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AAF61" w14:textId="33182EBE" w:rsidR="00233710" w:rsidRPr="002C1C22" w:rsidRDefault="00216E03" w:rsidP="00233710">
      <w:pPr>
        <w:tabs>
          <w:tab w:val="right" w:pos="10773"/>
        </w:tabs>
        <w:rPr>
          <w:rFonts w:ascii="Segoe UI" w:hAnsi="Segoe UI" w:cs="Segoe UI"/>
          <w:b/>
          <w:sz w:val="32"/>
          <w:szCs w:val="32"/>
        </w:rPr>
        <w:sectPr w:rsidR="00233710" w:rsidRPr="002C1C22" w:rsidSect="00233710">
          <w:footerReference w:type="default" r:id="rId8"/>
          <w:footerReference w:type="first" r:id="rId9"/>
          <w:pgSz w:w="11907" w:h="16840" w:code="9"/>
          <w:pgMar w:top="567" w:right="567" w:bottom="567" w:left="567" w:header="425" w:footer="425" w:gutter="0"/>
          <w:pgNumType w:fmt="lowerRoman" w:start="1"/>
          <w:cols w:space="708"/>
          <w:titlePg/>
          <w:docGrid w:linePitch="360"/>
        </w:sectPr>
      </w:pPr>
      <w:bookmarkStart w:id="0" w:name="_Toc199227923"/>
      <w:bookmarkStart w:id="1" w:name="_Toc199228560"/>
      <w:bookmarkStart w:id="2" w:name="_Toc199913507"/>
      <w:bookmarkStart w:id="3" w:name="_Toc199913702"/>
      <w:bookmarkStart w:id="4" w:name="_Toc309630506"/>
      <w:r w:rsidRPr="002C1C22">
        <w:rPr>
          <w:noProof/>
          <w:lang w:eastAsia="en-GB"/>
        </w:rPr>
        <w:drawing>
          <wp:anchor distT="0" distB="0" distL="114300" distR="114300" simplePos="0" relativeHeight="251674624" behindDoc="1" locked="0" layoutInCell="1" allowOverlap="1" wp14:anchorId="0D58E81D" wp14:editId="128E1C26">
            <wp:simplePos x="0" y="0"/>
            <wp:positionH relativeFrom="column">
              <wp:posOffset>566230</wp:posOffset>
            </wp:positionH>
            <wp:positionV relativeFrom="paragraph">
              <wp:posOffset>578106</wp:posOffset>
            </wp:positionV>
            <wp:extent cx="5690563" cy="2878867"/>
            <wp:effectExtent l="19050" t="19050" r="24765" b="17145"/>
            <wp:wrapNone/>
            <wp:docPr id="457" name="Picture 457" descr="Plasma Lamp, Lamp, Discharge, Current,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lasma Lamp, Lamp, Discharge, Current, Electricit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2550"/>
                    <a:stretch/>
                  </pic:blipFill>
                  <pic:spPr bwMode="auto">
                    <a:xfrm>
                      <a:off x="0" y="0"/>
                      <a:ext cx="5697745" cy="2882501"/>
                    </a:xfrm>
                    <a:prstGeom prst="rect">
                      <a:avLst/>
                    </a:prstGeom>
                    <a:noFill/>
                    <a:ln w="12700">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A54" w:rsidRPr="002C1C22">
        <w:rPr>
          <w:noProof/>
          <w:lang w:eastAsia="en-GB"/>
        </w:rPr>
        <mc:AlternateContent>
          <mc:Choice Requires="wpg">
            <w:drawing>
              <wp:anchor distT="0" distB="0" distL="114300" distR="114300" simplePos="0" relativeHeight="251659264" behindDoc="0" locked="0" layoutInCell="1" allowOverlap="1" wp14:anchorId="523890AA" wp14:editId="70DA9C5E">
                <wp:simplePos x="0" y="0"/>
                <wp:positionH relativeFrom="column">
                  <wp:posOffset>490855</wp:posOffset>
                </wp:positionH>
                <wp:positionV relativeFrom="paragraph">
                  <wp:posOffset>112395</wp:posOffset>
                </wp:positionV>
                <wp:extent cx="5876925" cy="9600565"/>
                <wp:effectExtent l="0" t="0" r="9525" b="635"/>
                <wp:wrapNone/>
                <wp:docPr id="789" name="Group 789"/>
                <wp:cNvGraphicFramePr/>
                <a:graphic xmlns:a="http://schemas.openxmlformats.org/drawingml/2006/main">
                  <a:graphicData uri="http://schemas.microsoft.com/office/word/2010/wordprocessingGroup">
                    <wpg:wgp>
                      <wpg:cNvGrpSpPr/>
                      <wpg:grpSpPr>
                        <a:xfrm>
                          <a:off x="0" y="0"/>
                          <a:ext cx="5876925" cy="9600565"/>
                          <a:chOff x="0" y="0"/>
                          <a:chExt cx="5878198" cy="9600711"/>
                        </a:xfrm>
                      </wpg:grpSpPr>
                      <wps:wsp>
                        <wps:cNvPr id="790" name="Rectangle 790"/>
                        <wps:cNvSpPr>
                          <a:spLocks/>
                        </wps:cNvSpPr>
                        <wps:spPr>
                          <a:xfrm>
                            <a:off x="0" y="9439420"/>
                            <a:ext cx="5878198" cy="161291"/>
                          </a:xfrm>
                          <a:prstGeom prst="rect">
                            <a:avLst/>
                          </a:prstGeom>
                          <a:noFill/>
                          <a:ln w="9525" cap="flat" cmpd="sng" algn="ctr">
                            <a:noFill/>
                            <a:prstDash val="solid"/>
                          </a:ln>
                          <a:effectLst/>
                        </wps:spPr>
                        <wps:txbx>
                          <w:txbxContent>
                            <w:p w14:paraId="47B85BF2" w14:textId="77777777" w:rsidR="004060DD" w:rsidRPr="00CA5596" w:rsidRDefault="004060DD" w:rsidP="00233710">
                              <w:pPr>
                                <w:pStyle w:val="FrontFooter"/>
                                <w:rPr>
                                  <w:color w:val="000000" w:themeColor="text1"/>
                                </w:rPr>
                              </w:pPr>
                              <w:proofErr w:type="spellStart"/>
                              <w:r w:rsidRPr="00CA5596">
                                <w:rPr>
                                  <w:color w:val="000000" w:themeColor="text1"/>
                                </w:rPr>
                                <w:t>Photocopiable</w:t>
                              </w:r>
                              <w:proofErr w:type="spellEnd"/>
                              <w:r w:rsidRPr="00CA5596">
                                <w:rPr>
                                  <w:color w:val="000000" w:themeColor="text1"/>
                                </w:rPr>
                                <w:t>/digital resources may only be copied by the purchasing institution on a single site and for their own use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grpSp>
                        <wpg:cNvPr id="791" name="Group 791"/>
                        <wpg:cNvGrpSpPr/>
                        <wpg:grpSpPr>
                          <a:xfrm>
                            <a:off x="4248443" y="450166"/>
                            <a:ext cx="1537200" cy="1535430"/>
                            <a:chOff x="0" y="0"/>
                            <a:chExt cx="1537200" cy="1535430"/>
                          </a:xfrm>
                        </wpg:grpSpPr>
                        <wps:wsp>
                          <wps:cNvPr id="826" name="Diagonal Stripe 826"/>
                          <wps:cNvSpPr/>
                          <wps:spPr>
                            <a:xfrm rot="5400000">
                              <a:off x="885" y="-885"/>
                              <a:ext cx="1535430" cy="1537200"/>
                            </a:xfrm>
                            <a:prstGeom prst="diagStripe">
                              <a:avLst>
                                <a:gd name="adj" fmla="val 65630"/>
                              </a:avLst>
                            </a:prstGeom>
                            <a:solidFill>
                              <a:schemeClr val="bg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Text Box 827"/>
                          <wps:cNvSpPr txBox="1"/>
                          <wps:spPr>
                            <a:xfrm rot="2700000">
                              <a:off x="239738" y="451642"/>
                              <a:ext cx="1196358" cy="543043"/>
                            </a:xfrm>
                            <a:prstGeom prst="rect">
                              <a:avLst/>
                            </a:prstGeom>
                            <a:noFill/>
                            <a:ln w="6350">
                              <a:noFill/>
                            </a:ln>
                            <a:effectLst/>
                          </wps:spPr>
                          <wps:txbx>
                            <w:txbxContent>
                              <w:p w14:paraId="06AC3DC4" w14:textId="0936286F" w:rsidR="004060DD" w:rsidRPr="00FC1A54" w:rsidRDefault="004060DD" w:rsidP="00233710">
                                <w:pPr>
                                  <w:pStyle w:val="FrontSpecBanner"/>
                                  <w:rPr>
                                    <w:color w:val="auto"/>
                                  </w:rPr>
                                </w:pPr>
                                <w:r>
                                  <w:rPr>
                                    <w:color w:val="auto"/>
                                  </w:rPr>
                                  <w:t>2016</w:t>
                                </w:r>
                                <w:r w:rsidRPr="00FC1A54">
                                  <w:rPr>
                                    <w:color w:val="auto"/>
                                  </w:rPr>
                                  <w:t xml:space="preserve"> specification</w:t>
                                </w:r>
                              </w:p>
                              <w:p w14:paraId="18CA3C6E" w14:textId="5CCCC6AC" w:rsidR="004060DD" w:rsidRPr="00FC1A54" w:rsidRDefault="004060DD" w:rsidP="00233710">
                                <w:pPr>
                                  <w:pStyle w:val="FrontSpecBanner"/>
                                  <w:spacing w:line="180" w:lineRule="exact"/>
                                  <w:rPr>
                                    <w:rFonts w:ascii="Myriad Pro Cond" w:hAnsi="Myriad Pro Cond"/>
                                    <w:color w:val="auto"/>
                                    <w:sz w:val="14"/>
                                  </w:rPr>
                                </w:pPr>
                                <w:proofErr w:type="gramStart"/>
                                <w:r>
                                  <w:rPr>
                                    <w:rFonts w:ascii="Myriad Pro Cond" w:hAnsi="Myriad Pro Cond"/>
                                    <w:color w:val="auto"/>
                                    <w:sz w:val="18"/>
                                  </w:rPr>
                                  <w:t>first</w:t>
                                </w:r>
                                <w:proofErr w:type="gramEnd"/>
                                <w:r>
                                  <w:rPr>
                                    <w:rFonts w:ascii="Myriad Pro Cond" w:hAnsi="Myriad Pro Cond"/>
                                    <w:color w:val="auto"/>
                                    <w:sz w:val="18"/>
                                  </w:rPr>
                                  <w:t xml:space="preserve"> exams in 2018</w:t>
                                </w:r>
                                <w:r w:rsidRPr="00FC1A54">
                                  <w:rPr>
                                    <w:rFonts w:ascii="Myriad Pro Cond" w:hAnsi="Myriad Pro Cond"/>
                                    <w:color w:val="auto"/>
                                    <w:sz w:val="18"/>
                                  </w:rPr>
                                  <w:t xml:space="preserve"> </w:t>
                                </w:r>
                              </w:p>
                              <w:p w14:paraId="217D1297" w14:textId="77777777" w:rsidR="004060DD" w:rsidRPr="00FC1A54" w:rsidRDefault="004060DD" w:rsidP="00233710">
                                <w:pPr>
                                  <w:pStyle w:val="FrontSpecBanner"/>
                                  <w:rPr>
                                    <w:color w:val="auto"/>
                                    <w:sz w:val="14"/>
                                  </w:rPr>
                                </w:pPr>
                              </w:p>
                              <w:p w14:paraId="563F0166" w14:textId="77777777" w:rsidR="004060DD" w:rsidRPr="00FC1A54" w:rsidRDefault="004060DD" w:rsidP="00233710">
                                <w:pPr>
                                  <w:pStyle w:val="FrontSpecBanner"/>
                                  <w:rPr>
                                    <w:color w:val="auto"/>
                                    <w:sz w:val="1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grpSp>
                      <wps:wsp>
                        <wps:cNvPr id="830" name="Text Box 830"/>
                        <wps:cNvSpPr txBox="1">
                          <a:spLocks/>
                        </wps:cNvSpPr>
                        <wps:spPr>
                          <a:xfrm>
                            <a:off x="112542" y="3342056"/>
                            <a:ext cx="5682614" cy="2343950"/>
                          </a:xfrm>
                          <a:prstGeom prst="rect">
                            <a:avLst/>
                          </a:prstGeom>
                          <a:noFill/>
                          <a:ln w="6350">
                            <a:noFill/>
                          </a:ln>
                          <a:effectLst/>
                        </wps:spPr>
                        <wps:txbx>
                          <w:txbxContent>
                            <w:p w14:paraId="4A257807" w14:textId="77777777" w:rsidR="004060DD" w:rsidRDefault="004060DD" w:rsidP="00233710">
                              <w:pPr>
                                <w:pStyle w:val="FrontResourceTitle"/>
                              </w:pPr>
                              <w:r w:rsidRPr="005109A3">
                                <w:t xml:space="preserve">Topic Tests </w:t>
                              </w:r>
                            </w:p>
                            <w:p w14:paraId="66AB9A27" w14:textId="49DB8C26" w:rsidR="004060DD" w:rsidRPr="00D13A1C" w:rsidRDefault="004060DD" w:rsidP="00233710">
                              <w:pPr>
                                <w:pStyle w:val="FrontResourceSubtitle"/>
                                <w:ind w:right="-41"/>
                                <w:rPr>
                                  <w:spacing w:val="-4"/>
                                  <w:sz w:val="50"/>
                                  <w:szCs w:val="50"/>
                                </w:rPr>
                              </w:pPr>
                              <w:proofErr w:type="gramStart"/>
                              <w:r w:rsidRPr="00D13A1C">
                                <w:rPr>
                                  <w:spacing w:val="-4"/>
                                  <w:sz w:val="50"/>
                                  <w:szCs w:val="50"/>
                                </w:rPr>
                                <w:t>for</w:t>
                              </w:r>
                              <w:proofErr w:type="gramEnd"/>
                              <w:r w:rsidRPr="00D13A1C">
                                <w:rPr>
                                  <w:spacing w:val="-4"/>
                                  <w:sz w:val="50"/>
                                  <w:szCs w:val="50"/>
                                </w:rPr>
                                <w:t xml:space="preserve"> </w:t>
                              </w:r>
                              <w:r>
                                <w:rPr>
                                  <w:spacing w:val="-4"/>
                                  <w:sz w:val="50"/>
                                  <w:szCs w:val="50"/>
                                </w:rPr>
                                <w:t xml:space="preserve">GCSE </w:t>
                              </w:r>
                              <w:r w:rsidRPr="00D13A1C">
                                <w:rPr>
                                  <w:spacing w:val="-4"/>
                                  <w:sz w:val="50"/>
                                  <w:szCs w:val="50"/>
                                </w:rPr>
                                <w:t xml:space="preserve">AQA Physics Paper 1: </w:t>
                              </w:r>
                              <w:r w:rsidRPr="00D13A1C">
                                <w:rPr>
                                  <w:spacing w:val="-4"/>
                                  <w:sz w:val="50"/>
                                  <w:szCs w:val="50"/>
                                </w:rPr>
                                <w:br/>
                                <w:t>Topics 1–4</w:t>
                              </w:r>
                            </w:p>
                            <w:p w14:paraId="6E8E85E8" w14:textId="77777777" w:rsidR="004060DD" w:rsidRPr="005109A3" w:rsidRDefault="004060DD" w:rsidP="00233710">
                              <w:pPr>
                                <w:pStyle w:val="FrontResourceSubtitle"/>
                                <w:ind w:right="-41"/>
                                <w:rPr>
                                  <w:spacing w:val="-4"/>
                                  <w:sz w:val="50"/>
                                  <w:szCs w:val="50"/>
                                </w:rPr>
                              </w:pPr>
                            </w:p>
                            <w:p w14:paraId="6CB416D4" w14:textId="77777777" w:rsidR="004060DD" w:rsidRPr="00B01991" w:rsidRDefault="004060DD" w:rsidP="00233710">
                              <w:pPr>
                                <w:pStyle w:val="FrontAuthorName"/>
                              </w:pPr>
                            </w:p>
                          </w:txbxContent>
                        </wps:txbx>
                        <wps:bodyPr rot="0" spcFirstLastPara="0" vertOverflow="overflow" horzOverflow="overflow" vert="horz" wrap="square" lIns="108000" tIns="0" rIns="108000" bIns="0" numCol="1" spcCol="0" rtlCol="0" fromWordArt="0" anchor="t" anchorCtr="0" forceAA="0" compatLnSpc="1">
                          <a:prstTxWarp prst="textNoShape">
                            <a:avLst/>
                          </a:prstTxWarp>
                          <a:noAutofit/>
                        </wps:bodyPr>
                      </wps:wsp>
                      <wps:wsp>
                        <wps:cNvPr id="864" name="Rectangle 864"/>
                        <wps:cNvSpPr>
                          <a:spLocks/>
                        </wps:cNvSpPr>
                        <wps:spPr>
                          <a:xfrm>
                            <a:off x="1026942" y="126609"/>
                            <a:ext cx="4761865" cy="315595"/>
                          </a:xfrm>
                          <a:prstGeom prst="rect">
                            <a:avLst/>
                          </a:prstGeom>
                          <a:noFill/>
                          <a:ln w="9525" cap="flat" cmpd="sng" algn="ctr">
                            <a:noFill/>
                            <a:prstDash val="solid"/>
                          </a:ln>
                          <a:effectLst/>
                        </wps:spPr>
                        <wps:txbx>
                          <w:txbxContent>
                            <w:p w14:paraId="53DCC577" w14:textId="0E9B660B" w:rsidR="004060DD" w:rsidRPr="00AE75A4" w:rsidRDefault="004060DD" w:rsidP="00233710">
                              <w:pPr>
                                <w:pStyle w:val="SubjectHeader"/>
                                <w:tabs>
                                  <w:tab w:val="clear" w:pos="7621"/>
                                  <w:tab w:val="right" w:pos="7655"/>
                                </w:tabs>
                                <w:rPr>
                                  <w:rStyle w:val="LevelHeaderChar"/>
                                  <w:rFonts w:ascii="Ebrima" w:hAnsi="Ebrima"/>
                                  <w:b/>
                                </w:rPr>
                              </w:pPr>
                              <w:r w:rsidRPr="00D60A92">
                                <w:rPr>
                                  <w:rFonts w:ascii="Ebrima" w:hAnsi="Ebrima"/>
                                </w:rPr>
                                <w:t>Physics</w:t>
                              </w:r>
                              <w:r w:rsidRPr="00D60A92">
                                <w:rPr>
                                  <w:rFonts w:ascii="Ebrima" w:hAnsi="Ebrima"/>
                                </w:rPr>
                                <w:tab/>
                              </w:r>
                              <w:r>
                                <w:rPr>
                                  <w:rStyle w:val="LevelHeaderChar"/>
                                  <w:rFonts w:ascii="Ebrima" w:hAnsi="Ebrima"/>
                                </w:rPr>
                                <w:t>GCSE (9–1) | AQA | 8463</w:t>
                              </w:r>
                            </w:p>
                            <w:p w14:paraId="57904936" w14:textId="77777777" w:rsidR="004060DD" w:rsidRPr="00B01991" w:rsidRDefault="004060DD" w:rsidP="00233710">
                              <w:pPr>
                                <w:pStyle w:val="SubjectHeader"/>
                                <w:rPr>
                                  <w:sz w:val="36"/>
                                  <w:szCs w:val="144"/>
                                </w:rPr>
                              </w:pPr>
                            </w:p>
                            <w:p w14:paraId="5555746F" w14:textId="77777777" w:rsidR="004060DD" w:rsidRPr="00CA1BBA" w:rsidRDefault="004060DD" w:rsidP="00233710">
                              <w:pPr>
                                <w:pStyle w:val="SubjectHeader"/>
                                <w:rPr>
                                  <w:rFonts w:ascii="Century Gothic" w:hAnsi="Century Gothic"/>
                                  <w:sz w:val="4"/>
                                </w:rPr>
                              </w:pP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866" name="Rectangle 866"/>
                        <wps:cNvSpPr>
                          <a:spLocks/>
                        </wps:cNvSpPr>
                        <wps:spPr>
                          <a:xfrm>
                            <a:off x="70339" y="450166"/>
                            <a:ext cx="5697220" cy="7762240"/>
                          </a:xfrm>
                          <a:prstGeom prst="rect">
                            <a:avLst/>
                          </a:prstGeom>
                          <a:noFill/>
                          <a:ln w="381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7" name="Picture 859" descr="zz logo whit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2880" y="0"/>
                            <a:ext cx="832485" cy="841375"/>
                          </a:xfrm>
                          <a:prstGeom prst="rect">
                            <a:avLst/>
                          </a:prstGeom>
                          <a:noFill/>
                          <a:ln>
                            <a:noFill/>
                          </a:ln>
                        </pic:spPr>
                      </pic:pic>
                      <wps:wsp>
                        <wps:cNvPr id="868" name="Rectangle 868"/>
                        <wps:cNvSpPr>
                          <a:spLocks/>
                        </wps:cNvSpPr>
                        <wps:spPr>
                          <a:xfrm>
                            <a:off x="112542" y="7934179"/>
                            <a:ext cx="4927500" cy="290198"/>
                          </a:xfrm>
                          <a:prstGeom prst="rect">
                            <a:avLst/>
                          </a:prstGeom>
                          <a:noFill/>
                          <a:ln w="9525" cap="flat" cmpd="sng" algn="ctr">
                            <a:noFill/>
                            <a:prstDash val="solid"/>
                          </a:ln>
                          <a:effectLst/>
                        </wps:spPr>
                        <wps:txbx>
                          <w:txbxContent>
                            <w:p w14:paraId="4A609BAB" w14:textId="77777777" w:rsidR="004060DD" w:rsidRPr="00B01991" w:rsidRDefault="004060DD" w:rsidP="00233710">
                              <w:pPr>
                                <w:pStyle w:val="FrontEmail"/>
                              </w:pPr>
                              <w:r w:rsidRPr="00B01991">
                                <w:t>zigzageducation.co.uk</w:t>
                              </w:r>
                            </w:p>
                            <w:p w14:paraId="7740C4B0" w14:textId="77777777" w:rsidR="004060DD" w:rsidRPr="00B01991" w:rsidRDefault="004060DD" w:rsidP="00233710">
                              <w:pPr>
                                <w:rPr>
                                  <w:rFonts w:ascii="Century Gothic" w:hAnsi="Century Gothic"/>
                                  <w:b/>
                                  <w:color w:val="000000"/>
                                  <w:sz w:val="1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869" name="Text Box 869"/>
                        <wps:cNvSpPr txBox="1">
                          <a:spLocks/>
                        </wps:cNvSpPr>
                        <wps:spPr>
                          <a:xfrm>
                            <a:off x="5064369" y="7793502"/>
                            <a:ext cx="565785" cy="572135"/>
                          </a:xfrm>
                          <a:prstGeom prst="roundRect">
                            <a:avLst>
                              <a:gd name="adj" fmla="val 20432"/>
                            </a:avLst>
                          </a:prstGeom>
                          <a:solidFill>
                            <a:sysClr val="windowText" lastClr="000000"/>
                          </a:solidFill>
                          <a:ln w="25400" cap="flat" cmpd="sng" algn="ctr">
                            <a:solidFill>
                              <a:sysClr val="windowText" lastClr="000000"/>
                            </a:solidFill>
                            <a:prstDash val="solid"/>
                          </a:ln>
                          <a:effectLst/>
                        </wps:spPr>
                        <wps:txbx>
                          <w:txbxContent>
                            <w:p w14:paraId="0AC67E6A" w14:textId="77777777" w:rsidR="004060DD" w:rsidRPr="002A0D0B" w:rsidRDefault="004060DD" w:rsidP="00233710">
                              <w:pPr>
                                <w:jc w:val="center"/>
                                <w:rPr>
                                  <w:rFonts w:ascii="Segoe UI" w:hAnsi="Segoe UI" w:cs="Segoe UI"/>
                                  <w:b/>
                                  <w:color w:val="FFFF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0" name="Rounded Rectangle 870"/>
                        <wps:cNvSpPr>
                          <a:spLocks/>
                        </wps:cNvSpPr>
                        <wps:spPr>
                          <a:xfrm>
                            <a:off x="1406769" y="8567225"/>
                            <a:ext cx="2970530" cy="424815"/>
                          </a:xfrm>
                          <a:prstGeom prst="roundRect">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7BEC6053" w14:textId="77777777" w:rsidR="004060DD" w:rsidRPr="00B01991" w:rsidRDefault="004060DD" w:rsidP="00233710">
                              <w:pPr>
                                <w:pStyle w:val="ThankYouBodyText"/>
                                <w:rPr>
                                  <w:rFonts w:ascii="Segoe UI" w:hAnsi="Segoe UI" w:cs="Segoe UI"/>
                                  <w:b/>
                                </w:rPr>
                              </w:pPr>
                              <w:r w:rsidRPr="00B01991">
                                <w:t>Publish your own work... Write to a brief...</w:t>
                              </w:r>
                            </w:p>
                            <w:p w14:paraId="36385CB8" w14:textId="77777777" w:rsidR="004060DD" w:rsidRPr="00B01991" w:rsidRDefault="004060DD" w:rsidP="00233710">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s:wsp>
                        <wps:cNvPr id="871" name="Text Box 871"/>
                        <wps:cNvSpPr txBox="1">
                          <a:spLocks/>
                        </wps:cNvSpPr>
                        <wps:spPr>
                          <a:xfrm>
                            <a:off x="5064369" y="7793502"/>
                            <a:ext cx="565723" cy="572134"/>
                          </a:xfrm>
                          <a:prstGeom prst="rect">
                            <a:avLst/>
                          </a:prstGeom>
                          <a:noFill/>
                          <a:ln w="25400" cap="flat" cmpd="sng" algn="ctr">
                            <a:noFill/>
                            <a:prstDash val="solid"/>
                          </a:ln>
                          <a:effectLst/>
                        </wps:spPr>
                        <wps:txbx>
                          <w:txbxContent>
                            <w:p w14:paraId="2B49CF65" w14:textId="77777777" w:rsidR="004060DD" w:rsidRPr="00AA383C" w:rsidRDefault="004060DD" w:rsidP="00233710">
                              <w:pPr>
                                <w:pStyle w:val="FrontPOD"/>
                              </w:pPr>
                              <w:r w:rsidRPr="00AA383C">
                                <w:t>POD</w:t>
                              </w:r>
                            </w:p>
                            <w:p w14:paraId="49A61348" w14:textId="220A8299" w:rsidR="004060DD" w:rsidRPr="00AA383C" w:rsidRDefault="004060DD" w:rsidP="00233710">
                              <w:pPr>
                                <w:pStyle w:val="FrontPOD"/>
                              </w:pPr>
                              <w:r>
                                <w:t>7078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890AA" id="Group 789" o:spid="_x0000_s1026" style="position:absolute;margin-left:38.65pt;margin-top:8.85pt;width:462.75pt;height:755.95pt;z-index:251659264;mso-width-relative:margin;mso-height-relative:margin" coordsize="58781,9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">
                <v:rect id="Rectangle 790" o:spid="_x0000_s1027" style="position:absolute;top:94394;width:58781;height:161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4sIA&#10;AADcAAAADwAAAGRycy9kb3ducmV2LnhtbERPz2vCMBS+C/sfwhvsIppu4qydUWRsIOhlKnp9NM+2&#10;2LzUJLP1vzcHwePH93u26EwtruR8ZVnB+zABQZxbXXGhYL/7HaQgfEDWWFsmBTfysJi/9GaYadvy&#10;H123oRAxhH2GCsoQmkxKn5dk0A9tQxy5k3UGQ4SukNphG8NNLT+S5FMarDg2lNjQd0n5eftvFFz6&#10;+Y87pGZzOk7bdC3Po/HuyEq9vXbLLxCBuvAUP9wrrWAyjfP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X/iwgAAANwAAAAPAAAAAAAAAAAAAAAAAJgCAABkcnMvZG93&#10;bnJldi54bWxQSwUGAAAAAAQABAD1AAAAhwMAAAAA&#10;" filled="f" stroked="f">
                  <v:path arrowok="t"/>
                  <v:textbox style="mso-fit-shape-to-text:t" inset="0,0,0,0">
                    <w:txbxContent>
                      <w:p w14:paraId="47B85BF2" w14:textId="77777777" w:rsidR="004060DD" w:rsidRPr="00CA5596" w:rsidRDefault="004060DD" w:rsidP="00233710">
                        <w:pPr>
                          <w:pStyle w:val="FrontFooter"/>
                          <w:rPr>
                            <w:color w:val="000000" w:themeColor="text1"/>
                          </w:rPr>
                        </w:pPr>
                        <w:r w:rsidRPr="00CA5596">
                          <w:rPr>
                            <w:color w:val="000000" w:themeColor="text1"/>
                          </w:rPr>
                          <w:t>Photocopiable/digital resources may only be copied by the purchasing institution on a single site and for their own use</w:t>
                        </w:r>
                      </w:p>
                    </w:txbxContent>
                  </v:textbox>
                </v:rect>
                <v:group id="Group 791" o:spid="_x0000_s1028" style="position:absolute;left:42484;top:4501;width:15372;height:15354" coordsize="15372,1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Diagonal Stripe 826" o:spid="_x0000_s1029" style="position:absolute;left:9;top:-9;width:15354;height:15372;rotation:90;visibility:visible;mso-wrap-style:square;v-text-anchor:middle" coordsize="1535430,153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3IMYA&#10;AADcAAAADwAAAGRycy9kb3ducmV2LnhtbESPT2vCQBTE7wW/w/IKvdVNFKykrlLE0vYgNP5Bentk&#10;X5PQ7Nu4u43x27uC4HGYmd8ws0VvGtGR87VlBekwAUFcWF1zqWC3fX+egvABWWNjmRScycNiPniY&#10;YabtiXPqNqEUEcI+QwVVCG0mpS8qMuiHtiWO3q91BkOUrpTa4SnCTSNHSTKRBmuOCxW2tKyo+Nv8&#10;GwUfySrdUy678Ys75t+H9Tj9+mGlnh77t1cQgfpwD9/an1rBdDSB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13IMYAAADcAAAADwAAAAAAAAAAAAAAAACYAgAAZHJz&#10;L2Rvd25yZXYueG1sUEsFBgAAAAAEAAQA9QAAAIsDAAAAAA==&#10;" path="m,1008864l1007703,r527727,l,1537200,,1008864xe" fillcolor="white [3212]" stroked="f">
                    <v:path arrowok="t" o:connecttype="custom" o:connectlocs="0,1008864;1007703,0;1535430,0;0,1537200;0,1008864" o:connectangles="0,0,0,0,0"/>
                  </v:shape>
                  <v:shapetype id="_x0000_t202" coordsize="21600,21600" o:spt="202" path="m,l,21600r21600,l21600,xe">
                    <v:stroke joinstyle="miter"/>
                    <v:path gradientshapeok="t" o:connecttype="rect"/>
                  </v:shapetype>
                  <v:shape id="Text Box 827" o:spid="_x0000_s1030" type="#_x0000_t202" style="position:absolute;left:2397;top:4515;width:11964;height:5431;rotation: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ouMYA&#10;AADcAAAADwAAAGRycy9kb3ducmV2LnhtbESPzU7DMBCE70i8g7VI3KhD+GkJdSuEVFHUU0Pb8ype&#10;4oh4HWy3TfP0NRJSj6OZ+UYznfe2FQfyoXGs4H6UgSCunG64VrD5WtxNQISIrLF1TApOFGA+u76a&#10;YqHdkdd0KGMtEoRDgQpMjF0hZagMWQwj1xEn79t5izFJX0vt8ZjgtpV5lj1Liw2nBYMdvRuqfsq9&#10;VfA0bMuHUxx+P32+Wz+uzEczvLBStzf92yuISH28hP/bS61gko/h70w6An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ouMYAAADcAAAADwAAAAAAAAAAAAAAAACYAgAAZHJz&#10;L2Rvd25yZXYueG1sUEsFBgAAAAAEAAQA9QAAAIsDAAAAAA==&#10;" filled="f" stroked="f" strokeweight=".5pt">
                    <v:textbox style="mso-fit-shape-to-text:t" inset="0,0,0,0">
                      <w:txbxContent>
                        <w:p w14:paraId="06AC3DC4" w14:textId="0936286F" w:rsidR="004060DD" w:rsidRPr="00FC1A54" w:rsidRDefault="004060DD" w:rsidP="00233710">
                          <w:pPr>
                            <w:pStyle w:val="FrontSpecBanner"/>
                            <w:rPr>
                              <w:color w:val="auto"/>
                            </w:rPr>
                          </w:pPr>
                          <w:r>
                            <w:rPr>
                              <w:color w:val="auto"/>
                            </w:rPr>
                            <w:t>2016</w:t>
                          </w:r>
                          <w:r w:rsidRPr="00FC1A54">
                            <w:rPr>
                              <w:color w:val="auto"/>
                            </w:rPr>
                            <w:t xml:space="preserve"> specification</w:t>
                          </w:r>
                        </w:p>
                        <w:p w14:paraId="18CA3C6E" w14:textId="5CCCC6AC" w:rsidR="004060DD" w:rsidRPr="00FC1A54" w:rsidRDefault="004060DD" w:rsidP="00233710">
                          <w:pPr>
                            <w:pStyle w:val="FrontSpecBanner"/>
                            <w:spacing w:line="180" w:lineRule="exact"/>
                            <w:rPr>
                              <w:rFonts w:ascii="Myriad Pro Cond" w:hAnsi="Myriad Pro Cond"/>
                              <w:color w:val="auto"/>
                              <w:sz w:val="14"/>
                            </w:rPr>
                          </w:pPr>
                          <w:r>
                            <w:rPr>
                              <w:rFonts w:ascii="Myriad Pro Cond" w:hAnsi="Myriad Pro Cond"/>
                              <w:color w:val="auto"/>
                              <w:sz w:val="18"/>
                            </w:rPr>
                            <w:t>first exams in 2018</w:t>
                          </w:r>
                          <w:r w:rsidRPr="00FC1A54">
                            <w:rPr>
                              <w:rFonts w:ascii="Myriad Pro Cond" w:hAnsi="Myriad Pro Cond"/>
                              <w:color w:val="auto"/>
                              <w:sz w:val="18"/>
                            </w:rPr>
                            <w:t xml:space="preserve"> </w:t>
                          </w:r>
                        </w:p>
                        <w:p w14:paraId="217D1297" w14:textId="77777777" w:rsidR="004060DD" w:rsidRPr="00FC1A54" w:rsidRDefault="004060DD" w:rsidP="00233710">
                          <w:pPr>
                            <w:pStyle w:val="FrontSpecBanner"/>
                            <w:rPr>
                              <w:color w:val="auto"/>
                              <w:sz w:val="14"/>
                            </w:rPr>
                          </w:pPr>
                        </w:p>
                        <w:p w14:paraId="563F0166" w14:textId="77777777" w:rsidR="004060DD" w:rsidRPr="00FC1A54" w:rsidRDefault="004060DD" w:rsidP="00233710">
                          <w:pPr>
                            <w:pStyle w:val="FrontSpecBanner"/>
                            <w:rPr>
                              <w:color w:val="auto"/>
                              <w:sz w:val="14"/>
                            </w:rPr>
                          </w:pPr>
                        </w:p>
                      </w:txbxContent>
                    </v:textbox>
                  </v:shape>
                </v:group>
                <v:shape id="Text Box 830" o:spid="_x0000_s1031" type="#_x0000_t202" style="position:absolute;left:1125;top:33420;width:56826;height:23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pZ8MA&#10;AADcAAAADwAAAGRycy9kb3ducmV2LnhtbERPy2rCQBTdC/7DcAV3dWKlIaSOUhTBRaGYFnR5zdwm&#10;qZk7aWaax987i4LLw3mvt4OpRUetqywrWC4iEMS51RUXCr4+D08JCOeRNdaWScFIDrab6WSNqbY9&#10;n6jLfCFCCLsUFZTeN6mULi/JoFvYhjhw37Y16ANsC6lb7EO4qeVzFMXSYMWhocSGdiXlt+zPKDhk&#10;P+49P+8vx9u4e/m41PE1+UWl5rPh7RWEp8E/xP/uo1aQrML8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3pZ8MAAADcAAAADwAAAAAAAAAAAAAAAACYAgAAZHJzL2Rv&#10;d25yZXYueG1sUEsFBgAAAAAEAAQA9QAAAIgDAAAAAA==&#10;" filled="f" stroked="f" strokeweight=".5pt">
                  <v:path arrowok="t"/>
                  <v:textbox inset="3mm,0,3mm,0">
                    <w:txbxContent>
                      <w:p w14:paraId="4A257807" w14:textId="77777777" w:rsidR="004060DD" w:rsidRDefault="004060DD" w:rsidP="00233710">
                        <w:pPr>
                          <w:pStyle w:val="FrontResourceTitle"/>
                        </w:pPr>
                        <w:r w:rsidRPr="005109A3">
                          <w:t xml:space="preserve">Topic Tests </w:t>
                        </w:r>
                      </w:p>
                      <w:p w14:paraId="66AB9A27" w14:textId="49DB8C26" w:rsidR="004060DD" w:rsidRPr="00D13A1C" w:rsidRDefault="004060DD" w:rsidP="00233710">
                        <w:pPr>
                          <w:pStyle w:val="FrontResourceSubtitle"/>
                          <w:ind w:right="-41"/>
                          <w:rPr>
                            <w:spacing w:val="-4"/>
                            <w:sz w:val="50"/>
                            <w:szCs w:val="50"/>
                          </w:rPr>
                        </w:pPr>
                        <w:r w:rsidRPr="00D13A1C">
                          <w:rPr>
                            <w:spacing w:val="-4"/>
                            <w:sz w:val="50"/>
                            <w:szCs w:val="50"/>
                          </w:rPr>
                          <w:t xml:space="preserve">for </w:t>
                        </w:r>
                        <w:r>
                          <w:rPr>
                            <w:spacing w:val="-4"/>
                            <w:sz w:val="50"/>
                            <w:szCs w:val="50"/>
                          </w:rPr>
                          <w:t xml:space="preserve">GCSE </w:t>
                        </w:r>
                        <w:r w:rsidRPr="00D13A1C">
                          <w:rPr>
                            <w:spacing w:val="-4"/>
                            <w:sz w:val="50"/>
                            <w:szCs w:val="50"/>
                          </w:rPr>
                          <w:t xml:space="preserve">AQA Physics Paper 1: </w:t>
                        </w:r>
                        <w:r w:rsidRPr="00D13A1C">
                          <w:rPr>
                            <w:spacing w:val="-4"/>
                            <w:sz w:val="50"/>
                            <w:szCs w:val="50"/>
                          </w:rPr>
                          <w:br/>
                          <w:t>Topics 1–4</w:t>
                        </w:r>
                      </w:p>
                      <w:p w14:paraId="6E8E85E8" w14:textId="77777777" w:rsidR="004060DD" w:rsidRPr="005109A3" w:rsidRDefault="004060DD" w:rsidP="00233710">
                        <w:pPr>
                          <w:pStyle w:val="FrontResourceSubtitle"/>
                          <w:ind w:right="-41"/>
                          <w:rPr>
                            <w:spacing w:val="-4"/>
                            <w:sz w:val="50"/>
                            <w:szCs w:val="50"/>
                          </w:rPr>
                        </w:pPr>
                      </w:p>
                      <w:p w14:paraId="6CB416D4" w14:textId="77777777" w:rsidR="004060DD" w:rsidRPr="00B01991" w:rsidRDefault="004060DD" w:rsidP="00233710">
                        <w:pPr>
                          <w:pStyle w:val="FrontAuthorName"/>
                        </w:pPr>
                      </w:p>
                    </w:txbxContent>
                  </v:textbox>
                </v:shape>
                <v:rect id="Rectangle 864" o:spid="_x0000_s1032" style="position:absolute;left:10269;top:1266;width:47619;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raMUA&#10;AADcAAAADwAAAGRycy9kb3ducmV2LnhtbESPQWvCQBSE74L/YXlCb7pJkSDRVapQaA8e1Bw8PrOv&#10;Sdrs23R3jfHfu4WCx2FmvmFWm8G0oifnG8sK0lkCgri0uuFKQXF6ny5A+ICssbVMCu7kYbMej1aY&#10;a3vjA/XHUIkIYZ+jgjqELpfSlzUZ9DPbEUfvyzqDIUpXSe3wFuGmla9JkkmDDceFGjva1VT+HK9G&#10;QXZOL7/F3t3T73Nx6Lef13knSamXyfC2BBFoCM/wf/tDK1hkc/g7E4+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StoxQAAANwAAAAPAAAAAAAAAAAAAAAAAJgCAABkcnMv&#10;ZG93bnJldi54bWxQSwUGAAAAAAQABAD1AAAAigMAAAAA&#10;" filled="f" stroked="f">
                  <v:path arrowok="t"/>
                  <v:textbox inset="2mm,0,0,0">
                    <w:txbxContent>
                      <w:p w14:paraId="53DCC577" w14:textId="0E9B660B" w:rsidR="004060DD" w:rsidRPr="00AE75A4" w:rsidRDefault="004060DD" w:rsidP="00233710">
                        <w:pPr>
                          <w:pStyle w:val="SubjectHeader"/>
                          <w:tabs>
                            <w:tab w:val="clear" w:pos="7621"/>
                            <w:tab w:val="right" w:pos="7655"/>
                          </w:tabs>
                          <w:rPr>
                            <w:rStyle w:val="LevelHeaderChar"/>
                            <w:rFonts w:ascii="Ebrima" w:hAnsi="Ebrima"/>
                            <w:b/>
                          </w:rPr>
                        </w:pPr>
                        <w:r w:rsidRPr="00D60A92">
                          <w:rPr>
                            <w:rFonts w:ascii="Ebrima" w:hAnsi="Ebrima"/>
                          </w:rPr>
                          <w:t>Physics</w:t>
                        </w:r>
                        <w:r w:rsidRPr="00D60A92">
                          <w:rPr>
                            <w:rFonts w:ascii="Ebrima" w:hAnsi="Ebrima"/>
                          </w:rPr>
                          <w:tab/>
                        </w:r>
                        <w:r>
                          <w:rPr>
                            <w:rStyle w:val="LevelHeaderChar"/>
                            <w:rFonts w:ascii="Ebrima" w:hAnsi="Ebrima"/>
                          </w:rPr>
                          <w:t>GCSE (9–1) | AQA | 8463</w:t>
                        </w:r>
                      </w:p>
                      <w:p w14:paraId="57904936" w14:textId="77777777" w:rsidR="004060DD" w:rsidRPr="00B01991" w:rsidRDefault="004060DD" w:rsidP="00233710">
                        <w:pPr>
                          <w:pStyle w:val="SubjectHeader"/>
                          <w:rPr>
                            <w:sz w:val="36"/>
                            <w:szCs w:val="144"/>
                          </w:rPr>
                        </w:pPr>
                      </w:p>
                      <w:p w14:paraId="5555746F" w14:textId="77777777" w:rsidR="004060DD" w:rsidRPr="00CA1BBA" w:rsidRDefault="004060DD" w:rsidP="00233710">
                        <w:pPr>
                          <w:pStyle w:val="SubjectHeader"/>
                          <w:rPr>
                            <w:rFonts w:ascii="Century Gothic" w:hAnsi="Century Gothic"/>
                            <w:sz w:val="4"/>
                          </w:rPr>
                        </w:pPr>
                      </w:p>
                    </w:txbxContent>
                  </v:textbox>
                </v:rect>
                <v:rect id="Rectangle 866" o:spid="_x0000_s1033" style="position:absolute;left:703;top:4501;width:56972;height:77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rIcUA&#10;AADcAAAADwAAAGRycy9kb3ducmV2LnhtbESPzWrDMBCE74W8g9hAb7WcHkziWjYhEJo0p/wcctxa&#10;W9vUWhlLdpw+fVUo5DjMzDdMVkymFSP1rrGsYBHFIIhLqxuuFFzO25clCOeRNbaWScGdHBT57CnD&#10;VNsbH2k8+UoECLsUFdTed6mUrqzJoItsRxy8L9sb9EH2ldQ93gLctPI1jhNpsOGwUGNHm5rK79Ng&#10;FBw+6TBsebI/H8eV27zfr/urtEo9z6f1GwhPk3+E/9s7rWCZJP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mshxQAAANwAAAAPAAAAAAAAAAAAAAAAAJgCAABkcnMv&#10;ZG93bnJldi54bWxQSwUGAAAAAAQABAD1AAAAigMAAAAA&#10;" filled="f" strokecolor="#7f7f7f" strokeweight="3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9" o:spid="_x0000_s1034" type="#_x0000_t75" alt="zz logo white 3" style="position:absolute;left:1828;width:8325;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h9HGAAAA3AAAAA8AAABkcnMvZG93bnJldi54bWxEj0FrwkAUhO8F/8PyhF6KbpRWJbqKCIoV&#10;L0YPHh/ZZxLMvg27a0z767uFQo/DzHzDLFadqUVLzleWFYyGCQji3OqKCwWX83YwA+EDssbaMin4&#10;Ig+rZe9lgam2Tz5Rm4VCRAj7FBWUITSplD4vyaAf2oY4ejfrDIYoXSG1w2eEm1qOk2QiDVYcF0ps&#10;aFNSfs8eRoF7bw5XqR+7W9bur2+74+f3ofpQ6rXfrecgAnXhP/zX3msFs8k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uH0cYAAADcAAAADwAAAAAAAAAAAAAA&#10;AACfAgAAZHJzL2Rvd25yZXYueG1sUEsFBgAAAAAEAAQA9wAAAJIDAAAAAA==&#10;">
                  <v:imagedata r:id="rId12" o:title="zz logo white 3"/>
                  <v:path arrowok="t"/>
                  <o:lock v:ext="edit" aspectratio="f"/>
                </v:shape>
                <v:rect id="Rectangle 868" o:spid="_x0000_s1035" style="position:absolute;left:1125;top:79341;width:49275;height:29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XlcMA&#10;AADcAAAADwAAAGRycy9kb3ducmV2LnhtbERPy2rCQBTdF/oPwy10U+rEihJTRymlBUE3xmK2l8zN&#10;AzN34szUpH/fWQguD+e92oymE1dyvrWsYDpJQBCXVrdcK/g5fr+mIHxA1thZJgV/5GGzfnxYYabt&#10;wAe65qEWMYR9hgqaEPpMSl82ZNBPbE8cuco6gyFCV0vtcIjhppNvSbKQBluODQ329NlQec5/jYLL&#10;S/nlTqnZV8VySHfyPJsfC1bq+Wn8eAcRaAx38c291QrSRVwb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6XlcMAAADcAAAADwAAAAAAAAAAAAAAAACYAgAAZHJzL2Rv&#10;d25yZXYueG1sUEsFBgAAAAAEAAQA9QAAAIgDAAAAAA==&#10;" filled="f" stroked="f">
                  <v:path arrowok="t"/>
                  <v:textbox style="mso-fit-shape-to-text:t" inset="0,0,0,0">
                    <w:txbxContent>
                      <w:p w14:paraId="4A609BAB" w14:textId="77777777" w:rsidR="004060DD" w:rsidRPr="00B01991" w:rsidRDefault="004060DD" w:rsidP="00233710">
                        <w:pPr>
                          <w:pStyle w:val="FrontEmail"/>
                        </w:pPr>
                        <w:r w:rsidRPr="00B01991">
                          <w:t>zigzageducation.co.uk</w:t>
                        </w:r>
                      </w:p>
                      <w:p w14:paraId="7740C4B0" w14:textId="77777777" w:rsidR="004060DD" w:rsidRPr="00B01991" w:rsidRDefault="004060DD" w:rsidP="00233710">
                        <w:pPr>
                          <w:rPr>
                            <w:rFonts w:ascii="Century Gothic" w:hAnsi="Century Gothic"/>
                            <w:b/>
                            <w:color w:val="000000"/>
                            <w:sz w:val="10"/>
                          </w:rPr>
                        </w:pPr>
                      </w:p>
                    </w:txbxContent>
                  </v:textbox>
                </v:rect>
                <v:roundrect id="Text Box 869" o:spid="_x0000_s1036" style="position:absolute;left:50643;top:77935;width:5658;height:5721;visibility:visible;mso-wrap-style:square;v-text-anchor:middle" arcsize="133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6FMQA&#10;AADcAAAADwAAAGRycy9kb3ducmV2LnhtbESPQWsCMRSE74L/ITyhF9FsCxVdjdIWSr3WWtDbY/Pc&#10;LG5e0iRdt/++EQSPw8x8w6w2vW1FRyE2jhU8TgsQxJXTDdcK9l/vkzmImJA1to5JwR9F2KyHgxWW&#10;2l34k7pdqkWGcCxRgUnJl1LGypDFOHWeOHsnFyymLEMtdcBLhttWPhXFTFpsOC8Y9PRmqDrvfq2C&#10;MF4824P5kAfe/3SeXo+n761X6mHUvyxBJOrTPXxrb7WC+WwB1zP5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uhTEAAAA3AAAAA8AAAAAAAAAAAAAAAAAmAIAAGRycy9k&#10;b3ducmV2LnhtbFBLBQYAAAAABAAEAPUAAACJAwAAAAA=&#10;" fillcolor="windowText" strokecolor="windowText" strokeweight="2pt">
                  <v:path arrowok="t"/>
                  <v:textbox inset="0,0,0,0">
                    <w:txbxContent>
                      <w:p w14:paraId="0AC67E6A" w14:textId="77777777" w:rsidR="004060DD" w:rsidRPr="002A0D0B" w:rsidRDefault="004060DD" w:rsidP="00233710">
                        <w:pPr>
                          <w:jc w:val="center"/>
                          <w:rPr>
                            <w:rFonts w:ascii="Segoe UI" w:hAnsi="Segoe UI" w:cs="Segoe UI"/>
                            <w:b/>
                            <w:color w:val="FFFFFF"/>
                          </w:rPr>
                        </w:pPr>
                      </w:p>
                    </w:txbxContent>
                  </v:textbox>
                </v:roundrect>
                <v:roundrect id="Rounded Rectangle 870" o:spid="_x0000_s1037" style="position:absolute;left:14067;top:85672;width:29705;height:4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9h8AA&#10;AADcAAAADwAAAGRycy9kb3ducmV2LnhtbERP3WrCMBS+F3yHcAbeaaqUWTujiDDs3Wj1AQ7NWdPZ&#10;nJQmq/Xtl4uBlx/f//442U6MNPjWsYL1KgFBXDvdcqPgdv1cZiB8QNbYOSYFT/JwPMxne8y1e3BJ&#10;YxUaEUPY56jAhNDnUvrakEW/cj1x5L7dYDFEODRSD/iI4baTmyR5lxZbjg0Gezobqu/Vr1VQ/aTp&#10;VI6ZuV8vadnvLsWavwqlFm/T6QNEoCm8xP/uQivItnF+PBOP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F9h8AAAADcAAAADwAAAAAAAAAAAAAAAACYAgAAZHJzL2Rvd25y&#10;ZXYueG1sUEsFBgAAAAAEAAQA9QAAAIUDAAAAAA==&#10;" fillcolor="window" strokecolor="windowText" strokeweight="1pt">
                  <v:shadow on="t" color="black" opacity="26214f" origin="-.5,-.5" offset=".74836mm,.74836mm"/>
                  <v:path arrowok="t"/>
                  <v:textbox style="mso-fit-shape-to-text:t" inset="1mm,0,1mm,0">
                    <w:txbxContent>
                      <w:p w14:paraId="7BEC6053" w14:textId="77777777" w:rsidR="004060DD" w:rsidRPr="00B01991" w:rsidRDefault="004060DD" w:rsidP="00233710">
                        <w:pPr>
                          <w:pStyle w:val="ThankYouBodyText"/>
                          <w:rPr>
                            <w:rFonts w:ascii="Segoe UI" w:hAnsi="Segoe UI" w:cs="Segoe UI"/>
                            <w:b/>
                          </w:rPr>
                        </w:pPr>
                        <w:r w:rsidRPr="00B01991">
                          <w:t>Publish your own work... Write to a brief...</w:t>
                        </w:r>
                      </w:p>
                      <w:p w14:paraId="36385CB8" w14:textId="77777777" w:rsidR="004060DD" w:rsidRPr="00B01991" w:rsidRDefault="004060DD" w:rsidP="00233710">
                        <w:pPr>
                          <w:pStyle w:val="ThankYouBodyText"/>
                          <w:rPr>
                            <w:rFonts w:ascii="Segoe UI" w:hAnsi="Segoe UI" w:cs="Segoe UI"/>
                            <w:b/>
                          </w:rPr>
                        </w:pPr>
                        <w:r w:rsidRPr="00B01991">
                          <w:t>Register at</w:t>
                        </w:r>
                        <w:r w:rsidRPr="00B01991">
                          <w:rPr>
                            <w:rFonts w:ascii="Segoe UI" w:hAnsi="Segoe UI" w:cs="Segoe UI"/>
                            <w:b/>
                          </w:rPr>
                          <w:t xml:space="preserve"> </w:t>
                        </w:r>
                        <w:r w:rsidRPr="00AA383C">
                          <w:rPr>
                            <w:rStyle w:val="ThankYouBoldChar"/>
                          </w:rPr>
                          <w:t>publishmenow.co.uk</w:t>
                        </w:r>
                      </w:p>
                    </w:txbxContent>
                  </v:textbox>
                </v:roundrect>
                <v:shape id="Text Box 871" o:spid="_x0000_s1038" type="#_x0000_t202" style="position:absolute;left:50643;top:77935;width:5657;height:5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5RMEA&#10;AADcAAAADwAAAGRycy9kb3ducmV2LnhtbESPQYvCMBSE7wv+h/CEva2pHlypRhHFRY/r6v3ZPJNq&#10;81KaWOu/N4Kwx2FmvmFmi85VoqUmlJ4VDAcZCOLC65KNgsPf5msCIkRkjZVnUvCgAIt572OGufZ3&#10;/qV2H41IEA45KrAx1rmUobDkMAx8TZy8s28cxiQbI3WD9wR3lRxl2Vg6LDktWKxpZam47m9OwXrE&#10;443JLrxbnn6OZtdu7S16pT773XIKIlIX/8Pv9lYrmHwP4XUmHQ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e+UTBAAAA3AAAAA8AAAAAAAAAAAAAAAAAmAIAAGRycy9kb3du&#10;cmV2LnhtbFBLBQYAAAAABAAEAPUAAACGAwAAAAA=&#10;" filled="f" stroked="f" strokeweight="2pt">
                  <v:path arrowok="t"/>
                  <v:textbox inset="0,0,0,0">
                    <w:txbxContent>
                      <w:p w14:paraId="2B49CF65" w14:textId="77777777" w:rsidR="004060DD" w:rsidRPr="00AA383C" w:rsidRDefault="004060DD" w:rsidP="00233710">
                        <w:pPr>
                          <w:pStyle w:val="FrontPOD"/>
                        </w:pPr>
                        <w:r w:rsidRPr="00AA383C">
                          <w:t>POD</w:t>
                        </w:r>
                      </w:p>
                      <w:p w14:paraId="49A61348" w14:textId="220A8299" w:rsidR="004060DD" w:rsidRPr="00AA383C" w:rsidRDefault="004060DD" w:rsidP="00233710">
                        <w:pPr>
                          <w:pStyle w:val="FrontPOD"/>
                        </w:pPr>
                        <w:r>
                          <w:t>7078</w:t>
                        </w:r>
                      </w:p>
                    </w:txbxContent>
                  </v:textbox>
                </v:shape>
              </v:group>
            </w:pict>
          </mc:Fallback>
        </mc:AlternateContent>
      </w:r>
    </w:p>
    <w:p w14:paraId="5C3A5BF9" w14:textId="0BF0E1B9" w:rsidR="00182EA2" w:rsidRDefault="00233710" w:rsidP="00E05BFA">
      <w:pPr>
        <w:pStyle w:val="HH1DocTemplate"/>
        <w:tabs>
          <w:tab w:val="right" w:pos="10773"/>
        </w:tabs>
      </w:pPr>
      <w:bookmarkStart w:id="5" w:name="_Toc468175835"/>
      <w:r w:rsidRPr="002C1C22">
        <w:lastRenderedPageBreak/>
        <w:t>eacher Feedback Opp</w:t>
      </w:r>
      <w:bookmarkStart w:id="6" w:name="_Toc468175838"/>
      <w:bookmarkStart w:id="7" w:name="_GoBack"/>
      <w:bookmarkEnd w:id="5"/>
      <w:bookmarkEnd w:id="0"/>
      <w:bookmarkEnd w:id="1"/>
      <w:bookmarkEnd w:id="2"/>
      <w:bookmarkEnd w:id="3"/>
      <w:bookmarkEnd w:id="4"/>
      <w:bookmarkEnd w:id="7"/>
      <w:r w:rsidR="00182EA2">
        <w:t xml:space="preserve">Write-on </w:t>
      </w:r>
      <w:r w:rsidR="00182EA2" w:rsidRPr="00182EA2">
        <w:t>Topic</w:t>
      </w:r>
      <w:r w:rsidR="00182EA2">
        <w:t xml:space="preserve"> Tests</w:t>
      </w:r>
      <w:bookmarkEnd w:id="6"/>
    </w:p>
    <w:p w14:paraId="7D15E8D6" w14:textId="45E74DAD" w:rsidR="00CA54F0" w:rsidRPr="002C1C22" w:rsidRDefault="002348BD" w:rsidP="00D86848">
      <w:pPr>
        <w:pStyle w:val="topictest"/>
      </w:pPr>
      <w:bookmarkStart w:id="8" w:name="_Toc468175839"/>
      <w:r w:rsidRPr="002C1C22">
        <w:t>Topic Test 1</w:t>
      </w:r>
      <w:r w:rsidR="00C82FC7" w:rsidRPr="002C1C22">
        <w:t>: Energy changes in a system</w:t>
      </w:r>
      <w:bookmarkEnd w:id="8"/>
    </w:p>
    <w:p w14:paraId="4C925527" w14:textId="77777777" w:rsidR="002348BD" w:rsidRPr="002C1C22" w:rsidRDefault="002348BD" w:rsidP="002348BD">
      <w:pPr>
        <w:rPr>
          <w:rFonts w:cs="Tahoma"/>
        </w:rPr>
      </w:pPr>
    </w:p>
    <w:p w14:paraId="4D34EDF7" w14:textId="3C242A12" w:rsidR="00D86848" w:rsidRPr="002C1C22" w:rsidRDefault="00D86848" w:rsidP="00D86848">
      <w:pPr>
        <w:pStyle w:val="ListParagraph"/>
        <w:tabs>
          <w:tab w:val="right" w:pos="10205"/>
        </w:tabs>
        <w:ind w:left="426" w:hanging="426"/>
        <w:rPr>
          <w:rFonts w:cs="Tahoma"/>
        </w:rPr>
      </w:pPr>
      <w:r w:rsidRPr="002C1C22">
        <w:rPr>
          <w:rFonts w:cs="Tahoma"/>
        </w:rPr>
        <w:t>1.</w:t>
      </w:r>
      <w:r w:rsidRPr="002C1C22">
        <w:rPr>
          <w:rFonts w:cs="Tahoma"/>
        </w:rPr>
        <w:tab/>
      </w:r>
      <w:r w:rsidR="008F4E48" w:rsidRPr="002C1C22">
        <w:rPr>
          <w:rFonts w:cs="Tahoma"/>
        </w:rPr>
        <w:t>Energy can be stored by systems in different ways</w:t>
      </w:r>
    </w:p>
    <w:p w14:paraId="6B9548A9" w14:textId="77777777" w:rsidR="00D86848" w:rsidRPr="002C1C22" w:rsidRDefault="00D86848" w:rsidP="00534FD4">
      <w:pPr>
        <w:tabs>
          <w:tab w:val="right" w:pos="10205"/>
        </w:tabs>
        <w:ind w:left="851" w:hanging="425"/>
        <w:rPr>
          <w:rFonts w:cs="Tahoma"/>
          <w:sz w:val="2"/>
        </w:rPr>
      </w:pPr>
    </w:p>
    <w:p w14:paraId="0FD7F9C2" w14:textId="77777777" w:rsidR="00D86848" w:rsidRPr="002C1C22" w:rsidRDefault="00D86848" w:rsidP="00534FD4">
      <w:pPr>
        <w:tabs>
          <w:tab w:val="right" w:pos="10205"/>
        </w:tabs>
        <w:ind w:left="851" w:hanging="425"/>
        <w:rPr>
          <w:rFonts w:cs="Tahoma"/>
          <w:sz w:val="10"/>
        </w:rPr>
      </w:pPr>
    </w:p>
    <w:p w14:paraId="5B5C435F" w14:textId="77777777" w:rsidR="00A6210C" w:rsidRPr="002C1C22" w:rsidRDefault="00534FD4" w:rsidP="00534FD4">
      <w:pPr>
        <w:tabs>
          <w:tab w:val="right" w:pos="10205"/>
        </w:tabs>
        <w:ind w:left="851" w:hanging="425"/>
        <w:rPr>
          <w:rFonts w:cs="Tahoma"/>
        </w:rPr>
      </w:pPr>
      <w:r w:rsidRPr="002C1C22">
        <w:rPr>
          <w:rFonts w:cs="Tahoma"/>
        </w:rPr>
        <w:t>a)</w:t>
      </w:r>
      <w:r w:rsidRPr="002C1C22">
        <w:rPr>
          <w:rFonts w:cs="Tahoma"/>
        </w:rPr>
        <w:tab/>
      </w:r>
      <w:r w:rsidR="002348BD" w:rsidRPr="002C1C22">
        <w:rPr>
          <w:rFonts w:cs="Tahoma"/>
        </w:rPr>
        <w:t xml:space="preserve">State what is meant by a </w:t>
      </w:r>
      <w:r w:rsidR="00B8685D" w:rsidRPr="002C1C22">
        <w:rPr>
          <w:rFonts w:cs="Tahoma"/>
        </w:rPr>
        <w:t>‘</w:t>
      </w:r>
      <w:r w:rsidR="002348BD" w:rsidRPr="002C1C22">
        <w:rPr>
          <w:rFonts w:cs="Tahoma"/>
        </w:rPr>
        <w:t>system</w:t>
      </w:r>
      <w:r w:rsidR="00A70799" w:rsidRPr="002C1C22">
        <w:rPr>
          <w:rFonts w:cs="Tahoma"/>
        </w:rPr>
        <w:t xml:space="preserve"> of objects</w:t>
      </w:r>
      <w:r w:rsidR="00B8685D" w:rsidRPr="002C1C22">
        <w:rPr>
          <w:rFonts w:cs="Tahoma"/>
        </w:rPr>
        <w:t>’</w:t>
      </w:r>
      <w:r w:rsidRPr="002C1C22">
        <w:rPr>
          <w:rFonts w:cs="Tahoma"/>
        </w:rPr>
        <w:tab/>
      </w:r>
    </w:p>
    <w:p w14:paraId="4EA42CCC"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61B85D8" w14:textId="27766ADF" w:rsidR="00A6210C" w:rsidRPr="002C1C22" w:rsidRDefault="00A6210C" w:rsidP="00C85CD0">
      <w:pPr>
        <w:widowControl w:val="0"/>
        <w:tabs>
          <w:tab w:val="left" w:pos="9278"/>
          <w:tab w:val="right" w:pos="10205"/>
        </w:tabs>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63D23ECC" w14:textId="77777777" w:rsidR="00C85CD0" w:rsidRDefault="00C85CD0" w:rsidP="00F95F30">
      <w:pPr>
        <w:tabs>
          <w:tab w:val="right" w:pos="10205"/>
        </w:tabs>
        <w:ind w:left="851" w:hanging="425"/>
        <w:rPr>
          <w:rFonts w:cs="Tahoma"/>
        </w:rPr>
      </w:pPr>
    </w:p>
    <w:p w14:paraId="11AE71F4" w14:textId="0875820F" w:rsidR="002348BD" w:rsidRPr="002C1C22" w:rsidRDefault="00534FD4" w:rsidP="00F95F30">
      <w:pPr>
        <w:tabs>
          <w:tab w:val="right" w:pos="10205"/>
        </w:tabs>
        <w:ind w:left="851" w:hanging="425"/>
        <w:rPr>
          <w:rFonts w:cs="Tahoma"/>
        </w:rPr>
      </w:pPr>
      <w:r w:rsidRPr="002C1C22">
        <w:rPr>
          <w:rFonts w:cs="Tahoma"/>
        </w:rPr>
        <w:t>b)</w:t>
      </w:r>
      <w:r w:rsidRPr="002C1C22">
        <w:rPr>
          <w:rFonts w:cs="Tahoma"/>
        </w:rPr>
        <w:tab/>
      </w:r>
      <w:r w:rsidR="008F4E48" w:rsidRPr="002C1C22">
        <w:rPr>
          <w:rFonts w:cs="Tahoma"/>
        </w:rPr>
        <w:t>Complete the sentences</w:t>
      </w:r>
      <w:r w:rsidR="00C06E12" w:rsidRPr="002C1C22">
        <w:rPr>
          <w:rFonts w:cs="Tahoma"/>
        </w:rPr>
        <w:t xml:space="preserve"> below</w:t>
      </w:r>
      <w:r w:rsidR="008F4E48" w:rsidRPr="002C1C22">
        <w:rPr>
          <w:rFonts w:cs="Tahoma"/>
        </w:rPr>
        <w:t xml:space="preserve"> to show the ener</w:t>
      </w:r>
      <w:r w:rsidR="00D310D4" w:rsidRPr="002C1C22">
        <w:rPr>
          <w:rFonts w:cs="Tahoma"/>
        </w:rPr>
        <w:t>gy changes during the following situations.</w:t>
      </w:r>
    </w:p>
    <w:p w14:paraId="4359BF7D" w14:textId="77777777" w:rsidR="00C06E12" w:rsidRPr="002C1C22" w:rsidRDefault="00C06E12" w:rsidP="00C06E12">
      <w:pPr>
        <w:rPr>
          <w:sz w:val="12"/>
        </w:rPr>
      </w:pPr>
    </w:p>
    <w:p w14:paraId="4C1E2AD5" w14:textId="0AC439BB" w:rsidR="00A6210C" w:rsidRDefault="008F4E48" w:rsidP="00C85CD0">
      <w:pPr>
        <w:tabs>
          <w:tab w:val="right" w:pos="10205"/>
        </w:tabs>
        <w:spacing w:line="360" w:lineRule="auto"/>
        <w:ind w:left="1276" w:hanging="425"/>
        <w:rPr>
          <w:rFonts w:ascii="Calibri" w:hAnsi="Calibri"/>
          <w:i/>
          <w:sz w:val="20"/>
          <w:szCs w:val="20"/>
        </w:rPr>
      </w:pPr>
      <w:r w:rsidRPr="002C1C22">
        <w:rPr>
          <w:rFonts w:cs="Tahoma"/>
        </w:rPr>
        <w:t>i)</w:t>
      </w:r>
      <w:r w:rsidR="00D86848" w:rsidRPr="002C1C22">
        <w:rPr>
          <w:rFonts w:ascii="Symbol" w:hAnsi="Symbol" w:cs="Tahoma"/>
        </w:rPr>
        <w:tab/>
      </w:r>
      <w:r w:rsidRPr="002C1C22">
        <w:rPr>
          <w:rFonts w:cs="Tahoma"/>
        </w:rPr>
        <w:t xml:space="preserve">A ball shoots up into the air.  </w:t>
      </w:r>
      <w:r w:rsidRPr="002C1C22">
        <w:rPr>
          <w:rFonts w:cs="Tahoma"/>
          <w:u w:val="single"/>
        </w:rPr>
        <w:t>________</w:t>
      </w:r>
      <w:r w:rsidR="00F54D8F" w:rsidRPr="002C1C22">
        <w:rPr>
          <w:rFonts w:cs="Tahoma"/>
          <w:u w:val="single"/>
        </w:rPr>
        <w:t>__________</w:t>
      </w:r>
      <w:r w:rsidRPr="002C1C22">
        <w:rPr>
          <w:rFonts w:cs="Tahoma"/>
          <w:u w:val="single"/>
        </w:rPr>
        <w:t>__</w:t>
      </w:r>
      <w:r w:rsidRPr="002C1C22">
        <w:rPr>
          <w:rFonts w:cs="Tahoma"/>
        </w:rPr>
        <w:t xml:space="preserve"> </w:t>
      </w:r>
      <w:proofErr w:type="gramStart"/>
      <w:r w:rsidRPr="002C1C22">
        <w:rPr>
          <w:rFonts w:cs="Tahoma"/>
        </w:rPr>
        <w:t>energy</w:t>
      </w:r>
      <w:proofErr w:type="gramEnd"/>
      <w:r w:rsidRPr="002C1C22">
        <w:rPr>
          <w:rFonts w:cs="Tahoma"/>
        </w:rPr>
        <w:t xml:space="preserve"> is converted </w:t>
      </w:r>
      <w:r w:rsidR="00C06E12" w:rsidRPr="002C1C22">
        <w:rPr>
          <w:rFonts w:cs="Tahoma"/>
        </w:rPr>
        <w:t>in</w:t>
      </w:r>
      <w:r w:rsidRPr="002C1C22">
        <w:rPr>
          <w:rFonts w:cs="Tahoma"/>
        </w:rPr>
        <w:t xml:space="preserve">to </w:t>
      </w:r>
      <w:r w:rsidR="00C06E12" w:rsidRPr="002C1C22">
        <w:rPr>
          <w:rFonts w:cs="Tahoma"/>
          <w:u w:val="single"/>
        </w:rPr>
        <w:t>____________________</w:t>
      </w:r>
      <w:r w:rsidRPr="002C1C22">
        <w:rPr>
          <w:rFonts w:cs="Tahoma"/>
        </w:rPr>
        <w:t xml:space="preserve"> energy.</w:t>
      </w:r>
      <w:r w:rsidR="00A6210C" w:rsidRPr="002C1C22">
        <w:rPr>
          <w:rFonts w:ascii="Calibri" w:hAnsi="Calibri"/>
          <w:sz w:val="20"/>
          <w:szCs w:val="20"/>
        </w:rPr>
        <w:tab/>
      </w:r>
      <w:r w:rsidRPr="002C1C22">
        <w:rPr>
          <w:rFonts w:ascii="Calibri" w:hAnsi="Calibri"/>
          <w:i/>
          <w:sz w:val="20"/>
          <w:szCs w:val="20"/>
        </w:rPr>
        <w:t>2</w:t>
      </w:r>
      <w:r w:rsidR="00A6210C" w:rsidRPr="002C1C22">
        <w:rPr>
          <w:rFonts w:ascii="Calibri" w:hAnsi="Calibri"/>
          <w:i/>
          <w:sz w:val="20"/>
          <w:szCs w:val="20"/>
        </w:rPr>
        <w:t xml:space="preserve"> mark</w:t>
      </w:r>
      <w:r w:rsidRPr="002C1C22">
        <w:rPr>
          <w:rFonts w:ascii="Calibri" w:hAnsi="Calibri"/>
          <w:i/>
          <w:sz w:val="20"/>
          <w:szCs w:val="20"/>
        </w:rPr>
        <w:t>s</w:t>
      </w:r>
    </w:p>
    <w:p w14:paraId="13C01398" w14:textId="77777777" w:rsidR="00C85CD0" w:rsidRPr="00C85CD0" w:rsidRDefault="00C85CD0" w:rsidP="00C85CD0">
      <w:pPr>
        <w:tabs>
          <w:tab w:val="right" w:pos="10205"/>
        </w:tabs>
        <w:spacing w:line="360" w:lineRule="auto"/>
        <w:ind w:left="1276" w:hanging="425"/>
        <w:rPr>
          <w:rFonts w:ascii="Calibri" w:hAnsi="Calibri"/>
          <w:sz w:val="12"/>
          <w:szCs w:val="20"/>
        </w:rPr>
      </w:pPr>
    </w:p>
    <w:p w14:paraId="25A5C939" w14:textId="7E6FA78E" w:rsidR="00A6210C" w:rsidRPr="002C1C22" w:rsidRDefault="008F4E48" w:rsidP="00C06E12">
      <w:pPr>
        <w:tabs>
          <w:tab w:val="right" w:pos="10205"/>
        </w:tabs>
        <w:spacing w:line="360" w:lineRule="auto"/>
        <w:ind w:left="1276" w:hanging="425"/>
        <w:rPr>
          <w:rFonts w:ascii="Calibri" w:hAnsi="Calibri"/>
          <w:sz w:val="20"/>
          <w:szCs w:val="20"/>
        </w:rPr>
      </w:pPr>
      <w:r w:rsidRPr="002C1C22">
        <w:rPr>
          <w:rFonts w:cs="Tahoma"/>
        </w:rPr>
        <w:t>ii)</w:t>
      </w:r>
      <w:r w:rsidR="00D86848" w:rsidRPr="002C1C22">
        <w:rPr>
          <w:rFonts w:ascii="Symbol" w:hAnsi="Symbol" w:cs="Tahoma"/>
        </w:rPr>
        <w:tab/>
      </w:r>
      <w:r w:rsidRPr="002C1C22">
        <w:rPr>
          <w:rFonts w:cs="Tahoma"/>
        </w:rPr>
        <w:t xml:space="preserve">Water is brought to a boil in an electric kettle. </w:t>
      </w:r>
      <w:r w:rsidR="00C06E12" w:rsidRPr="002C1C22">
        <w:rPr>
          <w:rFonts w:cs="Tahoma"/>
          <w:u w:val="single"/>
        </w:rPr>
        <w:t>____________________</w:t>
      </w:r>
      <w:r w:rsidRPr="002C1C22">
        <w:rPr>
          <w:rFonts w:cs="Tahoma"/>
        </w:rPr>
        <w:t xml:space="preserve"> </w:t>
      </w:r>
      <w:proofErr w:type="gramStart"/>
      <w:r w:rsidRPr="002C1C22">
        <w:rPr>
          <w:rFonts w:cs="Tahoma"/>
        </w:rPr>
        <w:t>energy</w:t>
      </w:r>
      <w:proofErr w:type="gramEnd"/>
      <w:r w:rsidRPr="002C1C22">
        <w:rPr>
          <w:rFonts w:cs="Tahoma"/>
        </w:rPr>
        <w:t xml:space="preserve"> is converted </w:t>
      </w:r>
      <w:r w:rsidR="00C06E12" w:rsidRPr="002C1C22">
        <w:rPr>
          <w:rFonts w:cs="Tahoma"/>
        </w:rPr>
        <w:br/>
        <w:t>in</w:t>
      </w:r>
      <w:r w:rsidRPr="002C1C22">
        <w:rPr>
          <w:rFonts w:cs="Tahoma"/>
        </w:rPr>
        <w:t xml:space="preserve">to </w:t>
      </w:r>
      <w:r w:rsidR="00C06E12" w:rsidRPr="002C1C22">
        <w:rPr>
          <w:rFonts w:cs="Tahoma"/>
          <w:u w:val="single"/>
        </w:rPr>
        <w:t>____________________</w:t>
      </w:r>
      <w:r w:rsidRPr="002C1C22">
        <w:rPr>
          <w:rFonts w:cs="Tahoma"/>
        </w:rPr>
        <w:t xml:space="preserve"> energy.</w:t>
      </w:r>
      <w:r w:rsidR="00A6210C" w:rsidRPr="002C1C22">
        <w:rPr>
          <w:rFonts w:ascii="Calibri" w:hAnsi="Calibri"/>
          <w:sz w:val="20"/>
          <w:szCs w:val="20"/>
        </w:rPr>
        <w:tab/>
      </w:r>
      <w:r w:rsidRPr="002C1C22">
        <w:rPr>
          <w:rFonts w:ascii="Calibri" w:hAnsi="Calibri"/>
          <w:i/>
          <w:sz w:val="20"/>
          <w:szCs w:val="20"/>
        </w:rPr>
        <w:t>2</w:t>
      </w:r>
      <w:r w:rsidR="00A6210C" w:rsidRPr="002C1C22">
        <w:rPr>
          <w:rFonts w:ascii="Calibri" w:hAnsi="Calibri"/>
          <w:i/>
          <w:sz w:val="20"/>
          <w:szCs w:val="20"/>
        </w:rPr>
        <w:t xml:space="preserve"> mark</w:t>
      </w:r>
      <w:r w:rsidRPr="002C1C22">
        <w:rPr>
          <w:rFonts w:ascii="Calibri" w:hAnsi="Calibri"/>
          <w:i/>
          <w:sz w:val="20"/>
          <w:szCs w:val="20"/>
        </w:rPr>
        <w:t>s</w:t>
      </w:r>
    </w:p>
    <w:p w14:paraId="7E3B7BAC" w14:textId="1EC9C317" w:rsidR="00000015" w:rsidRPr="002C1C22" w:rsidRDefault="00000015" w:rsidP="00000015">
      <w:pPr>
        <w:pStyle w:val="ListParagraph"/>
        <w:ind w:left="1800"/>
        <w:jc w:val="right"/>
        <w:rPr>
          <w:rFonts w:cs="Tahoma"/>
        </w:rPr>
      </w:pPr>
    </w:p>
    <w:p w14:paraId="4B047CF4" w14:textId="77E3914A" w:rsidR="00000015" w:rsidRPr="002C1C22" w:rsidRDefault="00D86848" w:rsidP="00D86848">
      <w:pPr>
        <w:tabs>
          <w:tab w:val="right" w:pos="10205"/>
        </w:tabs>
        <w:ind w:left="426" w:hanging="426"/>
        <w:rPr>
          <w:rFonts w:cs="Tahoma"/>
          <w:i/>
        </w:rPr>
      </w:pPr>
      <w:r w:rsidRPr="002C1C22">
        <w:rPr>
          <w:rFonts w:cs="Tahoma"/>
        </w:rPr>
        <w:t>2.</w:t>
      </w:r>
      <w:r w:rsidRPr="002C1C22">
        <w:rPr>
          <w:rFonts w:cs="Tahoma"/>
        </w:rPr>
        <w:tab/>
      </w:r>
      <w:r w:rsidR="00000015" w:rsidRPr="002C1C22">
        <w:rPr>
          <w:rFonts w:cs="Tahoma"/>
          <w:szCs w:val="22"/>
        </w:rPr>
        <w:t xml:space="preserve">Which of the following energies is </w:t>
      </w:r>
      <w:r w:rsidR="00000015" w:rsidRPr="002C1C22">
        <w:rPr>
          <w:rFonts w:cs="Tahoma"/>
        </w:rPr>
        <w:t>stored</w:t>
      </w:r>
      <w:r w:rsidR="00000015" w:rsidRPr="002C1C22">
        <w:rPr>
          <w:rFonts w:cs="Tahoma"/>
          <w:szCs w:val="22"/>
        </w:rPr>
        <w:t xml:space="preserve"> in a s</w:t>
      </w:r>
      <w:r w:rsidR="00C82FC7" w:rsidRPr="002C1C22">
        <w:rPr>
          <w:rFonts w:cs="Tahoma"/>
          <w:szCs w:val="22"/>
        </w:rPr>
        <w:t>ystem if a system is</w:t>
      </w:r>
      <w:r w:rsidR="00000015" w:rsidRPr="002C1C22">
        <w:rPr>
          <w:rFonts w:cs="Tahoma"/>
          <w:szCs w:val="22"/>
        </w:rPr>
        <w:t xml:space="preserve"> compressed?</w:t>
      </w:r>
      <w:r w:rsidR="00534FD4" w:rsidRPr="002C1C22">
        <w:rPr>
          <w:rFonts w:cs="Tahoma"/>
          <w:szCs w:val="22"/>
        </w:rPr>
        <w:tab/>
      </w:r>
    </w:p>
    <w:p w14:paraId="645ABF22" w14:textId="77777777" w:rsidR="008364F7" w:rsidRPr="002C1C22" w:rsidRDefault="008364F7" w:rsidP="00A6210C">
      <w:pPr>
        <w:tabs>
          <w:tab w:val="left" w:pos="1276"/>
          <w:tab w:val="right" w:pos="10205"/>
        </w:tabs>
        <w:ind w:left="851" w:hanging="426"/>
        <w:rPr>
          <w:rFonts w:cs="Tahoma"/>
          <w:b/>
          <w:sz w:val="12"/>
        </w:rPr>
      </w:pPr>
    </w:p>
    <w:p w14:paraId="17031B7F" w14:textId="1E2EFD2D" w:rsidR="00D86848" w:rsidRPr="002C1C22" w:rsidRDefault="00D86848" w:rsidP="00A6210C">
      <w:pPr>
        <w:tabs>
          <w:tab w:val="left" w:pos="1276"/>
          <w:tab w:val="right" w:pos="10205"/>
        </w:tabs>
        <w:ind w:left="851" w:hanging="426"/>
        <w:rPr>
          <w:rFonts w:cs="Tahoma"/>
        </w:rPr>
      </w:pPr>
      <w:r w:rsidRPr="002C1C22">
        <w:rPr>
          <w:rFonts w:cs="Tahoma"/>
          <w:b/>
        </w:rPr>
        <w:t>A</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Kinetic energy</w:t>
      </w:r>
    </w:p>
    <w:p w14:paraId="6D42928D" w14:textId="5C89F8B4" w:rsidR="00D86848" w:rsidRPr="002C1C22" w:rsidRDefault="00D86848" w:rsidP="00A6210C">
      <w:pPr>
        <w:tabs>
          <w:tab w:val="left" w:pos="1276"/>
          <w:tab w:val="right" w:pos="10205"/>
        </w:tabs>
        <w:ind w:left="851" w:hanging="426"/>
        <w:rPr>
          <w:rFonts w:cs="Tahoma"/>
        </w:rPr>
      </w:pPr>
      <w:r w:rsidRPr="002C1C22">
        <w:rPr>
          <w:rFonts w:cs="Tahoma"/>
          <w:b/>
        </w:rPr>
        <w:t>B</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Electrical energy</w:t>
      </w:r>
    </w:p>
    <w:p w14:paraId="2DFD2D00" w14:textId="2B23179E" w:rsidR="00D86848" w:rsidRPr="002C1C22" w:rsidRDefault="00D86848" w:rsidP="00A6210C">
      <w:pPr>
        <w:tabs>
          <w:tab w:val="left" w:pos="1276"/>
          <w:tab w:val="right" w:pos="10205"/>
        </w:tabs>
        <w:ind w:left="851" w:hanging="426"/>
        <w:rPr>
          <w:rFonts w:cs="Tahoma"/>
        </w:rPr>
      </w:pPr>
      <w:r w:rsidRPr="002C1C22">
        <w:rPr>
          <w:rFonts w:cs="Tahoma"/>
          <w:b/>
        </w:rPr>
        <w:t>C</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Thermal energy</w:t>
      </w:r>
    </w:p>
    <w:p w14:paraId="063A8612" w14:textId="2F359E11" w:rsidR="00A02BE6" w:rsidRPr="002C1C22" w:rsidRDefault="00D86848" w:rsidP="00A6210C">
      <w:pPr>
        <w:tabs>
          <w:tab w:val="left" w:pos="1276"/>
          <w:tab w:val="right" w:pos="10205"/>
        </w:tabs>
        <w:ind w:left="851" w:hanging="426"/>
        <w:rPr>
          <w:rFonts w:cs="Tahoma"/>
          <w:i/>
          <w:sz w:val="4"/>
          <w:szCs w:val="4"/>
        </w:rPr>
      </w:pPr>
      <w:r w:rsidRPr="002C1C22">
        <w:rPr>
          <w:rFonts w:cs="Tahoma"/>
          <w:b/>
        </w:rPr>
        <w:t>D</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Elastic energy</w:t>
      </w:r>
      <w:r w:rsidR="00A6210C" w:rsidRPr="002C1C22">
        <w:rPr>
          <w:rFonts w:cs="Tahoma"/>
        </w:rPr>
        <w:tab/>
      </w:r>
      <w:r w:rsidR="00A6210C" w:rsidRPr="002C1C22">
        <w:rPr>
          <w:rFonts w:ascii="Calibri" w:hAnsi="Calibri"/>
          <w:i/>
          <w:sz w:val="20"/>
          <w:szCs w:val="20"/>
        </w:rPr>
        <w:t>1 mark</w:t>
      </w:r>
    </w:p>
    <w:p w14:paraId="0E360376" w14:textId="77777777" w:rsidR="00A02BE6" w:rsidRPr="002C1C22" w:rsidRDefault="00A02BE6" w:rsidP="00A02BE6">
      <w:pPr>
        <w:jc w:val="right"/>
        <w:rPr>
          <w:rFonts w:cs="Tahoma"/>
          <w:sz w:val="4"/>
          <w:szCs w:val="4"/>
        </w:rPr>
      </w:pPr>
    </w:p>
    <w:p w14:paraId="6D79CF4D" w14:textId="7741C77A" w:rsidR="00A02BE6" w:rsidRPr="002C1C22" w:rsidRDefault="00A02BE6" w:rsidP="00A02BE6">
      <w:pPr>
        <w:jc w:val="right"/>
        <w:rPr>
          <w:rFonts w:cs="Tahoma"/>
        </w:rPr>
      </w:pPr>
    </w:p>
    <w:p w14:paraId="7512B7ED" w14:textId="73ED9672" w:rsidR="007846AA" w:rsidRPr="002C1C22" w:rsidRDefault="00D86848" w:rsidP="00D86848">
      <w:pPr>
        <w:ind w:left="426" w:hanging="426"/>
        <w:rPr>
          <w:rFonts w:cs="Tahoma"/>
        </w:rPr>
      </w:pPr>
      <w:r w:rsidRPr="002C1C22">
        <w:rPr>
          <w:rFonts w:cs="Tahoma"/>
        </w:rPr>
        <w:t>3.</w:t>
      </w:r>
      <w:r w:rsidRPr="002C1C22">
        <w:rPr>
          <w:rFonts w:cs="Tahoma"/>
        </w:rPr>
        <w:tab/>
      </w:r>
      <w:r w:rsidR="007846AA" w:rsidRPr="002C1C22">
        <w:rPr>
          <w:rFonts w:cs="Tahoma"/>
        </w:rPr>
        <w:t>A 939 kg car is travelling at 11.1 m/s</w:t>
      </w:r>
      <w:r w:rsidR="00B82C9F" w:rsidRPr="002C1C22">
        <w:rPr>
          <w:rFonts w:cs="Tahoma"/>
        </w:rPr>
        <w:t xml:space="preserve">.  </w:t>
      </w:r>
    </w:p>
    <w:p w14:paraId="6A270225" w14:textId="1297E09D" w:rsidR="00343693" w:rsidRPr="002C1C22" w:rsidRDefault="00343693" w:rsidP="00343693">
      <w:pPr>
        <w:pStyle w:val="ListParagraph"/>
        <w:ind w:left="426"/>
        <w:rPr>
          <w:rFonts w:cs="Tahoma"/>
        </w:rPr>
      </w:pPr>
    </w:p>
    <w:p w14:paraId="758A39CD" w14:textId="0CBFE77F" w:rsidR="00343693" w:rsidRPr="002C1C22" w:rsidRDefault="00D86848" w:rsidP="00343693">
      <w:pPr>
        <w:pStyle w:val="ListParagraph"/>
        <w:ind w:left="426"/>
        <w:rPr>
          <w:rFonts w:cs="Tahoma"/>
        </w:rPr>
      </w:pPr>
      <w:r w:rsidRPr="002C1C22">
        <w:rPr>
          <w:rFonts w:cs="Tahoma"/>
          <w:noProof/>
          <w:lang w:eastAsia="en-GB"/>
        </w:rPr>
        <w:drawing>
          <wp:anchor distT="0" distB="0" distL="114300" distR="114300" simplePos="0" relativeHeight="251638784" behindDoc="0" locked="0" layoutInCell="1" allowOverlap="1" wp14:anchorId="19830D92" wp14:editId="71C238DE">
            <wp:simplePos x="0" y="0"/>
            <wp:positionH relativeFrom="column">
              <wp:posOffset>2612390</wp:posOffset>
            </wp:positionH>
            <wp:positionV relativeFrom="paragraph">
              <wp:posOffset>76200</wp:posOffset>
            </wp:positionV>
            <wp:extent cx="1758950" cy="638175"/>
            <wp:effectExtent l="0" t="0" r="0" b="9525"/>
            <wp:wrapSquare wrapText="bothSides"/>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4.jpg"/>
                    <pic:cNvPicPr/>
                  </pic:nvPicPr>
                  <pic:blipFill>
                    <a:blip r:embed="rId13">
                      <a:extLst>
                        <a:ext uri="{28A0092B-C50C-407E-A947-70E740481C1C}">
                          <a14:useLocalDpi xmlns:a14="http://schemas.microsoft.com/office/drawing/2010/main" val="0"/>
                        </a:ext>
                      </a:extLst>
                    </a:blip>
                    <a:stretch>
                      <a:fillRect/>
                    </a:stretch>
                  </pic:blipFill>
                  <pic:spPr>
                    <a:xfrm>
                      <a:off x="0" y="0"/>
                      <a:ext cx="1758950" cy="638175"/>
                    </a:xfrm>
                    <a:prstGeom prst="rect">
                      <a:avLst/>
                    </a:prstGeom>
                  </pic:spPr>
                </pic:pic>
              </a:graphicData>
            </a:graphic>
            <wp14:sizeRelH relativeFrom="page">
              <wp14:pctWidth>0</wp14:pctWidth>
            </wp14:sizeRelH>
            <wp14:sizeRelV relativeFrom="page">
              <wp14:pctHeight>0</wp14:pctHeight>
            </wp14:sizeRelV>
          </wp:anchor>
        </w:drawing>
      </w:r>
    </w:p>
    <w:p w14:paraId="52D8710C" w14:textId="4CC3371C" w:rsidR="00343693" w:rsidRPr="002C1C22" w:rsidRDefault="00343693" w:rsidP="00343693">
      <w:pPr>
        <w:pStyle w:val="ListParagraph"/>
        <w:ind w:left="426"/>
        <w:rPr>
          <w:rFonts w:cs="Tahoma"/>
        </w:rPr>
      </w:pPr>
    </w:p>
    <w:p w14:paraId="5475B1B3" w14:textId="4CC914E3" w:rsidR="00343693" w:rsidRPr="002C1C22" w:rsidRDefault="00343693" w:rsidP="00343693">
      <w:pPr>
        <w:pStyle w:val="ListParagraph"/>
        <w:ind w:left="426"/>
        <w:rPr>
          <w:rFonts w:cs="Tahoma"/>
        </w:rPr>
      </w:pPr>
    </w:p>
    <w:p w14:paraId="422EFFC9" w14:textId="30236A4C" w:rsidR="00343693" w:rsidRPr="002C1C22" w:rsidRDefault="00343693" w:rsidP="00343693">
      <w:pPr>
        <w:pStyle w:val="ListParagraph"/>
        <w:ind w:left="426"/>
        <w:rPr>
          <w:rFonts w:cs="Tahoma"/>
        </w:rPr>
      </w:pPr>
    </w:p>
    <w:p w14:paraId="2017A11B" w14:textId="2791D076" w:rsidR="00343693" w:rsidRPr="002C1C22" w:rsidRDefault="00343693" w:rsidP="00343693">
      <w:pPr>
        <w:pStyle w:val="ListParagraph"/>
        <w:ind w:left="426"/>
        <w:rPr>
          <w:rFonts w:cs="Tahoma"/>
        </w:rPr>
      </w:pPr>
    </w:p>
    <w:p w14:paraId="108146C2" w14:textId="1E508190" w:rsidR="00A6210C" w:rsidRPr="002C1C22" w:rsidRDefault="007846AA" w:rsidP="00534FD4">
      <w:pPr>
        <w:pStyle w:val="ListParagraph"/>
        <w:tabs>
          <w:tab w:val="right" w:pos="10205"/>
        </w:tabs>
        <w:ind w:left="426"/>
        <w:rPr>
          <w:rFonts w:cs="Tahoma"/>
        </w:rPr>
      </w:pPr>
      <w:r w:rsidRPr="002C1C22">
        <w:rPr>
          <w:rFonts w:cs="Tahoma"/>
        </w:rPr>
        <w:t>Calculate</w:t>
      </w:r>
      <w:r w:rsidR="00534FD4" w:rsidRPr="002C1C22">
        <w:rPr>
          <w:rFonts w:cs="Tahoma"/>
        </w:rPr>
        <w:t xml:space="preserve"> the kinetic energy of the car.</w:t>
      </w:r>
      <w:r w:rsidR="00534FD4" w:rsidRPr="002C1C22">
        <w:rPr>
          <w:rFonts w:cs="Tahoma"/>
        </w:rPr>
        <w:tab/>
      </w:r>
    </w:p>
    <w:p w14:paraId="50957D9A" w14:textId="79E52904" w:rsidR="00A6210C" w:rsidRPr="002C1C22" w:rsidRDefault="00A6210C" w:rsidP="00A6210C">
      <w:pPr>
        <w:widowControl w:val="0"/>
        <w:tabs>
          <w:tab w:val="right" w:leader="dot" w:pos="10204"/>
        </w:tabs>
        <w:spacing w:before="180"/>
        <w:ind w:left="426"/>
        <w:rPr>
          <w:rFonts w:ascii="Calibri" w:hAnsi="Calibri"/>
          <w:szCs w:val="22"/>
        </w:rPr>
      </w:pPr>
      <w:r w:rsidRPr="002C1C22">
        <w:rPr>
          <w:rFonts w:ascii="Calibri" w:hAnsi="Calibri"/>
          <w:szCs w:val="22"/>
        </w:rPr>
        <w:tab/>
      </w:r>
    </w:p>
    <w:p w14:paraId="12004A80" w14:textId="73F263B0" w:rsidR="00A6210C" w:rsidRPr="002C1C22" w:rsidRDefault="00A6210C" w:rsidP="00A6210C">
      <w:pPr>
        <w:widowControl w:val="0"/>
        <w:tabs>
          <w:tab w:val="right" w:leader="dot" w:pos="10204"/>
        </w:tabs>
        <w:spacing w:before="180"/>
        <w:ind w:left="426"/>
        <w:rPr>
          <w:rFonts w:ascii="Calibri" w:hAnsi="Calibri"/>
          <w:szCs w:val="22"/>
        </w:rPr>
      </w:pPr>
      <w:r w:rsidRPr="002C1C22">
        <w:rPr>
          <w:rFonts w:ascii="Calibri" w:hAnsi="Calibri"/>
          <w:szCs w:val="22"/>
        </w:rPr>
        <w:tab/>
      </w:r>
    </w:p>
    <w:p w14:paraId="3036C3E7" w14:textId="2D3C704F" w:rsidR="00A6210C" w:rsidRPr="002C1C22" w:rsidRDefault="00A6210C" w:rsidP="00A6210C">
      <w:pPr>
        <w:widowControl w:val="0"/>
        <w:tabs>
          <w:tab w:val="right" w:leader="dot" w:pos="10204"/>
        </w:tabs>
        <w:spacing w:before="180"/>
        <w:ind w:left="426"/>
        <w:rPr>
          <w:rFonts w:ascii="Calibri" w:hAnsi="Calibri"/>
          <w:szCs w:val="22"/>
        </w:rPr>
      </w:pPr>
      <w:r w:rsidRPr="002C1C22">
        <w:rPr>
          <w:rFonts w:ascii="Calibri" w:hAnsi="Calibri"/>
          <w:szCs w:val="22"/>
        </w:rPr>
        <w:tab/>
      </w:r>
    </w:p>
    <w:p w14:paraId="40063F9F" w14:textId="77777777" w:rsidR="00A6210C" w:rsidRPr="002C1C22" w:rsidRDefault="00A6210C" w:rsidP="00220F80">
      <w:pPr>
        <w:widowControl w:val="0"/>
        <w:tabs>
          <w:tab w:val="left" w:pos="9278"/>
          <w:tab w:val="right" w:pos="10205"/>
        </w:tabs>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6BA8CFDF" w14:textId="77777777" w:rsidR="00D86848" w:rsidRPr="002C1C22" w:rsidRDefault="00D86848" w:rsidP="007846AA">
      <w:pPr>
        <w:pStyle w:val="ListParagraph"/>
        <w:rPr>
          <w:rFonts w:cs="Tahoma"/>
        </w:rPr>
      </w:pPr>
    </w:p>
    <w:p w14:paraId="6DBC8B8A" w14:textId="2F6326C4" w:rsidR="00D608E4" w:rsidRPr="002C1C22" w:rsidRDefault="00D86848" w:rsidP="00D86848">
      <w:pPr>
        <w:tabs>
          <w:tab w:val="right" w:pos="10205"/>
        </w:tabs>
        <w:ind w:left="426" w:hanging="426"/>
        <w:rPr>
          <w:rFonts w:cs="Tahoma"/>
          <w:i/>
        </w:rPr>
      </w:pPr>
      <w:r w:rsidRPr="002C1C22">
        <w:rPr>
          <w:rFonts w:cs="Tahoma"/>
        </w:rPr>
        <w:t>4.</w:t>
      </w:r>
      <w:r w:rsidRPr="002C1C22">
        <w:rPr>
          <w:rFonts w:cs="Tahoma"/>
        </w:rPr>
        <w:tab/>
      </w:r>
      <w:r w:rsidR="00534FD4" w:rsidRPr="002C1C22">
        <w:rPr>
          <w:rFonts w:cs="Tahoma"/>
          <w:szCs w:val="22"/>
        </w:rPr>
        <w:t>Which of the following is the true definition of specific heat capacity?</w:t>
      </w:r>
      <w:r w:rsidR="00534FD4" w:rsidRPr="002C1C22">
        <w:rPr>
          <w:rFonts w:cs="Tahoma"/>
        </w:rPr>
        <w:tab/>
      </w:r>
    </w:p>
    <w:p w14:paraId="08635844" w14:textId="77777777" w:rsidR="008364F7" w:rsidRPr="002C1C22" w:rsidRDefault="008364F7" w:rsidP="00A6210C">
      <w:pPr>
        <w:tabs>
          <w:tab w:val="left" w:pos="851"/>
        </w:tabs>
        <w:ind w:left="1276" w:right="1133" w:hanging="851"/>
        <w:rPr>
          <w:rFonts w:cs="Tahoma"/>
          <w:b/>
          <w:sz w:val="12"/>
        </w:rPr>
      </w:pPr>
    </w:p>
    <w:p w14:paraId="62D241CB" w14:textId="658D6D13" w:rsidR="00D86848" w:rsidRPr="002C1C22" w:rsidRDefault="00D86848" w:rsidP="00A6210C">
      <w:pPr>
        <w:tabs>
          <w:tab w:val="left" w:pos="851"/>
        </w:tabs>
        <w:ind w:left="1276" w:right="1133" w:hanging="851"/>
        <w:rPr>
          <w:rFonts w:cs="Tahoma"/>
        </w:rPr>
      </w:pPr>
      <w:r w:rsidRPr="002C1C22">
        <w:rPr>
          <w:rFonts w:cs="Tahoma"/>
          <w:b/>
        </w:rPr>
        <w:t>A</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 xml:space="preserve">The amount of energy required to raise the temperature of 10 kilograms of the substance by one degree Celsius </w:t>
      </w:r>
    </w:p>
    <w:p w14:paraId="3732F10C" w14:textId="7465EFEC" w:rsidR="00D86848" w:rsidRPr="002C1C22" w:rsidRDefault="00D86848" w:rsidP="00A6210C">
      <w:pPr>
        <w:tabs>
          <w:tab w:val="left" w:pos="851"/>
        </w:tabs>
        <w:ind w:left="1276" w:right="1133" w:hanging="851"/>
        <w:rPr>
          <w:rFonts w:cs="Tahoma"/>
        </w:rPr>
      </w:pPr>
      <w:r w:rsidRPr="002C1C22">
        <w:rPr>
          <w:rFonts w:cs="Tahoma"/>
          <w:b/>
        </w:rPr>
        <w:t>B</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 xml:space="preserve">The amount of power required to raise the temperature of </w:t>
      </w:r>
      <w:r w:rsidR="00B8685D" w:rsidRPr="002C1C22">
        <w:rPr>
          <w:rFonts w:cs="Tahoma"/>
        </w:rPr>
        <w:t>one</w:t>
      </w:r>
      <w:r w:rsidRPr="002C1C22">
        <w:rPr>
          <w:rFonts w:cs="Tahoma"/>
        </w:rPr>
        <w:t xml:space="preserve"> kilogram of substance by one degree Celsius </w:t>
      </w:r>
    </w:p>
    <w:p w14:paraId="38562D34" w14:textId="0B1B2EB9" w:rsidR="00D86848" w:rsidRPr="002C1C22" w:rsidRDefault="00D86848" w:rsidP="00A6210C">
      <w:pPr>
        <w:tabs>
          <w:tab w:val="left" w:pos="851"/>
        </w:tabs>
        <w:ind w:left="1276" w:right="1133" w:hanging="851"/>
        <w:rPr>
          <w:rFonts w:cs="Tahoma"/>
        </w:rPr>
      </w:pPr>
      <w:r w:rsidRPr="002C1C22">
        <w:rPr>
          <w:rFonts w:cs="Tahoma"/>
          <w:b/>
        </w:rPr>
        <w:t>C</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 xml:space="preserve">The amount of energy required to raise the temperature of </w:t>
      </w:r>
      <w:r w:rsidR="00B8685D" w:rsidRPr="002C1C22">
        <w:rPr>
          <w:rFonts w:cs="Tahoma"/>
        </w:rPr>
        <w:t>one</w:t>
      </w:r>
      <w:r w:rsidRPr="002C1C22">
        <w:rPr>
          <w:rFonts w:cs="Tahoma"/>
        </w:rPr>
        <w:t xml:space="preserve"> kilogram of substance by one degree Celsius </w:t>
      </w:r>
    </w:p>
    <w:p w14:paraId="58F8E94A" w14:textId="77CCC847" w:rsidR="004C20D0" w:rsidRPr="002C1C22" w:rsidRDefault="00D86848" w:rsidP="00A6210C">
      <w:pPr>
        <w:tabs>
          <w:tab w:val="left" w:pos="851"/>
          <w:tab w:val="right" w:pos="10065"/>
        </w:tabs>
        <w:ind w:left="1276" w:right="-1" w:hanging="851"/>
        <w:rPr>
          <w:rFonts w:ascii="Calibri" w:hAnsi="Calibri"/>
          <w:i/>
          <w:sz w:val="20"/>
          <w:szCs w:val="20"/>
        </w:rPr>
      </w:pPr>
      <w:r w:rsidRPr="002C1C22">
        <w:rPr>
          <w:rFonts w:cs="Tahoma"/>
          <w:b/>
        </w:rPr>
        <w:t>D</w:t>
      </w:r>
      <w:r w:rsidRPr="002C1C22">
        <w:rPr>
          <w:rFonts w:cs="Tahoma"/>
        </w:rPr>
        <w:tab/>
      </w:r>
      <w:r w:rsidR="00A6210C" w:rsidRPr="002C1C22">
        <w:rPr>
          <w:rFonts w:cs="Tahoma"/>
        </w:rPr>
        <w:sym w:font="Wingdings 2" w:char="F0A3"/>
      </w:r>
      <w:r w:rsidR="00A6210C" w:rsidRPr="002C1C22">
        <w:rPr>
          <w:rFonts w:cs="Tahoma"/>
        </w:rPr>
        <w:tab/>
      </w:r>
      <w:r w:rsidRPr="002C1C22">
        <w:rPr>
          <w:rFonts w:cs="Tahoma"/>
        </w:rPr>
        <w:t xml:space="preserve">The amount of power required to raise the temperature of 10 kilograms of the </w:t>
      </w:r>
      <w:r w:rsidR="00BD049D" w:rsidRPr="002C1C22">
        <w:rPr>
          <w:rFonts w:cs="Tahoma"/>
        </w:rPr>
        <w:t xml:space="preserve">substance </w:t>
      </w:r>
      <w:r w:rsidR="00A6210C" w:rsidRPr="002C1C22">
        <w:rPr>
          <w:rFonts w:cs="Tahoma"/>
        </w:rPr>
        <w:br/>
      </w:r>
      <w:r w:rsidR="00BD049D" w:rsidRPr="002C1C22">
        <w:rPr>
          <w:rFonts w:cs="Tahoma"/>
        </w:rPr>
        <w:t>by one degree Celsius</w:t>
      </w:r>
      <w:r w:rsidR="00547FFA" w:rsidRPr="002C1C22">
        <w:rPr>
          <w:rFonts w:cs="Tahoma"/>
        </w:rPr>
        <w:tab/>
      </w:r>
      <w:r w:rsidR="00547FFA" w:rsidRPr="002C1C22">
        <w:rPr>
          <w:rFonts w:ascii="Calibri" w:hAnsi="Calibri"/>
          <w:i/>
          <w:sz w:val="20"/>
          <w:szCs w:val="20"/>
        </w:rPr>
        <w:t>1 mark</w:t>
      </w:r>
    </w:p>
    <w:p w14:paraId="2E8DCE0C" w14:textId="10A1C868" w:rsidR="00BD049D" w:rsidRPr="002C1C22" w:rsidRDefault="00BD049D" w:rsidP="00BD049D">
      <w:pPr>
        <w:tabs>
          <w:tab w:val="right" w:pos="10205"/>
        </w:tabs>
        <w:ind w:left="851" w:hanging="426"/>
        <w:rPr>
          <w:rFonts w:cs="Tahoma"/>
        </w:rPr>
      </w:pPr>
    </w:p>
    <w:p w14:paraId="2AC8E40B" w14:textId="77E13E67" w:rsidR="001E67A1" w:rsidRPr="002C1C22" w:rsidRDefault="00F93445" w:rsidP="00F93445">
      <w:pPr>
        <w:rPr>
          <w:rFonts w:cs="Tahoma"/>
        </w:rPr>
      </w:pPr>
      <w:r w:rsidRPr="002C1C22">
        <w:rPr>
          <w:rFonts w:cs="Tahoma"/>
        </w:rPr>
        <w:br w:type="page"/>
      </w:r>
    </w:p>
    <w:p w14:paraId="581DDEE7" w14:textId="0239E7E1" w:rsidR="006229D7" w:rsidRPr="002C1C22" w:rsidRDefault="006229D7" w:rsidP="006229D7">
      <w:pPr>
        <w:ind w:left="426" w:right="3684" w:hanging="426"/>
        <w:rPr>
          <w:rFonts w:cs="Tahoma"/>
        </w:rPr>
      </w:pPr>
      <w:r w:rsidRPr="002C1C22">
        <w:rPr>
          <w:rFonts w:cs="Tahoma"/>
          <w:noProof/>
          <w:lang w:eastAsia="en-GB"/>
        </w:rPr>
        <w:lastRenderedPageBreak/>
        <w:drawing>
          <wp:anchor distT="0" distB="0" distL="114300" distR="114300" simplePos="0" relativeHeight="251640832" behindDoc="1" locked="0" layoutInCell="1" allowOverlap="1" wp14:anchorId="431D2823" wp14:editId="430CA338">
            <wp:simplePos x="0" y="0"/>
            <wp:positionH relativeFrom="column">
              <wp:posOffset>4517863</wp:posOffset>
            </wp:positionH>
            <wp:positionV relativeFrom="paragraph">
              <wp:posOffset>-191135</wp:posOffset>
            </wp:positionV>
            <wp:extent cx="1707777" cy="1034485"/>
            <wp:effectExtent l="0" t="0" r="6985"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poline.jpg"/>
                    <pic:cNvPicPr/>
                  </pic:nvPicPr>
                  <pic:blipFill>
                    <a:blip r:embed="rId14">
                      <a:extLst>
                        <a:ext uri="{28A0092B-C50C-407E-A947-70E740481C1C}">
                          <a14:useLocalDpi xmlns:a14="http://schemas.microsoft.com/office/drawing/2010/main" val="0"/>
                        </a:ext>
                      </a:extLst>
                    </a:blip>
                    <a:stretch>
                      <a:fillRect/>
                    </a:stretch>
                  </pic:blipFill>
                  <pic:spPr>
                    <a:xfrm>
                      <a:off x="0" y="0"/>
                      <a:ext cx="1707777" cy="1034485"/>
                    </a:xfrm>
                    <a:prstGeom prst="rect">
                      <a:avLst/>
                    </a:prstGeom>
                  </pic:spPr>
                </pic:pic>
              </a:graphicData>
            </a:graphic>
            <wp14:sizeRelH relativeFrom="page">
              <wp14:pctWidth>0</wp14:pctWidth>
            </wp14:sizeRelH>
            <wp14:sizeRelV relativeFrom="page">
              <wp14:pctHeight>0</wp14:pctHeight>
            </wp14:sizeRelV>
          </wp:anchor>
        </w:drawing>
      </w:r>
      <w:r w:rsidRPr="002C1C22">
        <w:rPr>
          <w:rFonts w:cs="Tahoma"/>
        </w:rPr>
        <w:t>5.</w:t>
      </w:r>
      <w:r w:rsidRPr="002C1C22">
        <w:rPr>
          <w:rFonts w:cs="Tahoma"/>
        </w:rPr>
        <w:tab/>
        <w:t>A 45 kg child is jumping on a trampoline that is made of springs with spring constant 5000 N/m.</w:t>
      </w:r>
    </w:p>
    <w:p w14:paraId="0CFD20C2" w14:textId="77777777" w:rsidR="006229D7" w:rsidRPr="002C1C22" w:rsidRDefault="006229D7" w:rsidP="006229D7">
      <w:pPr>
        <w:pStyle w:val="ListParagraph"/>
        <w:ind w:right="3684"/>
        <w:rPr>
          <w:rFonts w:cs="Tahoma"/>
          <w:sz w:val="12"/>
          <w:szCs w:val="10"/>
        </w:rPr>
      </w:pPr>
    </w:p>
    <w:p w14:paraId="65DE67F9" w14:textId="1BF79236" w:rsidR="006229D7" w:rsidRPr="002C1C22" w:rsidRDefault="006229D7" w:rsidP="006229D7">
      <w:pPr>
        <w:ind w:left="851" w:right="3684" w:hanging="425"/>
        <w:rPr>
          <w:rFonts w:cs="Tahoma"/>
        </w:rPr>
      </w:pPr>
      <w:r w:rsidRPr="002C1C22">
        <w:rPr>
          <w:rFonts w:cs="Tahoma"/>
        </w:rPr>
        <w:t>a)</w:t>
      </w:r>
      <w:r w:rsidRPr="002C1C22">
        <w:rPr>
          <w:rFonts w:cs="Tahoma"/>
        </w:rPr>
        <w:tab/>
        <w:t>Describe the energy transfer occurring as the child jumps up and down on the trampoline.</w:t>
      </w:r>
      <w:r w:rsidRPr="002C1C22">
        <w:rPr>
          <w:rFonts w:cs="Tahoma"/>
        </w:rPr>
        <w:tab/>
      </w:r>
    </w:p>
    <w:p w14:paraId="2047AFD3" w14:textId="3D4EFF2A"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930E87F" w14:textId="7F9AB8F7"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4544ED7" w14:textId="0AF68539"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1616DF1" w14:textId="1AEBBFCE"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1C3763D" w14:textId="77777777" w:rsidR="006229D7" w:rsidRPr="002C1C22" w:rsidRDefault="006229D7" w:rsidP="006229D7">
      <w:pPr>
        <w:widowControl w:val="0"/>
        <w:tabs>
          <w:tab w:val="left" w:pos="9278"/>
          <w:tab w:val="right" w:pos="10205"/>
        </w:tabs>
        <w:spacing w:after="120"/>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t>3</w:t>
      </w:r>
      <w:r w:rsidRPr="002C1C22">
        <w:rPr>
          <w:rFonts w:ascii="Calibri" w:hAnsi="Calibri"/>
          <w:i/>
          <w:sz w:val="20"/>
          <w:szCs w:val="20"/>
        </w:rPr>
        <w:t xml:space="preserve"> marks</w:t>
      </w:r>
    </w:p>
    <w:p w14:paraId="229BEB23" w14:textId="63F67EF1" w:rsidR="006229D7" w:rsidRPr="002C1C22" w:rsidRDefault="006229D7" w:rsidP="006229D7">
      <w:pPr>
        <w:tabs>
          <w:tab w:val="right" w:pos="10205"/>
        </w:tabs>
        <w:ind w:left="851" w:hanging="425"/>
        <w:rPr>
          <w:rFonts w:cs="Tahoma"/>
        </w:rPr>
      </w:pPr>
      <w:r w:rsidRPr="002C1C22">
        <w:rPr>
          <w:rFonts w:cs="Tahoma"/>
        </w:rPr>
        <w:t>b)</w:t>
      </w:r>
      <w:r w:rsidRPr="002C1C22">
        <w:rPr>
          <w:rFonts w:cs="Tahoma"/>
        </w:rPr>
        <w:tab/>
      </w:r>
      <w:r w:rsidR="00F54D8F" w:rsidRPr="002C1C22">
        <w:rPr>
          <w:rFonts w:cs="Tahoma"/>
        </w:rPr>
        <w:t>Use the equation for elastic potential energy</w:t>
      </w:r>
      <w:proofErr w:type="gramStart"/>
      <w:r w:rsidR="00F54D8F" w:rsidRPr="002C1C22">
        <w:rPr>
          <w:rFonts w:cs="Tahoma"/>
        </w:rPr>
        <w:t xml:space="preserve">, </w:t>
      </w:r>
      <w:proofErr w:type="gramEnd"/>
      <m:oMath>
        <m:sSub>
          <m:sSubPr>
            <m:ctrlPr>
              <w:rPr>
                <w:rFonts w:ascii="Cambria Math" w:hAnsi="Cambria Math" w:cs="Tahoma"/>
                <w:i/>
              </w:rPr>
            </m:ctrlPr>
          </m:sSubPr>
          <m:e>
            <m:r>
              <w:rPr>
                <w:rFonts w:ascii="Cambria Math" w:hAnsi="Cambria Math" w:cs="Tahoma"/>
              </w:rPr>
              <m:t>E</m:t>
            </m:r>
          </m:e>
          <m:sub>
            <m:r>
              <w:rPr>
                <w:rFonts w:ascii="Cambria Math" w:hAnsi="Cambria Math" w:cs="Tahoma"/>
              </w:rPr>
              <m:t>e</m:t>
            </m:r>
          </m:sub>
        </m:sSub>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2</m:t>
            </m:r>
          </m:den>
        </m:f>
        <m:r>
          <w:rPr>
            <w:rFonts w:ascii="Cambria Math" w:hAnsi="Cambria Math" w:cs="Tahoma"/>
          </w:rPr>
          <m:t>k</m:t>
        </m:r>
        <m:sSup>
          <m:sSupPr>
            <m:ctrlPr>
              <w:rPr>
                <w:rFonts w:ascii="Cambria Math" w:hAnsi="Cambria Math" w:cs="Tahoma"/>
                <w:i/>
              </w:rPr>
            </m:ctrlPr>
          </m:sSupPr>
          <m:e>
            <m:r>
              <w:rPr>
                <w:rFonts w:ascii="Cambria Math" w:hAnsi="Cambria Math" w:cs="Tahoma"/>
              </w:rPr>
              <m:t>e</m:t>
            </m:r>
          </m:e>
          <m:sup>
            <m:r>
              <w:rPr>
                <w:rFonts w:ascii="Cambria Math" w:hAnsi="Cambria Math" w:cs="Tahoma"/>
              </w:rPr>
              <m:t>2</m:t>
            </m:r>
          </m:sup>
        </m:sSup>
      </m:oMath>
      <w:r w:rsidR="00EC6B04" w:rsidRPr="002C1C22">
        <w:rPr>
          <w:rFonts w:cs="Tahoma"/>
        </w:rPr>
        <w:t xml:space="preserve">, </w:t>
      </w:r>
      <w:r w:rsidR="00F54D8F" w:rsidRPr="002C1C22">
        <w:rPr>
          <w:rFonts w:cs="Tahoma"/>
        </w:rPr>
        <w:t>to c</w:t>
      </w:r>
      <w:r w:rsidRPr="002C1C22">
        <w:rPr>
          <w:rFonts w:cs="Tahoma"/>
        </w:rPr>
        <w:t>alculate the elastic potential energy stored in one spring as it is extended by 0.3 m as the child lands on the trampoline.</w:t>
      </w:r>
      <w:r w:rsidRPr="002C1C22">
        <w:rPr>
          <w:rFonts w:cs="Tahoma"/>
        </w:rPr>
        <w:tab/>
      </w:r>
    </w:p>
    <w:p w14:paraId="5298638C" w14:textId="3D057086"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B2FD6CA" w14:textId="2B953827"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54FD08F" w14:textId="0A73FFF9" w:rsidR="006229D7" w:rsidRPr="002C1C22" w:rsidRDefault="006229D7" w:rsidP="006229D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200DB3C" w14:textId="44E6698B" w:rsidR="006229D7" w:rsidRPr="002C1C22" w:rsidRDefault="006229D7" w:rsidP="006229D7">
      <w:pPr>
        <w:widowControl w:val="0"/>
        <w:tabs>
          <w:tab w:val="left" w:pos="9278"/>
          <w:tab w:val="right" w:pos="10205"/>
        </w:tabs>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6857948C" w14:textId="77777777" w:rsidR="00A140D1" w:rsidRPr="002C1C22" w:rsidRDefault="00A140D1" w:rsidP="00D86848">
      <w:pPr>
        <w:tabs>
          <w:tab w:val="right" w:pos="10205"/>
        </w:tabs>
        <w:ind w:left="426" w:hanging="426"/>
        <w:rPr>
          <w:rFonts w:cs="Tahoma"/>
        </w:rPr>
      </w:pPr>
    </w:p>
    <w:p w14:paraId="601A974B" w14:textId="3651139B" w:rsidR="00163A26" w:rsidRPr="002C1C22" w:rsidRDefault="006229D7" w:rsidP="00D86848">
      <w:pPr>
        <w:tabs>
          <w:tab w:val="right" w:pos="10205"/>
        </w:tabs>
        <w:ind w:left="426" w:hanging="426"/>
        <w:rPr>
          <w:rFonts w:cs="Tahoma"/>
        </w:rPr>
      </w:pPr>
      <w:r w:rsidRPr="002C1C22">
        <w:rPr>
          <w:rFonts w:cs="Tahoma"/>
        </w:rPr>
        <w:t>6</w:t>
      </w:r>
      <w:r w:rsidR="00D86848" w:rsidRPr="002C1C22">
        <w:rPr>
          <w:rFonts w:cs="Tahoma"/>
        </w:rPr>
        <w:t>.</w:t>
      </w:r>
      <w:r w:rsidR="00D86848" w:rsidRPr="002C1C22">
        <w:rPr>
          <w:rFonts w:cs="Tahoma"/>
        </w:rPr>
        <w:tab/>
      </w:r>
      <w:r w:rsidR="004C20D0" w:rsidRPr="002C1C22">
        <w:rPr>
          <w:rFonts w:cs="Tahoma"/>
        </w:rPr>
        <w:t xml:space="preserve">A </w:t>
      </w:r>
      <w:r w:rsidR="00C82FC7" w:rsidRPr="002C1C22">
        <w:rPr>
          <w:rFonts w:cs="Tahoma"/>
        </w:rPr>
        <w:t>5</w:t>
      </w:r>
      <w:r w:rsidR="009F3F29" w:rsidRPr="002C1C22">
        <w:rPr>
          <w:rFonts w:cs="Tahoma"/>
        </w:rPr>
        <w:t>5 kg </w:t>
      </w:r>
      <w:r w:rsidR="004C20D0" w:rsidRPr="002C1C22">
        <w:rPr>
          <w:rFonts w:cs="Tahoma"/>
        </w:rPr>
        <w:t>dive</w:t>
      </w:r>
      <w:r w:rsidR="00600343" w:rsidRPr="002C1C22">
        <w:rPr>
          <w:rFonts w:cs="Tahoma"/>
        </w:rPr>
        <w:t>r is standing at the end of a 2.5</w:t>
      </w:r>
      <w:r w:rsidR="004C20D0" w:rsidRPr="002C1C22">
        <w:rPr>
          <w:rFonts w:cs="Tahoma"/>
        </w:rPr>
        <w:t xml:space="preserve"> metre diving board.</w:t>
      </w:r>
    </w:p>
    <w:p w14:paraId="772B0929" w14:textId="30617D50" w:rsidR="00600343" w:rsidRPr="002C1C22" w:rsidRDefault="00447E56" w:rsidP="00600343">
      <w:pPr>
        <w:tabs>
          <w:tab w:val="right" w:pos="10205"/>
        </w:tabs>
        <w:rPr>
          <w:rFonts w:cs="Tahoma"/>
        </w:rPr>
      </w:pPr>
      <w:r w:rsidRPr="002C1C22">
        <w:rPr>
          <w:rFonts w:cs="Tahoma"/>
          <w:noProof/>
          <w:lang w:eastAsia="en-GB"/>
        </w:rPr>
        <mc:AlternateContent>
          <mc:Choice Requires="wpg">
            <w:drawing>
              <wp:anchor distT="0" distB="0" distL="114300" distR="114300" simplePos="0" relativeHeight="251639808" behindDoc="0" locked="0" layoutInCell="1" allowOverlap="1" wp14:anchorId="166B3881" wp14:editId="56DE7DE0">
                <wp:simplePos x="0" y="0"/>
                <wp:positionH relativeFrom="column">
                  <wp:posOffset>1857786</wp:posOffset>
                </wp:positionH>
                <wp:positionV relativeFrom="paragraph">
                  <wp:posOffset>18228</wp:posOffset>
                </wp:positionV>
                <wp:extent cx="2828925" cy="2493819"/>
                <wp:effectExtent l="0" t="0" r="9525" b="1905"/>
                <wp:wrapNone/>
                <wp:docPr id="777" name="Group 777"/>
                <wp:cNvGraphicFramePr/>
                <a:graphic xmlns:a="http://schemas.openxmlformats.org/drawingml/2006/main">
                  <a:graphicData uri="http://schemas.microsoft.com/office/word/2010/wordprocessingGroup">
                    <wpg:wgp>
                      <wpg:cNvGrpSpPr/>
                      <wpg:grpSpPr>
                        <a:xfrm>
                          <a:off x="0" y="0"/>
                          <a:ext cx="2828925" cy="2493819"/>
                          <a:chOff x="0" y="0"/>
                          <a:chExt cx="2828925" cy="2493819"/>
                        </a:xfrm>
                      </wpg:grpSpPr>
                      <pic:pic xmlns:pic="http://schemas.openxmlformats.org/drawingml/2006/picture">
                        <pic:nvPicPr>
                          <pic:cNvPr id="778" name="Picture 778"/>
                          <pic:cNvPicPr>
                            <a:picLocks noChangeAspect="1"/>
                          </pic:cNvPicPr>
                        </pic:nvPicPr>
                        <pic:blipFill rotWithShape="1">
                          <a:blip r:embed="rId15" cstate="print">
                            <a:extLst>
                              <a:ext uri="{28A0092B-C50C-407E-A947-70E740481C1C}">
                                <a14:useLocalDpi xmlns:a14="http://schemas.microsoft.com/office/drawing/2010/main" val="0"/>
                              </a:ext>
                            </a:extLst>
                          </a:blip>
                          <a:srcRect b="12436"/>
                          <a:stretch/>
                        </pic:blipFill>
                        <pic:spPr>
                          <a:xfrm>
                            <a:off x="0" y="0"/>
                            <a:ext cx="2828925" cy="2493819"/>
                          </a:xfrm>
                          <a:prstGeom prst="rect">
                            <a:avLst/>
                          </a:prstGeom>
                          <a:ln>
                            <a:noFill/>
                          </a:ln>
                          <a:effectLst>
                            <a:softEdge rad="112500"/>
                          </a:effectLst>
                        </pic:spPr>
                      </pic:pic>
                      <wps:wsp>
                        <wps:cNvPr id="779" name="Straight Arrow Connector 779"/>
                        <wps:cNvCnPr/>
                        <wps:spPr>
                          <a:xfrm flipV="1">
                            <a:off x="990600" y="1276350"/>
                            <a:ext cx="9525" cy="91440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798" name="Text Box 798"/>
                        <wps:cNvSpPr txBox="1"/>
                        <wps:spPr>
                          <a:xfrm>
                            <a:off x="1000125" y="1571625"/>
                            <a:ext cx="5905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02ED2" w14:textId="77777777" w:rsidR="004060DD" w:rsidRPr="00906B2D" w:rsidRDefault="004060DD">
                              <w:pPr>
                                <w:rPr>
                                  <w:b/>
                                </w:rPr>
                              </w:pPr>
                              <w:r w:rsidRPr="00906B2D">
                                <w:rPr>
                                  <w:b/>
                                </w:rPr>
                                <w:t>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66B3881" id="Group 777" o:spid="_x0000_s1082" style="position:absolute;margin-left:146.3pt;margin-top:1.45pt;width:222.75pt;height:196.35pt;z-index:251639808;mso-height-relative:margin" coordsize="28289,24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">
                <v:shape id="Picture 778" o:spid="_x0000_s1083" type="#_x0000_t75" style="position:absolute;width:28289;height:2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9WGTBAAAA3AAAAA8AAABkcnMvZG93bnJldi54bWxET02LwjAQvQv7H8Is7E1TZbFSjVKWFfUg&#10;rFU8D8nYFptJaaLWf28Owh4f73ux6m0j7tT52rGC8SgBQaydqblUcDquhzMQPiAbbByTgid5WC0/&#10;BgvMjHvwge5FKEUMYZ+hgiqENpPS64os+pFriSN3cZ3FEGFXStPhI4bbRk6SZCot1hwbKmzppyJ9&#10;LW5Wwcy5v81+vdXfh+a3SM86H+8muVJfn30+BxGoD//it3trFKRpXBvPxCM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9WGTBAAAA3AAAAA8AAAAAAAAAAAAAAAAAnwIA&#10;AGRycy9kb3ducmV2LnhtbFBLBQYAAAAABAAEAPcAAACNAwAAAAA=&#10;">
                  <v:imagedata r:id="rId27" o:title="" cropbottom="8150f"/>
                  <v:path arrowok="t"/>
                </v:shape>
                <v:shapetype id="_x0000_t32" coordsize="21600,21600" o:spt="32" o:oned="t" path="m,l21600,21600e" filled="f">
                  <v:path arrowok="t" fillok="f" o:connecttype="none"/>
                  <o:lock v:ext="edit" shapetype="t"/>
                </v:shapetype>
                <v:shape id="Straight Arrow Connector 779" o:spid="_x0000_s1084" type="#_x0000_t32" style="position:absolute;left:9906;top:12763;width:95;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h2sMAAADcAAAADwAAAGRycy9kb3ducmV2LnhtbESPQWvCQBSE7wX/w/IEb3VjD1pTN6FI&#10;BfVWWz0/dl+T0OzbJLsm8d+7QqHHYWa+YTb5aGvRU+crxwoW8wQEsXam4kLB99fu+RWED8gGa8ek&#10;4EYe8mzytMHUuIE/qT+FQkQI+xQVlCE0qZRel2TRz11DHL0f11kMUXaFNB0OEW5r+ZIkS2mx4rhQ&#10;YkPbkvTv6WoVHM8HHvZ0lqG/XZxetm2rP45Kzabj+xuIQGP4D/+190bBarWGx5l4BGR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odrDAAAA3AAAAA8AAAAAAAAAAAAA&#10;AAAAoQIAAGRycy9kb3ducmV2LnhtbFBLBQYAAAAABAAEAPkAAACRAwAAAAA=&#10;" strokecolor="black [3040]" strokeweight="1.5pt">
                  <v:stroke startarrow="open" endarrow="open"/>
                </v:shape>
                <v:shape id="Text Box 798" o:spid="_x0000_s1085" type="#_x0000_t202" style="position:absolute;left:10001;top:15716;width:5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14:paraId="5BC02ED2" w14:textId="77777777" w:rsidR="004060DD" w:rsidRPr="00906B2D" w:rsidRDefault="004060DD">
                        <w:pPr>
                          <w:rPr>
                            <w:b/>
                          </w:rPr>
                        </w:pPr>
                        <w:r w:rsidRPr="00906B2D">
                          <w:rPr>
                            <w:b/>
                          </w:rPr>
                          <w:t>2.5 m</w:t>
                        </w:r>
                      </w:p>
                    </w:txbxContent>
                  </v:textbox>
                </v:shape>
              </v:group>
            </w:pict>
          </mc:Fallback>
        </mc:AlternateContent>
      </w:r>
    </w:p>
    <w:p w14:paraId="490B5FD5" w14:textId="7FC0A280" w:rsidR="00600343" w:rsidRPr="002C1C22" w:rsidRDefault="00600343" w:rsidP="00600343">
      <w:pPr>
        <w:tabs>
          <w:tab w:val="right" w:pos="10205"/>
        </w:tabs>
        <w:rPr>
          <w:rFonts w:cs="Tahoma"/>
        </w:rPr>
      </w:pPr>
    </w:p>
    <w:p w14:paraId="5468449F" w14:textId="2854C404" w:rsidR="00600343" w:rsidRPr="002C1C22" w:rsidRDefault="00600343" w:rsidP="00600343">
      <w:pPr>
        <w:tabs>
          <w:tab w:val="right" w:pos="10205"/>
        </w:tabs>
        <w:rPr>
          <w:rFonts w:cs="Tahoma"/>
        </w:rPr>
      </w:pPr>
    </w:p>
    <w:p w14:paraId="3F1D6439" w14:textId="65A11774" w:rsidR="00600343" w:rsidRPr="002C1C22" w:rsidRDefault="00600343" w:rsidP="00600343">
      <w:pPr>
        <w:tabs>
          <w:tab w:val="right" w:pos="10205"/>
        </w:tabs>
        <w:rPr>
          <w:rFonts w:cs="Tahoma"/>
        </w:rPr>
      </w:pPr>
    </w:p>
    <w:p w14:paraId="659ABE17" w14:textId="77777777" w:rsidR="00600343" w:rsidRPr="002C1C22" w:rsidRDefault="00600343" w:rsidP="00600343">
      <w:pPr>
        <w:tabs>
          <w:tab w:val="right" w:pos="10205"/>
        </w:tabs>
        <w:rPr>
          <w:rFonts w:cs="Tahoma"/>
        </w:rPr>
      </w:pPr>
    </w:p>
    <w:p w14:paraId="7C7B5AF5" w14:textId="4D3496BD" w:rsidR="00600343" w:rsidRPr="002C1C22" w:rsidRDefault="00600343" w:rsidP="00600343">
      <w:pPr>
        <w:tabs>
          <w:tab w:val="right" w:pos="10205"/>
        </w:tabs>
        <w:rPr>
          <w:rFonts w:cs="Tahoma"/>
        </w:rPr>
      </w:pPr>
    </w:p>
    <w:p w14:paraId="235D6AB5" w14:textId="77777777" w:rsidR="00600343" w:rsidRPr="002C1C22" w:rsidRDefault="00600343" w:rsidP="00600343">
      <w:pPr>
        <w:tabs>
          <w:tab w:val="right" w:pos="10205"/>
        </w:tabs>
        <w:rPr>
          <w:rFonts w:cs="Tahoma"/>
        </w:rPr>
      </w:pPr>
    </w:p>
    <w:p w14:paraId="51D3656A" w14:textId="4417CEA5" w:rsidR="00600343" w:rsidRPr="002C1C22" w:rsidRDefault="00600343" w:rsidP="00600343">
      <w:pPr>
        <w:tabs>
          <w:tab w:val="right" w:pos="10205"/>
        </w:tabs>
        <w:rPr>
          <w:rFonts w:cs="Tahoma"/>
        </w:rPr>
      </w:pPr>
    </w:p>
    <w:p w14:paraId="35E66E2C" w14:textId="77777777" w:rsidR="00600343" w:rsidRPr="002C1C22" w:rsidRDefault="00600343" w:rsidP="00600343">
      <w:pPr>
        <w:tabs>
          <w:tab w:val="right" w:pos="10205"/>
        </w:tabs>
        <w:rPr>
          <w:rFonts w:cs="Tahoma"/>
        </w:rPr>
      </w:pPr>
    </w:p>
    <w:p w14:paraId="641D5F94" w14:textId="77777777" w:rsidR="00600343" w:rsidRPr="002C1C22" w:rsidRDefault="00600343" w:rsidP="00600343">
      <w:pPr>
        <w:tabs>
          <w:tab w:val="right" w:pos="10205"/>
        </w:tabs>
        <w:rPr>
          <w:rFonts w:cs="Tahoma"/>
        </w:rPr>
      </w:pPr>
    </w:p>
    <w:p w14:paraId="55E8A98D" w14:textId="26A3B55F" w:rsidR="00600343" w:rsidRPr="002C1C22" w:rsidRDefault="00600343" w:rsidP="00600343">
      <w:pPr>
        <w:tabs>
          <w:tab w:val="right" w:pos="10205"/>
        </w:tabs>
        <w:rPr>
          <w:rFonts w:cs="Tahoma"/>
        </w:rPr>
      </w:pPr>
    </w:p>
    <w:p w14:paraId="4FFBA46B" w14:textId="77777777" w:rsidR="00600343" w:rsidRPr="002C1C22" w:rsidRDefault="00600343" w:rsidP="00600343">
      <w:pPr>
        <w:tabs>
          <w:tab w:val="right" w:pos="10205"/>
        </w:tabs>
        <w:rPr>
          <w:rFonts w:cs="Tahoma"/>
        </w:rPr>
      </w:pPr>
    </w:p>
    <w:p w14:paraId="03DF6C60" w14:textId="77777777" w:rsidR="00600343" w:rsidRPr="002C1C22" w:rsidRDefault="00600343" w:rsidP="00600343">
      <w:pPr>
        <w:tabs>
          <w:tab w:val="right" w:pos="10205"/>
        </w:tabs>
        <w:rPr>
          <w:rFonts w:cs="Tahoma"/>
        </w:rPr>
      </w:pPr>
    </w:p>
    <w:p w14:paraId="2D4D47A3" w14:textId="77777777" w:rsidR="00600343" w:rsidRPr="002C1C22" w:rsidRDefault="00600343" w:rsidP="00600343">
      <w:pPr>
        <w:tabs>
          <w:tab w:val="right" w:pos="10205"/>
        </w:tabs>
        <w:rPr>
          <w:rFonts w:cs="Tahoma"/>
          <w:sz w:val="12"/>
        </w:rPr>
      </w:pPr>
    </w:p>
    <w:p w14:paraId="08C20ADD" w14:textId="77777777" w:rsidR="00600343" w:rsidRPr="002C1C22" w:rsidRDefault="00600343" w:rsidP="00600343">
      <w:pPr>
        <w:tabs>
          <w:tab w:val="right" w:pos="10205"/>
        </w:tabs>
        <w:rPr>
          <w:rFonts w:cs="Tahoma"/>
          <w:sz w:val="26"/>
        </w:rPr>
      </w:pPr>
    </w:p>
    <w:p w14:paraId="2B73DD06" w14:textId="7A36A216" w:rsidR="00600343" w:rsidRPr="002C1C22" w:rsidRDefault="00163A26" w:rsidP="00906B2D">
      <w:pPr>
        <w:tabs>
          <w:tab w:val="right" w:pos="10205"/>
        </w:tabs>
        <w:ind w:left="426"/>
        <w:rPr>
          <w:rFonts w:cs="Tahoma"/>
          <w:i/>
        </w:rPr>
      </w:pPr>
      <w:r w:rsidRPr="002C1C22">
        <w:rPr>
          <w:rFonts w:cs="Tahoma"/>
          <w:i/>
        </w:rPr>
        <w:t>Use g</w:t>
      </w:r>
      <w:r w:rsidR="00906B2D" w:rsidRPr="002C1C22">
        <w:rPr>
          <w:rFonts w:cs="Tahoma"/>
          <w:i/>
        </w:rPr>
        <w:t xml:space="preserve"> </w:t>
      </w:r>
      <w:r w:rsidRPr="002C1C22">
        <w:rPr>
          <w:rFonts w:cs="Tahoma"/>
          <w:i/>
        </w:rPr>
        <w:t>=</w:t>
      </w:r>
      <w:r w:rsidR="00906B2D" w:rsidRPr="002C1C22">
        <w:rPr>
          <w:rFonts w:cs="Tahoma"/>
          <w:i/>
        </w:rPr>
        <w:t xml:space="preserve"> </w:t>
      </w:r>
      <w:r w:rsidR="00F3292A" w:rsidRPr="002C1C22">
        <w:rPr>
          <w:rFonts w:cs="Tahoma"/>
          <w:i/>
        </w:rPr>
        <w:t>9.8</w:t>
      </w:r>
      <w:r w:rsidRPr="002C1C22">
        <w:rPr>
          <w:rFonts w:cs="Tahoma"/>
          <w:i/>
        </w:rPr>
        <w:t xml:space="preserve"> </w:t>
      </w:r>
      <w:r w:rsidRPr="002C1C22">
        <w:rPr>
          <w:rFonts w:cs="Tahoma"/>
        </w:rPr>
        <w:t>m</w:t>
      </w:r>
      <w:r w:rsidR="00CF7BC1" w:rsidRPr="002C1C22">
        <w:rPr>
          <w:rFonts w:cs="Tahoma"/>
        </w:rPr>
        <w:t>/s</w:t>
      </w:r>
      <w:r w:rsidR="00CF7BC1" w:rsidRPr="002C1C22">
        <w:rPr>
          <w:rFonts w:cs="Tahoma"/>
          <w:vertAlign w:val="superscript"/>
        </w:rPr>
        <w:t>2</w:t>
      </w:r>
    </w:p>
    <w:p w14:paraId="02D66BB4" w14:textId="77777777" w:rsidR="00534FD4" w:rsidRPr="002C1C22" w:rsidRDefault="00534FD4" w:rsidP="00534FD4">
      <w:pPr>
        <w:pStyle w:val="ListParagraph"/>
        <w:tabs>
          <w:tab w:val="right" w:pos="10205"/>
        </w:tabs>
        <w:ind w:left="426"/>
        <w:rPr>
          <w:rFonts w:cs="Tahoma"/>
          <w:sz w:val="12"/>
          <w:szCs w:val="10"/>
        </w:rPr>
      </w:pPr>
    </w:p>
    <w:p w14:paraId="30202DC7" w14:textId="77777777" w:rsidR="00A6210C" w:rsidRPr="002C1C22" w:rsidRDefault="00534FD4" w:rsidP="00534FD4">
      <w:pPr>
        <w:tabs>
          <w:tab w:val="right" w:pos="10205"/>
        </w:tabs>
        <w:ind w:left="851" w:hanging="425"/>
        <w:rPr>
          <w:rFonts w:cs="Tahoma"/>
        </w:rPr>
      </w:pPr>
      <w:r w:rsidRPr="002C1C22">
        <w:rPr>
          <w:rFonts w:cs="Tahoma"/>
        </w:rPr>
        <w:t>a)</w:t>
      </w:r>
      <w:r w:rsidRPr="002C1C22">
        <w:rPr>
          <w:rFonts w:cs="Tahoma"/>
        </w:rPr>
        <w:tab/>
      </w:r>
      <w:r w:rsidR="009F3F29" w:rsidRPr="002C1C22">
        <w:rPr>
          <w:rFonts w:cs="Tahoma"/>
        </w:rPr>
        <w:t>Calculate the gravitational potential energy of the diver</w:t>
      </w:r>
      <w:r w:rsidRPr="002C1C22">
        <w:rPr>
          <w:rFonts w:cs="Tahoma"/>
        </w:rPr>
        <w:t>.</w:t>
      </w:r>
      <w:r w:rsidRPr="002C1C22">
        <w:rPr>
          <w:rFonts w:cs="Tahoma"/>
        </w:rPr>
        <w:tab/>
      </w:r>
    </w:p>
    <w:p w14:paraId="69945DAE"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BDAD3DE"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4FEEEED"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58C43C4" w14:textId="0C8A006E" w:rsidR="00534FD4" w:rsidRPr="002C1C22" w:rsidRDefault="00A6210C" w:rsidP="00A6210C">
      <w:pPr>
        <w:widowControl w:val="0"/>
        <w:tabs>
          <w:tab w:val="left" w:pos="9278"/>
          <w:tab w:val="right" w:pos="10205"/>
        </w:tabs>
        <w:spacing w:after="120"/>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18B2AD9E" w14:textId="3F965A40" w:rsidR="00A6210C" w:rsidRPr="002C1C22" w:rsidRDefault="002574DA" w:rsidP="00534FD4">
      <w:pPr>
        <w:tabs>
          <w:tab w:val="right" w:pos="10205"/>
        </w:tabs>
        <w:ind w:left="851" w:hanging="425"/>
        <w:rPr>
          <w:rFonts w:cs="Tahoma"/>
        </w:rPr>
      </w:pPr>
      <w:r w:rsidRPr="002C1C22">
        <w:rPr>
          <w:rFonts w:cs="Tahoma"/>
        </w:rPr>
        <w:t>b</w:t>
      </w:r>
      <w:r w:rsidR="00534FD4" w:rsidRPr="002C1C22">
        <w:rPr>
          <w:rFonts w:cs="Tahoma"/>
        </w:rPr>
        <w:t>)</w:t>
      </w:r>
      <w:r w:rsidR="00534FD4" w:rsidRPr="002C1C22">
        <w:rPr>
          <w:rFonts w:cs="Tahoma"/>
        </w:rPr>
        <w:tab/>
      </w:r>
      <w:r w:rsidR="00F54D8F" w:rsidRPr="002C1C22">
        <w:rPr>
          <w:rFonts w:cs="Tahoma"/>
        </w:rPr>
        <w:t>C</w:t>
      </w:r>
      <w:r w:rsidR="009F3F29" w:rsidRPr="002C1C22">
        <w:rPr>
          <w:rFonts w:cs="Tahoma"/>
        </w:rPr>
        <w:t>alculate the kinetic e</w:t>
      </w:r>
      <w:r w:rsidR="00930FC2" w:rsidRPr="002C1C22">
        <w:rPr>
          <w:rFonts w:cs="Tahoma"/>
        </w:rPr>
        <w:t xml:space="preserve">nergy of the diver </w:t>
      </w:r>
      <w:r w:rsidR="00F3292A" w:rsidRPr="002C1C22">
        <w:rPr>
          <w:rFonts w:cs="Tahoma"/>
        </w:rPr>
        <w:t>when he is 1</w:t>
      </w:r>
      <w:r w:rsidR="00CF7BC1" w:rsidRPr="002C1C22">
        <w:rPr>
          <w:rFonts w:cs="Tahoma"/>
        </w:rPr>
        <w:t xml:space="preserve"> m above the water</w:t>
      </w:r>
      <w:r w:rsidR="00B82C9F" w:rsidRPr="002C1C22">
        <w:rPr>
          <w:rFonts w:cs="Tahoma"/>
        </w:rPr>
        <w:t xml:space="preserve">.  </w:t>
      </w:r>
      <w:r w:rsidR="00C31876" w:rsidRPr="002C1C22">
        <w:rPr>
          <w:rFonts w:cs="Tahoma"/>
        </w:rPr>
        <w:t>Assume all gravitational potential energy is converted to kinetic energy.</w:t>
      </w:r>
      <w:r w:rsidR="00534FD4" w:rsidRPr="002C1C22">
        <w:rPr>
          <w:rFonts w:cs="Tahoma"/>
        </w:rPr>
        <w:tab/>
      </w:r>
    </w:p>
    <w:p w14:paraId="3E26BDDE" w14:textId="7785ACAB"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F4EC0AB"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B4243DA" w14:textId="2A2A6E9B"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831D30A" w14:textId="4154602E" w:rsidR="00A6210C" w:rsidRPr="002C1C22" w:rsidRDefault="00A6210C" w:rsidP="00220F80">
      <w:pPr>
        <w:widowControl w:val="0"/>
        <w:tabs>
          <w:tab w:val="left" w:pos="9278"/>
          <w:tab w:val="right" w:pos="10205"/>
        </w:tabs>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35966A6C" w14:textId="2684BD35" w:rsidR="00534FD4" w:rsidRPr="002C1C22" w:rsidRDefault="00534FD4" w:rsidP="00534FD4">
      <w:pPr>
        <w:ind w:left="720"/>
        <w:rPr>
          <w:rFonts w:cs="Tahoma"/>
        </w:rPr>
      </w:pPr>
    </w:p>
    <w:p w14:paraId="09D3990C" w14:textId="70A105CE" w:rsidR="00F653F2" w:rsidRPr="002C1C22" w:rsidRDefault="00D86848" w:rsidP="00D86848">
      <w:pPr>
        <w:tabs>
          <w:tab w:val="right" w:pos="10205"/>
        </w:tabs>
        <w:ind w:left="426" w:hanging="426"/>
        <w:rPr>
          <w:rFonts w:cs="Tahoma"/>
        </w:rPr>
      </w:pPr>
      <w:r w:rsidRPr="002C1C22">
        <w:rPr>
          <w:rFonts w:cs="Tahoma"/>
        </w:rPr>
        <w:lastRenderedPageBreak/>
        <w:t>7.</w:t>
      </w:r>
      <w:r w:rsidRPr="002C1C22">
        <w:rPr>
          <w:rFonts w:cs="Tahoma"/>
        </w:rPr>
        <w:tab/>
      </w:r>
      <w:r w:rsidR="003211A3" w:rsidRPr="002C1C22">
        <w:rPr>
          <w:rFonts w:cs="Tahoma"/>
        </w:rPr>
        <w:t xml:space="preserve">A GCSE student is </w:t>
      </w:r>
      <w:r w:rsidR="00D4181B" w:rsidRPr="002C1C22">
        <w:rPr>
          <w:rFonts w:cs="Tahoma"/>
        </w:rPr>
        <w:t>doing an experiment to determine the specific heat capacity of water.</w:t>
      </w:r>
    </w:p>
    <w:p w14:paraId="496A7F7C" w14:textId="4C1CC9DF" w:rsidR="002574DA" w:rsidRPr="002C1C22" w:rsidRDefault="002574DA" w:rsidP="00D86848">
      <w:pPr>
        <w:tabs>
          <w:tab w:val="right" w:pos="10205"/>
        </w:tabs>
        <w:ind w:left="426" w:hanging="426"/>
        <w:rPr>
          <w:rFonts w:cs="Tahoma"/>
        </w:rPr>
      </w:pPr>
      <w:r w:rsidRPr="002C1C22">
        <w:rPr>
          <w:rFonts w:cs="Tahoma"/>
        </w:rPr>
        <w:tab/>
        <w:t>She is going to use an electric heater to heat the water. The energy supplied to this heater is calculated using</w:t>
      </w:r>
    </w:p>
    <w:p w14:paraId="02EA9CF9" w14:textId="0B641096" w:rsidR="00A140D1" w:rsidRPr="002C1C22" w:rsidRDefault="00A140D1" w:rsidP="00A140D1">
      <w:pPr>
        <w:tabs>
          <w:tab w:val="left" w:pos="3600"/>
          <w:tab w:val="left" w:pos="8576"/>
        </w:tabs>
        <w:ind w:left="426" w:hanging="426"/>
        <w:rPr>
          <w:rFonts w:cs="Tahoma"/>
          <w:sz w:val="8"/>
        </w:rPr>
      </w:pPr>
      <w:r w:rsidRPr="002C1C22">
        <w:rPr>
          <w:rFonts w:cs="Tahoma"/>
          <w:sz w:val="18"/>
        </w:rPr>
        <w:tab/>
      </w:r>
      <w:r w:rsidRPr="002C1C22">
        <w:rPr>
          <w:rFonts w:cs="Tahoma"/>
          <w:sz w:val="18"/>
        </w:rPr>
        <w:tab/>
      </w:r>
      <w:r w:rsidRPr="002C1C22">
        <w:rPr>
          <w:rFonts w:cs="Tahoma"/>
          <w:sz w:val="18"/>
        </w:rPr>
        <w:tab/>
      </w:r>
    </w:p>
    <w:p w14:paraId="253A640B" w14:textId="12EAD91E" w:rsidR="002574DA" w:rsidRPr="002C1C22" w:rsidRDefault="002574DA" w:rsidP="00D86848">
      <w:pPr>
        <w:tabs>
          <w:tab w:val="right" w:pos="10205"/>
        </w:tabs>
        <w:ind w:left="426" w:hanging="426"/>
        <w:rPr>
          <w:rFonts w:cs="Tahoma"/>
        </w:rPr>
      </w:pPr>
      <m:oMathPara>
        <m:oMath>
          <m:r>
            <w:rPr>
              <w:rFonts w:ascii="Cambria Math" w:hAnsi="Cambria Math" w:cs="Tahoma"/>
            </w:rPr>
            <m:t>Energy</m:t>
          </m:r>
          <m:d>
            <m:dPr>
              <m:ctrlPr>
                <w:rPr>
                  <w:rFonts w:ascii="Cambria Math" w:hAnsi="Cambria Math" w:cs="Tahoma"/>
                  <w:i/>
                </w:rPr>
              </m:ctrlPr>
            </m:dPr>
            <m:e>
              <m:r>
                <m:rPr>
                  <m:nor/>
                </m:rPr>
                <w:rPr>
                  <w:rFonts w:ascii="Cambria Math" w:hAnsi="Cambria Math" w:cs="Tahoma"/>
                </w:rPr>
                <m:t>J</m:t>
              </m:r>
            </m:e>
          </m:d>
          <m:r>
            <w:rPr>
              <w:rFonts w:ascii="Cambria Math" w:hAnsi="Cambria Math" w:cs="Tahoma"/>
            </w:rPr>
            <m:t>=Power</m:t>
          </m:r>
          <m:d>
            <m:dPr>
              <m:ctrlPr>
                <w:rPr>
                  <w:rFonts w:ascii="Cambria Math" w:hAnsi="Cambria Math" w:cs="Tahoma"/>
                  <w:i/>
                </w:rPr>
              </m:ctrlPr>
            </m:dPr>
            <m:e>
              <m:r>
                <m:rPr>
                  <m:nor/>
                </m:rPr>
                <w:rPr>
                  <w:rFonts w:ascii="Cambria Math" w:hAnsi="Cambria Math" w:cs="Tahoma"/>
                </w:rPr>
                <m:t>W</m:t>
              </m:r>
            </m:e>
          </m:d>
          <m:r>
            <w:rPr>
              <w:rFonts w:ascii="Cambria Math" w:hAnsi="Cambria Math" w:cs="Tahoma"/>
            </w:rPr>
            <m:t>×Time (</m:t>
          </m:r>
          <m:r>
            <m:rPr>
              <m:nor/>
            </m:rPr>
            <w:rPr>
              <w:rFonts w:ascii="Cambria Math" w:hAnsi="Cambria Math" w:cs="Tahoma"/>
            </w:rPr>
            <m:t>s</m:t>
          </m:r>
          <m:r>
            <w:rPr>
              <w:rFonts w:ascii="Cambria Math" w:hAnsi="Cambria Math" w:cs="Tahoma"/>
            </w:rPr>
            <m:t>)</m:t>
          </m:r>
        </m:oMath>
      </m:oMathPara>
    </w:p>
    <w:p w14:paraId="04035691" w14:textId="77777777" w:rsidR="000F58AC" w:rsidRPr="002C1C22" w:rsidRDefault="000F58AC" w:rsidP="006B4663">
      <w:pPr>
        <w:pStyle w:val="ListParagraph"/>
        <w:rPr>
          <w:rFonts w:cs="Tahoma"/>
          <w:sz w:val="10"/>
          <w:szCs w:val="10"/>
        </w:rPr>
      </w:pPr>
    </w:p>
    <w:p w14:paraId="0F1CB752" w14:textId="09A72E18" w:rsidR="00240D9A" w:rsidRPr="002C1C22" w:rsidRDefault="00534FD4" w:rsidP="00534FD4">
      <w:pPr>
        <w:tabs>
          <w:tab w:val="right" w:pos="10205"/>
        </w:tabs>
        <w:ind w:left="851" w:hanging="425"/>
        <w:rPr>
          <w:rFonts w:cs="Tahoma"/>
        </w:rPr>
      </w:pPr>
      <w:r w:rsidRPr="002C1C22">
        <w:rPr>
          <w:rFonts w:cs="Tahoma"/>
        </w:rPr>
        <w:t>a)</w:t>
      </w:r>
      <w:r w:rsidRPr="002C1C22">
        <w:rPr>
          <w:rFonts w:cs="Tahoma"/>
        </w:rPr>
        <w:tab/>
      </w:r>
      <w:r w:rsidR="000F58AC" w:rsidRPr="002C1C22">
        <w:rPr>
          <w:rFonts w:cs="Tahoma"/>
        </w:rPr>
        <w:t>Describe an experiment</w:t>
      </w:r>
      <w:r w:rsidR="00E36CBC" w:rsidRPr="002C1C22">
        <w:rPr>
          <w:rFonts w:cs="Tahoma"/>
        </w:rPr>
        <w:t>, including</w:t>
      </w:r>
      <w:r w:rsidR="00240D9A" w:rsidRPr="002C1C22">
        <w:rPr>
          <w:rFonts w:cs="Tahoma"/>
        </w:rPr>
        <w:t xml:space="preserve"> required</w:t>
      </w:r>
      <w:r w:rsidR="00E36CBC" w:rsidRPr="002C1C22">
        <w:rPr>
          <w:rFonts w:cs="Tahoma"/>
        </w:rPr>
        <w:t xml:space="preserve"> </w:t>
      </w:r>
      <w:r w:rsidR="00FE4859" w:rsidRPr="002C1C22">
        <w:rPr>
          <w:rFonts w:cs="Tahoma"/>
        </w:rPr>
        <w:t>apparatus that</w:t>
      </w:r>
      <w:r w:rsidR="000F58AC" w:rsidRPr="002C1C22">
        <w:rPr>
          <w:rFonts w:cs="Tahoma"/>
        </w:rPr>
        <w:t xml:space="preserve"> the student could carry out in order to determine the </w:t>
      </w:r>
      <w:r w:rsidR="00D4181B" w:rsidRPr="002C1C22">
        <w:rPr>
          <w:rFonts w:cs="Tahoma"/>
        </w:rPr>
        <w:t>specific heat capacity of water.</w:t>
      </w:r>
    </w:p>
    <w:p w14:paraId="5BB17292" w14:textId="77777777" w:rsidR="00240D9A" w:rsidRPr="002C1C22" w:rsidRDefault="00240D9A" w:rsidP="00240D9A">
      <w:pPr>
        <w:pStyle w:val="ListParagraph"/>
        <w:ind w:left="1080"/>
        <w:rPr>
          <w:rFonts w:cs="Tahoma"/>
          <w:spacing w:val="-2"/>
          <w:sz w:val="10"/>
          <w:szCs w:val="10"/>
        </w:rPr>
      </w:pPr>
    </w:p>
    <w:p w14:paraId="3A333147" w14:textId="77777777" w:rsidR="00447E56" w:rsidRPr="002C1C22" w:rsidRDefault="00534FD4" w:rsidP="00906B2D">
      <w:pPr>
        <w:tabs>
          <w:tab w:val="right" w:pos="10205"/>
        </w:tabs>
        <w:ind w:left="851" w:hanging="425"/>
        <w:rPr>
          <w:rFonts w:cs="Tahoma"/>
        </w:rPr>
      </w:pPr>
      <w:r w:rsidRPr="002C1C22">
        <w:rPr>
          <w:rFonts w:cs="Tahoma"/>
          <w:spacing w:val="-2"/>
        </w:rPr>
        <w:tab/>
      </w:r>
      <w:r w:rsidR="008217EB" w:rsidRPr="002C1C22">
        <w:rPr>
          <w:rFonts w:cs="Tahoma"/>
          <w:spacing w:val="-2"/>
        </w:rPr>
        <w:t xml:space="preserve">Ensure you include the measurements </w:t>
      </w:r>
      <w:r w:rsidR="00E36CBC" w:rsidRPr="002C1C22">
        <w:rPr>
          <w:rFonts w:cs="Tahoma"/>
          <w:spacing w:val="-2"/>
        </w:rPr>
        <w:t>the student will need to take to complete the experiment.</w:t>
      </w:r>
      <w:r w:rsidRPr="002C1C22">
        <w:rPr>
          <w:rFonts w:cs="Tahoma"/>
        </w:rPr>
        <w:tab/>
      </w:r>
    </w:p>
    <w:p w14:paraId="78DF79F2" w14:textId="77777777"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0563CA4" w14:textId="77777777"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419A8E7" w14:textId="377169A7"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4EF0D4D" w14:textId="31DE1073"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F29DE93" w14:textId="744C7C39"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5469A35" w14:textId="7096B4B3"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036C4EC" w14:textId="302D837A"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D19AED1" w14:textId="3D547D6A"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09F21E0" w14:textId="53E3691D"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7611FA4" w14:textId="77777777"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407BC07" w14:textId="0899ECAF" w:rsidR="00447E56" w:rsidRPr="002C1C22" w:rsidRDefault="00447E56" w:rsidP="00447E56">
      <w:pPr>
        <w:widowControl w:val="0"/>
        <w:tabs>
          <w:tab w:val="left" w:pos="9278"/>
          <w:tab w:val="right" w:pos="10205"/>
        </w:tabs>
        <w:spacing w:after="120"/>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t>6</w:t>
      </w:r>
      <w:r w:rsidRPr="002C1C22">
        <w:rPr>
          <w:rFonts w:ascii="Calibri" w:hAnsi="Calibri"/>
          <w:i/>
          <w:sz w:val="20"/>
          <w:szCs w:val="20"/>
        </w:rPr>
        <w:t xml:space="preserve"> marks</w:t>
      </w:r>
    </w:p>
    <w:p w14:paraId="388640C8" w14:textId="05CD05EE" w:rsidR="00E36CBC" w:rsidRPr="002C1C22" w:rsidRDefault="00E36CBC" w:rsidP="00534FD4">
      <w:pPr>
        <w:pStyle w:val="ListParagraph"/>
        <w:tabs>
          <w:tab w:val="right" w:pos="10205"/>
        </w:tabs>
        <w:ind w:left="426"/>
        <w:rPr>
          <w:rFonts w:cs="Tahoma"/>
        </w:rPr>
      </w:pPr>
      <w:r w:rsidRPr="002C1C22">
        <w:rPr>
          <w:rFonts w:cs="Tahoma"/>
        </w:rPr>
        <w:t>The student</w:t>
      </w:r>
      <w:r w:rsidR="00D4181B" w:rsidRPr="002C1C22">
        <w:rPr>
          <w:rFonts w:cs="Tahoma"/>
        </w:rPr>
        <w:t xml:space="preserve"> heats up 3</w:t>
      </w:r>
      <w:r w:rsidR="00A7398D" w:rsidRPr="002C1C22">
        <w:rPr>
          <w:rFonts w:cs="Tahoma"/>
        </w:rPr>
        <w:t>.0</w:t>
      </w:r>
      <w:r w:rsidR="00B8685D" w:rsidRPr="002C1C22">
        <w:rPr>
          <w:rFonts w:cs="Tahoma"/>
        </w:rPr>
        <w:t> </w:t>
      </w:r>
      <w:r w:rsidR="00D4181B" w:rsidRPr="002C1C22">
        <w:rPr>
          <w:rFonts w:cs="Tahoma"/>
        </w:rPr>
        <w:t>kg of water.</w:t>
      </w:r>
    </w:p>
    <w:p w14:paraId="5591D2D6" w14:textId="77777777" w:rsidR="00906B2D" w:rsidRPr="002C1C22" w:rsidRDefault="00906B2D" w:rsidP="00534FD4">
      <w:pPr>
        <w:tabs>
          <w:tab w:val="right" w:pos="10205"/>
        </w:tabs>
        <w:ind w:left="851" w:hanging="425"/>
        <w:rPr>
          <w:rFonts w:cs="Tahoma"/>
          <w:sz w:val="10"/>
        </w:rPr>
      </w:pPr>
    </w:p>
    <w:p w14:paraId="14AD565D" w14:textId="1E94EDB2" w:rsidR="00A66386" w:rsidRPr="002C1C22" w:rsidRDefault="00534FD4" w:rsidP="00534FD4">
      <w:pPr>
        <w:tabs>
          <w:tab w:val="right" w:pos="10205"/>
        </w:tabs>
        <w:ind w:left="851" w:hanging="425"/>
        <w:rPr>
          <w:rFonts w:cs="Tahoma"/>
        </w:rPr>
      </w:pPr>
      <w:r w:rsidRPr="002C1C22">
        <w:rPr>
          <w:rFonts w:cs="Tahoma"/>
        </w:rPr>
        <w:t>b)</w:t>
      </w:r>
      <w:r w:rsidRPr="002C1C22">
        <w:rPr>
          <w:rFonts w:cs="Tahoma"/>
        </w:rPr>
        <w:tab/>
      </w:r>
      <w:r w:rsidR="00A7398D" w:rsidRPr="002C1C22">
        <w:rPr>
          <w:rFonts w:cs="Tahoma"/>
        </w:rPr>
        <w:t>Using the correct equation from the data sheet, c</w:t>
      </w:r>
      <w:r w:rsidR="00E36CBC" w:rsidRPr="002C1C22">
        <w:rPr>
          <w:rFonts w:cs="Tahoma"/>
        </w:rPr>
        <w:t xml:space="preserve">alculate the thermal energy required to bring </w:t>
      </w:r>
      <w:r w:rsidR="00B76330" w:rsidRPr="002C1C22">
        <w:rPr>
          <w:rFonts w:cs="Tahoma"/>
        </w:rPr>
        <w:t>the water</w:t>
      </w:r>
      <w:r w:rsidR="00B82C9F" w:rsidRPr="002C1C22">
        <w:rPr>
          <w:rFonts w:cs="Tahoma"/>
        </w:rPr>
        <w:t xml:space="preserve"> </w:t>
      </w:r>
      <w:r w:rsidR="00B76330" w:rsidRPr="002C1C22">
        <w:rPr>
          <w:rFonts w:cs="Tahoma"/>
        </w:rPr>
        <w:t xml:space="preserve">to </w:t>
      </w:r>
      <w:r w:rsidR="00D4181B" w:rsidRPr="002C1C22">
        <w:rPr>
          <w:rFonts w:cs="Tahoma"/>
        </w:rPr>
        <w:t>100</w:t>
      </w:r>
      <w:r w:rsidR="00B8685D" w:rsidRPr="002C1C22">
        <w:rPr>
          <w:rFonts w:cs="Tahoma"/>
        </w:rPr>
        <w:t> </w:t>
      </w:r>
      <w:r w:rsidR="00D4181B" w:rsidRPr="002C1C22">
        <w:rPr>
          <w:rFonts w:cs="Tahoma"/>
        </w:rPr>
        <w:t>°C</w:t>
      </w:r>
      <w:r w:rsidR="00A66386" w:rsidRPr="002C1C22">
        <w:rPr>
          <w:rFonts w:cs="Tahoma"/>
        </w:rPr>
        <w:t xml:space="preserve"> from 20</w:t>
      </w:r>
      <w:r w:rsidR="00B8685D" w:rsidRPr="002C1C22">
        <w:rPr>
          <w:rFonts w:cs="Tahoma"/>
        </w:rPr>
        <w:t> °C</w:t>
      </w:r>
      <w:r w:rsidR="00A66386" w:rsidRPr="002C1C22">
        <w:rPr>
          <w:rFonts w:cs="Tahoma"/>
        </w:rPr>
        <w:t>.</w:t>
      </w:r>
    </w:p>
    <w:p w14:paraId="3C569DF1" w14:textId="77777777" w:rsidR="00A6210C" w:rsidRPr="002C1C22" w:rsidRDefault="00A66386" w:rsidP="00906B2D">
      <w:pPr>
        <w:tabs>
          <w:tab w:val="right" w:pos="10205"/>
        </w:tabs>
        <w:ind w:left="1275" w:hanging="425"/>
        <w:rPr>
          <w:rFonts w:cs="Tahoma"/>
        </w:rPr>
      </w:pPr>
      <w:r w:rsidRPr="002C1C22">
        <w:rPr>
          <w:rFonts w:cs="Tahoma"/>
          <w:i/>
        </w:rPr>
        <w:t>Use the specific heat capacity of water as C</w:t>
      </w:r>
      <w:r w:rsidR="00332D8E" w:rsidRPr="002C1C22">
        <w:rPr>
          <w:rFonts w:cs="Tahoma"/>
          <w:i/>
        </w:rPr>
        <w:t xml:space="preserve"> </w:t>
      </w:r>
      <w:r w:rsidRPr="002C1C22">
        <w:rPr>
          <w:rFonts w:cs="Tahoma"/>
          <w:i/>
        </w:rPr>
        <w:t>=</w:t>
      </w:r>
      <w:r w:rsidR="00332D8E" w:rsidRPr="002C1C22">
        <w:rPr>
          <w:rFonts w:cs="Tahoma"/>
          <w:i/>
        </w:rPr>
        <w:t xml:space="preserve"> </w:t>
      </w:r>
      <w:r w:rsidRPr="002C1C22">
        <w:rPr>
          <w:rFonts w:cs="Tahoma"/>
          <w:i/>
        </w:rPr>
        <w:t xml:space="preserve">4180 </w:t>
      </w:r>
      <w:r w:rsidRPr="002C1C22">
        <w:rPr>
          <w:rFonts w:cs="Tahoma"/>
        </w:rPr>
        <w:t>J/</w:t>
      </w:r>
      <w:proofErr w:type="spellStart"/>
      <w:r w:rsidRPr="002C1C22">
        <w:rPr>
          <w:rFonts w:cs="Tahoma"/>
        </w:rPr>
        <w:t>kg</w:t>
      </w:r>
      <w:r w:rsidR="00332D8E" w:rsidRPr="002C1C22">
        <w:rPr>
          <w:rFonts w:cs="Tahoma"/>
        </w:rPr>
        <w:t>°C</w:t>
      </w:r>
      <w:proofErr w:type="spellEnd"/>
      <w:r w:rsidR="00906B2D" w:rsidRPr="002C1C22">
        <w:rPr>
          <w:rFonts w:cs="Tahoma"/>
        </w:rPr>
        <w:tab/>
      </w:r>
    </w:p>
    <w:p w14:paraId="36A7A06C"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7C21DE8"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D0242D8"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ACB3215" w14:textId="77777777" w:rsidR="00A6210C" w:rsidRPr="002C1C22" w:rsidRDefault="00A6210C" w:rsidP="00A6210C">
      <w:pPr>
        <w:widowControl w:val="0"/>
        <w:tabs>
          <w:tab w:val="left" w:pos="9278"/>
          <w:tab w:val="right" w:pos="10205"/>
        </w:tabs>
        <w:spacing w:after="120"/>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16707670" w14:textId="3AF3EACC" w:rsidR="00B23832" w:rsidRPr="002C1C22" w:rsidRDefault="00534FD4" w:rsidP="00906B2D">
      <w:pPr>
        <w:tabs>
          <w:tab w:val="right" w:pos="10205"/>
        </w:tabs>
        <w:ind w:left="851" w:hanging="425"/>
        <w:rPr>
          <w:rFonts w:cs="Tahoma"/>
        </w:rPr>
      </w:pPr>
      <w:r w:rsidRPr="002C1C22">
        <w:rPr>
          <w:rFonts w:cs="Tahoma"/>
        </w:rPr>
        <w:t>c)</w:t>
      </w:r>
      <w:r w:rsidRPr="002C1C22">
        <w:rPr>
          <w:rFonts w:cs="Tahoma"/>
        </w:rPr>
        <w:tab/>
      </w:r>
      <w:r w:rsidR="00D608E4" w:rsidRPr="002C1C22">
        <w:rPr>
          <w:rFonts w:cs="Tahoma"/>
        </w:rPr>
        <w:t>The specific heat capacity of o</w:t>
      </w:r>
      <w:r w:rsidR="00EC23D1" w:rsidRPr="002C1C22">
        <w:rPr>
          <w:rFonts w:cs="Tahoma"/>
        </w:rPr>
        <w:t>live oil is 1790</w:t>
      </w:r>
      <w:r w:rsidR="00D608E4" w:rsidRPr="002C1C22">
        <w:rPr>
          <w:rFonts w:cs="Tahoma"/>
        </w:rPr>
        <w:t> J/</w:t>
      </w:r>
      <w:proofErr w:type="spellStart"/>
      <w:r w:rsidR="00D608E4" w:rsidRPr="002C1C22">
        <w:rPr>
          <w:rFonts w:cs="Tahoma"/>
        </w:rPr>
        <w:t>kg°C</w:t>
      </w:r>
      <w:proofErr w:type="spellEnd"/>
      <w:r w:rsidR="00B82C9F" w:rsidRPr="002C1C22">
        <w:rPr>
          <w:rFonts w:cs="Tahoma"/>
        </w:rPr>
        <w:t xml:space="preserve">.  </w:t>
      </w:r>
      <w:r w:rsidR="00D608E4" w:rsidRPr="002C1C22">
        <w:rPr>
          <w:rFonts w:cs="Tahoma"/>
        </w:rPr>
        <w:t xml:space="preserve">Explain whether </w:t>
      </w:r>
      <w:r w:rsidR="00A7398D" w:rsidRPr="002C1C22">
        <w:rPr>
          <w:rFonts w:cs="Tahoma"/>
        </w:rPr>
        <w:t>it takes more or less energy to heat the same mass of oil to 100 °C.</w:t>
      </w:r>
      <w:r w:rsidR="00906B2D" w:rsidRPr="002C1C22">
        <w:rPr>
          <w:rFonts w:cs="Tahoma"/>
        </w:rPr>
        <w:tab/>
      </w:r>
    </w:p>
    <w:p w14:paraId="737C6F97" w14:textId="234C68C7" w:rsidR="00B23832" w:rsidRPr="002C1C22" w:rsidRDefault="00534FD4" w:rsidP="00534FD4">
      <w:pPr>
        <w:tabs>
          <w:tab w:val="right" w:pos="10205"/>
        </w:tabs>
        <w:ind w:left="851" w:hanging="425"/>
        <w:rPr>
          <w:rFonts w:cs="Tahoma"/>
          <w:i/>
        </w:rPr>
      </w:pPr>
      <w:r w:rsidRPr="002C1C22">
        <w:rPr>
          <w:rFonts w:cs="Tahoma"/>
          <w:i/>
        </w:rPr>
        <w:tab/>
      </w:r>
      <w:r w:rsidR="00B23832" w:rsidRPr="002C1C22">
        <w:rPr>
          <w:rFonts w:cs="Tahoma"/>
          <w:b/>
          <w:i/>
        </w:rPr>
        <w:t>Note</w:t>
      </w:r>
      <w:r w:rsidR="00B23832" w:rsidRPr="002C1C22">
        <w:rPr>
          <w:rFonts w:cs="Tahoma"/>
          <w:i/>
        </w:rPr>
        <w:t xml:space="preserve">: the initial temperature of the olive oil is also </w:t>
      </w:r>
      <w:r w:rsidR="00D4181B" w:rsidRPr="002C1C22">
        <w:rPr>
          <w:rFonts w:cs="Tahoma"/>
          <w:i/>
        </w:rPr>
        <w:t>20</w:t>
      </w:r>
      <w:r w:rsidR="00DC32AD" w:rsidRPr="002C1C22">
        <w:rPr>
          <w:rFonts w:cs="Tahoma"/>
          <w:i/>
        </w:rPr>
        <w:t> </w:t>
      </w:r>
      <w:r w:rsidR="00D4181B" w:rsidRPr="002C1C22">
        <w:rPr>
          <w:rFonts w:cs="Tahoma"/>
        </w:rPr>
        <w:t>°C</w:t>
      </w:r>
      <w:r w:rsidR="00B82C9F" w:rsidRPr="002C1C22">
        <w:rPr>
          <w:rFonts w:cs="Tahoma"/>
        </w:rPr>
        <w:t>.</w:t>
      </w:r>
      <w:r w:rsidR="00B82C9F" w:rsidRPr="002C1C22">
        <w:rPr>
          <w:rFonts w:cs="Tahoma"/>
          <w:i/>
        </w:rPr>
        <w:t xml:space="preserve">  </w:t>
      </w:r>
    </w:p>
    <w:p w14:paraId="453A0E21" w14:textId="77777777"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B858CA6" w14:textId="13555171" w:rsidR="00A6210C" w:rsidRPr="002C1C22" w:rsidRDefault="00A6210C" w:rsidP="00A6210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D718B6F" w14:textId="3ACDC1A3" w:rsidR="00A6210C" w:rsidRPr="002C1C22" w:rsidRDefault="00A6210C" w:rsidP="00A6210C">
      <w:pPr>
        <w:widowControl w:val="0"/>
        <w:tabs>
          <w:tab w:val="left" w:pos="9278"/>
          <w:tab w:val="right" w:pos="10205"/>
        </w:tabs>
        <w:spacing w:after="120"/>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07D1E9F2" w14:textId="6EBD4708" w:rsidR="00DC7FAC" w:rsidRPr="002C1C22" w:rsidRDefault="001D0B93" w:rsidP="001D0B93">
      <w:pPr>
        <w:pStyle w:val="ListParagraph"/>
        <w:ind w:left="0"/>
        <w:rPr>
          <w:rFonts w:cs="Tahoma"/>
        </w:rPr>
      </w:pPr>
      <w:r w:rsidRPr="002C1C22">
        <w:rPr>
          <w:rFonts w:cs="Tahoma"/>
        </w:rPr>
        <w:t>8.</w:t>
      </w:r>
      <w:r w:rsidRPr="002C1C22">
        <w:rPr>
          <w:rFonts w:cs="Tahoma"/>
        </w:rPr>
        <w:tab/>
        <w:t xml:space="preserve">Two cranes </w:t>
      </w:r>
      <w:r w:rsidR="00012E3A" w:rsidRPr="002C1C22">
        <w:rPr>
          <w:rFonts w:cs="Tahoma"/>
        </w:rPr>
        <w:t>each lift a</w:t>
      </w:r>
      <w:r w:rsidRPr="002C1C22">
        <w:rPr>
          <w:rFonts w:cs="Tahoma"/>
        </w:rPr>
        <w:t xml:space="preserve"> box the same distance.</w:t>
      </w:r>
    </w:p>
    <w:p w14:paraId="7F5E7EA8" w14:textId="77777777" w:rsidR="00A140D1" w:rsidRPr="002C1C22" w:rsidRDefault="00A140D1" w:rsidP="001D0B93">
      <w:pPr>
        <w:pStyle w:val="ListParagraph"/>
        <w:ind w:left="0"/>
        <w:rPr>
          <w:rFonts w:cs="Tahoma"/>
          <w:sz w:val="10"/>
        </w:rPr>
      </w:pPr>
    </w:p>
    <w:p w14:paraId="3B523927" w14:textId="7650440B" w:rsidR="001D0B93" w:rsidRPr="002C1C22" w:rsidRDefault="00A140D1" w:rsidP="001D0B93">
      <w:pPr>
        <w:pStyle w:val="ListParagraph"/>
        <w:ind w:left="0"/>
        <w:rPr>
          <w:rFonts w:cs="Tahoma"/>
        </w:rPr>
      </w:pPr>
      <w:r w:rsidRPr="002C1C22">
        <w:rPr>
          <w:rFonts w:cs="Tahoma"/>
        </w:rPr>
        <w:tab/>
        <w:t xml:space="preserve">Crane 1 lifts </w:t>
      </w:r>
      <w:r w:rsidR="00012E3A" w:rsidRPr="002C1C22">
        <w:rPr>
          <w:rFonts w:cs="Tahoma"/>
        </w:rPr>
        <w:t xml:space="preserve">a </w:t>
      </w:r>
      <w:r w:rsidRPr="002C1C22">
        <w:rPr>
          <w:rFonts w:cs="Tahoma"/>
        </w:rPr>
        <w:t xml:space="preserve">box weighing </w:t>
      </w:r>
      <w:r w:rsidR="001D0B93" w:rsidRPr="002C1C22">
        <w:rPr>
          <w:rFonts w:cs="Tahoma"/>
        </w:rPr>
        <w:t>80 kg in 30 s.</w:t>
      </w:r>
      <w:r w:rsidRPr="002C1C22">
        <w:rPr>
          <w:rFonts w:cs="Tahoma"/>
        </w:rPr>
        <w:t xml:space="preserve"> </w:t>
      </w:r>
      <w:r w:rsidR="001D0B93" w:rsidRPr="002C1C22">
        <w:rPr>
          <w:rFonts w:cs="Tahoma"/>
        </w:rPr>
        <w:t>Crane 2 lifts a</w:t>
      </w:r>
      <w:r w:rsidRPr="002C1C22">
        <w:rPr>
          <w:rFonts w:cs="Tahoma"/>
        </w:rPr>
        <w:t xml:space="preserve"> box weighing</w:t>
      </w:r>
      <w:r w:rsidR="001D0B93" w:rsidRPr="002C1C22">
        <w:rPr>
          <w:rFonts w:cs="Tahoma"/>
        </w:rPr>
        <w:t xml:space="preserve"> 40 kg in 10 s.</w:t>
      </w:r>
    </w:p>
    <w:p w14:paraId="672DE2BF" w14:textId="77777777" w:rsidR="00A140D1" w:rsidRPr="002C1C22" w:rsidRDefault="00A140D1" w:rsidP="001D0B93">
      <w:pPr>
        <w:pStyle w:val="ListParagraph"/>
        <w:ind w:left="0"/>
        <w:rPr>
          <w:rFonts w:cs="Tahoma"/>
          <w:sz w:val="10"/>
        </w:rPr>
      </w:pPr>
    </w:p>
    <w:p w14:paraId="0A382028" w14:textId="28BCA37D" w:rsidR="001D0B93" w:rsidRPr="002C1C22" w:rsidRDefault="001D0B93" w:rsidP="001D0B93">
      <w:pPr>
        <w:pStyle w:val="ListParagraph"/>
        <w:ind w:left="0"/>
        <w:rPr>
          <w:rFonts w:cs="Tahoma"/>
        </w:rPr>
      </w:pPr>
      <w:r w:rsidRPr="002C1C22">
        <w:rPr>
          <w:rFonts w:cs="Tahoma"/>
        </w:rPr>
        <w:tab/>
        <w:t>Which crane has the greater power? Show your working.</w:t>
      </w:r>
    </w:p>
    <w:p w14:paraId="0BD29577" w14:textId="2D9CDAD8" w:rsidR="001D0B93" w:rsidRPr="002C1C22" w:rsidRDefault="001D0B93" w:rsidP="009833B4">
      <w:pPr>
        <w:pStyle w:val="Answerlines"/>
        <w:tabs>
          <w:tab w:val="clear" w:pos="851"/>
          <w:tab w:val="left" w:pos="426"/>
        </w:tabs>
      </w:pPr>
      <w:r w:rsidRPr="002C1C22">
        <w:tab/>
      </w:r>
      <w:r w:rsidRPr="002C1C22">
        <w:tab/>
      </w:r>
    </w:p>
    <w:p w14:paraId="758457CC" w14:textId="53492CFB" w:rsidR="001D0B93" w:rsidRPr="002C1C22" w:rsidRDefault="001D0B93" w:rsidP="009833B4">
      <w:pPr>
        <w:pStyle w:val="Answerlines"/>
        <w:tabs>
          <w:tab w:val="clear" w:pos="851"/>
          <w:tab w:val="left" w:pos="426"/>
        </w:tabs>
      </w:pPr>
      <w:r w:rsidRPr="002C1C22">
        <w:tab/>
      </w:r>
      <w:r w:rsidRPr="002C1C22">
        <w:tab/>
      </w:r>
    </w:p>
    <w:p w14:paraId="43041F46" w14:textId="311CF773" w:rsidR="00A140D1" w:rsidRPr="002C1C22" w:rsidRDefault="00A140D1" w:rsidP="009833B4">
      <w:pPr>
        <w:pStyle w:val="Answerlines"/>
        <w:tabs>
          <w:tab w:val="clear" w:pos="851"/>
          <w:tab w:val="left" w:pos="426"/>
        </w:tabs>
      </w:pPr>
      <w:r w:rsidRPr="002C1C22">
        <w:tab/>
      </w:r>
      <w:r w:rsidRPr="002C1C22">
        <w:tab/>
      </w:r>
    </w:p>
    <w:p w14:paraId="394F8502" w14:textId="4E9E9058" w:rsidR="001D0B93" w:rsidRPr="002C1C22" w:rsidRDefault="001D0B93" w:rsidP="009833B4">
      <w:pPr>
        <w:pStyle w:val="Answerlines"/>
        <w:tabs>
          <w:tab w:val="clear" w:pos="851"/>
          <w:tab w:val="left" w:pos="426"/>
        </w:tabs>
      </w:pPr>
      <w:r w:rsidRPr="002C1C22">
        <w:tab/>
      </w:r>
      <w:r w:rsidRPr="002C1C22">
        <w:tab/>
      </w:r>
    </w:p>
    <w:p w14:paraId="3F9C48E7" w14:textId="6660B2FE" w:rsidR="001D0B93" w:rsidRPr="002C1C22" w:rsidRDefault="00CA1A7D" w:rsidP="001D0B93">
      <w:pPr>
        <w:pStyle w:val="Marks"/>
      </w:pPr>
      <w:r w:rsidRPr="002C1C22">
        <w:t>3</w:t>
      </w:r>
      <w:r w:rsidR="001D0B93" w:rsidRPr="002C1C22">
        <w:t xml:space="preserve"> marks</w:t>
      </w:r>
    </w:p>
    <w:p w14:paraId="00873CBD" w14:textId="0DC7E7F5" w:rsidR="00247EB9" w:rsidRPr="002C1C22" w:rsidRDefault="00F93445" w:rsidP="00A140D1">
      <w:pPr>
        <w:widowControl w:val="0"/>
        <w:tabs>
          <w:tab w:val="right" w:pos="10205"/>
        </w:tabs>
        <w:spacing w:before="120"/>
        <w:jc w:val="right"/>
        <w:rPr>
          <w:rFonts w:ascii="Calibri" w:hAnsi="Calibri"/>
          <w:b/>
          <w:i/>
          <w:szCs w:val="20"/>
        </w:rPr>
      </w:pPr>
      <w:r w:rsidRPr="002C1C22">
        <w:rPr>
          <w:rFonts w:ascii="Calibri" w:hAnsi="Calibri"/>
          <w:b/>
          <w:i/>
          <w:szCs w:val="20"/>
        </w:rPr>
        <w:t>Total: 30</w:t>
      </w:r>
      <w:r w:rsidR="00247EB9" w:rsidRPr="002C1C22">
        <w:rPr>
          <w:rFonts w:ascii="Calibri" w:hAnsi="Calibri"/>
          <w:b/>
          <w:i/>
          <w:szCs w:val="20"/>
        </w:rPr>
        <w:t xml:space="preserve"> marks</w:t>
      </w:r>
    </w:p>
    <w:p w14:paraId="35EB686A" w14:textId="496C73AE" w:rsidR="008D01E6" w:rsidRPr="002C1C22" w:rsidRDefault="00BC3E7C" w:rsidP="00D86848">
      <w:pPr>
        <w:pStyle w:val="topictest"/>
        <w:rPr>
          <w:spacing w:val="-3"/>
        </w:rPr>
      </w:pPr>
      <w:bookmarkStart w:id="9" w:name="_Toc468175840"/>
      <w:r w:rsidRPr="002C1C22">
        <w:rPr>
          <w:spacing w:val="-3"/>
        </w:rPr>
        <w:lastRenderedPageBreak/>
        <w:t>Topic Test 2</w:t>
      </w:r>
      <w:r w:rsidR="000E6550" w:rsidRPr="002C1C22">
        <w:rPr>
          <w:spacing w:val="-3"/>
        </w:rPr>
        <w:t>: Conservation and dissipation of energy</w:t>
      </w:r>
      <w:r w:rsidR="008C145E" w:rsidRPr="002C1C22">
        <w:rPr>
          <w:spacing w:val="-3"/>
        </w:rPr>
        <w:t xml:space="preserve"> </w:t>
      </w:r>
      <w:r w:rsidR="00975D0F" w:rsidRPr="002C1C22">
        <w:rPr>
          <w:spacing w:val="-3"/>
        </w:rPr>
        <w:t>&amp;</w:t>
      </w:r>
      <w:r w:rsidR="008C145E" w:rsidRPr="002C1C22">
        <w:rPr>
          <w:spacing w:val="-3"/>
        </w:rPr>
        <w:t xml:space="preserve"> energy resources</w:t>
      </w:r>
      <w:bookmarkEnd w:id="9"/>
    </w:p>
    <w:p w14:paraId="23116C86" w14:textId="77777777" w:rsidR="008D01E6" w:rsidRPr="002C1C22" w:rsidRDefault="008D01E6" w:rsidP="008D01E6">
      <w:pPr>
        <w:tabs>
          <w:tab w:val="right" w:pos="10205"/>
        </w:tabs>
        <w:rPr>
          <w:rFonts w:cs="Tahoma"/>
        </w:rPr>
      </w:pPr>
    </w:p>
    <w:p w14:paraId="7BABD5CB" w14:textId="1CFA6ADB" w:rsidR="00447E56" w:rsidRPr="002C1C22" w:rsidRDefault="008C145E" w:rsidP="008C145E">
      <w:pPr>
        <w:ind w:left="426" w:hanging="426"/>
        <w:rPr>
          <w:rFonts w:cs="Tahoma"/>
        </w:rPr>
      </w:pPr>
      <w:r w:rsidRPr="002C1C22">
        <w:rPr>
          <w:rFonts w:cs="Tahoma"/>
        </w:rPr>
        <w:t>1</w:t>
      </w:r>
      <w:r w:rsidR="00D86848" w:rsidRPr="002C1C22">
        <w:rPr>
          <w:rFonts w:cs="Tahoma"/>
        </w:rPr>
        <w:t>.</w:t>
      </w:r>
      <w:r w:rsidRPr="002C1C22">
        <w:rPr>
          <w:rFonts w:cs="Tahoma"/>
        </w:rPr>
        <w:tab/>
      </w:r>
      <w:proofErr w:type="gramStart"/>
      <w:r w:rsidRPr="002C1C22">
        <w:rPr>
          <w:rFonts w:cs="Tahoma"/>
        </w:rPr>
        <w:t>a</w:t>
      </w:r>
      <w:proofErr w:type="gramEnd"/>
      <w:r w:rsidRPr="002C1C22">
        <w:rPr>
          <w:rFonts w:cs="Tahoma"/>
        </w:rPr>
        <w:t>)</w:t>
      </w:r>
      <w:r w:rsidR="00D86848" w:rsidRPr="002C1C22">
        <w:rPr>
          <w:rFonts w:cs="Tahoma"/>
        </w:rPr>
        <w:tab/>
      </w:r>
      <w:r w:rsidR="00526EC3" w:rsidRPr="002C1C22">
        <w:rPr>
          <w:rFonts w:cs="Tahoma"/>
        </w:rPr>
        <w:t>State the difference between renewable and non-renewable energy</w:t>
      </w:r>
      <w:r w:rsidR="002F4BF0" w:rsidRPr="002C1C22">
        <w:rPr>
          <w:rFonts w:cs="Tahoma"/>
        </w:rPr>
        <w:t>.</w:t>
      </w:r>
      <w:r w:rsidR="00526EC3" w:rsidRPr="002C1C22">
        <w:rPr>
          <w:rFonts w:cs="Tahoma"/>
        </w:rPr>
        <w:tab/>
      </w:r>
    </w:p>
    <w:p w14:paraId="4E95F807" w14:textId="77777777" w:rsidR="00447E56" w:rsidRPr="002C1C22" w:rsidRDefault="00447E56" w:rsidP="008364F7">
      <w:pPr>
        <w:widowControl w:val="0"/>
        <w:tabs>
          <w:tab w:val="right" w:leader="dot" w:pos="10204"/>
        </w:tabs>
        <w:spacing w:before="180"/>
        <w:ind w:left="851"/>
        <w:rPr>
          <w:rFonts w:ascii="Calibri" w:hAnsi="Calibri"/>
          <w:szCs w:val="22"/>
        </w:rPr>
      </w:pPr>
      <w:r w:rsidRPr="002C1C22">
        <w:rPr>
          <w:rFonts w:ascii="Calibri" w:hAnsi="Calibri"/>
          <w:szCs w:val="22"/>
        </w:rPr>
        <w:tab/>
      </w:r>
    </w:p>
    <w:p w14:paraId="536BD53C" w14:textId="6AE04466" w:rsidR="00DA38CA" w:rsidRPr="002C1C22" w:rsidRDefault="00DA38CA" w:rsidP="008364F7">
      <w:pPr>
        <w:widowControl w:val="0"/>
        <w:tabs>
          <w:tab w:val="right" w:leader="dot" w:pos="10204"/>
        </w:tabs>
        <w:spacing w:before="180"/>
        <w:ind w:left="851"/>
        <w:rPr>
          <w:rFonts w:ascii="Calibri" w:hAnsi="Calibri"/>
          <w:szCs w:val="22"/>
        </w:rPr>
      </w:pPr>
      <w:r w:rsidRPr="002C1C22">
        <w:rPr>
          <w:rFonts w:ascii="Calibri" w:hAnsi="Calibri"/>
          <w:szCs w:val="22"/>
        </w:rPr>
        <w:tab/>
      </w:r>
    </w:p>
    <w:p w14:paraId="75AA8A2C" w14:textId="2E4620FA" w:rsidR="00447E56" w:rsidRPr="002C1C22" w:rsidRDefault="00447E56" w:rsidP="00220F80">
      <w:pPr>
        <w:widowControl w:val="0"/>
        <w:tabs>
          <w:tab w:val="left" w:pos="9278"/>
          <w:tab w:val="right" w:pos="10205"/>
        </w:tabs>
        <w:jc w:val="right"/>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00DA38CA" w:rsidRPr="002C1C22">
        <w:rPr>
          <w:rFonts w:ascii="Calibri" w:hAnsi="Calibri"/>
          <w:i/>
          <w:sz w:val="20"/>
          <w:szCs w:val="20"/>
        </w:rPr>
        <w:t>2</w:t>
      </w:r>
      <w:r w:rsidRPr="002C1C22">
        <w:rPr>
          <w:rFonts w:ascii="Calibri" w:hAnsi="Calibri"/>
          <w:i/>
          <w:sz w:val="20"/>
          <w:szCs w:val="20"/>
        </w:rPr>
        <w:t xml:space="preserve"> mark</w:t>
      </w:r>
      <w:r w:rsidR="00DA38CA" w:rsidRPr="002C1C22">
        <w:rPr>
          <w:rFonts w:ascii="Calibri" w:hAnsi="Calibri"/>
          <w:i/>
          <w:sz w:val="20"/>
          <w:szCs w:val="20"/>
        </w:rPr>
        <w:t>s</w:t>
      </w:r>
    </w:p>
    <w:p w14:paraId="223D91D1" w14:textId="77777777" w:rsidR="00A140D1" w:rsidRPr="002C1C22" w:rsidRDefault="008C145E" w:rsidP="008C145E">
      <w:pPr>
        <w:ind w:left="426" w:hanging="426"/>
        <w:rPr>
          <w:rFonts w:cs="Tahoma"/>
        </w:rPr>
      </w:pPr>
      <w:r w:rsidRPr="002C1C22">
        <w:rPr>
          <w:rFonts w:cs="Tahoma"/>
        </w:rPr>
        <w:tab/>
        <w:t>b)</w:t>
      </w:r>
      <w:r w:rsidR="00D86848" w:rsidRPr="002C1C22">
        <w:rPr>
          <w:rFonts w:cs="Tahoma"/>
        </w:rPr>
        <w:tab/>
      </w:r>
      <w:r w:rsidR="007669AC" w:rsidRPr="002C1C22">
        <w:rPr>
          <w:rFonts w:cs="Tahoma"/>
        </w:rPr>
        <w:t>Which of the following table rows is correct</w:t>
      </w:r>
      <w:r w:rsidR="00B82C9F" w:rsidRPr="002C1C22">
        <w:rPr>
          <w:rFonts w:cs="Tahoma"/>
        </w:rPr>
        <w:t xml:space="preserve">? </w:t>
      </w:r>
    </w:p>
    <w:p w14:paraId="152C7743" w14:textId="2F0FB1CE" w:rsidR="007669AC" w:rsidRPr="002C1C22" w:rsidRDefault="00B82C9F" w:rsidP="008C145E">
      <w:pPr>
        <w:ind w:left="426" w:hanging="426"/>
        <w:rPr>
          <w:rFonts w:cs="Tahoma"/>
          <w:sz w:val="12"/>
        </w:rPr>
      </w:pPr>
      <w:r w:rsidRPr="002C1C22">
        <w:rPr>
          <w:rFonts w:cs="Tahoma"/>
        </w:rPr>
        <w:t xml:space="preserve"> </w:t>
      </w:r>
      <w:r w:rsidR="00906B2D" w:rsidRPr="002C1C22">
        <w:tab/>
      </w:r>
    </w:p>
    <w:tbl>
      <w:tblPr>
        <w:tblStyle w:val="TableGrid"/>
        <w:tblW w:w="4590" w:type="pct"/>
        <w:tblInd w:w="851" w:type="dxa"/>
        <w:tblLook w:val="04A0" w:firstRow="1" w:lastRow="0" w:firstColumn="1" w:lastColumn="0" w:noHBand="0" w:noVBand="1"/>
      </w:tblPr>
      <w:tblGrid>
        <w:gridCol w:w="1133"/>
        <w:gridCol w:w="3337"/>
        <w:gridCol w:w="3338"/>
        <w:gridCol w:w="1560"/>
      </w:tblGrid>
      <w:tr w:rsidR="00447E56" w:rsidRPr="002C1C22" w14:paraId="282A1A11" w14:textId="2EB9B374" w:rsidTr="00A140D1">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right w:val="single" w:sz="12" w:space="0" w:color="auto"/>
            </w:tcBorders>
          </w:tcPr>
          <w:p w14:paraId="4F999C13" w14:textId="77777777" w:rsidR="00447E56" w:rsidRPr="002C1C22" w:rsidRDefault="00447E56" w:rsidP="00F95F30">
            <w:pPr>
              <w:pStyle w:val="ListParagraph"/>
              <w:tabs>
                <w:tab w:val="right" w:leader="dot" w:pos="10206"/>
              </w:tabs>
              <w:ind w:left="0"/>
              <w:contextualSpacing w:val="0"/>
              <w:rPr>
                <w:rFonts w:cs="Tahoma"/>
              </w:rPr>
            </w:pPr>
          </w:p>
        </w:tc>
        <w:tc>
          <w:tcPr>
            <w:tcW w:w="3337" w:type="dxa"/>
            <w:tcBorders>
              <w:left w:val="single" w:sz="12" w:space="0" w:color="auto"/>
            </w:tcBorders>
          </w:tcPr>
          <w:p w14:paraId="530571EC" w14:textId="77777777" w:rsidR="00447E56" w:rsidRPr="002C1C22" w:rsidRDefault="00447E56" w:rsidP="00F95F30">
            <w:pPr>
              <w:pStyle w:val="ListParagraph"/>
              <w:tabs>
                <w:tab w:val="right" w:leader="dot" w:pos="10206"/>
              </w:tabs>
              <w:ind w:left="0"/>
              <w:contextualSpacing w:val="0"/>
              <w:rPr>
                <w:rFonts w:cs="Tahoma"/>
              </w:rPr>
            </w:pPr>
            <w:r w:rsidRPr="002C1C22">
              <w:rPr>
                <w:rFonts w:cs="Tahoma"/>
              </w:rPr>
              <w:t>Renewable energy resource</w:t>
            </w:r>
          </w:p>
        </w:tc>
        <w:tc>
          <w:tcPr>
            <w:tcW w:w="3338" w:type="dxa"/>
            <w:tcBorders>
              <w:right w:val="single" w:sz="12" w:space="0" w:color="auto"/>
            </w:tcBorders>
          </w:tcPr>
          <w:p w14:paraId="12F04F97" w14:textId="4461B98C" w:rsidR="00447E56" w:rsidRPr="002C1C22" w:rsidRDefault="00447E56" w:rsidP="002F4BF0">
            <w:pPr>
              <w:pStyle w:val="ListParagraph"/>
              <w:tabs>
                <w:tab w:val="right" w:leader="dot" w:pos="10206"/>
              </w:tabs>
              <w:ind w:left="0"/>
              <w:contextualSpacing w:val="0"/>
              <w:rPr>
                <w:rFonts w:cs="Tahoma"/>
              </w:rPr>
            </w:pPr>
            <w:r w:rsidRPr="002C1C22">
              <w:rPr>
                <w:rFonts w:cs="Tahoma"/>
              </w:rPr>
              <w:t>Non-renewable energy resource</w:t>
            </w:r>
          </w:p>
        </w:tc>
        <w:tc>
          <w:tcPr>
            <w:tcW w:w="1560" w:type="dxa"/>
            <w:tcBorders>
              <w:top w:val="nil"/>
              <w:left w:val="single" w:sz="12" w:space="0" w:color="auto"/>
              <w:right w:val="nil"/>
            </w:tcBorders>
          </w:tcPr>
          <w:p w14:paraId="252629EB" w14:textId="77777777" w:rsidR="00447E56" w:rsidRPr="002C1C22" w:rsidRDefault="00447E56" w:rsidP="002F4BF0">
            <w:pPr>
              <w:pStyle w:val="ListParagraph"/>
              <w:tabs>
                <w:tab w:val="right" w:leader="dot" w:pos="10206"/>
              </w:tabs>
              <w:ind w:left="0"/>
              <w:contextualSpacing w:val="0"/>
              <w:rPr>
                <w:rFonts w:cs="Tahoma"/>
              </w:rPr>
            </w:pPr>
          </w:p>
        </w:tc>
      </w:tr>
      <w:tr w:rsidR="00447E56" w:rsidRPr="002C1C22" w14:paraId="59CCB036" w14:textId="4422E41D" w:rsidTr="00A140D1">
        <w:tc>
          <w:tcPr>
            <w:tcW w:w="1134" w:type="dxa"/>
            <w:tcBorders>
              <w:right w:val="single" w:sz="12" w:space="0" w:color="auto"/>
            </w:tcBorders>
          </w:tcPr>
          <w:p w14:paraId="7236B937" w14:textId="77777777" w:rsidR="00447E56" w:rsidRPr="002C1C22" w:rsidRDefault="00447E56" w:rsidP="00F95F30">
            <w:pPr>
              <w:pStyle w:val="ListParagraph"/>
              <w:tabs>
                <w:tab w:val="right" w:leader="dot" w:pos="10206"/>
              </w:tabs>
              <w:ind w:left="0"/>
              <w:contextualSpacing w:val="0"/>
              <w:rPr>
                <w:rFonts w:cs="Tahoma"/>
              </w:rPr>
            </w:pPr>
            <w:r w:rsidRPr="002C1C22">
              <w:rPr>
                <w:rFonts w:cs="Tahoma"/>
              </w:rPr>
              <w:t>A</w:t>
            </w:r>
          </w:p>
        </w:tc>
        <w:tc>
          <w:tcPr>
            <w:tcW w:w="3337" w:type="dxa"/>
            <w:tcBorders>
              <w:left w:val="single" w:sz="12" w:space="0" w:color="auto"/>
              <w:bottom w:val="single" w:sz="6" w:space="0" w:color="auto"/>
            </w:tcBorders>
          </w:tcPr>
          <w:p w14:paraId="386C7847"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Coal</w:t>
            </w:r>
          </w:p>
        </w:tc>
        <w:tc>
          <w:tcPr>
            <w:tcW w:w="3338" w:type="dxa"/>
            <w:tcBorders>
              <w:right w:val="single" w:sz="12" w:space="0" w:color="auto"/>
            </w:tcBorders>
          </w:tcPr>
          <w:p w14:paraId="344F1B07"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Oil</w:t>
            </w:r>
          </w:p>
        </w:tc>
        <w:tc>
          <w:tcPr>
            <w:tcW w:w="1560" w:type="dxa"/>
            <w:tcBorders>
              <w:left w:val="single" w:sz="12" w:space="0" w:color="auto"/>
            </w:tcBorders>
          </w:tcPr>
          <w:p w14:paraId="09961686" w14:textId="3C028103" w:rsidR="00447E56" w:rsidRPr="002C1C22" w:rsidRDefault="00447E56" w:rsidP="00F95F30">
            <w:pPr>
              <w:pStyle w:val="ListParagraph"/>
              <w:tabs>
                <w:tab w:val="right" w:leader="dot" w:pos="10206"/>
              </w:tabs>
              <w:ind w:left="0"/>
              <w:contextualSpacing w:val="0"/>
              <w:rPr>
                <w:rFonts w:cs="Tahoma"/>
                <w:b w:val="0"/>
              </w:rPr>
            </w:pPr>
            <w:r w:rsidRPr="002C1C22">
              <w:rPr>
                <w:b w:val="0"/>
              </w:rPr>
              <w:sym w:font="Wingdings 2" w:char="F0A3"/>
            </w:r>
          </w:p>
        </w:tc>
      </w:tr>
      <w:tr w:rsidR="00447E56" w:rsidRPr="002C1C22" w14:paraId="1154C553" w14:textId="5DEAD6B7" w:rsidTr="00A140D1">
        <w:tc>
          <w:tcPr>
            <w:tcW w:w="1134" w:type="dxa"/>
            <w:tcBorders>
              <w:right w:val="single" w:sz="12" w:space="0" w:color="auto"/>
            </w:tcBorders>
          </w:tcPr>
          <w:p w14:paraId="1C90EB33" w14:textId="77777777" w:rsidR="00447E56" w:rsidRPr="002C1C22" w:rsidRDefault="00447E56" w:rsidP="00F95F30">
            <w:pPr>
              <w:pStyle w:val="ListParagraph"/>
              <w:tabs>
                <w:tab w:val="right" w:leader="dot" w:pos="10206"/>
              </w:tabs>
              <w:ind w:left="0"/>
              <w:contextualSpacing w:val="0"/>
              <w:rPr>
                <w:rFonts w:cs="Tahoma"/>
              </w:rPr>
            </w:pPr>
            <w:r w:rsidRPr="002C1C22">
              <w:rPr>
                <w:rFonts w:cs="Tahoma"/>
              </w:rPr>
              <w:t>B</w:t>
            </w:r>
          </w:p>
        </w:tc>
        <w:tc>
          <w:tcPr>
            <w:tcW w:w="3337" w:type="dxa"/>
            <w:tcBorders>
              <w:top w:val="single" w:sz="6" w:space="0" w:color="auto"/>
              <w:left w:val="single" w:sz="12" w:space="0" w:color="auto"/>
            </w:tcBorders>
          </w:tcPr>
          <w:p w14:paraId="7E9BC65C"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Wind</w:t>
            </w:r>
          </w:p>
        </w:tc>
        <w:tc>
          <w:tcPr>
            <w:tcW w:w="3338" w:type="dxa"/>
            <w:tcBorders>
              <w:right w:val="single" w:sz="12" w:space="0" w:color="auto"/>
            </w:tcBorders>
          </w:tcPr>
          <w:p w14:paraId="3915B886" w14:textId="741814DC" w:rsidR="00447E56" w:rsidRPr="002C1C22" w:rsidRDefault="00447E56" w:rsidP="002F4BF0">
            <w:pPr>
              <w:pStyle w:val="ListParagraph"/>
              <w:tabs>
                <w:tab w:val="right" w:leader="dot" w:pos="10206"/>
              </w:tabs>
              <w:ind w:left="0"/>
              <w:contextualSpacing w:val="0"/>
              <w:rPr>
                <w:rFonts w:cs="Tahoma"/>
                <w:b w:val="0"/>
              </w:rPr>
            </w:pPr>
            <w:r w:rsidRPr="002C1C22">
              <w:rPr>
                <w:rFonts w:cs="Tahoma"/>
                <w:b w:val="0"/>
              </w:rPr>
              <w:t xml:space="preserve">Hydroelectricity </w:t>
            </w:r>
          </w:p>
        </w:tc>
        <w:tc>
          <w:tcPr>
            <w:tcW w:w="1560" w:type="dxa"/>
            <w:tcBorders>
              <w:left w:val="single" w:sz="12" w:space="0" w:color="auto"/>
            </w:tcBorders>
          </w:tcPr>
          <w:p w14:paraId="153C01A0" w14:textId="471C36E4" w:rsidR="00447E56" w:rsidRPr="002C1C22" w:rsidRDefault="00447E56" w:rsidP="002F4BF0">
            <w:pPr>
              <w:pStyle w:val="ListParagraph"/>
              <w:tabs>
                <w:tab w:val="right" w:leader="dot" w:pos="10206"/>
              </w:tabs>
              <w:ind w:left="0"/>
              <w:contextualSpacing w:val="0"/>
              <w:rPr>
                <w:rFonts w:cs="Tahoma"/>
                <w:b w:val="0"/>
              </w:rPr>
            </w:pPr>
            <w:r w:rsidRPr="002C1C22">
              <w:rPr>
                <w:b w:val="0"/>
              </w:rPr>
              <w:sym w:font="Wingdings 2" w:char="F0A3"/>
            </w:r>
          </w:p>
        </w:tc>
      </w:tr>
      <w:tr w:rsidR="00447E56" w:rsidRPr="002C1C22" w14:paraId="037F4E40" w14:textId="3A17141E" w:rsidTr="00A140D1">
        <w:tc>
          <w:tcPr>
            <w:tcW w:w="1134" w:type="dxa"/>
            <w:tcBorders>
              <w:right w:val="single" w:sz="12" w:space="0" w:color="auto"/>
            </w:tcBorders>
          </w:tcPr>
          <w:p w14:paraId="7C22B00E" w14:textId="77777777" w:rsidR="00447E56" w:rsidRPr="002C1C22" w:rsidRDefault="00447E56" w:rsidP="00F95F30">
            <w:pPr>
              <w:pStyle w:val="ListParagraph"/>
              <w:tabs>
                <w:tab w:val="right" w:leader="dot" w:pos="10206"/>
              </w:tabs>
              <w:ind w:left="0"/>
              <w:contextualSpacing w:val="0"/>
              <w:rPr>
                <w:rFonts w:cs="Tahoma"/>
              </w:rPr>
            </w:pPr>
            <w:r w:rsidRPr="002C1C22">
              <w:rPr>
                <w:rFonts w:cs="Tahoma"/>
              </w:rPr>
              <w:t>C</w:t>
            </w:r>
          </w:p>
        </w:tc>
        <w:tc>
          <w:tcPr>
            <w:tcW w:w="3337" w:type="dxa"/>
            <w:tcBorders>
              <w:left w:val="single" w:sz="12" w:space="0" w:color="auto"/>
            </w:tcBorders>
          </w:tcPr>
          <w:p w14:paraId="59C8FE0C"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Gas</w:t>
            </w:r>
          </w:p>
        </w:tc>
        <w:tc>
          <w:tcPr>
            <w:tcW w:w="3338" w:type="dxa"/>
            <w:tcBorders>
              <w:right w:val="single" w:sz="12" w:space="0" w:color="auto"/>
            </w:tcBorders>
          </w:tcPr>
          <w:p w14:paraId="0EC70108"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Water waves</w:t>
            </w:r>
          </w:p>
        </w:tc>
        <w:tc>
          <w:tcPr>
            <w:tcW w:w="1560" w:type="dxa"/>
            <w:tcBorders>
              <w:left w:val="single" w:sz="12" w:space="0" w:color="auto"/>
            </w:tcBorders>
          </w:tcPr>
          <w:p w14:paraId="226B9732" w14:textId="2072AAC3" w:rsidR="00447E56" w:rsidRPr="002C1C22" w:rsidRDefault="00447E56" w:rsidP="00F95F30">
            <w:pPr>
              <w:pStyle w:val="ListParagraph"/>
              <w:tabs>
                <w:tab w:val="right" w:leader="dot" w:pos="10206"/>
              </w:tabs>
              <w:ind w:left="0"/>
              <w:contextualSpacing w:val="0"/>
              <w:rPr>
                <w:rFonts w:cs="Tahoma"/>
                <w:b w:val="0"/>
              </w:rPr>
            </w:pPr>
            <w:r w:rsidRPr="002C1C22">
              <w:rPr>
                <w:b w:val="0"/>
              </w:rPr>
              <w:sym w:font="Wingdings 2" w:char="F0A3"/>
            </w:r>
          </w:p>
        </w:tc>
      </w:tr>
      <w:tr w:rsidR="00447E56" w:rsidRPr="002C1C22" w14:paraId="3DB0BC36" w14:textId="149419E8" w:rsidTr="00A140D1">
        <w:tc>
          <w:tcPr>
            <w:tcW w:w="1134" w:type="dxa"/>
            <w:tcBorders>
              <w:right w:val="single" w:sz="12" w:space="0" w:color="auto"/>
            </w:tcBorders>
          </w:tcPr>
          <w:p w14:paraId="45E9A585" w14:textId="77777777" w:rsidR="00447E56" w:rsidRPr="002C1C22" w:rsidRDefault="00447E56" w:rsidP="00F95F30">
            <w:pPr>
              <w:pStyle w:val="ListParagraph"/>
              <w:tabs>
                <w:tab w:val="right" w:leader="dot" w:pos="10206"/>
              </w:tabs>
              <w:ind w:left="0"/>
              <w:contextualSpacing w:val="0"/>
              <w:rPr>
                <w:rFonts w:cs="Tahoma"/>
              </w:rPr>
            </w:pPr>
            <w:r w:rsidRPr="002C1C22">
              <w:rPr>
                <w:rFonts w:cs="Tahoma"/>
              </w:rPr>
              <w:t>D</w:t>
            </w:r>
          </w:p>
        </w:tc>
        <w:tc>
          <w:tcPr>
            <w:tcW w:w="3337" w:type="dxa"/>
            <w:tcBorders>
              <w:left w:val="single" w:sz="12" w:space="0" w:color="auto"/>
            </w:tcBorders>
          </w:tcPr>
          <w:p w14:paraId="2F7FC8F7"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 xml:space="preserve">Geothermal </w:t>
            </w:r>
          </w:p>
        </w:tc>
        <w:tc>
          <w:tcPr>
            <w:tcW w:w="3338" w:type="dxa"/>
            <w:tcBorders>
              <w:right w:val="single" w:sz="12" w:space="0" w:color="auto"/>
            </w:tcBorders>
          </w:tcPr>
          <w:p w14:paraId="544D89EA" w14:textId="77777777" w:rsidR="00447E56" w:rsidRPr="002C1C22" w:rsidRDefault="00447E56" w:rsidP="00F95F30">
            <w:pPr>
              <w:pStyle w:val="ListParagraph"/>
              <w:tabs>
                <w:tab w:val="right" w:leader="dot" w:pos="10206"/>
              </w:tabs>
              <w:ind w:left="0"/>
              <w:contextualSpacing w:val="0"/>
              <w:rPr>
                <w:rFonts w:cs="Tahoma"/>
                <w:b w:val="0"/>
              </w:rPr>
            </w:pPr>
            <w:r w:rsidRPr="002C1C22">
              <w:rPr>
                <w:rFonts w:cs="Tahoma"/>
                <w:b w:val="0"/>
              </w:rPr>
              <w:t>Coal</w:t>
            </w:r>
          </w:p>
        </w:tc>
        <w:tc>
          <w:tcPr>
            <w:tcW w:w="1560" w:type="dxa"/>
            <w:tcBorders>
              <w:left w:val="single" w:sz="12" w:space="0" w:color="auto"/>
            </w:tcBorders>
          </w:tcPr>
          <w:p w14:paraId="10B28A5D" w14:textId="6A0DBDD3" w:rsidR="00447E56" w:rsidRPr="002C1C22" w:rsidRDefault="00447E56" w:rsidP="00F95F30">
            <w:pPr>
              <w:pStyle w:val="ListParagraph"/>
              <w:tabs>
                <w:tab w:val="right" w:leader="dot" w:pos="10206"/>
              </w:tabs>
              <w:ind w:left="0"/>
              <w:contextualSpacing w:val="0"/>
              <w:rPr>
                <w:rFonts w:cs="Tahoma"/>
                <w:b w:val="0"/>
              </w:rPr>
            </w:pPr>
            <w:r w:rsidRPr="002C1C22">
              <w:rPr>
                <w:b w:val="0"/>
              </w:rPr>
              <w:sym w:font="Wingdings 2" w:char="F0A3"/>
            </w:r>
          </w:p>
        </w:tc>
      </w:tr>
    </w:tbl>
    <w:p w14:paraId="3AAB1336" w14:textId="40CAB651" w:rsidR="00F91508" w:rsidRPr="002C1C22" w:rsidRDefault="00447E56" w:rsidP="00447E56">
      <w:pPr>
        <w:pStyle w:val="ListParagraph"/>
        <w:tabs>
          <w:tab w:val="right" w:pos="10205"/>
        </w:tabs>
        <w:jc w:val="right"/>
        <w:rPr>
          <w:rFonts w:ascii="Calibri" w:hAnsi="Calibri" w:cs="Tahoma"/>
          <w:i/>
          <w:sz w:val="20"/>
        </w:rPr>
      </w:pPr>
      <w:r w:rsidRPr="002C1C22">
        <w:rPr>
          <w:rFonts w:ascii="Calibri" w:hAnsi="Calibri" w:cs="Tahoma"/>
          <w:i/>
          <w:sz w:val="20"/>
        </w:rPr>
        <w:t>1 mark</w:t>
      </w:r>
    </w:p>
    <w:p w14:paraId="57657B7D" w14:textId="3AF5E187" w:rsidR="00220F80" w:rsidRPr="002C1C22" w:rsidRDefault="00A140D1" w:rsidP="00A140D1">
      <w:pPr>
        <w:tabs>
          <w:tab w:val="left" w:pos="945"/>
        </w:tabs>
        <w:ind w:left="426" w:hanging="426"/>
        <w:rPr>
          <w:rFonts w:cs="Tahoma"/>
        </w:rPr>
      </w:pPr>
      <w:r w:rsidRPr="002C1C22">
        <w:rPr>
          <w:rFonts w:cs="Tahoma"/>
        </w:rPr>
        <w:tab/>
      </w:r>
      <w:r w:rsidRPr="002C1C22">
        <w:rPr>
          <w:rFonts w:cs="Tahoma"/>
        </w:rPr>
        <w:tab/>
      </w:r>
    </w:p>
    <w:p w14:paraId="500CE44B" w14:textId="74B1AD7F" w:rsidR="00F91508" w:rsidRPr="002C1C22" w:rsidRDefault="008C145E" w:rsidP="00F95F30">
      <w:pPr>
        <w:tabs>
          <w:tab w:val="right" w:pos="10205"/>
        </w:tabs>
        <w:ind w:left="426" w:hanging="426"/>
        <w:rPr>
          <w:rFonts w:cs="Tahoma"/>
          <w:i/>
        </w:rPr>
      </w:pPr>
      <w:r w:rsidRPr="002C1C22">
        <w:rPr>
          <w:rFonts w:cs="Tahoma"/>
        </w:rPr>
        <w:t>2</w:t>
      </w:r>
      <w:r w:rsidR="00D86848" w:rsidRPr="002C1C22">
        <w:rPr>
          <w:rFonts w:cs="Tahoma"/>
        </w:rPr>
        <w:t>.</w:t>
      </w:r>
      <w:r w:rsidR="00D86848" w:rsidRPr="002C1C22">
        <w:rPr>
          <w:rFonts w:cs="Tahoma"/>
        </w:rPr>
        <w:tab/>
      </w:r>
      <w:r w:rsidR="00F91508" w:rsidRPr="002C1C22">
        <w:rPr>
          <w:rFonts w:cs="Tahoma"/>
          <w:szCs w:val="22"/>
        </w:rPr>
        <w:t>Which of the following statements is true?</w:t>
      </w:r>
      <w:r w:rsidR="00F91508" w:rsidRPr="002C1C22">
        <w:rPr>
          <w:rFonts w:cs="Tahoma"/>
          <w:szCs w:val="22"/>
        </w:rPr>
        <w:tab/>
      </w:r>
    </w:p>
    <w:p w14:paraId="34CA2DEA" w14:textId="77777777" w:rsidR="002E33D2" w:rsidRPr="002E33D2" w:rsidRDefault="002E33D2" w:rsidP="00447E56">
      <w:pPr>
        <w:tabs>
          <w:tab w:val="left" w:pos="851"/>
        </w:tabs>
        <w:ind w:left="1276" w:right="849" w:hanging="851"/>
        <w:rPr>
          <w:rFonts w:cs="Tahoma"/>
          <w:b/>
          <w:sz w:val="12"/>
        </w:rPr>
      </w:pPr>
    </w:p>
    <w:p w14:paraId="11F599BA" w14:textId="14575BA4" w:rsidR="00F95F30" w:rsidRPr="002C1C22" w:rsidRDefault="00F95F30" w:rsidP="00447E56">
      <w:pPr>
        <w:tabs>
          <w:tab w:val="left" w:pos="851"/>
        </w:tabs>
        <w:ind w:left="1276" w:right="849" w:hanging="851"/>
        <w:rPr>
          <w:rFonts w:cs="Tahoma"/>
        </w:rPr>
      </w:pPr>
      <w:r w:rsidRPr="002C1C22">
        <w:rPr>
          <w:rFonts w:cs="Tahoma"/>
          <w:b/>
        </w:rPr>
        <w:t>A</w:t>
      </w:r>
      <w:r w:rsidRPr="002C1C22">
        <w:rPr>
          <w:rFonts w:cs="Tahoma"/>
          <w:b/>
        </w:rPr>
        <w:tab/>
      </w:r>
      <w:r w:rsidR="00447E56" w:rsidRPr="002C1C22">
        <w:sym w:font="Wingdings 2" w:char="F0A3"/>
      </w:r>
      <w:r w:rsidR="00447E56" w:rsidRPr="002C1C22">
        <w:tab/>
      </w:r>
      <w:r w:rsidRPr="002C1C22">
        <w:rPr>
          <w:rFonts w:cs="Tahoma"/>
        </w:rPr>
        <w:t xml:space="preserve">The higher the thermal conductivity of a material the </w:t>
      </w:r>
      <w:r w:rsidRPr="002C1C22">
        <w:rPr>
          <w:rFonts w:cs="Tahoma"/>
          <w:b/>
        </w:rPr>
        <w:t>lower</w:t>
      </w:r>
      <w:r w:rsidRPr="002C1C22">
        <w:rPr>
          <w:rFonts w:cs="Tahoma"/>
        </w:rPr>
        <w:t xml:space="preserve"> the rate </w:t>
      </w:r>
      <w:r w:rsidR="008C145E" w:rsidRPr="002C1C22">
        <w:rPr>
          <w:rFonts w:cs="Tahoma"/>
        </w:rPr>
        <w:t>that heat is transferred</w:t>
      </w:r>
      <w:r w:rsidRPr="002C1C22">
        <w:rPr>
          <w:rFonts w:cs="Tahoma"/>
        </w:rPr>
        <w:t xml:space="preserve"> </w:t>
      </w:r>
    </w:p>
    <w:p w14:paraId="161727C0" w14:textId="5BEC08A1" w:rsidR="00F95F30" w:rsidRPr="002C1C22" w:rsidRDefault="00F95F30" w:rsidP="00447E56">
      <w:pPr>
        <w:tabs>
          <w:tab w:val="left" w:pos="851"/>
        </w:tabs>
        <w:ind w:left="1276" w:right="849" w:hanging="851"/>
        <w:rPr>
          <w:rFonts w:cs="Tahoma"/>
        </w:rPr>
      </w:pPr>
      <w:r w:rsidRPr="002C1C22">
        <w:rPr>
          <w:rFonts w:cs="Tahoma"/>
          <w:b/>
        </w:rPr>
        <w:t>B</w:t>
      </w:r>
      <w:r w:rsidRPr="002C1C22">
        <w:rPr>
          <w:rFonts w:cs="Tahoma"/>
        </w:rPr>
        <w:tab/>
      </w:r>
      <w:r w:rsidR="00447E56" w:rsidRPr="002C1C22">
        <w:sym w:font="Wingdings 2" w:char="F0A3"/>
      </w:r>
      <w:r w:rsidR="00447E56" w:rsidRPr="002C1C22">
        <w:tab/>
      </w:r>
      <w:r w:rsidRPr="002C1C22">
        <w:rPr>
          <w:rFonts w:cs="Tahoma"/>
        </w:rPr>
        <w:t xml:space="preserve">The higher the thermal conductivity of a material the </w:t>
      </w:r>
      <w:r w:rsidRPr="002C1C22">
        <w:rPr>
          <w:rFonts w:cs="Tahoma"/>
          <w:b/>
        </w:rPr>
        <w:t>higher</w:t>
      </w:r>
      <w:r w:rsidRPr="002C1C22">
        <w:rPr>
          <w:rFonts w:cs="Tahoma"/>
        </w:rPr>
        <w:t xml:space="preserve"> the rate </w:t>
      </w:r>
      <w:r w:rsidR="008C145E" w:rsidRPr="002C1C22">
        <w:rPr>
          <w:rFonts w:cs="Tahoma"/>
        </w:rPr>
        <w:t>that heat is transferred</w:t>
      </w:r>
    </w:p>
    <w:p w14:paraId="115CA68D" w14:textId="41BB7B13" w:rsidR="00F95F30" w:rsidRPr="002C1C22" w:rsidRDefault="00F95F30" w:rsidP="00447E56">
      <w:pPr>
        <w:tabs>
          <w:tab w:val="left" w:pos="851"/>
        </w:tabs>
        <w:ind w:left="1276" w:right="849" w:hanging="851"/>
        <w:rPr>
          <w:rFonts w:cs="Tahoma"/>
        </w:rPr>
      </w:pPr>
      <w:r w:rsidRPr="002C1C22">
        <w:rPr>
          <w:rFonts w:cs="Tahoma"/>
          <w:b/>
        </w:rPr>
        <w:t>C</w:t>
      </w:r>
      <w:r w:rsidRPr="002C1C22">
        <w:rPr>
          <w:rFonts w:cs="Tahoma"/>
        </w:rPr>
        <w:tab/>
      </w:r>
      <w:r w:rsidR="00447E56" w:rsidRPr="002C1C22">
        <w:sym w:font="Wingdings 2" w:char="F0A3"/>
      </w:r>
      <w:r w:rsidR="00447E56" w:rsidRPr="002C1C22">
        <w:tab/>
      </w:r>
      <w:r w:rsidRPr="002C1C22">
        <w:rPr>
          <w:rFonts w:cs="Tahoma"/>
        </w:rPr>
        <w:t>The thermal conductivity of a material doesn</w:t>
      </w:r>
      <w:r w:rsidR="00B82C9F" w:rsidRPr="002C1C22">
        <w:rPr>
          <w:rFonts w:cs="Tahoma"/>
        </w:rPr>
        <w:t>’</w:t>
      </w:r>
      <w:r w:rsidRPr="002C1C22">
        <w:rPr>
          <w:rFonts w:cs="Tahoma"/>
        </w:rPr>
        <w:t xml:space="preserve">t </w:t>
      </w:r>
      <w:r w:rsidR="008C145E" w:rsidRPr="002C1C22">
        <w:rPr>
          <w:rFonts w:cs="Tahoma"/>
        </w:rPr>
        <w:t>affect</w:t>
      </w:r>
      <w:r w:rsidRPr="002C1C22">
        <w:rPr>
          <w:rFonts w:cs="Tahoma"/>
        </w:rPr>
        <w:t xml:space="preserve"> the rate </w:t>
      </w:r>
      <w:r w:rsidR="008C145E" w:rsidRPr="002C1C22">
        <w:rPr>
          <w:rFonts w:cs="Tahoma"/>
        </w:rPr>
        <w:t>that heat is transferred</w:t>
      </w:r>
    </w:p>
    <w:p w14:paraId="199EFDBF" w14:textId="582E99FB" w:rsidR="00F91508" w:rsidRPr="002C1C22" w:rsidRDefault="00EC4FB7" w:rsidP="00D27C5A">
      <w:pPr>
        <w:tabs>
          <w:tab w:val="left" w:pos="851"/>
          <w:tab w:val="right" w:pos="10206"/>
        </w:tabs>
        <w:ind w:left="1276" w:right="-1" w:hanging="851"/>
        <w:rPr>
          <w:rFonts w:ascii="Calibri" w:hAnsi="Calibri" w:cs="Tahoma"/>
          <w:i/>
          <w:sz w:val="20"/>
        </w:rPr>
      </w:pPr>
      <w:r w:rsidRPr="002C1C22">
        <w:rPr>
          <w:rFonts w:cs="Tahoma"/>
        </w:rPr>
        <w:tab/>
      </w:r>
      <w:r w:rsidRPr="002C1C22">
        <w:rPr>
          <w:rFonts w:cs="Tahoma"/>
        </w:rPr>
        <w:tab/>
      </w:r>
      <w:r w:rsidR="00D27C5A" w:rsidRPr="002C1C22">
        <w:rPr>
          <w:rFonts w:cs="Tahoma"/>
        </w:rPr>
        <w:tab/>
      </w:r>
      <w:r w:rsidR="00447E56" w:rsidRPr="002C1C22">
        <w:rPr>
          <w:rFonts w:ascii="Calibri" w:hAnsi="Calibri" w:cs="Tahoma"/>
          <w:i/>
          <w:sz w:val="20"/>
        </w:rPr>
        <w:t>1 mark</w:t>
      </w:r>
    </w:p>
    <w:p w14:paraId="221944D0" w14:textId="77777777" w:rsidR="00F95F30" w:rsidRPr="002C1C22" w:rsidRDefault="00F95F30" w:rsidP="00F95F30">
      <w:pPr>
        <w:tabs>
          <w:tab w:val="right" w:pos="10205"/>
        </w:tabs>
        <w:ind w:left="426" w:hanging="426"/>
        <w:rPr>
          <w:rFonts w:cs="Tahoma"/>
          <w:sz w:val="16"/>
        </w:rPr>
      </w:pPr>
    </w:p>
    <w:p w14:paraId="47D02A46" w14:textId="5B7D4CC3" w:rsidR="00447E56" w:rsidRPr="002C1C22" w:rsidRDefault="00DA38CA" w:rsidP="00F95F30">
      <w:pPr>
        <w:tabs>
          <w:tab w:val="right" w:pos="10205"/>
        </w:tabs>
        <w:ind w:left="426" w:hanging="426"/>
        <w:rPr>
          <w:rFonts w:cs="Tahoma"/>
        </w:rPr>
      </w:pPr>
      <w:r w:rsidRPr="002C1C22">
        <w:rPr>
          <w:rFonts w:cs="Tahoma"/>
        </w:rPr>
        <w:t>3</w:t>
      </w:r>
      <w:r w:rsidR="00D86848" w:rsidRPr="002C1C22">
        <w:rPr>
          <w:rFonts w:cs="Tahoma"/>
        </w:rPr>
        <w:t>.</w:t>
      </w:r>
      <w:r w:rsidR="00D86848" w:rsidRPr="002C1C22">
        <w:rPr>
          <w:rFonts w:cs="Tahoma"/>
        </w:rPr>
        <w:tab/>
      </w:r>
      <w:r w:rsidR="008B7A2E" w:rsidRPr="002C1C22">
        <w:rPr>
          <w:rFonts w:cs="Tahoma"/>
        </w:rPr>
        <w:t xml:space="preserve">Explain what is meant by the term </w:t>
      </w:r>
      <w:r w:rsidR="00B82C9F" w:rsidRPr="002C1C22">
        <w:rPr>
          <w:rFonts w:cs="Tahoma"/>
        </w:rPr>
        <w:t>‘</w:t>
      </w:r>
      <w:r w:rsidR="008B7A2E" w:rsidRPr="002C1C22">
        <w:rPr>
          <w:rFonts w:cs="Tahoma"/>
        </w:rPr>
        <w:t>wasted energy</w:t>
      </w:r>
      <w:r w:rsidR="00B82C9F" w:rsidRPr="002C1C22">
        <w:rPr>
          <w:rFonts w:cs="Tahoma"/>
        </w:rPr>
        <w:t>’</w:t>
      </w:r>
      <w:r w:rsidR="002F4BF0" w:rsidRPr="002C1C22">
        <w:rPr>
          <w:rFonts w:cs="Tahoma"/>
        </w:rPr>
        <w:t>.</w:t>
      </w:r>
      <w:r w:rsidR="008B7A2E" w:rsidRPr="002C1C22">
        <w:rPr>
          <w:rFonts w:cs="Tahoma"/>
        </w:rPr>
        <w:tab/>
      </w:r>
    </w:p>
    <w:p w14:paraId="4F583386" w14:textId="77777777" w:rsidR="00447E56" w:rsidRPr="002C1C22" w:rsidRDefault="00447E56" w:rsidP="00D27C5A">
      <w:pPr>
        <w:widowControl w:val="0"/>
        <w:tabs>
          <w:tab w:val="right" w:leader="dot" w:pos="10204"/>
        </w:tabs>
        <w:spacing w:before="180"/>
        <w:ind w:left="426"/>
        <w:rPr>
          <w:rFonts w:ascii="Calibri" w:hAnsi="Calibri"/>
          <w:szCs w:val="22"/>
        </w:rPr>
      </w:pPr>
      <w:r w:rsidRPr="002C1C22">
        <w:rPr>
          <w:rFonts w:ascii="Calibri" w:hAnsi="Calibri"/>
          <w:szCs w:val="22"/>
        </w:rPr>
        <w:tab/>
      </w:r>
    </w:p>
    <w:p w14:paraId="501BA372" w14:textId="4F5A2760" w:rsidR="00447E56" w:rsidRPr="002C1C22" w:rsidRDefault="00447E56" w:rsidP="00D27C5A">
      <w:pPr>
        <w:widowControl w:val="0"/>
        <w:tabs>
          <w:tab w:val="right" w:leader="dot" w:pos="10204"/>
        </w:tabs>
        <w:spacing w:before="180"/>
        <w:ind w:left="426"/>
        <w:rPr>
          <w:rFonts w:ascii="Calibri" w:hAnsi="Calibri"/>
          <w:szCs w:val="22"/>
        </w:rPr>
      </w:pPr>
      <w:r w:rsidRPr="002C1C22">
        <w:rPr>
          <w:rFonts w:ascii="Calibri" w:hAnsi="Calibri"/>
          <w:szCs w:val="22"/>
        </w:rPr>
        <w:tab/>
      </w:r>
    </w:p>
    <w:p w14:paraId="05BD7419" w14:textId="77777777" w:rsidR="00447E56" w:rsidRPr="002C1C22" w:rsidRDefault="00447E56" w:rsidP="008364F7">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0B323FA8" w14:textId="77777777" w:rsidR="008D01E6" w:rsidRPr="002C1C22" w:rsidRDefault="008D01E6" w:rsidP="008D01E6">
      <w:pPr>
        <w:pStyle w:val="ListParagraph"/>
        <w:ind w:left="1080"/>
        <w:jc w:val="right"/>
        <w:rPr>
          <w:rFonts w:cs="Tahoma"/>
          <w:i/>
        </w:rPr>
      </w:pPr>
    </w:p>
    <w:p w14:paraId="21C0C0E3" w14:textId="7DFE7B70" w:rsidR="008D01E6" w:rsidRPr="002C1C22" w:rsidRDefault="00DA38CA" w:rsidP="001E67A1">
      <w:pPr>
        <w:tabs>
          <w:tab w:val="right" w:pos="10205"/>
        </w:tabs>
        <w:ind w:left="426" w:hanging="426"/>
        <w:rPr>
          <w:rFonts w:cs="Tahoma"/>
        </w:rPr>
      </w:pPr>
      <w:r w:rsidRPr="002C1C22">
        <w:rPr>
          <w:rFonts w:cs="Tahoma"/>
        </w:rPr>
        <w:t>4</w:t>
      </w:r>
      <w:r w:rsidR="00D86848" w:rsidRPr="002C1C22">
        <w:rPr>
          <w:rFonts w:cs="Tahoma"/>
        </w:rPr>
        <w:t>.</w:t>
      </w:r>
      <w:r w:rsidR="00D86848" w:rsidRPr="002C1C22">
        <w:rPr>
          <w:rFonts w:cs="Tahoma"/>
        </w:rPr>
        <w:tab/>
      </w:r>
      <w:r w:rsidRPr="002C1C22">
        <w:rPr>
          <w:rFonts w:cs="Tahoma"/>
        </w:rPr>
        <w:t>A television</w:t>
      </w:r>
      <w:r w:rsidR="00CB1B7F" w:rsidRPr="002C1C22">
        <w:rPr>
          <w:rFonts w:cs="Tahoma"/>
        </w:rPr>
        <w:t xml:space="preserve"> transfers 1215</w:t>
      </w:r>
      <w:r w:rsidR="008D01E6" w:rsidRPr="002C1C22">
        <w:rPr>
          <w:rFonts w:cs="Tahoma"/>
        </w:rPr>
        <w:t xml:space="preserve"> </w:t>
      </w:r>
      <w:r w:rsidR="00CB1B7F" w:rsidRPr="002C1C22">
        <w:rPr>
          <w:rFonts w:cs="Tahoma"/>
        </w:rPr>
        <w:t>J of electrical energy into light</w:t>
      </w:r>
      <w:r w:rsidR="008D01E6" w:rsidRPr="002C1C22">
        <w:rPr>
          <w:rFonts w:cs="Tahoma"/>
        </w:rPr>
        <w:t xml:space="preserve"> energy in a time of 4.5 seconds.</w:t>
      </w:r>
    </w:p>
    <w:p w14:paraId="575DF254" w14:textId="77777777" w:rsidR="00F17160" w:rsidRDefault="00F17160" w:rsidP="001E67A1">
      <w:pPr>
        <w:pStyle w:val="ListParagraph"/>
        <w:tabs>
          <w:tab w:val="right" w:pos="10205"/>
        </w:tabs>
        <w:ind w:left="426"/>
        <w:rPr>
          <w:rFonts w:cs="Tahoma"/>
        </w:rPr>
      </w:pPr>
    </w:p>
    <w:p w14:paraId="1DE97BE9" w14:textId="31DCE98E" w:rsidR="00447E56" w:rsidRPr="002C1C22" w:rsidRDefault="00DA38CA" w:rsidP="001E67A1">
      <w:pPr>
        <w:pStyle w:val="ListParagraph"/>
        <w:tabs>
          <w:tab w:val="right" w:pos="10205"/>
        </w:tabs>
        <w:ind w:left="426"/>
        <w:rPr>
          <w:rFonts w:cs="Tahoma"/>
        </w:rPr>
      </w:pPr>
      <w:r w:rsidRPr="002C1C22">
        <w:rPr>
          <w:rFonts w:cs="Tahoma"/>
        </w:rPr>
        <w:t>Calculate the power of the television</w:t>
      </w:r>
      <w:r w:rsidR="00CB1B7F" w:rsidRPr="002C1C22">
        <w:rPr>
          <w:rFonts w:cs="Tahoma"/>
        </w:rPr>
        <w:t>.</w:t>
      </w:r>
      <w:r w:rsidR="00F95F30" w:rsidRPr="002C1C22">
        <w:rPr>
          <w:rFonts w:cs="Tahoma"/>
        </w:rPr>
        <w:tab/>
      </w:r>
    </w:p>
    <w:p w14:paraId="2E2BED59" w14:textId="77777777" w:rsidR="00447E56" w:rsidRPr="002C1C22" w:rsidRDefault="00447E56" w:rsidP="00447E56">
      <w:pPr>
        <w:widowControl w:val="0"/>
        <w:tabs>
          <w:tab w:val="right" w:leader="dot" w:pos="10204"/>
        </w:tabs>
        <w:spacing w:before="180"/>
        <w:ind w:left="426"/>
        <w:rPr>
          <w:rFonts w:ascii="Calibri" w:hAnsi="Calibri"/>
          <w:szCs w:val="22"/>
        </w:rPr>
      </w:pPr>
      <w:r w:rsidRPr="002C1C22">
        <w:rPr>
          <w:rFonts w:ascii="Calibri" w:hAnsi="Calibri"/>
          <w:szCs w:val="22"/>
        </w:rPr>
        <w:tab/>
      </w:r>
    </w:p>
    <w:p w14:paraId="663D4306" w14:textId="77777777" w:rsidR="00447E56" w:rsidRPr="002C1C22" w:rsidRDefault="00447E56" w:rsidP="00447E56">
      <w:pPr>
        <w:widowControl w:val="0"/>
        <w:tabs>
          <w:tab w:val="right" w:leader="dot" w:pos="10204"/>
        </w:tabs>
        <w:spacing w:before="180"/>
        <w:ind w:left="426"/>
        <w:rPr>
          <w:rFonts w:ascii="Calibri" w:hAnsi="Calibri"/>
          <w:szCs w:val="22"/>
        </w:rPr>
      </w:pPr>
      <w:r w:rsidRPr="002C1C22">
        <w:rPr>
          <w:rFonts w:ascii="Calibri" w:hAnsi="Calibri"/>
          <w:szCs w:val="22"/>
        </w:rPr>
        <w:tab/>
      </w:r>
    </w:p>
    <w:p w14:paraId="57413943" w14:textId="77777777" w:rsidR="00447E56" w:rsidRPr="002C1C22" w:rsidRDefault="00447E56" w:rsidP="00447E56">
      <w:pPr>
        <w:widowControl w:val="0"/>
        <w:tabs>
          <w:tab w:val="right" w:leader="dot" w:pos="10204"/>
        </w:tabs>
        <w:spacing w:before="180"/>
        <w:ind w:left="426"/>
        <w:rPr>
          <w:rFonts w:ascii="Calibri" w:hAnsi="Calibri"/>
          <w:szCs w:val="22"/>
        </w:rPr>
      </w:pPr>
      <w:r w:rsidRPr="002C1C22">
        <w:rPr>
          <w:rFonts w:ascii="Calibri" w:hAnsi="Calibri"/>
          <w:szCs w:val="22"/>
        </w:rPr>
        <w:tab/>
      </w:r>
    </w:p>
    <w:p w14:paraId="7C3E9162" w14:textId="77777777" w:rsidR="00447E56" w:rsidRPr="002C1C22" w:rsidRDefault="00447E56" w:rsidP="00447E56">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66A9AFD0" w14:textId="09F03D56" w:rsidR="008D01E6" w:rsidRPr="002C1C22" w:rsidRDefault="008D01E6" w:rsidP="008D01E6">
      <w:pPr>
        <w:pStyle w:val="ListParagraph"/>
        <w:ind w:left="1800"/>
        <w:jc w:val="right"/>
        <w:rPr>
          <w:rFonts w:cs="Tahoma"/>
        </w:rPr>
      </w:pPr>
    </w:p>
    <w:p w14:paraId="16CA9F99" w14:textId="18DCFDBF" w:rsidR="008D01E6" w:rsidRPr="002C1C22" w:rsidRDefault="00DA38CA" w:rsidP="00F95F30">
      <w:pPr>
        <w:tabs>
          <w:tab w:val="right" w:pos="10205"/>
        </w:tabs>
        <w:ind w:left="426" w:hanging="426"/>
        <w:rPr>
          <w:rFonts w:cs="Tahoma"/>
          <w:i/>
        </w:rPr>
      </w:pPr>
      <w:r w:rsidRPr="002C1C22">
        <w:rPr>
          <w:rFonts w:cs="Tahoma"/>
        </w:rPr>
        <w:t>5</w:t>
      </w:r>
      <w:r w:rsidR="00D86848" w:rsidRPr="002C1C22">
        <w:rPr>
          <w:rFonts w:cs="Tahoma"/>
        </w:rPr>
        <w:t>.</w:t>
      </w:r>
      <w:r w:rsidR="00D86848" w:rsidRPr="002C1C22">
        <w:rPr>
          <w:rFonts w:cs="Tahoma"/>
        </w:rPr>
        <w:tab/>
      </w:r>
      <w:r w:rsidR="008D01E6" w:rsidRPr="002C1C22">
        <w:rPr>
          <w:rFonts w:cs="Tahoma"/>
          <w:szCs w:val="22"/>
        </w:rPr>
        <w:t>Which of the following</w:t>
      </w:r>
      <w:r w:rsidR="00595216" w:rsidRPr="002C1C22">
        <w:rPr>
          <w:rFonts w:cs="Tahoma"/>
          <w:szCs w:val="22"/>
        </w:rPr>
        <w:t xml:space="preserve"> statements are</w:t>
      </w:r>
      <w:r w:rsidR="008D01E6" w:rsidRPr="002C1C22">
        <w:rPr>
          <w:rFonts w:cs="Tahoma"/>
          <w:szCs w:val="22"/>
        </w:rPr>
        <w:t xml:space="preserve"> true about energy</w:t>
      </w:r>
      <w:r w:rsidR="00595216" w:rsidRPr="002C1C22">
        <w:rPr>
          <w:rFonts w:cs="Tahoma"/>
          <w:szCs w:val="22"/>
        </w:rPr>
        <w:t>?</w:t>
      </w:r>
      <w:r w:rsidR="008D01E6" w:rsidRPr="002C1C22">
        <w:rPr>
          <w:rFonts w:cs="Tahoma"/>
          <w:szCs w:val="22"/>
        </w:rPr>
        <w:tab/>
      </w:r>
    </w:p>
    <w:p w14:paraId="04936668" w14:textId="77777777" w:rsidR="008364F7" w:rsidRPr="002C1C22" w:rsidRDefault="008364F7" w:rsidP="00447E56">
      <w:pPr>
        <w:tabs>
          <w:tab w:val="left" w:pos="851"/>
        </w:tabs>
        <w:ind w:left="1276" w:right="849" w:hanging="851"/>
        <w:rPr>
          <w:rFonts w:cs="Tahoma"/>
          <w:b/>
          <w:sz w:val="12"/>
        </w:rPr>
      </w:pPr>
    </w:p>
    <w:p w14:paraId="7BEDFD75" w14:textId="698AB761" w:rsidR="00F95F30" w:rsidRPr="002C1C22" w:rsidRDefault="00F95F30" w:rsidP="00447E56">
      <w:pPr>
        <w:tabs>
          <w:tab w:val="left" w:pos="851"/>
        </w:tabs>
        <w:ind w:left="1276" w:right="849" w:hanging="851"/>
        <w:rPr>
          <w:rFonts w:cs="Tahoma"/>
        </w:rPr>
      </w:pPr>
      <w:r w:rsidRPr="002C1C22">
        <w:rPr>
          <w:rFonts w:cs="Tahoma"/>
          <w:b/>
        </w:rPr>
        <w:t>A</w:t>
      </w:r>
      <w:r w:rsidRPr="002C1C22">
        <w:rPr>
          <w:rFonts w:cs="Tahoma"/>
        </w:rPr>
        <w:tab/>
      </w:r>
      <w:r w:rsidR="00447E56" w:rsidRPr="002C1C22">
        <w:sym w:font="Wingdings 2" w:char="F0A3"/>
      </w:r>
      <w:r w:rsidR="00447E56" w:rsidRPr="002C1C22">
        <w:tab/>
      </w:r>
      <w:r w:rsidRPr="002C1C22">
        <w:rPr>
          <w:rFonts w:cs="Tahoma"/>
        </w:rPr>
        <w:t>Ene</w:t>
      </w:r>
      <w:r w:rsidR="00DA38CA" w:rsidRPr="002C1C22">
        <w:rPr>
          <w:rFonts w:cs="Tahoma"/>
        </w:rPr>
        <w:t>rgy can be transferred usefully and</w:t>
      </w:r>
      <w:r w:rsidRPr="002C1C22">
        <w:rPr>
          <w:rFonts w:cs="Tahoma"/>
        </w:rPr>
        <w:t xml:space="preserve"> stored</w:t>
      </w:r>
      <w:r w:rsidR="00DA38CA" w:rsidRPr="002C1C22">
        <w:rPr>
          <w:rFonts w:cs="Tahoma"/>
        </w:rPr>
        <w:t>. Energy cannot be dissipated.</w:t>
      </w:r>
    </w:p>
    <w:p w14:paraId="74215AB3" w14:textId="7F9220E6" w:rsidR="00F95F30" w:rsidRPr="002C1C22" w:rsidRDefault="00F95F30" w:rsidP="00447E56">
      <w:pPr>
        <w:tabs>
          <w:tab w:val="left" w:pos="851"/>
        </w:tabs>
        <w:ind w:left="1276" w:right="849" w:hanging="851"/>
        <w:rPr>
          <w:rFonts w:cs="Tahoma"/>
        </w:rPr>
      </w:pPr>
      <w:r w:rsidRPr="002C1C22">
        <w:rPr>
          <w:rFonts w:cs="Tahoma"/>
          <w:b/>
        </w:rPr>
        <w:t>B</w:t>
      </w:r>
      <w:r w:rsidRPr="002C1C22">
        <w:rPr>
          <w:rFonts w:cs="Tahoma"/>
        </w:rPr>
        <w:tab/>
      </w:r>
      <w:r w:rsidR="00447E56" w:rsidRPr="002C1C22">
        <w:sym w:font="Wingdings 2" w:char="F0A3"/>
      </w:r>
      <w:r w:rsidR="00447E56" w:rsidRPr="002C1C22">
        <w:tab/>
      </w:r>
      <w:r w:rsidRPr="002C1C22">
        <w:rPr>
          <w:rFonts w:cs="Tahoma"/>
        </w:rPr>
        <w:t>Energy can be transferred usefully, stored or dissipated</w:t>
      </w:r>
      <w:r w:rsidR="00DA38CA" w:rsidRPr="002C1C22">
        <w:rPr>
          <w:rFonts w:cs="Tahoma"/>
        </w:rPr>
        <w:t>.</w:t>
      </w:r>
      <w:r w:rsidRPr="002C1C22">
        <w:rPr>
          <w:rFonts w:cs="Tahoma"/>
        </w:rPr>
        <w:t xml:space="preserve"> </w:t>
      </w:r>
      <w:r w:rsidR="00DA38CA" w:rsidRPr="002C1C22">
        <w:rPr>
          <w:rFonts w:cs="Tahoma"/>
        </w:rPr>
        <w:t>Energy cannot be</w:t>
      </w:r>
      <w:r w:rsidRPr="002C1C22">
        <w:rPr>
          <w:rFonts w:cs="Tahoma"/>
        </w:rPr>
        <w:t xml:space="preserve"> created or destroyed</w:t>
      </w:r>
      <w:r w:rsidR="00DA38CA" w:rsidRPr="002C1C22">
        <w:rPr>
          <w:rFonts w:cs="Tahoma"/>
        </w:rPr>
        <w:t>.</w:t>
      </w:r>
    </w:p>
    <w:p w14:paraId="3EA18621" w14:textId="2A8A5AA5" w:rsidR="00F95F30" w:rsidRPr="002C1C22" w:rsidRDefault="00F95F30" w:rsidP="00447E56">
      <w:pPr>
        <w:tabs>
          <w:tab w:val="left" w:pos="851"/>
        </w:tabs>
        <w:ind w:left="1276" w:right="849" w:hanging="851"/>
        <w:rPr>
          <w:rFonts w:cs="Tahoma"/>
        </w:rPr>
      </w:pPr>
      <w:r w:rsidRPr="002C1C22">
        <w:rPr>
          <w:rFonts w:cs="Tahoma"/>
          <w:b/>
        </w:rPr>
        <w:t>C</w:t>
      </w:r>
      <w:r w:rsidRPr="002C1C22">
        <w:rPr>
          <w:rFonts w:cs="Tahoma"/>
        </w:rPr>
        <w:tab/>
      </w:r>
      <w:r w:rsidR="00447E56" w:rsidRPr="002C1C22">
        <w:sym w:font="Wingdings 2" w:char="F0A3"/>
      </w:r>
      <w:r w:rsidR="00447E56" w:rsidRPr="002C1C22">
        <w:tab/>
      </w:r>
      <w:r w:rsidRPr="002C1C22">
        <w:rPr>
          <w:rFonts w:cs="Tahoma"/>
        </w:rPr>
        <w:t>Energy can be transferred usefully</w:t>
      </w:r>
      <w:r w:rsidR="00E36FD4" w:rsidRPr="002C1C22">
        <w:rPr>
          <w:rFonts w:cs="Tahoma"/>
        </w:rPr>
        <w:t>. It can also be stored, dissipated, created or</w:t>
      </w:r>
      <w:r w:rsidRPr="002C1C22">
        <w:rPr>
          <w:rFonts w:cs="Tahoma"/>
        </w:rPr>
        <w:t xml:space="preserve"> destroyed</w:t>
      </w:r>
      <w:r w:rsidR="00DA38CA" w:rsidRPr="002C1C22">
        <w:rPr>
          <w:rFonts w:cs="Tahoma"/>
        </w:rPr>
        <w:t>.</w:t>
      </w:r>
    </w:p>
    <w:p w14:paraId="2CAAB7B5" w14:textId="77777777" w:rsidR="00A4247B" w:rsidRDefault="00F95F30" w:rsidP="00D27C5A">
      <w:pPr>
        <w:tabs>
          <w:tab w:val="left" w:pos="851"/>
          <w:tab w:val="right" w:pos="10206"/>
        </w:tabs>
        <w:ind w:left="1276" w:right="-1" w:hanging="851"/>
        <w:rPr>
          <w:rFonts w:cs="Tahoma"/>
        </w:rPr>
      </w:pPr>
      <w:r w:rsidRPr="002C1C22">
        <w:rPr>
          <w:rFonts w:cs="Tahoma"/>
          <w:b/>
        </w:rPr>
        <w:t>D</w:t>
      </w:r>
      <w:r w:rsidRPr="002C1C22">
        <w:rPr>
          <w:rFonts w:cs="Tahoma"/>
        </w:rPr>
        <w:tab/>
      </w:r>
      <w:r w:rsidR="00447E56" w:rsidRPr="002C1C22">
        <w:sym w:font="Wingdings 2" w:char="F0A3"/>
      </w:r>
      <w:r w:rsidR="00447E56" w:rsidRPr="002C1C22">
        <w:tab/>
      </w:r>
      <w:r w:rsidRPr="002C1C22">
        <w:rPr>
          <w:rFonts w:cs="Tahoma"/>
        </w:rPr>
        <w:t>Energy can be created</w:t>
      </w:r>
      <w:r w:rsidR="00DA38CA" w:rsidRPr="002C1C22">
        <w:rPr>
          <w:rFonts w:cs="Tahoma"/>
        </w:rPr>
        <w:t>. Energy cannot be destroyed.</w:t>
      </w:r>
      <w:r w:rsidR="001E67A1" w:rsidRPr="002C1C22">
        <w:rPr>
          <w:rFonts w:cs="Tahoma"/>
        </w:rPr>
        <w:tab/>
      </w:r>
    </w:p>
    <w:p w14:paraId="6A309AD1" w14:textId="2C565BB8" w:rsidR="001E67A1" w:rsidRPr="002C1C22" w:rsidRDefault="001E67A1" w:rsidP="00A4247B">
      <w:pPr>
        <w:tabs>
          <w:tab w:val="left" w:pos="851"/>
          <w:tab w:val="right" w:pos="10206"/>
        </w:tabs>
        <w:ind w:left="1276" w:right="-1" w:hanging="851"/>
        <w:jc w:val="right"/>
        <w:rPr>
          <w:rFonts w:ascii="Calibri" w:hAnsi="Calibri" w:cs="Tahoma"/>
          <w:i/>
          <w:sz w:val="20"/>
        </w:rPr>
      </w:pPr>
      <w:r w:rsidRPr="002C1C22">
        <w:rPr>
          <w:rFonts w:ascii="Calibri" w:hAnsi="Calibri" w:cs="Tahoma"/>
          <w:i/>
          <w:sz w:val="20"/>
        </w:rPr>
        <w:t>1 mark</w:t>
      </w:r>
    </w:p>
    <w:p w14:paraId="5FAAF63F" w14:textId="1609B013" w:rsidR="008D01E6" w:rsidRPr="002C1C22" w:rsidRDefault="008D01E6" w:rsidP="00F95F30">
      <w:pPr>
        <w:tabs>
          <w:tab w:val="right" w:pos="10205"/>
        </w:tabs>
        <w:ind w:left="851" w:hanging="426"/>
        <w:rPr>
          <w:rFonts w:cs="Tahoma"/>
        </w:rPr>
      </w:pPr>
    </w:p>
    <w:p w14:paraId="19316A22" w14:textId="77777777" w:rsidR="008364F7" w:rsidRPr="002C1C22" w:rsidRDefault="008364F7">
      <w:pPr>
        <w:rPr>
          <w:rFonts w:cs="Tahoma"/>
        </w:rPr>
      </w:pPr>
      <w:r w:rsidRPr="002C1C22">
        <w:rPr>
          <w:rFonts w:cs="Tahoma"/>
        </w:rPr>
        <w:br w:type="page"/>
      </w:r>
    </w:p>
    <w:p w14:paraId="0D9F5222" w14:textId="0E602328" w:rsidR="00BC2EB9" w:rsidRPr="002C1C22" w:rsidRDefault="00043624" w:rsidP="00A140D1">
      <w:pPr>
        <w:ind w:left="426" w:right="566" w:hanging="426"/>
        <w:rPr>
          <w:rFonts w:cs="Tahoma"/>
        </w:rPr>
      </w:pPr>
      <w:r w:rsidRPr="002C1C22">
        <w:rPr>
          <w:rFonts w:cs="Tahoma"/>
        </w:rPr>
        <w:lastRenderedPageBreak/>
        <w:t>6</w:t>
      </w:r>
      <w:r w:rsidR="00D86848" w:rsidRPr="002C1C22">
        <w:rPr>
          <w:rFonts w:cs="Tahoma"/>
        </w:rPr>
        <w:t>.</w:t>
      </w:r>
      <w:r w:rsidR="00D86848" w:rsidRPr="002C1C22">
        <w:rPr>
          <w:rFonts w:cs="Tahoma"/>
        </w:rPr>
        <w:tab/>
      </w:r>
      <w:r w:rsidR="00432263" w:rsidRPr="002C1C22">
        <w:rPr>
          <w:rFonts w:cs="Tahoma"/>
        </w:rPr>
        <w:t>A fossil-fuel power plant has been threatened with closure due to significant protests from</w:t>
      </w:r>
      <w:r w:rsidR="00247177" w:rsidRPr="002C1C22">
        <w:rPr>
          <w:rFonts w:cs="Tahoma"/>
        </w:rPr>
        <w:t xml:space="preserve"> members of the scientific community</w:t>
      </w:r>
      <w:r w:rsidR="00B82C9F" w:rsidRPr="002C1C22">
        <w:rPr>
          <w:rFonts w:cs="Tahoma"/>
        </w:rPr>
        <w:t xml:space="preserve">.  </w:t>
      </w:r>
    </w:p>
    <w:p w14:paraId="4EF3B568" w14:textId="77777777" w:rsidR="00A140D1" w:rsidRPr="002C1C22" w:rsidRDefault="00A140D1" w:rsidP="00A140D1">
      <w:pPr>
        <w:ind w:left="426" w:right="566" w:hanging="426"/>
        <w:rPr>
          <w:rFonts w:cs="Tahoma"/>
          <w:sz w:val="12"/>
        </w:rPr>
      </w:pPr>
    </w:p>
    <w:p w14:paraId="0DB471CD" w14:textId="5E0C3371" w:rsidR="00447E56" w:rsidRPr="002C1C22" w:rsidRDefault="00D86848" w:rsidP="00BD049D">
      <w:pPr>
        <w:tabs>
          <w:tab w:val="right" w:pos="10205"/>
        </w:tabs>
        <w:ind w:left="851" w:hanging="425"/>
        <w:rPr>
          <w:rFonts w:cs="Tahoma"/>
        </w:rPr>
      </w:pPr>
      <w:r w:rsidRPr="002C1C22">
        <w:rPr>
          <w:rFonts w:cs="Tahoma"/>
        </w:rPr>
        <w:t>a)</w:t>
      </w:r>
      <w:r w:rsidRPr="002C1C22">
        <w:rPr>
          <w:rFonts w:cs="Tahoma"/>
        </w:rPr>
        <w:tab/>
      </w:r>
      <w:r w:rsidR="00DA38CA" w:rsidRPr="002C1C22">
        <w:rPr>
          <w:rFonts w:cs="Tahoma"/>
        </w:rPr>
        <w:t>Give</w:t>
      </w:r>
      <w:r w:rsidR="00BD049D" w:rsidRPr="002C1C22">
        <w:rPr>
          <w:rFonts w:cs="Tahoma"/>
        </w:rPr>
        <w:t xml:space="preserve"> the </w:t>
      </w:r>
      <w:r w:rsidR="00432263" w:rsidRPr="002C1C22">
        <w:rPr>
          <w:rFonts w:cs="Tahoma"/>
        </w:rPr>
        <w:t xml:space="preserve">potential arguments the </w:t>
      </w:r>
      <w:r w:rsidR="00350570" w:rsidRPr="002C1C22">
        <w:rPr>
          <w:rFonts w:cs="Tahoma"/>
        </w:rPr>
        <w:t>scientific community</w:t>
      </w:r>
      <w:r w:rsidR="00F53186" w:rsidRPr="002C1C22">
        <w:rPr>
          <w:rFonts w:cs="Tahoma"/>
        </w:rPr>
        <w:t xml:space="preserve"> would have to support the closure of the</w:t>
      </w:r>
      <w:r w:rsidR="00432263" w:rsidRPr="002C1C22">
        <w:rPr>
          <w:rFonts w:cs="Tahoma"/>
        </w:rPr>
        <w:t xml:space="preserve"> fossil-fuel plant</w:t>
      </w:r>
      <w:r w:rsidR="00DA38CA" w:rsidRPr="002C1C22">
        <w:rPr>
          <w:rFonts w:cs="Tahoma"/>
        </w:rPr>
        <w:t>, and explain why some people would want the plant to stay open.</w:t>
      </w:r>
      <w:r w:rsidR="00BD049D" w:rsidRPr="002C1C22">
        <w:rPr>
          <w:rFonts w:cs="Tahoma"/>
        </w:rPr>
        <w:tab/>
      </w:r>
    </w:p>
    <w:p w14:paraId="5F05562F" w14:textId="2133240D"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D869C66" w14:textId="402AC202" w:rsidR="007814A7" w:rsidRPr="002C1C22" w:rsidRDefault="007814A7"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AC8254F" w14:textId="579E1054"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85863EB" w14:textId="61FE091C" w:rsidR="00DA38CA" w:rsidRPr="002C1C22" w:rsidRDefault="00DA38CA"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3618F1B" w14:textId="1339886B" w:rsidR="007814A7" w:rsidRPr="002C1C22" w:rsidRDefault="007814A7"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B4C388B" w14:textId="65E54A18" w:rsidR="00447E56" w:rsidRPr="002C1C22" w:rsidRDefault="00447E56"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41F4B33" w14:textId="0F94A731" w:rsidR="007814A7" w:rsidRPr="002C1C22" w:rsidRDefault="007814A7"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9B04FBC" w14:textId="2BEFD3F6" w:rsidR="00DA38CA" w:rsidRPr="002C1C22" w:rsidRDefault="00DA38CA"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1FABC85" w14:textId="4B1F2431" w:rsidR="005919DE" w:rsidRPr="002C1C22" w:rsidRDefault="005919DE"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4BC3888" w14:textId="43D16CE2" w:rsidR="005919DE" w:rsidRPr="002C1C22" w:rsidRDefault="005919DE"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44AEBC6" w14:textId="5943E451" w:rsidR="005919DE" w:rsidRPr="002C1C22" w:rsidRDefault="005919DE" w:rsidP="00447E56">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621F540" w14:textId="5750D536" w:rsidR="00447E56" w:rsidRPr="002C1C22" w:rsidRDefault="00447E56" w:rsidP="00447E56">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00DA38CA" w:rsidRPr="002C1C22">
        <w:rPr>
          <w:rFonts w:ascii="Calibri" w:hAnsi="Calibri"/>
          <w:i/>
          <w:sz w:val="20"/>
          <w:szCs w:val="20"/>
        </w:rPr>
        <w:t>6</w:t>
      </w:r>
      <w:r w:rsidRPr="002C1C22">
        <w:rPr>
          <w:rFonts w:ascii="Calibri" w:hAnsi="Calibri"/>
          <w:i/>
          <w:sz w:val="20"/>
          <w:szCs w:val="20"/>
        </w:rPr>
        <w:t xml:space="preserve"> marks</w:t>
      </w:r>
    </w:p>
    <w:p w14:paraId="4AA489FB" w14:textId="77777777" w:rsidR="00595B57" w:rsidRPr="002C1C22" w:rsidRDefault="00595B57" w:rsidP="00595B57">
      <w:pPr>
        <w:tabs>
          <w:tab w:val="right" w:leader="dot" w:pos="10206"/>
        </w:tabs>
        <w:ind w:left="426" w:right="566"/>
        <w:rPr>
          <w:rFonts w:cs="Tahoma"/>
        </w:rPr>
      </w:pPr>
    </w:p>
    <w:p w14:paraId="1A936A6B" w14:textId="7D16F9CA" w:rsidR="008D01E6" w:rsidRPr="002C1C22" w:rsidRDefault="00643B49" w:rsidP="00547FFA">
      <w:pPr>
        <w:ind w:left="426" w:right="849" w:hanging="426"/>
        <w:rPr>
          <w:rFonts w:cs="Tahoma"/>
        </w:rPr>
      </w:pPr>
      <w:r w:rsidRPr="002C1C22">
        <w:rPr>
          <w:rFonts w:cs="Tahoma"/>
        </w:rPr>
        <w:t>7</w:t>
      </w:r>
      <w:r w:rsidR="00D86848" w:rsidRPr="002C1C22">
        <w:rPr>
          <w:rFonts w:cs="Tahoma"/>
        </w:rPr>
        <w:t>.</w:t>
      </w:r>
      <w:r w:rsidR="00D86848" w:rsidRPr="002C1C22">
        <w:rPr>
          <w:rFonts w:cs="Tahoma"/>
        </w:rPr>
        <w:tab/>
      </w:r>
      <w:r w:rsidR="008D01E6" w:rsidRPr="002C1C22">
        <w:rPr>
          <w:rFonts w:cs="Tahoma"/>
        </w:rPr>
        <w:t>A student is investigating the effectiv</w:t>
      </w:r>
      <w:r w:rsidR="00411EA9" w:rsidRPr="002C1C22">
        <w:rPr>
          <w:rFonts w:cs="Tahoma"/>
        </w:rPr>
        <w:t>eness of different materials a</w:t>
      </w:r>
      <w:r w:rsidR="00A70799" w:rsidRPr="002C1C22">
        <w:rPr>
          <w:rFonts w:cs="Tahoma"/>
        </w:rPr>
        <w:t>s</w:t>
      </w:r>
      <w:r w:rsidR="008D01E6" w:rsidRPr="002C1C22">
        <w:rPr>
          <w:rFonts w:cs="Tahoma"/>
        </w:rPr>
        <w:t xml:space="preserve"> thermal insulators using the equipment in Figure 1</w:t>
      </w:r>
      <w:r w:rsidR="00332789" w:rsidRPr="002C1C22">
        <w:rPr>
          <w:rFonts w:cs="Tahoma"/>
        </w:rPr>
        <w:t>.</w:t>
      </w:r>
      <w:r w:rsidR="008364F7" w:rsidRPr="002C1C22">
        <w:rPr>
          <w:rFonts w:cs="Tahoma"/>
          <w:noProof/>
          <w:lang w:eastAsia="en-GB"/>
        </w:rPr>
        <w:t xml:space="preserve"> </w:t>
      </w:r>
      <w:r w:rsidR="008364F7" w:rsidRPr="002C1C22">
        <w:rPr>
          <w:rFonts w:cs="Tahoma"/>
          <w:noProof/>
          <w:lang w:eastAsia="en-GB"/>
        </w:rPr>
        <mc:AlternateContent>
          <mc:Choice Requires="wpc">
            <w:drawing>
              <wp:inline distT="0" distB="0" distL="0" distR="0" wp14:anchorId="50AC2CC2" wp14:editId="308FCEBF">
                <wp:extent cx="5486400" cy="2261665"/>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 name="Group 23"/>
                        <wpg:cNvGrpSpPr/>
                        <wpg:grpSpPr>
                          <a:xfrm>
                            <a:off x="1087120" y="306419"/>
                            <a:ext cx="4127500" cy="1920866"/>
                            <a:chOff x="1143000" y="195240"/>
                            <a:chExt cx="4127500" cy="1920866"/>
                          </a:xfrm>
                        </wpg:grpSpPr>
                        <wps:wsp>
                          <wps:cNvPr id="2" name="Straight Connector 2"/>
                          <wps:cNvCnPr/>
                          <wps:spPr>
                            <a:xfrm>
                              <a:off x="1681655" y="813500"/>
                              <a:ext cx="0" cy="1008993"/>
                            </a:xfrm>
                            <a:prstGeom prst="line">
                              <a:avLst/>
                            </a:prstGeom>
                            <a:noFill/>
                            <a:ln w="9525" cap="flat" cmpd="sng" algn="ctr">
                              <a:solidFill>
                                <a:sysClr val="windowText" lastClr="000000">
                                  <a:shade val="95000"/>
                                  <a:satMod val="105000"/>
                                </a:sysClr>
                              </a:solidFill>
                              <a:prstDash val="solid"/>
                            </a:ln>
                            <a:effectLst/>
                          </wps:spPr>
                          <wps:bodyPr/>
                        </wps:wsp>
                        <wps:wsp>
                          <wps:cNvPr id="3" name="Straight Connector 3"/>
                          <wps:cNvCnPr/>
                          <wps:spPr>
                            <a:xfrm>
                              <a:off x="1681655" y="1822493"/>
                              <a:ext cx="1092025" cy="0"/>
                            </a:xfrm>
                            <a:prstGeom prst="line">
                              <a:avLst/>
                            </a:prstGeom>
                            <a:noFill/>
                            <a:ln w="9525" cap="flat" cmpd="sng" algn="ctr">
                              <a:solidFill>
                                <a:sysClr val="windowText" lastClr="000000">
                                  <a:shade val="95000"/>
                                  <a:satMod val="105000"/>
                                </a:sysClr>
                              </a:solidFill>
                              <a:prstDash val="solid"/>
                            </a:ln>
                            <a:effectLst/>
                          </wps:spPr>
                          <wps:bodyPr/>
                        </wps:wsp>
                        <wps:wsp>
                          <wps:cNvPr id="5" name="Straight Connector 5"/>
                          <wps:cNvCnPr/>
                          <wps:spPr>
                            <a:xfrm>
                              <a:off x="2773680" y="814113"/>
                              <a:ext cx="0" cy="1008380"/>
                            </a:xfrm>
                            <a:prstGeom prst="line">
                              <a:avLst/>
                            </a:prstGeom>
                            <a:noFill/>
                            <a:ln w="9525" cap="flat" cmpd="sng" algn="ctr">
                              <a:solidFill>
                                <a:sysClr val="windowText" lastClr="000000">
                                  <a:shade val="95000"/>
                                  <a:satMod val="105000"/>
                                </a:sysClr>
                              </a:solidFill>
                              <a:prstDash val="solid"/>
                            </a:ln>
                            <a:effectLst/>
                          </wps:spPr>
                          <wps:bodyPr/>
                        </wps:wsp>
                        <wps:wsp>
                          <wps:cNvPr id="6" name="Straight Connector 6"/>
                          <wps:cNvCnPr/>
                          <wps:spPr>
                            <a:xfrm>
                              <a:off x="1498600" y="813500"/>
                              <a:ext cx="0" cy="1218500"/>
                            </a:xfrm>
                            <a:prstGeom prst="line">
                              <a:avLst/>
                            </a:prstGeom>
                            <a:noFill/>
                            <a:ln w="9525" cap="flat" cmpd="sng" algn="ctr">
                              <a:solidFill>
                                <a:sysClr val="windowText" lastClr="000000">
                                  <a:shade val="95000"/>
                                  <a:satMod val="105000"/>
                                </a:sysClr>
                              </a:solidFill>
                              <a:prstDash val="solid"/>
                            </a:ln>
                            <a:effectLst/>
                          </wps:spPr>
                          <wps:bodyPr/>
                        </wps:wsp>
                        <wps:wsp>
                          <wps:cNvPr id="7" name="Straight Connector 7"/>
                          <wps:cNvCnPr/>
                          <wps:spPr>
                            <a:xfrm>
                              <a:off x="1498600" y="2032000"/>
                              <a:ext cx="1483360" cy="0"/>
                            </a:xfrm>
                            <a:prstGeom prst="line">
                              <a:avLst/>
                            </a:prstGeom>
                            <a:noFill/>
                            <a:ln w="9525" cap="flat" cmpd="sng" algn="ctr">
                              <a:solidFill>
                                <a:sysClr val="windowText" lastClr="000000">
                                  <a:shade val="95000"/>
                                  <a:satMod val="105000"/>
                                </a:sysClr>
                              </a:solidFill>
                              <a:prstDash val="solid"/>
                            </a:ln>
                            <a:effectLst/>
                          </wps:spPr>
                          <wps:bodyPr/>
                        </wps:wsp>
                        <wps:wsp>
                          <wps:cNvPr id="8" name="Straight Connector 8"/>
                          <wps:cNvCnPr/>
                          <wps:spPr>
                            <a:xfrm flipV="1">
                              <a:off x="2981960" y="814113"/>
                              <a:ext cx="0" cy="1217887"/>
                            </a:xfrm>
                            <a:prstGeom prst="line">
                              <a:avLst/>
                            </a:prstGeom>
                            <a:noFill/>
                            <a:ln w="9525" cap="flat" cmpd="sng" algn="ctr">
                              <a:solidFill>
                                <a:sysClr val="windowText" lastClr="000000">
                                  <a:shade val="95000"/>
                                  <a:satMod val="105000"/>
                                </a:sysClr>
                              </a:solidFill>
                              <a:prstDash val="solid"/>
                            </a:ln>
                            <a:effectLst/>
                          </wps:spPr>
                          <wps:bodyPr/>
                        </wps:wsp>
                        <wps:wsp>
                          <wps:cNvPr id="9" name="Straight Connector 9"/>
                          <wps:cNvCnPr/>
                          <wps:spPr>
                            <a:xfrm flipV="1">
                              <a:off x="1681655" y="1026160"/>
                              <a:ext cx="1092025" cy="5080"/>
                            </a:xfrm>
                            <a:prstGeom prst="line">
                              <a:avLst/>
                            </a:prstGeom>
                            <a:noFill/>
                            <a:ln w="9525" cap="flat" cmpd="sng" algn="ctr">
                              <a:solidFill>
                                <a:sysClr val="windowText" lastClr="000000">
                                  <a:shade val="95000"/>
                                  <a:satMod val="105000"/>
                                </a:sysClr>
                              </a:solidFill>
                              <a:prstDash val="solid"/>
                            </a:ln>
                            <a:effectLst/>
                          </wps:spPr>
                          <wps:bodyPr/>
                        </wps:wsp>
                        <wps:wsp>
                          <wps:cNvPr id="10" name="Straight Connector 10"/>
                          <wps:cNvCnPr/>
                          <wps:spPr>
                            <a:xfrm>
                              <a:off x="1143000" y="813500"/>
                              <a:ext cx="2169160" cy="0"/>
                            </a:xfrm>
                            <a:prstGeom prst="line">
                              <a:avLst/>
                            </a:prstGeom>
                            <a:noFill/>
                            <a:ln w="9525" cap="flat" cmpd="sng" algn="ctr">
                              <a:solidFill>
                                <a:sysClr val="windowText" lastClr="000000">
                                  <a:shade val="95000"/>
                                  <a:satMod val="105000"/>
                                </a:sysClr>
                              </a:solidFill>
                              <a:prstDash val="solid"/>
                            </a:ln>
                            <a:effectLst/>
                          </wps:spPr>
                          <wps:bodyPr/>
                        </wps:wsp>
                        <wps:wsp>
                          <wps:cNvPr id="13" name="Straight Connector 13"/>
                          <wps:cNvCnPr/>
                          <wps:spPr>
                            <a:xfrm flipV="1">
                              <a:off x="3114040" y="513080"/>
                              <a:ext cx="1036320" cy="300420"/>
                            </a:xfrm>
                            <a:prstGeom prst="line">
                              <a:avLst/>
                            </a:prstGeom>
                            <a:noFill/>
                            <a:ln w="9525" cap="flat" cmpd="sng" algn="ctr">
                              <a:solidFill>
                                <a:sysClr val="windowText" lastClr="000000">
                                  <a:shade val="95000"/>
                                  <a:satMod val="105000"/>
                                </a:sysClr>
                              </a:solidFill>
                              <a:prstDash val="solid"/>
                            </a:ln>
                            <a:effectLst/>
                          </wps:spPr>
                          <wps:bodyPr/>
                        </wps:wsp>
                        <wps:wsp>
                          <wps:cNvPr id="14" name="Text Box 14"/>
                          <wps:cNvSpPr txBox="1"/>
                          <wps:spPr>
                            <a:xfrm>
                              <a:off x="4074160" y="320040"/>
                              <a:ext cx="762000" cy="243840"/>
                            </a:xfrm>
                            <a:prstGeom prst="rect">
                              <a:avLst/>
                            </a:prstGeom>
                            <a:noFill/>
                            <a:ln w="6350">
                              <a:noFill/>
                            </a:ln>
                            <a:effectLst/>
                          </wps:spPr>
                          <wps:txbx>
                            <w:txbxContent>
                              <w:p w14:paraId="7DD81A36" w14:textId="77777777" w:rsidR="004060DD" w:rsidRPr="008364F7" w:rsidRDefault="004060DD" w:rsidP="008364F7">
                                <w:pPr>
                                  <w:rPr>
                                    <w:sz w:val="20"/>
                                    <w:szCs w:val="18"/>
                                  </w:rPr>
                                </w:pPr>
                                <w:r w:rsidRPr="008364F7">
                                  <w:rPr>
                                    <w:sz w:val="20"/>
                                    <w:szCs w:val="18"/>
                                  </w:rPr>
                                  <w:t xml:space="preserve">Beaker lid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Connector 15"/>
                          <wps:cNvCnPr/>
                          <wps:spPr>
                            <a:xfrm>
                              <a:off x="2981960" y="1696720"/>
                              <a:ext cx="1132840" cy="259080"/>
                            </a:xfrm>
                            <a:prstGeom prst="line">
                              <a:avLst/>
                            </a:prstGeom>
                            <a:noFill/>
                            <a:ln w="9525" cap="flat" cmpd="sng" algn="ctr">
                              <a:solidFill>
                                <a:sysClr val="windowText" lastClr="000000">
                                  <a:shade val="95000"/>
                                  <a:satMod val="105000"/>
                                </a:sysClr>
                              </a:solidFill>
                              <a:prstDash val="solid"/>
                            </a:ln>
                            <a:effectLst/>
                          </wps:spPr>
                          <wps:bodyPr/>
                        </wps:wsp>
                        <wps:wsp>
                          <wps:cNvPr id="16" name="Text Box 14"/>
                          <wps:cNvSpPr txBox="1"/>
                          <wps:spPr>
                            <a:xfrm>
                              <a:off x="4091412" y="1872266"/>
                              <a:ext cx="1156040" cy="243840"/>
                            </a:xfrm>
                            <a:prstGeom prst="rect">
                              <a:avLst/>
                            </a:prstGeom>
                            <a:noFill/>
                            <a:ln w="6350">
                              <a:noFill/>
                            </a:ln>
                            <a:effectLst/>
                          </wps:spPr>
                          <wps:txbx>
                            <w:txbxContent>
                              <w:p w14:paraId="66729774"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Insulating material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Connector 17"/>
                          <wps:cNvCnPr/>
                          <wps:spPr>
                            <a:xfrm flipV="1">
                              <a:off x="2677160" y="1122680"/>
                              <a:ext cx="1397000" cy="182880"/>
                            </a:xfrm>
                            <a:prstGeom prst="line">
                              <a:avLst/>
                            </a:prstGeom>
                            <a:noFill/>
                            <a:ln w="9525" cap="flat" cmpd="sng" algn="ctr">
                              <a:solidFill>
                                <a:sysClr val="windowText" lastClr="000000">
                                  <a:shade val="95000"/>
                                  <a:satMod val="105000"/>
                                </a:sysClr>
                              </a:solidFill>
                              <a:prstDash val="solid"/>
                            </a:ln>
                            <a:effectLst/>
                          </wps:spPr>
                          <wps:bodyPr/>
                        </wps:wsp>
                        <wps:wsp>
                          <wps:cNvPr id="19" name="Text Box 14"/>
                          <wps:cNvSpPr txBox="1"/>
                          <wps:spPr>
                            <a:xfrm>
                              <a:off x="4114800" y="967400"/>
                              <a:ext cx="1155700" cy="243840"/>
                            </a:xfrm>
                            <a:prstGeom prst="rect">
                              <a:avLst/>
                            </a:prstGeom>
                            <a:noFill/>
                            <a:ln w="6350">
                              <a:noFill/>
                            </a:ln>
                            <a:effectLst/>
                          </wps:spPr>
                          <wps:txbx>
                            <w:txbxContent>
                              <w:p w14:paraId="5529377F"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Beaker with water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51456" y="441960"/>
                              <a:ext cx="292608" cy="1066800"/>
                            </a:xfrm>
                            <a:prstGeom prst="rect">
                              <a:avLst/>
                            </a:prstGeom>
                          </pic:spPr>
                        </pic:pic>
                        <wps:wsp>
                          <wps:cNvPr id="21" name="Straight Connector 21"/>
                          <wps:cNvCnPr/>
                          <wps:spPr>
                            <a:xfrm flipV="1">
                              <a:off x="2453640" y="345440"/>
                              <a:ext cx="660400" cy="218440"/>
                            </a:xfrm>
                            <a:prstGeom prst="line">
                              <a:avLst/>
                            </a:prstGeom>
                            <a:noFill/>
                            <a:ln w="9525" cap="flat" cmpd="sng" algn="ctr">
                              <a:solidFill>
                                <a:sysClr val="windowText" lastClr="000000">
                                  <a:shade val="95000"/>
                                  <a:satMod val="105000"/>
                                </a:sysClr>
                              </a:solidFill>
                              <a:prstDash val="solid"/>
                            </a:ln>
                            <a:effectLst/>
                          </wps:spPr>
                          <wps:bodyPr/>
                        </wps:wsp>
                        <wps:wsp>
                          <wps:cNvPr id="22" name="Text Box 14"/>
                          <wps:cNvSpPr txBox="1"/>
                          <wps:spPr>
                            <a:xfrm>
                              <a:off x="3040040" y="195240"/>
                              <a:ext cx="1034120" cy="246720"/>
                            </a:xfrm>
                            <a:prstGeom prst="rect">
                              <a:avLst/>
                            </a:prstGeom>
                            <a:noFill/>
                            <a:ln w="6350">
                              <a:noFill/>
                            </a:ln>
                            <a:effectLst/>
                          </wps:spPr>
                          <wps:txbx>
                            <w:txbxContent>
                              <w:p w14:paraId="2942F4BB"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Thermometer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4" name="Text Box 24"/>
                        <wps:cNvSpPr txBox="1"/>
                        <wps:spPr>
                          <a:xfrm>
                            <a:off x="2397760" y="1619"/>
                            <a:ext cx="1358385" cy="304800"/>
                          </a:xfrm>
                          <a:prstGeom prst="rect">
                            <a:avLst/>
                          </a:prstGeom>
                          <a:noFill/>
                          <a:ln w="6350">
                            <a:noFill/>
                          </a:ln>
                          <a:effectLst/>
                        </wps:spPr>
                        <wps:txbx>
                          <w:txbxContent>
                            <w:p w14:paraId="08B36B80" w14:textId="77777777" w:rsidR="004060DD" w:rsidRPr="002D0F2E" w:rsidRDefault="004060DD" w:rsidP="008364F7">
                              <w:pPr>
                                <w:jc w:val="center"/>
                                <w:rPr>
                                  <w:b/>
                                </w:rPr>
                              </w:pPr>
                              <w:r w:rsidRPr="002D0F2E">
                                <w:rPr>
                                  <w:b/>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0AC2CC2" id="Canvas 1" o:spid="_x0000_s1086" editas="canvas" style="width:6in;height:178.1pt;mso-position-horizontal-relative:char;mso-position-vertical-relative:line" coordsize="54864,22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">
                <v:shape id="_x0000_s1087" type="#_x0000_t75" style="position:absolute;width:54864;height:22612;visibility:visible;mso-wrap-style:square">
                  <v:fill o:detectmouseclick="t"/>
                  <v:path o:connecttype="none"/>
                </v:shape>
                <v:group id="Group 23" o:spid="_x0000_s1088" style="position:absolute;left:10871;top:3064;width:41275;height:19208" coordorigin="11430,1952" coordsize="41275,1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 o:spid="_x0000_s1089" style="position:absolute;visibility:visible;mso-wrap-style:square" from="16816,8135" to="1681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Straight Connector 3" o:spid="_x0000_s1090" style="position:absolute;visibility:visible;mso-wrap-style:square" from="16816,18224" to="2773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Straight Connector 5" o:spid="_x0000_s1091" style="position:absolute;visibility:visible;mso-wrap-style:square" from="27736,8141" to="2773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Straight Connector 6" o:spid="_x0000_s1092" style="position:absolute;visibility:visible;mso-wrap-style:square" from="14986,8135" to="14986,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Straight Connector 7" o:spid="_x0000_s1093" style="position:absolute;visibility:visible;mso-wrap-style:square" from="14986,20320" to="29819,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Straight Connector 8" o:spid="_x0000_s1094" style="position:absolute;flip:y;visibility:visible;mso-wrap-style:square" from="29819,8141" to="29819,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Straight Connector 9" o:spid="_x0000_s1095" style="position:absolute;flip:y;visibility:visible;mso-wrap-style:square" from="16816,10261" to="27736,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Straight Connector 10" o:spid="_x0000_s1096" style="position:absolute;visibility:visible;mso-wrap-style:square" from="11430,8135" to="3312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Straight Connector 13" o:spid="_x0000_s1097" style="position:absolute;flip:y;visibility:visible;mso-wrap-style:square" from="31140,5130" to="41503,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shape id="Text Box 14" o:spid="_x0000_s1098" type="#_x0000_t202" style="position:absolute;left:40741;top:3200;width:762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7DD81A36" w14:textId="77777777" w:rsidR="004060DD" w:rsidRPr="008364F7" w:rsidRDefault="004060DD" w:rsidP="008364F7">
                          <w:pPr>
                            <w:rPr>
                              <w:sz w:val="20"/>
                              <w:szCs w:val="18"/>
                            </w:rPr>
                          </w:pPr>
                          <w:r w:rsidRPr="008364F7">
                            <w:rPr>
                              <w:sz w:val="20"/>
                              <w:szCs w:val="18"/>
                            </w:rPr>
                            <w:t xml:space="preserve">Beaker lid </w:t>
                          </w:r>
                        </w:p>
                      </w:txbxContent>
                    </v:textbox>
                  </v:shape>
                  <v:line id="Straight Connector 15" o:spid="_x0000_s1099" style="position:absolute;visibility:visible;mso-wrap-style:square" from="29819,16967" to="41148,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Text Box 14" o:spid="_x0000_s1100" type="#_x0000_t202" style="position:absolute;left:40914;top:18722;width:1156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6729774"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Insulating material </w:t>
                          </w:r>
                        </w:p>
                      </w:txbxContent>
                    </v:textbox>
                  </v:shape>
                  <v:line id="Straight Connector 17" o:spid="_x0000_s1101" style="position:absolute;flip:y;visibility:visible;mso-wrap-style:square" from="26771,11226" to="4074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Text Box 14" o:spid="_x0000_s1102" type="#_x0000_t202" style="position:absolute;left:41148;top:9674;width:1155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5529377F"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Beaker with water </w:t>
                          </w:r>
                        </w:p>
                      </w:txbxContent>
                    </v:textbox>
                  </v:shape>
                  <v:shape id="Picture 20" o:spid="_x0000_s1103" type="#_x0000_t75" style="position:absolute;left:22514;top:4419;width:2926;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FCKe/AAAA2wAAAA8AAABkcnMvZG93bnJldi54bWxET02LwjAQvQv+hzDC3jTVZWWppkUFMQcv&#10;axe8Ds3YFptJaaKt/94cFvb4eN/bfLSteFLvG8cKlosEBHHpTMOVgt/iOP8G4QOywdYxKXiRhzyb&#10;TraYGjfwDz0voRIxhH2KCuoQulRKX9Zk0S9cRxy5m+sthgj7SpoehxhuW7lKkrW02HBsqLGjQ03l&#10;/fKwCvZfuiyW+uT14K7ahPX50w9npT5m424DItAY/sV/bm0UrOL6+CX+AJm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RQinvwAAANsAAAAPAAAAAAAAAAAAAAAAAJ8CAABk&#10;cnMvZG93bnJldi54bWxQSwUGAAAAAAQABAD3AAAAiwMAAAAA&#10;">
                    <v:imagedata r:id="rId29" o:title=""/>
                    <v:path arrowok="t"/>
                  </v:shape>
                  <v:line id="Straight Connector 21" o:spid="_x0000_s1104" style="position:absolute;flip:y;visibility:visible;mso-wrap-style:square" from="24536,3454" to="3114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shape id="Text Box 14" o:spid="_x0000_s1105" type="#_x0000_t202" style="position:absolute;left:30400;top:1952;width:10341;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942F4BB" w14:textId="77777777" w:rsidR="004060DD" w:rsidRPr="008364F7" w:rsidRDefault="004060DD" w:rsidP="008364F7">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Thermometer  </w:t>
                          </w:r>
                        </w:p>
                      </w:txbxContent>
                    </v:textbox>
                  </v:shape>
                </v:group>
                <v:shape id="Text Box 24" o:spid="_x0000_s1106" type="#_x0000_t202" style="position:absolute;left:23977;top:16;width:1358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08B36B80" w14:textId="77777777" w:rsidR="004060DD" w:rsidRPr="002D0F2E" w:rsidRDefault="004060DD" w:rsidP="008364F7">
                        <w:pPr>
                          <w:jc w:val="center"/>
                          <w:rPr>
                            <w:b/>
                          </w:rPr>
                        </w:pPr>
                        <w:r w:rsidRPr="002D0F2E">
                          <w:rPr>
                            <w:b/>
                          </w:rPr>
                          <w:t>Figure 1</w:t>
                        </w:r>
                      </w:p>
                    </w:txbxContent>
                  </v:textbox>
                </v:shape>
                <w10:anchorlock/>
              </v:group>
            </w:pict>
          </mc:Fallback>
        </mc:AlternateContent>
      </w:r>
    </w:p>
    <w:p w14:paraId="246651AE" w14:textId="77777777" w:rsidR="008D01E6" w:rsidRPr="002C1C22" w:rsidRDefault="008D01E6" w:rsidP="008D01E6">
      <w:pPr>
        <w:pStyle w:val="ListParagraph"/>
        <w:rPr>
          <w:rFonts w:cs="Tahoma"/>
          <w:sz w:val="2"/>
        </w:rPr>
      </w:pPr>
    </w:p>
    <w:p w14:paraId="4F25CFA7" w14:textId="77777777" w:rsidR="008D01E6" w:rsidRPr="002C1C22" w:rsidRDefault="008D01E6" w:rsidP="008D01E6">
      <w:pPr>
        <w:rPr>
          <w:rFonts w:cs="Tahoma"/>
        </w:rPr>
      </w:pPr>
    </w:p>
    <w:p w14:paraId="707B918D" w14:textId="77777777" w:rsidR="008364F7" w:rsidRPr="002C1C22" w:rsidRDefault="008364F7" w:rsidP="002D0F2E">
      <w:pPr>
        <w:pStyle w:val="ListParagraph"/>
        <w:ind w:left="426"/>
        <w:rPr>
          <w:rFonts w:cs="Tahoma"/>
        </w:rPr>
      </w:pPr>
    </w:p>
    <w:p w14:paraId="789C118E" w14:textId="77777777" w:rsidR="008D01E6" w:rsidRPr="002C1C22" w:rsidRDefault="008D01E6" w:rsidP="002D0F2E">
      <w:pPr>
        <w:pStyle w:val="ListParagraph"/>
        <w:ind w:left="426"/>
        <w:rPr>
          <w:rFonts w:cs="Tahoma"/>
        </w:rPr>
      </w:pPr>
      <w:r w:rsidRPr="002C1C22">
        <w:rPr>
          <w:rFonts w:cs="Tahoma"/>
        </w:rPr>
        <w:t>The student uses boiling water to fill the beaker.</w:t>
      </w:r>
    </w:p>
    <w:p w14:paraId="165A7744" w14:textId="77777777" w:rsidR="008D01E6" w:rsidRPr="002C1C22" w:rsidRDefault="008D01E6" w:rsidP="002D0F2E">
      <w:pPr>
        <w:pStyle w:val="ListParagraph"/>
        <w:ind w:left="426"/>
        <w:rPr>
          <w:rFonts w:cs="Tahoma"/>
        </w:rPr>
      </w:pPr>
    </w:p>
    <w:p w14:paraId="279E16CA" w14:textId="5DC48B8B" w:rsidR="008D01E6" w:rsidRPr="002C1C22" w:rsidRDefault="008D01E6" w:rsidP="00547FFA">
      <w:pPr>
        <w:pStyle w:val="ListParagraph"/>
        <w:ind w:left="426" w:right="849"/>
        <w:rPr>
          <w:rFonts w:cs="Tahoma"/>
        </w:rPr>
      </w:pPr>
      <w:r w:rsidRPr="002C1C22">
        <w:rPr>
          <w:rFonts w:cs="Tahoma"/>
        </w:rPr>
        <w:t>The student covers the beaker with an insulating material and uses a thermometer to measure the decrease in temperature over a given time</w:t>
      </w:r>
      <w:r w:rsidR="00B82C9F" w:rsidRPr="002C1C22">
        <w:rPr>
          <w:rFonts w:cs="Tahoma"/>
        </w:rPr>
        <w:t xml:space="preserve">.  </w:t>
      </w:r>
    </w:p>
    <w:p w14:paraId="0E26B0DE" w14:textId="77777777" w:rsidR="008D01E6" w:rsidRPr="002C1C22" w:rsidRDefault="008D01E6" w:rsidP="002D0F2E">
      <w:pPr>
        <w:pStyle w:val="ListParagraph"/>
        <w:ind w:left="426"/>
        <w:rPr>
          <w:rFonts w:cs="Tahoma"/>
        </w:rPr>
      </w:pPr>
    </w:p>
    <w:p w14:paraId="7D5BEBCB" w14:textId="19EA0F23" w:rsidR="008D01E6" w:rsidRPr="002C1C22" w:rsidRDefault="008D01E6" w:rsidP="00547FFA">
      <w:pPr>
        <w:pStyle w:val="ListParagraph"/>
        <w:ind w:left="426" w:right="849"/>
        <w:rPr>
          <w:rFonts w:cs="Tahoma"/>
        </w:rPr>
      </w:pPr>
      <w:r w:rsidRPr="002C1C22">
        <w:rPr>
          <w:rFonts w:cs="Tahoma"/>
        </w:rPr>
        <w:t xml:space="preserve">The student repeats the experiment </w:t>
      </w:r>
      <w:r w:rsidR="00334BC2" w:rsidRPr="002C1C22">
        <w:rPr>
          <w:rFonts w:cs="Tahoma"/>
        </w:rPr>
        <w:t>to compare</w:t>
      </w:r>
      <w:r w:rsidRPr="002C1C22">
        <w:rPr>
          <w:rFonts w:cs="Tahoma"/>
        </w:rPr>
        <w:t xml:space="preserve"> different</w:t>
      </w:r>
      <w:r w:rsidR="00334BC2" w:rsidRPr="002C1C22">
        <w:rPr>
          <w:rFonts w:cs="Tahoma"/>
        </w:rPr>
        <w:t xml:space="preserve"> insulating materials.</w:t>
      </w:r>
    </w:p>
    <w:p w14:paraId="27281BC1" w14:textId="71622486" w:rsidR="007814A7" w:rsidRPr="002C1C22" w:rsidRDefault="00D86848" w:rsidP="002D0F2E">
      <w:pPr>
        <w:tabs>
          <w:tab w:val="right" w:pos="10205"/>
        </w:tabs>
        <w:spacing w:before="120"/>
        <w:ind w:left="851" w:hanging="425"/>
        <w:rPr>
          <w:rFonts w:cs="Tahoma"/>
        </w:rPr>
      </w:pPr>
      <w:r w:rsidRPr="002C1C22">
        <w:rPr>
          <w:rFonts w:cs="Tahoma"/>
        </w:rPr>
        <w:t>a)</w:t>
      </w:r>
      <w:r w:rsidRPr="002C1C22">
        <w:rPr>
          <w:rFonts w:cs="Tahoma"/>
        </w:rPr>
        <w:tab/>
      </w:r>
      <w:r w:rsidR="0008554F" w:rsidRPr="002C1C22">
        <w:rPr>
          <w:rFonts w:cs="Tahoma"/>
        </w:rPr>
        <w:t xml:space="preserve">State two variables that the student </w:t>
      </w:r>
      <w:r w:rsidR="00334BC2" w:rsidRPr="002C1C22">
        <w:rPr>
          <w:rFonts w:cs="Tahoma"/>
        </w:rPr>
        <w:t>should control</w:t>
      </w:r>
      <w:r w:rsidR="0008554F" w:rsidRPr="002C1C22">
        <w:rPr>
          <w:rFonts w:cs="Tahoma"/>
        </w:rPr>
        <w:t xml:space="preserve"> during the experiment</w:t>
      </w:r>
      <w:r w:rsidR="00332789" w:rsidRPr="002C1C22">
        <w:rPr>
          <w:rFonts w:cs="Tahoma"/>
        </w:rPr>
        <w:t>.</w:t>
      </w:r>
      <w:r w:rsidR="008D01E6" w:rsidRPr="002C1C22">
        <w:rPr>
          <w:rFonts w:cs="Tahoma"/>
        </w:rPr>
        <w:tab/>
      </w:r>
    </w:p>
    <w:p w14:paraId="6D168F1C" w14:textId="44AC7D9F" w:rsidR="007814A7" w:rsidRPr="002C1C22" w:rsidRDefault="00D27C5A"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1</w:t>
      </w:r>
      <w:r w:rsidR="007814A7" w:rsidRPr="002C1C22">
        <w:rPr>
          <w:rFonts w:ascii="Calibri" w:hAnsi="Calibri"/>
          <w:szCs w:val="22"/>
        </w:rPr>
        <w:tab/>
      </w:r>
    </w:p>
    <w:p w14:paraId="157D2693" w14:textId="285C19AD" w:rsidR="007814A7" w:rsidRPr="002C1C22" w:rsidRDefault="00D27C5A"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2</w:t>
      </w:r>
      <w:r w:rsidR="007814A7" w:rsidRPr="002C1C22">
        <w:rPr>
          <w:rFonts w:ascii="Calibri" w:hAnsi="Calibri"/>
          <w:szCs w:val="22"/>
        </w:rPr>
        <w:tab/>
      </w:r>
    </w:p>
    <w:p w14:paraId="08AF7CCD" w14:textId="592F6E83" w:rsidR="003B3A28" w:rsidRPr="002C1C22" w:rsidRDefault="007814A7" w:rsidP="00BE0469">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42A167E3" w14:textId="77777777" w:rsidR="008364F7" w:rsidRPr="002C1C22" w:rsidRDefault="008364F7">
      <w:pPr>
        <w:rPr>
          <w:rFonts w:cs="Tahoma"/>
        </w:rPr>
      </w:pPr>
      <w:r w:rsidRPr="002C1C22">
        <w:rPr>
          <w:rFonts w:cs="Tahoma"/>
        </w:rPr>
        <w:br w:type="page"/>
      </w:r>
    </w:p>
    <w:p w14:paraId="4F537C85" w14:textId="661B5BE6" w:rsidR="00514950" w:rsidRPr="002C1C22" w:rsidRDefault="003B3A28" w:rsidP="002D0F2E">
      <w:pPr>
        <w:tabs>
          <w:tab w:val="right" w:pos="10205"/>
        </w:tabs>
        <w:ind w:left="426"/>
        <w:rPr>
          <w:rFonts w:cs="Tahoma"/>
        </w:rPr>
      </w:pPr>
      <w:r w:rsidRPr="002C1C22">
        <w:rPr>
          <w:rFonts w:cs="Tahoma"/>
        </w:rPr>
        <w:lastRenderedPageBreak/>
        <w:t>The student only takes one set of measurements for each material</w:t>
      </w:r>
      <w:r w:rsidR="00332789" w:rsidRPr="002C1C22">
        <w:rPr>
          <w:rFonts w:cs="Tahoma"/>
        </w:rPr>
        <w:t>.</w:t>
      </w:r>
    </w:p>
    <w:p w14:paraId="27621BDB" w14:textId="656AD782" w:rsidR="007814A7" w:rsidRPr="002C1C22" w:rsidRDefault="00D86848" w:rsidP="002D0F2E">
      <w:pPr>
        <w:tabs>
          <w:tab w:val="right" w:pos="10205"/>
        </w:tabs>
        <w:spacing w:before="120"/>
        <w:ind w:left="851" w:hanging="425"/>
        <w:rPr>
          <w:rFonts w:cs="Tahoma"/>
        </w:rPr>
      </w:pPr>
      <w:r w:rsidRPr="002C1C22">
        <w:rPr>
          <w:rFonts w:cs="Tahoma"/>
        </w:rPr>
        <w:t>b)</w:t>
      </w:r>
      <w:r w:rsidRPr="002C1C22">
        <w:rPr>
          <w:rFonts w:cs="Tahoma"/>
        </w:rPr>
        <w:tab/>
      </w:r>
      <w:r w:rsidR="003B3A28" w:rsidRPr="002C1C22">
        <w:rPr>
          <w:rFonts w:cs="Tahoma"/>
        </w:rPr>
        <w:t xml:space="preserve">Explain </w:t>
      </w:r>
      <w:r w:rsidR="00334BC2" w:rsidRPr="002C1C22">
        <w:rPr>
          <w:rFonts w:cs="Tahoma"/>
        </w:rPr>
        <w:t>a problem this may cause with</w:t>
      </w:r>
      <w:r w:rsidR="003B3A28" w:rsidRPr="002C1C22">
        <w:rPr>
          <w:rFonts w:cs="Tahoma"/>
        </w:rPr>
        <w:t xml:space="preserve"> the student</w:t>
      </w:r>
      <w:r w:rsidR="00B82C9F" w:rsidRPr="002C1C22">
        <w:rPr>
          <w:rFonts w:cs="Tahoma"/>
        </w:rPr>
        <w:t>’</w:t>
      </w:r>
      <w:r w:rsidR="003B3A28" w:rsidRPr="002C1C22">
        <w:rPr>
          <w:rFonts w:cs="Tahoma"/>
        </w:rPr>
        <w:t>s results</w:t>
      </w:r>
      <w:r w:rsidR="00332789" w:rsidRPr="002C1C22">
        <w:rPr>
          <w:rFonts w:cs="Tahoma"/>
        </w:rPr>
        <w:t>.</w:t>
      </w:r>
      <w:r w:rsidR="003B3A28" w:rsidRPr="002C1C22">
        <w:rPr>
          <w:rFonts w:cs="Tahoma"/>
        </w:rPr>
        <w:tab/>
      </w:r>
    </w:p>
    <w:p w14:paraId="0ABF9760"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31EE7E8" w14:textId="77777777" w:rsidR="007814A7" w:rsidRPr="002C1C22" w:rsidRDefault="007814A7" w:rsidP="00247EB9">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1ED5CCE1" w14:textId="77777777" w:rsidR="00247EB9" w:rsidRPr="002C1C22" w:rsidRDefault="00247EB9" w:rsidP="00247EB9">
      <w:pPr>
        <w:widowControl w:val="0"/>
        <w:tabs>
          <w:tab w:val="right" w:pos="10205"/>
        </w:tabs>
        <w:jc w:val="right"/>
        <w:rPr>
          <w:rFonts w:ascii="Calibri" w:hAnsi="Calibri"/>
          <w:b/>
          <w:i/>
          <w:szCs w:val="20"/>
        </w:rPr>
      </w:pPr>
    </w:p>
    <w:p w14:paraId="650935A6" w14:textId="77FD63C2" w:rsidR="008D01E6" w:rsidRPr="002C1C22" w:rsidRDefault="00412FAB" w:rsidP="00C06E12">
      <w:pPr>
        <w:ind w:left="426"/>
        <w:rPr>
          <w:rFonts w:cs="Tahoma"/>
        </w:rPr>
      </w:pPr>
      <w:r w:rsidRPr="002C1C22">
        <w:rPr>
          <w:rFonts w:cs="Tahoma"/>
        </w:rPr>
        <w:t>The graph of a second student, who takes a range of measurements for each material, is displayed below.</w:t>
      </w:r>
    </w:p>
    <w:p w14:paraId="2D5BFDEB" w14:textId="77777777" w:rsidR="00233AAA" w:rsidRPr="002C1C22" w:rsidRDefault="00233AAA" w:rsidP="008D01E6">
      <w:pPr>
        <w:ind w:left="720"/>
        <w:rPr>
          <w:rFonts w:cs="Tahoma"/>
        </w:rPr>
      </w:pPr>
      <w:r w:rsidRPr="002C1C22">
        <w:rPr>
          <w:noProof/>
          <w:lang w:eastAsia="en-GB"/>
        </w:rPr>
        <mc:AlternateContent>
          <mc:Choice Requires="wpc">
            <w:drawing>
              <wp:inline distT="0" distB="0" distL="0" distR="0" wp14:anchorId="714A1810" wp14:editId="17FB3D19">
                <wp:extent cx="5943600" cy="3612570"/>
                <wp:effectExtent l="0" t="0" r="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473195" y="136247"/>
                            <a:ext cx="5251330" cy="3318180"/>
                            <a:chOff x="473195" y="399717"/>
                            <a:chExt cx="5251330" cy="3318180"/>
                          </a:xfrm>
                        </wpg:grpSpPr>
                        <wpg:grpSp>
                          <wpg:cNvPr id="33" name="Group 33"/>
                          <wpg:cNvGrpSpPr/>
                          <wpg:grpSpPr>
                            <a:xfrm>
                              <a:off x="473195" y="399717"/>
                              <a:ext cx="5251330" cy="3318180"/>
                              <a:chOff x="473195" y="113967"/>
                              <a:chExt cx="5251330" cy="3318180"/>
                            </a:xfrm>
                          </wpg:grpSpPr>
                          <wpg:grpSp>
                            <wpg:cNvPr id="27" name="Group 27"/>
                            <wpg:cNvGrpSpPr/>
                            <wpg:grpSpPr>
                              <a:xfrm>
                                <a:off x="473195" y="113967"/>
                                <a:ext cx="5251330" cy="3285056"/>
                                <a:chOff x="473195" y="113967"/>
                                <a:chExt cx="5251330" cy="3285056"/>
                              </a:xfrm>
                            </wpg:grpSpPr>
                            <wps:wsp>
                              <wps:cNvPr id="29" name="Straight Arrow Connector 29"/>
                              <wps:cNvCnPr/>
                              <wps:spPr>
                                <a:xfrm flipV="1">
                                  <a:off x="975814" y="391093"/>
                                  <a:ext cx="0" cy="2709081"/>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30" name="Straight Arrow Connector 30"/>
                              <wps:cNvCnPr/>
                              <wps:spPr>
                                <a:xfrm>
                                  <a:off x="975814" y="3100174"/>
                                  <a:ext cx="44832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4" name="Text Box 4"/>
                              <wps:cNvSpPr txBox="1"/>
                              <wps:spPr>
                                <a:xfrm>
                                  <a:off x="473195" y="113967"/>
                                  <a:ext cx="1165824"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71C41" w14:textId="1FF26A31" w:rsidR="004060DD" w:rsidRPr="002D0F2E" w:rsidRDefault="004060DD">
                                    <w:pPr>
                                      <w:rPr>
                                        <w:b/>
                                        <w:szCs w:val="18"/>
                                      </w:rPr>
                                    </w:pPr>
                                    <w:r w:rsidRPr="002D0F2E">
                                      <w:rPr>
                                        <w:b/>
                                        <w:szCs w:val="18"/>
                                      </w:rPr>
                                      <w:t>Temperature/°</w:t>
                                    </w:r>
                                    <w:r>
                                      <w:rPr>
                                        <w:b/>
                                        <w:szCs w:val="18"/>
                                      </w:rPr>
                                      <w:t>C</w:t>
                                    </w:r>
                                    <w:r w:rsidRPr="002D0F2E">
                                      <w:rPr>
                                        <w:b/>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4"/>
                              <wps:cNvSpPr txBox="1"/>
                              <wps:spPr>
                                <a:xfrm>
                                  <a:off x="4809150" y="3113273"/>
                                  <a:ext cx="9153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C25FD3" w14:textId="77777777" w:rsidR="004060DD" w:rsidRPr="002D0F2E" w:rsidRDefault="004060DD" w:rsidP="00233AAA">
                                    <w:pPr>
                                      <w:pStyle w:val="NormalWeb"/>
                                      <w:spacing w:before="0" w:beforeAutospacing="0" w:after="0" w:afterAutospacing="0"/>
                                      <w:rPr>
                                        <w:rFonts w:asciiTheme="minorHAnsi" w:hAnsiTheme="minorHAnsi"/>
                                        <w:b/>
                                        <w:sz w:val="32"/>
                                      </w:rPr>
                                    </w:pPr>
                                    <w:r w:rsidRPr="002D0F2E">
                                      <w:rPr>
                                        <w:rFonts w:asciiTheme="minorHAnsi" w:eastAsia="Times New Roman" w:hAnsiTheme="minorHAnsi"/>
                                        <w:b/>
                                        <w:sz w:val="22"/>
                                        <w:szCs w:val="18"/>
                                      </w:rPr>
                                      <w:t>Time/s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Freeform 11"/>
                              <wps:cNvSpPr/>
                              <wps:spPr>
                                <a:xfrm>
                                  <a:off x="981075" y="828675"/>
                                  <a:ext cx="2943225" cy="2038350"/>
                                </a:xfrm>
                                <a:custGeom>
                                  <a:avLst/>
                                  <a:gdLst>
                                    <a:gd name="connsiteX0" fmla="*/ 0 w 2943225"/>
                                    <a:gd name="connsiteY0" fmla="*/ 0 h 2038350"/>
                                    <a:gd name="connsiteX1" fmla="*/ 1181100 w 2943225"/>
                                    <a:gd name="connsiteY1" fmla="*/ 1362075 h 2038350"/>
                                    <a:gd name="connsiteX2" fmla="*/ 2943225 w 2943225"/>
                                    <a:gd name="connsiteY2" fmla="*/ 2038350 h 2038350"/>
                                  </a:gdLst>
                                  <a:ahLst/>
                                  <a:cxnLst>
                                    <a:cxn ang="0">
                                      <a:pos x="connsiteX0" y="connsiteY0"/>
                                    </a:cxn>
                                    <a:cxn ang="0">
                                      <a:pos x="connsiteX1" y="connsiteY1"/>
                                    </a:cxn>
                                    <a:cxn ang="0">
                                      <a:pos x="connsiteX2" y="connsiteY2"/>
                                    </a:cxn>
                                  </a:cxnLst>
                                  <a:rect l="l" t="t" r="r" b="b"/>
                                  <a:pathLst>
                                    <a:path w="2943225" h="2038350">
                                      <a:moveTo>
                                        <a:pt x="0" y="0"/>
                                      </a:moveTo>
                                      <a:cubicBezTo>
                                        <a:pt x="345281" y="511175"/>
                                        <a:pt x="690563" y="1022350"/>
                                        <a:pt x="1181100" y="1362075"/>
                                      </a:cubicBezTo>
                                      <a:cubicBezTo>
                                        <a:pt x="1671638" y="1701800"/>
                                        <a:pt x="2307431" y="1870075"/>
                                        <a:pt x="2943225" y="20383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12"/>
                              <wps:cNvSpPr/>
                              <wps:spPr>
                                <a:xfrm>
                                  <a:off x="971550" y="819150"/>
                                  <a:ext cx="2952749" cy="2162175"/>
                                </a:xfrm>
                                <a:custGeom>
                                  <a:avLst/>
                                  <a:gdLst>
                                    <a:gd name="connsiteX0" fmla="*/ 0 w 2790825"/>
                                    <a:gd name="connsiteY0" fmla="*/ 0 h 2409825"/>
                                    <a:gd name="connsiteX1" fmla="*/ 1057275 w 2790825"/>
                                    <a:gd name="connsiteY1" fmla="*/ 1981200 h 2409825"/>
                                    <a:gd name="connsiteX2" fmla="*/ 2790825 w 2790825"/>
                                    <a:gd name="connsiteY2" fmla="*/ 2409825 h 2409825"/>
                                  </a:gdLst>
                                  <a:ahLst/>
                                  <a:cxnLst>
                                    <a:cxn ang="0">
                                      <a:pos x="connsiteX0" y="connsiteY0"/>
                                    </a:cxn>
                                    <a:cxn ang="0">
                                      <a:pos x="connsiteX1" y="connsiteY1"/>
                                    </a:cxn>
                                    <a:cxn ang="0">
                                      <a:pos x="connsiteX2" y="connsiteY2"/>
                                    </a:cxn>
                                  </a:cxnLst>
                                  <a:rect l="l" t="t" r="r" b="b"/>
                                  <a:pathLst>
                                    <a:path w="2790825" h="2409825">
                                      <a:moveTo>
                                        <a:pt x="0" y="0"/>
                                      </a:moveTo>
                                      <a:cubicBezTo>
                                        <a:pt x="296069" y="789781"/>
                                        <a:pt x="592138" y="1579563"/>
                                        <a:pt x="1057275" y="1981200"/>
                                      </a:cubicBezTo>
                                      <a:cubicBezTo>
                                        <a:pt x="1522412" y="2382837"/>
                                        <a:pt x="2156618" y="2396331"/>
                                        <a:pt x="2790825" y="2409825"/>
                                      </a:cubicBezTo>
                                    </a:path>
                                  </a:pathLst>
                                </a:cu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981075" y="819150"/>
                                  <a:ext cx="2895600" cy="1781175"/>
                                </a:xfrm>
                                <a:custGeom>
                                  <a:avLst/>
                                  <a:gdLst>
                                    <a:gd name="connsiteX0" fmla="*/ 0 w 2895600"/>
                                    <a:gd name="connsiteY0" fmla="*/ 0 h 1781175"/>
                                    <a:gd name="connsiteX1" fmla="*/ 1295400 w 2895600"/>
                                    <a:gd name="connsiteY1" fmla="*/ 1219200 h 1781175"/>
                                    <a:gd name="connsiteX2" fmla="*/ 2895600 w 2895600"/>
                                    <a:gd name="connsiteY2" fmla="*/ 1781175 h 1781175"/>
                                  </a:gdLst>
                                  <a:ahLst/>
                                  <a:cxnLst>
                                    <a:cxn ang="0">
                                      <a:pos x="connsiteX0" y="connsiteY0"/>
                                    </a:cxn>
                                    <a:cxn ang="0">
                                      <a:pos x="connsiteX1" y="connsiteY1"/>
                                    </a:cxn>
                                    <a:cxn ang="0">
                                      <a:pos x="connsiteX2" y="connsiteY2"/>
                                    </a:cxn>
                                  </a:cxnLst>
                                  <a:rect l="l" t="t" r="r" b="b"/>
                                  <a:pathLst>
                                    <a:path w="2895600" h="1781175">
                                      <a:moveTo>
                                        <a:pt x="0" y="0"/>
                                      </a:moveTo>
                                      <a:cubicBezTo>
                                        <a:pt x="406400" y="461168"/>
                                        <a:pt x="812800" y="922337"/>
                                        <a:pt x="1295400" y="1219200"/>
                                      </a:cubicBezTo>
                                      <a:cubicBezTo>
                                        <a:pt x="1778000" y="1516063"/>
                                        <a:pt x="2336800" y="1648619"/>
                                        <a:pt x="2895600" y="1781175"/>
                                      </a:cubicBezTo>
                                    </a:path>
                                  </a:pathLst>
                                </a:custGeom>
                                <a:ln>
                                  <a:prstDash val="sys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581025" y="695333"/>
                                <a:ext cx="600075" cy="29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54E1A" w14:textId="77777777" w:rsidR="004060DD" w:rsidRPr="002D0F2E" w:rsidRDefault="004060DD">
                                  <w:pPr>
                                    <w:rPr>
                                      <w:szCs w:val="18"/>
                                    </w:rPr>
                                  </w:pPr>
                                  <w:r w:rsidRPr="002D0F2E">
                                    <w:rPr>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1"/>
                            <wps:cNvSpPr txBox="1"/>
                            <wps:spPr>
                              <a:xfrm>
                                <a:off x="3732825" y="3137507"/>
                                <a:ext cx="60007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D4E71" w14:textId="77777777" w:rsidR="004060DD" w:rsidRPr="002D0F2E" w:rsidRDefault="004060DD" w:rsidP="00233AAA">
                                  <w:pPr>
                                    <w:pStyle w:val="NormalWeb"/>
                                    <w:spacing w:before="0" w:beforeAutospacing="0" w:after="0" w:afterAutospacing="0"/>
                                    <w:rPr>
                                      <w:rFonts w:asciiTheme="minorHAnsi" w:hAnsiTheme="minorHAnsi"/>
                                      <w:sz w:val="28"/>
                                    </w:rPr>
                                  </w:pPr>
                                  <w:r w:rsidRPr="002D0F2E">
                                    <w:rPr>
                                      <w:rFonts w:asciiTheme="minorHAnsi" w:eastAsia="Times New Roman" w:hAnsiTheme="minorHAnsi"/>
                                      <w:sz w:val="22"/>
                                      <w:szCs w:val="18"/>
                                    </w:rPr>
                                    <w:t>500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6" name="Group 36"/>
                          <wpg:cNvGrpSpPr/>
                          <wpg:grpSpPr>
                            <a:xfrm>
                              <a:off x="3503220" y="454853"/>
                              <a:ext cx="1791749" cy="926042"/>
                              <a:chOff x="3674670" y="434667"/>
                              <a:chExt cx="1791749" cy="926042"/>
                            </a:xfrm>
                          </wpg:grpSpPr>
                          <wps:wsp>
                            <wps:cNvPr id="34" name="Text Box 34"/>
                            <wps:cNvSpPr txBox="1"/>
                            <wps:spPr>
                              <a:xfrm>
                                <a:off x="3674670" y="513820"/>
                                <a:ext cx="1784433" cy="8468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246C62" w14:textId="77777777" w:rsidR="004060DD" w:rsidRPr="002D0F2E" w:rsidRDefault="004060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799544" y="434667"/>
                                <a:ext cx="1666875" cy="86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8B9" w14:textId="77777777" w:rsidR="004060DD" w:rsidRPr="002D0F2E" w:rsidRDefault="004060DD"/>
                                <w:p w14:paraId="55821EF0" w14:textId="77777777" w:rsidR="004060DD" w:rsidRPr="002D0F2E" w:rsidRDefault="004060DD" w:rsidP="002D0F2E">
                                  <w:pPr>
                                    <w:spacing w:line="276" w:lineRule="auto"/>
                                  </w:pPr>
                                  <w:r w:rsidRPr="002D0F2E">
                                    <w:t>Material 1</w:t>
                                  </w:r>
                                  <w:r w:rsidRPr="002D0F2E">
                                    <w:tab/>
                                  </w:r>
                                </w:p>
                                <w:p w14:paraId="7BE9AF3B" w14:textId="77777777" w:rsidR="004060DD" w:rsidRPr="002D0F2E" w:rsidRDefault="004060DD" w:rsidP="002D0F2E">
                                  <w:pPr>
                                    <w:spacing w:line="276" w:lineRule="auto"/>
                                  </w:pPr>
                                  <w:r w:rsidRPr="002D0F2E">
                                    <w:t>Material 2</w:t>
                                  </w:r>
                                </w:p>
                                <w:p w14:paraId="4EF466AA" w14:textId="77777777" w:rsidR="004060DD" w:rsidRPr="002D0F2E" w:rsidRDefault="004060DD" w:rsidP="002D0F2E">
                                  <w:pPr>
                                    <w:spacing w:line="276" w:lineRule="auto"/>
                                  </w:pPr>
                                  <w:r w:rsidRPr="002D0F2E">
                                    <w:t>Material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Straight Connector 37"/>
                          <wps:cNvCnPr/>
                          <wps:spPr>
                            <a:xfrm>
                              <a:off x="4591050" y="733425"/>
                              <a:ext cx="50482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4609125" y="951533"/>
                              <a:ext cx="504825" cy="0"/>
                            </a:xfrm>
                            <a:prstGeom prst="line">
                              <a:avLst/>
                            </a:prstGeom>
                            <a:noFill/>
                            <a:ln w="9525" cap="flat" cmpd="sng" algn="ctr">
                              <a:solidFill>
                                <a:sysClr val="windowText" lastClr="000000">
                                  <a:shade val="95000"/>
                                  <a:satMod val="105000"/>
                                </a:sysClr>
                              </a:solidFill>
                              <a:prstDash val="dash"/>
                            </a:ln>
                            <a:effectLst/>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4609125" y="1197905"/>
                              <a:ext cx="504825" cy="0"/>
                            </a:xfrm>
                            <a:prstGeom prst="line">
                              <a:avLst/>
                            </a:prstGeom>
                            <a:noFill/>
                            <a:ln w="9525" cap="flat" cmpd="sng" algn="ctr">
                              <a:solidFill>
                                <a:sysClr val="windowText" lastClr="000000">
                                  <a:shade val="95000"/>
                                  <a:satMod val="105000"/>
                                </a:sysClr>
                              </a:solidFill>
                              <a:prstDash val="sysDash"/>
                            </a:ln>
                            <a:effectLst/>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14A1810" id="Canvas 28" o:spid="_x0000_s1107" editas="canvas" style="width:468pt;height:284.45pt;mso-position-horizontal-relative:char;mso-position-vertical-relative:line" coordsize="59436,3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">
                <v:shape id="_x0000_s1108" type="#_x0000_t75" style="position:absolute;width:59436;height:36125;visibility:visible;mso-wrap-style:square">
                  <v:fill o:detectmouseclick="t"/>
                  <v:path o:connecttype="none"/>
                </v:shape>
                <v:group id="Group 43" o:spid="_x0000_s1109" style="position:absolute;left:4731;top:1362;width:52514;height:33182" coordorigin="4731,3997" coordsize="52513,3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33" o:spid="_x0000_s1110" style="position:absolute;left:4731;top:3997;width:52514;height:33181" coordorigin="4731,1139" coordsize="52513,3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27" o:spid="_x0000_s1111" style="position:absolute;left:4731;top:1139;width:52514;height:32851" coordorigin="4731,1139" coordsize="52513,3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traight Arrow Connector 29" o:spid="_x0000_s1112" type="#_x0000_t32" style="position:absolute;left:9758;top:3910;width:0;height:270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ydMIAAADbAAAADwAAAGRycy9kb3ducmV2LnhtbESPQWsCMRSE74X+h/AKvdVEK0VXoxRh&#10;rUe7iufH5rlZ3LxsN1G3/94IgsdhZr5h5sveNeJCXag9axgOFAji0puaKw37Xf4xAREissHGM2n4&#10;pwDLxevLHDPjr/xLlyJWIkE4ZKjBxthmUobSksMw8C1x8o6+cxiT7CppOrwmuGvkSKkv6bDmtGCx&#10;pZWl8lScnYbDz9D21UbZz/PfeKfW2zzQPtf6/a3/noGI1Mdn+NHeGA2jK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8ydMIAAADbAAAADwAAAAAAAAAAAAAA&#10;AAChAgAAZHJzL2Rvd25yZXYueG1sUEsFBgAAAAAEAAQA+QAAAJADAAAAAA==&#10;" strokeweight="1.5pt">
                        <v:stroke endarrow="open"/>
                      </v:shape>
                      <v:shape id="Straight Arrow Connector 30" o:spid="_x0000_s1113" type="#_x0000_t32" style="position:absolute;left:9758;top:31001;width:44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A4Eb0AAADbAAAADwAAAGRycy9kb3ducmV2LnhtbERPSwrCMBDdC94hjOBGNFVRpBpFRMEi&#10;LvwcYGjGtthMahO13t4sBJeP91+sGlOKF9WusKxgOIhAEKdWF5wpuF52/RkI55E1lpZJwYccrJbt&#10;1gJjbd98otfZZyKEsItRQe59FUvp0pwMuoGtiAN3s7VBH2CdSV3jO4SbUo6iaCoNFhwacqxok1N6&#10;Pz+NgtkxmRzS3kZv6ZhYuU+G9NiVSnU7zXoOwlPj/+Kfe68VjMP68CX8AL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QOBG9AAAA2wAAAA8AAAAAAAAAAAAAAAAAoQIA&#10;AGRycy9kb3ducmV2LnhtbFBLBQYAAAAABAAEAPkAAACLAwAAAAA=&#10;" strokeweight="1.5pt">
                        <v:stroke endarrow="open"/>
                      </v:shape>
                      <v:shape id="Text Box 4" o:spid="_x0000_s1114" type="#_x0000_t202" style="position:absolute;left:4731;top:1139;width:116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34571C41" w14:textId="1FF26A31" w:rsidR="004060DD" w:rsidRPr="002D0F2E" w:rsidRDefault="004060DD">
                              <w:pPr>
                                <w:rPr>
                                  <w:b/>
                                  <w:szCs w:val="18"/>
                                </w:rPr>
                              </w:pPr>
                              <w:r w:rsidRPr="002D0F2E">
                                <w:rPr>
                                  <w:b/>
                                  <w:szCs w:val="18"/>
                                </w:rPr>
                                <w:t>Temperature/°</w:t>
                              </w:r>
                              <w:r>
                                <w:rPr>
                                  <w:b/>
                                  <w:szCs w:val="18"/>
                                </w:rPr>
                                <w:t>C</w:t>
                              </w:r>
                              <w:r w:rsidRPr="002D0F2E">
                                <w:rPr>
                                  <w:b/>
                                  <w:szCs w:val="18"/>
                                </w:rPr>
                                <w:t>C</w:t>
                              </w:r>
                            </w:p>
                          </w:txbxContent>
                        </v:textbox>
                      </v:shape>
                      <v:shape id="Text Box 4" o:spid="_x0000_s1115" type="#_x0000_t202" style="position:absolute;left:48091;top:31132;width:91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19C25FD3" w14:textId="77777777" w:rsidR="004060DD" w:rsidRPr="002D0F2E" w:rsidRDefault="004060DD" w:rsidP="00233AAA">
                              <w:pPr>
                                <w:pStyle w:val="NormalWeb"/>
                                <w:spacing w:before="0" w:beforeAutospacing="0" w:after="0" w:afterAutospacing="0"/>
                                <w:rPr>
                                  <w:rFonts w:asciiTheme="minorHAnsi" w:hAnsiTheme="minorHAnsi"/>
                                  <w:b/>
                                  <w:sz w:val="32"/>
                                </w:rPr>
                              </w:pPr>
                              <w:r w:rsidRPr="002D0F2E">
                                <w:rPr>
                                  <w:rFonts w:asciiTheme="minorHAnsi" w:eastAsia="Times New Roman" w:hAnsiTheme="minorHAnsi"/>
                                  <w:b/>
                                  <w:sz w:val="22"/>
                                  <w:szCs w:val="18"/>
                                </w:rPr>
                                <w:t>Time/s</w:t>
                              </w:r>
                            </w:p>
                          </w:txbxContent>
                        </v:textbox>
                      </v:shape>
                      <v:shape id="Freeform 11" o:spid="_x0000_s1116" style="position:absolute;left:9810;top:8286;width:29433;height:20384;visibility:visible;mso-wrap-style:square;v-text-anchor:middle" coordsize="2943225,203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69cAA&#10;AADbAAAADwAAAGRycy9kb3ducmV2LnhtbERPzYrCMBC+C75DGGFvmnQPi1ajiLisBxWtPsDYjG2x&#10;mZQmq/XtjbCwt/n4fme26Gwt7tT6yrGGZKRAEOfOVFxoOJ++h2MQPiAbrB2Thid5WMz7vRmmxj34&#10;SPcsFCKGsE9RQxlCk0rp85Is+pFriCN3da3FEGFbSNPiI4bbWn4q9SUtVhwbSmxoVVJ+y36thk03&#10;2T9xd9sevKowudr15ccqrT8G3XIKIlAX/sV/7o2J8xN4/x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z69cAAAADbAAAADwAAAAAAAAAAAAAAAACYAgAAZHJzL2Rvd25y&#10;ZXYueG1sUEsFBgAAAAAEAAQA9QAAAIUDAAAAAA==&#10;" path="m,c345281,511175,690563,1022350,1181100,1362075v490538,339725,1126331,508000,1762125,676275e" filled="f" strokecolor="black [3040]">
                        <v:path arrowok="t" o:connecttype="custom" o:connectlocs="0,0;1181100,1362075;2943225,2038350" o:connectangles="0,0,0"/>
                      </v:shape>
                      <v:shape id="Freeform 12" o:spid="_x0000_s1117" style="position:absolute;left:9715;top:8191;width:29527;height:21622;visibility:visible;mso-wrap-style:square;v-text-anchor:middle" coordsize="2790825,240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XL8A&#10;AADbAAAADwAAAGRycy9kb3ducmV2LnhtbERPTYvCMBC9C/sfwix4s+l6EKnGIgsL1T1ZPehtaMam&#10;2ExKk9Wuv94Igrd5vM9Z5oNtxZV63zhW8JWkIIgrpxuuFRz2P5M5CB+QNbaOScE/echXH6MlZtrd&#10;eEfXMtQihrDPUIEJocuk9JUhiz5xHXHkzq63GCLsa6l7vMVw28ppms6kxYZjg8GOvg1Vl/LPKvg1&#10;R4l1KIvBuvTu3WkmtxtUavw5rBcgAg3hLX65Cx3nT+H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xLVcvwAAANsAAAAPAAAAAAAAAAAAAAAAAJgCAABkcnMvZG93bnJl&#10;di54bWxQSwUGAAAAAAQABAD1AAAAhAMAAAAA&#10;" path="m,c296069,789781,592138,1579563,1057275,1981200v465137,401637,1099343,415131,1733550,428625e" filled="f" strokecolor="black [3040]">
                        <v:stroke dashstyle="dash"/>
                        <v:path arrowok="t" o:connecttype="custom" o:connectlocs="0,0;1118618,1777598;2952749,2162175" o:connectangles="0,0,0"/>
                      </v:shape>
                      <v:shape id="Freeform 26" o:spid="_x0000_s1118" style="position:absolute;left:9810;top:8191;width:28956;height:17812;visibility:visible;mso-wrap-style:square;v-text-anchor:middle" coordsize="2895600,178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hMQA&#10;AADbAAAADwAAAGRycy9kb3ducmV2LnhtbESPT4vCMBTE7wt+h/AEb2uqB5FqlMV/KHhwa132+Gje&#10;tsXmpTSp1m9vhAWPw8z8hpkvO1OJGzWutKxgNIxAEGdWl5wrSM/bzykI55E1VpZJwYMcLBe9jznG&#10;2t75m26Jz0WAsItRQeF9HUvpsoIMuqGtiYP3ZxuDPsgml7rBe4CbSo6jaCINlhwWCqxpVVB2TVqj&#10;oGzTU5qvfy7J9NcdpdtFh227UWrQ775mIDx1/h3+b++1gvEE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s4TEAAAA2wAAAA8AAAAAAAAAAAAAAAAAmAIAAGRycy9k&#10;b3ducmV2LnhtbFBLBQYAAAAABAAEAPUAAACJAwAAAAA=&#10;" path="m,c406400,461168,812800,922337,1295400,1219200v482600,296863,1041400,429419,1600200,561975e" filled="f" strokecolor="black [3040]">
                        <v:stroke dashstyle="3 1"/>
                        <v:path arrowok="t" o:connecttype="custom" o:connectlocs="0,0;1295400,1219200;2895600,1781175" o:connectangles="0,0,0"/>
                      </v:shape>
                    </v:group>
                    <v:shape id="Text Box 31" o:spid="_x0000_s1119" type="#_x0000_t202" style="position:absolute;left:5810;top:6953;width:600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28454E1A" w14:textId="77777777" w:rsidR="004060DD" w:rsidRPr="002D0F2E" w:rsidRDefault="004060DD">
                            <w:pPr>
                              <w:rPr>
                                <w:szCs w:val="18"/>
                              </w:rPr>
                            </w:pPr>
                            <w:r w:rsidRPr="002D0F2E">
                              <w:rPr>
                                <w:szCs w:val="18"/>
                              </w:rPr>
                              <w:t>100</w:t>
                            </w:r>
                          </w:p>
                        </w:txbxContent>
                      </v:textbox>
                    </v:shape>
                    <v:shape id="Text Box 31" o:spid="_x0000_s1120" type="#_x0000_t202" style="position:absolute;left:37328;top:31375;width:600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668D4E71" w14:textId="77777777" w:rsidR="004060DD" w:rsidRPr="002D0F2E" w:rsidRDefault="004060DD" w:rsidP="00233AAA">
                            <w:pPr>
                              <w:pStyle w:val="NormalWeb"/>
                              <w:spacing w:before="0" w:beforeAutospacing="0" w:after="0" w:afterAutospacing="0"/>
                              <w:rPr>
                                <w:rFonts w:asciiTheme="minorHAnsi" w:hAnsiTheme="minorHAnsi"/>
                                <w:sz w:val="28"/>
                              </w:rPr>
                            </w:pPr>
                            <w:r w:rsidRPr="002D0F2E">
                              <w:rPr>
                                <w:rFonts w:asciiTheme="minorHAnsi" w:eastAsia="Times New Roman" w:hAnsiTheme="minorHAnsi"/>
                                <w:sz w:val="22"/>
                                <w:szCs w:val="18"/>
                              </w:rPr>
                              <w:t>500</w:t>
                            </w:r>
                          </w:p>
                        </w:txbxContent>
                      </v:textbox>
                    </v:shape>
                  </v:group>
                  <v:group id="Group 36" o:spid="_x0000_s1121" style="position:absolute;left:35032;top:4548;width:17917;height:9260" coordorigin="36746,4346" coordsize="17917,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4" o:spid="_x0000_s1122" type="#_x0000_t202" style="position:absolute;left:36746;top:5138;width:17845;height:8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cosUA&#10;AADbAAAADwAAAGRycy9kb3ducmV2LnhtbESP3WoCMRSE7wXfIRyhd5q1/2yNUqSCQinUivbyuDnd&#10;LCYn6yZdV5++KRR6OczMN8xk1jkrWmpC5VnBeJSBIC68rrhUsPlYDB9BhIis0XomBWcKMJv2exPM&#10;tT/xO7XrWIoE4ZCjAhNjnUsZCkMOw8jXxMn78o3DmGRTSt3gKcGdlddZdi8dVpwWDNY0N1Qc1t9O&#10;wet2d3xZvH1mO9rb6q61D2Z12St1Neien0BE6uJ/+K+91ApubuH3S/o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yixQAAANsAAAAPAAAAAAAAAAAAAAAAAJgCAABkcnMv&#10;ZG93bnJldi54bWxQSwUGAAAAAAQABAD1AAAAigMAAAAA&#10;" filled="f" strokeweight=".5pt">
                      <v:textbox>
                        <w:txbxContent>
                          <w:p w14:paraId="6C246C62" w14:textId="77777777" w:rsidR="004060DD" w:rsidRPr="002D0F2E" w:rsidRDefault="004060DD"/>
                        </w:txbxContent>
                      </v:textbox>
                    </v:shape>
                    <v:shape id="Text Box 35" o:spid="_x0000_s1123" type="#_x0000_t202" style="position:absolute;left:37995;top:4346;width:16669;height:8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6E5888B9" w14:textId="77777777" w:rsidR="004060DD" w:rsidRPr="002D0F2E" w:rsidRDefault="004060DD"/>
                          <w:p w14:paraId="55821EF0" w14:textId="77777777" w:rsidR="004060DD" w:rsidRPr="002D0F2E" w:rsidRDefault="004060DD" w:rsidP="002D0F2E">
                            <w:pPr>
                              <w:spacing w:line="276" w:lineRule="auto"/>
                            </w:pPr>
                            <w:r w:rsidRPr="002D0F2E">
                              <w:t>Material 1</w:t>
                            </w:r>
                            <w:r w:rsidRPr="002D0F2E">
                              <w:tab/>
                            </w:r>
                          </w:p>
                          <w:p w14:paraId="7BE9AF3B" w14:textId="77777777" w:rsidR="004060DD" w:rsidRPr="002D0F2E" w:rsidRDefault="004060DD" w:rsidP="002D0F2E">
                            <w:pPr>
                              <w:spacing w:line="276" w:lineRule="auto"/>
                            </w:pPr>
                            <w:r w:rsidRPr="002D0F2E">
                              <w:t>Material 2</w:t>
                            </w:r>
                          </w:p>
                          <w:p w14:paraId="4EF466AA" w14:textId="77777777" w:rsidR="004060DD" w:rsidRPr="002D0F2E" w:rsidRDefault="004060DD" w:rsidP="002D0F2E">
                            <w:pPr>
                              <w:spacing w:line="276" w:lineRule="auto"/>
                            </w:pPr>
                            <w:r w:rsidRPr="002D0F2E">
                              <w:t>Material 3</w:t>
                            </w:r>
                          </w:p>
                        </w:txbxContent>
                      </v:textbox>
                    </v:shape>
                  </v:group>
                  <v:line id="Straight Connector 37" o:spid="_x0000_s1124" style="position:absolute;visibility:visible;mso-wrap-style:square" from="45910,7334" to="509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JaMIAAADbAAAADwAAAGRycy9kb3ducmV2LnhtbESPT2sCMRTE7wW/Q3hCb5pVqdXVKFIq&#10;Fj3VP/fH5rm7uHlZk1TTb98IQo/DzPyGmS+jacSNnK8tKxj0MxDEhdU1lwqOh3VvAsIHZI2NZVLw&#10;Sx6Wi87LHHNt7/xNt30oRYKwz1FBFUKbS+mLigz6vm2Jk3e2zmBI0pVSO7wnuGnkMMvG0mDNaaHC&#10;lj4qKi77H5Mog9PVyM1liqet27nP0Ti+xatSr924moEIFMN/+Nn+0gpG7/D4k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hJaMIAAADbAAAADwAAAAAAAAAAAAAA&#10;AAChAgAAZHJzL2Rvd25yZXYueG1sUEsFBgAAAAAEAAQA+QAAAJADAAAAAA==&#10;" strokecolor="black [3040]"/>
                  <v:line id="Straight Connector 41" o:spid="_x0000_s1125" style="position:absolute;visibility:visible;mso-wrap-style:square" from="46091,9515" to="51139,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AOX8IAAADbAAAADwAAAGRycy9kb3ducmV2LnhtbESPzYrCMBSF98K8Q7gD7jRVRLQaZRgQ&#10;XDiKOsz60lzbanNTk1g7b28EweXh/Hyc+bI1lWjI+dKygkE/AUGcWV1yruD3uOpNQPiArLGyTAr+&#10;ycNy8dGZY6rtnffUHEIu4gj7FBUUIdSplD4ryKDv25o4eifrDIYoXS61w3scN5UcJslYGiw5Egqs&#10;6bug7HK4mcjN8o27/p0v7fr0s1lduZlujzulup/t1wxEoDa8w6/2WisYDeD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2AOX8IAAADbAAAADwAAAAAAAAAAAAAA&#10;AAChAgAAZHJzL2Rvd25yZXYueG1sUEsFBgAAAAAEAAQA+QAAAJADAAAAAA==&#10;">
                    <v:stroke dashstyle="dash"/>
                  </v:line>
                  <v:line id="Straight Connector 42" o:spid="_x0000_s1126" style="position:absolute;visibility:visible;mso-wrap-style:square" from="46091,11979" to="51139,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97XsIAAADbAAAADwAAAGRycy9kb3ducmV2LnhtbESPQWvCQBSE7wX/w/IEb83GIKXErEEE&#10;bY/ViudH9pnEZN8u2dWk/fXdQqHHYWa+YYpyMr140OBbywqWSQqCuLK65VrB+XP//ArCB2SNvWVS&#10;8EUeys3sqcBc25GP9DiFWkQI+xwVNCG4XEpfNWTQJ9YRR+9qB4MhyqGWesAxwk0vszR9kQZbjgsN&#10;Oto1VHWnu1FgDmP3fbsfTPt2SbvzeHR0+3BKLebTdg0i0BT+w3/td61glcHvl/g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97XsIAAADbAAAADwAAAAAAAAAAAAAA&#10;AAChAgAAZHJzL2Rvd25yZXYueG1sUEsFBgAAAAAEAAQA+QAAAJADAAAAAA==&#10;">
                    <v:stroke dashstyle="3 1"/>
                  </v:line>
                </v:group>
                <w10:anchorlock/>
              </v:group>
            </w:pict>
          </mc:Fallback>
        </mc:AlternateContent>
      </w:r>
    </w:p>
    <w:p w14:paraId="73290BAD" w14:textId="5D005A3D" w:rsidR="007814A7" w:rsidRPr="002C1C22" w:rsidRDefault="00D86848" w:rsidP="002D0F2E">
      <w:pPr>
        <w:tabs>
          <w:tab w:val="right" w:pos="10205"/>
        </w:tabs>
        <w:spacing w:before="120"/>
        <w:ind w:left="851" w:hanging="425"/>
        <w:rPr>
          <w:rFonts w:cs="Tahoma"/>
        </w:rPr>
      </w:pPr>
      <w:r w:rsidRPr="002C1C22">
        <w:rPr>
          <w:rFonts w:cs="Tahoma"/>
        </w:rPr>
        <w:t>c)</w:t>
      </w:r>
      <w:r w:rsidRPr="002C1C22">
        <w:rPr>
          <w:rFonts w:cs="Tahoma"/>
        </w:rPr>
        <w:tab/>
      </w:r>
      <w:r w:rsidR="00FC2AF0" w:rsidRPr="002C1C22">
        <w:rPr>
          <w:rFonts w:cs="Tahoma"/>
        </w:rPr>
        <w:t>Give your conclusions on the effectiveness of each material as an insulator by comparing all three</w:t>
      </w:r>
      <w:r w:rsidR="005767C1" w:rsidRPr="002C1C22">
        <w:rPr>
          <w:rFonts w:cs="Tahoma"/>
        </w:rPr>
        <w:t xml:space="preserve"> insulators</w:t>
      </w:r>
      <w:r w:rsidR="002D0F2E" w:rsidRPr="002C1C22">
        <w:rPr>
          <w:rFonts w:cs="Tahoma"/>
        </w:rPr>
        <w:t>.</w:t>
      </w:r>
      <w:r w:rsidR="00FC2AF0" w:rsidRPr="002C1C22">
        <w:rPr>
          <w:rFonts w:cs="Tahoma"/>
        </w:rPr>
        <w:tab/>
      </w:r>
    </w:p>
    <w:p w14:paraId="213634DD"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796C6B2"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15E494A" w14:textId="792E7F62"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7D9DB33" w14:textId="4BBAEC19"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E516E49"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500B546"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736EE3D" w14:textId="77777777" w:rsidR="007814A7" w:rsidRPr="002C1C22" w:rsidRDefault="007814A7" w:rsidP="007814A7">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5C1F1099" w14:textId="77777777" w:rsidR="003E01FF" w:rsidRPr="002C1C22" w:rsidRDefault="003E01FF">
      <w:pPr>
        <w:rPr>
          <w:rFonts w:cs="Tahoma"/>
        </w:rPr>
      </w:pPr>
      <w:r w:rsidRPr="002C1C22">
        <w:rPr>
          <w:rFonts w:cs="Tahoma"/>
        </w:rPr>
        <w:br w:type="page"/>
      </w:r>
    </w:p>
    <w:p w14:paraId="059A88B8" w14:textId="7E4B09D9" w:rsidR="003E01FF" w:rsidRPr="002C1C22" w:rsidRDefault="00643B49" w:rsidP="003E01FF">
      <w:pPr>
        <w:ind w:left="426" w:hanging="426"/>
        <w:rPr>
          <w:rFonts w:cs="Tahoma"/>
        </w:rPr>
      </w:pPr>
      <w:r w:rsidRPr="002C1C22">
        <w:rPr>
          <w:rFonts w:cs="Tahoma"/>
        </w:rPr>
        <w:lastRenderedPageBreak/>
        <w:t>8</w:t>
      </w:r>
      <w:r w:rsidR="003E01FF" w:rsidRPr="002C1C22">
        <w:rPr>
          <w:rFonts w:cs="Tahoma"/>
        </w:rPr>
        <w:t>.</w:t>
      </w:r>
      <w:r w:rsidR="003E01FF" w:rsidRPr="002C1C22">
        <w:rPr>
          <w:rFonts w:cs="Tahoma"/>
        </w:rPr>
        <w:tab/>
        <w:t>An electric motor is used in various mechanical systems, such as hair dryers, to generate movement.</w:t>
      </w:r>
    </w:p>
    <w:p w14:paraId="147BA93A" w14:textId="77777777" w:rsidR="003E01FF" w:rsidRPr="002C1C22" w:rsidRDefault="003E01FF" w:rsidP="003E01FF">
      <w:pPr>
        <w:pStyle w:val="ListParagraph"/>
        <w:ind w:left="360"/>
        <w:rPr>
          <w:rFonts w:cs="Tahoma"/>
          <w:sz w:val="10"/>
        </w:rPr>
      </w:pPr>
    </w:p>
    <w:p w14:paraId="6717DA41" w14:textId="77777777" w:rsidR="003E01FF" w:rsidRPr="002C1C22" w:rsidRDefault="003E01FF" w:rsidP="003E01FF">
      <w:pPr>
        <w:pStyle w:val="ListParagraph"/>
        <w:ind w:left="360"/>
        <w:rPr>
          <w:rFonts w:cs="Tahoma"/>
        </w:rPr>
      </w:pPr>
      <w:r w:rsidRPr="002C1C22">
        <w:rPr>
          <w:rFonts w:cs="Tahoma"/>
          <w:noProof/>
          <w:lang w:eastAsia="en-GB"/>
        </w:rPr>
        <w:drawing>
          <wp:anchor distT="0" distB="0" distL="114300" distR="114300" simplePos="0" relativeHeight="251714560" behindDoc="0" locked="0" layoutInCell="1" allowOverlap="1" wp14:anchorId="3BBDF2DC" wp14:editId="1C63950B">
            <wp:simplePos x="0" y="0"/>
            <wp:positionH relativeFrom="margin">
              <wp:align>center</wp:align>
            </wp:positionH>
            <wp:positionV relativeFrom="paragraph">
              <wp:posOffset>64770</wp:posOffset>
            </wp:positionV>
            <wp:extent cx="1990090" cy="1492250"/>
            <wp:effectExtent l="19050" t="19050" r="10160" b="12700"/>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moto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0090" cy="1492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91CD4B2" w14:textId="77777777" w:rsidR="003E01FF" w:rsidRPr="002C1C22" w:rsidRDefault="003E01FF" w:rsidP="003E01FF">
      <w:pPr>
        <w:pStyle w:val="ListParagraph"/>
        <w:ind w:left="360"/>
        <w:rPr>
          <w:rFonts w:cs="Tahoma"/>
        </w:rPr>
      </w:pPr>
    </w:p>
    <w:p w14:paraId="0218656B" w14:textId="77777777" w:rsidR="003E01FF" w:rsidRPr="002C1C22" w:rsidRDefault="003E01FF" w:rsidP="003E01FF">
      <w:pPr>
        <w:pStyle w:val="ListParagraph"/>
        <w:ind w:left="360"/>
        <w:rPr>
          <w:rFonts w:cs="Tahoma"/>
        </w:rPr>
      </w:pPr>
    </w:p>
    <w:p w14:paraId="7CF7688C" w14:textId="77777777" w:rsidR="003E01FF" w:rsidRPr="002C1C22" w:rsidRDefault="003E01FF" w:rsidP="003E01FF">
      <w:pPr>
        <w:pStyle w:val="ListParagraph"/>
        <w:ind w:left="360"/>
        <w:rPr>
          <w:rFonts w:cs="Tahoma"/>
        </w:rPr>
      </w:pPr>
    </w:p>
    <w:p w14:paraId="3A72C949" w14:textId="77777777" w:rsidR="003E01FF" w:rsidRPr="002C1C22" w:rsidRDefault="003E01FF" w:rsidP="003E01FF">
      <w:pPr>
        <w:pStyle w:val="ListParagraph"/>
        <w:ind w:left="360"/>
        <w:rPr>
          <w:rFonts w:cs="Tahoma"/>
        </w:rPr>
      </w:pPr>
    </w:p>
    <w:p w14:paraId="60A0BAD4" w14:textId="77777777" w:rsidR="003E01FF" w:rsidRPr="002C1C22" w:rsidRDefault="003E01FF" w:rsidP="003E01FF">
      <w:pPr>
        <w:pStyle w:val="ListParagraph"/>
        <w:ind w:left="360"/>
        <w:rPr>
          <w:rFonts w:cs="Tahoma"/>
        </w:rPr>
      </w:pPr>
    </w:p>
    <w:p w14:paraId="112C3188" w14:textId="77777777" w:rsidR="003E01FF" w:rsidRPr="002C1C22" w:rsidRDefault="003E01FF" w:rsidP="003E01FF">
      <w:pPr>
        <w:pStyle w:val="ListParagraph"/>
        <w:ind w:left="360"/>
        <w:rPr>
          <w:rFonts w:cs="Tahoma"/>
        </w:rPr>
      </w:pPr>
    </w:p>
    <w:p w14:paraId="6774F210" w14:textId="77777777" w:rsidR="003E01FF" w:rsidRPr="002C1C22" w:rsidRDefault="003E01FF" w:rsidP="003E01FF">
      <w:pPr>
        <w:pStyle w:val="ListParagraph"/>
        <w:ind w:left="360"/>
        <w:rPr>
          <w:rFonts w:cs="Tahoma"/>
        </w:rPr>
      </w:pPr>
    </w:p>
    <w:p w14:paraId="0C7750D8" w14:textId="77777777" w:rsidR="003E01FF" w:rsidRPr="002C1C22" w:rsidRDefault="003E01FF" w:rsidP="003E01FF">
      <w:pPr>
        <w:pStyle w:val="ListParagraph"/>
        <w:ind w:left="360"/>
        <w:rPr>
          <w:rFonts w:cs="Tahoma"/>
        </w:rPr>
      </w:pPr>
    </w:p>
    <w:p w14:paraId="586519B4" w14:textId="77777777" w:rsidR="003E01FF" w:rsidRPr="002C1C22" w:rsidRDefault="003E01FF" w:rsidP="003E01FF">
      <w:pPr>
        <w:pStyle w:val="ListParagraph"/>
        <w:ind w:left="360"/>
        <w:rPr>
          <w:rFonts w:cs="Tahoma"/>
        </w:rPr>
      </w:pPr>
    </w:p>
    <w:p w14:paraId="3997E0D0" w14:textId="362BC5E6" w:rsidR="003E01FF" w:rsidRPr="002C1C22" w:rsidRDefault="003E01FF" w:rsidP="003E01FF">
      <w:pPr>
        <w:pStyle w:val="ListParagraph"/>
        <w:spacing w:after="120"/>
        <w:ind w:left="426" w:right="849"/>
        <w:rPr>
          <w:rFonts w:cs="Tahoma"/>
        </w:rPr>
      </w:pPr>
      <w:r w:rsidRPr="002C1C22">
        <w:rPr>
          <w:rFonts w:cs="Tahoma"/>
        </w:rPr>
        <w:t xml:space="preserve">A hair dryer’s electric motor is supplied with 900 kJ of electrical energy but only has an output of 700 kJ </w:t>
      </w:r>
      <w:r w:rsidR="00C06E12" w:rsidRPr="002C1C22">
        <w:rPr>
          <w:rFonts w:cs="Tahoma"/>
        </w:rPr>
        <w:t xml:space="preserve">of </w:t>
      </w:r>
      <w:r w:rsidRPr="002C1C22">
        <w:rPr>
          <w:rFonts w:cs="Tahoma"/>
        </w:rPr>
        <w:t>rotational energy.</w:t>
      </w:r>
    </w:p>
    <w:p w14:paraId="12985DE9" w14:textId="77777777" w:rsidR="003E01FF" w:rsidRPr="002C1C22" w:rsidRDefault="003E01FF" w:rsidP="003E01FF">
      <w:pPr>
        <w:tabs>
          <w:tab w:val="right" w:pos="10205"/>
        </w:tabs>
        <w:ind w:left="851" w:hanging="425"/>
        <w:rPr>
          <w:rFonts w:cs="Tahoma"/>
        </w:rPr>
      </w:pPr>
      <w:r w:rsidRPr="002C1C22">
        <w:rPr>
          <w:rFonts w:cs="Tahoma"/>
        </w:rPr>
        <w:t>a)</w:t>
      </w:r>
      <w:r w:rsidRPr="002C1C22">
        <w:rPr>
          <w:rFonts w:cs="Tahoma"/>
        </w:rPr>
        <w:tab/>
        <w:t>Explain why the input energy is not equal to the output energy of the electric motor.</w:t>
      </w:r>
      <w:r w:rsidRPr="002C1C22">
        <w:rPr>
          <w:rFonts w:cs="Tahoma"/>
        </w:rPr>
        <w:tab/>
      </w:r>
    </w:p>
    <w:p w14:paraId="7A577F05"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9B0D8AF"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0755A69"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11A47C3"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83FC09C"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0CCE011" w14:textId="77777777" w:rsidR="003E01FF" w:rsidRPr="002C1C22" w:rsidRDefault="003E01FF" w:rsidP="003E01FF">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4EBC92EA" w14:textId="77777777" w:rsidR="003E01FF" w:rsidRPr="002C1C22" w:rsidRDefault="003E01FF" w:rsidP="003E01FF">
      <w:pPr>
        <w:tabs>
          <w:tab w:val="right" w:pos="10205"/>
        </w:tabs>
        <w:ind w:left="851" w:hanging="425"/>
        <w:rPr>
          <w:rFonts w:cs="Tahoma"/>
        </w:rPr>
      </w:pPr>
      <w:r w:rsidRPr="002C1C22">
        <w:rPr>
          <w:rFonts w:cs="Tahoma"/>
        </w:rPr>
        <w:t>b)</w:t>
      </w:r>
      <w:r w:rsidRPr="002C1C22">
        <w:rPr>
          <w:rFonts w:cs="Tahoma"/>
        </w:rPr>
        <w:tab/>
        <w:t>Calculate the efficiency of the motor. Give your answer as a decimal to 1 decimal place.</w:t>
      </w:r>
      <w:r w:rsidRPr="002C1C22">
        <w:rPr>
          <w:rFonts w:cs="Tahoma"/>
        </w:rPr>
        <w:tab/>
      </w:r>
    </w:p>
    <w:p w14:paraId="335CF154"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FA2EC0D"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8465B9A"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E351B95" w14:textId="77777777" w:rsidR="003E01FF" w:rsidRPr="002C1C22" w:rsidRDefault="003E01FF" w:rsidP="003E01FF">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166FE7B1" w14:textId="0645A1F6" w:rsidR="003E01FF" w:rsidRPr="002C1C22" w:rsidRDefault="003E01FF" w:rsidP="003E01FF">
      <w:pPr>
        <w:tabs>
          <w:tab w:val="right" w:pos="10205"/>
        </w:tabs>
        <w:ind w:left="851" w:hanging="425"/>
        <w:rPr>
          <w:rFonts w:cs="Tahoma"/>
        </w:rPr>
      </w:pPr>
      <w:r w:rsidRPr="002C1C22">
        <w:rPr>
          <w:rFonts w:cs="Tahoma"/>
        </w:rPr>
        <w:t>c)</w:t>
      </w:r>
      <w:r w:rsidRPr="002C1C22">
        <w:rPr>
          <w:rFonts w:cs="Tahoma"/>
        </w:rPr>
        <w:tab/>
      </w:r>
      <w:r w:rsidR="00C06E12" w:rsidRPr="002C1C22">
        <w:rPr>
          <w:rFonts w:cs="Tahoma"/>
          <w:b/>
        </w:rPr>
        <w:t>(HT</w:t>
      </w:r>
      <w:r w:rsidR="00A140D1" w:rsidRPr="002C1C22">
        <w:rPr>
          <w:rFonts w:cs="Tahoma"/>
          <w:b/>
        </w:rPr>
        <w:t xml:space="preserve"> Only)</w:t>
      </w:r>
      <w:r w:rsidR="00A140D1" w:rsidRPr="002C1C22">
        <w:rPr>
          <w:rFonts w:cs="Tahoma"/>
        </w:rPr>
        <w:t xml:space="preserve"> </w:t>
      </w:r>
      <w:r w:rsidRPr="002C1C22">
        <w:rPr>
          <w:rFonts w:cs="Tahoma"/>
        </w:rPr>
        <w:t xml:space="preserve">Suggest a method for improving the efficiency of the electric motor. </w:t>
      </w:r>
      <w:r w:rsidRPr="002C1C22">
        <w:rPr>
          <w:rFonts w:cs="Tahoma"/>
        </w:rPr>
        <w:tab/>
      </w:r>
    </w:p>
    <w:p w14:paraId="5E182C7E" w14:textId="77777777" w:rsidR="003E01FF" w:rsidRPr="002C1C22" w:rsidRDefault="003E01FF" w:rsidP="003E01F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06FCAA5" w14:textId="77777777" w:rsidR="003E01FF" w:rsidRPr="002C1C22" w:rsidRDefault="003E01FF" w:rsidP="006740C9">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B64023B" w14:textId="77777777" w:rsidR="006740C9" w:rsidRDefault="006740C9" w:rsidP="00334BC2">
      <w:pPr>
        <w:widowControl w:val="0"/>
        <w:tabs>
          <w:tab w:val="right" w:pos="10205"/>
        </w:tabs>
        <w:jc w:val="right"/>
        <w:rPr>
          <w:rFonts w:ascii="Calibri" w:hAnsi="Calibri"/>
          <w:b/>
          <w:i/>
          <w:szCs w:val="20"/>
        </w:rPr>
      </w:pPr>
    </w:p>
    <w:p w14:paraId="5798BE20" w14:textId="7D55FEDA" w:rsidR="00C41C49" w:rsidRPr="002C1C22" w:rsidRDefault="00334BC2" w:rsidP="00334BC2">
      <w:pPr>
        <w:widowControl w:val="0"/>
        <w:tabs>
          <w:tab w:val="right" w:pos="10205"/>
        </w:tabs>
        <w:jc w:val="right"/>
        <w:rPr>
          <w:rFonts w:ascii="Calibri" w:hAnsi="Calibri"/>
          <w:b/>
          <w:i/>
          <w:szCs w:val="20"/>
        </w:rPr>
      </w:pPr>
      <w:r w:rsidRPr="002C1C22">
        <w:rPr>
          <w:rFonts w:ascii="Calibri" w:hAnsi="Calibri"/>
          <w:b/>
          <w:i/>
          <w:szCs w:val="20"/>
        </w:rPr>
        <w:t>Total</w:t>
      </w:r>
      <w:r w:rsidR="00C41C49" w:rsidRPr="002C1C22">
        <w:rPr>
          <w:rFonts w:ascii="Calibri" w:hAnsi="Calibri"/>
          <w:b/>
          <w:i/>
          <w:szCs w:val="20"/>
        </w:rPr>
        <w:t>s</w:t>
      </w:r>
    </w:p>
    <w:p w14:paraId="322E929E" w14:textId="1D64E11B" w:rsidR="00334BC2" w:rsidRPr="002C1C22" w:rsidRDefault="00587F98" w:rsidP="00334BC2">
      <w:pPr>
        <w:widowControl w:val="0"/>
        <w:tabs>
          <w:tab w:val="right" w:pos="10205"/>
        </w:tabs>
        <w:jc w:val="right"/>
        <w:rPr>
          <w:rFonts w:ascii="Calibri" w:hAnsi="Calibri"/>
          <w:b/>
          <w:i/>
          <w:szCs w:val="20"/>
        </w:rPr>
      </w:pPr>
      <w:r>
        <w:rPr>
          <w:rFonts w:ascii="Calibri" w:hAnsi="Calibri"/>
          <w:b/>
          <w:i/>
          <w:szCs w:val="20"/>
        </w:rPr>
        <w:t>FT</w:t>
      </w:r>
      <w:r w:rsidR="00C41C49" w:rsidRPr="002C1C22">
        <w:rPr>
          <w:rFonts w:ascii="Calibri" w:hAnsi="Calibri"/>
          <w:b/>
          <w:i/>
          <w:szCs w:val="20"/>
        </w:rPr>
        <w:t>: 25</w:t>
      </w:r>
      <w:r w:rsidR="00334BC2" w:rsidRPr="002C1C22">
        <w:rPr>
          <w:rFonts w:ascii="Calibri" w:hAnsi="Calibri"/>
          <w:b/>
          <w:i/>
          <w:szCs w:val="20"/>
        </w:rPr>
        <w:t xml:space="preserve"> marks</w:t>
      </w:r>
    </w:p>
    <w:p w14:paraId="60EA4824" w14:textId="7104830C" w:rsidR="00C41C49" w:rsidRPr="002C1C22" w:rsidRDefault="00587F98" w:rsidP="00334BC2">
      <w:pPr>
        <w:widowControl w:val="0"/>
        <w:tabs>
          <w:tab w:val="right" w:pos="10205"/>
        </w:tabs>
        <w:jc w:val="right"/>
        <w:rPr>
          <w:rFonts w:ascii="Calibri" w:hAnsi="Calibri"/>
          <w:b/>
          <w:i/>
          <w:szCs w:val="20"/>
        </w:rPr>
      </w:pPr>
      <w:r>
        <w:rPr>
          <w:rFonts w:ascii="Calibri" w:hAnsi="Calibri"/>
          <w:b/>
          <w:i/>
          <w:szCs w:val="20"/>
        </w:rPr>
        <w:t>HT</w:t>
      </w:r>
      <w:r w:rsidR="00C41C49" w:rsidRPr="002C1C22">
        <w:rPr>
          <w:rFonts w:ascii="Calibri" w:hAnsi="Calibri"/>
          <w:b/>
          <w:i/>
          <w:szCs w:val="20"/>
        </w:rPr>
        <w:t>: 26 marks</w:t>
      </w:r>
    </w:p>
    <w:p w14:paraId="5FCE4F1D" w14:textId="77777777" w:rsidR="008D01E6" w:rsidRPr="002C1C22" w:rsidRDefault="008D01E6" w:rsidP="008D01E6">
      <w:pPr>
        <w:ind w:left="720"/>
        <w:rPr>
          <w:rFonts w:cs="Tahoma"/>
        </w:rPr>
      </w:pPr>
    </w:p>
    <w:p w14:paraId="08BDE9A6" w14:textId="77777777" w:rsidR="008D01E6" w:rsidRPr="002C1C22" w:rsidRDefault="00D4740D" w:rsidP="008D01E6">
      <w:pPr>
        <w:ind w:left="720"/>
        <w:rPr>
          <w:rFonts w:cs="Tahoma"/>
        </w:rPr>
      </w:pPr>
      <w:r w:rsidRPr="002C1C22">
        <w:rPr>
          <w:rFonts w:cs="Tahoma"/>
        </w:rPr>
        <w:br w:type="page"/>
      </w:r>
    </w:p>
    <w:p w14:paraId="78B93E2C" w14:textId="3B65E6B0" w:rsidR="008D01E6" w:rsidRPr="002C1C22" w:rsidRDefault="00F763AD" w:rsidP="00D86848">
      <w:pPr>
        <w:pStyle w:val="topictest"/>
      </w:pPr>
      <w:bookmarkStart w:id="10" w:name="_Toc468175841"/>
      <w:r w:rsidRPr="002C1C22">
        <w:lastRenderedPageBreak/>
        <w:t>Topic Test 3</w:t>
      </w:r>
      <w:r w:rsidR="00643670" w:rsidRPr="002C1C22">
        <w:t>: Current, potential difference</w:t>
      </w:r>
      <w:r w:rsidR="00B611B4" w:rsidRPr="002C1C22">
        <w:t>, resistance and circuits</w:t>
      </w:r>
      <w:bookmarkEnd w:id="10"/>
    </w:p>
    <w:p w14:paraId="75931904" w14:textId="77777777" w:rsidR="0054217A" w:rsidRPr="002C1C22" w:rsidRDefault="0054217A" w:rsidP="00FC7521"/>
    <w:p w14:paraId="007BE5ED" w14:textId="5A05B327" w:rsidR="009248DF" w:rsidRPr="002C1C22" w:rsidRDefault="00D86848" w:rsidP="00C7787B">
      <w:pPr>
        <w:tabs>
          <w:tab w:val="right" w:pos="10205"/>
        </w:tabs>
        <w:ind w:left="426" w:hanging="426"/>
        <w:rPr>
          <w:rFonts w:cs="Tahoma"/>
        </w:rPr>
      </w:pPr>
      <w:r w:rsidRPr="002C1C22">
        <w:rPr>
          <w:rFonts w:cs="Tahoma"/>
        </w:rPr>
        <w:t>1.</w:t>
      </w:r>
      <w:r w:rsidRPr="002C1C22">
        <w:rPr>
          <w:rFonts w:cs="Tahoma"/>
        </w:rPr>
        <w:tab/>
      </w:r>
      <w:r w:rsidR="0054217A" w:rsidRPr="002C1C22">
        <w:rPr>
          <w:rFonts w:cs="Tahoma"/>
        </w:rPr>
        <w:t>Complete the following table</w:t>
      </w:r>
      <w:r w:rsidR="00717B66" w:rsidRPr="002C1C22">
        <w:rPr>
          <w:rFonts w:cs="Tahoma"/>
        </w:rPr>
        <w:t>.</w:t>
      </w:r>
      <w:r w:rsidR="00C7787B" w:rsidRPr="002C1C22">
        <w:rPr>
          <w:rFonts w:cs="Tahoma"/>
        </w:rPr>
        <w:tab/>
      </w:r>
    </w:p>
    <w:p w14:paraId="581A41B9" w14:textId="77777777" w:rsidR="0054217A" w:rsidRPr="002C1C22" w:rsidRDefault="0054217A" w:rsidP="0054217A">
      <w:pPr>
        <w:rPr>
          <w:rFonts w:cs="Tahoma"/>
          <w:sz w:val="10"/>
          <w:szCs w:val="10"/>
        </w:rPr>
      </w:pPr>
    </w:p>
    <w:tbl>
      <w:tblPr>
        <w:tblStyle w:val="TableGrid"/>
        <w:tblW w:w="0" w:type="auto"/>
        <w:tblInd w:w="411" w:type="dxa"/>
        <w:tblLook w:val="04A0" w:firstRow="1" w:lastRow="0" w:firstColumn="1" w:lastColumn="0" w:noHBand="0" w:noVBand="1"/>
      </w:tblPr>
      <w:tblGrid>
        <w:gridCol w:w="2835"/>
        <w:gridCol w:w="6929"/>
      </w:tblGrid>
      <w:tr w:rsidR="008A68A8" w:rsidRPr="002C1C22" w14:paraId="4FDFAD26" w14:textId="77777777" w:rsidTr="00D94E70">
        <w:trPr>
          <w:cnfStyle w:val="100000000000" w:firstRow="1" w:lastRow="0" w:firstColumn="0" w:lastColumn="0" w:oddVBand="0" w:evenVBand="0" w:oddHBand="0" w:evenHBand="0" w:firstRowFirstColumn="0" w:firstRowLastColumn="0" w:lastRowFirstColumn="0" w:lastRowLastColumn="0"/>
          <w:trHeight w:val="29"/>
        </w:trPr>
        <w:tc>
          <w:tcPr>
            <w:tcW w:w="2835" w:type="dxa"/>
            <w:shd w:val="clear" w:color="auto" w:fill="808080" w:themeFill="background1" w:themeFillShade="80"/>
          </w:tcPr>
          <w:p w14:paraId="02582958" w14:textId="77777777" w:rsidR="0054217A" w:rsidRPr="002C1C22" w:rsidRDefault="0054217A" w:rsidP="0054217A">
            <w:pPr>
              <w:tabs>
                <w:tab w:val="right" w:pos="10205"/>
              </w:tabs>
              <w:rPr>
                <w:rFonts w:cs="Tahoma"/>
                <w:color w:val="FFFFFF" w:themeColor="background1"/>
              </w:rPr>
            </w:pPr>
            <w:r w:rsidRPr="002C1C22">
              <w:rPr>
                <w:rFonts w:cs="Tahoma"/>
                <w:color w:val="FFFFFF" w:themeColor="background1"/>
              </w:rPr>
              <w:t>Circuit symbol name</w:t>
            </w:r>
          </w:p>
        </w:tc>
        <w:tc>
          <w:tcPr>
            <w:tcW w:w="6929" w:type="dxa"/>
            <w:shd w:val="clear" w:color="auto" w:fill="808080" w:themeFill="background1" w:themeFillShade="80"/>
          </w:tcPr>
          <w:p w14:paraId="0B36C992" w14:textId="77777777" w:rsidR="0054217A" w:rsidRPr="002C1C22" w:rsidRDefault="0054217A" w:rsidP="0054217A">
            <w:pPr>
              <w:tabs>
                <w:tab w:val="right" w:pos="10205"/>
              </w:tabs>
              <w:rPr>
                <w:rFonts w:cs="Tahoma"/>
                <w:color w:val="FFFFFF" w:themeColor="background1"/>
              </w:rPr>
            </w:pPr>
            <w:r w:rsidRPr="002C1C22">
              <w:rPr>
                <w:rFonts w:cs="Tahoma"/>
                <w:color w:val="FFFFFF" w:themeColor="background1"/>
              </w:rPr>
              <w:t>Circuit symbol</w:t>
            </w:r>
          </w:p>
        </w:tc>
      </w:tr>
      <w:tr w:rsidR="008A68A8" w:rsidRPr="002C1C22" w14:paraId="5E078B8C" w14:textId="77777777" w:rsidTr="00D94E70">
        <w:trPr>
          <w:trHeight w:val="822"/>
        </w:trPr>
        <w:tc>
          <w:tcPr>
            <w:tcW w:w="2835" w:type="dxa"/>
            <w:shd w:val="clear" w:color="auto" w:fill="D9D9D9" w:themeFill="background1" w:themeFillShade="D9"/>
          </w:tcPr>
          <w:p w14:paraId="530263BC" w14:textId="77777777" w:rsidR="0054217A" w:rsidRPr="002C1C22" w:rsidRDefault="0054217A" w:rsidP="0054217A">
            <w:pPr>
              <w:tabs>
                <w:tab w:val="right" w:pos="10205"/>
              </w:tabs>
              <w:rPr>
                <w:rFonts w:cs="Tahoma"/>
                <w:b w:val="0"/>
              </w:rPr>
            </w:pPr>
            <w:r w:rsidRPr="002C1C22">
              <w:rPr>
                <w:rFonts w:cs="Tahoma"/>
                <w:b w:val="0"/>
              </w:rPr>
              <w:t>Switch (open)</w:t>
            </w:r>
          </w:p>
        </w:tc>
        <w:tc>
          <w:tcPr>
            <w:tcW w:w="6929" w:type="dxa"/>
            <w:shd w:val="clear" w:color="auto" w:fill="D9D9D9" w:themeFill="background1" w:themeFillShade="D9"/>
          </w:tcPr>
          <w:p w14:paraId="1DB90528" w14:textId="77777777" w:rsidR="0054217A" w:rsidRPr="002C1C22" w:rsidRDefault="00E508C7" w:rsidP="0054217A">
            <w:pPr>
              <w:tabs>
                <w:tab w:val="right" w:pos="10205"/>
              </w:tabs>
              <w:rPr>
                <w:rFonts w:cs="Tahoma"/>
              </w:rPr>
            </w:pPr>
            <w:r w:rsidRPr="002C1C22">
              <w:rPr>
                <w:rFonts w:cs="Tahoma"/>
                <w:noProof/>
                <w:lang w:eastAsia="en-GB"/>
              </w:rPr>
              <mc:AlternateContent>
                <mc:Choice Requires="wpc">
                  <w:drawing>
                    <wp:inline distT="0" distB="0" distL="0" distR="0" wp14:anchorId="7B9AB554" wp14:editId="335979E0">
                      <wp:extent cx="2112645" cy="197413"/>
                      <wp:effectExtent l="0" t="0" r="0" b="3175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670510" y="40320"/>
                                  <a:ext cx="767384" cy="157093"/>
                                  <a:chOff x="327991" y="471557"/>
                                  <a:chExt cx="767384" cy="157093"/>
                                </a:xfrm>
                              </wpg:grpSpPr>
                              <wps:wsp>
                                <wps:cNvPr id="38" name="Straight Connector 38"/>
                                <wps:cNvCnPr/>
                                <wps:spPr>
                                  <a:xfrm>
                                    <a:off x="327991" y="496957"/>
                                    <a:ext cx="208722"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Oval 39"/>
                                <wps:cNvSpPr/>
                                <wps:spPr>
                                  <a:xfrm>
                                    <a:off x="536713" y="471557"/>
                                    <a:ext cx="45719" cy="45719"/>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815000" y="472191"/>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Connector 40"/>
                                <wps:cNvCnPr>
                                  <a:stCxn id="39" idx="5"/>
                                </wps:cNvCnPr>
                                <wps:spPr>
                                  <a:xfrm>
                                    <a:off x="575737" y="510581"/>
                                    <a:ext cx="189438" cy="118069"/>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a:stCxn id="44" idx="6"/>
                                </wps:cNvCnPr>
                                <wps:spPr>
                                  <a:xfrm>
                                    <a:off x="860085" y="494734"/>
                                    <a:ext cx="23529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EEBDA10" id="Canvas 18" o:spid="_x0000_s1026" editas="canvas" style="width:166.35pt;height:15.55pt;mso-position-horizontal-relative:char;mso-position-vertical-relative:line" coordsize="2112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">
                      <v:shape id="_x0000_s1027" type="#_x0000_t75" style="position:absolute;width:21126;height:1968;visibility:visible;mso-wrap-style:square">
                        <v:fill o:detectmouseclick="t"/>
                        <v:path o:connecttype="none"/>
                      </v:shape>
                      <v:group id="Group 46" o:spid="_x0000_s1028" style="position:absolute;left:6705;top:403;width:7673;height:1571" coordorigin="3279,4715" coordsize="767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Straight Connector 38" o:spid="_x0000_s1029" style="position:absolute;visibility:visible;mso-wrap-style:square" from="3279,4969" to="536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dGsIAAADbAAAADwAAAGRycy9kb3ducmV2LnhtbESPwW7CMAyG70h7h8iTuEEKaGgrBDRN&#10;TEzjBBt3qzFtReOUJIPs7efDJI7W7/+zv+U6u05dKcTWs4HJuABFXHnbcm3g++t99AwqJmSLnWcy&#10;8EsR1quHwRJL62+8p+sh1UogHEs00KTUl1rHqiGHcex7YslOPjhMMoZa24A3gbtOT4tirh22LBca&#10;7Omtoep8+HFCmRwvTm/PL3j8DLuwmc3zU74YM3zMrwtQiXK6L/+3P6yBmTwr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8fdGsIAAADbAAAADwAAAAAAAAAAAAAA&#10;AAChAgAAZHJzL2Rvd25yZXYueG1sUEsFBgAAAAAEAAQA+QAAAJADAAAAAA==&#10;" strokecolor="black [3040]"/>
                        <v:oval id="Oval 39" o:spid="_x0000_s1030" style="position:absolute;left:5367;top:4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2mMYA&#10;AADbAAAADwAAAGRycy9kb3ducmV2LnhtbESPzWvCQBTE70L/h+UVvEjdNIIfqasU8aMHL8YWenxk&#10;X5Ng9m3Irib613cFweMwM79h5svOVOJCjSstK3gfRiCIM6tLzhV8HzdvUxDOI2usLJOCKzlYLl56&#10;c0y0bflAl9TnIkDYJaig8L5OpHRZQQbd0NbEwfuzjUEfZJNL3WAb4KaScRSNpcGSw0KBNa0Kyk7p&#10;2SiYrSfb/c80bSu5i/l0HNx2v/FNqf5r9/kBwlPnn+FH+0srGM3g/iX8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F2mMYAAADbAAAADwAAAAAAAAAAAAAAAACYAgAAZHJz&#10;L2Rvd25yZXYueG1sUEsFBgAAAAAEAAQA9QAAAIsDAAAAAA==&#10;" filled="f" strokecolor="black [3040]">
                          <v:shadow on="t" color="black" opacity="24903f" origin=",.5" offset="0,.55556mm"/>
                        </v:oval>
                        <v:oval id="Oval 44" o:spid="_x0000_s1031" style="position:absolute;left:8150;top:4721;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LdsUA&#10;AADbAAAADwAAAGRycy9kb3ducmV2LnhtbESPT2vCQBTE74LfYXlCb3XjH4qkriKitJiDbWzvj+xr&#10;Esy+jbtbE/vpu4WCx2FmfsMs171pxJWcry0rmIwTEMSF1TWXCj5O+8cFCB+QNTaWScGNPKxXw8ES&#10;U207fqdrHkoRIexTVFCF0KZS+qIig35sW+LofVlnMETpSqkddhFuGjlNkidpsOa4UGFL24qKc/5t&#10;FMx+svZ4fruYz2M3Kw7bF7fLbKbUw6jfPIMI1Id7+L/9qhXM5/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2xQAAANsAAAAPAAAAAAAAAAAAAAAAAJgCAABkcnMv&#10;ZG93bnJldi54bWxQSwUGAAAAAAQABAD1AAAAigMAAAAA&#10;" filled="f">
                          <v:shadow on="t" color="black" opacity="24903f" origin=",.5" offset="0,.55556mm"/>
                        </v:oval>
                        <v:line id="Straight Connector 40" o:spid="_x0000_s1032" style="position:absolute;visibility:visible;mso-wrap-style:square" from="5757,5105" to="765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iYcMAAADbAAAADwAAAGRycy9kb3ducmV2LnhtbESPTU/DMAyG70j8h8hI3Fg6PirWLZ0Q&#10;AoG2E4Pdrca0VRunS8IW/j0+TOJovX4f+1mtsxvVkULsPRuYzwpQxI23PbcGvj5fbx5BxYRscfRM&#10;Bn4pwrq+vFhhZf2JP+i4S60SCMcKDXQpTZXWsenIYZz5iViybx8cJhlDq23Ak8DdqG+LotQOe5YL&#10;HU703FEz7H6cUOb7g9NvwwL3m7ANL3dlfsgHY66v8tMSVKKc/pfP7Xdr4F6+FxfxAF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3omHDAAAA2wAAAA8AAAAAAAAAAAAA&#10;AAAAoQIAAGRycy9kb3ducmV2LnhtbFBLBQYAAAAABAAEAPkAAACRAwAAAAA=&#10;" strokecolor="black [3040]"/>
                        <v:line id="Straight Connector 45" o:spid="_x0000_s1033" style="position:absolute;visibility:visible;mso-wrap-style:square" from="8600,4947" to="10953,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B+cIAAADbAAAADwAAAGRycy9kb3ducmV2LnhtbESPT2sCMRTE70K/Q3gFbzXrX3Q1ShHF&#10;Uk+1en9sXncXNy9rEjV++6ZQ8DjMzG+YxSqaRtzI+dqygn4vA0FcWF1zqeD4vX2bgvABWWNjmRQ8&#10;yMNq+dJZYK7tnb/odgilSBD2OSqoQmhzKX1RkUHfsy1x8n6sMxiSdKXUDu8Jbho5yLKJNFhzWqiw&#10;pXVFxflwNYnSP12M3J1nePp0e7cZTuI4XpTqvsb3OYhAMTzD/+0PrWA0h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AB+cIAAADbAAAADwAAAAAAAAAAAAAA&#10;AAChAgAAZHJzL2Rvd25yZXYueG1sUEsFBgAAAAAEAAQA+QAAAJADAAAAAA==&#10;" strokecolor="black [3040]"/>
                      </v:group>
                      <w10:anchorlock/>
                    </v:group>
                  </w:pict>
                </mc:Fallback>
              </mc:AlternateContent>
            </w:r>
          </w:p>
        </w:tc>
      </w:tr>
      <w:tr w:rsidR="008A68A8" w:rsidRPr="002C1C22" w14:paraId="154E11C2" w14:textId="77777777" w:rsidTr="00D94E70">
        <w:trPr>
          <w:trHeight w:val="822"/>
        </w:trPr>
        <w:tc>
          <w:tcPr>
            <w:tcW w:w="2835" w:type="dxa"/>
          </w:tcPr>
          <w:p w14:paraId="628166A7" w14:textId="4E53CB57" w:rsidR="0054217A" w:rsidRPr="002C1C22" w:rsidRDefault="0054217A" w:rsidP="0054217A">
            <w:pPr>
              <w:tabs>
                <w:tab w:val="right" w:pos="10205"/>
              </w:tabs>
              <w:rPr>
                <w:rFonts w:cs="Tahoma"/>
                <w:b w:val="0"/>
                <w:color w:val="FF0000"/>
              </w:rPr>
            </w:pPr>
          </w:p>
        </w:tc>
        <w:tc>
          <w:tcPr>
            <w:tcW w:w="6929" w:type="dxa"/>
            <w:shd w:val="clear" w:color="auto" w:fill="D9D9D9" w:themeFill="background1" w:themeFillShade="D9"/>
          </w:tcPr>
          <w:p w14:paraId="194C0AFC" w14:textId="77777777" w:rsidR="0054217A" w:rsidRPr="002C1C22" w:rsidRDefault="00F93690" w:rsidP="0054217A">
            <w:pPr>
              <w:tabs>
                <w:tab w:val="right" w:pos="10205"/>
              </w:tabs>
              <w:rPr>
                <w:rFonts w:cs="Tahoma"/>
              </w:rPr>
            </w:pPr>
            <w:r w:rsidRPr="002C1C22">
              <w:rPr>
                <w:rFonts w:cs="Tahoma"/>
                <w:noProof/>
                <w:lang w:eastAsia="en-GB"/>
              </w:rPr>
              <mc:AlternateContent>
                <mc:Choice Requires="wpc">
                  <w:drawing>
                    <wp:inline distT="0" distB="0" distL="0" distR="0" wp14:anchorId="5F9B1CA9" wp14:editId="0AA546AB">
                      <wp:extent cx="2023110" cy="298450"/>
                      <wp:effectExtent l="0" t="0" r="0" b="635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42" name="Group 242"/>
                              <wpg:cNvGrpSpPr/>
                              <wpg:grpSpPr>
                                <a:xfrm>
                                  <a:off x="624577" y="157268"/>
                                  <a:ext cx="819600" cy="45719"/>
                                  <a:chOff x="856800" y="532800"/>
                                  <a:chExt cx="819600" cy="45719"/>
                                </a:xfrm>
                              </wpg:grpSpPr>
                              <wpg:grpSp>
                                <wpg:cNvPr id="48" name="Group 48"/>
                                <wpg:cNvGrpSpPr/>
                                <wpg:grpSpPr>
                                  <a:xfrm>
                                    <a:off x="856800" y="532800"/>
                                    <a:ext cx="516042" cy="45719"/>
                                    <a:chOff x="0" y="0"/>
                                    <a:chExt cx="516247" cy="45719"/>
                                  </a:xfrm>
                                </wpg:grpSpPr>
                                <wps:wsp>
                                  <wps:cNvPr id="49" name="Straight Connector 49"/>
                                  <wps:cNvCnPr/>
                                  <wps:spPr>
                                    <a:xfrm>
                                      <a:off x="0" y="25400"/>
                                      <a:ext cx="208722"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50" name="Oval 50"/>
                                  <wps:cNvSpPr/>
                                  <wps:spPr>
                                    <a:xfrm>
                                      <a:off x="208722" y="0"/>
                                      <a:ext cx="45719" cy="45719"/>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254441" y="24800"/>
                                      <a:ext cx="261806"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240" name="Oval 240"/>
                                <wps:cNvSpPr/>
                                <wps:spPr>
                                  <a:xfrm>
                                    <a:off x="1369327" y="533434"/>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a:off x="1419354" y="553718"/>
                                    <a:ext cx="257046"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AD8326C" id="Canvas 47" o:spid="_x0000_s1026" editas="canvas" style="width:159.3pt;height:23.5pt;mso-position-horizontal-relative:char;mso-position-vertical-relative:line" coordsize="2023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">
                      <v:shape id="_x0000_s1027" type="#_x0000_t75" style="position:absolute;width:20231;height:2984;visibility:visible;mso-wrap-style:square">
                        <v:fill o:detectmouseclick="t"/>
                        <v:path o:connecttype="none"/>
                      </v:shape>
                      <v:group id="Group 242" o:spid="_x0000_s1028" style="position:absolute;left:6245;top:1572;width:8196;height:457" coordorigin="8568,5328" coordsize="81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48" o:spid="_x0000_s1029" style="position:absolute;left:8568;top:5328;width:5160;height:457" coordsize="516247,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49" o:spid="_x0000_s1030" style="position:absolute;visibility:visible;mso-wrap-style:square" from="0,25400" to="208722,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oval id="Oval 50" o:spid="_x0000_s1031" style="position:absolute;left:208722;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bqMIA&#10;AADbAAAADwAAAGRycy9kb3ducmV2LnhtbERPy2rCQBTdF/yH4Qrd1YmKRaJjELG0mIWvdn/JXJOQ&#10;zJ10ZmrSfn1nUejycN7rbDCtuJPztWUF00kCgriwuuZSwfv15WkJwgdkja1lUvBNHrLN6GGNqbY9&#10;n+l+CaWIIexTVFCF0KVS+qIig35iO+LI3awzGCJ0pdQO+xhuWjlLkmdpsObYUGFHu4qK5vJlFMx/&#10;8u7YnD7Nx7GfF4fdq9vnNlfqcTxsVyACDeFf/Od+0woWcX3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tuowgAAANsAAAAPAAAAAAAAAAAAAAAAAJgCAABkcnMvZG93&#10;bnJldi54bWxQSwUGAAAAAAQABAD1AAAAhwMAAAAA&#10;" filled="f">
                            <v:shadow on="t" color="black" opacity="24903f" origin=",.5" offset="0,.55556mm"/>
                          </v:oval>
                          <v:line id="Straight Connector 52" o:spid="_x0000_s1032" style="position:absolute;visibility:visible;mso-wrap-style:square" from="254441,24800" to="516247,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oval id="Oval 240" o:spid="_x0000_s1033" style="position:absolute;left:13693;top:533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r4cIA&#10;AADcAAAADwAAAGRycy9kb3ducmV2LnhtbERPy2rCQBTdF/oPwxW6qxO1SImOIlKpNAutj/0lc02C&#10;mTtxZjTRr3cWhS4P5z2dd6YWN3K+sqxg0E9AEOdWV1woOOxX758gfEDWWFsmBXfyMJ+9vkwx1bbl&#10;X7rtQiFiCPsUFZQhNKmUPi/JoO/bhjhyJ+sMhghdIbXDNoabWg6TZCwNVhwbSmxoWVJ+3l2NgtEj&#10;azbn7cUcN+0o/1l+u6/MZkq99brFBESgLvyL/9xrrWD4Eef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uvhwgAAANwAAAAPAAAAAAAAAAAAAAAAAJgCAABkcnMvZG93&#10;bnJldi54bWxQSwUGAAAAAAQABAD1AAAAhwMAAAAA&#10;" filled="f">
                          <v:shadow on="t" color="black" opacity="24903f" origin=",.5" offset="0,.55556mm"/>
                        </v:oval>
                        <v:line id="Straight Connector 241" o:spid="_x0000_s1034" style="position:absolute;visibility:visible;mso-wrap-style:square" from="14193,5537" to="167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68MAAADcAAAADwAAAGRycy9kb3ducmV2LnhtbESPT2sCMRTE7wW/Q3iCN82utqKrUaS0&#10;tNST/+6PzXN3cfOyJqmm374pCD0OM/MbZrmOphU3cr6xrCAfZSCIS6sbrhQcD+/DGQgfkDW2lknB&#10;D3lYr3pPSyy0vfOObvtQiQRhX6CCOoSukNKXNRn0I9sRJ+9sncGQpKukdnhPcNPKcZZNpcGG00KN&#10;Hb3WVF723yZR8tPVyI/LHE9fbuveJtP4Eq9KDfpxswARKIb/8KP9qRWM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VPuvDAAAA3AAAAA8AAAAAAAAAAAAA&#10;AAAAoQIAAGRycy9kb3ducmV2LnhtbFBLBQYAAAAABAAEAPkAAACRAwAAAAA=&#10;" strokecolor="black [3040]"/>
                      </v:group>
                      <w10:anchorlock/>
                    </v:group>
                  </w:pict>
                </mc:Fallback>
              </mc:AlternateContent>
            </w:r>
          </w:p>
        </w:tc>
      </w:tr>
      <w:tr w:rsidR="008A68A8" w:rsidRPr="002C1C22" w14:paraId="6C48050C" w14:textId="77777777" w:rsidTr="00D94E70">
        <w:trPr>
          <w:trHeight w:val="822"/>
        </w:trPr>
        <w:tc>
          <w:tcPr>
            <w:tcW w:w="2835" w:type="dxa"/>
            <w:shd w:val="clear" w:color="auto" w:fill="D9D9D9" w:themeFill="background1" w:themeFillShade="D9"/>
          </w:tcPr>
          <w:p w14:paraId="6F0BF965" w14:textId="77777777" w:rsidR="0054217A" w:rsidRPr="002C1C22" w:rsidRDefault="0054217A" w:rsidP="0054217A">
            <w:pPr>
              <w:tabs>
                <w:tab w:val="right" w:pos="10205"/>
              </w:tabs>
              <w:rPr>
                <w:rFonts w:cs="Tahoma"/>
                <w:b w:val="0"/>
              </w:rPr>
            </w:pPr>
            <w:r w:rsidRPr="002C1C22">
              <w:rPr>
                <w:rFonts w:cs="Tahoma"/>
                <w:b w:val="0"/>
              </w:rPr>
              <w:t>Cell</w:t>
            </w:r>
          </w:p>
        </w:tc>
        <w:tc>
          <w:tcPr>
            <w:tcW w:w="6929" w:type="dxa"/>
          </w:tcPr>
          <w:p w14:paraId="396B8131" w14:textId="05738AC6" w:rsidR="0054217A" w:rsidRPr="002C1C22" w:rsidRDefault="0054217A" w:rsidP="0054217A">
            <w:pPr>
              <w:tabs>
                <w:tab w:val="right" w:pos="10205"/>
              </w:tabs>
              <w:rPr>
                <w:rFonts w:cs="Tahoma"/>
                <w:color w:val="FF0000"/>
              </w:rPr>
            </w:pPr>
          </w:p>
        </w:tc>
      </w:tr>
      <w:tr w:rsidR="008A68A8" w:rsidRPr="002C1C22" w14:paraId="5A0F4A97" w14:textId="77777777" w:rsidTr="00D94E70">
        <w:trPr>
          <w:trHeight w:val="822"/>
        </w:trPr>
        <w:tc>
          <w:tcPr>
            <w:tcW w:w="2835" w:type="dxa"/>
            <w:shd w:val="clear" w:color="auto" w:fill="D9D9D9" w:themeFill="background1" w:themeFillShade="D9"/>
          </w:tcPr>
          <w:p w14:paraId="21F68BCE" w14:textId="77777777" w:rsidR="0054217A" w:rsidRPr="002C1C22" w:rsidRDefault="0054217A" w:rsidP="0054217A">
            <w:pPr>
              <w:tabs>
                <w:tab w:val="right" w:pos="10205"/>
              </w:tabs>
              <w:rPr>
                <w:rFonts w:cs="Tahoma"/>
                <w:b w:val="0"/>
              </w:rPr>
            </w:pPr>
            <w:r w:rsidRPr="002C1C22">
              <w:rPr>
                <w:rFonts w:cs="Tahoma"/>
                <w:b w:val="0"/>
              </w:rPr>
              <w:t>Battery</w:t>
            </w:r>
          </w:p>
        </w:tc>
        <w:tc>
          <w:tcPr>
            <w:tcW w:w="6929" w:type="dxa"/>
          </w:tcPr>
          <w:p w14:paraId="0A5E2DCA" w14:textId="4A062B10" w:rsidR="0054217A" w:rsidRPr="002C1C22" w:rsidRDefault="0054217A" w:rsidP="0054217A">
            <w:pPr>
              <w:tabs>
                <w:tab w:val="right" w:pos="10205"/>
              </w:tabs>
              <w:rPr>
                <w:rFonts w:cs="Tahoma"/>
                <w:color w:val="FF0000"/>
              </w:rPr>
            </w:pPr>
          </w:p>
        </w:tc>
      </w:tr>
      <w:tr w:rsidR="008A68A8" w:rsidRPr="002C1C22" w14:paraId="18D7513B" w14:textId="77777777" w:rsidTr="00D94E70">
        <w:trPr>
          <w:trHeight w:val="822"/>
        </w:trPr>
        <w:tc>
          <w:tcPr>
            <w:tcW w:w="2835" w:type="dxa"/>
            <w:shd w:val="clear" w:color="auto" w:fill="D9D9D9" w:themeFill="background1" w:themeFillShade="D9"/>
          </w:tcPr>
          <w:p w14:paraId="17AD6324" w14:textId="77777777" w:rsidR="0054217A" w:rsidRPr="002C1C22" w:rsidRDefault="0054217A" w:rsidP="0054217A">
            <w:pPr>
              <w:tabs>
                <w:tab w:val="right" w:pos="10205"/>
              </w:tabs>
              <w:rPr>
                <w:rFonts w:cs="Tahoma"/>
                <w:b w:val="0"/>
              </w:rPr>
            </w:pPr>
            <w:r w:rsidRPr="002C1C22">
              <w:rPr>
                <w:rFonts w:cs="Tahoma"/>
                <w:b w:val="0"/>
              </w:rPr>
              <w:t>Diode</w:t>
            </w:r>
          </w:p>
        </w:tc>
        <w:tc>
          <w:tcPr>
            <w:tcW w:w="6929" w:type="dxa"/>
            <w:shd w:val="clear" w:color="auto" w:fill="D9D9D9" w:themeFill="background1" w:themeFillShade="D9"/>
          </w:tcPr>
          <w:p w14:paraId="71C11F36" w14:textId="77777777" w:rsidR="0054217A" w:rsidRPr="002C1C22" w:rsidRDefault="00891257" w:rsidP="0054217A">
            <w:pPr>
              <w:tabs>
                <w:tab w:val="right" w:pos="10205"/>
              </w:tabs>
              <w:rPr>
                <w:rFonts w:cs="Tahoma"/>
              </w:rPr>
            </w:pPr>
            <w:r w:rsidRPr="002C1C22">
              <w:rPr>
                <w:rFonts w:cs="Tahoma"/>
                <w:noProof/>
                <w:lang w:eastAsia="en-GB"/>
              </w:rPr>
              <mc:AlternateContent>
                <mc:Choice Requires="wpc">
                  <w:drawing>
                    <wp:inline distT="0" distB="0" distL="0" distR="0" wp14:anchorId="3B012DAF" wp14:editId="0194BBC2">
                      <wp:extent cx="2015490" cy="677545"/>
                      <wp:effectExtent l="0" t="0" r="0"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391325" y="113214"/>
                                  <a:ext cx="1170280" cy="439200"/>
                                  <a:chOff x="403200" y="302400"/>
                                  <a:chExt cx="1170280" cy="439200"/>
                                </a:xfrm>
                              </wpg:grpSpPr>
                              <wps:wsp>
                                <wps:cNvPr id="75" name="Straight Connector 75"/>
                                <wps:cNvCnPr/>
                                <wps:spPr>
                                  <a:xfrm>
                                    <a:off x="403200" y="532800"/>
                                    <a:ext cx="1170280"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Oval 76"/>
                                <wps:cNvSpPr/>
                                <wps:spPr>
                                  <a:xfrm>
                                    <a:off x="806400" y="302400"/>
                                    <a:ext cx="44280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Isosceles Triangle 77"/>
                                <wps:cNvSpPr/>
                                <wps:spPr>
                                  <a:xfrm rot="5400000">
                                    <a:off x="905940" y="428400"/>
                                    <a:ext cx="202752" cy="207648"/>
                                  </a:xfrm>
                                  <a:prstGeom prst="triangle">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Connector 78"/>
                                <wps:cNvCnPr/>
                                <wps:spPr>
                                  <a:xfrm>
                                    <a:off x="1111140" y="430848"/>
                                    <a:ext cx="0" cy="202752"/>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7C82499" id="Canvas 74" o:spid="_x0000_s1026" editas="canvas" style="width:158.7pt;height:53.35pt;mso-position-horizontal-relative:char;mso-position-vertical-relative:line" coordsize="20154,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">
                      <v:shape id="_x0000_s1027" type="#_x0000_t75" style="position:absolute;width:20154;height:6775;visibility:visible;mso-wrap-style:square">
                        <v:fill o:detectmouseclick="t"/>
                        <v:path o:connecttype="none"/>
                      </v:shape>
                      <v:group id="Group 81" o:spid="_x0000_s1028" style="position:absolute;left:3913;top:1132;width:11703;height:4392" coordorigin="4032,3024" coordsize="11702,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75" o:spid="_x0000_s1029" style="position:absolute;visibility:visible;mso-wrap-style:square" from="4032,5328" to="1573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oval id="Oval 76" o:spid="_x0000_s1030" style="position:absolute;left:8064;top:3024;width:4428;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bKsYA&#10;AADbAAAADwAAAGRycy9kb3ducmV2LnhtbESPzWrDMBCE74W+g9hCLqWR40OSupFDKfk75FK7hR4X&#10;a2sbWytjKbGbp68CgRyHmfmGWa1H04oz9a62rGA2jUAQF1bXXCr4yrcvSxDOI2tsLZOCP3KwTh8f&#10;VphoO/AnnTNfigBhl6CCyvsukdIVFRl0U9sRB+/X9gZ9kH0pdY9DgJtWxlE0lwZrDgsVdvRRUdFk&#10;J6PgdbPYHb+X2dDKfcxN/nzZ/8QXpSZP4/sbCE+jv4dv7YNWsJjD9Uv4A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RbKsYAAADbAAAADwAAAAAAAAAAAAAAAACYAgAAZHJz&#10;L2Rvd25yZXYueG1sUEsFBgAAAAAEAAQA9QAAAIsDAAAAAA==&#10;" filled="f" strokecolor="black [3040]">
                          <v:shadow on="t" color="black" opacity="24903f" origin=",.5" offset="0,.55556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7" o:spid="_x0000_s1031" type="#_x0000_t5" style="position:absolute;left:9059;top:4283;width:2028;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qisIA&#10;AADbAAAADwAAAGRycy9kb3ducmV2LnhtbESP3YrCMBCF7wXfIYywd5qquC3VKCKs7JVg9QHGZvqD&#10;zaQ0We326TeCsJeH8/NxNrveNOJBnastK5jPIhDEudU1lwqul69pAsJ5ZI2NZVLwSw522/Fog6m2&#10;Tz7TI/OlCCPsUlRQed+mUrq8IoNuZlvi4BW2M+iD7EqpO3yGcdPIRRR9SoM1B0KFLR0qyu/ZjwmQ&#10;ODsOp1uxSg7FkpPLfTjNF4NSH5N+vwbhqff/4Xf7WyuIY3h9C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qqKwgAAANsAAAAPAAAAAAAAAAAAAAAAAJgCAABkcnMvZG93&#10;bnJldi54bWxQSwUGAAAAAAQABAD1AAAAhwMAAAAA&#10;" fillcolor="#d8d8d8 [2732]">
                          <v:shadow on="t" color="black" opacity="24903f" origin=",.5" offset="0,.55556mm"/>
                        </v:shape>
                        <v:line id="Straight Connector 78" o:spid="_x0000_s1032" style="position:absolute;visibility:visible;mso-wrap-style:square" from="11111,4308" to="1111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group>
                      <w10:anchorlock/>
                    </v:group>
                  </w:pict>
                </mc:Fallback>
              </mc:AlternateContent>
            </w:r>
          </w:p>
        </w:tc>
      </w:tr>
      <w:tr w:rsidR="008A68A8" w:rsidRPr="002C1C22" w14:paraId="0C8A61A4" w14:textId="77777777" w:rsidTr="00D94E70">
        <w:trPr>
          <w:trHeight w:val="822"/>
        </w:trPr>
        <w:tc>
          <w:tcPr>
            <w:tcW w:w="2835" w:type="dxa"/>
          </w:tcPr>
          <w:p w14:paraId="17540C98" w14:textId="7FAC9867" w:rsidR="0054217A" w:rsidRPr="002C1C22" w:rsidRDefault="0054217A" w:rsidP="0054217A">
            <w:pPr>
              <w:tabs>
                <w:tab w:val="right" w:pos="10205"/>
              </w:tabs>
              <w:rPr>
                <w:rFonts w:cs="Tahoma"/>
                <w:b w:val="0"/>
                <w:color w:val="FF0000"/>
              </w:rPr>
            </w:pPr>
          </w:p>
        </w:tc>
        <w:tc>
          <w:tcPr>
            <w:tcW w:w="6929" w:type="dxa"/>
            <w:shd w:val="clear" w:color="auto" w:fill="D9D9D9" w:themeFill="background1" w:themeFillShade="D9"/>
          </w:tcPr>
          <w:p w14:paraId="0E73D3A0" w14:textId="77777777" w:rsidR="0054217A" w:rsidRPr="002C1C22" w:rsidRDefault="00891257" w:rsidP="0054217A">
            <w:pPr>
              <w:tabs>
                <w:tab w:val="right" w:pos="10205"/>
              </w:tabs>
              <w:rPr>
                <w:rFonts w:cs="Tahoma"/>
              </w:rPr>
            </w:pPr>
            <w:r w:rsidRPr="002C1C22">
              <w:rPr>
                <w:rFonts w:cs="Tahoma"/>
                <w:noProof/>
                <w:lang w:eastAsia="en-GB"/>
              </w:rPr>
              <mc:AlternateContent>
                <mc:Choice Requires="wpc">
                  <w:drawing>
                    <wp:inline distT="0" distB="0" distL="0" distR="0" wp14:anchorId="009D779B" wp14:editId="41F3A657">
                      <wp:extent cx="2980690" cy="279324"/>
                      <wp:effectExtent l="0" t="0" r="0" b="102235"/>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6" name="Group 86"/>
                              <wpg:cNvGrpSpPr/>
                              <wpg:grpSpPr>
                                <a:xfrm>
                                  <a:off x="824259" y="113724"/>
                                  <a:ext cx="1476000" cy="165600"/>
                                  <a:chOff x="468000" y="597600"/>
                                  <a:chExt cx="1476000" cy="165600"/>
                                </a:xfrm>
                              </wpg:grpSpPr>
                              <wps:wsp>
                                <wps:cNvPr id="83" name="Straight Connector 83"/>
                                <wps:cNvCnPr/>
                                <wps:spPr>
                                  <a:xfrm>
                                    <a:off x="468000" y="691200"/>
                                    <a:ext cx="486451" cy="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Rectangle 84"/>
                                <wps:cNvSpPr/>
                                <wps:spPr>
                                  <a:xfrm>
                                    <a:off x="954391" y="597600"/>
                                    <a:ext cx="482400" cy="16560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raight Connector 85"/>
                                <wps:cNvCnPr>
                                  <a:stCxn id="84" idx="3"/>
                                </wps:cNvCnPr>
                                <wps:spPr>
                                  <a:xfrm>
                                    <a:off x="1436791" y="680400"/>
                                    <a:ext cx="507209"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2B221F7" id="Canvas 82" o:spid="_x0000_s1026" editas="canvas" style="width:234.7pt;height:22pt;mso-position-horizontal-relative:char;mso-position-vertical-relative:line" coordsize="29806,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">
                      <v:shape id="_x0000_s1027" type="#_x0000_t75" style="position:absolute;width:29806;height:2787;visibility:visible;mso-wrap-style:square">
                        <v:fill o:detectmouseclick="t"/>
                        <v:path o:connecttype="none"/>
                      </v:shape>
                      <v:group id="Group 86" o:spid="_x0000_s1028" style="position:absolute;left:8242;top:1137;width:14760;height:1656" coordorigin="4680,597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Straight Connector 83" o:spid="_x0000_s1029" style="position:absolute;visibility:visible;mso-wrap-style:square" from="4680,6912" to="954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rect id="Rectangle 84" o:spid="_x0000_s1030" style="position:absolute;left:9543;top:5976;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80cUA&#10;AADbAAAADwAAAGRycy9kb3ducmV2LnhtbESPQWvCQBSE7wX/w/IEL0U3lVY0ugZTWlsPHoz+gEf2&#10;mUSzb0N2m6T/vlso9DjMzDfMJhlMLTpqXWVZwdMsAkGcW11xoeByfp8uQTiPrLG2TAq+yUGyHT1s&#10;MNa25xN1mS9EgLCLUUHpfRNL6fKSDLqZbYiDd7WtQR9kW0jdYh/gppbzKFpIgxWHhRIbei0pv2df&#10;RsFt0Rz3KR9W6f5tePzIbkZeXoxSk/GwW4PwNPj/8F/7UytYPsP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3zRxQAAANsAAAAPAAAAAAAAAAAAAAAAAJgCAABkcnMv&#10;ZG93bnJldi54bWxQSwUGAAAAAAQABAD1AAAAigMAAAAA&#10;" filled="f" strokecolor="black [3040]">
                          <v:shadow on="t" color="black" opacity="24903f" origin=",.5" offset="0,.55556mm"/>
                        </v:rect>
                        <v:line id="Straight Connector 85" o:spid="_x0000_s1031" style="position:absolute;visibility:visible;mso-wrap-style:square" from="14367,6804" to="1944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group>
                      <w10:anchorlock/>
                    </v:group>
                  </w:pict>
                </mc:Fallback>
              </mc:AlternateContent>
            </w:r>
          </w:p>
        </w:tc>
      </w:tr>
      <w:tr w:rsidR="008A68A8" w:rsidRPr="002C1C22" w14:paraId="57C5B5E3" w14:textId="77777777" w:rsidTr="00D94E70">
        <w:trPr>
          <w:trHeight w:val="822"/>
        </w:trPr>
        <w:tc>
          <w:tcPr>
            <w:tcW w:w="2835" w:type="dxa"/>
          </w:tcPr>
          <w:p w14:paraId="33D0931E" w14:textId="1B5F926B" w:rsidR="0054217A" w:rsidRPr="002C1C22" w:rsidRDefault="0054217A" w:rsidP="0054217A">
            <w:pPr>
              <w:tabs>
                <w:tab w:val="right" w:pos="10205"/>
              </w:tabs>
              <w:rPr>
                <w:rFonts w:cs="Tahoma"/>
                <w:b w:val="0"/>
                <w:color w:val="FF0000"/>
              </w:rPr>
            </w:pPr>
          </w:p>
        </w:tc>
        <w:tc>
          <w:tcPr>
            <w:tcW w:w="6929" w:type="dxa"/>
            <w:shd w:val="clear" w:color="auto" w:fill="D9D9D9" w:themeFill="background1" w:themeFillShade="D9"/>
          </w:tcPr>
          <w:p w14:paraId="63A8A4C3" w14:textId="77777777" w:rsidR="0054217A" w:rsidRPr="002C1C22" w:rsidRDefault="00891257" w:rsidP="0054217A">
            <w:pPr>
              <w:tabs>
                <w:tab w:val="right" w:pos="10205"/>
              </w:tabs>
              <w:rPr>
                <w:rFonts w:cs="Tahoma"/>
              </w:rPr>
            </w:pPr>
            <w:r w:rsidRPr="002C1C22">
              <w:rPr>
                <w:rFonts w:cs="Tahoma"/>
                <w:noProof/>
                <w:lang w:eastAsia="en-GB"/>
              </w:rPr>
              <mc:AlternateContent>
                <mc:Choice Requires="wpc">
                  <w:drawing>
                    <wp:inline distT="0" distB="0" distL="0" distR="0" wp14:anchorId="7A471DE8" wp14:editId="3B413F88">
                      <wp:extent cx="2743200" cy="386499"/>
                      <wp:effectExtent l="0" t="0" r="0" b="33020"/>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3" name="Group 93"/>
                              <wpg:cNvGrpSpPr/>
                              <wpg:grpSpPr>
                                <a:xfrm>
                                  <a:off x="675471" y="36048"/>
                                  <a:ext cx="1475739" cy="350662"/>
                                  <a:chOff x="424800" y="588263"/>
                                  <a:chExt cx="1475739" cy="350662"/>
                                </a:xfrm>
                              </wpg:grpSpPr>
                              <wpg:grpSp>
                                <wpg:cNvPr id="88" name="Group 88"/>
                                <wpg:cNvGrpSpPr/>
                                <wpg:grpSpPr>
                                  <a:xfrm>
                                    <a:off x="424800" y="691200"/>
                                    <a:ext cx="1475739" cy="165600"/>
                                    <a:chOff x="0" y="0"/>
                                    <a:chExt cx="1476000" cy="165600"/>
                                  </a:xfrm>
                                </wpg:grpSpPr>
                                <wps:wsp>
                                  <wps:cNvPr id="89" name="Straight Connector 89"/>
                                  <wps:cNvCnPr/>
                                  <wps:spPr>
                                    <a:xfrm>
                                      <a:off x="0" y="93600"/>
                                      <a:ext cx="486451"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90" name="Rectangle 90"/>
                                  <wps:cNvSpPr/>
                                  <wps:spPr>
                                    <a:xfrm>
                                      <a:off x="486391" y="0"/>
                                      <a:ext cx="482400" cy="165600"/>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968791" y="82800"/>
                                      <a:ext cx="507209"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92" name="Straight Arrow Connector 92"/>
                                <wps:cNvCnPr/>
                                <wps:spPr>
                                  <a:xfrm flipV="1">
                                    <a:off x="896898" y="588263"/>
                                    <a:ext cx="442266" cy="3506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4D66100" id="Canvas 87" o:spid="_x0000_s1026" editas="canvas" style="width:3in;height:30.45pt;mso-position-horizontal-relative:char;mso-position-vertical-relative:line" coordsize="2743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">
                      <v:shape id="_x0000_s1027" type="#_x0000_t75" style="position:absolute;width:27432;height:3860;visibility:visible;mso-wrap-style:square">
                        <v:fill o:detectmouseclick="t"/>
                        <v:path o:connecttype="none"/>
                      </v:shape>
                      <v:group id="Group 93" o:spid="_x0000_s1028" style="position:absolute;left:6754;top:360;width:14758;height:3507" coordorigin="4248,5882" coordsize="14757,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88" o:spid="_x0000_s1029" style="position:absolute;left:4248;top:6912;width:14757;height:165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Straight Connector 89" o:spid="_x0000_s1030" style="position:absolute;visibility:visible;mso-wrap-style:square" from="0,936" to="48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rect id="Rectangle 90" o:spid="_x0000_s1031" style="position:absolute;left:4863;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B48IA&#10;AADbAAAADwAAAGRycy9kb3ducmV2LnhtbERPPW/CMBDdK/EfrEPqVhwYKkgxqESKmoEFihDdjvhI&#10;rMbn1HZJ+u/roVLHp/e93o62E3fywThWMJ9lIIhrpw03Ck7v5dMSRIjIGjvHpOCHAmw3k4c15toN&#10;fKD7MTYihXDIUUEbY59LGeqWLIaZ64kTd3PeYkzQN1J7HFK47eQiy56lRcOpocWeipbqz+O3VVBe&#10;6VzZfrc3i7fVR/dVFn5/KZR6nI6vLyAijfFf/OeutIJVWp++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0HjwgAAANsAAAAPAAAAAAAAAAAAAAAAAJgCAABkcnMvZG93&#10;bnJldi54bWxQSwUGAAAAAAQABAD1AAAAhwMAAAAA&#10;" filled="f">
                            <v:shadow on="t" color="black" opacity="24903f" origin=",.5" offset="0,.55556mm"/>
                          </v:rect>
                          <v:line id="Straight Connector 91" o:spid="_x0000_s1032" style="position:absolute;visibility:visible;mso-wrap-style:square" from="9687,828" to="1476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group>
                        <v:shape id="Straight Arrow Connector 92" o:spid="_x0000_s1033" type="#_x0000_t32" style="position:absolute;left:8968;top:5882;width:4423;height:3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J4scAAADbAAAADwAAAGRycy9kb3ducmV2LnhtbESPW2sCMRSE3wv+h3AKfdNs1+JlNYq0&#10;FFsqiBcE3w6b42Zxc7Juom7/fVMo9HGYmW+Y6by1lbhR40vHCp57CQji3OmSCwX73Xt3BMIHZI2V&#10;Y1LwTR7ms87DFDPt7ryh2zYUIkLYZ6jAhFBnUvrckEXfczVx9E6usRiibAqpG7xHuK1kmiQDabHk&#10;uGCwpldD+Xl7tQrePg8vw0t7WfeXR7PKqT88posvpZ4e28UERKA2/If/2h9awTiF3y/xB8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cnixwAAANsAAAAPAAAAAAAA&#10;AAAAAAAAAKECAABkcnMvZG93bnJldi54bWxQSwUGAAAAAAQABAD5AAAAlQMAAAAA&#10;" strokecolor="black [3040]">
                          <v:stroke endarrow="open"/>
                        </v:shape>
                      </v:group>
                      <w10:anchorlock/>
                    </v:group>
                  </w:pict>
                </mc:Fallback>
              </mc:AlternateContent>
            </w:r>
          </w:p>
        </w:tc>
      </w:tr>
      <w:tr w:rsidR="0054217A" w:rsidRPr="002C1C22" w14:paraId="1E2F062A" w14:textId="77777777" w:rsidTr="00D94E70">
        <w:trPr>
          <w:trHeight w:val="822"/>
        </w:trPr>
        <w:tc>
          <w:tcPr>
            <w:tcW w:w="2835" w:type="dxa"/>
            <w:shd w:val="clear" w:color="auto" w:fill="D9D9D9" w:themeFill="background1" w:themeFillShade="D9"/>
          </w:tcPr>
          <w:p w14:paraId="56DFB8A1" w14:textId="6C3BE1F7" w:rsidR="0054217A" w:rsidRPr="002C1C22" w:rsidRDefault="0054217A" w:rsidP="0054217A">
            <w:pPr>
              <w:tabs>
                <w:tab w:val="right" w:pos="10205"/>
              </w:tabs>
              <w:rPr>
                <w:rFonts w:cs="Tahoma"/>
                <w:b w:val="0"/>
              </w:rPr>
            </w:pPr>
            <w:r w:rsidRPr="002C1C22">
              <w:rPr>
                <w:rFonts w:cs="Tahoma"/>
                <w:b w:val="0"/>
              </w:rPr>
              <w:t>Light</w:t>
            </w:r>
            <w:r w:rsidR="00717B66" w:rsidRPr="002C1C22">
              <w:rPr>
                <w:rFonts w:cs="Tahoma"/>
                <w:b w:val="0"/>
              </w:rPr>
              <w:t>-</w:t>
            </w:r>
            <w:r w:rsidRPr="002C1C22">
              <w:rPr>
                <w:rFonts w:cs="Tahoma"/>
                <w:b w:val="0"/>
              </w:rPr>
              <w:t>emitting diode (LED)</w:t>
            </w:r>
          </w:p>
        </w:tc>
        <w:tc>
          <w:tcPr>
            <w:tcW w:w="6929" w:type="dxa"/>
          </w:tcPr>
          <w:p w14:paraId="5FBAD94B" w14:textId="3C9F9364" w:rsidR="0054217A" w:rsidRPr="002C1C22" w:rsidRDefault="0054217A" w:rsidP="0054217A">
            <w:pPr>
              <w:tabs>
                <w:tab w:val="right" w:pos="10205"/>
              </w:tabs>
              <w:rPr>
                <w:rFonts w:cs="Tahoma"/>
                <w:color w:val="FF0000"/>
              </w:rPr>
            </w:pPr>
          </w:p>
        </w:tc>
      </w:tr>
      <w:tr w:rsidR="0054217A" w:rsidRPr="002C1C22" w14:paraId="2F680E98" w14:textId="77777777" w:rsidTr="00D94E70">
        <w:trPr>
          <w:trHeight w:val="822"/>
        </w:trPr>
        <w:tc>
          <w:tcPr>
            <w:tcW w:w="2835" w:type="dxa"/>
          </w:tcPr>
          <w:p w14:paraId="0D0C2CA9" w14:textId="3C80D509" w:rsidR="0054217A" w:rsidRPr="002C1C22" w:rsidRDefault="0054217A" w:rsidP="00E07C4D">
            <w:pPr>
              <w:tabs>
                <w:tab w:val="right" w:pos="10205"/>
              </w:tabs>
              <w:rPr>
                <w:rFonts w:cs="Tahoma"/>
                <w:b w:val="0"/>
                <w:color w:val="FF0000"/>
              </w:rPr>
            </w:pPr>
          </w:p>
        </w:tc>
        <w:tc>
          <w:tcPr>
            <w:tcW w:w="6929" w:type="dxa"/>
            <w:shd w:val="clear" w:color="auto" w:fill="D9D9D9" w:themeFill="background1" w:themeFillShade="D9"/>
          </w:tcPr>
          <w:p w14:paraId="271A1A1A" w14:textId="77777777" w:rsidR="0054217A" w:rsidRPr="002C1C22" w:rsidRDefault="008A68A8" w:rsidP="0054217A">
            <w:pPr>
              <w:tabs>
                <w:tab w:val="right" w:pos="10205"/>
              </w:tabs>
              <w:rPr>
                <w:rFonts w:cs="Tahoma"/>
              </w:rPr>
            </w:pPr>
            <w:r w:rsidRPr="002C1C22">
              <w:rPr>
                <w:rFonts w:cs="Tahoma"/>
                <w:noProof/>
                <w:lang w:eastAsia="en-GB"/>
              </w:rPr>
              <mc:AlternateContent>
                <mc:Choice Requires="wpc">
                  <w:drawing>
                    <wp:inline distT="0" distB="0" distL="0" distR="0" wp14:anchorId="7794E1FA" wp14:editId="512F273C">
                      <wp:extent cx="2001520" cy="475199"/>
                      <wp:effectExtent l="0" t="38100" r="0" b="5842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9" name="Group 109"/>
                              <wpg:cNvGrpSpPr/>
                              <wpg:grpSpPr>
                                <a:xfrm>
                                  <a:off x="331575" y="0"/>
                                  <a:ext cx="1404000" cy="439200"/>
                                  <a:chOff x="367200" y="482400"/>
                                  <a:chExt cx="1404000" cy="439200"/>
                                </a:xfrm>
                              </wpg:grpSpPr>
                              <wps:wsp>
                                <wps:cNvPr id="104" name="Oval 104"/>
                                <wps:cNvSpPr/>
                                <wps:spPr>
                                  <a:xfrm>
                                    <a:off x="848580" y="482400"/>
                                    <a:ext cx="43629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05"/>
                                <wps:cNvCnPr>
                                  <a:stCxn id="104" idx="1"/>
                                  <a:endCxn id="104" idx="5"/>
                                </wps:cNvCnPr>
                                <wps:spPr>
                                  <a:xfrm>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Straight Connector 106"/>
                                <wps:cNvCnPr>
                                  <a:stCxn id="104" idx="3"/>
                                  <a:endCxn id="104" idx="7"/>
                                </wps:cNvCnPr>
                                <wps:spPr>
                                  <a:xfrm flipV="1">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a:stCxn id="104" idx="6"/>
                                </wps:cNvCnPr>
                                <wps:spPr>
                                  <a:xfrm>
                                    <a:off x="1284870" y="702000"/>
                                    <a:ext cx="486330" cy="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a:stCxn id="104" idx="2"/>
                                </wps:cNvCnPr>
                                <wps:spPr>
                                  <a:xfrm flipH="1">
                                    <a:off x="367200" y="702000"/>
                                    <a:ext cx="48138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F37F139" id="Canvas 102" o:spid="_x0000_s1026" editas="canvas" style="width:157.6pt;height:37.4pt;mso-position-horizontal-relative:char;mso-position-vertical-relative:line" coordsize="2001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">
                      <v:shape id="_x0000_s1027" type="#_x0000_t75" style="position:absolute;width:20015;height:4749;visibility:visible;mso-wrap-style:square">
                        <v:fill o:detectmouseclick="t"/>
                        <v:path o:connecttype="none"/>
                      </v:shape>
                      <v:group id="Group 109" o:spid="_x0000_s1028" style="position:absolute;left:3315;width:14040;height:4392" coordorigin="3672,4824" coordsize="14040,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104" o:spid="_x0000_s1029" style="position:absolute;left:8485;top:4824;width:4363;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f+cUA&#10;AADcAAAADwAAAGRycy9kb3ducmV2LnhtbERPTWvCQBC9C/0PyxR6kbppEKupGymlag9ejC14HLLT&#10;JCQ7G7JbE/31XUHwNo/3OcvVYBpxos5VlhW8TCIQxLnVFRcKvg/r5zkI55E1NpZJwZkcrNKH0RIT&#10;bXve0ynzhQgh7BJUUHrfJlK6vCSDbmJb4sD92s6gD7ArpO6wD+GmkXEUzaTBikNDiS19lJTX2Z9R&#10;sPh83ex+5lnfyG3M9WF82R7ji1JPj8P7GwhPg7+Lb+4vHeZHU7g+Ey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V/5xQAAANwAAAAPAAAAAAAAAAAAAAAAAJgCAABkcnMv&#10;ZG93bnJldi54bWxQSwUGAAAAAAQABAD1AAAAigMAAAAA&#10;" filled="f" strokecolor="black [3040]">
                          <v:shadow on="t" color="black" opacity="24903f" origin=",.5" offset="0,.55556mm"/>
                        </v:oval>
                        <v:line id="Straight Connector 105" o:spid="_x0000_s1030" style="position:absolute;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gVMMAAADcAAAADwAAAGRycy9kb3ducmV2LnhtbESPQWsCMRCF74L/IUzBW82qKHU1iohi&#10;sadu633YTHcXN5M1iZr+e1MoeJvhvffNm+U6mlbcyPnGsoLRMANBXFrdcKXg+2v/+gbCB2SNrWVS&#10;8Ese1qt+b4m5tnf+pFsRKpEg7HNUUIfQ5VL6siaDfmg74qT9WGcwpNVVUju8J7hp5TjLZtJgw+lC&#10;jR1tayrPxdUkyuh0MfJwnuPp6D7cbjKL03hRavASNwsQgWJ4mv/T7zrVz6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4FTDAAAA3AAAAA8AAAAAAAAAAAAA&#10;AAAAoQIAAGRycy9kb3ducmV2LnhtbFBLBQYAAAAABAAEAPkAAACRAwAAAAA=&#10;" strokecolor="black [3040]"/>
                        <v:line id="Straight Connector 106" o:spid="_x0000_s1031" style="position:absolute;flip:y;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ktcIAAADcAAAADwAAAGRycy9kb3ducmV2LnhtbERPS4vCMBC+C/6HMMLeNNWDStdYpCDI&#10;LoqP3cPehmb6wGZSmmi7/94Igrf5+J6zSnpTizu1rrKsYDqJQBBnVldcKPi5bMdLEM4ja6wtk4J/&#10;cpCsh4MVxtp2fKL72RcihLCLUUHpfRNL6bKSDLqJbYgDl9vWoA+wLaRusQvhppazKJpLgxWHhhIb&#10;SkvKruebUZC7W5P+/WqfL772p33+XRywOyr1Meo3nyA89f4tfrl3OsyP5vB8Jlw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GktcIAAADcAAAADwAAAAAAAAAAAAAA&#10;AAChAgAAZHJzL2Rvd25yZXYueG1sUEsFBgAAAAAEAAQA+QAAAJADAAAAAA==&#10;" strokecolor="black [3040]"/>
                        <v:line id="Straight Connector 107" o:spid="_x0000_s1032" style="position:absolute;visibility:visible;mso-wrap-style:square" from="12848,7020" to="1771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line id="Straight Connector 108" o:spid="_x0000_s1033" style="position:absolute;flip:x;visibility:visible;mso-wrap-style:square" from="3672,7020" to="848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VXMQAAADcAAAADwAAAGRycy9kb3ducmV2LnhtbESPS2sCQRCE7wH/w9CCtzhrDkY2jhIE&#10;ISgGn4fcmp3eB9npWXZGd/339kHw1k1VV309X/auVjdqQ+XZwGScgCLOvK24MHA+rd9noEJEtlh7&#10;JgN3CrBcDN7mmFrf8YFux1goCeGQooEyxibVOmQlOQxj3xCLlvvWYZS1LbRtsZNwV+uPJJlqhxVL&#10;Q4kNrUrK/o9XZyAP12b1d7Ex/9zsDrt8W/xitzdmNOy/v0BF6uPL/Lz+sYKfCK08IxPo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pVcxAAAANwAAAAPAAAAAAAAAAAA&#10;AAAAAKECAABkcnMvZG93bnJldi54bWxQSwUGAAAAAAQABAD5AAAAkgMAAAAA&#10;" strokecolor="black [3040]"/>
                      </v:group>
                      <w10:anchorlock/>
                    </v:group>
                  </w:pict>
                </mc:Fallback>
              </mc:AlternateContent>
            </w:r>
          </w:p>
        </w:tc>
      </w:tr>
      <w:tr w:rsidR="0054217A" w:rsidRPr="002C1C22" w14:paraId="3DDD2C25" w14:textId="77777777" w:rsidTr="00D94E70">
        <w:trPr>
          <w:trHeight w:val="822"/>
        </w:trPr>
        <w:tc>
          <w:tcPr>
            <w:tcW w:w="2835" w:type="dxa"/>
            <w:shd w:val="clear" w:color="auto" w:fill="D9D9D9" w:themeFill="background1" w:themeFillShade="D9"/>
          </w:tcPr>
          <w:p w14:paraId="4604AB12" w14:textId="77777777" w:rsidR="0054217A" w:rsidRPr="002C1C22" w:rsidRDefault="0054217A" w:rsidP="0054217A">
            <w:pPr>
              <w:tabs>
                <w:tab w:val="right" w:pos="10205"/>
              </w:tabs>
              <w:rPr>
                <w:rFonts w:cs="Tahoma"/>
                <w:b w:val="0"/>
              </w:rPr>
            </w:pPr>
            <w:r w:rsidRPr="002C1C22">
              <w:rPr>
                <w:rFonts w:cs="Tahoma"/>
                <w:b w:val="0"/>
              </w:rPr>
              <w:t>Fuse</w:t>
            </w:r>
          </w:p>
        </w:tc>
        <w:tc>
          <w:tcPr>
            <w:tcW w:w="6929" w:type="dxa"/>
          </w:tcPr>
          <w:p w14:paraId="3C23A0D0" w14:textId="42A7334C" w:rsidR="0054217A" w:rsidRPr="002C1C22" w:rsidRDefault="0054217A" w:rsidP="0054217A">
            <w:pPr>
              <w:tabs>
                <w:tab w:val="right" w:pos="10205"/>
              </w:tabs>
              <w:rPr>
                <w:rFonts w:cs="Tahoma"/>
                <w:color w:val="FF0000"/>
              </w:rPr>
            </w:pPr>
          </w:p>
        </w:tc>
      </w:tr>
      <w:tr w:rsidR="0054217A" w:rsidRPr="002C1C22" w14:paraId="2170A0DD" w14:textId="77777777" w:rsidTr="00D94E70">
        <w:trPr>
          <w:trHeight w:val="822"/>
        </w:trPr>
        <w:tc>
          <w:tcPr>
            <w:tcW w:w="2835" w:type="dxa"/>
          </w:tcPr>
          <w:p w14:paraId="68F36673" w14:textId="35797CA8" w:rsidR="0054217A" w:rsidRPr="002C1C22" w:rsidRDefault="0054217A" w:rsidP="0054217A">
            <w:pPr>
              <w:tabs>
                <w:tab w:val="right" w:pos="10205"/>
              </w:tabs>
              <w:rPr>
                <w:rFonts w:cs="Tahoma"/>
                <w:b w:val="0"/>
              </w:rPr>
            </w:pPr>
          </w:p>
        </w:tc>
        <w:tc>
          <w:tcPr>
            <w:tcW w:w="6929" w:type="dxa"/>
            <w:shd w:val="clear" w:color="auto" w:fill="D9D9D9" w:themeFill="background1" w:themeFillShade="D9"/>
          </w:tcPr>
          <w:p w14:paraId="5CAE2FE7" w14:textId="77777777" w:rsidR="0054217A" w:rsidRPr="002C1C22" w:rsidRDefault="00607B83" w:rsidP="0054217A">
            <w:pPr>
              <w:tabs>
                <w:tab w:val="right" w:pos="10205"/>
              </w:tabs>
              <w:rPr>
                <w:rFonts w:cs="Tahoma"/>
              </w:rPr>
            </w:pPr>
            <w:r w:rsidRPr="002C1C22">
              <w:rPr>
                <w:rFonts w:cs="Tahoma"/>
                <w:noProof/>
                <w:lang w:eastAsia="en-GB"/>
              </w:rPr>
              <mc:AlternateContent>
                <mc:Choice Requires="wpc">
                  <w:drawing>
                    <wp:inline distT="0" distB="0" distL="0" distR="0" wp14:anchorId="0E9639D3" wp14:editId="1901190B">
                      <wp:extent cx="2720975" cy="518399"/>
                      <wp:effectExtent l="0" t="0" r="0" b="91440"/>
                      <wp:docPr id="114" name="Canvas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9" name="Group 119"/>
                              <wpg:cNvGrpSpPr/>
                              <wpg:grpSpPr>
                                <a:xfrm>
                                  <a:off x="649309" y="35999"/>
                                  <a:ext cx="1483200" cy="482400"/>
                                  <a:chOff x="316800" y="460800"/>
                                  <a:chExt cx="1483200" cy="482400"/>
                                </a:xfrm>
                              </wpg:grpSpPr>
                              <wps:wsp>
                                <wps:cNvPr id="115" name="Straight Connector 115"/>
                                <wps:cNvCnPr/>
                                <wps:spPr>
                                  <a:xfrm>
                                    <a:off x="316800" y="720000"/>
                                    <a:ext cx="481380"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Oval 116"/>
                                <wps:cNvSpPr/>
                                <wps:spPr>
                                  <a:xfrm>
                                    <a:off x="798180" y="460800"/>
                                    <a:ext cx="501090" cy="4824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Text Box 117"/>
                                <wps:cNvSpPr txBox="1"/>
                                <wps:spPr>
                                  <a:xfrm>
                                    <a:off x="889331" y="554400"/>
                                    <a:ext cx="462117" cy="387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7164" w14:textId="77777777" w:rsidR="004060DD" w:rsidRPr="00C7787B" w:rsidRDefault="004060DD">
                                      <w:pPr>
                                        <w:rPr>
                                          <w:b/>
                                          <w:sz w:val="34"/>
                                        </w:rPr>
                                      </w:pPr>
                                      <w:r w:rsidRPr="00C7787B">
                                        <w:rPr>
                                          <w:b/>
                                          <w:sz w:val="3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Straight Connector 118"/>
                                <wps:cNvCnPr>
                                  <a:stCxn id="116" idx="6"/>
                                </wps:cNvCnPr>
                                <wps:spPr>
                                  <a:xfrm>
                                    <a:off x="1299270" y="702000"/>
                                    <a:ext cx="50073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E9639D3" id="Canvas 114" o:spid="_x0000_s1127" editas="canvas" style="width:214.25pt;height:40.8pt;mso-position-horizontal-relative:char;mso-position-vertical-relative:line" coordsize="2720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">
                      <v:shape id="_x0000_s1128" type="#_x0000_t75" style="position:absolute;width:27209;height:5181;visibility:visible;mso-wrap-style:square">
                        <v:fill o:detectmouseclick="t"/>
                        <v:path o:connecttype="none"/>
                      </v:shape>
                      <v:group id="Group 119" o:spid="_x0000_s1129" style="position:absolute;left:6493;top:359;width:14832;height:4824" coordorigin="3168,4608" coordsize="14832,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line id="Straight Connector 115" o:spid="_x0000_s1130" style="position:absolute;visibility:visible;mso-wrap-style:square" from="3168,7200" to="798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oval id="Oval 116" o:spid="_x0000_s1131" style="position:absolute;left:7981;top:4608;width:5011;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yyMQA&#10;AADcAAAADwAAAGRycy9kb3ducmV2LnhtbERPTWvCQBC9C/0PyxS8SN2Yg9roKqXU6qEXEwWPQ3ZM&#10;gtnZkN2a1F/vFgRv83ifs1z3phZXal1lWcFkHIEgzq2uuFBwyDZvcxDOI2usLZOCP3KwXr0Mlpho&#10;2/GerqkvRAhhl6CC0vsmkdLlJRl0Y9sQB+5sW4M+wLaQusUuhJtaxlE0lQYrDg0lNvRZUn5Jf42C&#10;96/Z989xnna13MZ8yUa37Sm+KTV87T8WIDz1/il+uHc6zJ9M4f+Zc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8sjEAAAA3AAAAA8AAAAAAAAAAAAAAAAAmAIAAGRycy9k&#10;b3ducmV2LnhtbFBLBQYAAAAABAAEAPUAAACJAwAAAAA=&#10;" filled="f" strokecolor="black [3040]">
                          <v:shadow on="t" color="black" opacity="24903f" origin=",.5" offset="0,.55556mm"/>
                        </v:oval>
                        <v:shape id="Text Box 117" o:spid="_x0000_s1132" type="#_x0000_t202" style="position:absolute;left:8893;top:5544;width:462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30857164" w14:textId="77777777" w:rsidR="004060DD" w:rsidRPr="00C7787B" w:rsidRDefault="004060DD">
                                <w:pPr>
                                  <w:rPr>
                                    <w:b/>
                                    <w:sz w:val="34"/>
                                  </w:rPr>
                                </w:pPr>
                                <w:r w:rsidRPr="00C7787B">
                                  <w:rPr>
                                    <w:b/>
                                    <w:sz w:val="34"/>
                                  </w:rPr>
                                  <w:t>V</w:t>
                                </w:r>
                              </w:p>
                            </w:txbxContent>
                          </v:textbox>
                        </v:shape>
                        <v:line id="Straight Connector 118" o:spid="_x0000_s1133" style="position:absolute;visibility:visible;mso-wrap-style:square" from="12992,7020" to="180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group>
                      <w10:anchorlock/>
                    </v:group>
                  </w:pict>
                </mc:Fallback>
              </mc:AlternateContent>
            </w:r>
          </w:p>
        </w:tc>
      </w:tr>
      <w:tr w:rsidR="0054217A" w:rsidRPr="002C1C22" w14:paraId="2C9DED35" w14:textId="77777777" w:rsidTr="00D94E70">
        <w:trPr>
          <w:trHeight w:val="822"/>
        </w:trPr>
        <w:tc>
          <w:tcPr>
            <w:tcW w:w="2835" w:type="dxa"/>
            <w:shd w:val="clear" w:color="auto" w:fill="D9D9D9" w:themeFill="background1" w:themeFillShade="D9"/>
          </w:tcPr>
          <w:p w14:paraId="78D7FFFE" w14:textId="77777777" w:rsidR="0054217A" w:rsidRPr="002C1C22" w:rsidRDefault="0054217A" w:rsidP="0054217A">
            <w:pPr>
              <w:tabs>
                <w:tab w:val="right" w:pos="10205"/>
              </w:tabs>
              <w:rPr>
                <w:rFonts w:cs="Tahoma"/>
                <w:b w:val="0"/>
              </w:rPr>
            </w:pPr>
            <w:r w:rsidRPr="002C1C22">
              <w:rPr>
                <w:rFonts w:cs="Tahoma"/>
                <w:b w:val="0"/>
              </w:rPr>
              <w:t>Ammeter</w:t>
            </w:r>
          </w:p>
        </w:tc>
        <w:tc>
          <w:tcPr>
            <w:tcW w:w="6929" w:type="dxa"/>
          </w:tcPr>
          <w:p w14:paraId="1184BEF1" w14:textId="50E6256A" w:rsidR="0054217A" w:rsidRPr="002C1C22" w:rsidRDefault="0054217A" w:rsidP="0054217A">
            <w:pPr>
              <w:tabs>
                <w:tab w:val="right" w:pos="10205"/>
              </w:tabs>
              <w:rPr>
                <w:rFonts w:cs="Tahoma"/>
                <w:color w:val="FF0000"/>
              </w:rPr>
            </w:pPr>
          </w:p>
        </w:tc>
      </w:tr>
      <w:tr w:rsidR="0054217A" w:rsidRPr="002C1C22" w14:paraId="6441A2C1" w14:textId="77777777" w:rsidTr="00D94E70">
        <w:trPr>
          <w:trHeight w:val="822"/>
        </w:trPr>
        <w:tc>
          <w:tcPr>
            <w:tcW w:w="2835" w:type="dxa"/>
          </w:tcPr>
          <w:p w14:paraId="41A1D2EF" w14:textId="10B01053" w:rsidR="0054217A" w:rsidRPr="002C1C22" w:rsidRDefault="0054217A" w:rsidP="0054217A">
            <w:pPr>
              <w:tabs>
                <w:tab w:val="right" w:pos="10205"/>
              </w:tabs>
              <w:rPr>
                <w:rFonts w:cs="Tahoma"/>
                <w:b w:val="0"/>
                <w:color w:val="FF0000"/>
              </w:rPr>
            </w:pPr>
          </w:p>
        </w:tc>
        <w:tc>
          <w:tcPr>
            <w:tcW w:w="6929" w:type="dxa"/>
            <w:shd w:val="clear" w:color="auto" w:fill="D9D9D9" w:themeFill="background1" w:themeFillShade="D9"/>
          </w:tcPr>
          <w:p w14:paraId="7825FC01" w14:textId="77777777" w:rsidR="0054217A" w:rsidRPr="002C1C22" w:rsidRDefault="00D4740D" w:rsidP="0054217A">
            <w:pPr>
              <w:tabs>
                <w:tab w:val="right" w:pos="10205"/>
              </w:tabs>
              <w:rPr>
                <w:rFonts w:cs="Tahoma"/>
              </w:rPr>
            </w:pPr>
            <w:r w:rsidRPr="002C1C22">
              <w:rPr>
                <w:rFonts w:cs="Tahoma"/>
                <w:noProof/>
                <w:lang w:eastAsia="en-GB"/>
              </w:rPr>
              <mc:AlternateContent>
                <mc:Choice Requires="wpc">
                  <w:drawing>
                    <wp:inline distT="0" distB="0" distL="0" distR="0" wp14:anchorId="478804AC" wp14:editId="5A2A7238">
                      <wp:extent cx="2512695" cy="485076"/>
                      <wp:effectExtent l="0" t="0" r="0" b="0"/>
                      <wp:docPr id="129" name="Canvas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2" name="Group 132"/>
                              <wpg:cNvGrpSpPr/>
                              <wpg:grpSpPr>
                                <a:xfrm>
                                  <a:off x="582131" y="55"/>
                                  <a:ext cx="1458369" cy="446160"/>
                                  <a:chOff x="629631" y="72000"/>
                                  <a:chExt cx="1458369" cy="446160"/>
                                </a:xfrm>
                              </wpg:grpSpPr>
                              <wpg:grpSp>
                                <wpg:cNvPr id="126" name="Group 126"/>
                                <wpg:cNvGrpSpPr/>
                                <wpg:grpSpPr>
                                  <a:xfrm>
                                    <a:off x="629631" y="223200"/>
                                    <a:ext cx="1458369" cy="216000"/>
                                    <a:chOff x="629631" y="1123200"/>
                                    <a:chExt cx="1458369" cy="216000"/>
                                  </a:xfrm>
                                </wpg:grpSpPr>
                                <wps:wsp>
                                  <wps:cNvPr id="127" name="Straight Connector 127"/>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128" name="Rectangle 128"/>
                                  <wps:cNvSpPr/>
                                  <wps:spPr>
                                    <a:xfrm>
                                      <a:off x="974910" y="1123200"/>
                                      <a:ext cx="655200" cy="216000"/>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 name="Straight Connector 130"/>
                                <wps:cNvCnPr/>
                                <wps:spPr>
                                  <a:xfrm>
                                    <a:off x="1000750" y="518160"/>
                                    <a:ext cx="187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7949" y="72000"/>
                                    <a:ext cx="406093" cy="446143"/>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0FA9E8D" id="Canvas 129" o:spid="_x0000_s1026" editas="canvas" style="width:197.85pt;height:38.2pt;mso-position-horizontal-relative:char;mso-position-vertical-relative:line" coordsize="2512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">
                      <v:shape id="_x0000_s1027" type="#_x0000_t75" style="position:absolute;width:25126;height:4845;visibility:visible;mso-wrap-style:square">
                        <v:fill o:detectmouseclick="t"/>
                        <v:path o:connecttype="none"/>
                      </v:shape>
                      <v:group id="Group 132" o:spid="_x0000_s1028" style="position:absolute;left:5821;width:14584;height:4462" coordorigin="6296,720" coordsize="1458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126" o:spid="_x0000_s1029" style="position:absolute;left:6296;top:2232;width:14584;height:2160" coordorigin="6296,11232" coordsize="1458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27"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rect id="Rectangle 128" o:spid="_x0000_s1031" style="position:absolute;left:9749;top:11232;width:6552;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ha8UA&#10;AADcAAAADwAAAGRycy9kb3ducmV2LnhtbESPQWvCQBCF7wX/wzKCt7pRoZToKhIs5FJB23oesmMS&#10;zM7G7KqJv75zKPQ2w3vz3jerTe8adacu1J4NzKYJKOLC25pLA99fH6/voEJEtth4JgMDBdisRy8r&#10;TK1/8IHux1gqCeGQooEqxjbVOhQVOQxT3xKLdvadwyhrV2rb4UPCXaPnSfKmHdYsDRW2lFVUXI43&#10;ZyDf366Hz8vPLls8MT/lSTachtqYybjfLkFF6uO/+e86t4I/F1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WFrxQAAANwAAAAPAAAAAAAAAAAAAAAAAJgCAABkcnMv&#10;ZG93bnJldi54bWxQSwUGAAAAAAQABAD1AAAAigMAAAAA&#10;" fillcolor="#d8d8d8 [2732]">
                            <v:shadow on="t" color="black" opacity="24903f" origin=",.5" offset="0,.55556mm"/>
                          </v:rect>
                        </v:group>
                        <v:line id="Straight Connector 130" o:spid="_x0000_s1032" style="position:absolute;visibility:visible;mso-wrap-style:square" from="10007,5181" to="1187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JccMAAADcAAAADwAAAGRycy9kb3ducmV2LnhtbESPQW/CMAyF70j7D5EncYMU0NBWCGia&#10;mJjGCTbuVmPaisYpSQbZv58Pk7g9y8+f31uus+vUlUJsPRuYjAtQxJW3LdcGvr/eR8+gYkK22Hkm&#10;A78UYb16GCyxtP7Ge7oeUq0EwrFEA01Kfal1rBpyGMe+J5bdyQeHScZQaxvwJnDX6WlRzLXDluVD&#10;gz29NVSdDz9OKJPjxent+QWPn2EXNrN5fsoXY4aP+XUBKlFOd/P/9YeV+DOJL2VE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6iXHDAAAA3AAAAA8AAAAAAAAAAAAA&#10;AAAAoQIAAGRycy9kb3ducmV2LnhtbFBLBQYAAAAABAAEAPkAAACRAwAAAAA=&#10;" strokecolor="black [3040]"/>
                        <v:line id="Straight Connector 131" o:spid="_x0000_s1033" style="position:absolute;flip:y;visibility:visible;mso-wrap-style:square" from="11879,720" to="15940,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fMMAAADcAAAADwAAAGRycy9kb3ducmV2LnhtbERPS2vCQBC+C/6HZQq9mY0tVEmzShGE&#10;0pJioh68DdnJg2ZnQ3Y16b/vFgre5uN7TrqdTCduNLjWsoJlFIMgLq1uuVZwOu4XaxDOI2vsLJOC&#10;H3Kw3cxnKSbajpzTrfC1CCHsElTQeN8nUrqyIYMusj1x4Co7GPQBDrXUA44h3HTyKY5fpMGWQ0OD&#10;Pe0aKr+Lq1FQuWu/u5y1r1YfWZ5Vn/UXjgelHh+mt1cQniZ/F/+733WY/7yE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09nzDAAAA3AAAAA8AAAAAAAAAAAAA&#10;AAAAoQIAAGRycy9kb3ducmV2LnhtbFBLBQYAAAAABAAEAPkAAACRAwAAAAA=&#10;" strokecolor="black [3040]"/>
                      </v:group>
                      <w10:anchorlock/>
                    </v:group>
                  </w:pict>
                </mc:Fallback>
              </mc:AlternateContent>
            </w:r>
          </w:p>
        </w:tc>
      </w:tr>
      <w:tr w:rsidR="0090629D" w:rsidRPr="002C1C22" w14:paraId="6093E5A6" w14:textId="77777777" w:rsidTr="00D94E70">
        <w:trPr>
          <w:trHeight w:val="822"/>
        </w:trPr>
        <w:tc>
          <w:tcPr>
            <w:tcW w:w="2835" w:type="dxa"/>
          </w:tcPr>
          <w:p w14:paraId="450DB1A3" w14:textId="2367B52A" w:rsidR="0090629D" w:rsidRPr="002C1C22" w:rsidRDefault="0090629D" w:rsidP="0090629D">
            <w:pPr>
              <w:tabs>
                <w:tab w:val="right" w:pos="10205"/>
              </w:tabs>
              <w:rPr>
                <w:rFonts w:cs="Tahoma"/>
                <w:b w:val="0"/>
                <w:color w:val="FF0000"/>
              </w:rPr>
            </w:pPr>
          </w:p>
        </w:tc>
        <w:tc>
          <w:tcPr>
            <w:tcW w:w="6929" w:type="dxa"/>
            <w:shd w:val="clear" w:color="auto" w:fill="D9D9D9" w:themeFill="background1" w:themeFillShade="D9"/>
          </w:tcPr>
          <w:p w14:paraId="396486CB" w14:textId="77777777" w:rsidR="0090629D" w:rsidRPr="002C1C22" w:rsidRDefault="0090629D" w:rsidP="0090629D">
            <w:pPr>
              <w:tabs>
                <w:tab w:val="right" w:pos="10205"/>
              </w:tabs>
              <w:rPr>
                <w:rFonts w:cs="Tahoma"/>
              </w:rPr>
            </w:pPr>
            <w:r w:rsidRPr="002C1C22">
              <w:rPr>
                <w:rFonts w:cs="Tahoma"/>
                <w:noProof/>
                <w:lang w:eastAsia="en-GB"/>
              </w:rPr>
              <mc:AlternateContent>
                <mc:Choice Requires="wpc">
                  <w:drawing>
                    <wp:inline distT="0" distB="0" distL="0" distR="0" wp14:anchorId="474CA70B" wp14:editId="296CA32A">
                      <wp:extent cx="2512695" cy="697143"/>
                      <wp:effectExtent l="0" t="0" r="0" b="84455"/>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3" name="Group 143"/>
                              <wpg:cNvGrpSpPr/>
                              <wpg:grpSpPr>
                                <a:xfrm>
                                  <a:off x="599863" y="33427"/>
                                  <a:ext cx="1458369" cy="661450"/>
                                  <a:chOff x="540488" y="21552"/>
                                  <a:chExt cx="1458369" cy="661450"/>
                                </a:xfrm>
                              </wpg:grpSpPr>
                              <wpg:grpSp>
                                <wpg:cNvPr id="134" name="Group 134"/>
                                <wpg:cNvGrpSpPr/>
                                <wpg:grpSpPr>
                                  <a:xfrm>
                                    <a:off x="540488" y="323867"/>
                                    <a:ext cx="1458369" cy="151333"/>
                                    <a:chOff x="629631" y="1159067"/>
                                    <a:chExt cx="1458369" cy="151333"/>
                                  </a:xfrm>
                                </wpg:grpSpPr>
                                <wps:wsp>
                                  <wps:cNvPr id="135" name="Straight Connector 135"/>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136" name="Rectangle 136"/>
                                  <wps:cNvSpPr/>
                                  <wps:spPr>
                                    <a:xfrm>
                                      <a:off x="1064049" y="1159067"/>
                                      <a:ext cx="438596" cy="151333"/>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Oval 140"/>
                                <wps:cNvSpPr/>
                                <wps:spPr>
                                  <a:xfrm>
                                    <a:off x="896000" y="100799"/>
                                    <a:ext cx="615926" cy="582203"/>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Straight Arrow Connector 141"/>
                                <wps:cNvCnPr/>
                                <wps:spPr>
                                  <a:xfrm>
                                    <a:off x="753140" y="100752"/>
                                    <a:ext cx="142823" cy="1512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2" name="Straight Arrow Connector 142"/>
                                <wps:cNvCnPr/>
                                <wps:spPr>
                                  <a:xfrm>
                                    <a:off x="838368" y="21552"/>
                                    <a:ext cx="132868" cy="1572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D1CBA8B" id="Canvas 139" o:spid="_x0000_s1026" editas="canvas" style="width:197.85pt;height:54.9pt;mso-position-horizontal-relative:char;mso-position-vertical-relative:line" coordsize="25126,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">
                      <v:shape id="_x0000_s1027" type="#_x0000_t75" style="position:absolute;width:25126;height:6965;visibility:visible;mso-wrap-style:square">
                        <v:fill o:detectmouseclick="t"/>
                        <v:path o:connecttype="none"/>
                      </v:shape>
                      <v:group id="Group 143" o:spid="_x0000_s1028" style="position:absolute;left:5998;top:334;width:14584;height:6614" coordorigin="5404,215" coordsize="1458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134" o:spid="_x0000_s1029" style="position:absolute;left:5404;top:3238;width:14584;height:1514" coordorigin="6296,11590" coordsize="14583,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Straight Connector 135"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rect id="Rectangle 136" o:spid="_x0000_s1031" style="position:absolute;left:10640;top:11590;width:4386;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GX8MA&#10;AADcAAAADwAAAGRycy9kb3ducmV2LnhtbERPTWuDQBC9B/oflin0lqyNIMFmI0Ua8NJCktbz4E5V&#10;4s5ad020vz4bKPQ2j/c522wynbjQ4FrLCp5XEQjiyuqWawWfp/1yA8J5ZI2dZVIwk4Ns97DYYqrt&#10;lQ90OfpahBB2KSpovO9TKV3VkEG3sj1x4L7tYNAHONRSD3gN4aaT6yhKpMGWQ0ODPeUNVefjaBQU&#10;H+PP4f389ZbHv1iURZTP5dwq9fQ4vb6A8DT5f/Gfu9BhfpzA/Zlwgd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GX8MAAADcAAAADwAAAAAAAAAAAAAAAACYAgAAZHJzL2Rv&#10;d25yZXYueG1sUEsFBgAAAAAEAAQA9QAAAIgDAAAAAA==&#10;" fillcolor="#d8d8d8 [2732]">
                            <v:shadow on="t" color="black" opacity="24903f" origin=",.5" offset="0,.55556mm"/>
                          </v:rect>
                        </v:group>
                        <v:oval id="Oval 140" o:spid="_x0000_s1032" style="position:absolute;left:8960;top:1007;width:6159;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gOscA&#10;AADcAAAADwAAAGRycy9kb3ducmV2LnhtbESPQWvCQBCF7wX/wzKFXkrdNJSq0VWktLUHL8YKHofs&#10;NAlmZ0N2a6K/3jkUepvhvXnvm8VqcI06Uxdqzwaexwko4sLbmksD3/uPpymoEJEtNp7JwIUCrJaj&#10;uwVm1ve8o3MeSyUhHDI0UMXYZlqHoiKHYexbYtF+fOcwytqV2nbYS7hrdJokr9phzdJQYUtvFRWn&#10;/NcZmL1PPreHad43epPyaf943RzTqzEP98N6DirSEP/Nf9dfVvBfBF+ekQn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44DrHAAAA3AAAAA8AAAAAAAAAAAAAAAAAmAIAAGRy&#10;cy9kb3ducmV2LnhtbFBLBQYAAAAABAAEAPUAAACMAwAAAAA=&#10;" filled="f" strokecolor="black [3040]">
                          <v:shadow on="t" color="black" opacity="24903f" origin=",.5" offset="0,.55556mm"/>
                        </v:oval>
                        <v:shape id="Straight Arrow Connector 141" o:spid="_x0000_s1033" type="#_x0000_t32" style="position:absolute;left:7531;top:1007;width:1428;height: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FbMAAAADcAAAADwAAAGRycy9kb3ducmV2LnhtbERPTYvCMBC9C/6HMII3TRUR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RWzAAAAA3AAAAA8AAAAAAAAAAAAAAAAA&#10;oQIAAGRycy9kb3ducmV2LnhtbFBLBQYAAAAABAAEAPkAAACOAwAAAAA=&#10;" strokecolor="black [3040]">
                          <v:stroke endarrow="open"/>
                        </v:shape>
                        <v:shape id="Straight Arrow Connector 142" o:spid="_x0000_s1034" type="#_x0000_t32" style="position:absolute;left:8383;top:215;width:1329;height:1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bG8IAAADcAAAADwAAAGRycy9kb3ducmV2LnhtbERPTYvCMBC9L/gfwgje1lQR0Woqi1Dw&#10;4B7UitehmW1Lm0ltYq3/frOw4G0e73O2u8E0oqfOVZYVzKYRCOLc6ooLBdkl/VyBcB5ZY2OZFLzI&#10;wS4ZfWwx1vbJJ+rPvhAhhF2MCkrv21hKl5dk0E1tSxy4H9sZ9AF2hdQdPkO4aeQ8ipbSYMWhocSW&#10;9iXl9flhFERumd73l/q7zwp/Ot5kenitr0pNxsPXBoSnwb/F/+6DDvMX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bG8IAAADcAAAADwAAAAAAAAAAAAAA&#10;AAChAgAAZHJzL2Rvd25yZXYueG1sUEsFBgAAAAAEAAQA+QAAAJADAAAAAA==&#10;" strokecolor="black [3040]">
                          <v:stroke endarrow="open"/>
                        </v:shape>
                      </v:group>
                      <w10:anchorlock/>
                    </v:group>
                  </w:pict>
                </mc:Fallback>
              </mc:AlternateContent>
            </w:r>
          </w:p>
        </w:tc>
      </w:tr>
    </w:tbl>
    <w:p w14:paraId="61EDA80A" w14:textId="40686938" w:rsidR="00595B57" w:rsidRPr="002C1C22" w:rsidRDefault="00B611B4" w:rsidP="00595B57">
      <w:pPr>
        <w:tabs>
          <w:tab w:val="right" w:pos="10205"/>
        </w:tabs>
        <w:spacing w:before="80"/>
        <w:ind w:left="426" w:hanging="426"/>
        <w:jc w:val="right"/>
        <w:rPr>
          <w:rFonts w:cs="Tahoma"/>
          <w:sz w:val="20"/>
        </w:rPr>
      </w:pPr>
      <w:r w:rsidRPr="002C1C22">
        <w:rPr>
          <w:rFonts w:cs="Tahoma"/>
          <w:i/>
          <w:sz w:val="20"/>
        </w:rPr>
        <w:t>6</w:t>
      </w:r>
      <w:r w:rsidR="00595B57" w:rsidRPr="002C1C22">
        <w:rPr>
          <w:rFonts w:cs="Tahoma"/>
          <w:i/>
          <w:sz w:val="20"/>
        </w:rPr>
        <w:t xml:space="preserve"> marks</w:t>
      </w:r>
    </w:p>
    <w:p w14:paraId="7D030BAC" w14:textId="552B663C" w:rsidR="00030586" w:rsidRPr="002C1C22" w:rsidRDefault="00D86848" w:rsidP="00B611B4">
      <w:pPr>
        <w:ind w:left="426" w:hanging="426"/>
        <w:rPr>
          <w:rFonts w:cs="Tahoma"/>
        </w:rPr>
      </w:pPr>
      <w:r w:rsidRPr="002C1C22">
        <w:rPr>
          <w:rFonts w:cs="Tahoma"/>
        </w:rPr>
        <w:lastRenderedPageBreak/>
        <w:t>2.</w:t>
      </w:r>
      <w:r w:rsidRPr="002C1C22">
        <w:rPr>
          <w:rFonts w:cs="Tahoma"/>
        </w:rPr>
        <w:tab/>
      </w:r>
      <w:proofErr w:type="gramStart"/>
      <w:r w:rsidR="00B611B4" w:rsidRPr="002C1C22">
        <w:rPr>
          <w:rFonts w:cs="Tahoma"/>
        </w:rPr>
        <w:t>a</w:t>
      </w:r>
      <w:proofErr w:type="gramEnd"/>
      <w:r w:rsidR="00B611B4" w:rsidRPr="002C1C22">
        <w:rPr>
          <w:rFonts w:cs="Tahoma"/>
        </w:rPr>
        <w:t>)</w:t>
      </w:r>
      <w:r w:rsidR="00B611B4" w:rsidRPr="002C1C22">
        <w:rPr>
          <w:rFonts w:cs="Tahoma"/>
        </w:rPr>
        <w:tab/>
      </w:r>
      <w:r w:rsidR="00030586" w:rsidRPr="002C1C22">
        <w:rPr>
          <w:rFonts w:cs="Tahoma"/>
        </w:rPr>
        <w:t>Match the following quantities to t</w:t>
      </w:r>
      <w:r w:rsidR="007B59C8" w:rsidRPr="002C1C22">
        <w:rPr>
          <w:rFonts w:cs="Tahoma"/>
        </w:rPr>
        <w:t>heir units and to the unit’s</w:t>
      </w:r>
      <w:r w:rsidR="00030586" w:rsidRPr="002C1C22">
        <w:rPr>
          <w:rFonts w:cs="Tahoma"/>
        </w:rPr>
        <w:t xml:space="preserve"> symbol</w:t>
      </w:r>
      <w:r w:rsidR="00717B66" w:rsidRPr="002C1C22">
        <w:rPr>
          <w:rFonts w:cs="Tahoma"/>
        </w:rPr>
        <w:t>.</w:t>
      </w:r>
      <w:r w:rsidR="00C7787B" w:rsidRPr="002C1C22">
        <w:rPr>
          <w:rFonts w:cs="Tahoma"/>
        </w:rPr>
        <w:tab/>
      </w:r>
    </w:p>
    <w:p w14:paraId="78E3C203" w14:textId="77777777" w:rsidR="00030586" w:rsidRPr="002C1C22" w:rsidRDefault="00030586" w:rsidP="00030586">
      <w:pPr>
        <w:pStyle w:val="ListParagraph"/>
        <w:tabs>
          <w:tab w:val="right" w:pos="10205"/>
        </w:tabs>
        <w:rPr>
          <w:rFonts w:cs="Tahoma"/>
        </w:rPr>
      </w:pPr>
    </w:p>
    <w:tbl>
      <w:tblPr>
        <w:tblStyle w:val="TableGridLight"/>
        <w:tblW w:w="9354"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984"/>
        <w:gridCol w:w="1701"/>
        <w:gridCol w:w="1984"/>
      </w:tblGrid>
      <w:tr w:rsidR="00C7787B" w:rsidRPr="002C1C22" w14:paraId="774318FC" w14:textId="77777777" w:rsidTr="008364F7">
        <w:tc>
          <w:tcPr>
            <w:tcW w:w="1984" w:type="dxa"/>
            <w:tcBorders>
              <w:top w:val="single" w:sz="6" w:space="0" w:color="auto"/>
              <w:left w:val="single" w:sz="6" w:space="0" w:color="auto"/>
              <w:bottom w:val="single" w:sz="6" w:space="0" w:color="auto"/>
              <w:right w:val="single" w:sz="6" w:space="0" w:color="auto"/>
            </w:tcBorders>
            <w:vAlign w:val="center"/>
          </w:tcPr>
          <w:p w14:paraId="27970F4C" w14:textId="0B1557E0" w:rsidR="00C7787B" w:rsidRPr="002C1C22" w:rsidRDefault="00C7787B" w:rsidP="00C7787B">
            <w:pPr>
              <w:jc w:val="center"/>
            </w:pPr>
            <w:r w:rsidRPr="002C1C22">
              <w:t>Current</w:t>
            </w:r>
          </w:p>
        </w:tc>
        <w:tc>
          <w:tcPr>
            <w:tcW w:w="1701" w:type="dxa"/>
            <w:tcBorders>
              <w:left w:val="single" w:sz="6" w:space="0" w:color="auto"/>
              <w:right w:val="single" w:sz="6" w:space="0" w:color="auto"/>
            </w:tcBorders>
          </w:tcPr>
          <w:p w14:paraId="03DCB23F"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69329F70" w14:textId="78F5AC37" w:rsidR="00C7787B" w:rsidRPr="002C1C22" w:rsidRDefault="00C7787B" w:rsidP="00C7787B">
            <w:pPr>
              <w:pStyle w:val="ListParagraph"/>
              <w:tabs>
                <w:tab w:val="right" w:pos="10205"/>
              </w:tabs>
              <w:ind w:left="0"/>
              <w:jc w:val="center"/>
              <w:rPr>
                <w:rFonts w:cs="Tahoma"/>
              </w:rPr>
            </w:pPr>
            <w:r w:rsidRPr="002C1C22">
              <w:rPr>
                <w:rFonts w:cs="Tahoma"/>
              </w:rPr>
              <w:t>Seconds</w:t>
            </w:r>
          </w:p>
        </w:tc>
        <w:tc>
          <w:tcPr>
            <w:tcW w:w="1701" w:type="dxa"/>
            <w:tcBorders>
              <w:left w:val="single" w:sz="6" w:space="0" w:color="auto"/>
              <w:right w:val="single" w:sz="6" w:space="0" w:color="auto"/>
            </w:tcBorders>
          </w:tcPr>
          <w:p w14:paraId="7F7BF717"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561B7ACE" w14:textId="4176A3F0" w:rsidR="00C7787B" w:rsidRPr="002C1C22" w:rsidRDefault="00C7787B" w:rsidP="00C7787B">
            <w:pPr>
              <w:pStyle w:val="ListParagraph"/>
              <w:tabs>
                <w:tab w:val="right" w:pos="10205"/>
              </w:tabs>
              <w:ind w:left="0"/>
              <w:jc w:val="center"/>
              <w:rPr>
                <w:rFonts w:asciiTheme="majorHAnsi" w:hAnsiTheme="majorHAnsi" w:cs="Tahoma"/>
              </w:rPr>
            </w:pPr>
            <w:r w:rsidRPr="002C1C22">
              <w:rPr>
                <w:rFonts w:asciiTheme="majorHAnsi" w:hAnsiTheme="majorHAnsi" w:cs="Tahoma"/>
              </w:rPr>
              <w:t>Q</w:t>
            </w:r>
          </w:p>
        </w:tc>
      </w:tr>
      <w:tr w:rsidR="00C7787B" w:rsidRPr="002C1C22" w14:paraId="20B8A3FA" w14:textId="77777777" w:rsidTr="008364F7">
        <w:trPr>
          <w:trHeight w:val="53"/>
        </w:trPr>
        <w:tc>
          <w:tcPr>
            <w:tcW w:w="1984" w:type="dxa"/>
            <w:tcBorders>
              <w:top w:val="single" w:sz="6" w:space="0" w:color="auto"/>
              <w:bottom w:val="single" w:sz="6" w:space="0" w:color="auto"/>
            </w:tcBorders>
            <w:vAlign w:val="center"/>
          </w:tcPr>
          <w:p w14:paraId="68845AF8" w14:textId="77777777" w:rsidR="00C7787B" w:rsidRPr="002C1C22" w:rsidRDefault="00C7787B" w:rsidP="00C7787B">
            <w:pPr>
              <w:jc w:val="center"/>
              <w:rPr>
                <w:sz w:val="8"/>
              </w:rPr>
            </w:pPr>
          </w:p>
        </w:tc>
        <w:tc>
          <w:tcPr>
            <w:tcW w:w="1701" w:type="dxa"/>
          </w:tcPr>
          <w:p w14:paraId="38A2D1F5" w14:textId="77777777" w:rsidR="00C7787B" w:rsidRPr="002C1C22" w:rsidRDefault="00C7787B" w:rsidP="00C7787B">
            <w:pPr>
              <w:pStyle w:val="ListParagraph"/>
              <w:tabs>
                <w:tab w:val="right" w:pos="10205"/>
              </w:tabs>
              <w:ind w:left="0"/>
              <w:jc w:val="center"/>
              <w:rPr>
                <w:rFonts w:cs="Tahoma"/>
                <w:sz w:val="8"/>
              </w:rPr>
            </w:pPr>
          </w:p>
        </w:tc>
        <w:tc>
          <w:tcPr>
            <w:tcW w:w="1984" w:type="dxa"/>
            <w:tcBorders>
              <w:top w:val="single" w:sz="6" w:space="0" w:color="auto"/>
              <w:bottom w:val="single" w:sz="6" w:space="0" w:color="auto"/>
            </w:tcBorders>
            <w:vAlign w:val="center"/>
          </w:tcPr>
          <w:p w14:paraId="595D7321" w14:textId="77777777" w:rsidR="00C7787B" w:rsidRPr="002C1C22" w:rsidRDefault="00C7787B" w:rsidP="00C7787B">
            <w:pPr>
              <w:pStyle w:val="ListParagraph"/>
              <w:tabs>
                <w:tab w:val="right" w:pos="10205"/>
              </w:tabs>
              <w:ind w:left="0"/>
              <w:jc w:val="center"/>
              <w:rPr>
                <w:rFonts w:cs="Tahoma"/>
                <w:sz w:val="8"/>
              </w:rPr>
            </w:pPr>
          </w:p>
        </w:tc>
        <w:tc>
          <w:tcPr>
            <w:tcW w:w="1701" w:type="dxa"/>
          </w:tcPr>
          <w:p w14:paraId="71168BA2" w14:textId="77777777" w:rsidR="00C7787B" w:rsidRPr="002C1C22" w:rsidRDefault="00C7787B" w:rsidP="00C7787B">
            <w:pPr>
              <w:pStyle w:val="ListParagraph"/>
              <w:tabs>
                <w:tab w:val="right" w:pos="10205"/>
              </w:tabs>
              <w:ind w:left="0"/>
              <w:jc w:val="center"/>
              <w:rPr>
                <w:rFonts w:cs="Tahoma"/>
                <w:sz w:val="8"/>
              </w:rPr>
            </w:pPr>
          </w:p>
        </w:tc>
        <w:tc>
          <w:tcPr>
            <w:tcW w:w="1984" w:type="dxa"/>
            <w:tcBorders>
              <w:top w:val="single" w:sz="6" w:space="0" w:color="auto"/>
              <w:bottom w:val="single" w:sz="6" w:space="0" w:color="auto"/>
            </w:tcBorders>
            <w:vAlign w:val="center"/>
          </w:tcPr>
          <w:p w14:paraId="08F7AD1B" w14:textId="77777777" w:rsidR="00C7787B" w:rsidRPr="002C1C22" w:rsidRDefault="00C7787B" w:rsidP="00C7787B">
            <w:pPr>
              <w:pStyle w:val="ListParagraph"/>
              <w:tabs>
                <w:tab w:val="right" w:pos="10205"/>
              </w:tabs>
              <w:ind w:left="0"/>
              <w:jc w:val="center"/>
              <w:rPr>
                <w:rFonts w:asciiTheme="majorHAnsi" w:hAnsiTheme="majorHAnsi" w:cs="Tahoma"/>
                <w:sz w:val="8"/>
              </w:rPr>
            </w:pPr>
          </w:p>
        </w:tc>
      </w:tr>
      <w:tr w:rsidR="00C7787B" w:rsidRPr="002C1C22" w14:paraId="3BC2BA4E" w14:textId="77777777" w:rsidTr="008364F7">
        <w:tc>
          <w:tcPr>
            <w:tcW w:w="1984" w:type="dxa"/>
            <w:tcBorders>
              <w:top w:val="single" w:sz="6" w:space="0" w:color="auto"/>
              <w:left w:val="single" w:sz="6" w:space="0" w:color="auto"/>
              <w:bottom w:val="single" w:sz="6" w:space="0" w:color="auto"/>
              <w:right w:val="single" w:sz="6" w:space="0" w:color="auto"/>
            </w:tcBorders>
            <w:vAlign w:val="center"/>
          </w:tcPr>
          <w:p w14:paraId="642267D1" w14:textId="417A1390" w:rsidR="00C7787B" w:rsidRPr="002C1C22" w:rsidRDefault="00C7787B" w:rsidP="00C7787B">
            <w:pPr>
              <w:pStyle w:val="ListParagraph"/>
              <w:tabs>
                <w:tab w:val="right" w:pos="10205"/>
              </w:tabs>
              <w:ind w:left="0"/>
              <w:jc w:val="center"/>
              <w:rPr>
                <w:rFonts w:cs="Tahoma"/>
              </w:rPr>
            </w:pPr>
            <w:r w:rsidRPr="002C1C22">
              <w:rPr>
                <w:rFonts w:cs="Tahoma"/>
              </w:rPr>
              <w:t>Charge</w:t>
            </w:r>
          </w:p>
        </w:tc>
        <w:tc>
          <w:tcPr>
            <w:tcW w:w="1701" w:type="dxa"/>
            <w:tcBorders>
              <w:left w:val="single" w:sz="6" w:space="0" w:color="auto"/>
              <w:right w:val="single" w:sz="6" w:space="0" w:color="auto"/>
            </w:tcBorders>
          </w:tcPr>
          <w:p w14:paraId="7E83763C"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16F5A8E6" w14:textId="44AEBC88" w:rsidR="00C7787B" w:rsidRPr="002C1C22" w:rsidRDefault="00C7787B" w:rsidP="00C7787B">
            <w:pPr>
              <w:pStyle w:val="ListParagraph"/>
              <w:tabs>
                <w:tab w:val="right" w:pos="10205"/>
              </w:tabs>
              <w:ind w:left="0"/>
              <w:jc w:val="center"/>
              <w:rPr>
                <w:rFonts w:cs="Tahoma"/>
              </w:rPr>
            </w:pPr>
            <w:r w:rsidRPr="002C1C22">
              <w:rPr>
                <w:rFonts w:cs="Tahoma"/>
              </w:rPr>
              <w:t>Amperes</w:t>
            </w:r>
          </w:p>
        </w:tc>
        <w:tc>
          <w:tcPr>
            <w:tcW w:w="1701" w:type="dxa"/>
            <w:tcBorders>
              <w:left w:val="single" w:sz="6" w:space="0" w:color="auto"/>
              <w:right w:val="single" w:sz="6" w:space="0" w:color="auto"/>
            </w:tcBorders>
          </w:tcPr>
          <w:p w14:paraId="46338A14"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695D4F93" w14:textId="51C32371" w:rsidR="00C7787B" w:rsidRPr="002C1C22" w:rsidRDefault="00C7787B" w:rsidP="00C7787B">
            <w:pPr>
              <w:pStyle w:val="ListParagraph"/>
              <w:tabs>
                <w:tab w:val="right" w:pos="10205"/>
              </w:tabs>
              <w:ind w:left="0"/>
              <w:jc w:val="center"/>
              <w:rPr>
                <w:rFonts w:asciiTheme="majorHAnsi" w:hAnsiTheme="majorHAnsi" w:cs="Tahoma"/>
              </w:rPr>
            </w:pPr>
            <w:r w:rsidRPr="002C1C22">
              <w:rPr>
                <w:rFonts w:asciiTheme="majorHAnsi" w:hAnsiTheme="majorHAnsi" w:cs="Tahoma"/>
              </w:rPr>
              <w:t>I</w:t>
            </w:r>
          </w:p>
        </w:tc>
      </w:tr>
      <w:tr w:rsidR="00C7787B" w:rsidRPr="002C1C22" w14:paraId="73B83E64" w14:textId="77777777" w:rsidTr="008364F7">
        <w:tc>
          <w:tcPr>
            <w:tcW w:w="1984" w:type="dxa"/>
            <w:tcBorders>
              <w:top w:val="single" w:sz="6" w:space="0" w:color="auto"/>
              <w:bottom w:val="single" w:sz="6" w:space="0" w:color="auto"/>
            </w:tcBorders>
            <w:vAlign w:val="center"/>
          </w:tcPr>
          <w:p w14:paraId="24274F79" w14:textId="77777777" w:rsidR="00C7787B" w:rsidRPr="002C1C22" w:rsidRDefault="00C7787B" w:rsidP="00C7787B">
            <w:pPr>
              <w:pStyle w:val="ListParagraph"/>
              <w:tabs>
                <w:tab w:val="right" w:pos="10205"/>
              </w:tabs>
              <w:ind w:left="0"/>
              <w:jc w:val="center"/>
              <w:rPr>
                <w:rFonts w:cs="Tahoma"/>
                <w:sz w:val="10"/>
              </w:rPr>
            </w:pPr>
          </w:p>
        </w:tc>
        <w:tc>
          <w:tcPr>
            <w:tcW w:w="1701" w:type="dxa"/>
          </w:tcPr>
          <w:p w14:paraId="13209267" w14:textId="77777777" w:rsidR="00C7787B" w:rsidRPr="002C1C22" w:rsidRDefault="00C7787B" w:rsidP="00C7787B">
            <w:pPr>
              <w:pStyle w:val="ListParagraph"/>
              <w:tabs>
                <w:tab w:val="right" w:pos="10205"/>
              </w:tabs>
              <w:ind w:left="0"/>
              <w:jc w:val="center"/>
              <w:rPr>
                <w:rFonts w:cs="Tahoma"/>
                <w:sz w:val="10"/>
              </w:rPr>
            </w:pPr>
          </w:p>
        </w:tc>
        <w:tc>
          <w:tcPr>
            <w:tcW w:w="1984" w:type="dxa"/>
            <w:tcBorders>
              <w:top w:val="single" w:sz="6" w:space="0" w:color="auto"/>
              <w:bottom w:val="single" w:sz="6" w:space="0" w:color="auto"/>
            </w:tcBorders>
            <w:vAlign w:val="center"/>
          </w:tcPr>
          <w:p w14:paraId="639D2ACB" w14:textId="77777777" w:rsidR="00C7787B" w:rsidRPr="002C1C22" w:rsidRDefault="00C7787B" w:rsidP="00C7787B">
            <w:pPr>
              <w:pStyle w:val="ListParagraph"/>
              <w:tabs>
                <w:tab w:val="right" w:pos="10205"/>
              </w:tabs>
              <w:ind w:left="0"/>
              <w:jc w:val="center"/>
              <w:rPr>
                <w:rFonts w:cs="Tahoma"/>
                <w:sz w:val="10"/>
              </w:rPr>
            </w:pPr>
          </w:p>
        </w:tc>
        <w:tc>
          <w:tcPr>
            <w:tcW w:w="1701" w:type="dxa"/>
          </w:tcPr>
          <w:p w14:paraId="1F7FA27D" w14:textId="77777777" w:rsidR="00C7787B" w:rsidRPr="002C1C22" w:rsidRDefault="00C7787B" w:rsidP="00C7787B">
            <w:pPr>
              <w:pStyle w:val="ListParagraph"/>
              <w:tabs>
                <w:tab w:val="right" w:pos="10205"/>
              </w:tabs>
              <w:ind w:left="0"/>
              <w:jc w:val="center"/>
              <w:rPr>
                <w:rFonts w:cs="Tahoma"/>
                <w:sz w:val="10"/>
              </w:rPr>
            </w:pPr>
          </w:p>
        </w:tc>
        <w:tc>
          <w:tcPr>
            <w:tcW w:w="1984" w:type="dxa"/>
            <w:tcBorders>
              <w:top w:val="single" w:sz="6" w:space="0" w:color="auto"/>
              <w:bottom w:val="single" w:sz="6" w:space="0" w:color="auto"/>
            </w:tcBorders>
            <w:vAlign w:val="center"/>
          </w:tcPr>
          <w:p w14:paraId="7E8948BC" w14:textId="77777777" w:rsidR="00C7787B" w:rsidRPr="002C1C22" w:rsidRDefault="00C7787B" w:rsidP="00C7787B">
            <w:pPr>
              <w:pStyle w:val="ListParagraph"/>
              <w:tabs>
                <w:tab w:val="right" w:pos="10205"/>
              </w:tabs>
              <w:ind w:left="0"/>
              <w:jc w:val="center"/>
              <w:rPr>
                <w:rFonts w:asciiTheme="majorHAnsi" w:hAnsiTheme="majorHAnsi" w:cs="Tahoma"/>
                <w:sz w:val="10"/>
              </w:rPr>
            </w:pPr>
          </w:p>
        </w:tc>
      </w:tr>
      <w:tr w:rsidR="00C7787B" w:rsidRPr="002C1C22" w14:paraId="51BFA6C4" w14:textId="77777777" w:rsidTr="008364F7">
        <w:tc>
          <w:tcPr>
            <w:tcW w:w="1984" w:type="dxa"/>
            <w:tcBorders>
              <w:top w:val="single" w:sz="6" w:space="0" w:color="auto"/>
              <w:left w:val="single" w:sz="6" w:space="0" w:color="auto"/>
              <w:bottom w:val="single" w:sz="6" w:space="0" w:color="auto"/>
              <w:right w:val="single" w:sz="6" w:space="0" w:color="auto"/>
            </w:tcBorders>
            <w:vAlign w:val="center"/>
          </w:tcPr>
          <w:p w14:paraId="38721E80" w14:textId="034D46B2" w:rsidR="00C7787B" w:rsidRPr="002C1C22" w:rsidRDefault="00C7787B" w:rsidP="00C7787B">
            <w:pPr>
              <w:pStyle w:val="ListParagraph"/>
              <w:tabs>
                <w:tab w:val="right" w:pos="10205"/>
              </w:tabs>
              <w:ind w:left="0"/>
              <w:jc w:val="center"/>
              <w:rPr>
                <w:rFonts w:cs="Tahoma"/>
              </w:rPr>
            </w:pPr>
            <w:r w:rsidRPr="002C1C22">
              <w:rPr>
                <w:rFonts w:cs="Tahoma"/>
              </w:rPr>
              <w:t>Time</w:t>
            </w:r>
          </w:p>
        </w:tc>
        <w:tc>
          <w:tcPr>
            <w:tcW w:w="1701" w:type="dxa"/>
            <w:tcBorders>
              <w:left w:val="single" w:sz="6" w:space="0" w:color="auto"/>
              <w:right w:val="single" w:sz="6" w:space="0" w:color="auto"/>
            </w:tcBorders>
          </w:tcPr>
          <w:p w14:paraId="20845B3C"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0D08D804" w14:textId="145BCAEB" w:rsidR="00C7787B" w:rsidRPr="002C1C22" w:rsidRDefault="00C7787B" w:rsidP="00C7787B">
            <w:pPr>
              <w:pStyle w:val="ListParagraph"/>
              <w:tabs>
                <w:tab w:val="right" w:pos="10205"/>
              </w:tabs>
              <w:ind w:left="0"/>
              <w:jc w:val="center"/>
              <w:rPr>
                <w:rFonts w:cs="Tahoma"/>
              </w:rPr>
            </w:pPr>
            <w:r w:rsidRPr="002C1C22">
              <w:rPr>
                <w:rFonts w:cs="Tahoma"/>
              </w:rPr>
              <w:t>Coulombs</w:t>
            </w:r>
          </w:p>
        </w:tc>
        <w:tc>
          <w:tcPr>
            <w:tcW w:w="1701" w:type="dxa"/>
            <w:tcBorders>
              <w:left w:val="single" w:sz="6" w:space="0" w:color="auto"/>
              <w:right w:val="single" w:sz="6" w:space="0" w:color="auto"/>
            </w:tcBorders>
          </w:tcPr>
          <w:p w14:paraId="6E338C04" w14:textId="77777777" w:rsidR="00C7787B" w:rsidRPr="002C1C22" w:rsidRDefault="00C7787B" w:rsidP="00C7787B">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2753B7D1" w14:textId="434B27BC" w:rsidR="00C7787B" w:rsidRPr="002C1C22" w:rsidRDefault="00C7787B" w:rsidP="00C7787B">
            <w:pPr>
              <w:pStyle w:val="ListParagraph"/>
              <w:tabs>
                <w:tab w:val="right" w:pos="10205"/>
              </w:tabs>
              <w:ind w:left="0"/>
              <w:jc w:val="center"/>
              <w:rPr>
                <w:rFonts w:asciiTheme="majorHAnsi" w:hAnsiTheme="majorHAnsi" w:cs="Tahoma"/>
              </w:rPr>
            </w:pPr>
            <w:r w:rsidRPr="002C1C22">
              <w:rPr>
                <w:rFonts w:asciiTheme="majorHAnsi" w:hAnsiTheme="majorHAnsi" w:cs="Tahoma"/>
              </w:rPr>
              <w:t>t</w:t>
            </w:r>
          </w:p>
        </w:tc>
      </w:tr>
    </w:tbl>
    <w:p w14:paraId="335E4AA9" w14:textId="4E79ACDE" w:rsidR="00C7787B" w:rsidRPr="002C1C22" w:rsidRDefault="006A5D3A" w:rsidP="00A4247B">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3 marks</w:t>
      </w:r>
    </w:p>
    <w:p w14:paraId="55101608" w14:textId="31443F40" w:rsidR="00B611B4" w:rsidRPr="002C1C22" w:rsidRDefault="00B611B4" w:rsidP="00B611B4">
      <w:pPr>
        <w:ind w:left="426" w:hanging="426"/>
        <w:rPr>
          <w:rFonts w:cs="Tahoma"/>
        </w:rPr>
      </w:pPr>
      <w:r w:rsidRPr="002C1C22">
        <w:rPr>
          <w:rFonts w:cs="Tahoma"/>
          <w:szCs w:val="22"/>
        </w:rPr>
        <w:tab/>
        <w:t>b)</w:t>
      </w:r>
      <w:r w:rsidRPr="002C1C22">
        <w:rPr>
          <w:rFonts w:cs="Tahoma"/>
          <w:szCs w:val="22"/>
        </w:rPr>
        <w:tab/>
      </w:r>
      <w:r w:rsidR="00A4247B">
        <w:rPr>
          <w:rFonts w:cs="Tahoma"/>
          <w:szCs w:val="22"/>
        </w:rPr>
        <w:t>Write down the</w:t>
      </w:r>
      <w:r w:rsidRPr="002C1C22">
        <w:rPr>
          <w:rFonts w:cs="Tahoma"/>
        </w:rPr>
        <w:t xml:space="preserve"> equation relating charge, current and time.</w:t>
      </w:r>
      <w:r w:rsidRPr="002C1C22">
        <w:rPr>
          <w:rFonts w:cs="Tahoma"/>
        </w:rPr>
        <w:tab/>
      </w:r>
    </w:p>
    <w:p w14:paraId="652A25DE" w14:textId="77777777" w:rsidR="00B611B4" w:rsidRPr="002C1C22" w:rsidRDefault="00B611B4" w:rsidP="00B611B4">
      <w:pPr>
        <w:widowControl w:val="0"/>
        <w:tabs>
          <w:tab w:val="right" w:leader="dot" w:pos="10204"/>
        </w:tabs>
        <w:spacing w:before="180"/>
        <w:ind w:left="851"/>
        <w:rPr>
          <w:rFonts w:ascii="Calibri" w:hAnsi="Calibri"/>
          <w:szCs w:val="22"/>
        </w:rPr>
      </w:pPr>
      <w:r w:rsidRPr="002C1C22">
        <w:rPr>
          <w:rFonts w:ascii="Calibri" w:hAnsi="Calibri"/>
          <w:szCs w:val="22"/>
        </w:rPr>
        <w:tab/>
      </w:r>
    </w:p>
    <w:p w14:paraId="1CFBA43F" w14:textId="77777777" w:rsidR="00B611B4" w:rsidRPr="002C1C22" w:rsidRDefault="00B611B4" w:rsidP="00B611B4">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53523A85" w14:textId="4C4A2F94" w:rsidR="006A5D3A" w:rsidRPr="002C1C22" w:rsidRDefault="006A5D3A" w:rsidP="00B611B4">
      <w:pPr>
        <w:ind w:left="426" w:hanging="426"/>
        <w:rPr>
          <w:rFonts w:cs="Tahoma"/>
          <w:sz w:val="18"/>
        </w:rPr>
      </w:pPr>
    </w:p>
    <w:p w14:paraId="575A0BDA" w14:textId="3C4D779F" w:rsidR="004A761E" w:rsidRPr="002C1C22" w:rsidRDefault="006A5D3A" w:rsidP="00C57877">
      <w:pPr>
        <w:ind w:left="426" w:hanging="426"/>
        <w:rPr>
          <w:rFonts w:cs="Tahoma"/>
        </w:rPr>
      </w:pPr>
      <w:r w:rsidRPr="002C1C22">
        <w:rPr>
          <w:rFonts w:cs="Tahoma"/>
          <w:noProof/>
          <w:lang w:eastAsia="en-GB"/>
        </w:rPr>
        <w:drawing>
          <wp:anchor distT="0" distB="0" distL="114300" distR="114300" simplePos="0" relativeHeight="251642880" behindDoc="0" locked="0" layoutInCell="1" allowOverlap="1" wp14:anchorId="4BDFED94" wp14:editId="47BC4D69">
            <wp:simplePos x="0" y="0"/>
            <wp:positionH relativeFrom="margin">
              <wp:posOffset>5732145</wp:posOffset>
            </wp:positionH>
            <wp:positionV relativeFrom="paragraph">
              <wp:posOffset>36304</wp:posOffset>
            </wp:positionV>
            <wp:extent cx="693683" cy="906603"/>
            <wp:effectExtent l="0" t="0" r="0" b="8255"/>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dg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3683" cy="906603"/>
                    </a:xfrm>
                    <a:prstGeom prst="rect">
                      <a:avLst/>
                    </a:prstGeom>
                  </pic:spPr>
                </pic:pic>
              </a:graphicData>
            </a:graphic>
            <wp14:sizeRelH relativeFrom="page">
              <wp14:pctWidth>0</wp14:pctWidth>
            </wp14:sizeRelH>
            <wp14:sizeRelV relativeFrom="page">
              <wp14:pctHeight>0</wp14:pctHeight>
            </wp14:sizeRelV>
          </wp:anchor>
        </w:drawing>
      </w:r>
      <w:r w:rsidR="00D86848" w:rsidRPr="002C1C22">
        <w:rPr>
          <w:rFonts w:cs="Tahoma"/>
        </w:rPr>
        <w:t>3.</w:t>
      </w:r>
      <w:r w:rsidR="00D86848" w:rsidRPr="002C1C22">
        <w:rPr>
          <w:rFonts w:cs="Tahoma"/>
        </w:rPr>
        <w:tab/>
      </w:r>
      <w:proofErr w:type="gramStart"/>
      <w:r w:rsidR="00C57877" w:rsidRPr="002C1C22">
        <w:rPr>
          <w:rFonts w:cs="Tahoma"/>
        </w:rPr>
        <w:t>a</w:t>
      </w:r>
      <w:proofErr w:type="gramEnd"/>
      <w:r w:rsidR="00C57877" w:rsidRPr="002C1C22">
        <w:rPr>
          <w:rFonts w:cs="Tahoma"/>
        </w:rPr>
        <w:t>)</w:t>
      </w:r>
      <w:r w:rsidR="00C57877" w:rsidRPr="002C1C22">
        <w:rPr>
          <w:rFonts w:cs="Tahoma"/>
        </w:rPr>
        <w:tab/>
      </w:r>
      <w:r w:rsidR="00944173" w:rsidRPr="002C1C22">
        <w:rPr>
          <w:rFonts w:cs="Tahoma"/>
        </w:rPr>
        <w:t>An engineer is creating an electrical circuit to be used in a fridge.</w:t>
      </w:r>
    </w:p>
    <w:p w14:paraId="1A18F8B9" w14:textId="592D0C2F" w:rsidR="006A5D3A" w:rsidRPr="002C1C22" w:rsidRDefault="006A5D3A" w:rsidP="006A5D3A">
      <w:pPr>
        <w:tabs>
          <w:tab w:val="right" w:pos="10205"/>
        </w:tabs>
        <w:ind w:left="426" w:hanging="426"/>
        <w:rPr>
          <w:rFonts w:cs="Tahoma"/>
        </w:rPr>
      </w:pPr>
    </w:p>
    <w:p w14:paraId="3485A0BC" w14:textId="39038DF3" w:rsidR="00944173" w:rsidRPr="002C1C22" w:rsidRDefault="00C57877" w:rsidP="006A5D3A">
      <w:pPr>
        <w:pStyle w:val="ListParagraph"/>
        <w:ind w:left="426" w:right="1558"/>
        <w:rPr>
          <w:rFonts w:cs="Tahoma"/>
        </w:rPr>
      </w:pPr>
      <w:r w:rsidRPr="002C1C22">
        <w:rPr>
          <w:rFonts w:cs="Tahoma"/>
        </w:rPr>
        <w:tab/>
      </w:r>
      <w:r w:rsidR="00944173" w:rsidRPr="002C1C22">
        <w:rPr>
          <w:rFonts w:cs="Tahoma"/>
        </w:rPr>
        <w:t xml:space="preserve">The circuit must include a component </w:t>
      </w:r>
      <w:r w:rsidR="004A761E" w:rsidRPr="002C1C22">
        <w:rPr>
          <w:rFonts w:cs="Tahoma"/>
        </w:rPr>
        <w:t xml:space="preserve">that changes resistance as the temperature in </w:t>
      </w:r>
      <w:r w:rsidRPr="002C1C22">
        <w:rPr>
          <w:rFonts w:cs="Tahoma"/>
        </w:rPr>
        <w:tab/>
      </w:r>
      <w:r w:rsidR="004A761E" w:rsidRPr="002C1C22">
        <w:rPr>
          <w:rFonts w:cs="Tahoma"/>
        </w:rPr>
        <w:t>the fridge increases and becomes too high.</w:t>
      </w:r>
    </w:p>
    <w:p w14:paraId="05740D6A" w14:textId="23A538C2" w:rsidR="004A761E" w:rsidRPr="002C1C22" w:rsidRDefault="004A761E" w:rsidP="00C7787B">
      <w:pPr>
        <w:pStyle w:val="ListParagraph"/>
        <w:tabs>
          <w:tab w:val="right" w:pos="10205"/>
        </w:tabs>
        <w:ind w:left="426"/>
        <w:rPr>
          <w:rFonts w:cs="Tahoma"/>
        </w:rPr>
      </w:pPr>
    </w:p>
    <w:p w14:paraId="7192CA39" w14:textId="58697720" w:rsidR="007814A7" w:rsidRPr="002C1C22" w:rsidRDefault="00C57877" w:rsidP="00C57877">
      <w:pPr>
        <w:pStyle w:val="ListParagraph"/>
        <w:ind w:left="426"/>
        <w:rPr>
          <w:rFonts w:cs="Tahoma"/>
        </w:rPr>
      </w:pPr>
      <w:r w:rsidRPr="002C1C22">
        <w:rPr>
          <w:rFonts w:cs="Tahoma"/>
        </w:rPr>
        <w:tab/>
      </w:r>
      <w:r w:rsidR="004A761E" w:rsidRPr="002C1C22">
        <w:rPr>
          <w:rFonts w:cs="Tahoma"/>
        </w:rPr>
        <w:t>What component could the engineer use?</w:t>
      </w:r>
      <w:r w:rsidR="00944173" w:rsidRPr="002C1C22">
        <w:rPr>
          <w:rFonts w:cs="Tahoma"/>
        </w:rPr>
        <w:tab/>
      </w:r>
    </w:p>
    <w:p w14:paraId="57385E42" w14:textId="178A8CA6" w:rsidR="007814A7" w:rsidRPr="002C1C22" w:rsidRDefault="007814A7" w:rsidP="00C57877">
      <w:pPr>
        <w:widowControl w:val="0"/>
        <w:tabs>
          <w:tab w:val="right" w:leader="dot" w:pos="10204"/>
        </w:tabs>
        <w:spacing w:before="180"/>
        <w:ind w:left="851"/>
        <w:rPr>
          <w:rFonts w:ascii="Calibri" w:hAnsi="Calibri"/>
          <w:szCs w:val="22"/>
        </w:rPr>
      </w:pPr>
      <w:r w:rsidRPr="002C1C22">
        <w:rPr>
          <w:rFonts w:ascii="Calibri" w:hAnsi="Calibri"/>
          <w:szCs w:val="22"/>
        </w:rPr>
        <w:tab/>
      </w:r>
    </w:p>
    <w:p w14:paraId="3911A8FD" w14:textId="7F9F34DC" w:rsidR="003C3EE7" w:rsidRPr="002C1C22" w:rsidRDefault="007814A7" w:rsidP="00607C41">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758CC933" w14:textId="7A4C5A8C" w:rsidR="003C3EE7" w:rsidRPr="002C1C22" w:rsidRDefault="007814A7" w:rsidP="00BD049D">
      <w:pPr>
        <w:ind w:left="426" w:hanging="426"/>
        <w:rPr>
          <w:rFonts w:cs="Tahoma"/>
        </w:rPr>
      </w:pPr>
      <w:r w:rsidRPr="002C1C22">
        <w:rPr>
          <w:rFonts w:cs="Tahoma"/>
          <w:noProof/>
          <w:lang w:eastAsia="en-GB"/>
        </w:rPr>
        <mc:AlternateContent>
          <mc:Choice Requires="wpc">
            <w:drawing>
              <wp:anchor distT="0" distB="0" distL="114300" distR="114300" simplePos="0" relativeHeight="251676672" behindDoc="0" locked="0" layoutInCell="1" allowOverlap="1" wp14:anchorId="4CAB5034" wp14:editId="4705BF04">
                <wp:simplePos x="0" y="0"/>
                <wp:positionH relativeFrom="column">
                  <wp:posOffset>1161194</wp:posOffset>
                </wp:positionH>
                <wp:positionV relativeFrom="paragraph">
                  <wp:posOffset>291355</wp:posOffset>
                </wp:positionV>
                <wp:extent cx="4044950" cy="1296062"/>
                <wp:effectExtent l="0" t="0" r="0" b="0"/>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69" name="Group 269"/>
                        <wpg:cNvGrpSpPr/>
                        <wpg:grpSpPr>
                          <a:xfrm>
                            <a:off x="855965" y="565"/>
                            <a:ext cx="2736037" cy="1143241"/>
                            <a:chOff x="855965" y="178904"/>
                            <a:chExt cx="2736037" cy="2294136"/>
                          </a:xfrm>
                        </wpg:grpSpPr>
                        <wps:wsp>
                          <wps:cNvPr id="255" name="Straight Connector 255"/>
                          <wps:cNvCnPr/>
                          <wps:spPr>
                            <a:xfrm>
                              <a:off x="1997765" y="178904"/>
                              <a:ext cx="0" cy="407505"/>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a:off x="2067340" y="248478"/>
                              <a:ext cx="0" cy="238540"/>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a:off x="2067340" y="357809"/>
                              <a:ext cx="1311964" cy="0"/>
                            </a:xfrm>
                            <a:prstGeom prst="line">
                              <a:avLst/>
                            </a:prstGeom>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3379304" y="357809"/>
                              <a:ext cx="0" cy="785191"/>
                            </a:xfrm>
                            <a:prstGeom prst="line">
                              <a:avLst/>
                            </a:prstGeom>
                          </wps:spPr>
                          <wps:style>
                            <a:lnRef idx="1">
                              <a:schemeClr val="dk1"/>
                            </a:lnRef>
                            <a:fillRef idx="0">
                              <a:schemeClr val="dk1"/>
                            </a:fillRef>
                            <a:effectRef idx="0">
                              <a:schemeClr val="dk1"/>
                            </a:effectRef>
                            <a:fontRef idx="minor">
                              <a:schemeClr val="tx1"/>
                            </a:fontRef>
                          </wps:style>
                          <wps:bodyPr/>
                        </wps:wsp>
                        <wps:wsp>
                          <wps:cNvPr id="259" name="Oval 259"/>
                          <wps:cNvSpPr/>
                          <wps:spPr>
                            <a:xfrm>
                              <a:off x="3190462" y="1142999"/>
                              <a:ext cx="377687" cy="72241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Straight Connector 260"/>
                          <wps:cNvCnPr>
                            <a:stCxn id="259" idx="4"/>
                          </wps:cNvCnPr>
                          <wps:spPr>
                            <a:xfrm flipH="1">
                              <a:off x="3379304" y="1865409"/>
                              <a:ext cx="2" cy="549800"/>
                            </a:xfrm>
                            <a:prstGeom prst="line">
                              <a:avLst/>
                            </a:prstGeom>
                          </wps:spPr>
                          <wps:style>
                            <a:lnRef idx="1">
                              <a:schemeClr val="dk1"/>
                            </a:lnRef>
                            <a:fillRef idx="0">
                              <a:schemeClr val="dk1"/>
                            </a:fillRef>
                            <a:effectRef idx="0">
                              <a:schemeClr val="dk1"/>
                            </a:effectRef>
                            <a:fontRef idx="minor">
                              <a:schemeClr val="tx1"/>
                            </a:fontRef>
                          </wps:style>
                          <wps:bodyPr/>
                        </wps:wsp>
                        <wps:wsp>
                          <wps:cNvPr id="261" name="Straight Connector 261"/>
                          <wps:cNvCnPr/>
                          <wps:spPr>
                            <a:xfrm flipH="1">
                              <a:off x="1103244" y="2415209"/>
                              <a:ext cx="2276063" cy="0"/>
                            </a:xfrm>
                            <a:prstGeom prst="line">
                              <a:avLst/>
                            </a:prstGeom>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flipV="1">
                              <a:off x="1103244" y="1918252"/>
                              <a:ext cx="0" cy="496957"/>
                            </a:xfrm>
                            <a:prstGeom prst="line">
                              <a:avLst/>
                            </a:prstGeom>
                          </wps:spPr>
                          <wps:style>
                            <a:lnRef idx="1">
                              <a:schemeClr val="dk1"/>
                            </a:lnRef>
                            <a:fillRef idx="0">
                              <a:schemeClr val="dk1"/>
                            </a:fillRef>
                            <a:effectRef idx="0">
                              <a:schemeClr val="dk1"/>
                            </a:effectRef>
                            <a:fontRef idx="minor">
                              <a:schemeClr val="tx1"/>
                            </a:fontRef>
                          </wps:style>
                          <wps:bodyPr/>
                        </wps:wsp>
                        <wps:wsp>
                          <wps:cNvPr id="263" name="Oval 263"/>
                          <wps:cNvSpPr/>
                          <wps:spPr>
                            <a:xfrm>
                              <a:off x="925435" y="1193039"/>
                              <a:ext cx="377190" cy="724937"/>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Straight Connector 264"/>
                          <wps:cNvCnPr>
                            <a:stCxn id="263" idx="0"/>
                          </wps:cNvCnPr>
                          <wps:spPr>
                            <a:xfrm flipV="1">
                              <a:off x="1114030" y="357809"/>
                              <a:ext cx="0" cy="835231"/>
                            </a:xfrm>
                            <a:prstGeom prst="line">
                              <a:avLst/>
                            </a:prstGeom>
                          </wps:spPr>
                          <wps:style>
                            <a:lnRef idx="1">
                              <a:schemeClr val="dk1"/>
                            </a:lnRef>
                            <a:fillRef idx="0">
                              <a:schemeClr val="dk1"/>
                            </a:fillRef>
                            <a:effectRef idx="0">
                              <a:schemeClr val="dk1"/>
                            </a:effectRef>
                            <a:fontRef idx="minor">
                              <a:schemeClr val="tx1"/>
                            </a:fontRef>
                          </wps:style>
                          <wps:bodyPr/>
                        </wps:wsp>
                        <wps:wsp>
                          <wps:cNvPr id="265" name="Straight Connector 265"/>
                          <wps:cNvCnPr/>
                          <wps:spPr>
                            <a:xfrm flipH="1">
                              <a:off x="1114030" y="357809"/>
                              <a:ext cx="883735" cy="0"/>
                            </a:xfrm>
                            <a:prstGeom prst="line">
                              <a:avLst/>
                            </a:prstGeom>
                          </wps:spPr>
                          <wps:style>
                            <a:lnRef idx="1">
                              <a:schemeClr val="dk1"/>
                            </a:lnRef>
                            <a:fillRef idx="0">
                              <a:schemeClr val="dk1"/>
                            </a:fillRef>
                            <a:effectRef idx="0">
                              <a:schemeClr val="dk1"/>
                            </a:effectRef>
                            <a:fontRef idx="minor">
                              <a:schemeClr val="tx1"/>
                            </a:fontRef>
                          </wps:style>
                          <wps:bodyPr/>
                        </wps:wsp>
                        <wps:wsp>
                          <wps:cNvPr id="266" name="Text Box 266"/>
                          <wps:cNvSpPr txBox="1"/>
                          <wps:spPr>
                            <a:xfrm>
                              <a:off x="3184332" y="1208999"/>
                              <a:ext cx="407670" cy="880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B3AE3" w14:textId="77777777" w:rsidR="004060DD" w:rsidRDefault="004060DD" w:rsidP="00587652">
                                <w:pPr>
                                  <w:jc w:val="center"/>
                                </w:pPr>
                                <w:r w:rsidRPr="00913CAD">
                                  <w:rPr>
                                    <w:position w:val="-12"/>
                                  </w:rPr>
                                  <w:object w:dxaOrig="220" w:dyaOrig="360" w14:anchorId="3096C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ole="">
                                      <v:imagedata r:id="rId32" o:title=""/>
                                    </v:shape>
                                    <o:OLEObject Type="Embed" ProgID="Equation.DSMT4" ShapeID="_x0000_i1026" DrawAspect="Content" ObjectID="_1556621838" r:id="rId3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855965" y="1256142"/>
                              <a:ext cx="536575" cy="121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7A385" w14:textId="77777777" w:rsidR="004060DD" w:rsidRDefault="004060DD" w:rsidP="00587652">
                                <w:pPr>
                                  <w:jc w:val="center"/>
                                </w:pPr>
                                <w:r w:rsidRPr="00AA07A6">
                                  <w:rPr>
                                    <w:position w:val="-12"/>
                                  </w:rPr>
                                  <w:object w:dxaOrig="240" w:dyaOrig="360" w14:anchorId="240B932D">
                                    <v:shape id="_x0000_i1028" type="#_x0000_t75" style="width:14.25pt;height:14.25pt" o:ole="">
                                      <v:imagedata r:id="rId34" o:title=""/>
                                    </v:shape>
                                    <o:OLEObject Type="Embed" ProgID="Equation.DSMT4" ShapeID="_x0000_i1028" DrawAspect="Content" ObjectID="_1556621839" r:id="rId3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V relativeFrom="margin">
                  <wp14:pctHeight>0</wp14:pctHeight>
                </wp14:sizeRelV>
              </wp:anchor>
            </w:drawing>
          </mc:Choice>
          <mc:Fallback>
            <w:pict>
              <v:group w14:anchorId="4CAB5034" id="Canvas 254" o:spid="_x0000_s1134" editas="canvas" style="position:absolute;left:0;text-align:left;margin-left:91.45pt;margin-top:22.95pt;width:318.5pt;height:102.05pt;z-index:251676672;mso-position-horizontal-relative:text;mso-position-vertical-relative:text;mso-height-relative:margin" coordsize="4044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">
                <v:shape id="_x0000_s1135" type="#_x0000_t75" style="position:absolute;width:40449;height:12960;visibility:visible;mso-wrap-style:square">
                  <v:fill o:detectmouseclick="t"/>
                  <v:path o:connecttype="none"/>
                </v:shape>
                <v:group id="Group 269" o:spid="_x0000_s1136" style="position:absolute;left:8559;top:5;width:27361;height:11433" coordorigin="8559,1789" coordsize="27360,2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Straight Connector 255" o:spid="_x0000_s1137" style="position:absolute;visibility:visible;mso-wrap-style:square" from="19977,1789" to="1997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euNcMAAADcAAAADwAAAGRycy9kb3ducmV2LnhtbESPQWsCMRSE70L/Q3iF3jSrZcWuZkWk&#10;paWe1Hp/bJ67y25e1iTV9N83hYLHYWa+YVbraHpxJedbywqmkwwEcWV1y7WCr+PbeAHCB2SNvWVS&#10;8EMe1uXDaIWFtjfe0/UQapEg7AtU0IQwFFL6qiGDfmIH4uSdrTMYknS11A5vCW56OcuyuTTYclpo&#10;cKBtQ1V3+DaJMj1djHzvXvD06Xbu9Xke83hR6ukxbpYgAsVwD/+3P7SCWZ7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3rjXDAAAA3AAAAA8AAAAAAAAAAAAA&#10;AAAAoQIAAGRycy9kb3ducmV2LnhtbFBLBQYAAAAABAAEAPkAAACRAwAAAAA=&#10;" strokecolor="black [3040]"/>
                  <v:line id="Straight Connector 256" o:spid="_x0000_s1138" style="position:absolute;visibility:visible;mso-wrap-style:square" from="20673,2484" to="20673,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wQsIAAADcAAAADwAAAGRycy9kb3ducmV2LnhtbESPQWsCMRSE74X+h/AK3mpWi4tdjSLS&#10;otiTWu+PzXN3cfOyJqnGf28EocdhZr5hpvNoWnEh5xvLCgb9DARxaXXDlYLf/ff7GIQPyBpby6Tg&#10;Rh7ms9eXKRbaXnlLl12oRIKwL1BBHUJXSOnLmgz6vu2Ik3e0zmBI0lVSO7wmuGnlMMtyabDhtFBj&#10;R8uaytPuzyTK4HA2cnX6xMPG/bivjzyO4lmp3ltcTEAEiuE//GyvtYLhKIf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UwQsIAAADcAAAADwAAAAAAAAAAAAAA&#10;AAChAgAAZHJzL2Rvd25yZXYueG1sUEsFBgAAAAAEAAQA+QAAAJADAAAAAA==&#10;" strokecolor="black [3040]"/>
                  <v:line id="Straight Connector 257" o:spid="_x0000_s1139" style="position:absolute;visibility:visible;mso-wrap-style:square" from="20673,3578" to="33793,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V2cIAAADcAAAADwAAAGRycy9kb3ducmV2LnhtbESPQWsCMRSE74L/ITyht5rVorZbo4hY&#10;FHuq1vtj89xd3LysSarx3xuh4HGYmW+Y6TyaRlzI+dqygkE/A0FcWF1zqeB3//X6DsIHZI2NZVJw&#10;Iw/zWbczxVzbK//QZRdKkSDsc1RQhdDmUvqiIoO+b1vi5B2tMxiSdKXUDq8Jbho5zLKxNFhzWqiw&#10;pWVFxWn3ZxJlcDgbuT594GHrvt3qbRxH8azUSy8uPkEEiuEZ/m9vtILhaAK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V2cIAAADcAAAADwAAAAAAAAAAAAAA&#10;AAChAgAAZHJzL2Rvd25yZXYueG1sUEsFBgAAAAAEAAQA+QAAAJADAAAAAA==&#10;" strokecolor="black [3040]"/>
                  <v:line id="Straight Connector 258" o:spid="_x0000_s1140" style="position:absolute;visibility:visible;mso-wrap-style:square" from="33793,3578" to="3379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Bq8MAAADcAAAADwAAAGRycy9kb3ducmV2LnhtbESPTW/CMAyG70j7D5GRdoMUJhAUApqm&#10;TZu2E193qzFtReOUJIPs38+HSTtar9/Hftbb7Dp1oxBbzwYm4wIUceVty7WB4+FttAAVE7LFzjMZ&#10;+KEI283DYI2l9Xfe0W2faiUQjiUaaFLqS61j1ZDDOPY9sWRnHxwmGUOtbcC7wF2np0Ux1w5blgsN&#10;9vTSUHXZfzuhTE5Xp98vSzx9hq/w+jTPs3w15nGYn1egEuX0v/zX/rAGpj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2AavDAAAA3AAAAA8AAAAAAAAAAAAA&#10;AAAAoQIAAGRycy9kb3ducmV2LnhtbFBLBQYAAAAABAAEAPkAAACRAwAAAAA=&#10;" strokecolor="black [3040]"/>
                  <v:oval id="Oval 259" o:spid="_x0000_s1141" style="position:absolute;left:31904;top:11429;width:3777;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BscA&#10;AADcAAAADwAAAGRycy9kb3ducmV2LnhtbESPT2vCQBTE74LfYXmCF6kbA62auoqIf3rwYmyhx0f2&#10;NQlm34bsalI/fbcgeBxm5jfMYtWZStyocaVlBZNxBII4s7rkXMHnefcyA+E8ssbKMin4JQerZb+3&#10;wETblk90S30uAoRdggoK7+tESpcVZNCNbU0cvB/bGPRBNrnUDbYBbioZR9GbNFhyWCiwpk1B2SW9&#10;GgXz7XR//JqlbSUPMV/Oo/vhO74rNRx063cQnjr/DD/aH1pB/DqH/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gbHAAAA3AAAAA8AAAAAAAAAAAAAAAAAmAIAAGRy&#10;cy9kb3ducmV2LnhtbFBLBQYAAAAABAAEAPUAAACMAwAAAAA=&#10;" filled="f" strokecolor="black [3040]">
                    <v:shadow on="t" color="black" opacity="24903f" origin=",.5" offset="0,.55556mm"/>
                  </v:oval>
                  <v:line id="Straight Connector 260" o:spid="_x0000_s1142" style="position:absolute;flip:x;visibility:visible;mso-wrap-style:square" from="33793,18654" to="337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4dhsAAAADcAAAADwAAAGRycy9kb3ducmV2LnhtbERPy4rCMBTdD/gP4QruxlQXKtUoIgjD&#10;iKJVF+4uze0Dm5vSRFv/3iwEl4fzXqw6U4knNa60rGA0jEAQp1aXnCu4nLe/MxDOI2usLJOCFzlY&#10;LXs/C4y1bflEz8TnIoSwi1FB4X0dS+nSggy6oa2JA5fZxqAPsMmlbrAN4aaS4yiaSIMlh4YCa9oU&#10;lN6Th1GQuUe9uV21z6b/+9M+2+UHbI9KDfrdeg7CU+e/4o/7TysYT8L8cCYcAb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uHYbAAAAA3AAAAA8AAAAAAAAAAAAAAAAA&#10;oQIAAGRycy9kb3ducmV2LnhtbFBLBQYAAAAABAAEAPkAAACOAwAAAAA=&#10;" strokecolor="black [3040]"/>
                  <v:line id="Straight Connector 261" o:spid="_x0000_s1143" style="position:absolute;flip:x;visibility:visible;mso-wrap-style:square" from="11032,24152" to="337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4HcMAAADcAAAADwAAAGRycy9kb3ducmV2LnhtbESPS6vCMBSE9xf8D+EI7q6pLvRSjSKC&#10;IIric+Hu0Jw+sDkpTbT13xtBuMthZr5hpvPWlOJJtSssKxj0IxDEidUFZwou59XvHwjnkTWWlknB&#10;ixzMZ52fKcbaNnyk58lnIkDYxagg976KpXRJTgZd31bEwUttbdAHWWdS19gEuCnlMIpG0mDBYSHH&#10;ipY5JffTwyhI3aNa3q7ap+PN7rhLt9kem4NSvW67mIDw1Pr/8Le91gqGowF8zoQj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iuB3DAAAA3AAAAA8AAAAAAAAAAAAA&#10;AAAAoQIAAGRycy9kb3ducmV2LnhtbFBLBQYAAAAABAAEAPkAAACRAwAAAAA=&#10;" strokecolor="black [3040]"/>
                  <v:line id="Straight Connector 262" o:spid="_x0000_s1144" style="position:absolute;flip:y;visibility:visible;mso-wrap-style:square" from="11032,19182" to="11032,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AmasQAAADcAAAADwAAAGRycy9kb3ducmV2LnhtbESPT4vCMBTE74LfITxhb5rag0rXKCIs&#10;LIqLVvfg7dG8/sHmpTTRdr/9RhA8DjPzG2a57k0tHtS6yrKC6SQCQZxZXXGh4HL+Gi9AOI+ssbZM&#10;Cv7IwXo1HCwx0bbjEz1SX4gAYZeggtL7JpHSZSUZdBPbEAcvt61BH2RbSN1iF+CmlnEUzaTBisNC&#10;iQ1tS8pu6d0oyN292V5/tc/nu8PpkO+LH+yOSn2M+s0nCE+9f4df7W+tIJ7F8Dw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8CZqxAAAANwAAAAPAAAAAAAAAAAA&#10;AAAAAKECAABkcnMvZG93bnJldi54bWxQSwUGAAAAAAQABAD5AAAAkgMAAAAA&#10;" strokecolor="black [3040]"/>
                  <v:oval id="Oval 263" o:spid="_x0000_s1145" style="position:absolute;left:9254;top:11930;width:3772;height:7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p9sUA&#10;AADcAAAADwAAAGRycy9kb3ducmV2LnhtbESPT2vCQBTE7wW/w/IEb3WjASnRVUQsleag9c/9kX0m&#10;wezbdHdr0n76rlDocZiZ3zCLVW8acSfna8sKJuMEBHFhdc2lgvPp9fkFhA/IGhvLpOCbPKyWg6cF&#10;Ztp2/EH3YyhFhLDPUEEVQptJ6YuKDPqxbYmjd7XOYIjSlVI77CLcNHKaJDNpsOa4UGFLm4qK2/HL&#10;KEh/8nZ/O3yay75Li/fNm9vmNldqNOzXcxCB+vAf/mvvtILpLIXH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Sn2xQAAANwAAAAPAAAAAAAAAAAAAAAAAJgCAABkcnMv&#10;ZG93bnJldi54bWxQSwUGAAAAAAQABAD1AAAAigMAAAAA&#10;" filled="f">
                    <v:shadow on="t" color="black" opacity="24903f" origin=",.5" offset="0,.55556mm"/>
                  </v:oval>
                  <v:line id="Straight Connector 264" o:spid="_x0000_s1146" style="position:absolute;flip:y;visibility:visible;mso-wrap-style:square" from="11140,3578" to="11140,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bhcQAAADcAAAADwAAAGRycy9kb3ducmV2LnhtbESPS4sCMRCE74L/IbTgTTOKqMwaRQRB&#10;FBcfu4e9NZOeB046wyQ647/fCILHoqq+ohar1pTiQbUrLCsYDSMQxInVBWcKfq7bwRyE88gaS8uk&#10;4EkOVstuZ4Gxtg2f6XHxmQgQdjEqyL2vYildkpNBN7QVcfBSWxv0QdaZ1DU2AW5KOY6iqTRYcFjI&#10;saJNTsntcjcKUnevNn+/2qez/fF8TA/ZNzYnpfq9dv0FwlPrP+F3e6cVjKc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RuFxAAAANwAAAAPAAAAAAAAAAAA&#10;AAAAAKECAABkcnMvZG93bnJldi54bWxQSwUGAAAAAAQABAD5AAAAkgMAAAAA&#10;" strokecolor="black [3040]"/>
                  <v:line id="Straight Connector 265" o:spid="_x0000_s1147" style="position:absolute;flip:x;visibility:visible;mso-wrap-style:square" from="11140,3578" to="19977,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HsQAAADcAAAADwAAAGRycy9kb3ducmV2LnhtbESPS4sCMRCE74L/IbTgTTMKPpg1igiC&#10;KC4+dg97ayY9D5x0hkl0xn+/EQSPRVV9RS1WrSnFg2pXWFYwGkYgiBOrC84U/Fy3gzkI55E1lpZJ&#10;wZMcrJbdzgJjbRs+0+PiMxEg7GJUkHtfxVK6JCeDbmgr4uCltjbog6wzqWtsAtyUchxFU2mw4LCQ&#10;Y0WbnJLb5W4UpO5ebf5+tU9n++P5mB6yb2xOSvV77foLhKfWf8Lv9k4rGE8n8Do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b4exAAAANwAAAAPAAAAAAAAAAAA&#10;AAAAAKECAABkcnMvZG93bnJldi54bWxQSwUGAAAAAAQABAD5AAAAkgMAAAAA&#10;" strokecolor="black [3040]"/>
                  <v:shape id="Text Box 266" o:spid="_x0000_s1148" type="#_x0000_t202" style="position:absolute;left:31843;top:12089;width:4077;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14:paraId="4DFB3AE3" w14:textId="77777777" w:rsidR="004060DD" w:rsidRDefault="004060DD" w:rsidP="00587652">
                          <w:pPr>
                            <w:jc w:val="center"/>
                          </w:pPr>
                          <w:r w:rsidRPr="00913CAD">
                            <w:rPr>
                              <w:position w:val="-12"/>
                            </w:rPr>
                            <w:object w:dxaOrig="220" w:dyaOrig="360" w14:anchorId="3096CB8C">
                              <v:shape id="_x0000_i1026" type="#_x0000_t75" style="width:14.25pt;height:14.25pt" o:ole="">
                                <v:imagedata r:id="rId36" o:title=""/>
                              </v:shape>
                              <o:OLEObject Type="Embed" ProgID="Equation.DSMT4" ShapeID="_x0000_i1026" DrawAspect="Content" ObjectID="_1541935846" r:id="rId37"/>
                            </w:object>
                          </w:r>
                        </w:p>
                      </w:txbxContent>
                    </v:textbox>
                  </v:shape>
                  <v:shape id="Text Box 268" o:spid="_x0000_s1149" type="#_x0000_t202" style="position:absolute;left:8559;top:12561;width:5366;height:1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6B67A385" w14:textId="77777777" w:rsidR="004060DD" w:rsidRDefault="004060DD" w:rsidP="00587652">
                          <w:pPr>
                            <w:jc w:val="center"/>
                          </w:pPr>
                          <w:r w:rsidRPr="00AA07A6">
                            <w:rPr>
                              <w:position w:val="-12"/>
                            </w:rPr>
                            <w:object w:dxaOrig="240" w:dyaOrig="360" w14:anchorId="240B932D">
                              <v:shape id="_x0000_i1028" type="#_x0000_t75" style="width:14.25pt;height:14.25pt" o:ole="">
                                <v:imagedata r:id="rId38" o:title=""/>
                              </v:shape>
                              <o:OLEObject Type="Embed" ProgID="Equation.DSMT4" ShapeID="_x0000_i1028" DrawAspect="Content" ObjectID="_1541935847" r:id="rId39"/>
                            </w:object>
                          </w:r>
                        </w:p>
                      </w:txbxContent>
                    </v:textbox>
                  </v:shape>
                </v:group>
              </v:group>
            </w:pict>
          </mc:Fallback>
        </mc:AlternateContent>
      </w:r>
      <w:r w:rsidR="00C57877" w:rsidRPr="002C1C22">
        <w:rPr>
          <w:rFonts w:cs="Tahoma"/>
        </w:rPr>
        <w:tab/>
        <w:t>b)</w:t>
      </w:r>
      <w:r w:rsidR="00C57877" w:rsidRPr="002C1C22">
        <w:rPr>
          <w:rFonts w:cs="Tahoma"/>
        </w:rPr>
        <w:tab/>
      </w:r>
      <w:r w:rsidR="00913CAD" w:rsidRPr="002C1C22">
        <w:rPr>
          <w:rFonts w:cs="Tahoma"/>
        </w:rPr>
        <w:t xml:space="preserve">An electrical circuit is set up by </w:t>
      </w:r>
      <w:r w:rsidR="00C57877" w:rsidRPr="002C1C22">
        <w:rPr>
          <w:rFonts w:cs="Tahoma"/>
        </w:rPr>
        <w:t>the engineer</w:t>
      </w:r>
      <w:r w:rsidR="00913CAD" w:rsidRPr="002C1C22">
        <w:rPr>
          <w:rFonts w:cs="Tahoma"/>
        </w:rPr>
        <w:t xml:space="preserve"> to investigate the current in a circuit</w:t>
      </w:r>
      <w:r w:rsidR="00B82C9F" w:rsidRPr="002C1C22">
        <w:rPr>
          <w:rFonts w:cs="Tahoma"/>
        </w:rPr>
        <w:t xml:space="preserve">.  </w:t>
      </w:r>
      <w:r w:rsidR="00913CAD" w:rsidRPr="002C1C22">
        <w:rPr>
          <w:rFonts w:cs="Tahoma"/>
        </w:rPr>
        <w:t xml:space="preserve">The circuit is set up </w:t>
      </w:r>
      <w:r w:rsidR="00C57877" w:rsidRPr="002C1C22">
        <w:rPr>
          <w:rFonts w:cs="Tahoma"/>
        </w:rPr>
        <w:tab/>
      </w:r>
      <w:r w:rsidR="00913CAD" w:rsidRPr="002C1C22">
        <w:rPr>
          <w:rFonts w:cs="Tahoma"/>
        </w:rPr>
        <w:t xml:space="preserve">as follows: </w:t>
      </w:r>
    </w:p>
    <w:p w14:paraId="350F9AD2" w14:textId="7C9733DC" w:rsidR="00913CAD" w:rsidRPr="002C1C22" w:rsidRDefault="00913CAD" w:rsidP="00913CAD">
      <w:pPr>
        <w:pStyle w:val="ListParagraph"/>
        <w:tabs>
          <w:tab w:val="right" w:leader="dot" w:pos="10206"/>
        </w:tabs>
        <w:spacing w:before="120"/>
        <w:contextualSpacing w:val="0"/>
        <w:rPr>
          <w:rFonts w:cs="Tahoma"/>
        </w:rPr>
      </w:pPr>
    </w:p>
    <w:p w14:paraId="20388F75" w14:textId="77777777" w:rsidR="00AA07A6" w:rsidRPr="002C1C22" w:rsidRDefault="00AA07A6" w:rsidP="00030586">
      <w:pPr>
        <w:rPr>
          <w:rFonts w:cs="Tahoma"/>
        </w:rPr>
      </w:pPr>
    </w:p>
    <w:p w14:paraId="54E13E5A" w14:textId="1874A5DA" w:rsidR="007814A7" w:rsidRPr="002C1C22" w:rsidRDefault="007814A7" w:rsidP="00030586">
      <w:pPr>
        <w:rPr>
          <w:rFonts w:cs="Tahoma"/>
        </w:rPr>
      </w:pPr>
    </w:p>
    <w:p w14:paraId="6021D604" w14:textId="77777777" w:rsidR="007814A7" w:rsidRPr="002C1C22" w:rsidRDefault="007814A7" w:rsidP="00030586">
      <w:pPr>
        <w:rPr>
          <w:rFonts w:cs="Tahoma"/>
        </w:rPr>
      </w:pPr>
    </w:p>
    <w:p w14:paraId="0D1C30B2" w14:textId="630F3BFD" w:rsidR="007814A7" w:rsidRPr="002C1C22" w:rsidRDefault="007814A7" w:rsidP="00030586">
      <w:pPr>
        <w:rPr>
          <w:rFonts w:cs="Tahoma"/>
        </w:rPr>
      </w:pPr>
    </w:p>
    <w:p w14:paraId="0D84DCF5" w14:textId="3969548F" w:rsidR="007814A7" w:rsidRPr="002C1C22" w:rsidRDefault="007814A7" w:rsidP="00030586">
      <w:pPr>
        <w:rPr>
          <w:rFonts w:cs="Tahoma"/>
        </w:rPr>
      </w:pPr>
    </w:p>
    <w:p w14:paraId="165C4055" w14:textId="77777777" w:rsidR="007814A7" w:rsidRPr="002C1C22" w:rsidRDefault="007814A7" w:rsidP="00030586">
      <w:pPr>
        <w:rPr>
          <w:rFonts w:cs="Tahoma"/>
          <w:sz w:val="20"/>
        </w:rPr>
      </w:pPr>
    </w:p>
    <w:p w14:paraId="6B07F462" w14:textId="4868D445" w:rsidR="007814A7" w:rsidRPr="002C1C22" w:rsidRDefault="00C57877" w:rsidP="00C57877">
      <w:pPr>
        <w:ind w:firstLine="425"/>
        <w:rPr>
          <w:rFonts w:cs="Tahoma"/>
        </w:rPr>
      </w:pPr>
      <w:r w:rsidRPr="002C1C22">
        <w:rPr>
          <w:rFonts w:cs="Tahoma"/>
        </w:rPr>
        <w:tab/>
      </w:r>
      <w:r w:rsidR="00CA6B61" w:rsidRPr="002C1C22">
        <w:rPr>
          <w:rFonts w:cs="Tahoma"/>
        </w:rPr>
        <w:t>State the relationship between the two</w:t>
      </w:r>
      <w:r w:rsidR="00AA07A6" w:rsidRPr="002C1C22">
        <w:rPr>
          <w:rFonts w:cs="Tahoma"/>
        </w:rPr>
        <w:t xml:space="preserve"> current </w:t>
      </w:r>
      <w:r w:rsidR="00BE5E5C" w:rsidRPr="002C1C22">
        <w:rPr>
          <w:rFonts w:cs="Tahoma"/>
        </w:rPr>
        <w:t xml:space="preserve">readings </w:t>
      </w:r>
      <w:r w:rsidR="00BE5E5C" w:rsidRPr="00BE5E5C">
        <w:rPr>
          <w:rFonts w:asciiTheme="majorHAnsi" w:hAnsiTheme="majorHAnsi" w:cs="Tahoma"/>
          <w:i/>
        </w:rPr>
        <w:t>I</w:t>
      </w:r>
      <w:r w:rsidR="00BE5E5C" w:rsidRPr="00BE5E5C">
        <w:rPr>
          <w:rFonts w:asciiTheme="majorHAnsi" w:hAnsiTheme="majorHAnsi" w:cs="Tahoma"/>
          <w:vertAlign w:val="subscript"/>
        </w:rPr>
        <w:t>1</w:t>
      </w:r>
      <w:r w:rsidR="00BE5E5C" w:rsidRPr="00BE5E5C">
        <w:rPr>
          <w:rFonts w:cs="Tahoma"/>
        </w:rPr>
        <w:t xml:space="preserve"> </w:t>
      </w:r>
      <w:r w:rsidR="00BE5E5C">
        <w:rPr>
          <w:rFonts w:cs="Tahoma"/>
        </w:rPr>
        <w:t xml:space="preserve">and </w:t>
      </w:r>
      <w:r w:rsidR="00BE5E5C" w:rsidRPr="00BE5E5C">
        <w:rPr>
          <w:rFonts w:asciiTheme="majorHAnsi" w:hAnsiTheme="majorHAnsi" w:cs="Tahoma"/>
          <w:i/>
        </w:rPr>
        <w:t>I</w:t>
      </w:r>
      <w:r w:rsidR="00BE5E5C" w:rsidRPr="00BE5E5C">
        <w:rPr>
          <w:rFonts w:asciiTheme="majorHAnsi" w:hAnsiTheme="majorHAnsi" w:cs="Tahoma"/>
          <w:vertAlign w:val="subscript"/>
        </w:rPr>
        <w:t>2</w:t>
      </w:r>
      <w:r w:rsidR="00BE5E5C" w:rsidRPr="00BE5E5C">
        <w:rPr>
          <w:rFonts w:asciiTheme="majorHAnsi" w:hAnsiTheme="majorHAnsi" w:cs="Tahoma"/>
        </w:rPr>
        <w:t>.</w:t>
      </w:r>
    </w:p>
    <w:p w14:paraId="021766D5" w14:textId="77777777" w:rsidR="007814A7" w:rsidRPr="002C1C22" w:rsidRDefault="007814A7" w:rsidP="00C57877">
      <w:pPr>
        <w:widowControl w:val="0"/>
        <w:tabs>
          <w:tab w:val="right" w:leader="dot" w:pos="10204"/>
        </w:tabs>
        <w:spacing w:before="180"/>
        <w:ind w:left="851"/>
        <w:rPr>
          <w:rFonts w:ascii="Calibri" w:hAnsi="Calibri"/>
          <w:szCs w:val="22"/>
        </w:rPr>
      </w:pPr>
      <w:r w:rsidRPr="002C1C22">
        <w:rPr>
          <w:rFonts w:ascii="Calibri" w:hAnsi="Calibri"/>
          <w:szCs w:val="22"/>
        </w:rPr>
        <w:tab/>
      </w:r>
    </w:p>
    <w:p w14:paraId="56D0B83E" w14:textId="77777777" w:rsidR="007814A7" w:rsidRPr="002C1C22" w:rsidRDefault="007814A7" w:rsidP="006A5D3A">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00EA630D" w14:textId="77777777" w:rsidR="008E61B3" w:rsidRPr="002C1C22" w:rsidRDefault="008E61B3" w:rsidP="00AA07A6">
      <w:pPr>
        <w:ind w:firstLine="425"/>
        <w:rPr>
          <w:rFonts w:cs="Tahoma"/>
          <w:sz w:val="18"/>
        </w:rPr>
      </w:pPr>
    </w:p>
    <w:p w14:paraId="3AE6A943" w14:textId="14988C3C" w:rsidR="00FE3019" w:rsidRPr="002C1C22" w:rsidRDefault="00C57877" w:rsidP="00BD049D">
      <w:pPr>
        <w:ind w:left="426" w:hanging="426"/>
        <w:rPr>
          <w:rFonts w:cs="Tahoma"/>
        </w:rPr>
      </w:pPr>
      <w:r w:rsidRPr="002C1C22">
        <w:rPr>
          <w:rFonts w:cs="Tahoma"/>
        </w:rPr>
        <w:t>4</w:t>
      </w:r>
      <w:r w:rsidR="00D86848" w:rsidRPr="002C1C22">
        <w:rPr>
          <w:rFonts w:cs="Tahoma"/>
        </w:rPr>
        <w:t>.</w:t>
      </w:r>
      <w:r w:rsidR="00D86848" w:rsidRPr="002C1C22">
        <w:rPr>
          <w:rFonts w:cs="Tahoma"/>
        </w:rPr>
        <w:tab/>
      </w:r>
      <w:r w:rsidR="00F54AAA" w:rsidRPr="002C1C22">
        <w:rPr>
          <w:rFonts w:cs="Tahoma"/>
        </w:rPr>
        <w:t>A</w:t>
      </w:r>
      <w:r w:rsidR="000C07C4" w:rsidRPr="002C1C22">
        <w:rPr>
          <w:rFonts w:cs="Tahoma"/>
        </w:rPr>
        <w:t xml:space="preserve"> </w:t>
      </w:r>
      <w:r w:rsidR="00CA6B5F" w:rsidRPr="002C1C22">
        <w:rPr>
          <w:rFonts w:cs="Tahoma"/>
        </w:rPr>
        <w:t xml:space="preserve">Physics </w:t>
      </w:r>
      <w:r w:rsidR="000C07C4" w:rsidRPr="002C1C22">
        <w:rPr>
          <w:rFonts w:cs="Tahoma"/>
        </w:rPr>
        <w:t xml:space="preserve">teacher </w:t>
      </w:r>
      <w:r w:rsidR="00FE3019" w:rsidRPr="002C1C22">
        <w:rPr>
          <w:rFonts w:cs="Tahoma"/>
        </w:rPr>
        <w:t>is demonstrating the potential difference in a series circuit.</w:t>
      </w:r>
    </w:p>
    <w:p w14:paraId="3DF84A61" w14:textId="77777777" w:rsidR="00FE3019" w:rsidRPr="002C1C22" w:rsidRDefault="00FE3019" w:rsidP="00FE3019">
      <w:pPr>
        <w:pStyle w:val="ListParagraph"/>
        <w:rPr>
          <w:rFonts w:cs="Tahoma"/>
          <w:sz w:val="18"/>
        </w:rPr>
      </w:pPr>
    </w:p>
    <w:p w14:paraId="794A44C6" w14:textId="77777777" w:rsidR="00FE3019" w:rsidRPr="002C1C22" w:rsidRDefault="00FE3019" w:rsidP="00C7787B">
      <w:pPr>
        <w:pStyle w:val="ListParagraph"/>
        <w:ind w:left="426"/>
        <w:rPr>
          <w:rFonts w:cs="Tahoma"/>
        </w:rPr>
      </w:pPr>
      <w:r w:rsidRPr="002C1C22">
        <w:rPr>
          <w:rFonts w:cs="Tahoma"/>
        </w:rPr>
        <w:t>The teacher sets up an electrical circuit with a resistor, voltmeter and ammeter.</w:t>
      </w:r>
    </w:p>
    <w:p w14:paraId="313D6275" w14:textId="77777777" w:rsidR="00FE3019" w:rsidRPr="002C1C22" w:rsidRDefault="00FE3019" w:rsidP="00FE3019">
      <w:pPr>
        <w:pStyle w:val="ListParagraph"/>
        <w:rPr>
          <w:sz w:val="14"/>
        </w:rPr>
      </w:pPr>
    </w:p>
    <w:p w14:paraId="1AF6E62B" w14:textId="77777777" w:rsidR="00B52941" w:rsidRPr="002C1C22" w:rsidRDefault="00FE3019" w:rsidP="000B3FF8">
      <w:pPr>
        <w:pStyle w:val="ListParagraph"/>
        <w:ind w:left="1275" w:hanging="555"/>
      </w:pPr>
      <w:r w:rsidRPr="002C1C22">
        <w:rPr>
          <w:rFonts w:cs="Tahoma"/>
          <w:noProof/>
          <w:lang w:eastAsia="en-GB"/>
        </w:rPr>
        <mc:AlternateContent>
          <mc:Choice Requires="wpc">
            <w:drawing>
              <wp:inline distT="0" distB="0" distL="0" distR="0" wp14:anchorId="6F35D5DB" wp14:editId="7E753EEE">
                <wp:extent cx="4959350" cy="1876655"/>
                <wp:effectExtent l="0" t="0" r="0" b="9525"/>
                <wp:docPr id="284" name="Canvas 2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9" name="Rectangle 709"/>
                        <wps:cNvSpPr/>
                        <wps:spPr>
                          <a:xfrm>
                            <a:off x="878619" y="194753"/>
                            <a:ext cx="2524539" cy="880770"/>
                          </a:xfrm>
                          <a:prstGeom prst="rec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93" name="Group 293"/>
                        <wpg:cNvGrpSpPr/>
                        <wpg:grpSpPr>
                          <a:xfrm>
                            <a:off x="1401249" y="0"/>
                            <a:ext cx="2294976" cy="1840990"/>
                            <a:chOff x="1401249" y="178876"/>
                            <a:chExt cx="2294976" cy="1840990"/>
                          </a:xfrm>
                        </wpg:grpSpPr>
                        <wpg:grpSp>
                          <wpg:cNvPr id="270" name="Group 270"/>
                          <wpg:cNvGrpSpPr/>
                          <wpg:grpSpPr>
                            <a:xfrm>
                              <a:off x="1806014" y="178876"/>
                              <a:ext cx="1890211" cy="1840990"/>
                              <a:chOff x="1795107" y="178876"/>
                              <a:chExt cx="1890211" cy="1840990"/>
                            </a:xfrm>
                          </wpg:grpSpPr>
                          <wps:wsp>
                            <wps:cNvPr id="271" name="Straight Connector 271"/>
                            <wps:cNvCnPr/>
                            <wps:spPr>
                              <a:xfrm>
                                <a:off x="1985065" y="178876"/>
                                <a:ext cx="0" cy="407505"/>
                              </a:xfrm>
                              <a:prstGeom prst="line">
                                <a:avLst/>
                              </a:prstGeom>
                              <a:noFill/>
                              <a:ln w="9525" cap="flat" cmpd="sng" algn="ctr">
                                <a:solidFill>
                                  <a:sysClr val="windowText" lastClr="000000">
                                    <a:shade val="95000"/>
                                    <a:satMod val="105000"/>
                                  </a:sysClr>
                                </a:solidFill>
                                <a:prstDash val="solid"/>
                              </a:ln>
                              <a:effectLst/>
                            </wps:spPr>
                            <wps:bodyPr/>
                          </wps:wsp>
                          <wps:wsp>
                            <wps:cNvPr id="272" name="Straight Connector 272"/>
                            <wps:cNvCnPr/>
                            <wps:spPr>
                              <a:xfrm>
                                <a:off x="2065809" y="248478"/>
                                <a:ext cx="0" cy="238540"/>
                              </a:xfrm>
                              <a:prstGeom prst="line">
                                <a:avLst/>
                              </a:prstGeom>
                              <a:noFill/>
                              <a:ln w="9525" cap="flat" cmpd="sng" algn="ctr">
                                <a:solidFill>
                                  <a:sysClr val="windowText" lastClr="000000">
                                    <a:shade val="95000"/>
                                    <a:satMod val="105000"/>
                                  </a:sysClr>
                                </a:solidFill>
                                <a:prstDash val="solid"/>
                              </a:ln>
                              <a:effectLst/>
                            </wps:spPr>
                            <wps:bodyPr/>
                          </wps:wsp>
                          <wps:wsp>
                            <wps:cNvPr id="275" name="Oval 275"/>
                            <wps:cNvSpPr/>
                            <wps:spPr>
                              <a:xfrm>
                                <a:off x="3200510" y="631037"/>
                                <a:ext cx="377687" cy="387626"/>
                              </a:xfrm>
                              <a:prstGeom prst="ellipse">
                                <a:avLst/>
                              </a:prstGeom>
                              <a:solidFill>
                                <a:schemeClr val="bg1"/>
                              </a:solidFill>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1795107" y="1632516"/>
                                <a:ext cx="377190" cy="387350"/>
                              </a:xfrm>
                              <a:prstGeom prst="ellipse">
                                <a:avLst/>
                              </a:pr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Text Box 282"/>
                            <wps:cNvSpPr txBox="1"/>
                            <wps:spPr>
                              <a:xfrm>
                                <a:off x="3109817" y="710758"/>
                                <a:ext cx="575501" cy="367748"/>
                              </a:xfrm>
                              <a:prstGeom prst="rect">
                                <a:avLst/>
                              </a:prstGeom>
                              <a:noFill/>
                              <a:ln w="6350">
                                <a:noFill/>
                              </a:ln>
                              <a:effectLst/>
                            </wps:spPr>
                            <wps:txbx>
                              <w:txbxContent>
                                <w:p w14:paraId="4DE1F3E8" w14:textId="441535D1" w:rsidR="004060DD" w:rsidRPr="00D27C5A" w:rsidRDefault="004060DD" w:rsidP="00FE3019">
                                  <w:pPr>
                                    <w:jc w:val="center"/>
                                    <w:rPr>
                                      <w:sz w:val="20"/>
                                      <w:szCs w:val="18"/>
                                    </w:rPr>
                                  </w:pPr>
                                  <w:r w:rsidRPr="00D27C5A">
                                    <w:rPr>
                                      <w:sz w:val="20"/>
                                      <w:szCs w:val="18"/>
                                    </w:rPr>
                                    <w:t>0.5</w:t>
                                  </w:r>
                                  <w:r>
                                    <w:rPr>
                                      <w:sz w:val="20"/>
                                      <w:szCs w:val="18"/>
                                    </w:rPr>
                                    <w:t>0</w:t>
                                  </w:r>
                                  <w:r w:rsidRPr="00D27C5A">
                                    <w:rPr>
                                      <w:sz w:val="20"/>
                                      <w:szCs w:val="18"/>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7" name="Straight Connector 287"/>
                          <wps:cNvCnPr/>
                          <wps:spPr>
                            <a:xfrm>
                              <a:off x="1401249" y="1253190"/>
                              <a:ext cx="0" cy="582324"/>
                            </a:xfrm>
                            <a:prstGeom prst="line">
                              <a:avLst/>
                            </a:prstGeom>
                          </wps:spPr>
                          <wps:style>
                            <a:lnRef idx="1">
                              <a:schemeClr val="dk1"/>
                            </a:lnRef>
                            <a:fillRef idx="0">
                              <a:schemeClr val="dk1"/>
                            </a:fillRef>
                            <a:effectRef idx="0">
                              <a:schemeClr val="dk1"/>
                            </a:effectRef>
                            <a:fontRef idx="minor">
                              <a:schemeClr val="tx1"/>
                            </a:fontRef>
                          </wps:style>
                          <wps:bodyPr/>
                        </wps:wsp>
                        <wps:wsp>
                          <wps:cNvPr id="288" name="Straight Connector 288"/>
                          <wps:cNvCnPr/>
                          <wps:spPr>
                            <a:xfrm>
                              <a:off x="1401252" y="1835511"/>
                              <a:ext cx="403842" cy="0"/>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Text Box 289"/>
                          <wps:cNvSpPr txBox="1"/>
                          <wps:spPr>
                            <a:xfrm>
                              <a:off x="1845841" y="1677672"/>
                              <a:ext cx="311491" cy="276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17BA1" w14:textId="77777777" w:rsidR="004060DD" w:rsidRPr="00D27C5A" w:rsidRDefault="004060DD">
                                <w:pPr>
                                  <w:rPr>
                                    <w:sz w:val="28"/>
                                  </w:rPr>
                                </w:pPr>
                                <w:r w:rsidRPr="00D27C5A">
                                  <w:rPr>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Straight Connector 290"/>
                          <wps:cNvCnPr/>
                          <wps:spPr>
                            <a:xfrm flipV="1">
                              <a:off x="2182320" y="1819852"/>
                              <a:ext cx="532089" cy="165"/>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flipV="1">
                              <a:off x="2714252" y="1253723"/>
                              <a:ext cx="0" cy="566129"/>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Text Box 292"/>
                          <wps:cNvSpPr txBox="1"/>
                          <wps:spPr>
                            <a:xfrm>
                              <a:off x="1806014" y="917889"/>
                              <a:ext cx="546661" cy="316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530BC" w14:textId="532A73F4" w:rsidR="004060DD" w:rsidRPr="00D27C5A" w:rsidRDefault="004060DD">
                                <w:r w:rsidRPr="00D27C5A">
                                  <w:t>7</w:t>
                                </w:r>
                                <w:r>
                                  <w:t>.0</w:t>
                                </w:r>
                                <w:r w:rsidRPr="00D27C5A">
                                  <w:t xml:space="preserve">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Rectangle 286"/>
                          <wps:cNvSpPr/>
                          <wps:spPr>
                            <a:xfrm>
                              <a:off x="1726938" y="1129624"/>
                              <a:ext cx="547246" cy="248464"/>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83" name="Rectangle 783"/>
                        <wps:cNvSpPr/>
                        <wps:spPr>
                          <a:xfrm>
                            <a:off x="2007474" y="95404"/>
                            <a:ext cx="64473" cy="2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F35D5DB" id="Canvas 284" o:spid="_x0000_s1150" editas="canvas" style="width:390.5pt;height:147.75pt;mso-position-horizontal-relative:char;mso-position-vertical-relative:line" coordsize="4959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">
                <v:shape id="_x0000_s1151" type="#_x0000_t75" style="position:absolute;width:49593;height:18764;visibility:visible;mso-wrap-style:square">
                  <v:fill o:detectmouseclick="t"/>
                  <v:path o:connecttype="none"/>
                </v:shape>
                <v:rect id="Rectangle 709" o:spid="_x0000_s1152" style="position:absolute;left:8786;top:1947;width:25245;height:8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K5MUA&#10;AADcAAAADwAAAGRycy9kb3ducmV2LnhtbESP0WrCQBRE34X+w3ILfdONPkSNrlIsNqGooO0HXLLX&#10;JJi9G3a3Gv++WxB8HGbmDLNc96YVV3K+saxgPEpAEJdWN1wp+PneDmcgfEDW2FomBXfysF69DJaY&#10;aXvjI11PoRIRwj5DBXUIXSalL2sy6Ee2I47e2TqDIUpXSe3wFuGmlZMkSaXBhuNCjR1taiovp1+j&#10;wI0Pe/rqpkWaFp/nPL/nH5tdrtTba/++ABGoD8/wo11oBdNk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8rkxQAAANwAAAAPAAAAAAAAAAAAAAAAAJgCAABkcnMv&#10;ZG93bnJldi54bWxQSwUGAAAAAAQABAD1AAAAigMAAAAA&#10;" filled="f" strokecolor="black [3040]"/>
                <v:group id="Group 293" o:spid="_x0000_s1153" style="position:absolute;left:14012;width:22950;height:18409" coordorigin="14012,1788" coordsize="22949,18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70" o:spid="_x0000_s1154" style="position:absolute;left:18060;top:1788;width:18902;height:18410" coordorigin="17951,1788" coordsize="18902,18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line id="Straight Connector 271" o:spid="_x0000_s1155" style="position:absolute;visibility:visible;mso-wrap-style:square" from="19850,1788" to="19850,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Straight Connector 272" o:spid="_x0000_s1156" style="position:absolute;visibility:visible;mso-wrap-style:square" from="20658,2484" to="2065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oval id="Oval 275" o:spid="_x0000_s1157" style="position:absolute;left:32005;top:6310;width:3776;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LHsYA&#10;AADcAAAADwAAAGRycy9kb3ducmV2LnhtbESPT2sCMRTE74LfITzBi9RsBWvZGkWE4h+81PbQ4+vm&#10;udl287IkcV2/vREKHoeZ+Q0zX3a2Fi35UDlW8DzOQBAXTldcKvj6fH96BREissbaMSm4UoDlot+b&#10;Y67dhT+oPcZSJAiHHBWYGJtcylAYshjGriFO3sl5izFJX0rt8ZLgtpaTLHuRFitOCwYbWhsq/o5n&#10;q2C7W7XmMKrXtJ8dis3vyTffmx+lhoNu9QYiUhcf4f/2ViuYzKZ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2LHsYAAADcAAAADwAAAAAAAAAAAAAAAACYAgAAZHJz&#10;L2Rvd25yZXYueG1sUEsFBgAAAAAEAAQA9QAAAIsDAAAAAA==&#10;" fillcolor="white [3212]" strokecolor="black [3040]"/>
                    <v:oval id="Oval 279" o:spid="_x0000_s1158" style="position:absolute;left:17951;top:16325;width:3771;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JMUA&#10;AADcAAAADwAAAGRycy9kb3ducmV2LnhtbESPzW7CMBCE75X6DtZW6g2ccmghYBAqQhQ1HPi7L/GS&#10;RMTryDYkvD2uhNTjaGa+0UxmnanFjZyvLCv46CcgiHOrKy4UHPbL3hCED8gaa8uk4E4eZtPXlwmm&#10;2ra8pdsuFCJC2KeooAyhSaX0eUkGfd82xNE7W2cwROkKqR22EW5qOUiST2mw4rhQYkPfJeWX3dUo&#10;MNdfa0+r4TE7ZMtqk7l1e16slXp/6+ZjEIG68B9+tn+0gsHXCP7O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3ckxQAAANwAAAAPAAAAAAAAAAAAAAAAAJgCAABkcnMv&#10;ZG93bnJldi54bWxQSwUGAAAAAAQABAD1AAAAigMAAAAA&#10;" filled="f"/>
                    <v:shape id="Text Box 282" o:spid="_x0000_s1159" type="#_x0000_t202" style="position:absolute;left:31098;top:7107;width:5755;height: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14:paraId="4DE1F3E8" w14:textId="441535D1" w:rsidR="004060DD" w:rsidRPr="00D27C5A" w:rsidRDefault="004060DD" w:rsidP="00FE3019">
                            <w:pPr>
                              <w:jc w:val="center"/>
                              <w:rPr>
                                <w:sz w:val="20"/>
                                <w:szCs w:val="18"/>
                              </w:rPr>
                            </w:pPr>
                            <w:r w:rsidRPr="00D27C5A">
                              <w:rPr>
                                <w:sz w:val="20"/>
                                <w:szCs w:val="18"/>
                              </w:rPr>
                              <w:t>0.5</w:t>
                            </w:r>
                            <w:r>
                              <w:rPr>
                                <w:sz w:val="20"/>
                                <w:szCs w:val="18"/>
                              </w:rPr>
                              <w:t>0</w:t>
                            </w:r>
                            <w:r w:rsidRPr="00D27C5A">
                              <w:rPr>
                                <w:sz w:val="20"/>
                                <w:szCs w:val="18"/>
                              </w:rPr>
                              <w:t> A</w:t>
                            </w:r>
                          </w:p>
                        </w:txbxContent>
                      </v:textbox>
                    </v:shape>
                  </v:group>
                  <v:line id="Straight Connector 287" o:spid="_x0000_s1160" style="position:absolute;visibility:visible;mso-wrap-style:square" from="14012,12531" to="14012,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5nsMAAADcAAAADwAAAGRycy9kb3ducmV2LnhtbESPT2sCMRTE7wW/Q3iCt5pV8U+3RhFR&#10;lPZUrffH5nV3cfOyJlHjtzeFQo/DzPyGmS+jacSNnK8tKxj0MxDEhdU1lwq+j9vXGQgfkDU2lknB&#10;gzwsF52XOeba3vmLbodQigRhn6OCKoQ2l9IXFRn0fdsSJ+/HOoMhSVdK7fCe4KaRwyybSIM1p4UK&#10;W1pXVJwPV5Mog9PFyN35DU8f7tNtRpM4jhelet24egcRKIb/8F97rxUMZ1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uZ7DAAAA3AAAAA8AAAAAAAAAAAAA&#10;AAAAoQIAAGRycy9kb3ducmV2LnhtbFBLBQYAAAAABAAEAPkAAACRAwAAAAA=&#10;" strokecolor="black [3040]"/>
                  <v:line id="Straight Connector 288" o:spid="_x0000_s1161" style="position:absolute;visibility:visible;mso-wrap-style:square" from="14012,18355" to="18050,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shape id="Text Box 289" o:spid="_x0000_s1162" type="#_x0000_t202" style="position:absolute;left:18458;top:16776;width:31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53B17BA1" w14:textId="77777777" w:rsidR="004060DD" w:rsidRPr="00D27C5A" w:rsidRDefault="004060DD">
                          <w:pPr>
                            <w:rPr>
                              <w:sz w:val="28"/>
                            </w:rPr>
                          </w:pPr>
                          <w:r w:rsidRPr="00D27C5A">
                            <w:rPr>
                              <w:sz w:val="28"/>
                            </w:rPr>
                            <w:t>V</w:t>
                          </w:r>
                        </w:p>
                      </w:txbxContent>
                    </v:textbox>
                  </v:shape>
                  <v:line id="Straight Connector 290" o:spid="_x0000_s1163" style="position:absolute;flip:y;visibility:visible;mso-wrap-style:square" from="21823,18198" to="27144,1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Straight Connector 291" o:spid="_x0000_s1164" style="position:absolute;flip:y;visibility:visible;mso-wrap-style:square" from="27142,12537" to="27142,1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IOsQAAADcAAAADwAAAGRycy9kb3ducmV2LnhtbESPT4vCMBTE74LfITzBm6Z6cN1qlEUQ&#10;RFG0qwdvj+b1D9u8lCba7rc3Cwseh5n5DbNcd6YST2pcaVnBZByBIE6tLjlXcP3ejuYgnEfWWFkm&#10;Bb/kYL3q95YYa9vyhZ6Jz0WAsItRQeF9HUvp0oIMurGtiYOX2cagD7LJpW6wDXBTyWkUzaTBksNC&#10;gTVtCkp/kodRkLlHvbnftM8+9sfLMTvkJ2zPSg0H3dcChKfOv8P/7Z1WMP2cwN+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98g6xAAAANwAAAAPAAAAAAAAAAAA&#10;AAAAAKECAABkcnMvZG93bnJldi54bWxQSwUGAAAAAAQABAD5AAAAkgMAAAAA&#10;" strokecolor="black [3040]"/>
                  <v:shape id="Text Box 292" o:spid="_x0000_s1165" type="#_x0000_t202" style="position:absolute;left:18060;top:9178;width:5466;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14:paraId="7A4530BC" w14:textId="532A73F4" w:rsidR="004060DD" w:rsidRPr="00D27C5A" w:rsidRDefault="004060DD">
                          <w:r w:rsidRPr="00D27C5A">
                            <w:t>7</w:t>
                          </w:r>
                          <w:r>
                            <w:t>.0</w:t>
                          </w:r>
                          <w:r w:rsidRPr="00D27C5A">
                            <w:t xml:space="preserve"> Ω</w:t>
                          </w:r>
                        </w:p>
                      </w:txbxContent>
                    </v:textbox>
                  </v:shape>
                  <v:rect id="Rectangle 286" o:spid="_x0000_s1166" style="position:absolute;left:17269;top:11296;width:5472;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od8IA&#10;AADcAAAADwAAAGRycy9kb3ducmV2LnhtbESPQYvCMBSE74L/ITxhbzZdV1S6RlGXXbxaRTw+mmdT&#10;bF5KE7X++40geBxm5htmvuxsLW7U+sqxgs8kBUFcOF1xqeCw/x3OQPiArLF2TAoe5GG56PfmmGl3&#10;5x3d8lCKCGGfoQITQpNJ6QtDFn3iGuLonV1rMUTZllK3eI9wW8tRmk6kxYrjgsGGNoaKS361Cjbu&#10;K7+wWZ+Pf+PH6acKZrue7pT6GHSrbxCBuvAOv9pbrWA0m8Dz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Sh3wgAAANwAAAAPAAAAAAAAAAAAAAAAAJgCAABkcnMvZG93&#10;bnJldi54bWxQSwUGAAAAAAQABAD1AAAAhwMAAAAA&#10;" fillcolor="white [3212]" strokecolor="black [3040]">
                    <v:shadow on="t" color="black" opacity="24903f" origin=",.5" offset="0,.55556mm"/>
                  </v:rect>
                </v:group>
                <v:rect id="Rectangle 783" o:spid="_x0000_s1167" style="position:absolute;left:20074;top:954;width:645;height: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LsQA&#10;AADcAAAADwAAAGRycy9kb3ducmV2LnhtbESPT4vCMBTE7wt+h/AEb2uq4laqUURU3L35p54fzbMt&#10;Ni+1iVq//WZhweMwM79hZovWVOJBjSstKxj0IxDEmdUl5wpOx83nBITzyBory6TgRQ4W887HDBNt&#10;n7ynx8HnIkDYJaig8L5OpHRZQQZd39bEwbvYxqAPssmlbvAZ4KaSwyj6kgZLDgsF1rQqKLse7kbB&#10;fRx/r9vzbTtKozT+Savxzm9rpXrddjkF4an17/B/e6cVxJMR/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fy7EAAAA3AAAAA8AAAAAAAAAAAAAAAAAmAIAAGRycy9k&#10;b3ducmV2LnhtbFBLBQYAAAAABAAEAPUAAACJAwAAAAA=&#10;" fillcolor="white [3212]" stroked="f" strokeweight="2pt"/>
                <w10:anchorlock/>
              </v:group>
            </w:pict>
          </mc:Fallback>
        </mc:AlternateContent>
      </w:r>
    </w:p>
    <w:p w14:paraId="1433A11E" w14:textId="77777777" w:rsidR="007814A7" w:rsidRPr="002C1C22" w:rsidRDefault="00D86848" w:rsidP="00F33AC1">
      <w:pPr>
        <w:tabs>
          <w:tab w:val="right" w:pos="10205"/>
        </w:tabs>
        <w:spacing w:before="120"/>
        <w:ind w:left="851" w:hanging="425"/>
        <w:rPr>
          <w:rFonts w:cs="Tahoma"/>
          <w:i/>
        </w:rPr>
      </w:pPr>
      <w:r w:rsidRPr="002C1C22">
        <w:t>a)</w:t>
      </w:r>
      <w:r w:rsidRPr="002C1C22">
        <w:tab/>
      </w:r>
      <w:r w:rsidR="002E21A3" w:rsidRPr="002C1C22">
        <w:rPr>
          <w:rFonts w:cs="Tahoma"/>
        </w:rPr>
        <w:t xml:space="preserve">What </w:t>
      </w:r>
      <w:r w:rsidR="00B52941" w:rsidRPr="002C1C22">
        <w:rPr>
          <w:rFonts w:cs="Tahoma"/>
        </w:rPr>
        <w:t xml:space="preserve">reading </w:t>
      </w:r>
      <w:r w:rsidR="00717B66" w:rsidRPr="002C1C22">
        <w:rPr>
          <w:rFonts w:cs="Tahoma"/>
        </w:rPr>
        <w:t xml:space="preserve">would </w:t>
      </w:r>
      <w:r w:rsidR="00B52941" w:rsidRPr="002C1C22">
        <w:rPr>
          <w:rFonts w:cs="Tahoma"/>
        </w:rPr>
        <w:t>you expect on the voltmeter</w:t>
      </w:r>
      <w:r w:rsidR="00B82C9F" w:rsidRPr="002C1C22">
        <w:rPr>
          <w:rFonts w:cs="Tahoma"/>
        </w:rPr>
        <w:t xml:space="preserve">?  </w:t>
      </w:r>
      <w:r w:rsidR="00F33AC1" w:rsidRPr="002C1C22">
        <w:rPr>
          <w:rFonts w:cs="Tahoma"/>
          <w:i/>
        </w:rPr>
        <w:tab/>
      </w:r>
    </w:p>
    <w:p w14:paraId="1D218F75"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940C054" w14:textId="3880540D"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41F391F" w14:textId="77777777" w:rsidR="007814A7" w:rsidRPr="002C1C22" w:rsidRDefault="007814A7" w:rsidP="007814A7">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56FE491D" w14:textId="77777777" w:rsidR="008364F7" w:rsidRPr="002C1C22" w:rsidRDefault="008364F7">
      <w:r w:rsidRPr="002C1C22">
        <w:br w:type="page"/>
      </w:r>
    </w:p>
    <w:p w14:paraId="3A2F5EEC" w14:textId="19BBDC47" w:rsidR="008A1CDA" w:rsidRPr="002C1C22" w:rsidRDefault="00D86848" w:rsidP="00F33AC1">
      <w:pPr>
        <w:tabs>
          <w:tab w:val="right" w:pos="10205"/>
        </w:tabs>
        <w:ind w:left="851" w:hanging="425"/>
        <w:rPr>
          <w:rFonts w:cs="Tahoma"/>
          <w:i/>
        </w:rPr>
      </w:pPr>
      <w:r w:rsidRPr="002C1C22">
        <w:lastRenderedPageBreak/>
        <w:t>b)</w:t>
      </w:r>
      <w:r w:rsidRPr="002C1C22">
        <w:tab/>
      </w:r>
      <w:r w:rsidR="00B52941" w:rsidRPr="002C1C22">
        <w:rPr>
          <w:rFonts w:cs="Tahoma"/>
        </w:rPr>
        <w:t xml:space="preserve">Explain what would happen to the </w:t>
      </w:r>
      <w:r w:rsidR="00DE6934" w:rsidRPr="002C1C22">
        <w:rPr>
          <w:rFonts w:cs="Tahoma"/>
        </w:rPr>
        <w:t xml:space="preserve">reading on the voltmeter if the 7 Ω resistor was replaced with a </w:t>
      </w:r>
      <w:r w:rsidR="00BE0469" w:rsidRPr="002C1C22">
        <w:rPr>
          <w:rFonts w:cs="Tahoma"/>
        </w:rPr>
        <w:br/>
      </w:r>
      <w:r w:rsidR="00DE6934" w:rsidRPr="002C1C22">
        <w:rPr>
          <w:rFonts w:cs="Tahoma"/>
        </w:rPr>
        <w:t>10 Ω resistor.</w:t>
      </w:r>
    </w:p>
    <w:p w14:paraId="1740E6A5" w14:textId="77777777" w:rsidR="007814A7" w:rsidRPr="002C1C22" w:rsidRDefault="008A1CDA" w:rsidP="00E61F3B">
      <w:pPr>
        <w:pStyle w:val="ListParagraph"/>
        <w:tabs>
          <w:tab w:val="right" w:pos="10205"/>
        </w:tabs>
        <w:ind w:left="851"/>
        <w:rPr>
          <w:rFonts w:cs="Tahoma"/>
        </w:rPr>
      </w:pPr>
      <w:r w:rsidRPr="002C1C22">
        <w:rPr>
          <w:rFonts w:cs="Tahoma"/>
          <w:b/>
          <w:i/>
        </w:rPr>
        <w:t>Note</w:t>
      </w:r>
      <w:r w:rsidRPr="002C1C22">
        <w:rPr>
          <w:rFonts w:cs="Tahoma"/>
          <w:i/>
        </w:rPr>
        <w:t>: the current reading remains the same.</w:t>
      </w:r>
      <w:r w:rsidR="00B52941" w:rsidRPr="002C1C22">
        <w:rPr>
          <w:rFonts w:cs="Tahoma"/>
        </w:rPr>
        <w:tab/>
      </w:r>
    </w:p>
    <w:p w14:paraId="4CDF3599"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0EB54BD" w14:textId="75A4C056" w:rsidR="007C17E2" w:rsidRPr="002C1C22" w:rsidRDefault="008364F7" w:rsidP="008364F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2A1D42A" w14:textId="443C78FB" w:rsidR="007814A7" w:rsidRPr="002C1C22" w:rsidRDefault="007814A7" w:rsidP="007814A7">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00C57877" w:rsidRPr="002C1C22">
        <w:rPr>
          <w:rFonts w:ascii="Calibri" w:hAnsi="Calibri"/>
          <w:i/>
          <w:sz w:val="20"/>
          <w:szCs w:val="20"/>
        </w:rPr>
        <w:t>1 mark</w:t>
      </w:r>
    </w:p>
    <w:p w14:paraId="51D5F638" w14:textId="77777777" w:rsidR="00B52941" w:rsidRPr="002C1C22" w:rsidRDefault="00B52941" w:rsidP="00FE3019">
      <w:pPr>
        <w:pStyle w:val="ListParagraph"/>
        <w:rPr>
          <w:sz w:val="18"/>
        </w:rPr>
      </w:pPr>
    </w:p>
    <w:p w14:paraId="0D03546F" w14:textId="2B10251C" w:rsidR="00705C9C" w:rsidRPr="002C1C22" w:rsidRDefault="00705C9C" w:rsidP="00705C9C">
      <w:pPr>
        <w:tabs>
          <w:tab w:val="right" w:pos="10205"/>
        </w:tabs>
        <w:ind w:left="426" w:hanging="426"/>
        <w:rPr>
          <w:rFonts w:cs="Tahoma"/>
          <w:i/>
        </w:rPr>
      </w:pPr>
      <w:r w:rsidRPr="002C1C22">
        <w:rPr>
          <w:rFonts w:cs="Tahoma"/>
        </w:rPr>
        <w:t>5.</w:t>
      </w:r>
      <w:r w:rsidRPr="002C1C22">
        <w:rPr>
          <w:rFonts w:cs="Tahoma"/>
        </w:rPr>
        <w:tab/>
        <w:t xml:space="preserve">The following statements were made by a group of GCSE students in a Physics lesson on series and parallel circuits.  </w:t>
      </w:r>
      <w:r w:rsidRPr="002C1C22">
        <w:rPr>
          <w:rFonts w:cs="Tahoma"/>
        </w:rPr>
        <w:tab/>
      </w:r>
    </w:p>
    <w:p w14:paraId="53CAD142" w14:textId="77777777" w:rsidR="00705C9C" w:rsidRPr="002C1C22" w:rsidRDefault="00705C9C" w:rsidP="00705C9C">
      <w:pPr>
        <w:rPr>
          <w:sz w:val="12"/>
        </w:rPr>
      </w:pPr>
    </w:p>
    <w:tbl>
      <w:tblPr>
        <w:tblStyle w:val="TableGrid"/>
        <w:tblW w:w="0" w:type="auto"/>
        <w:tblInd w:w="411" w:type="dxa"/>
        <w:tblBorders>
          <w:insideH w:val="single" w:sz="4" w:space="0" w:color="auto"/>
          <w:insideV w:val="single" w:sz="4" w:space="0" w:color="auto"/>
        </w:tblBorders>
        <w:tblLook w:val="0480" w:firstRow="0" w:lastRow="0" w:firstColumn="1" w:lastColumn="0" w:noHBand="0" w:noVBand="1"/>
      </w:tblPr>
      <w:tblGrid>
        <w:gridCol w:w="4882"/>
        <w:gridCol w:w="4882"/>
      </w:tblGrid>
      <w:tr w:rsidR="00705C9C" w:rsidRPr="002C1C22" w14:paraId="1B46ED7E" w14:textId="77777777" w:rsidTr="003877CD">
        <w:tc>
          <w:tcPr>
            <w:tcW w:w="4882" w:type="dxa"/>
          </w:tcPr>
          <w:p w14:paraId="26CAADE4" w14:textId="77777777" w:rsidR="00705C9C" w:rsidRPr="002C1C22" w:rsidRDefault="00705C9C" w:rsidP="003877CD">
            <w:pPr>
              <w:ind w:left="419" w:hanging="419"/>
              <w:jc w:val="left"/>
              <w:rPr>
                <w:b w:val="0"/>
                <w:szCs w:val="22"/>
              </w:rPr>
            </w:pPr>
            <w:r w:rsidRPr="002C1C22">
              <w:rPr>
                <w:szCs w:val="22"/>
              </w:rPr>
              <w:t>A:</w:t>
            </w:r>
            <w:r w:rsidRPr="002C1C22">
              <w:rPr>
                <w:b w:val="0"/>
                <w:szCs w:val="22"/>
              </w:rPr>
              <w:t xml:space="preserve"> </w:t>
            </w:r>
            <w:r w:rsidRPr="002C1C22">
              <w:rPr>
                <w:b w:val="0"/>
                <w:szCs w:val="22"/>
              </w:rPr>
              <w:tab/>
              <w:t>‘There is the same current through each component’</w:t>
            </w:r>
          </w:p>
        </w:tc>
        <w:tc>
          <w:tcPr>
            <w:tcW w:w="4882" w:type="dxa"/>
          </w:tcPr>
          <w:p w14:paraId="487DC04C" w14:textId="77777777" w:rsidR="00705C9C" w:rsidRPr="002C1C22" w:rsidRDefault="00705C9C" w:rsidP="003877CD">
            <w:pPr>
              <w:ind w:left="419" w:hanging="419"/>
              <w:jc w:val="left"/>
              <w:rPr>
                <w:b w:val="0"/>
                <w:szCs w:val="22"/>
              </w:rPr>
            </w:pPr>
            <w:r w:rsidRPr="002C1C22">
              <w:rPr>
                <w:szCs w:val="22"/>
              </w:rPr>
              <w:t>B:</w:t>
            </w:r>
            <w:r w:rsidRPr="002C1C22">
              <w:rPr>
                <w:b w:val="0"/>
                <w:szCs w:val="22"/>
              </w:rPr>
              <w:t xml:space="preserve"> </w:t>
            </w:r>
            <w:r w:rsidRPr="002C1C22">
              <w:rPr>
                <w:b w:val="0"/>
                <w:szCs w:val="22"/>
              </w:rPr>
              <w:tab/>
              <w:t>‘The total current equals the sum of currents through each component’</w:t>
            </w:r>
          </w:p>
        </w:tc>
      </w:tr>
      <w:tr w:rsidR="00705C9C" w:rsidRPr="002C1C22" w14:paraId="5FDC4BA8" w14:textId="77777777" w:rsidTr="003877CD">
        <w:tc>
          <w:tcPr>
            <w:tcW w:w="4882" w:type="dxa"/>
          </w:tcPr>
          <w:p w14:paraId="0B11B200" w14:textId="77777777" w:rsidR="00705C9C" w:rsidRPr="002C1C22" w:rsidRDefault="00705C9C" w:rsidP="003877CD">
            <w:pPr>
              <w:ind w:left="419" w:hanging="419"/>
              <w:jc w:val="left"/>
              <w:rPr>
                <w:b w:val="0"/>
                <w:szCs w:val="22"/>
              </w:rPr>
            </w:pPr>
            <w:r w:rsidRPr="002C1C22">
              <w:rPr>
                <w:szCs w:val="22"/>
              </w:rPr>
              <w:t>C:</w:t>
            </w:r>
            <w:r w:rsidRPr="002C1C22">
              <w:rPr>
                <w:b w:val="0"/>
                <w:szCs w:val="22"/>
              </w:rPr>
              <w:t xml:space="preserve"> </w:t>
            </w:r>
            <w:r w:rsidRPr="002C1C22">
              <w:rPr>
                <w:b w:val="0"/>
                <w:szCs w:val="22"/>
              </w:rPr>
              <w:tab/>
              <w:t>‘The total potential difference of the power supply is split between each component in the circuit’</w:t>
            </w:r>
          </w:p>
        </w:tc>
        <w:tc>
          <w:tcPr>
            <w:tcW w:w="4882" w:type="dxa"/>
          </w:tcPr>
          <w:p w14:paraId="40E65875" w14:textId="39AD0C04" w:rsidR="00705C9C" w:rsidRPr="002C1C22" w:rsidRDefault="00705C9C" w:rsidP="00B841F7">
            <w:pPr>
              <w:ind w:left="419" w:hanging="419"/>
              <w:jc w:val="left"/>
              <w:rPr>
                <w:b w:val="0"/>
                <w:szCs w:val="22"/>
              </w:rPr>
            </w:pPr>
            <w:r w:rsidRPr="002C1C22">
              <w:rPr>
                <w:szCs w:val="22"/>
              </w:rPr>
              <w:t>D:</w:t>
            </w:r>
            <w:r w:rsidRPr="002C1C22">
              <w:rPr>
                <w:b w:val="0"/>
                <w:szCs w:val="22"/>
              </w:rPr>
              <w:t xml:space="preserve"> </w:t>
            </w:r>
            <w:r w:rsidRPr="002C1C22">
              <w:rPr>
                <w:b w:val="0"/>
                <w:szCs w:val="22"/>
              </w:rPr>
              <w:tab/>
              <w:t xml:space="preserve">‘The potential difference </w:t>
            </w:r>
            <w:r w:rsidR="00EE0835" w:rsidRPr="002C1C22">
              <w:rPr>
                <w:b w:val="0"/>
                <w:szCs w:val="22"/>
              </w:rPr>
              <w:t xml:space="preserve">drop across </w:t>
            </w:r>
            <w:r w:rsidR="00B841F7" w:rsidRPr="002C1C22">
              <w:rPr>
                <w:b w:val="0"/>
                <w:szCs w:val="22"/>
              </w:rPr>
              <w:t>each</w:t>
            </w:r>
            <w:r w:rsidR="00EE0835" w:rsidRPr="002C1C22">
              <w:rPr>
                <w:b w:val="0"/>
                <w:szCs w:val="22"/>
              </w:rPr>
              <w:t xml:space="preserve"> component is equal to the potential difference </w:t>
            </w:r>
            <w:r w:rsidR="00B841F7" w:rsidRPr="002C1C22">
              <w:rPr>
                <w:b w:val="0"/>
                <w:szCs w:val="22"/>
              </w:rPr>
              <w:t>supplied by the battery’</w:t>
            </w:r>
          </w:p>
        </w:tc>
      </w:tr>
    </w:tbl>
    <w:p w14:paraId="2F6E9438" w14:textId="77777777" w:rsidR="00705C9C" w:rsidRPr="002C1C22" w:rsidRDefault="00705C9C" w:rsidP="00705C9C"/>
    <w:p w14:paraId="4038FEE3" w14:textId="6B654250" w:rsidR="00705C9C" w:rsidRPr="002C1C22" w:rsidRDefault="00153D06" w:rsidP="00153D06">
      <w:pPr>
        <w:tabs>
          <w:tab w:val="left" w:pos="1002"/>
        </w:tabs>
        <w:ind w:left="720" w:hanging="360"/>
        <w:rPr>
          <w:rFonts w:cs="Tahoma"/>
        </w:rPr>
      </w:pPr>
      <w:r w:rsidRPr="002C1C22">
        <w:rPr>
          <w:rFonts w:cs="Tahoma"/>
        </w:rPr>
        <w:t>a)</w:t>
      </w:r>
      <w:r w:rsidRPr="002C1C22">
        <w:rPr>
          <w:rFonts w:cs="Tahoma"/>
        </w:rPr>
        <w:tab/>
      </w:r>
      <w:r w:rsidR="00705C9C" w:rsidRPr="002C1C22">
        <w:rPr>
          <w:rFonts w:cs="Tahoma"/>
        </w:rPr>
        <w:t xml:space="preserve">For each phrase identify whether the students were talking about a series circuit or a parallel circuit by writing each letter in the table below. </w:t>
      </w:r>
    </w:p>
    <w:p w14:paraId="65971C6F" w14:textId="77777777" w:rsidR="00705C9C" w:rsidRPr="002C1C22" w:rsidRDefault="00705C9C" w:rsidP="00705C9C">
      <w:pPr>
        <w:tabs>
          <w:tab w:val="left" w:pos="1002"/>
        </w:tabs>
        <w:ind w:left="360"/>
        <w:rPr>
          <w:sz w:val="12"/>
        </w:rPr>
      </w:pPr>
    </w:p>
    <w:tbl>
      <w:tblPr>
        <w:tblStyle w:val="TableGrid"/>
        <w:tblW w:w="0" w:type="auto"/>
        <w:tblInd w:w="694" w:type="dxa"/>
        <w:tblLook w:val="04A0" w:firstRow="1" w:lastRow="0" w:firstColumn="1" w:lastColumn="0" w:noHBand="0" w:noVBand="1"/>
      </w:tblPr>
      <w:tblGrid>
        <w:gridCol w:w="4707"/>
        <w:gridCol w:w="4708"/>
      </w:tblGrid>
      <w:tr w:rsidR="00705C9C" w:rsidRPr="002C1C22" w14:paraId="207AFBD6" w14:textId="77777777" w:rsidTr="008364F7">
        <w:trPr>
          <w:cnfStyle w:val="100000000000" w:firstRow="1" w:lastRow="0" w:firstColumn="0" w:lastColumn="0" w:oddVBand="0" w:evenVBand="0" w:oddHBand="0" w:evenHBand="0" w:firstRowFirstColumn="0" w:firstRowLastColumn="0" w:lastRowFirstColumn="0" w:lastRowLastColumn="0"/>
          <w:trHeight w:val="22"/>
        </w:trPr>
        <w:tc>
          <w:tcPr>
            <w:tcW w:w="4707" w:type="dxa"/>
          </w:tcPr>
          <w:p w14:paraId="712AC396" w14:textId="77777777" w:rsidR="00705C9C" w:rsidRPr="002C1C22" w:rsidRDefault="00705C9C" w:rsidP="003877CD">
            <w:pPr>
              <w:tabs>
                <w:tab w:val="left" w:pos="1002"/>
              </w:tabs>
            </w:pPr>
            <w:r w:rsidRPr="002C1C22">
              <w:t>Parallel Circuit</w:t>
            </w:r>
          </w:p>
        </w:tc>
        <w:tc>
          <w:tcPr>
            <w:tcW w:w="4708" w:type="dxa"/>
          </w:tcPr>
          <w:p w14:paraId="109E3599" w14:textId="77777777" w:rsidR="00705C9C" w:rsidRPr="002C1C22" w:rsidRDefault="00705C9C" w:rsidP="003877CD">
            <w:pPr>
              <w:tabs>
                <w:tab w:val="left" w:pos="1002"/>
              </w:tabs>
            </w:pPr>
            <w:r w:rsidRPr="002C1C22">
              <w:t>Series Circuit</w:t>
            </w:r>
          </w:p>
        </w:tc>
      </w:tr>
      <w:tr w:rsidR="00705C9C" w:rsidRPr="002C1C22" w14:paraId="6E1823A4" w14:textId="77777777" w:rsidTr="00607C41">
        <w:trPr>
          <w:trHeight w:val="1372"/>
        </w:trPr>
        <w:tc>
          <w:tcPr>
            <w:tcW w:w="4707" w:type="dxa"/>
          </w:tcPr>
          <w:p w14:paraId="291BFEA2" w14:textId="77777777" w:rsidR="00705C9C" w:rsidRPr="002C1C22" w:rsidRDefault="00705C9C" w:rsidP="003877CD">
            <w:pPr>
              <w:tabs>
                <w:tab w:val="left" w:pos="1002"/>
              </w:tabs>
            </w:pPr>
          </w:p>
        </w:tc>
        <w:tc>
          <w:tcPr>
            <w:tcW w:w="4708" w:type="dxa"/>
          </w:tcPr>
          <w:p w14:paraId="3204680A" w14:textId="77777777" w:rsidR="00705C9C" w:rsidRPr="002C1C22" w:rsidRDefault="00705C9C" w:rsidP="003877CD">
            <w:pPr>
              <w:tabs>
                <w:tab w:val="left" w:pos="1002"/>
              </w:tabs>
            </w:pPr>
          </w:p>
        </w:tc>
      </w:tr>
    </w:tbl>
    <w:p w14:paraId="2F1C4CE1" w14:textId="51A60800" w:rsidR="00705C9C" w:rsidRPr="002C1C22" w:rsidRDefault="007B59C8" w:rsidP="00705C9C">
      <w:pPr>
        <w:tabs>
          <w:tab w:val="right" w:pos="10205"/>
        </w:tabs>
        <w:ind w:left="426" w:hanging="426"/>
        <w:jc w:val="right"/>
        <w:rPr>
          <w:rFonts w:cs="Tahoma"/>
          <w:i/>
          <w:sz w:val="20"/>
        </w:rPr>
      </w:pPr>
      <w:r w:rsidRPr="002C1C22">
        <w:rPr>
          <w:rFonts w:cs="Tahoma"/>
          <w:i/>
          <w:sz w:val="20"/>
        </w:rPr>
        <w:t>2</w:t>
      </w:r>
      <w:r w:rsidR="00705C9C" w:rsidRPr="002C1C22">
        <w:rPr>
          <w:rFonts w:cs="Tahoma"/>
          <w:i/>
          <w:sz w:val="20"/>
        </w:rPr>
        <w:t xml:space="preserve"> marks</w:t>
      </w:r>
    </w:p>
    <w:p w14:paraId="6BBE28C8" w14:textId="77777777" w:rsidR="00705C9C" w:rsidRPr="002C1C22" w:rsidRDefault="00705C9C" w:rsidP="00705C9C">
      <w:pPr>
        <w:tabs>
          <w:tab w:val="left" w:pos="1002"/>
        </w:tabs>
        <w:ind w:left="360"/>
      </w:pPr>
    </w:p>
    <w:p w14:paraId="792F60B6" w14:textId="77777777" w:rsidR="00705C9C" w:rsidRPr="002C1C22" w:rsidRDefault="00705C9C" w:rsidP="00705C9C">
      <w:pPr>
        <w:ind w:left="426" w:hanging="426"/>
        <w:rPr>
          <w:rFonts w:cs="Tahoma"/>
        </w:rPr>
      </w:pPr>
      <w:r w:rsidRPr="002C1C22">
        <w:rPr>
          <w:rFonts w:cs="Tahoma"/>
        </w:rPr>
        <w:tab/>
        <w:t xml:space="preserve">A sound engineer is setting up an electrical circuit to use for a set of speakers.  </w:t>
      </w:r>
    </w:p>
    <w:p w14:paraId="299E213A" w14:textId="77777777" w:rsidR="00705C9C" w:rsidRPr="002C1C22" w:rsidRDefault="00705C9C" w:rsidP="00705C9C">
      <w:pPr>
        <w:ind w:left="426" w:hanging="426"/>
        <w:rPr>
          <w:rFonts w:cs="Tahoma"/>
        </w:rPr>
      </w:pPr>
    </w:p>
    <w:p w14:paraId="326D7255" w14:textId="77777777" w:rsidR="00705C9C" w:rsidRPr="002C1C22" w:rsidRDefault="00705C9C" w:rsidP="00705C9C">
      <w:pPr>
        <w:pStyle w:val="ListParagraph"/>
        <w:tabs>
          <w:tab w:val="right" w:pos="10205"/>
        </w:tabs>
        <w:ind w:left="426"/>
        <w:rPr>
          <w:rFonts w:cs="Tahoma"/>
        </w:rPr>
      </w:pPr>
      <w:r w:rsidRPr="002C1C22">
        <w:rPr>
          <w:rFonts w:cs="Tahoma"/>
        </w:rPr>
        <w:t>The sound engineer uses two resistors in series.</w:t>
      </w:r>
    </w:p>
    <w:p w14:paraId="2BC7EC90" w14:textId="77777777" w:rsidR="00705C9C" w:rsidRPr="002C1C22" w:rsidRDefault="00705C9C" w:rsidP="00705C9C">
      <w:pPr>
        <w:tabs>
          <w:tab w:val="right" w:pos="10205"/>
        </w:tabs>
        <w:spacing w:before="120"/>
        <w:ind w:left="851" w:hanging="425"/>
        <w:rPr>
          <w:rFonts w:cs="Tahoma"/>
        </w:rPr>
      </w:pPr>
      <w:r w:rsidRPr="002C1C22">
        <w:rPr>
          <w:rFonts w:cs="Tahoma"/>
        </w:rPr>
        <w:t>b)</w:t>
      </w:r>
      <w:r w:rsidRPr="002C1C22">
        <w:rPr>
          <w:rFonts w:cs="Tahoma"/>
        </w:rPr>
        <w:tab/>
        <w:t>What equation could the engineer use to calculate the total resistance of the two resistors in series?</w:t>
      </w:r>
      <w:r w:rsidRPr="002C1C22">
        <w:rPr>
          <w:rFonts w:cs="Tahoma"/>
        </w:rPr>
        <w:tab/>
      </w:r>
    </w:p>
    <w:p w14:paraId="2FCB274E" w14:textId="77777777" w:rsidR="00705C9C" w:rsidRPr="002C1C22" w:rsidRDefault="00705C9C" w:rsidP="00705C9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FAFB0C2" w14:textId="77777777" w:rsidR="00705C9C" w:rsidRPr="002C1C22" w:rsidRDefault="00705C9C" w:rsidP="00705C9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21CB8A7" w14:textId="77777777" w:rsidR="00705C9C" w:rsidRPr="002C1C22" w:rsidRDefault="00705C9C" w:rsidP="00705C9C">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12E49EA9" w14:textId="77777777" w:rsidR="00705C9C" w:rsidRPr="002C1C22" w:rsidRDefault="00705C9C" w:rsidP="00705C9C">
      <w:pPr>
        <w:tabs>
          <w:tab w:val="right" w:pos="10205"/>
        </w:tabs>
        <w:ind w:left="851" w:hanging="425"/>
        <w:rPr>
          <w:rFonts w:cs="Tahoma"/>
        </w:rPr>
      </w:pPr>
      <w:r w:rsidRPr="002C1C22">
        <w:rPr>
          <w:rFonts w:cs="Tahoma"/>
        </w:rPr>
        <w:t>c)</w:t>
      </w:r>
      <w:r w:rsidRPr="002C1C22">
        <w:rPr>
          <w:rFonts w:cs="Tahoma"/>
        </w:rPr>
        <w:tab/>
        <w:t>If the engineer was to set up the two resistors in parallel instead, what would happen to the total resistance measured?</w:t>
      </w:r>
      <w:r w:rsidRPr="002C1C22">
        <w:rPr>
          <w:rFonts w:cs="Tahoma"/>
        </w:rPr>
        <w:tab/>
      </w:r>
    </w:p>
    <w:p w14:paraId="67A77184" w14:textId="77777777" w:rsidR="00705C9C" w:rsidRPr="002C1C22" w:rsidRDefault="00705C9C" w:rsidP="00705C9C">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DBAB0AB" w14:textId="77777777" w:rsidR="00705C9C" w:rsidRPr="002C1C22" w:rsidRDefault="00705C9C" w:rsidP="00705C9C">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1E185030" w14:textId="77777777" w:rsidR="00705C9C" w:rsidRPr="002C1C22" w:rsidRDefault="00705C9C" w:rsidP="00BD049D">
      <w:pPr>
        <w:ind w:left="426" w:hanging="426"/>
        <w:rPr>
          <w:rFonts w:cs="Tahoma"/>
        </w:rPr>
      </w:pPr>
    </w:p>
    <w:p w14:paraId="233BEC02" w14:textId="77777777" w:rsidR="00705C9C" w:rsidRPr="002C1C22" w:rsidRDefault="00705C9C">
      <w:pPr>
        <w:rPr>
          <w:rFonts w:cs="Tahoma"/>
        </w:rPr>
      </w:pPr>
      <w:r w:rsidRPr="002C1C22">
        <w:rPr>
          <w:rFonts w:cs="Tahoma"/>
        </w:rPr>
        <w:br w:type="page"/>
      </w:r>
    </w:p>
    <w:p w14:paraId="18539943" w14:textId="36EEE37D" w:rsidR="008A1CDA" w:rsidRPr="002C1C22" w:rsidRDefault="00705C9C" w:rsidP="00BD049D">
      <w:pPr>
        <w:ind w:left="426" w:hanging="426"/>
        <w:rPr>
          <w:rFonts w:cs="Tahoma"/>
        </w:rPr>
      </w:pPr>
      <w:r w:rsidRPr="002C1C22">
        <w:rPr>
          <w:rFonts w:cs="Tahoma"/>
        </w:rPr>
        <w:lastRenderedPageBreak/>
        <w:t>6</w:t>
      </w:r>
      <w:r w:rsidR="00D86848" w:rsidRPr="002C1C22">
        <w:rPr>
          <w:rFonts w:cs="Tahoma"/>
        </w:rPr>
        <w:t>.</w:t>
      </w:r>
      <w:r w:rsidR="00D86848" w:rsidRPr="002C1C22">
        <w:rPr>
          <w:rFonts w:cs="Tahoma"/>
        </w:rPr>
        <w:tab/>
      </w:r>
      <w:r w:rsidR="008A1CDA" w:rsidRPr="002C1C22">
        <w:rPr>
          <w:rFonts w:cs="Tahoma"/>
        </w:rPr>
        <w:t>A student is investigating the factors that affect resistance in electrical circuits</w:t>
      </w:r>
      <w:r w:rsidR="00B82C9F" w:rsidRPr="002C1C22">
        <w:rPr>
          <w:rFonts w:cs="Tahoma"/>
        </w:rPr>
        <w:t xml:space="preserve">.  </w:t>
      </w:r>
    </w:p>
    <w:p w14:paraId="5A2B6DCA" w14:textId="77777777" w:rsidR="008A1CDA" w:rsidRPr="002C1C22" w:rsidRDefault="008A1CDA" w:rsidP="008A1CDA">
      <w:pPr>
        <w:pStyle w:val="ListParagraph"/>
        <w:rPr>
          <w:rFonts w:cs="Tahoma"/>
          <w:sz w:val="18"/>
        </w:rPr>
      </w:pPr>
    </w:p>
    <w:p w14:paraId="4F1FBF0A" w14:textId="6E47F34D" w:rsidR="008A1CDA" w:rsidRPr="002C1C22" w:rsidRDefault="008A1CDA" w:rsidP="00E61F3B">
      <w:pPr>
        <w:pStyle w:val="ListParagraph"/>
        <w:ind w:left="426"/>
        <w:rPr>
          <w:rFonts w:cs="Tahoma"/>
        </w:rPr>
      </w:pPr>
      <w:r w:rsidRPr="002C1C22">
        <w:rPr>
          <w:rFonts w:cs="Tahoma"/>
        </w:rPr>
        <w:t xml:space="preserve">The student wants to determine the total resistance of </w:t>
      </w:r>
      <w:r w:rsidR="00636BFF" w:rsidRPr="002C1C22">
        <w:rPr>
          <w:rFonts w:cs="Tahoma"/>
        </w:rPr>
        <w:t>four</w:t>
      </w:r>
      <w:r w:rsidRPr="002C1C22">
        <w:rPr>
          <w:rFonts w:cs="Tahoma"/>
        </w:rPr>
        <w:t xml:space="preserve"> 5 Ω resistors in series and compare the value to </w:t>
      </w:r>
      <w:r w:rsidR="00160092" w:rsidRPr="002C1C22">
        <w:rPr>
          <w:rFonts w:cs="Tahoma"/>
        </w:rPr>
        <w:t xml:space="preserve">the total resistance of the </w:t>
      </w:r>
      <w:r w:rsidR="00636BFF" w:rsidRPr="002C1C22">
        <w:rPr>
          <w:rFonts w:cs="Tahoma"/>
        </w:rPr>
        <w:t>four</w:t>
      </w:r>
      <w:r w:rsidRPr="002C1C22">
        <w:rPr>
          <w:rFonts w:cs="Tahoma"/>
        </w:rPr>
        <w:t xml:space="preserve"> 5 Ω resistors in parallel.</w:t>
      </w:r>
    </w:p>
    <w:p w14:paraId="09E9D226" w14:textId="77777777" w:rsidR="008364F7" w:rsidRPr="002C1C22" w:rsidRDefault="008364F7" w:rsidP="00E61F3B">
      <w:pPr>
        <w:pStyle w:val="ListParagraph"/>
        <w:ind w:left="426"/>
        <w:rPr>
          <w:rFonts w:cs="Tahoma"/>
          <w:sz w:val="12"/>
        </w:rPr>
      </w:pPr>
    </w:p>
    <w:p w14:paraId="3555214E" w14:textId="20CA07E6" w:rsidR="007814A7" w:rsidRPr="002C1C22" w:rsidRDefault="00D86848" w:rsidP="008364F7">
      <w:pPr>
        <w:tabs>
          <w:tab w:val="right" w:pos="10205"/>
        </w:tabs>
        <w:ind w:left="851" w:hanging="425"/>
        <w:rPr>
          <w:rFonts w:cs="Tahoma"/>
        </w:rPr>
      </w:pPr>
      <w:r w:rsidRPr="002C1C22">
        <w:rPr>
          <w:rFonts w:cs="Tahoma"/>
        </w:rPr>
        <w:t>a)</w:t>
      </w:r>
      <w:r w:rsidRPr="002C1C22">
        <w:rPr>
          <w:rFonts w:cs="Tahoma"/>
        </w:rPr>
        <w:tab/>
      </w:r>
      <w:r w:rsidR="008A1CDA" w:rsidRPr="002C1C22">
        <w:rPr>
          <w:rFonts w:cs="Tahoma"/>
        </w:rPr>
        <w:t>Sketch two circuit diagrams</w:t>
      </w:r>
      <w:r w:rsidR="00636BFF" w:rsidRPr="002C1C22">
        <w:rPr>
          <w:rFonts w:cs="Tahoma"/>
        </w:rPr>
        <w:t>, one with four resistors in parallel and one with four resistors in series.</w:t>
      </w:r>
      <w:r w:rsidR="008A1CDA" w:rsidRPr="002C1C22">
        <w:rPr>
          <w:rFonts w:cs="Tahoma"/>
        </w:rPr>
        <w:tab/>
      </w:r>
    </w:p>
    <w:p w14:paraId="0296BFDB"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6C4AF405"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12805E41"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61ACA686"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1380323E" w14:textId="77777777" w:rsidR="00BE0469" w:rsidRPr="002C1C22" w:rsidRDefault="00BE0469" w:rsidP="007814A7">
      <w:pPr>
        <w:widowControl w:val="0"/>
        <w:tabs>
          <w:tab w:val="left" w:pos="9278"/>
          <w:tab w:val="right" w:pos="10205"/>
        </w:tabs>
        <w:spacing w:after="120"/>
        <w:rPr>
          <w:rFonts w:ascii="Calibri" w:hAnsi="Calibri"/>
          <w:sz w:val="20"/>
          <w:szCs w:val="20"/>
        </w:rPr>
      </w:pPr>
    </w:p>
    <w:p w14:paraId="38141FFC" w14:textId="77777777" w:rsidR="00BE0469" w:rsidRPr="002C1C22" w:rsidRDefault="00BE0469" w:rsidP="007814A7">
      <w:pPr>
        <w:widowControl w:val="0"/>
        <w:tabs>
          <w:tab w:val="left" w:pos="9278"/>
          <w:tab w:val="right" w:pos="10205"/>
        </w:tabs>
        <w:spacing w:after="120"/>
        <w:rPr>
          <w:rFonts w:ascii="Calibri" w:hAnsi="Calibri"/>
          <w:sz w:val="20"/>
          <w:szCs w:val="20"/>
        </w:rPr>
      </w:pPr>
    </w:p>
    <w:p w14:paraId="377D4463"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5BB55E68"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57F3B0D1"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3AD3377D"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54049006"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22354CD8"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71D1B788"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3BCE8B06" w14:textId="77777777" w:rsidR="006A5D3A" w:rsidRPr="002C1C22" w:rsidRDefault="006A5D3A" w:rsidP="007814A7">
      <w:pPr>
        <w:widowControl w:val="0"/>
        <w:tabs>
          <w:tab w:val="left" w:pos="9278"/>
          <w:tab w:val="right" w:pos="10205"/>
        </w:tabs>
        <w:spacing w:after="120"/>
        <w:rPr>
          <w:rFonts w:ascii="Calibri" w:hAnsi="Calibri"/>
          <w:sz w:val="20"/>
          <w:szCs w:val="20"/>
        </w:rPr>
      </w:pPr>
    </w:p>
    <w:p w14:paraId="25D42EE2" w14:textId="18EE6211" w:rsidR="007814A7" w:rsidRPr="002C1C22" w:rsidRDefault="007814A7" w:rsidP="007814A7">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00636BFF" w:rsidRPr="002C1C22">
        <w:rPr>
          <w:rFonts w:ascii="Calibri" w:hAnsi="Calibri"/>
          <w:sz w:val="20"/>
          <w:szCs w:val="20"/>
        </w:rPr>
        <w:t>2</w:t>
      </w:r>
      <w:r w:rsidRPr="002C1C22">
        <w:rPr>
          <w:rFonts w:ascii="Calibri" w:hAnsi="Calibri"/>
          <w:i/>
          <w:sz w:val="20"/>
          <w:szCs w:val="20"/>
        </w:rPr>
        <w:t xml:space="preserve"> marks</w:t>
      </w:r>
    </w:p>
    <w:p w14:paraId="4685CE0A" w14:textId="5417E069" w:rsidR="007814A7" w:rsidRPr="002C1C22" w:rsidRDefault="00D86848" w:rsidP="00E61F3B">
      <w:pPr>
        <w:tabs>
          <w:tab w:val="right" w:pos="10205"/>
        </w:tabs>
        <w:ind w:left="851" w:hanging="425"/>
        <w:rPr>
          <w:rFonts w:cs="Tahoma"/>
        </w:rPr>
      </w:pPr>
      <w:r w:rsidRPr="002C1C22">
        <w:rPr>
          <w:rFonts w:cs="Tahoma"/>
        </w:rPr>
        <w:t>b)</w:t>
      </w:r>
      <w:r w:rsidRPr="002C1C22">
        <w:rPr>
          <w:rFonts w:cs="Tahoma"/>
        </w:rPr>
        <w:tab/>
      </w:r>
      <w:r w:rsidR="003174D3" w:rsidRPr="002C1C22">
        <w:rPr>
          <w:rFonts w:cs="Tahoma"/>
        </w:rPr>
        <w:t xml:space="preserve">Describe how the student could use each electrical circuit to </w:t>
      </w:r>
      <w:r w:rsidR="00C31876" w:rsidRPr="002C1C22">
        <w:rPr>
          <w:rFonts w:cs="Tahoma"/>
        </w:rPr>
        <w:t xml:space="preserve">compare </w:t>
      </w:r>
      <w:r w:rsidR="003174D3" w:rsidRPr="002C1C22">
        <w:rPr>
          <w:rFonts w:cs="Tahoma"/>
        </w:rPr>
        <w:t xml:space="preserve">the </w:t>
      </w:r>
      <w:r w:rsidR="00C31876" w:rsidRPr="002C1C22">
        <w:rPr>
          <w:rFonts w:cs="Tahoma"/>
        </w:rPr>
        <w:t>resistance across each resistor in each circuit.</w:t>
      </w:r>
      <w:r w:rsidR="00E61F3B" w:rsidRPr="002C1C22">
        <w:rPr>
          <w:rFonts w:cs="Tahoma"/>
        </w:rPr>
        <w:tab/>
      </w:r>
    </w:p>
    <w:p w14:paraId="6B202195"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AB5499D"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7D5E8E0"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5049D11" w14:textId="7D0A9440"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9E65DDA" w14:textId="35AB3EC0"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5931B54" w14:textId="778C153E"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4538EDF" w14:textId="77777777" w:rsidR="007814A7" w:rsidRPr="002C1C22" w:rsidRDefault="007814A7" w:rsidP="007814A7">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t>4</w:t>
      </w:r>
      <w:r w:rsidRPr="002C1C22">
        <w:rPr>
          <w:rFonts w:ascii="Calibri" w:hAnsi="Calibri"/>
          <w:i/>
          <w:sz w:val="20"/>
          <w:szCs w:val="20"/>
        </w:rPr>
        <w:t xml:space="preserve"> marks</w:t>
      </w:r>
    </w:p>
    <w:p w14:paraId="7490F54E" w14:textId="77777777" w:rsidR="003174D3" w:rsidRPr="002C1C22" w:rsidRDefault="003174D3" w:rsidP="00595B57">
      <w:pPr>
        <w:pStyle w:val="ListParagraph"/>
        <w:tabs>
          <w:tab w:val="right" w:leader="dot" w:pos="10206"/>
        </w:tabs>
        <w:ind w:left="928"/>
        <w:contextualSpacing w:val="0"/>
        <w:rPr>
          <w:rFonts w:cs="Tahoma"/>
          <w:sz w:val="18"/>
        </w:rPr>
      </w:pPr>
    </w:p>
    <w:p w14:paraId="677C8266" w14:textId="77777777" w:rsidR="006A5D3A" w:rsidRPr="002C1C22" w:rsidRDefault="006A5D3A">
      <w:pPr>
        <w:rPr>
          <w:rFonts w:cs="Tahoma"/>
        </w:rPr>
      </w:pPr>
      <w:r w:rsidRPr="002C1C22">
        <w:rPr>
          <w:rFonts w:cs="Tahoma"/>
        </w:rPr>
        <w:br w:type="page"/>
      </w:r>
    </w:p>
    <w:p w14:paraId="781FA4CC" w14:textId="00B271FD" w:rsidR="00DA093C" w:rsidRPr="002C1C22" w:rsidRDefault="00705C9C" w:rsidP="00BD049D">
      <w:pPr>
        <w:ind w:left="426" w:hanging="426"/>
        <w:rPr>
          <w:rFonts w:cs="Tahoma"/>
        </w:rPr>
      </w:pPr>
      <w:r w:rsidRPr="002C1C22">
        <w:rPr>
          <w:rFonts w:cs="Tahoma"/>
        </w:rPr>
        <w:lastRenderedPageBreak/>
        <w:t>7</w:t>
      </w:r>
      <w:r w:rsidR="00D86848" w:rsidRPr="002C1C22">
        <w:rPr>
          <w:rFonts w:cs="Tahoma"/>
        </w:rPr>
        <w:t>.</w:t>
      </w:r>
      <w:r w:rsidR="00D86848" w:rsidRPr="002C1C22">
        <w:rPr>
          <w:rFonts w:cs="Tahoma"/>
        </w:rPr>
        <w:tab/>
      </w:r>
      <w:r w:rsidR="00DA093C" w:rsidRPr="002C1C22">
        <w:rPr>
          <w:rFonts w:cs="Tahoma"/>
        </w:rPr>
        <w:t>An electrician is testing the electrical output of components to ensure they are working correctly and</w:t>
      </w:r>
      <w:r w:rsidR="009060E5" w:rsidRPr="002C1C22">
        <w:rPr>
          <w:rFonts w:cs="Tahoma"/>
        </w:rPr>
        <w:t xml:space="preserve"> are</w:t>
      </w:r>
      <w:r w:rsidR="00DA093C" w:rsidRPr="002C1C22">
        <w:rPr>
          <w:rFonts w:cs="Tahoma"/>
        </w:rPr>
        <w:t xml:space="preserve"> safe for use</w:t>
      </w:r>
      <w:r w:rsidR="00B82C9F" w:rsidRPr="002C1C22">
        <w:rPr>
          <w:rFonts w:cs="Tahoma"/>
        </w:rPr>
        <w:t xml:space="preserve">.  </w:t>
      </w:r>
    </w:p>
    <w:p w14:paraId="710222DD" w14:textId="77777777" w:rsidR="00DA093C" w:rsidRPr="002C1C22" w:rsidRDefault="00DA093C" w:rsidP="00DA093C">
      <w:pPr>
        <w:pStyle w:val="ListParagraph"/>
        <w:rPr>
          <w:rFonts w:cs="Tahoma"/>
          <w:sz w:val="18"/>
        </w:rPr>
      </w:pPr>
    </w:p>
    <w:p w14:paraId="7A0062C1" w14:textId="77777777" w:rsidR="00DA093C" w:rsidRPr="002C1C22" w:rsidRDefault="00DA093C" w:rsidP="00E61F3B">
      <w:pPr>
        <w:pStyle w:val="ListParagraph"/>
        <w:ind w:left="426"/>
        <w:rPr>
          <w:rFonts w:cs="Tahoma"/>
        </w:rPr>
      </w:pPr>
      <w:r w:rsidRPr="002C1C22">
        <w:rPr>
          <w:rFonts w:cs="Tahoma"/>
        </w:rPr>
        <w:t>The electrician completes a number of tests and produces the following graph for a resistor</w:t>
      </w:r>
      <w:r w:rsidR="009C4692" w:rsidRPr="002C1C22">
        <w:rPr>
          <w:rFonts w:cs="Tahoma"/>
        </w:rPr>
        <w:t xml:space="preserve"> kept at constant temperature</w:t>
      </w:r>
      <w:r w:rsidRPr="002C1C22">
        <w:rPr>
          <w:rFonts w:cs="Tahoma"/>
        </w:rPr>
        <w:t>:</w:t>
      </w:r>
    </w:p>
    <w:p w14:paraId="63A95BAB" w14:textId="77777777" w:rsidR="00DA093C" w:rsidRPr="002C1C22" w:rsidRDefault="00DA093C" w:rsidP="009C4692">
      <w:r w:rsidRPr="002C1C22">
        <w:rPr>
          <w:noProof/>
          <w:lang w:eastAsia="en-GB"/>
        </w:rPr>
        <mc:AlternateContent>
          <mc:Choice Requires="wpc">
            <w:drawing>
              <wp:inline distT="0" distB="0" distL="0" distR="0" wp14:anchorId="3E5522E3" wp14:editId="72FC2858">
                <wp:extent cx="6752590" cy="2197124"/>
                <wp:effectExtent l="0" t="0" r="0" b="50800"/>
                <wp:docPr id="334" name="Canvas 3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2" name="Group 342"/>
                        <wpg:cNvGrpSpPr/>
                        <wpg:grpSpPr>
                          <a:xfrm>
                            <a:off x="1852511" y="36004"/>
                            <a:ext cx="4254409" cy="2161309"/>
                            <a:chOff x="1214512" y="-86893"/>
                            <a:chExt cx="4254409" cy="3038816"/>
                          </a:xfrm>
                        </wpg:grpSpPr>
                        <wps:wsp>
                          <wps:cNvPr id="337" name="Straight Arrow Connector 337"/>
                          <wps:cNvCnPr/>
                          <wps:spPr>
                            <a:xfrm flipH="1" flipV="1">
                              <a:off x="2593699" y="288235"/>
                              <a:ext cx="1" cy="2663688"/>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338" name="Straight Arrow Connector 338"/>
                          <wps:cNvCnPr/>
                          <wps:spPr>
                            <a:xfrm>
                              <a:off x="1214512" y="1669653"/>
                              <a:ext cx="2897619"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339" name="Straight Connector 339"/>
                          <wps:cNvCnPr/>
                          <wps:spPr>
                            <a:xfrm flipV="1">
                              <a:off x="1351722" y="427382"/>
                              <a:ext cx="2594113" cy="235557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40" name="Text Box 340"/>
                          <wps:cNvSpPr txBox="1"/>
                          <wps:spPr>
                            <a:xfrm>
                              <a:off x="3945850" y="1749021"/>
                              <a:ext cx="1523071" cy="518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B16EC" w14:textId="77777777" w:rsidR="004060DD" w:rsidRPr="00E61F3B" w:rsidRDefault="004060DD" w:rsidP="00E61F3B">
                                <w:pPr>
                                  <w:pStyle w:val="NormalWeb"/>
                                  <w:spacing w:before="0" w:beforeAutospacing="0" w:after="0" w:afterAutospacing="0"/>
                                  <w:rPr>
                                    <w:rFonts w:asciiTheme="minorHAnsi" w:eastAsia="Times New Roman" w:hAnsiTheme="minorHAnsi"/>
                                    <w:b/>
                                    <w:sz w:val="22"/>
                                    <w:szCs w:val="18"/>
                                  </w:rPr>
                                </w:pPr>
                                <w:r w:rsidRPr="00E61F3B">
                                  <w:rPr>
                                    <w:rFonts w:asciiTheme="minorHAnsi" w:eastAsia="Times New Roman" w:hAnsiTheme="minorHAnsi"/>
                                    <w:b/>
                                    <w:sz w:val="22"/>
                                    <w:szCs w:val="18"/>
                                  </w:rPr>
                                  <w:t>Potential difference/V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Text Box 340"/>
                          <wps:cNvSpPr txBox="1"/>
                          <wps:spPr>
                            <a:xfrm>
                              <a:off x="2258782" y="-86893"/>
                              <a:ext cx="1311910" cy="667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25115" w14:textId="77777777" w:rsidR="004060DD" w:rsidRPr="00E61F3B" w:rsidRDefault="004060DD" w:rsidP="00DA093C">
                                <w:pPr>
                                  <w:pStyle w:val="NormalWeb"/>
                                  <w:spacing w:before="0" w:beforeAutospacing="0" w:after="0" w:afterAutospacing="0"/>
                                  <w:rPr>
                                    <w:rFonts w:asciiTheme="minorHAnsi" w:hAnsiTheme="minorHAnsi"/>
                                    <w:b/>
                                    <w:sz w:val="28"/>
                                  </w:rPr>
                                </w:pPr>
                                <w:r w:rsidRPr="00E61F3B">
                                  <w:rPr>
                                    <w:rFonts w:asciiTheme="minorHAnsi" w:eastAsia="Times New Roman" w:hAnsiTheme="minorHAnsi"/>
                                    <w:b/>
                                    <w:sz w:val="22"/>
                                    <w:szCs w:val="18"/>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3E5522E3" id="Canvas 334" o:spid="_x0000_s1168" editas="canvas" style="width:531.7pt;height:173pt;mso-position-horizontal-relative:char;mso-position-vertical-relative:line" coordsize="67525,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">
                <v:shape id="_x0000_s1169" type="#_x0000_t75" style="position:absolute;width:67525;height:21971;visibility:visible;mso-wrap-style:square">
                  <v:fill o:detectmouseclick="t"/>
                  <v:path o:connecttype="none"/>
                </v:shape>
                <v:group id="Group 342" o:spid="_x0000_s1170" style="position:absolute;left:18525;top:360;width:42544;height:21613" coordorigin="12145,-868" coordsize="42544,3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Straight Arrow Connector 337" o:spid="_x0000_s1171" type="#_x0000_t32" style="position:absolute;left:25936;top:2882;width:1;height:266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iK8QAAADcAAAADwAAAGRycy9kb3ducmV2LnhtbESPQUvDQBSE74L/YXlCb3ajAS1pt6UI&#10;tl5EjLa9PrPPJDT7XtjdpvHfu4LQ4zAz3zCL1eg6NZAPrbCBu2kGirgS23Jt4PPj+XYGKkRki50w&#10;GfihAKvl9dUCCytnfqehjLVKEA4FGmhi7AutQ9WQwzCVnjh53+IdxiR9ra3Hc4K7Tt9n2YN22HJa&#10;aLCnp4aqY3lyBt7yoWwZv/xuc9hKt3+dVSLBmMnNuJ6DijTGS/i//WIN5Pkj/J1JR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uCIrxAAAANwAAAAPAAAAAAAAAAAA&#10;AAAAAKECAABkcnMvZG93bnJldi54bWxQSwUGAAAAAAQABAD5AAAAkgMAAAAA&#10;" strokecolor="black [3040]" strokeweight="1.5pt">
                    <v:stroke startarrow="open" endarrow="open"/>
                  </v:shape>
                  <v:shape id="Straight Arrow Connector 338" o:spid="_x0000_s1172" type="#_x0000_t32" style="position:absolute;left:12145;top:16696;width:289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NJcAAAADcAAAADwAAAGRycy9kb3ducmV2LnhtbERPPW/CMBDdkfofrKvUDRyKQFWKEyHU&#10;lg4shHY/xdc4anwOthPSf18PSIxP73tbTrYTI/nQOlawXGQgiGunW24UfJ3f5y8gQkTW2DkmBX8U&#10;oCweZlvMtbvyicYqNiKFcMhRgYmxz6UMtSGLYeF64sT9OG8xJugbqT1eU7jt5HOWbaTFllODwZ72&#10;hurfarAKjutDZvzwbT4MDocwvFX2MlZKPT1Ou1cQkaZ4F9/cn1rBapXWpjPp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ZzSXAAAAA3AAAAA8AAAAAAAAAAAAAAAAA&#10;oQIAAGRycy9kb3ducmV2LnhtbFBLBQYAAAAABAAEAPkAAACOAwAAAAA=&#10;" strokecolor="black [3040]" strokeweight="1.5pt">
                    <v:stroke startarrow="open" endarrow="open"/>
                  </v:shape>
                  <v:line id="Straight Connector 339" o:spid="_x0000_s1173" style="position:absolute;flip:y;visibility:visible;mso-wrap-style:square" from="13517,4273" to="39458,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WWsYAAADcAAAADwAAAGRycy9kb3ducmV2LnhtbESPQWsCMRSE74L/ITyhF6lZFWy7GqW0&#10;FCtYaLft/bF57i4mL0uS6tpfbwTB4zAz3zCLVWeNOJAPjWMF41EGgrh0uuFKwc/32/0jiBCRNRrH&#10;pOBEAVbLfm+BuXZH/qJDESuRIBxyVFDH2OZShrImi2HkWuLk7Zy3GJP0ldQejwlujZxk2UxabDgt&#10;1NjSS03lvvizCrb79uHjd2L86XWzLorPfyOH67FSd4PueQ4iUhdv4Wv7XSuYTp/gciYdAb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2llrGAAAA3AAAAA8AAAAAAAAA&#10;AAAAAAAAoQIAAGRycy9kb3ducmV2LnhtbFBLBQYAAAAABAAEAPkAAACUAwAAAAA=&#10;" strokecolor="black [3040]" strokeweight="1pt"/>
                  <v:shape id="Text Box 340" o:spid="_x0000_s1174" type="#_x0000_t202" style="position:absolute;left:39458;top:17490;width:15231;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14:paraId="76AB16EC" w14:textId="77777777" w:rsidR="004060DD" w:rsidRPr="00E61F3B" w:rsidRDefault="004060DD" w:rsidP="00E61F3B">
                          <w:pPr>
                            <w:pStyle w:val="NormalWeb"/>
                            <w:spacing w:before="0" w:beforeAutospacing="0" w:after="0" w:afterAutospacing="0"/>
                            <w:rPr>
                              <w:rFonts w:asciiTheme="minorHAnsi" w:eastAsia="Times New Roman" w:hAnsiTheme="minorHAnsi"/>
                              <w:b/>
                              <w:sz w:val="22"/>
                              <w:szCs w:val="18"/>
                            </w:rPr>
                          </w:pPr>
                          <w:r w:rsidRPr="00E61F3B">
                            <w:rPr>
                              <w:rFonts w:asciiTheme="minorHAnsi" w:eastAsia="Times New Roman" w:hAnsiTheme="minorHAnsi"/>
                              <w:b/>
                              <w:sz w:val="22"/>
                              <w:szCs w:val="18"/>
                            </w:rPr>
                            <w:t>Potential difference/V</w:t>
                          </w:r>
                        </w:p>
                      </w:txbxContent>
                    </v:textbox>
                  </v:shape>
                  <v:shape id="Text Box 340" o:spid="_x0000_s1175" type="#_x0000_t202" style="position:absolute;left:22587;top:-868;width:13119;height:6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14:paraId="0CF25115" w14:textId="77777777" w:rsidR="004060DD" w:rsidRPr="00E61F3B" w:rsidRDefault="004060DD" w:rsidP="00DA093C">
                          <w:pPr>
                            <w:pStyle w:val="NormalWeb"/>
                            <w:spacing w:before="0" w:beforeAutospacing="0" w:after="0" w:afterAutospacing="0"/>
                            <w:rPr>
                              <w:rFonts w:asciiTheme="minorHAnsi" w:hAnsiTheme="minorHAnsi"/>
                              <w:b/>
                              <w:sz w:val="28"/>
                            </w:rPr>
                          </w:pPr>
                          <w:r w:rsidRPr="00E61F3B">
                            <w:rPr>
                              <w:rFonts w:asciiTheme="minorHAnsi" w:eastAsia="Times New Roman" w:hAnsiTheme="minorHAnsi"/>
                              <w:b/>
                              <w:sz w:val="22"/>
                              <w:szCs w:val="18"/>
                            </w:rPr>
                            <w:t>Current/A</w:t>
                          </w:r>
                        </w:p>
                      </w:txbxContent>
                    </v:textbox>
                  </v:shape>
                </v:group>
                <w10:anchorlock/>
              </v:group>
            </w:pict>
          </mc:Fallback>
        </mc:AlternateContent>
      </w:r>
    </w:p>
    <w:p w14:paraId="60B298B4" w14:textId="77777777" w:rsidR="00DA093C" w:rsidRPr="002C1C22" w:rsidRDefault="00DA093C" w:rsidP="00DA093C">
      <w:pPr>
        <w:pStyle w:val="ListParagraph"/>
        <w:tabs>
          <w:tab w:val="right" w:pos="10205"/>
        </w:tabs>
        <w:rPr>
          <w:rFonts w:cs="Tahoma"/>
          <w:sz w:val="4"/>
        </w:rPr>
      </w:pPr>
    </w:p>
    <w:p w14:paraId="53B183B9" w14:textId="5423616A" w:rsidR="007814A7" w:rsidRPr="002C1C22" w:rsidRDefault="00D86848" w:rsidP="00E61F3B">
      <w:pPr>
        <w:tabs>
          <w:tab w:val="right" w:pos="10205"/>
        </w:tabs>
        <w:spacing w:before="120"/>
        <w:ind w:left="851" w:hanging="425"/>
        <w:rPr>
          <w:rFonts w:cs="Tahoma"/>
        </w:rPr>
      </w:pPr>
      <w:r w:rsidRPr="002C1C22">
        <w:rPr>
          <w:rFonts w:cs="Tahoma"/>
        </w:rPr>
        <w:t>a)</w:t>
      </w:r>
      <w:r w:rsidRPr="002C1C22">
        <w:rPr>
          <w:rFonts w:cs="Tahoma"/>
        </w:rPr>
        <w:tab/>
      </w:r>
      <w:r w:rsidR="00DA093C" w:rsidRPr="002C1C22">
        <w:rPr>
          <w:rFonts w:cs="Tahoma"/>
        </w:rPr>
        <w:t xml:space="preserve">From the graph, </w:t>
      </w:r>
      <w:r w:rsidR="00E059C6" w:rsidRPr="002C1C22">
        <w:rPr>
          <w:rFonts w:cs="Tahoma"/>
        </w:rPr>
        <w:t>is</w:t>
      </w:r>
      <w:r w:rsidR="00DA093C" w:rsidRPr="002C1C22">
        <w:rPr>
          <w:rFonts w:cs="Tahoma"/>
        </w:rPr>
        <w:t xml:space="preserve"> the I-V relationship of a resist</w:t>
      </w:r>
      <w:r w:rsidR="007B59C8" w:rsidRPr="002C1C22">
        <w:rPr>
          <w:rFonts w:cs="Tahoma"/>
        </w:rPr>
        <w:t>or</w:t>
      </w:r>
      <w:r w:rsidR="00DA093C" w:rsidRPr="002C1C22">
        <w:rPr>
          <w:rFonts w:cs="Tahoma"/>
        </w:rPr>
        <w:t xml:space="preserve"> linear or non-linear</w:t>
      </w:r>
      <w:r w:rsidR="00717B66" w:rsidRPr="002C1C22">
        <w:rPr>
          <w:rFonts w:cs="Tahoma"/>
        </w:rPr>
        <w:t>?</w:t>
      </w:r>
      <w:r w:rsidR="007375F0" w:rsidRPr="002C1C22">
        <w:rPr>
          <w:rFonts w:cs="Tahoma"/>
        </w:rPr>
        <w:t xml:space="preserve"> </w:t>
      </w:r>
    </w:p>
    <w:p w14:paraId="01EE066E" w14:textId="77777777" w:rsidR="007814A7" w:rsidRPr="002C1C22" w:rsidRDefault="007814A7" w:rsidP="007814A7">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37952A6" w14:textId="77777777" w:rsidR="007814A7" w:rsidRPr="002C1C22" w:rsidRDefault="007814A7" w:rsidP="007814A7">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4834992F" w14:textId="0DED2C4E" w:rsidR="00E059C6" w:rsidRPr="002C1C22" w:rsidRDefault="00043624" w:rsidP="00E059C6">
      <w:pPr>
        <w:spacing w:before="120"/>
        <w:ind w:left="426" w:hanging="425"/>
        <w:rPr>
          <w:rFonts w:cs="Tahoma"/>
        </w:rPr>
      </w:pPr>
      <w:r w:rsidRPr="002C1C22">
        <w:rPr>
          <w:rFonts w:cs="Tahoma"/>
        </w:rPr>
        <w:tab/>
      </w:r>
      <w:r w:rsidR="00E059C6" w:rsidRPr="002C1C22">
        <w:rPr>
          <w:rFonts w:cs="Tahoma"/>
        </w:rPr>
        <w:t>b)</w:t>
      </w:r>
      <w:r w:rsidR="00E059C6" w:rsidRPr="002C1C22">
        <w:rPr>
          <w:rFonts w:cs="Tahoma"/>
        </w:rPr>
        <w:tab/>
        <w:t xml:space="preserve">Draw similar graphs to the one above for a filament lamp and a diode, and explain their shape.  </w:t>
      </w:r>
      <w:r w:rsidR="00E059C6" w:rsidRPr="002C1C22">
        <w:rPr>
          <w:rFonts w:cs="Tahoma"/>
        </w:rPr>
        <w:tab/>
      </w:r>
    </w:p>
    <w:p w14:paraId="24E57D23" w14:textId="77777777" w:rsidR="00E059C6" w:rsidRPr="002C1C22" w:rsidRDefault="00E059C6" w:rsidP="00E059C6">
      <w:pPr>
        <w:pStyle w:val="ListParagraph"/>
        <w:tabs>
          <w:tab w:val="right" w:pos="10205"/>
        </w:tabs>
        <w:ind w:left="851"/>
        <w:rPr>
          <w:rFonts w:cs="Tahoma"/>
          <w:i/>
        </w:rPr>
      </w:pPr>
    </w:p>
    <w:p w14:paraId="12FE721F" w14:textId="77777777" w:rsidR="00E059C6" w:rsidRPr="002C1C22" w:rsidRDefault="00E059C6" w:rsidP="00E059C6">
      <w:pPr>
        <w:pStyle w:val="ListParagraph"/>
        <w:tabs>
          <w:tab w:val="right" w:pos="10205"/>
        </w:tabs>
        <w:ind w:left="851"/>
        <w:rPr>
          <w:rFonts w:cs="Tahoma"/>
          <w:i/>
        </w:rPr>
      </w:pPr>
    </w:p>
    <w:p w14:paraId="466CD0E6" w14:textId="77777777" w:rsidR="00E059C6" w:rsidRPr="002C1C22" w:rsidRDefault="00E059C6" w:rsidP="00E059C6">
      <w:pPr>
        <w:pStyle w:val="ListParagraph"/>
        <w:tabs>
          <w:tab w:val="right" w:pos="10205"/>
        </w:tabs>
        <w:ind w:left="851"/>
        <w:rPr>
          <w:rFonts w:cs="Tahoma"/>
          <w:i/>
        </w:rPr>
      </w:pPr>
    </w:p>
    <w:p w14:paraId="5796E5E3" w14:textId="77777777" w:rsidR="00E059C6" w:rsidRPr="002C1C22" w:rsidRDefault="00E059C6" w:rsidP="00E059C6">
      <w:pPr>
        <w:pStyle w:val="ListParagraph"/>
        <w:tabs>
          <w:tab w:val="right" w:pos="10205"/>
        </w:tabs>
        <w:ind w:left="851"/>
        <w:rPr>
          <w:rFonts w:cs="Tahoma"/>
          <w:i/>
        </w:rPr>
      </w:pPr>
    </w:p>
    <w:p w14:paraId="52FE299A" w14:textId="77777777" w:rsidR="00E059C6" w:rsidRPr="002C1C22" w:rsidRDefault="00E059C6" w:rsidP="00E059C6">
      <w:pPr>
        <w:pStyle w:val="ListParagraph"/>
        <w:tabs>
          <w:tab w:val="right" w:pos="10205"/>
        </w:tabs>
        <w:ind w:left="851"/>
        <w:rPr>
          <w:rFonts w:cs="Tahoma"/>
          <w:i/>
        </w:rPr>
      </w:pPr>
    </w:p>
    <w:p w14:paraId="7B8EE79C" w14:textId="77777777" w:rsidR="00E059C6" w:rsidRPr="002C1C22" w:rsidRDefault="00E059C6" w:rsidP="00E059C6">
      <w:pPr>
        <w:pStyle w:val="ListParagraph"/>
        <w:tabs>
          <w:tab w:val="right" w:pos="10205"/>
        </w:tabs>
        <w:ind w:left="851"/>
        <w:rPr>
          <w:rFonts w:cs="Tahoma"/>
          <w:i/>
        </w:rPr>
      </w:pPr>
    </w:p>
    <w:p w14:paraId="345856BD" w14:textId="77777777" w:rsidR="00E059C6" w:rsidRPr="002C1C22" w:rsidRDefault="00E059C6" w:rsidP="00E059C6">
      <w:pPr>
        <w:pStyle w:val="ListParagraph"/>
        <w:tabs>
          <w:tab w:val="right" w:pos="10205"/>
        </w:tabs>
        <w:ind w:left="851"/>
        <w:rPr>
          <w:rFonts w:cs="Tahoma"/>
          <w:i/>
        </w:rPr>
      </w:pPr>
    </w:p>
    <w:p w14:paraId="3C046F4C" w14:textId="77777777" w:rsidR="00E059C6" w:rsidRPr="002C1C22" w:rsidRDefault="00E059C6" w:rsidP="00E059C6">
      <w:pPr>
        <w:pStyle w:val="ListParagraph"/>
        <w:tabs>
          <w:tab w:val="right" w:pos="10205"/>
        </w:tabs>
        <w:ind w:left="851"/>
        <w:rPr>
          <w:rFonts w:cs="Tahoma"/>
          <w:i/>
        </w:rPr>
      </w:pPr>
    </w:p>
    <w:p w14:paraId="270A4E68"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16EA613"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CE60CE2"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088F5BF"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1486A57"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2247029" w14:textId="77777777" w:rsidR="007B59C8" w:rsidRPr="002C1C22" w:rsidRDefault="007B59C8" w:rsidP="007B59C8">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00B5D15" w14:textId="77777777" w:rsidR="00E059C6" w:rsidRPr="002C1C22" w:rsidRDefault="00E059C6" w:rsidP="00E059C6">
      <w:pPr>
        <w:widowControl w:val="0"/>
        <w:tabs>
          <w:tab w:val="left" w:pos="9278"/>
          <w:tab w:val="right" w:pos="10205"/>
        </w:tabs>
        <w:spacing w:after="100" w:afterAutospacing="1"/>
        <w:jc w:val="right"/>
        <w:rPr>
          <w:rFonts w:ascii="Calibri" w:hAnsi="Calibri"/>
          <w:i/>
          <w:sz w:val="20"/>
          <w:szCs w:val="20"/>
        </w:rPr>
      </w:pPr>
      <w:r w:rsidRPr="002C1C22">
        <w:rPr>
          <w:rFonts w:ascii="Calibri" w:hAnsi="Calibri"/>
          <w:i/>
          <w:sz w:val="20"/>
          <w:szCs w:val="20"/>
        </w:rPr>
        <w:t>6 marks</w:t>
      </w:r>
    </w:p>
    <w:p w14:paraId="0551F94B" w14:textId="7566AC97" w:rsidR="00043624" w:rsidRPr="002C1C22" w:rsidRDefault="00E059C6" w:rsidP="00043624">
      <w:pPr>
        <w:ind w:left="426" w:hanging="426"/>
        <w:rPr>
          <w:rFonts w:cs="Tahoma"/>
        </w:rPr>
      </w:pPr>
      <w:r w:rsidRPr="002C1C22">
        <w:rPr>
          <w:rFonts w:cs="Tahoma"/>
        </w:rPr>
        <w:tab/>
      </w:r>
      <w:r w:rsidR="00043624" w:rsidRPr="002C1C22">
        <w:rPr>
          <w:rFonts w:cs="Tahoma"/>
        </w:rPr>
        <w:t>c)</w:t>
      </w:r>
      <w:r w:rsidR="00043624" w:rsidRPr="002C1C22">
        <w:rPr>
          <w:rFonts w:cs="Tahoma"/>
        </w:rPr>
        <w:tab/>
        <w:t>Light-dependent resistors have various practical applications in electrical circuits.</w:t>
      </w:r>
    </w:p>
    <w:p w14:paraId="34D56280" w14:textId="77777777" w:rsidR="00043624" w:rsidRPr="002C1C22" w:rsidRDefault="00043624" w:rsidP="00043624">
      <w:pPr>
        <w:pStyle w:val="ListParagraph"/>
        <w:ind w:left="360"/>
        <w:rPr>
          <w:rFonts w:cs="Tahoma"/>
        </w:rPr>
      </w:pPr>
    </w:p>
    <w:p w14:paraId="7930A170" w14:textId="61DD2C2B" w:rsidR="00043624" w:rsidRPr="002C1C22" w:rsidRDefault="00043624" w:rsidP="00043624">
      <w:pPr>
        <w:pStyle w:val="ListParagraph"/>
        <w:ind w:left="426"/>
        <w:rPr>
          <w:rFonts w:cs="Tahoma"/>
        </w:rPr>
      </w:pPr>
      <w:r w:rsidRPr="002C1C22">
        <w:rPr>
          <w:rFonts w:cs="Tahoma"/>
        </w:rPr>
        <w:tab/>
        <w:t xml:space="preserve">Which of the following statements is true?  </w:t>
      </w:r>
    </w:p>
    <w:p w14:paraId="586DFA25" w14:textId="77777777" w:rsidR="008364F7" w:rsidRPr="002C1C22" w:rsidRDefault="008364F7" w:rsidP="00043624">
      <w:pPr>
        <w:pStyle w:val="ListParagraph"/>
        <w:ind w:left="426"/>
        <w:rPr>
          <w:rFonts w:cs="Tahoma"/>
          <w:sz w:val="12"/>
        </w:rPr>
      </w:pPr>
    </w:p>
    <w:p w14:paraId="59AE36D4" w14:textId="7CF45026" w:rsidR="00043624" w:rsidRPr="002C1C22" w:rsidRDefault="00043624" w:rsidP="00F17160">
      <w:pPr>
        <w:pStyle w:val="ListParagraph"/>
        <w:tabs>
          <w:tab w:val="left" w:pos="851"/>
          <w:tab w:val="left" w:pos="1276"/>
        </w:tabs>
        <w:ind w:left="1701" w:hanging="1275"/>
        <w:rPr>
          <w:rFonts w:cs="Tahoma"/>
        </w:rPr>
      </w:pPr>
      <w:r w:rsidRPr="002C1C22">
        <w:rPr>
          <w:rFonts w:cs="Tahoma"/>
          <w:b/>
        </w:rPr>
        <w:tab/>
      </w:r>
      <w:proofErr w:type="gramStart"/>
      <w:r w:rsidRPr="002C1C22">
        <w:rPr>
          <w:rFonts w:cs="Tahoma"/>
          <w:b/>
        </w:rPr>
        <w:t>A</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An</w:t>
      </w:r>
      <w:proofErr w:type="gramEnd"/>
      <w:r w:rsidRPr="002C1C22">
        <w:rPr>
          <w:rFonts w:cs="Tahoma"/>
        </w:rPr>
        <w:t xml:space="preserve"> LDR can be used in a circuit to switch on lights when it gets dark</w:t>
      </w:r>
    </w:p>
    <w:p w14:paraId="0B7A47A6" w14:textId="43B3BC8A" w:rsidR="00043624" w:rsidRPr="002C1C22" w:rsidRDefault="00043624" w:rsidP="00F17160">
      <w:pPr>
        <w:pStyle w:val="ListParagraph"/>
        <w:tabs>
          <w:tab w:val="left" w:pos="851"/>
          <w:tab w:val="left" w:pos="1276"/>
        </w:tabs>
        <w:ind w:left="1701" w:hanging="1275"/>
        <w:rPr>
          <w:rFonts w:cs="Tahoma"/>
        </w:rPr>
      </w:pPr>
      <w:r w:rsidRPr="002C1C22">
        <w:rPr>
          <w:rFonts w:cs="Tahoma"/>
          <w:b/>
        </w:rPr>
        <w:tab/>
        <w:t>B</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An LDR can be used in a circuit to alert customers as to when the temperature in their fridge has become too high</w:t>
      </w:r>
    </w:p>
    <w:p w14:paraId="6D1B5C9B" w14:textId="6154C1FD" w:rsidR="00043624" w:rsidRPr="002C1C22" w:rsidRDefault="00043624" w:rsidP="00F17160">
      <w:pPr>
        <w:pStyle w:val="ListParagraph"/>
        <w:tabs>
          <w:tab w:val="left" w:pos="851"/>
          <w:tab w:val="left" w:pos="1276"/>
        </w:tabs>
        <w:ind w:left="1701" w:hanging="1275"/>
        <w:rPr>
          <w:rFonts w:cs="Tahoma"/>
        </w:rPr>
      </w:pPr>
      <w:r w:rsidRPr="002C1C22">
        <w:rPr>
          <w:rFonts w:cs="Tahoma"/>
          <w:b/>
        </w:rPr>
        <w:tab/>
        <w:t>C</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An LDR can be used in a circuit to ring an alarm when noise levels are too high</w:t>
      </w:r>
    </w:p>
    <w:p w14:paraId="4D1FB6CD" w14:textId="693120FC" w:rsidR="00043624" w:rsidRPr="002C1C22" w:rsidRDefault="00043624" w:rsidP="00F17160">
      <w:pPr>
        <w:pStyle w:val="ListParagraph"/>
        <w:tabs>
          <w:tab w:val="left" w:pos="851"/>
          <w:tab w:val="left" w:pos="1276"/>
          <w:tab w:val="right" w:pos="10205"/>
        </w:tabs>
        <w:ind w:left="1701" w:hanging="1275"/>
        <w:rPr>
          <w:rFonts w:cs="Tahoma"/>
        </w:rPr>
      </w:pPr>
      <w:r w:rsidRPr="002C1C22">
        <w:rPr>
          <w:rFonts w:cs="Tahoma"/>
          <w:b/>
        </w:rPr>
        <w:tab/>
        <w:t>D</w:t>
      </w:r>
      <w:r w:rsidRPr="002C1C22">
        <w:rPr>
          <w:rFonts w:cs="Tahoma"/>
        </w:rPr>
        <w:tab/>
      </w:r>
      <w:r w:rsidRPr="002C1C22">
        <w:rPr>
          <w:rFonts w:cs="Tahoma"/>
          <w:bCs/>
          <w:szCs w:val="22"/>
        </w:rPr>
        <w:sym w:font="Wingdings 2" w:char="F0A3"/>
      </w:r>
      <w:r w:rsidR="007B59C8" w:rsidRPr="002C1C22">
        <w:rPr>
          <w:rFonts w:cs="Tahoma"/>
          <w:bCs/>
          <w:szCs w:val="22"/>
        </w:rPr>
        <w:t xml:space="preserve"> </w:t>
      </w:r>
      <w:r w:rsidR="00F17160">
        <w:rPr>
          <w:rFonts w:cs="Tahoma"/>
          <w:bCs/>
          <w:szCs w:val="22"/>
        </w:rPr>
        <w:tab/>
      </w:r>
      <w:r w:rsidRPr="002C1C22">
        <w:rPr>
          <w:rFonts w:cs="Tahoma"/>
        </w:rPr>
        <w:t>An LDR can be used in a circuit to indicate when current in the circuit is too low</w:t>
      </w:r>
      <w:r w:rsidRPr="002C1C22">
        <w:rPr>
          <w:rFonts w:cs="Tahoma"/>
        </w:rPr>
        <w:tab/>
      </w:r>
    </w:p>
    <w:p w14:paraId="5E307DAB" w14:textId="30EE54FB" w:rsidR="00043624" w:rsidRPr="002C1C22" w:rsidRDefault="00043624" w:rsidP="00043624">
      <w:pPr>
        <w:pStyle w:val="ListParagraph"/>
        <w:tabs>
          <w:tab w:val="left" w:pos="851"/>
          <w:tab w:val="right" w:pos="10205"/>
        </w:tabs>
        <w:ind w:left="1418" w:hanging="992"/>
        <w:jc w:val="right"/>
        <w:rPr>
          <w:rFonts w:ascii="Calibri" w:hAnsi="Calibri"/>
          <w:i/>
          <w:sz w:val="20"/>
          <w:szCs w:val="20"/>
        </w:rPr>
      </w:pPr>
      <w:r w:rsidRPr="002C1C22">
        <w:rPr>
          <w:rFonts w:ascii="Calibri" w:hAnsi="Calibri"/>
          <w:i/>
          <w:sz w:val="20"/>
          <w:szCs w:val="20"/>
        </w:rPr>
        <w:t>1 mark</w:t>
      </w:r>
    </w:p>
    <w:p w14:paraId="0E224B5D" w14:textId="77777777" w:rsidR="008364F7" w:rsidRPr="002C1C22" w:rsidRDefault="008364F7" w:rsidP="00043624">
      <w:pPr>
        <w:pStyle w:val="ListParagraph"/>
        <w:tabs>
          <w:tab w:val="left" w:pos="851"/>
          <w:tab w:val="right" w:pos="10205"/>
        </w:tabs>
        <w:ind w:left="1418" w:hanging="992"/>
        <w:jc w:val="right"/>
        <w:rPr>
          <w:rFonts w:cs="Tahoma"/>
        </w:rPr>
      </w:pPr>
    </w:p>
    <w:p w14:paraId="00B8538B" w14:textId="3AEFA598" w:rsidR="00F67D50" w:rsidRPr="002C1C22" w:rsidRDefault="00247EB9" w:rsidP="007B59C8">
      <w:pPr>
        <w:widowControl w:val="0"/>
        <w:tabs>
          <w:tab w:val="right" w:pos="10205"/>
        </w:tabs>
        <w:jc w:val="right"/>
        <w:rPr>
          <w:rFonts w:ascii="Trebuchet MS" w:hAnsi="Trebuchet MS"/>
          <w:sz w:val="32"/>
          <w:szCs w:val="32"/>
        </w:rPr>
      </w:pPr>
      <w:r w:rsidRPr="002C1C22">
        <w:rPr>
          <w:rFonts w:ascii="Calibri" w:hAnsi="Calibri"/>
          <w:b/>
          <w:i/>
          <w:szCs w:val="20"/>
        </w:rPr>
        <w:t xml:space="preserve">Total: </w:t>
      </w:r>
      <w:r w:rsidR="007B59C8" w:rsidRPr="002C1C22">
        <w:rPr>
          <w:rFonts w:ascii="Calibri" w:hAnsi="Calibri"/>
          <w:b/>
          <w:i/>
          <w:szCs w:val="20"/>
        </w:rPr>
        <w:t>33</w:t>
      </w:r>
      <w:r w:rsidRPr="002C1C22">
        <w:rPr>
          <w:rFonts w:ascii="Calibri" w:hAnsi="Calibri"/>
          <w:b/>
          <w:i/>
          <w:szCs w:val="20"/>
        </w:rPr>
        <w:t xml:space="preserve"> marks</w:t>
      </w:r>
      <w:r w:rsidR="00F67D50" w:rsidRPr="002C1C22">
        <w:br w:type="page"/>
      </w:r>
    </w:p>
    <w:p w14:paraId="35F96545" w14:textId="03FFD169" w:rsidR="00CA083B" w:rsidRPr="002C1C22" w:rsidRDefault="009818BF" w:rsidP="00D86848">
      <w:pPr>
        <w:pStyle w:val="topictest"/>
      </w:pPr>
      <w:bookmarkStart w:id="11" w:name="_Toc468175842"/>
      <w:r w:rsidRPr="002C1C22">
        <w:lastRenderedPageBreak/>
        <w:t>T</w:t>
      </w:r>
      <w:r w:rsidR="00F67D50" w:rsidRPr="002C1C22">
        <w:t>opic Test 4</w:t>
      </w:r>
      <w:r w:rsidR="00643670" w:rsidRPr="002C1C22">
        <w:t>: Energy transfers</w:t>
      </w:r>
      <w:r w:rsidR="00F87CAE" w:rsidRPr="002C1C22">
        <w:t xml:space="preserve"> and domestic uses</w:t>
      </w:r>
      <w:bookmarkEnd w:id="11"/>
    </w:p>
    <w:p w14:paraId="3BAECAAE" w14:textId="77777777" w:rsidR="00CA083B" w:rsidRPr="002C1C22" w:rsidRDefault="00CA083B" w:rsidP="00FC7521"/>
    <w:p w14:paraId="3BA23B0B" w14:textId="428B305F" w:rsidR="0014143B" w:rsidRPr="002C1C22" w:rsidRDefault="00D86848" w:rsidP="00BD049D">
      <w:pPr>
        <w:ind w:left="426" w:hanging="426"/>
        <w:rPr>
          <w:rFonts w:cs="Tahoma"/>
        </w:rPr>
      </w:pPr>
      <w:r w:rsidRPr="002C1C22">
        <w:rPr>
          <w:rFonts w:cs="Tahoma"/>
        </w:rPr>
        <w:t>1.</w:t>
      </w:r>
      <w:r w:rsidRPr="002C1C22">
        <w:rPr>
          <w:rFonts w:cs="Tahoma"/>
        </w:rPr>
        <w:tab/>
      </w:r>
      <w:r w:rsidR="00E90B4C" w:rsidRPr="002C1C22">
        <w:rPr>
          <w:rFonts w:cs="Tahoma"/>
        </w:rPr>
        <w:t>An extract of a GCSE student</w:t>
      </w:r>
      <w:r w:rsidR="00B82C9F" w:rsidRPr="002C1C22">
        <w:rPr>
          <w:rFonts w:cs="Tahoma"/>
        </w:rPr>
        <w:t>’</w:t>
      </w:r>
      <w:r w:rsidR="00E90B4C" w:rsidRPr="002C1C22">
        <w:rPr>
          <w:rFonts w:cs="Tahoma"/>
        </w:rPr>
        <w:t>s classwork in given below:</w:t>
      </w:r>
    </w:p>
    <w:p w14:paraId="35903B67" w14:textId="195E9740" w:rsidR="008E09F9" w:rsidRPr="002C1C22" w:rsidRDefault="00547FFA" w:rsidP="008E09F9">
      <w:pPr>
        <w:ind w:left="851" w:right="707"/>
        <w:rPr>
          <w:rFonts w:ascii="Segoe Print" w:hAnsi="Segoe Print" w:cs="Segoe UI"/>
          <w:sz w:val="16"/>
        </w:rPr>
      </w:pPr>
      <w:r w:rsidRPr="002C1C22">
        <w:rPr>
          <w:rFonts w:ascii="Segoe Print" w:hAnsi="Segoe Print" w:cs="Segoe UI"/>
          <w:noProof/>
          <w:sz w:val="16"/>
          <w:lang w:eastAsia="en-GB"/>
        </w:rPr>
        <mc:AlternateContent>
          <mc:Choice Requires="wps">
            <w:drawing>
              <wp:anchor distT="0" distB="0" distL="114300" distR="114300" simplePos="0" relativeHeight="251673600" behindDoc="0" locked="0" layoutInCell="1" allowOverlap="1" wp14:anchorId="5CDD3323" wp14:editId="4EA4A9C9">
                <wp:simplePos x="0" y="0"/>
                <wp:positionH relativeFrom="column">
                  <wp:posOffset>278765</wp:posOffset>
                </wp:positionH>
                <wp:positionV relativeFrom="paragraph">
                  <wp:posOffset>101600</wp:posOffset>
                </wp:positionV>
                <wp:extent cx="5972175" cy="422694"/>
                <wp:effectExtent l="0" t="0" r="28575" b="15875"/>
                <wp:wrapNone/>
                <wp:docPr id="595" name="Rectangle 595"/>
                <wp:cNvGraphicFramePr/>
                <a:graphic xmlns:a="http://schemas.openxmlformats.org/drawingml/2006/main">
                  <a:graphicData uri="http://schemas.microsoft.com/office/word/2010/wordprocessingShape">
                    <wps:wsp>
                      <wps:cNvSpPr/>
                      <wps:spPr>
                        <a:xfrm>
                          <a:off x="0" y="0"/>
                          <a:ext cx="5972175" cy="4226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9097" id="Rectangle 595" o:spid="_x0000_s1026" style="position:absolute;margin-left:21.95pt;margin-top:8pt;width:470.25pt;height:3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" filled="f" strokecolor="black [3213]"/>
            </w:pict>
          </mc:Fallback>
        </mc:AlternateContent>
      </w:r>
    </w:p>
    <w:p w14:paraId="71D0312D" w14:textId="1D9FF4D6" w:rsidR="008E09F9" w:rsidRPr="002C1C22" w:rsidRDefault="008E09F9" w:rsidP="008E09F9">
      <w:pPr>
        <w:ind w:left="851" w:right="707"/>
        <w:rPr>
          <w:rFonts w:ascii="DeannasHand" w:hAnsi="DeannasHand" w:cs="Segoe UI"/>
        </w:rPr>
      </w:pPr>
      <w:r w:rsidRPr="002C1C22">
        <w:rPr>
          <w:rFonts w:ascii="DeannasHand" w:hAnsi="DeannasHand" w:cs="Segoe UI"/>
        </w:rPr>
        <w:t xml:space="preserve">The unit for power is volts, the unit for resistance </w:t>
      </w:r>
      <w:r w:rsidR="00FA4860" w:rsidRPr="002C1C22">
        <w:rPr>
          <w:rFonts w:ascii="DeannasHand" w:hAnsi="DeannasHand" w:cs="Segoe UI"/>
        </w:rPr>
        <w:t>is</w:t>
      </w:r>
      <w:r w:rsidRPr="002C1C22">
        <w:rPr>
          <w:rFonts w:ascii="DeannasHand" w:hAnsi="DeannasHand" w:cs="Segoe UI"/>
        </w:rPr>
        <w:t xml:space="preserve"> ohms and the unit for voltage is amperes.</w:t>
      </w:r>
    </w:p>
    <w:p w14:paraId="5D14C1CE" w14:textId="77777777" w:rsidR="002D0F2E" w:rsidRPr="002C1C22" w:rsidRDefault="002D0F2E" w:rsidP="00E90B4C">
      <w:pPr>
        <w:pStyle w:val="ListParagraph"/>
      </w:pPr>
    </w:p>
    <w:p w14:paraId="4E5CEF27" w14:textId="77777777" w:rsidR="00F97206" w:rsidRPr="002C1C22" w:rsidRDefault="00F97206" w:rsidP="00E90B4C">
      <w:pPr>
        <w:pStyle w:val="ListParagraph"/>
      </w:pPr>
    </w:p>
    <w:p w14:paraId="66D44E89" w14:textId="58701579" w:rsidR="00FA5F20" w:rsidRPr="002C1C22" w:rsidRDefault="004C0686" w:rsidP="00BC7895">
      <w:pPr>
        <w:tabs>
          <w:tab w:val="right" w:pos="10205"/>
        </w:tabs>
        <w:ind w:left="851" w:hanging="425"/>
        <w:rPr>
          <w:rFonts w:cs="Tahoma"/>
        </w:rPr>
      </w:pPr>
      <w:r w:rsidRPr="002C1C22">
        <w:rPr>
          <w:rFonts w:cs="Tahoma"/>
        </w:rPr>
        <w:t>a</w:t>
      </w:r>
      <w:r w:rsidR="00D86848" w:rsidRPr="002C1C22">
        <w:rPr>
          <w:rFonts w:cs="Tahoma"/>
        </w:rPr>
        <w:t>)</w:t>
      </w:r>
      <w:r w:rsidR="00D86848" w:rsidRPr="002C1C22">
        <w:rPr>
          <w:rFonts w:cs="Tahoma"/>
        </w:rPr>
        <w:tab/>
      </w:r>
      <w:r w:rsidR="00D84B78">
        <w:rPr>
          <w:rFonts w:cs="Tahoma"/>
        </w:rPr>
        <w:t>There are some</w:t>
      </w:r>
      <w:r w:rsidRPr="002C1C22">
        <w:rPr>
          <w:rFonts w:cs="Tahoma"/>
        </w:rPr>
        <w:t xml:space="preserve"> errors in this extract. Rewrite the extract to correct these errors.</w:t>
      </w:r>
      <w:r w:rsidR="002D0F2E" w:rsidRPr="002C1C22">
        <w:rPr>
          <w:rFonts w:cs="Tahoma"/>
        </w:rPr>
        <w:tab/>
      </w:r>
    </w:p>
    <w:p w14:paraId="28B88CEC" w14:textId="77777777" w:rsidR="00FA5F20" w:rsidRPr="002C1C22" w:rsidRDefault="00FA5F20" w:rsidP="00FA5F2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B02F334" w14:textId="77777777" w:rsidR="00FA5F20" w:rsidRPr="002C1C22" w:rsidRDefault="00FA5F20" w:rsidP="00FA5F2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B38F7F1" w14:textId="77777777" w:rsidR="00FA5F20" w:rsidRPr="002C1C22" w:rsidRDefault="00FA5F20" w:rsidP="00FA5F2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38CC186" w14:textId="77777777" w:rsidR="00FA5F20" w:rsidRPr="002C1C22" w:rsidRDefault="00FA5F20" w:rsidP="00FA5F20">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787B20FA" w14:textId="530EB7CF" w:rsidR="00FB5DC2" w:rsidRPr="002C1C22" w:rsidRDefault="004C0686" w:rsidP="004C0686">
      <w:pPr>
        <w:tabs>
          <w:tab w:val="left" w:pos="426"/>
          <w:tab w:val="left" w:pos="851"/>
          <w:tab w:val="right" w:pos="10205"/>
        </w:tabs>
      </w:pPr>
      <w:r w:rsidRPr="002C1C22">
        <w:tab/>
        <w:t>b)</w:t>
      </w:r>
      <w:r w:rsidRPr="002C1C22">
        <w:tab/>
      </w:r>
      <w:r w:rsidR="00A4247B">
        <w:t>Write down the</w:t>
      </w:r>
      <w:r w:rsidR="0053579D" w:rsidRPr="002C1C22">
        <w:t xml:space="preserve"> equation </w:t>
      </w:r>
      <w:r w:rsidR="00E11978" w:rsidRPr="002C1C22">
        <w:t xml:space="preserve">which </w:t>
      </w:r>
      <w:r w:rsidR="0053579D" w:rsidRPr="002C1C22">
        <w:t>link</w:t>
      </w:r>
      <w:r w:rsidR="00E11978" w:rsidRPr="002C1C22">
        <w:t>s power, resistance and voltage.</w:t>
      </w:r>
    </w:p>
    <w:p w14:paraId="2FC4CCDB" w14:textId="77777777" w:rsidR="0053579D" w:rsidRPr="002C1C22" w:rsidRDefault="0053579D" w:rsidP="0053579D">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BF3BAA9" w14:textId="60851E3E" w:rsidR="0053579D" w:rsidRPr="002C1C22" w:rsidRDefault="0053579D" w:rsidP="0053579D">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72F9864" w14:textId="77777777" w:rsidR="004C0686" w:rsidRPr="002C1C22" w:rsidRDefault="004C0686" w:rsidP="00E90B4C">
      <w:pPr>
        <w:pStyle w:val="ListParagraph"/>
        <w:rPr>
          <w:rFonts w:cs="Tahoma"/>
        </w:rPr>
      </w:pPr>
    </w:p>
    <w:p w14:paraId="26AD056B" w14:textId="61C0B023" w:rsidR="00A711EE" w:rsidRPr="002C1C22" w:rsidRDefault="00D86848" w:rsidP="00BC7895">
      <w:pPr>
        <w:tabs>
          <w:tab w:val="right" w:pos="10205"/>
        </w:tabs>
        <w:ind w:left="426" w:hanging="426"/>
        <w:rPr>
          <w:rFonts w:cs="Tahoma"/>
          <w:i/>
        </w:rPr>
      </w:pPr>
      <w:r w:rsidRPr="002C1C22">
        <w:rPr>
          <w:rFonts w:cs="Tahoma"/>
        </w:rPr>
        <w:t>2.</w:t>
      </w:r>
      <w:r w:rsidRPr="002C1C22">
        <w:rPr>
          <w:rFonts w:cs="Tahoma"/>
        </w:rPr>
        <w:tab/>
      </w:r>
      <w:r w:rsidR="00A711EE" w:rsidRPr="002C1C22">
        <w:rPr>
          <w:rFonts w:cs="Tahoma"/>
        </w:rPr>
        <w:t>Complete the following sentence</w:t>
      </w:r>
      <w:r w:rsidR="00B82C9F" w:rsidRPr="002C1C22">
        <w:rPr>
          <w:rFonts w:cs="Tahoma"/>
        </w:rPr>
        <w:t xml:space="preserve">.  </w:t>
      </w:r>
      <w:r w:rsidR="00BC7895" w:rsidRPr="002C1C22">
        <w:rPr>
          <w:rFonts w:cs="Tahoma"/>
        </w:rPr>
        <w:tab/>
      </w:r>
    </w:p>
    <w:p w14:paraId="56B5A852" w14:textId="77777777" w:rsidR="00A711EE" w:rsidRPr="002C1C22" w:rsidRDefault="00A711EE" w:rsidP="00A711EE">
      <w:pPr>
        <w:pStyle w:val="ListParagraph"/>
        <w:rPr>
          <w:rFonts w:cs="Tahoma"/>
        </w:rPr>
      </w:pPr>
    </w:p>
    <w:p w14:paraId="12073273" w14:textId="57FFF3C8" w:rsidR="00A711EE" w:rsidRPr="002C1C22" w:rsidRDefault="00B82C9F" w:rsidP="00BC7895">
      <w:pPr>
        <w:pStyle w:val="ListParagraph"/>
        <w:ind w:left="426"/>
        <w:rPr>
          <w:rFonts w:cs="Tahoma"/>
        </w:rPr>
      </w:pPr>
      <w:r w:rsidRPr="002C1C22">
        <w:rPr>
          <w:rFonts w:cs="Tahoma"/>
        </w:rPr>
        <w:t>‘</w:t>
      </w:r>
      <w:r w:rsidR="00A711EE" w:rsidRPr="002C1C22">
        <w:rPr>
          <w:rFonts w:cs="Tahoma"/>
        </w:rPr>
        <w:t>Work is done when…</w:t>
      </w:r>
      <w:r w:rsidRPr="002C1C22">
        <w:rPr>
          <w:rFonts w:cs="Tahoma"/>
        </w:rPr>
        <w:t>’</w:t>
      </w:r>
    </w:p>
    <w:p w14:paraId="222E8107" w14:textId="77777777" w:rsidR="008364F7" w:rsidRPr="002C1C22" w:rsidRDefault="008364F7" w:rsidP="00FA5F20">
      <w:pPr>
        <w:pStyle w:val="ListParagraph"/>
        <w:tabs>
          <w:tab w:val="left" w:pos="851"/>
        </w:tabs>
        <w:ind w:left="1276" w:hanging="850"/>
        <w:rPr>
          <w:rFonts w:cs="Tahoma"/>
          <w:b/>
          <w:sz w:val="12"/>
        </w:rPr>
      </w:pPr>
    </w:p>
    <w:p w14:paraId="0FA6E50F" w14:textId="0C9E9278" w:rsidR="00BC7895" w:rsidRPr="002C1C22" w:rsidRDefault="00BC7895" w:rsidP="00FA5F20">
      <w:pPr>
        <w:pStyle w:val="ListParagraph"/>
        <w:tabs>
          <w:tab w:val="left" w:pos="851"/>
        </w:tabs>
        <w:ind w:left="1276" w:hanging="850"/>
        <w:rPr>
          <w:rFonts w:cs="Tahoma"/>
        </w:rPr>
      </w:pPr>
      <w:r w:rsidRPr="002C1C22">
        <w:rPr>
          <w:rFonts w:cs="Tahoma"/>
          <w:b/>
        </w:rPr>
        <w:t>A</w:t>
      </w:r>
      <w:r w:rsidRPr="002C1C22">
        <w:rPr>
          <w:rFonts w:cs="Tahoma"/>
        </w:rPr>
        <w:tab/>
      </w:r>
      <w:r w:rsidR="00FA5F20" w:rsidRPr="002C1C22">
        <w:rPr>
          <w:rFonts w:cs="Tahoma"/>
          <w:bCs/>
          <w:szCs w:val="22"/>
        </w:rPr>
        <w:sym w:font="Wingdings 2" w:char="F0A3"/>
      </w:r>
      <w:r w:rsidR="00FA5F20" w:rsidRPr="002C1C22">
        <w:rPr>
          <w:rFonts w:cs="Tahoma"/>
          <w:bCs/>
          <w:szCs w:val="22"/>
        </w:rPr>
        <w:tab/>
      </w:r>
      <w:r w:rsidR="00B82C9F" w:rsidRPr="002C1C22">
        <w:rPr>
          <w:rFonts w:cs="Tahoma"/>
        </w:rPr>
        <w:t>‘</w:t>
      </w:r>
      <w:r w:rsidRPr="002C1C22">
        <w:rPr>
          <w:rFonts w:cs="Tahoma"/>
        </w:rPr>
        <w:t>…</w:t>
      </w:r>
      <w:r w:rsidR="00B76AA9" w:rsidRPr="002C1C22">
        <w:rPr>
          <w:rFonts w:cs="Tahoma"/>
        </w:rPr>
        <w:t xml:space="preserve"> </w:t>
      </w:r>
      <w:r w:rsidRPr="002C1C22">
        <w:rPr>
          <w:rFonts w:cs="Tahoma"/>
        </w:rPr>
        <w:t>there is potential difference across a circuit component</w:t>
      </w:r>
      <w:r w:rsidR="00B82C9F" w:rsidRPr="002C1C22">
        <w:rPr>
          <w:rFonts w:cs="Tahoma"/>
        </w:rPr>
        <w:t>’</w:t>
      </w:r>
    </w:p>
    <w:p w14:paraId="10AE329D" w14:textId="7359F213" w:rsidR="00BC7895" w:rsidRPr="002C1C22" w:rsidRDefault="00BC7895" w:rsidP="00BC7895">
      <w:pPr>
        <w:pStyle w:val="ListParagraph"/>
        <w:ind w:left="426"/>
        <w:rPr>
          <w:rFonts w:cs="Tahoma"/>
        </w:rPr>
      </w:pPr>
      <w:r w:rsidRPr="002C1C22">
        <w:rPr>
          <w:rFonts w:cs="Tahoma"/>
          <w:b/>
        </w:rPr>
        <w:t>B</w:t>
      </w:r>
      <w:r w:rsidRPr="002C1C22">
        <w:rPr>
          <w:rFonts w:cs="Tahoma"/>
        </w:rPr>
        <w:tab/>
      </w:r>
      <w:r w:rsidR="00FA5F20" w:rsidRPr="002C1C22">
        <w:rPr>
          <w:rFonts w:cs="Tahoma"/>
          <w:bCs/>
          <w:szCs w:val="22"/>
        </w:rPr>
        <w:sym w:font="Wingdings 2" w:char="F0A3"/>
      </w:r>
      <w:r w:rsidR="00FA5F20" w:rsidRPr="002C1C22">
        <w:rPr>
          <w:rFonts w:cs="Tahoma"/>
          <w:bCs/>
          <w:szCs w:val="22"/>
        </w:rPr>
        <w:tab/>
      </w:r>
      <w:r w:rsidR="00FA5F20" w:rsidRPr="002C1C22">
        <w:rPr>
          <w:rFonts w:cs="Tahoma"/>
        </w:rPr>
        <w:t xml:space="preserve"> </w:t>
      </w:r>
      <w:r w:rsidR="00B82C9F" w:rsidRPr="002C1C22">
        <w:rPr>
          <w:rFonts w:cs="Tahoma"/>
        </w:rPr>
        <w:t>‘</w:t>
      </w:r>
      <w:r w:rsidRPr="002C1C22">
        <w:rPr>
          <w:rFonts w:cs="Tahoma"/>
        </w:rPr>
        <w:t>… charge flows in a circuit</w:t>
      </w:r>
      <w:r w:rsidR="00B82C9F" w:rsidRPr="002C1C22">
        <w:rPr>
          <w:rFonts w:cs="Tahoma"/>
        </w:rPr>
        <w:t>’</w:t>
      </w:r>
    </w:p>
    <w:p w14:paraId="05D8736D" w14:textId="5279C74F" w:rsidR="00BC7895" w:rsidRPr="002C1C22" w:rsidRDefault="00BC7895" w:rsidP="00BC7895">
      <w:pPr>
        <w:pStyle w:val="ListParagraph"/>
        <w:ind w:left="426"/>
        <w:rPr>
          <w:rFonts w:cs="Tahoma"/>
        </w:rPr>
      </w:pPr>
      <w:r w:rsidRPr="002C1C22">
        <w:rPr>
          <w:rFonts w:cs="Tahoma"/>
          <w:b/>
        </w:rPr>
        <w:t>C</w:t>
      </w:r>
      <w:r w:rsidRPr="002C1C22">
        <w:rPr>
          <w:rFonts w:cs="Tahoma"/>
        </w:rPr>
        <w:tab/>
      </w:r>
      <w:r w:rsidR="00FA5F20" w:rsidRPr="002C1C22">
        <w:rPr>
          <w:rFonts w:cs="Tahoma"/>
          <w:bCs/>
          <w:szCs w:val="22"/>
        </w:rPr>
        <w:sym w:font="Wingdings 2" w:char="F0A3"/>
      </w:r>
      <w:r w:rsidR="00FA5F20" w:rsidRPr="002C1C22">
        <w:rPr>
          <w:rFonts w:cs="Tahoma"/>
          <w:bCs/>
          <w:szCs w:val="22"/>
        </w:rPr>
        <w:tab/>
      </w:r>
      <w:r w:rsidR="00FA5F20" w:rsidRPr="002C1C22">
        <w:rPr>
          <w:rFonts w:cs="Tahoma"/>
        </w:rPr>
        <w:t xml:space="preserve"> </w:t>
      </w:r>
      <w:r w:rsidR="00B82C9F" w:rsidRPr="002C1C22">
        <w:rPr>
          <w:rFonts w:cs="Tahoma"/>
        </w:rPr>
        <w:t>‘</w:t>
      </w:r>
      <w:r w:rsidRPr="002C1C22">
        <w:rPr>
          <w:rFonts w:cs="Tahoma"/>
        </w:rPr>
        <w:t>…</w:t>
      </w:r>
      <w:r w:rsidR="00B76AA9" w:rsidRPr="002C1C22">
        <w:rPr>
          <w:rFonts w:cs="Tahoma"/>
        </w:rPr>
        <w:t xml:space="preserve"> </w:t>
      </w:r>
      <w:r w:rsidRPr="002C1C22">
        <w:rPr>
          <w:rFonts w:cs="Tahoma"/>
        </w:rPr>
        <w:t>there is no current in a circuit</w:t>
      </w:r>
      <w:r w:rsidR="00B82C9F" w:rsidRPr="002C1C22">
        <w:rPr>
          <w:rFonts w:cs="Tahoma"/>
        </w:rPr>
        <w:t>’</w:t>
      </w:r>
    </w:p>
    <w:p w14:paraId="65BADD18" w14:textId="77EFB16B" w:rsidR="00BC7895" w:rsidRPr="002C1C22" w:rsidRDefault="00BC7895" w:rsidP="00FA5F20">
      <w:pPr>
        <w:tabs>
          <w:tab w:val="left" w:pos="1276"/>
          <w:tab w:val="right" w:pos="10205"/>
        </w:tabs>
        <w:ind w:left="851" w:hanging="426"/>
        <w:rPr>
          <w:rFonts w:cs="Tahoma"/>
          <w:i/>
        </w:rPr>
      </w:pPr>
      <w:r w:rsidRPr="002C1C22">
        <w:rPr>
          <w:rFonts w:cs="Tahoma"/>
          <w:b/>
        </w:rPr>
        <w:t>D</w:t>
      </w:r>
      <w:r w:rsidRPr="002C1C22">
        <w:rPr>
          <w:rFonts w:cs="Tahoma"/>
        </w:rPr>
        <w:tab/>
      </w:r>
      <w:r w:rsidR="00FA5F20" w:rsidRPr="002C1C22">
        <w:rPr>
          <w:rFonts w:cs="Tahoma"/>
          <w:bCs/>
          <w:szCs w:val="22"/>
        </w:rPr>
        <w:sym w:font="Wingdings 2" w:char="F0A3"/>
      </w:r>
      <w:r w:rsidR="00FA5F20" w:rsidRPr="002C1C22">
        <w:rPr>
          <w:rFonts w:cs="Tahoma"/>
          <w:bCs/>
          <w:szCs w:val="22"/>
        </w:rPr>
        <w:tab/>
      </w:r>
      <w:r w:rsidR="00FA5F20" w:rsidRPr="002C1C22">
        <w:rPr>
          <w:rFonts w:cs="Tahoma"/>
        </w:rPr>
        <w:t xml:space="preserve"> </w:t>
      </w:r>
      <w:r w:rsidR="00B82C9F" w:rsidRPr="002C1C22">
        <w:rPr>
          <w:rFonts w:cs="Tahoma"/>
        </w:rPr>
        <w:t>‘</w:t>
      </w:r>
      <w:r w:rsidRPr="002C1C22">
        <w:rPr>
          <w:rFonts w:cs="Tahoma"/>
        </w:rPr>
        <w:t>…</w:t>
      </w:r>
      <w:r w:rsidR="00B76AA9" w:rsidRPr="002C1C22">
        <w:rPr>
          <w:rFonts w:cs="Tahoma"/>
        </w:rPr>
        <w:t xml:space="preserve"> </w:t>
      </w:r>
      <w:r w:rsidRPr="002C1C22">
        <w:rPr>
          <w:rFonts w:cs="Tahoma"/>
        </w:rPr>
        <w:t>there is sufficient amount of charge in a circuit</w:t>
      </w:r>
      <w:r w:rsidR="00B82C9F" w:rsidRPr="002C1C22">
        <w:rPr>
          <w:rFonts w:cs="Tahoma"/>
        </w:rPr>
        <w:t>’</w:t>
      </w:r>
      <w:r w:rsidRPr="002C1C22">
        <w:rPr>
          <w:rFonts w:cs="Tahoma"/>
          <w:i/>
        </w:rPr>
        <w:t xml:space="preserve"> </w:t>
      </w:r>
      <w:r w:rsidRPr="002C1C22">
        <w:rPr>
          <w:rFonts w:cs="Tahoma"/>
          <w:i/>
        </w:rPr>
        <w:tab/>
      </w:r>
      <w:r w:rsidR="00547FFA" w:rsidRPr="002C1C22">
        <w:rPr>
          <w:rFonts w:ascii="Calibri" w:hAnsi="Calibri"/>
          <w:i/>
          <w:sz w:val="20"/>
          <w:szCs w:val="20"/>
        </w:rPr>
        <w:t>1 mark</w:t>
      </w:r>
    </w:p>
    <w:p w14:paraId="5E4F9052" w14:textId="77777777" w:rsidR="00F97206" w:rsidRPr="002C1C22" w:rsidRDefault="00F97206" w:rsidP="00A711EE">
      <w:pPr>
        <w:pStyle w:val="ListParagraph"/>
        <w:rPr>
          <w:rFonts w:cs="Tahoma"/>
        </w:rPr>
      </w:pPr>
    </w:p>
    <w:p w14:paraId="17BA656C" w14:textId="375D4690" w:rsidR="00FB5DC2" w:rsidRPr="002C1C22" w:rsidRDefault="00D86848" w:rsidP="008E09F9">
      <w:pPr>
        <w:tabs>
          <w:tab w:val="right" w:pos="10205"/>
        </w:tabs>
        <w:ind w:left="426" w:hanging="436"/>
        <w:rPr>
          <w:rFonts w:cs="Tahoma"/>
          <w:i/>
        </w:rPr>
      </w:pPr>
      <w:r w:rsidRPr="002C1C22">
        <w:rPr>
          <w:rFonts w:cs="Tahoma"/>
        </w:rPr>
        <w:t>3.</w:t>
      </w:r>
      <w:r w:rsidRPr="002C1C22">
        <w:rPr>
          <w:rFonts w:cs="Tahoma"/>
        </w:rPr>
        <w:tab/>
      </w:r>
      <w:r w:rsidR="00F203E8" w:rsidRPr="002C1C22">
        <w:rPr>
          <w:rFonts w:cs="Tahoma"/>
        </w:rPr>
        <w:t xml:space="preserve">Match up the following </w:t>
      </w:r>
      <w:r w:rsidR="00F97206" w:rsidRPr="002C1C22">
        <w:rPr>
          <w:rFonts w:cs="Tahoma"/>
        </w:rPr>
        <w:t>energy transfers and uses</w:t>
      </w:r>
      <w:r w:rsidR="00B82C9F" w:rsidRPr="002C1C22">
        <w:rPr>
          <w:rFonts w:cs="Tahoma"/>
        </w:rPr>
        <w:t xml:space="preserve">.  </w:t>
      </w:r>
      <w:r w:rsidR="008E09F9" w:rsidRPr="002C1C22">
        <w:rPr>
          <w:rFonts w:cs="Tahoma"/>
        </w:rPr>
        <w:tab/>
      </w:r>
    </w:p>
    <w:p w14:paraId="4A8E5FEA" w14:textId="77777777" w:rsidR="008E09F9" w:rsidRPr="002C1C22" w:rsidRDefault="008E09F9" w:rsidP="008E09F9">
      <w:pPr>
        <w:tabs>
          <w:tab w:val="right" w:pos="10205"/>
        </w:tabs>
        <w:ind w:left="426" w:hanging="436"/>
        <w:rPr>
          <w:rFonts w:cs="Tahoma"/>
          <w:i/>
          <w:sz w:val="14"/>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33"/>
        <w:gridCol w:w="2620"/>
        <w:gridCol w:w="3826"/>
      </w:tblGrid>
      <w:tr w:rsidR="008E09F9" w:rsidRPr="002C1C22" w14:paraId="2C4CFA6E" w14:textId="77777777" w:rsidTr="00FA5F20">
        <w:trPr>
          <w:cnfStyle w:val="100000000000" w:firstRow="1" w:lastRow="0" w:firstColumn="0" w:lastColumn="0" w:oddVBand="0" w:evenVBand="0" w:oddHBand="0" w:evenHBand="0" w:firstRowFirstColumn="0" w:firstRowLastColumn="0" w:lastRowFirstColumn="0" w:lastRowLastColumn="0"/>
          <w:trHeight w:val="537"/>
          <w:tblCellSpacing w:w="28" w:type="dxa"/>
        </w:trPr>
        <w:tc>
          <w:tcPr>
            <w:tcW w:w="32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49CF1D" w14:textId="46C008A2" w:rsidR="008E09F9" w:rsidRPr="002C1C22" w:rsidRDefault="008E09F9" w:rsidP="00BC7895">
            <w:pPr>
              <w:rPr>
                <w:b w:val="0"/>
                <w:szCs w:val="18"/>
              </w:rPr>
            </w:pPr>
            <w:r w:rsidRPr="002C1C22">
              <w:rPr>
                <w:b w:val="0"/>
                <w:szCs w:val="18"/>
              </w:rPr>
              <w:t xml:space="preserve">Electrical energy to kinetic energy </w:t>
            </w:r>
          </w:p>
        </w:tc>
        <w:tc>
          <w:tcPr>
            <w:tcW w:w="2564" w:type="dxa"/>
            <w:tcBorders>
              <w:top w:val="nil"/>
              <w:left w:val="nil"/>
              <w:bottom w:val="nil"/>
              <w:right w:val="nil"/>
              <w:tl2br w:val="none" w:sz="0" w:space="0" w:color="auto"/>
              <w:tr2bl w:val="none" w:sz="0" w:space="0" w:color="auto"/>
            </w:tcBorders>
          </w:tcPr>
          <w:p w14:paraId="575753D8" w14:textId="77777777" w:rsidR="008E09F9" w:rsidRPr="002C1C22" w:rsidRDefault="008E09F9" w:rsidP="008E09F9">
            <w:pPr>
              <w:pStyle w:val="NormalWeb"/>
              <w:spacing w:before="0" w:beforeAutospacing="0" w:after="0" w:afterAutospacing="0"/>
              <w:rPr>
                <w:rFonts w:asciiTheme="minorHAnsi" w:eastAsia="Times New Roman" w:hAnsiTheme="minorHAnsi"/>
                <w:b w:val="0"/>
                <w:sz w:val="22"/>
                <w:szCs w:val="18"/>
              </w:rPr>
            </w:pPr>
          </w:p>
        </w:tc>
        <w:tc>
          <w:tcPr>
            <w:tcW w:w="37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9B7E67" w14:textId="76848E35"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w:t>
            </w:r>
            <w:r w:rsidR="00B76AA9" w:rsidRPr="002C1C22">
              <w:rPr>
                <w:rFonts w:asciiTheme="minorHAnsi" w:eastAsia="Times New Roman" w:hAnsiTheme="minorHAnsi"/>
                <w:b w:val="0"/>
                <w:sz w:val="22"/>
                <w:szCs w:val="18"/>
              </w:rPr>
              <w:t xml:space="preserve">the </w:t>
            </w:r>
            <w:r w:rsidRPr="002C1C22">
              <w:rPr>
                <w:rFonts w:asciiTheme="minorHAnsi" w:eastAsia="Times New Roman" w:hAnsiTheme="minorHAnsi"/>
                <w:b w:val="0"/>
                <w:sz w:val="22"/>
                <w:szCs w:val="18"/>
              </w:rPr>
              <w:t xml:space="preserve">electric motor in </w:t>
            </w:r>
            <w:r w:rsidR="00B76AA9" w:rsidRPr="002C1C22">
              <w:rPr>
                <w:rFonts w:asciiTheme="minorHAnsi" w:eastAsia="Times New Roman" w:hAnsiTheme="minorHAnsi"/>
                <w:b w:val="0"/>
                <w:sz w:val="22"/>
                <w:szCs w:val="18"/>
              </w:rPr>
              <w:t xml:space="preserve">a </w:t>
            </w:r>
            <w:r w:rsidRPr="002C1C22">
              <w:rPr>
                <w:rFonts w:asciiTheme="minorHAnsi" w:eastAsia="Times New Roman" w:hAnsiTheme="minorHAnsi"/>
                <w:b w:val="0"/>
                <w:sz w:val="22"/>
                <w:szCs w:val="18"/>
              </w:rPr>
              <w:t xml:space="preserve">washing machine </w:t>
            </w:r>
          </w:p>
        </w:tc>
      </w:tr>
      <w:tr w:rsidR="008E09F9" w:rsidRPr="002C1C22" w14:paraId="7E20FF84" w14:textId="77777777" w:rsidTr="00FA5F20">
        <w:trPr>
          <w:trHeight w:val="537"/>
          <w:tblCellSpacing w:w="28" w:type="dxa"/>
        </w:trPr>
        <w:tc>
          <w:tcPr>
            <w:tcW w:w="3249" w:type="dxa"/>
          </w:tcPr>
          <w:p w14:paraId="20300C9A" w14:textId="1E9AB661"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Electrical energy to heat energy </w:t>
            </w:r>
          </w:p>
        </w:tc>
        <w:tc>
          <w:tcPr>
            <w:tcW w:w="2564" w:type="dxa"/>
            <w:tcBorders>
              <w:top w:val="nil"/>
              <w:left w:val="nil"/>
              <w:bottom w:val="nil"/>
              <w:right w:val="nil"/>
            </w:tcBorders>
          </w:tcPr>
          <w:p w14:paraId="2CE34663" w14:textId="77777777" w:rsidR="008E09F9" w:rsidRPr="002C1C22" w:rsidRDefault="008E09F9" w:rsidP="008E09F9">
            <w:pPr>
              <w:pStyle w:val="NormalWeb"/>
              <w:spacing w:before="0" w:beforeAutospacing="0" w:after="0" w:afterAutospacing="0"/>
              <w:rPr>
                <w:rFonts w:asciiTheme="minorHAnsi" w:eastAsia="Times New Roman" w:hAnsiTheme="minorHAnsi"/>
                <w:b w:val="0"/>
                <w:sz w:val="22"/>
                <w:szCs w:val="18"/>
              </w:rPr>
            </w:pPr>
          </w:p>
        </w:tc>
        <w:tc>
          <w:tcPr>
            <w:tcW w:w="3742" w:type="dxa"/>
          </w:tcPr>
          <w:p w14:paraId="6E604416" w14:textId="565084C2"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w:t>
            </w:r>
            <w:r w:rsidR="00B76AA9" w:rsidRPr="002C1C22">
              <w:rPr>
                <w:rFonts w:asciiTheme="minorHAnsi" w:eastAsia="Times New Roman" w:hAnsiTheme="minorHAnsi"/>
                <w:b w:val="0"/>
                <w:sz w:val="22"/>
                <w:szCs w:val="18"/>
              </w:rPr>
              <w:t xml:space="preserve">the </w:t>
            </w:r>
            <w:r w:rsidRPr="002C1C22">
              <w:rPr>
                <w:rFonts w:asciiTheme="minorHAnsi" w:eastAsia="Times New Roman" w:hAnsiTheme="minorHAnsi"/>
                <w:b w:val="0"/>
                <w:sz w:val="22"/>
                <w:szCs w:val="18"/>
              </w:rPr>
              <w:t xml:space="preserve">bulb of a lamp </w:t>
            </w:r>
          </w:p>
        </w:tc>
      </w:tr>
      <w:tr w:rsidR="008E09F9" w:rsidRPr="002C1C22" w14:paraId="55102E67" w14:textId="77777777" w:rsidTr="00FA5F20">
        <w:trPr>
          <w:trHeight w:val="537"/>
          <w:tblCellSpacing w:w="28" w:type="dxa"/>
        </w:trPr>
        <w:tc>
          <w:tcPr>
            <w:tcW w:w="3249" w:type="dxa"/>
          </w:tcPr>
          <w:p w14:paraId="52F77126" w14:textId="71CE9E45"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Electrical energy to light energy </w:t>
            </w:r>
          </w:p>
        </w:tc>
        <w:tc>
          <w:tcPr>
            <w:tcW w:w="2564" w:type="dxa"/>
            <w:tcBorders>
              <w:top w:val="nil"/>
              <w:left w:val="nil"/>
              <w:bottom w:val="nil"/>
              <w:right w:val="nil"/>
            </w:tcBorders>
          </w:tcPr>
          <w:p w14:paraId="4F1B6A22" w14:textId="77777777" w:rsidR="008E09F9" w:rsidRPr="002C1C22" w:rsidRDefault="008E09F9" w:rsidP="008E09F9">
            <w:pPr>
              <w:pStyle w:val="NormalWeb"/>
              <w:spacing w:before="0" w:beforeAutospacing="0" w:after="0" w:afterAutospacing="0"/>
              <w:rPr>
                <w:rFonts w:asciiTheme="minorHAnsi" w:eastAsia="Times New Roman" w:hAnsiTheme="minorHAnsi"/>
                <w:b w:val="0"/>
                <w:sz w:val="22"/>
                <w:szCs w:val="18"/>
              </w:rPr>
            </w:pPr>
          </w:p>
        </w:tc>
        <w:tc>
          <w:tcPr>
            <w:tcW w:w="3742" w:type="dxa"/>
          </w:tcPr>
          <w:p w14:paraId="79BCA4EE" w14:textId="261001A2"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a kettle </w:t>
            </w:r>
          </w:p>
        </w:tc>
      </w:tr>
      <w:tr w:rsidR="008E09F9" w:rsidRPr="002C1C22" w14:paraId="5F6E1CB3" w14:textId="77777777" w:rsidTr="00FA5F20">
        <w:trPr>
          <w:trHeight w:val="537"/>
          <w:tblCellSpacing w:w="28" w:type="dxa"/>
        </w:trPr>
        <w:tc>
          <w:tcPr>
            <w:tcW w:w="3249" w:type="dxa"/>
          </w:tcPr>
          <w:p w14:paraId="68D10DA4" w14:textId="465CD11A" w:rsidR="008E09F9" w:rsidRPr="002C1C22" w:rsidRDefault="008E09F9" w:rsidP="008E09F9">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Electrical energy to sound energy</w:t>
            </w:r>
          </w:p>
        </w:tc>
        <w:tc>
          <w:tcPr>
            <w:tcW w:w="2564" w:type="dxa"/>
            <w:tcBorders>
              <w:top w:val="nil"/>
              <w:left w:val="nil"/>
              <w:bottom w:val="nil"/>
              <w:right w:val="nil"/>
            </w:tcBorders>
          </w:tcPr>
          <w:p w14:paraId="0C7AF463" w14:textId="77777777" w:rsidR="008E09F9" w:rsidRPr="002C1C22" w:rsidRDefault="008E09F9" w:rsidP="00BC7895">
            <w:pPr>
              <w:rPr>
                <w:b w:val="0"/>
                <w:szCs w:val="18"/>
              </w:rPr>
            </w:pPr>
          </w:p>
        </w:tc>
        <w:tc>
          <w:tcPr>
            <w:tcW w:w="3742" w:type="dxa"/>
          </w:tcPr>
          <w:p w14:paraId="37053FD2" w14:textId="69C382B9" w:rsidR="008E09F9" w:rsidRPr="002C1C22" w:rsidRDefault="008E09F9" w:rsidP="00BC7895">
            <w:pPr>
              <w:rPr>
                <w:b w:val="0"/>
                <w:szCs w:val="18"/>
              </w:rPr>
            </w:pPr>
            <w:r w:rsidRPr="002C1C22">
              <w:rPr>
                <w:b w:val="0"/>
                <w:szCs w:val="18"/>
              </w:rPr>
              <w:t>The energy transfer occurring in a loudspeaker</w:t>
            </w:r>
          </w:p>
        </w:tc>
      </w:tr>
    </w:tbl>
    <w:p w14:paraId="2CA17357" w14:textId="1C3E314B" w:rsidR="00BC7895" w:rsidRPr="002C1C22" w:rsidRDefault="00CB6E84" w:rsidP="00E43A63">
      <w:pPr>
        <w:widowControl w:val="0"/>
        <w:tabs>
          <w:tab w:val="left" w:pos="9278"/>
          <w:tab w:val="right" w:pos="10205"/>
        </w:tabs>
        <w:jc w:val="right"/>
        <w:rPr>
          <w:rFonts w:ascii="Calibri" w:hAnsi="Calibri"/>
          <w:i/>
          <w:sz w:val="20"/>
          <w:szCs w:val="20"/>
        </w:rPr>
      </w:pPr>
      <w:r w:rsidRPr="002C1C22">
        <w:rPr>
          <w:rFonts w:ascii="Calibri" w:hAnsi="Calibri"/>
          <w:i/>
          <w:sz w:val="20"/>
          <w:szCs w:val="20"/>
        </w:rPr>
        <w:t>3</w:t>
      </w:r>
      <w:r w:rsidR="00547FFA" w:rsidRPr="002C1C22">
        <w:rPr>
          <w:rFonts w:ascii="Calibri" w:hAnsi="Calibri"/>
          <w:i/>
          <w:sz w:val="20"/>
          <w:szCs w:val="20"/>
        </w:rPr>
        <w:t xml:space="preserve"> marks</w:t>
      </w:r>
    </w:p>
    <w:p w14:paraId="4F0708F5" w14:textId="77777777" w:rsidR="00654370" w:rsidRPr="002C1C22" w:rsidRDefault="00654370" w:rsidP="00E43A63">
      <w:pPr>
        <w:widowControl w:val="0"/>
        <w:tabs>
          <w:tab w:val="left" w:pos="9278"/>
          <w:tab w:val="right" w:pos="10205"/>
        </w:tabs>
        <w:jc w:val="right"/>
        <w:rPr>
          <w:rFonts w:ascii="Calibri" w:hAnsi="Calibri"/>
          <w:i/>
          <w:sz w:val="20"/>
          <w:szCs w:val="20"/>
        </w:rPr>
      </w:pPr>
    </w:p>
    <w:p w14:paraId="1EDB3D63" w14:textId="5B8D9C6F" w:rsidR="00F87CAE" w:rsidRPr="002C1C22" w:rsidRDefault="00F87CAE" w:rsidP="00F87CAE">
      <w:pPr>
        <w:rPr>
          <w:rFonts w:cs="Tahoma"/>
        </w:rPr>
      </w:pPr>
      <w:r w:rsidRPr="002C1C22">
        <w:rPr>
          <w:rFonts w:cs="Tahoma"/>
        </w:rPr>
        <w:t>4.</w:t>
      </w:r>
      <w:r w:rsidRPr="002C1C22">
        <w:rPr>
          <w:rFonts w:cs="Tahoma"/>
        </w:rPr>
        <w:tab/>
      </w:r>
      <w:proofErr w:type="gramStart"/>
      <w:r w:rsidRPr="002C1C22">
        <w:rPr>
          <w:rFonts w:cs="Tahoma"/>
        </w:rPr>
        <w:t>a</w:t>
      </w:r>
      <w:proofErr w:type="gramEnd"/>
      <w:r w:rsidRPr="002C1C22">
        <w:rPr>
          <w:rFonts w:cs="Tahoma"/>
        </w:rPr>
        <w:t>)</w:t>
      </w:r>
      <w:r w:rsidRPr="002C1C22">
        <w:rPr>
          <w:rFonts w:cs="Tahoma"/>
        </w:rPr>
        <w:tab/>
        <w:t>Fill in the missing labels on the plug.</w:t>
      </w:r>
    </w:p>
    <w:p w14:paraId="5BCED38F" w14:textId="77777777" w:rsidR="00F87CAE" w:rsidRPr="002C1C22" w:rsidRDefault="00F87CAE" w:rsidP="00F87CAE">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08416" behindDoc="0" locked="0" layoutInCell="1" allowOverlap="1" wp14:anchorId="0697667E" wp14:editId="1E125A90">
                <wp:simplePos x="0" y="0"/>
                <wp:positionH relativeFrom="column">
                  <wp:posOffset>3569159</wp:posOffset>
                </wp:positionH>
                <wp:positionV relativeFrom="paragraph">
                  <wp:posOffset>63850</wp:posOffset>
                </wp:positionV>
                <wp:extent cx="3215903" cy="988695"/>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3215903"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3D2C5" w14:textId="77777777" w:rsidR="004060DD" w:rsidRDefault="004060DD" w:rsidP="00F87CAE">
                            <w:pPr>
                              <w:widowControl w:val="0"/>
                              <w:tabs>
                                <w:tab w:val="left" w:pos="851"/>
                                <w:tab w:val="right" w:leader="dot" w:pos="10204"/>
                              </w:tabs>
                              <w:spacing w:before="180"/>
                              <w:ind w:left="851"/>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7667E" id="Text Box 53" o:spid="_x0000_s1176" type="#_x0000_t202" style="position:absolute;left:0;text-align:left;margin-left:281.05pt;margin-top:5.05pt;width:253.2pt;height:77.8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" filled="f" stroked="f" strokeweight=".5pt">
                <v:textbox>
                  <w:txbxContent>
                    <w:p w14:paraId="0F13D2C5" w14:textId="77777777" w:rsidR="004060DD" w:rsidRDefault="004060DD" w:rsidP="00F87CAE">
                      <w:pPr>
                        <w:widowControl w:val="0"/>
                        <w:tabs>
                          <w:tab w:val="left" w:pos="851"/>
                          <w:tab w:val="right" w:leader="dot" w:pos="10204"/>
                        </w:tabs>
                        <w:spacing w:before="180"/>
                        <w:ind w:left="851"/>
                      </w:pPr>
                      <w:r>
                        <w:tab/>
                      </w:r>
                    </w:p>
                  </w:txbxContent>
                </v:textbox>
              </v:shape>
            </w:pict>
          </mc:Fallback>
        </mc:AlternateContent>
      </w:r>
      <w:r w:rsidRPr="002C1C22">
        <w:rPr>
          <w:noProof/>
          <w:lang w:eastAsia="en-GB"/>
        </w:rPr>
        <mc:AlternateContent>
          <mc:Choice Requires="wps">
            <w:drawing>
              <wp:anchor distT="0" distB="0" distL="114300" distR="114300" simplePos="0" relativeHeight="251705344" behindDoc="0" locked="0" layoutInCell="1" allowOverlap="1" wp14:anchorId="31569162" wp14:editId="41291849">
                <wp:simplePos x="0" y="0"/>
                <wp:positionH relativeFrom="column">
                  <wp:posOffset>3981450</wp:posOffset>
                </wp:positionH>
                <wp:positionV relativeFrom="paragraph">
                  <wp:posOffset>163526</wp:posOffset>
                </wp:positionV>
                <wp:extent cx="304800" cy="330200"/>
                <wp:effectExtent l="0" t="0" r="0" b="0"/>
                <wp:wrapNone/>
                <wp:docPr id="785" name="Text Box 785"/>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8FB5" w14:textId="77777777" w:rsidR="004060DD" w:rsidRPr="00E61F3B" w:rsidRDefault="004060DD" w:rsidP="00F87CAE">
                            <w:pPr>
                              <w:jc w:val="right"/>
                              <w:rPr>
                                <w:b/>
                              </w:rPr>
                            </w:pPr>
                            <w:r w:rsidRPr="00E61F3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69162" id="Text Box 785" o:spid="_x0000_s1177" type="#_x0000_t202" style="position:absolute;left:0;text-align:left;margin-left:313.5pt;margin-top:12.9pt;width:24pt;height:26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" filled="f" stroked="f" strokeweight=".5pt">
                <v:textbox>
                  <w:txbxContent>
                    <w:p w14:paraId="06898FB5" w14:textId="77777777" w:rsidR="004060DD" w:rsidRPr="00E61F3B" w:rsidRDefault="004060DD" w:rsidP="00F87CAE">
                      <w:pPr>
                        <w:jc w:val="right"/>
                        <w:rPr>
                          <w:b/>
                        </w:rPr>
                      </w:pPr>
                      <w:r w:rsidRPr="00E61F3B">
                        <w:rPr>
                          <w:b/>
                        </w:rPr>
                        <w:t>A</w:t>
                      </w:r>
                    </w:p>
                  </w:txbxContent>
                </v:textbox>
              </v:shape>
            </w:pict>
          </mc:Fallback>
        </mc:AlternateContent>
      </w:r>
    </w:p>
    <w:p w14:paraId="2896F190" w14:textId="77777777" w:rsidR="00F87CAE" w:rsidRPr="002C1C22" w:rsidRDefault="00F87CAE" w:rsidP="00F87CAE">
      <w:pPr>
        <w:tabs>
          <w:tab w:val="right" w:pos="10205"/>
        </w:tabs>
        <w:ind w:left="360"/>
        <w:rPr>
          <w:rFonts w:cs="Tahoma"/>
        </w:rPr>
      </w:pPr>
      <w:r w:rsidRPr="002C1C22">
        <w:rPr>
          <w:rFonts w:cs="Tahoma"/>
          <w:noProof/>
          <w:lang w:eastAsia="en-GB"/>
        </w:rPr>
        <mc:AlternateContent>
          <mc:Choice Requires="wpg">
            <w:drawing>
              <wp:anchor distT="0" distB="0" distL="114300" distR="114300" simplePos="0" relativeHeight="251702272" behindDoc="0" locked="0" layoutInCell="1" allowOverlap="1" wp14:anchorId="5C8E0059" wp14:editId="6095776B">
                <wp:simplePos x="0" y="0"/>
                <wp:positionH relativeFrom="column">
                  <wp:posOffset>1200312</wp:posOffset>
                </wp:positionH>
                <wp:positionV relativeFrom="paragraph">
                  <wp:posOffset>38735</wp:posOffset>
                </wp:positionV>
                <wp:extent cx="3560445" cy="2153920"/>
                <wp:effectExtent l="0" t="0" r="1905" b="0"/>
                <wp:wrapNone/>
                <wp:docPr id="425" name="Group 425"/>
                <wp:cNvGraphicFramePr/>
                <a:graphic xmlns:a="http://schemas.openxmlformats.org/drawingml/2006/main">
                  <a:graphicData uri="http://schemas.microsoft.com/office/word/2010/wordprocessingGroup">
                    <wpg:wgp>
                      <wpg:cNvGrpSpPr/>
                      <wpg:grpSpPr>
                        <a:xfrm>
                          <a:off x="0" y="0"/>
                          <a:ext cx="3560445" cy="2153920"/>
                          <a:chOff x="7952" y="0"/>
                          <a:chExt cx="3560884" cy="2154115"/>
                        </a:xfrm>
                      </wpg:grpSpPr>
                      <pic:pic xmlns:pic="http://schemas.openxmlformats.org/drawingml/2006/picture">
                        <pic:nvPicPr>
                          <pic:cNvPr id="310" name="Picture 310" descr="3 pin plu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952" y="0"/>
                            <a:ext cx="3560884" cy="2154115"/>
                          </a:xfrm>
                          <a:prstGeom prst="rect">
                            <a:avLst/>
                          </a:prstGeom>
                          <a:noFill/>
                          <a:ln>
                            <a:noFill/>
                          </a:ln>
                        </pic:spPr>
                      </pic:pic>
                      <wps:wsp>
                        <wps:cNvPr id="422" name="Text Box 422"/>
                        <wps:cNvSpPr txBox="1"/>
                        <wps:spPr>
                          <a:xfrm>
                            <a:off x="63618" y="432897"/>
                            <a:ext cx="843346" cy="3305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AD8CF" w14:textId="77777777" w:rsidR="004060DD" w:rsidRPr="00E61F3B" w:rsidRDefault="004060DD" w:rsidP="00F87CAE">
                              <w:pPr>
                                <w:jc w:val="right"/>
                              </w:pPr>
                              <w:r w:rsidRPr="00E61F3B">
                                <w:t>Neutral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Text Box 423"/>
                        <wps:cNvSpPr txBox="1"/>
                        <wps:spPr>
                          <a:xfrm>
                            <a:off x="2875085" y="26377"/>
                            <a:ext cx="676422" cy="184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C7708" w14:textId="77777777" w:rsidR="004060DD" w:rsidRDefault="004060DD" w:rsidP="00F87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2963155" y="369277"/>
                            <a:ext cx="58835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F5516" w14:textId="77777777" w:rsidR="004060DD" w:rsidRDefault="004060DD" w:rsidP="00F87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8E0059" id="Group 425" o:spid="_x0000_s1178" style="position:absolute;left:0;text-align:left;margin-left:94.5pt;margin-top:3.05pt;width:280.35pt;height:169.6pt;z-index:251702272;mso-position-horizontal-relative:text;mso-position-vertical-relative:text;mso-width-relative:margin;mso-height-relative:margin" coordorigin="79" coordsize="35608,2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">
                <v:shape id="Picture 310" o:spid="_x0000_s1179" type="#_x0000_t75" alt="3 pin plug" style="position:absolute;left:79;width:35609;height:2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1FDAAAAA3AAAAA8AAABkcnMvZG93bnJldi54bWxET91qwjAUvh/4DuEI3gxN28EY1Sj+0LFb&#10;uz7AoTm2xeakJtHWt18uBl5+fP+b3WR68SDnO8sK0lUCgri2uuNGQfVbLL9A+ICssbdMCp7kYbed&#10;vW0w13bkMz3K0IgYwj5HBW0IQy6lr1sy6Fd2II7cxTqDIULXSO1wjOGml1mSfEqDHceGFgc6tlRf&#10;y7tRUNybMhu/k9TdhuJQvZ8qecwqpRbzab8GEWgKL/G/+0cr+Ejj/HgmHgG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szUUMAAAADcAAAADwAAAAAAAAAAAAAAAACfAgAA&#10;ZHJzL2Rvd25yZXYueG1sUEsFBgAAAAAEAAQA9wAAAIwDAAAAAA==&#10;">
                  <v:imagedata r:id="rId41" o:title="3 pin plug"/>
                  <v:path arrowok="t"/>
                </v:shape>
                <v:shape id="Text Box 422" o:spid="_x0000_s1180" type="#_x0000_t202" style="position:absolute;left:636;top:4328;width:843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79scA&#10;AADcAAAADwAAAGRycy9kb3ducmV2LnhtbESPT0vDQBTE74LfYXmCF7Eb0z9K7LaUom3prYlaentk&#10;n0kw+zZk1yT99t2C4HGYmd8w8+VgatFR6yrLCp5GEQji3OqKCwUf2fvjCwjnkTXWlknBmRwsF7c3&#10;c0y07flAXeoLESDsElRQet8kUrq8JINuZBvi4H3b1qAPsi2kbrEPcFPLOIpm0mDFYaHEhtYl5T/p&#10;r1FweiiOezdsPvvxdNy8bbvs+UtnSt3fDatXEJ4G/x/+a++0gkkcw/VMO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1+/bHAAAA3AAAAA8AAAAAAAAAAAAAAAAAmAIAAGRy&#10;cy9kb3ducmV2LnhtbFBLBQYAAAAABAAEAPUAAACMAwAAAAA=&#10;" fillcolor="white [3201]" stroked="f" strokeweight=".5pt">
                  <v:textbox>
                    <w:txbxContent>
                      <w:p w14:paraId="665AD8CF" w14:textId="77777777" w:rsidR="004060DD" w:rsidRPr="00E61F3B" w:rsidRDefault="004060DD" w:rsidP="00F87CAE">
                        <w:pPr>
                          <w:jc w:val="right"/>
                        </w:pPr>
                        <w:r w:rsidRPr="00E61F3B">
                          <w:t>Neutral pin</w:t>
                        </w:r>
                      </w:p>
                    </w:txbxContent>
                  </v:textbox>
                </v:shape>
                <v:shape id="Text Box 423" o:spid="_x0000_s1181" type="#_x0000_t202" style="position:absolute;left:28750;top:263;width:6765;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ebccA&#10;AADcAAAADwAAAGRycy9kb3ducmV2LnhtbESPQUvDQBSE74L/YXlCL2I3Nm2V2G0RqW3prYlaentk&#10;n0kw+zZk1yT9992C4HGYmW+YxWowteiodZVlBY/jCARxbnXFhYKP7P3hGYTzyBpry6TgTA5Wy9ub&#10;BSba9nygLvWFCBB2CSoovW8SKV1ekkE3tg1x8L5ta9AH2RZSt9gHuKnlJIrm0mDFYaHEht5Kyn/S&#10;X6PgdF8c927YfPbxLG7W2y57+tKZUqO74fUFhKfB/4f/2jutYDqJ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5Xm3HAAAA3AAAAA8AAAAAAAAAAAAAAAAAmAIAAGRy&#10;cy9kb3ducmV2LnhtbFBLBQYAAAAABAAEAPUAAACMAwAAAAA=&#10;" fillcolor="white [3201]" stroked="f" strokeweight=".5pt">
                  <v:textbox>
                    <w:txbxContent>
                      <w:p w14:paraId="463C7708" w14:textId="77777777" w:rsidR="004060DD" w:rsidRDefault="004060DD" w:rsidP="00F87CAE"/>
                    </w:txbxContent>
                  </v:textbox>
                </v:shape>
                <v:shape id="Text Box 424" o:spid="_x0000_s1182" type="#_x0000_t202" style="position:absolute;left:29631;top:3692;width:58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GccA&#10;AADcAAAADwAAAGRycy9kb3ducmV2LnhtbESPT2vCQBTE74V+h+UJXopu/FMtqauIWC291ailt0f2&#10;mYRm34bsmsRv3xUKPQ4z8xtmsepMKRqqXWFZwWgYgSBOrS44U3BM3gYvIJxH1lhaJgU3crBaPj4s&#10;MNa25U9qDj4TAcIuRgW591UspUtzMuiGtiIO3sXWBn2QdSZ1jW2Am1KOo2gmDRYcFnKsaJNT+nO4&#10;GgXfT9nXh+t2p3byPKm2+yaZn3WiVL/XrV9BeOr8f/iv/a4VTM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hnHAAAA3AAAAA8AAAAAAAAAAAAAAAAAmAIAAGRy&#10;cy9kb3ducmV2LnhtbFBLBQYAAAAABAAEAPUAAACMAwAAAAA=&#10;" fillcolor="white [3201]" stroked="f" strokeweight=".5pt">
                  <v:textbox>
                    <w:txbxContent>
                      <w:p w14:paraId="18AF5516" w14:textId="77777777" w:rsidR="004060DD" w:rsidRDefault="004060DD" w:rsidP="00F87CAE"/>
                    </w:txbxContent>
                  </v:textbox>
                </v:shape>
              </v:group>
            </w:pict>
          </mc:Fallback>
        </mc:AlternateContent>
      </w:r>
    </w:p>
    <w:p w14:paraId="41BDE845" w14:textId="77777777" w:rsidR="00F87CAE" w:rsidRPr="002C1C22" w:rsidRDefault="00F87CAE" w:rsidP="00F87CAE">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09440" behindDoc="0" locked="0" layoutInCell="1" allowOverlap="1" wp14:anchorId="57BC1F16" wp14:editId="611327F9">
                <wp:simplePos x="0" y="0"/>
                <wp:positionH relativeFrom="column">
                  <wp:posOffset>3656330</wp:posOffset>
                </wp:positionH>
                <wp:positionV relativeFrom="paragraph">
                  <wp:posOffset>77820</wp:posOffset>
                </wp:positionV>
                <wp:extent cx="3132083" cy="988695"/>
                <wp:effectExtent l="0" t="0" r="0" b="1905"/>
                <wp:wrapNone/>
                <wp:docPr id="54" name="Text Box 54"/>
                <wp:cNvGraphicFramePr/>
                <a:graphic xmlns:a="http://schemas.openxmlformats.org/drawingml/2006/main">
                  <a:graphicData uri="http://schemas.microsoft.com/office/word/2010/wordprocessingShape">
                    <wps:wsp>
                      <wps:cNvSpPr txBox="1"/>
                      <wps:spPr>
                        <a:xfrm>
                          <a:off x="0" y="0"/>
                          <a:ext cx="3132083"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FE50B" w14:textId="77777777" w:rsidR="004060DD" w:rsidRDefault="004060DD" w:rsidP="00F87CAE">
                            <w:pPr>
                              <w:widowControl w:val="0"/>
                              <w:tabs>
                                <w:tab w:val="left" w:pos="851"/>
                                <w:tab w:val="right" w:leader="dot" w:pos="10204"/>
                              </w:tabs>
                              <w:spacing w:before="180"/>
                              <w:ind w:left="851"/>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BC1F16" id="Text Box 54" o:spid="_x0000_s1183" type="#_x0000_t202" style="position:absolute;left:0;text-align:left;margin-left:287.9pt;margin-top:6.15pt;width:246.6pt;height:77.8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" filled="f" stroked="f" strokeweight=".5pt">
                <v:textbox>
                  <w:txbxContent>
                    <w:p w14:paraId="195FE50B" w14:textId="77777777" w:rsidR="004060DD" w:rsidRDefault="004060DD" w:rsidP="00F87CAE">
                      <w:pPr>
                        <w:widowControl w:val="0"/>
                        <w:tabs>
                          <w:tab w:val="left" w:pos="851"/>
                          <w:tab w:val="right" w:leader="dot" w:pos="10204"/>
                        </w:tabs>
                        <w:spacing w:before="180"/>
                        <w:ind w:left="851"/>
                      </w:pPr>
                      <w:r>
                        <w:tab/>
                      </w:r>
                    </w:p>
                  </w:txbxContent>
                </v:textbox>
              </v:shape>
            </w:pict>
          </mc:Fallback>
        </mc:AlternateContent>
      </w:r>
    </w:p>
    <w:p w14:paraId="2D84796E" w14:textId="77777777" w:rsidR="00F87CAE" w:rsidRPr="002C1C22" w:rsidRDefault="00F87CAE" w:rsidP="00F87CAE">
      <w:pPr>
        <w:tabs>
          <w:tab w:val="right" w:pos="10205"/>
        </w:tabs>
        <w:ind w:left="360"/>
        <w:rPr>
          <w:rFonts w:cs="Tahoma"/>
        </w:rPr>
      </w:pPr>
      <w:r w:rsidRPr="002C1C22">
        <w:rPr>
          <w:noProof/>
          <w:lang w:eastAsia="en-GB"/>
        </w:rPr>
        <mc:AlternateContent>
          <mc:Choice Requires="wps">
            <w:drawing>
              <wp:anchor distT="0" distB="0" distL="114300" distR="114300" simplePos="0" relativeHeight="251706368" behindDoc="0" locked="0" layoutInCell="1" allowOverlap="1" wp14:anchorId="3EFF63F2" wp14:editId="36F16F12">
                <wp:simplePos x="0" y="0"/>
                <wp:positionH relativeFrom="column">
                  <wp:posOffset>4060190</wp:posOffset>
                </wp:positionH>
                <wp:positionV relativeFrom="paragraph">
                  <wp:posOffset>11761</wp:posOffset>
                </wp:positionV>
                <wp:extent cx="304800" cy="330200"/>
                <wp:effectExtent l="0" t="0" r="0" b="0"/>
                <wp:wrapNone/>
                <wp:docPr id="786" name="Text Box 786"/>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28561" w14:textId="77777777" w:rsidR="004060DD" w:rsidRPr="00E61F3B" w:rsidRDefault="004060DD" w:rsidP="00F87CAE">
                            <w:pPr>
                              <w:jc w:val="right"/>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F63F2" id="Text Box 786" o:spid="_x0000_s1184" type="#_x0000_t202" style="position:absolute;left:0;text-align:left;margin-left:319.7pt;margin-top:.95pt;width:24pt;height:2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" filled="f" stroked="f" strokeweight=".5pt">
                <v:textbox>
                  <w:txbxContent>
                    <w:p w14:paraId="0EE28561" w14:textId="77777777" w:rsidR="004060DD" w:rsidRPr="00E61F3B" w:rsidRDefault="004060DD" w:rsidP="00F87CAE">
                      <w:pPr>
                        <w:jc w:val="right"/>
                        <w:rPr>
                          <w:b/>
                        </w:rPr>
                      </w:pPr>
                      <w:r>
                        <w:rPr>
                          <w:b/>
                        </w:rPr>
                        <w:t>B</w:t>
                      </w:r>
                    </w:p>
                  </w:txbxContent>
                </v:textbox>
              </v:shape>
            </w:pict>
          </mc:Fallback>
        </mc:AlternateContent>
      </w:r>
    </w:p>
    <w:p w14:paraId="4E334D0C" w14:textId="77777777" w:rsidR="00F87CAE" w:rsidRPr="002C1C22" w:rsidRDefault="00F87CAE" w:rsidP="00F87CAE">
      <w:pPr>
        <w:tabs>
          <w:tab w:val="right" w:pos="10205"/>
        </w:tabs>
        <w:ind w:left="360"/>
        <w:rPr>
          <w:rFonts w:cs="Tahoma"/>
        </w:rPr>
      </w:pPr>
    </w:p>
    <w:p w14:paraId="211FA844" w14:textId="77777777" w:rsidR="00F87CAE" w:rsidRPr="002C1C22" w:rsidRDefault="00F87CAE" w:rsidP="00F87CAE">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10464" behindDoc="0" locked="0" layoutInCell="1" allowOverlap="1" wp14:anchorId="22F9E3AC" wp14:editId="673EE9CB">
                <wp:simplePos x="0" y="0"/>
                <wp:positionH relativeFrom="column">
                  <wp:posOffset>3737325</wp:posOffset>
                </wp:positionH>
                <wp:positionV relativeFrom="paragraph">
                  <wp:posOffset>51873</wp:posOffset>
                </wp:positionV>
                <wp:extent cx="3047738" cy="988695"/>
                <wp:effectExtent l="0" t="0" r="0" b="1905"/>
                <wp:wrapNone/>
                <wp:docPr id="55" name="Text Box 55"/>
                <wp:cNvGraphicFramePr/>
                <a:graphic xmlns:a="http://schemas.openxmlformats.org/drawingml/2006/main">
                  <a:graphicData uri="http://schemas.microsoft.com/office/word/2010/wordprocessingShape">
                    <wps:wsp>
                      <wps:cNvSpPr txBox="1"/>
                      <wps:spPr>
                        <a:xfrm>
                          <a:off x="0" y="0"/>
                          <a:ext cx="3047738"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239E6D" w14:textId="77777777" w:rsidR="004060DD" w:rsidRDefault="004060DD" w:rsidP="00F87CAE">
                            <w:pPr>
                              <w:widowControl w:val="0"/>
                              <w:tabs>
                                <w:tab w:val="left" w:pos="851"/>
                                <w:tab w:val="right" w:leader="dot" w:pos="10204"/>
                              </w:tabs>
                              <w:spacing w:before="180"/>
                              <w:ind w:left="851"/>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F9E3AC" id="Text Box 55" o:spid="_x0000_s1185" type="#_x0000_t202" style="position:absolute;left:0;text-align:left;margin-left:294.3pt;margin-top:4.1pt;width:240pt;height:77.8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" filled="f" stroked="f" strokeweight=".5pt">
                <v:textbox>
                  <w:txbxContent>
                    <w:p w14:paraId="23239E6D" w14:textId="77777777" w:rsidR="004060DD" w:rsidRDefault="004060DD" w:rsidP="00F87CAE">
                      <w:pPr>
                        <w:widowControl w:val="0"/>
                        <w:tabs>
                          <w:tab w:val="left" w:pos="851"/>
                          <w:tab w:val="right" w:leader="dot" w:pos="10204"/>
                        </w:tabs>
                        <w:spacing w:before="180"/>
                        <w:ind w:left="851"/>
                      </w:pPr>
                      <w:r>
                        <w:tab/>
                      </w:r>
                    </w:p>
                  </w:txbxContent>
                </v:textbox>
              </v:shape>
            </w:pict>
          </mc:Fallback>
        </mc:AlternateContent>
      </w:r>
      <w:r w:rsidRPr="002C1C22">
        <w:rPr>
          <w:noProof/>
          <w:lang w:eastAsia="en-GB"/>
        </w:rPr>
        <mc:AlternateContent>
          <mc:Choice Requires="wps">
            <w:drawing>
              <wp:anchor distT="0" distB="0" distL="114300" distR="114300" simplePos="0" relativeHeight="251707392" behindDoc="0" locked="0" layoutInCell="1" allowOverlap="1" wp14:anchorId="7EAF563E" wp14:editId="739BEBEE">
                <wp:simplePos x="0" y="0"/>
                <wp:positionH relativeFrom="column">
                  <wp:posOffset>4164330</wp:posOffset>
                </wp:positionH>
                <wp:positionV relativeFrom="paragraph">
                  <wp:posOffset>158446</wp:posOffset>
                </wp:positionV>
                <wp:extent cx="304800" cy="330200"/>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17A50" w14:textId="77777777" w:rsidR="004060DD" w:rsidRPr="00E61F3B" w:rsidRDefault="004060DD" w:rsidP="00F87CAE">
                            <w:pPr>
                              <w:jc w:val="right"/>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F563E" id="Text Box 787" o:spid="_x0000_s1186" type="#_x0000_t202" style="position:absolute;left:0;text-align:left;margin-left:327.9pt;margin-top:12.5pt;width:24pt;height:2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" filled="f" stroked="f" strokeweight=".5pt">
                <v:textbox>
                  <w:txbxContent>
                    <w:p w14:paraId="28817A50" w14:textId="77777777" w:rsidR="004060DD" w:rsidRPr="00E61F3B" w:rsidRDefault="004060DD" w:rsidP="00F87CAE">
                      <w:pPr>
                        <w:jc w:val="right"/>
                        <w:rPr>
                          <w:b/>
                        </w:rPr>
                      </w:pPr>
                      <w:r>
                        <w:rPr>
                          <w:b/>
                        </w:rPr>
                        <w:t>C</w:t>
                      </w:r>
                    </w:p>
                  </w:txbxContent>
                </v:textbox>
              </v:shape>
            </w:pict>
          </mc:Fallback>
        </mc:AlternateContent>
      </w:r>
    </w:p>
    <w:p w14:paraId="5687098D" w14:textId="77777777" w:rsidR="00F87CAE" w:rsidRPr="002C1C22" w:rsidRDefault="00F87CAE" w:rsidP="00F87CAE">
      <w:pPr>
        <w:tabs>
          <w:tab w:val="right" w:pos="10205"/>
        </w:tabs>
        <w:ind w:left="360"/>
        <w:rPr>
          <w:rFonts w:cs="Tahoma"/>
        </w:rPr>
      </w:pPr>
      <w:r w:rsidRPr="002C1C22">
        <w:rPr>
          <w:noProof/>
          <w:lang w:eastAsia="en-GB"/>
        </w:rPr>
        <mc:AlternateContent>
          <mc:Choice Requires="wps">
            <w:drawing>
              <wp:anchor distT="0" distB="0" distL="114300" distR="114300" simplePos="0" relativeHeight="251703296" behindDoc="0" locked="0" layoutInCell="1" allowOverlap="1" wp14:anchorId="53946E44" wp14:editId="3FB70BD6">
                <wp:simplePos x="0" y="0"/>
                <wp:positionH relativeFrom="column">
                  <wp:posOffset>4269740</wp:posOffset>
                </wp:positionH>
                <wp:positionV relativeFrom="paragraph">
                  <wp:posOffset>33651</wp:posOffset>
                </wp:positionV>
                <wp:extent cx="588010" cy="227965"/>
                <wp:effectExtent l="0" t="0" r="2540" b="635"/>
                <wp:wrapNone/>
                <wp:docPr id="960" name="Text Box 960"/>
                <wp:cNvGraphicFramePr/>
                <a:graphic xmlns:a="http://schemas.openxmlformats.org/drawingml/2006/main">
                  <a:graphicData uri="http://schemas.microsoft.com/office/word/2010/wordprocessingShape">
                    <wps:wsp>
                      <wps:cNvSpPr txBox="1"/>
                      <wps:spPr>
                        <a:xfrm>
                          <a:off x="0" y="0"/>
                          <a:ext cx="588010" cy="227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E2A2E" w14:textId="77777777" w:rsidR="004060DD" w:rsidRDefault="004060DD" w:rsidP="00F87C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946E44" id="Text Box 960" o:spid="_x0000_s1187" type="#_x0000_t202" style="position:absolute;left:0;text-align:left;margin-left:336.2pt;margin-top:2.65pt;width:46.3pt;height:17.9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" fillcolor="white [3201]" stroked="f" strokeweight=".5pt">
                <v:textbox>
                  <w:txbxContent>
                    <w:p w14:paraId="0A3E2A2E" w14:textId="77777777" w:rsidR="004060DD" w:rsidRDefault="004060DD" w:rsidP="00F87CAE"/>
                  </w:txbxContent>
                </v:textbox>
              </v:shape>
            </w:pict>
          </mc:Fallback>
        </mc:AlternateContent>
      </w:r>
    </w:p>
    <w:p w14:paraId="15863FB1" w14:textId="77777777" w:rsidR="00F87CAE" w:rsidRPr="002C1C22" w:rsidRDefault="00F87CAE" w:rsidP="00F87CAE">
      <w:pPr>
        <w:tabs>
          <w:tab w:val="right" w:pos="10205"/>
        </w:tabs>
        <w:ind w:left="360"/>
        <w:rPr>
          <w:rFonts w:cs="Tahoma"/>
        </w:rPr>
      </w:pPr>
    </w:p>
    <w:p w14:paraId="5A461821" w14:textId="77777777" w:rsidR="00F87CAE" w:rsidRPr="002C1C22" w:rsidRDefault="00F87CAE" w:rsidP="00F87CAE">
      <w:pPr>
        <w:tabs>
          <w:tab w:val="right" w:pos="10205"/>
        </w:tabs>
        <w:ind w:left="360"/>
        <w:rPr>
          <w:rFonts w:cs="Tahoma"/>
        </w:rPr>
      </w:pPr>
      <w:r w:rsidRPr="002C1C22">
        <w:rPr>
          <w:noProof/>
          <w:lang w:eastAsia="en-GB"/>
        </w:rPr>
        <mc:AlternateContent>
          <mc:Choice Requires="wps">
            <w:drawing>
              <wp:anchor distT="0" distB="0" distL="114300" distR="114300" simplePos="0" relativeHeight="251704320" behindDoc="0" locked="0" layoutInCell="1" allowOverlap="1" wp14:anchorId="2806E047" wp14:editId="6C4DECAD">
                <wp:simplePos x="0" y="0"/>
                <wp:positionH relativeFrom="column">
                  <wp:posOffset>405820</wp:posOffset>
                </wp:positionH>
                <wp:positionV relativeFrom="paragraph">
                  <wp:posOffset>101572</wp:posOffset>
                </wp:positionV>
                <wp:extent cx="1510555" cy="330471"/>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1510555" cy="3304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4D565" w14:textId="77777777" w:rsidR="004060DD" w:rsidRPr="00E61F3B" w:rsidRDefault="004060DD" w:rsidP="00F87CAE">
                            <w:pPr>
                              <w:jc w:val="right"/>
                            </w:pPr>
                            <w:r>
                              <w:t>Cable 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06E047" id="Text Box 784" o:spid="_x0000_s1188" type="#_x0000_t202" style="position:absolute;left:0;text-align:left;margin-left:31.95pt;margin-top:8pt;width:118.95pt;height:26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" fillcolor="white [3201]" stroked="f" strokeweight=".5pt">
                <v:textbox>
                  <w:txbxContent>
                    <w:p w14:paraId="0DE4D565" w14:textId="77777777" w:rsidR="004060DD" w:rsidRPr="00E61F3B" w:rsidRDefault="004060DD" w:rsidP="00F87CAE">
                      <w:pPr>
                        <w:jc w:val="right"/>
                      </w:pPr>
                      <w:r>
                        <w:t>Cable grip</w:t>
                      </w:r>
                    </w:p>
                  </w:txbxContent>
                </v:textbox>
              </v:shape>
            </w:pict>
          </mc:Fallback>
        </mc:AlternateContent>
      </w:r>
    </w:p>
    <w:p w14:paraId="4E1897FC" w14:textId="77777777" w:rsidR="00F87CAE" w:rsidRPr="002C1C22" w:rsidRDefault="00F87CAE" w:rsidP="00F87CAE">
      <w:pPr>
        <w:tabs>
          <w:tab w:val="right" w:pos="10205"/>
        </w:tabs>
        <w:ind w:left="360"/>
        <w:rPr>
          <w:rFonts w:cs="Tahoma"/>
        </w:rPr>
      </w:pPr>
    </w:p>
    <w:p w14:paraId="208B6AE7" w14:textId="77777777" w:rsidR="00F87CAE" w:rsidRPr="002C1C22" w:rsidRDefault="00F87CAE" w:rsidP="00F87CAE">
      <w:pPr>
        <w:tabs>
          <w:tab w:val="right" w:pos="10205"/>
        </w:tabs>
        <w:ind w:left="360"/>
        <w:rPr>
          <w:rFonts w:cs="Tahoma"/>
        </w:rPr>
      </w:pPr>
    </w:p>
    <w:p w14:paraId="1F90D6EB" w14:textId="77777777" w:rsidR="00F87CAE" w:rsidRPr="002C1C22" w:rsidRDefault="00F87CAE" w:rsidP="00F87CAE">
      <w:pPr>
        <w:tabs>
          <w:tab w:val="right" w:pos="10205"/>
        </w:tabs>
        <w:ind w:left="360"/>
        <w:rPr>
          <w:rFonts w:cs="Tahoma"/>
        </w:rPr>
      </w:pPr>
    </w:p>
    <w:p w14:paraId="1291B54A" w14:textId="77777777" w:rsidR="00F87CAE" w:rsidRPr="002C1C22" w:rsidRDefault="00F87CAE" w:rsidP="00F87CAE">
      <w:pPr>
        <w:tabs>
          <w:tab w:val="right" w:pos="10205"/>
        </w:tabs>
        <w:ind w:left="360"/>
        <w:rPr>
          <w:rFonts w:cs="Tahoma"/>
        </w:rPr>
      </w:pPr>
    </w:p>
    <w:p w14:paraId="7AE48908" w14:textId="77777777" w:rsidR="00F87CAE" w:rsidRPr="002C1C22" w:rsidRDefault="00F87CAE" w:rsidP="00F87CAE">
      <w:pPr>
        <w:tabs>
          <w:tab w:val="right" w:pos="10205"/>
        </w:tabs>
        <w:spacing w:after="120"/>
        <w:jc w:val="right"/>
        <w:rPr>
          <w:rFonts w:cs="Tahoma"/>
          <w:i/>
          <w:sz w:val="20"/>
        </w:rPr>
      </w:pPr>
      <w:r w:rsidRPr="002C1C22">
        <w:rPr>
          <w:rFonts w:cs="Tahoma"/>
          <w:i/>
          <w:sz w:val="20"/>
        </w:rPr>
        <w:lastRenderedPageBreak/>
        <w:t>3 marks</w:t>
      </w:r>
    </w:p>
    <w:p w14:paraId="4CC07F05" w14:textId="31BB7207" w:rsidR="00F87CAE" w:rsidRPr="002C1C22" w:rsidRDefault="00460583" w:rsidP="00F87CAE">
      <w:pPr>
        <w:ind w:left="426" w:hanging="426"/>
        <w:rPr>
          <w:rFonts w:cs="Tahoma"/>
        </w:rPr>
      </w:pPr>
      <w:r w:rsidRPr="002C1C22">
        <w:rPr>
          <w:rFonts w:cs="Tahoma"/>
        </w:rPr>
        <w:tab/>
        <w:t>b</w:t>
      </w:r>
      <w:r w:rsidR="00F87CAE" w:rsidRPr="002C1C22">
        <w:rPr>
          <w:rFonts w:cs="Tahoma"/>
        </w:rPr>
        <w:t>)</w:t>
      </w:r>
      <w:r w:rsidR="00F87CAE" w:rsidRPr="002C1C22">
        <w:rPr>
          <w:rFonts w:cs="Tahoma"/>
        </w:rPr>
        <w:tab/>
        <w:t>Explain the role of the live, earth and neutral wires seen in an appliance plug.</w:t>
      </w:r>
      <w:r w:rsidR="00F87CAE" w:rsidRPr="002C1C22">
        <w:rPr>
          <w:rFonts w:cs="Tahoma"/>
        </w:rPr>
        <w:tab/>
      </w:r>
    </w:p>
    <w:p w14:paraId="0FD5CA98" w14:textId="77777777" w:rsidR="00F87CAE" w:rsidRPr="002C1C22" w:rsidRDefault="00F87CAE" w:rsidP="00F87CAE">
      <w:pPr>
        <w:widowControl w:val="0"/>
        <w:tabs>
          <w:tab w:val="right" w:leader="dot" w:pos="10204"/>
        </w:tabs>
        <w:spacing w:before="180"/>
        <w:ind w:left="851"/>
        <w:rPr>
          <w:rFonts w:ascii="Calibri" w:hAnsi="Calibri"/>
          <w:szCs w:val="22"/>
        </w:rPr>
      </w:pPr>
      <w:r w:rsidRPr="002C1C22">
        <w:rPr>
          <w:rFonts w:ascii="Calibri" w:hAnsi="Calibri"/>
          <w:szCs w:val="22"/>
        </w:rPr>
        <w:tab/>
      </w:r>
    </w:p>
    <w:p w14:paraId="17C9F2A7" w14:textId="77777777" w:rsidR="00F87CAE" w:rsidRPr="002C1C22" w:rsidRDefault="00F87CAE" w:rsidP="00F87CAE">
      <w:pPr>
        <w:widowControl w:val="0"/>
        <w:tabs>
          <w:tab w:val="right" w:leader="dot" w:pos="10204"/>
        </w:tabs>
        <w:spacing w:before="180"/>
        <w:ind w:left="851"/>
        <w:rPr>
          <w:rFonts w:ascii="Calibri" w:hAnsi="Calibri"/>
          <w:szCs w:val="22"/>
        </w:rPr>
      </w:pPr>
      <w:r w:rsidRPr="002C1C22">
        <w:rPr>
          <w:rFonts w:ascii="Calibri" w:hAnsi="Calibri"/>
          <w:szCs w:val="22"/>
        </w:rPr>
        <w:tab/>
      </w:r>
    </w:p>
    <w:p w14:paraId="1511CE3F" w14:textId="6721F74A" w:rsidR="00520CB4" w:rsidRPr="002C1C22" w:rsidRDefault="00520CB4" w:rsidP="00F87CAE">
      <w:pPr>
        <w:widowControl w:val="0"/>
        <w:tabs>
          <w:tab w:val="right" w:leader="dot" w:pos="10204"/>
        </w:tabs>
        <w:spacing w:before="180"/>
        <w:ind w:left="851"/>
        <w:rPr>
          <w:rFonts w:ascii="Calibri" w:hAnsi="Calibri"/>
          <w:szCs w:val="22"/>
        </w:rPr>
      </w:pPr>
      <w:r w:rsidRPr="002C1C22">
        <w:rPr>
          <w:rFonts w:ascii="Calibri" w:hAnsi="Calibri"/>
          <w:szCs w:val="22"/>
        </w:rPr>
        <w:tab/>
      </w:r>
    </w:p>
    <w:p w14:paraId="396EA472" w14:textId="77777777" w:rsidR="00F87CAE" w:rsidRPr="002C1C22" w:rsidRDefault="00F87CAE" w:rsidP="00F87CAE">
      <w:pPr>
        <w:widowControl w:val="0"/>
        <w:tabs>
          <w:tab w:val="right" w:leader="dot" w:pos="10204"/>
        </w:tabs>
        <w:spacing w:before="180"/>
        <w:ind w:left="851"/>
        <w:rPr>
          <w:rFonts w:ascii="Calibri" w:hAnsi="Calibri"/>
          <w:szCs w:val="22"/>
        </w:rPr>
      </w:pPr>
      <w:r w:rsidRPr="002C1C22">
        <w:rPr>
          <w:rFonts w:ascii="Calibri" w:hAnsi="Calibri"/>
          <w:szCs w:val="22"/>
        </w:rPr>
        <w:tab/>
      </w:r>
    </w:p>
    <w:p w14:paraId="14DDEF1B" w14:textId="212AA17F" w:rsidR="00520CB4" w:rsidRPr="002C1C22" w:rsidRDefault="00520CB4" w:rsidP="00F87CAE">
      <w:pPr>
        <w:widowControl w:val="0"/>
        <w:tabs>
          <w:tab w:val="right" w:leader="dot" w:pos="10204"/>
        </w:tabs>
        <w:spacing w:before="180"/>
        <w:ind w:left="851"/>
        <w:rPr>
          <w:rFonts w:ascii="Calibri" w:hAnsi="Calibri"/>
          <w:szCs w:val="22"/>
        </w:rPr>
      </w:pPr>
      <w:r w:rsidRPr="002C1C22">
        <w:rPr>
          <w:rFonts w:ascii="Calibri" w:hAnsi="Calibri"/>
          <w:szCs w:val="22"/>
        </w:rPr>
        <w:tab/>
      </w:r>
    </w:p>
    <w:p w14:paraId="64A77098" w14:textId="77777777" w:rsidR="00F87CAE" w:rsidRPr="002C1C22" w:rsidRDefault="00F87CAE" w:rsidP="00F87CAE">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36A1A247" w14:textId="77777777" w:rsidR="00F87CAE" w:rsidRPr="002C1C22" w:rsidRDefault="00F87CAE" w:rsidP="00F87CAE">
      <w:pPr>
        <w:tabs>
          <w:tab w:val="right" w:pos="10205"/>
        </w:tabs>
        <w:ind w:left="426" w:hanging="426"/>
        <w:rPr>
          <w:rFonts w:cs="Tahoma"/>
          <w:color w:val="FF0000"/>
        </w:rPr>
      </w:pPr>
    </w:p>
    <w:p w14:paraId="6B14D257" w14:textId="77777777" w:rsidR="00F87CAE" w:rsidRPr="002C1C22" w:rsidRDefault="00F87CAE" w:rsidP="00F87CAE">
      <w:pPr>
        <w:tabs>
          <w:tab w:val="right" w:pos="10205"/>
        </w:tabs>
        <w:ind w:left="426" w:hanging="426"/>
        <w:rPr>
          <w:rFonts w:cs="Tahoma"/>
        </w:rPr>
      </w:pPr>
      <w:r w:rsidRPr="002C1C22">
        <w:rPr>
          <w:rFonts w:cs="Tahoma"/>
        </w:rPr>
        <w:t>5.</w:t>
      </w:r>
      <w:r w:rsidRPr="002C1C22">
        <w:rPr>
          <w:rFonts w:cs="Tahoma"/>
        </w:rPr>
        <w:tab/>
        <w:t>Identify which of the following signals indicates</w:t>
      </w:r>
    </w:p>
    <w:p w14:paraId="18D64832" w14:textId="77777777" w:rsidR="00F87CAE" w:rsidRPr="002C1C22" w:rsidRDefault="00F87CAE" w:rsidP="00F87CAE">
      <w:pPr>
        <w:tabs>
          <w:tab w:val="right" w:pos="10205"/>
        </w:tabs>
        <w:ind w:left="851" w:hanging="425"/>
        <w:rPr>
          <w:rFonts w:cs="Tahoma"/>
        </w:rPr>
      </w:pPr>
      <w:r w:rsidRPr="002C1C22">
        <w:rPr>
          <w:rFonts w:cs="Tahoma"/>
          <w:noProof/>
          <w:lang w:eastAsia="en-GB"/>
        </w:rPr>
        <mc:AlternateContent>
          <mc:Choice Requires="wpc">
            <w:drawing>
              <wp:anchor distT="0" distB="0" distL="114300" distR="114300" simplePos="0" relativeHeight="251712512" behindDoc="0" locked="0" layoutInCell="1" allowOverlap="1" wp14:anchorId="6A24A0DF" wp14:editId="047DA42F">
                <wp:simplePos x="0" y="0"/>
                <wp:positionH relativeFrom="column">
                  <wp:posOffset>12065</wp:posOffset>
                </wp:positionH>
                <wp:positionV relativeFrom="paragraph">
                  <wp:posOffset>98235</wp:posOffset>
                </wp:positionV>
                <wp:extent cx="6725920" cy="3763924"/>
                <wp:effectExtent l="0" t="0" r="0" b="0"/>
                <wp:wrapNone/>
                <wp:docPr id="405" name="Canvas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21" name="Group 421"/>
                        <wpg:cNvGrpSpPr/>
                        <wpg:grpSpPr>
                          <a:xfrm>
                            <a:off x="174302" y="1"/>
                            <a:ext cx="6353699" cy="3271163"/>
                            <a:chOff x="174302" y="-141243"/>
                            <a:chExt cx="6353699" cy="3271163"/>
                          </a:xfrm>
                        </wpg:grpSpPr>
                        <wpg:grpSp>
                          <wpg:cNvPr id="418" name="Group 418"/>
                          <wpg:cNvGrpSpPr/>
                          <wpg:grpSpPr>
                            <a:xfrm>
                              <a:off x="174302" y="-141243"/>
                              <a:ext cx="6353699" cy="2858065"/>
                              <a:chOff x="174302" y="-141243"/>
                              <a:chExt cx="6353699" cy="2858065"/>
                            </a:xfrm>
                          </wpg:grpSpPr>
                          <wpg:grpSp>
                            <wpg:cNvPr id="413" name="Group 413"/>
                            <wpg:cNvGrpSpPr/>
                            <wpg:grpSpPr>
                              <a:xfrm>
                                <a:off x="518747" y="263768"/>
                                <a:ext cx="5644660" cy="2453054"/>
                                <a:chOff x="518747" y="184638"/>
                                <a:chExt cx="5644660" cy="2453054"/>
                              </a:xfrm>
                            </wpg:grpSpPr>
                            <wps:wsp>
                              <wps:cNvPr id="406" name="Straight Arrow Connector 406"/>
                              <wps:cNvCnPr/>
                              <wps:spPr>
                                <a:xfrm flipV="1">
                                  <a:off x="518747" y="184638"/>
                                  <a:ext cx="0" cy="2453054"/>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407" name="Straight Arrow Connector 407"/>
                              <wps:cNvCnPr/>
                              <wps:spPr>
                                <a:xfrm flipV="1">
                                  <a:off x="518747" y="1433146"/>
                                  <a:ext cx="2593730"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09" name="Freeform 409"/>
                              <wps:cNvSpPr/>
                              <wps:spPr>
                                <a:xfrm>
                                  <a:off x="518747" y="457148"/>
                                  <a:ext cx="2426678" cy="1913278"/>
                                </a:xfrm>
                                <a:custGeom>
                                  <a:avLst/>
                                  <a:gdLst>
                                    <a:gd name="connsiteX0" fmla="*/ 0 w 1820008"/>
                                    <a:gd name="connsiteY0" fmla="*/ 1035329 h 1941020"/>
                                    <a:gd name="connsiteX1" fmla="*/ 465993 w 1820008"/>
                                    <a:gd name="connsiteY1" fmla="*/ 24214 h 1941020"/>
                                    <a:gd name="connsiteX2" fmla="*/ 1257300 w 1820008"/>
                                    <a:gd name="connsiteY2" fmla="*/ 1940937 h 1941020"/>
                                    <a:gd name="connsiteX3" fmla="*/ 1820008 w 1820008"/>
                                    <a:gd name="connsiteY3" fmla="*/ 85760 h 1941020"/>
                                  </a:gdLst>
                                  <a:ahLst/>
                                  <a:cxnLst>
                                    <a:cxn ang="0">
                                      <a:pos x="connsiteX0" y="connsiteY0"/>
                                    </a:cxn>
                                    <a:cxn ang="0">
                                      <a:pos x="connsiteX1" y="connsiteY1"/>
                                    </a:cxn>
                                    <a:cxn ang="0">
                                      <a:pos x="connsiteX2" y="connsiteY2"/>
                                    </a:cxn>
                                    <a:cxn ang="0">
                                      <a:pos x="connsiteX3" y="connsiteY3"/>
                                    </a:cxn>
                                  </a:cxnLst>
                                  <a:rect l="l" t="t" r="r" b="b"/>
                                  <a:pathLst>
                                    <a:path w="1820008" h="1941020">
                                      <a:moveTo>
                                        <a:pt x="0" y="1035329"/>
                                      </a:moveTo>
                                      <a:cubicBezTo>
                                        <a:pt x="128221" y="454304"/>
                                        <a:pt x="256443" y="-126721"/>
                                        <a:pt x="465993" y="24214"/>
                                      </a:cubicBezTo>
                                      <a:cubicBezTo>
                                        <a:pt x="675543" y="175149"/>
                                        <a:pt x="1031631" y="1930679"/>
                                        <a:pt x="1257300" y="1940937"/>
                                      </a:cubicBezTo>
                                      <a:cubicBezTo>
                                        <a:pt x="1482969" y="1951195"/>
                                        <a:pt x="1651488" y="1018477"/>
                                        <a:pt x="1820008" y="85760"/>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raight Arrow Connector 410"/>
                              <wps:cNvCnPr/>
                              <wps:spPr>
                                <a:xfrm flipV="1">
                                  <a:off x="3807068" y="216537"/>
                                  <a:ext cx="1" cy="242115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411" name="Straight Connector 411"/>
                              <wps:cNvCnPr/>
                              <wps:spPr>
                                <a:xfrm>
                                  <a:off x="3807069" y="720969"/>
                                  <a:ext cx="20574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12" name="Straight Arrow Connector 412"/>
                              <wps:cNvCnPr/>
                              <wps:spPr>
                                <a:xfrm>
                                  <a:off x="3807069" y="1442959"/>
                                  <a:ext cx="2356338"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414" name="Text Box 414"/>
                            <wps:cNvSpPr txBox="1"/>
                            <wps:spPr>
                              <a:xfrm>
                                <a:off x="2767327" y="1532722"/>
                                <a:ext cx="738554"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5AF48" w14:textId="77777777" w:rsidR="004060DD" w:rsidRPr="00BC7895" w:rsidRDefault="004060DD" w:rsidP="00F87CAE">
                                  <w:pPr>
                                    <w:rPr>
                                      <w:b/>
                                      <w:szCs w:val="22"/>
                                      <w:lang w:eastAsia="en-GB"/>
                                    </w:rPr>
                                  </w:pPr>
                                  <w:r w:rsidRPr="00BC7895">
                                    <w:rPr>
                                      <w:b/>
                                      <w:szCs w:val="22"/>
                                      <w:lang w:eastAsia="en-GB"/>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 name="Text Box 414"/>
                            <wps:cNvSpPr txBox="1"/>
                            <wps:spPr>
                              <a:xfrm rot="16200000">
                                <a:off x="-595421" y="657172"/>
                                <a:ext cx="1802972"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22D2F" w14:textId="77777777" w:rsidR="004060DD" w:rsidRPr="00BC7895" w:rsidRDefault="004060DD" w:rsidP="00F87CAE">
                                  <w:pPr>
                                    <w:pStyle w:val="NormalWeb"/>
                                    <w:spacing w:before="0" w:beforeAutospacing="0" w:after="0" w:afterAutospacing="0"/>
                                    <w:rPr>
                                      <w:rFonts w:asciiTheme="minorHAnsi" w:hAnsiTheme="minorHAnsi"/>
                                      <w:b/>
                                      <w:sz w:val="22"/>
                                      <w:szCs w:val="22"/>
                                    </w:rPr>
                                  </w:pPr>
                                  <w:r>
                                    <w:rPr>
                                      <w:rFonts w:asciiTheme="minorHAnsi" w:eastAsia="Times New Roman" w:hAnsiTheme="minorHAnsi"/>
                                      <w:b/>
                                      <w:sz w:val="22"/>
                                      <w:szCs w:val="22"/>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 name="Text Box 414"/>
                            <wps:cNvSpPr txBox="1"/>
                            <wps:spPr>
                              <a:xfrm>
                                <a:off x="5789496" y="1543763"/>
                                <a:ext cx="73850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C2E42" w14:textId="77777777" w:rsidR="004060DD" w:rsidRPr="00BC7895" w:rsidRDefault="004060DD" w:rsidP="00F87CAE">
                                  <w:pPr>
                                    <w:pStyle w:val="NormalWeb"/>
                                    <w:spacing w:before="0" w:beforeAutospacing="0" w:after="0" w:afterAutospacing="0"/>
                                    <w:rPr>
                                      <w:rFonts w:asciiTheme="minorHAnsi" w:eastAsia="Times New Roman" w:hAnsiTheme="minorHAnsi"/>
                                      <w:b/>
                                      <w:sz w:val="22"/>
                                      <w:szCs w:val="22"/>
                                    </w:rPr>
                                  </w:pPr>
                                  <w:r w:rsidRPr="00BC7895">
                                    <w:rPr>
                                      <w:rFonts w:asciiTheme="minorHAnsi" w:eastAsia="Times New Roman" w:hAnsiTheme="minorHAnsi"/>
                                      <w:b/>
                                      <w:sz w:val="22"/>
                                      <w:szCs w:val="22"/>
                                    </w:rPr>
                                    <w:t>Time/s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7" name="Text Box 414"/>
                            <wps:cNvSpPr txBox="1"/>
                            <wps:spPr>
                              <a:xfrm rot="16200000">
                                <a:off x="2692654" y="642826"/>
                                <a:ext cx="1831664"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746B5" w14:textId="77777777" w:rsidR="004060DD" w:rsidRPr="00BC7895" w:rsidRDefault="004060DD" w:rsidP="00F87CAE">
                                  <w:pPr>
                                    <w:pStyle w:val="NormalWeb"/>
                                    <w:spacing w:before="0" w:beforeAutospacing="0" w:after="0" w:afterAutospacing="0"/>
                                    <w:rPr>
                                      <w:rFonts w:asciiTheme="minorHAnsi" w:eastAsia="Times New Roman" w:hAnsiTheme="minorHAnsi"/>
                                      <w:b/>
                                      <w:sz w:val="22"/>
                                      <w:szCs w:val="22"/>
                                    </w:rPr>
                                  </w:pPr>
                                  <w:r>
                                    <w:rPr>
                                      <w:rFonts w:asciiTheme="minorHAnsi" w:eastAsia="Times New Roman" w:hAnsiTheme="minorHAnsi"/>
                                      <w:b/>
                                      <w:sz w:val="22"/>
                                      <w:szCs w:val="22"/>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1537836" y="2436106"/>
                              <a:ext cx="764931" cy="680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07875" w14:textId="77777777" w:rsidR="004060DD" w:rsidRDefault="004060DD" w:rsidP="00F87CAE">
                                <w:pPr>
                                  <w:pStyle w:val="NormalWeb"/>
                                  <w:spacing w:before="0" w:beforeAutospacing="0" w:after="0" w:afterAutospacing="0"/>
                                  <w:rPr>
                                    <w:rFonts w:asciiTheme="minorHAnsi" w:eastAsia="Times New Roman" w:hAnsiTheme="minorHAnsi"/>
                                    <w:b/>
                                    <w:i/>
                                    <w:szCs w:val="22"/>
                                  </w:rPr>
                                </w:pPr>
                              </w:p>
                              <w:p w14:paraId="3E69DDDF" w14:textId="77777777" w:rsidR="004060DD" w:rsidRPr="00BC7895" w:rsidRDefault="004060DD" w:rsidP="00F87CAE">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0" name="Text Box 419"/>
                          <wps:cNvSpPr txBox="1"/>
                          <wps:spPr>
                            <a:xfrm>
                              <a:off x="4777238" y="2449566"/>
                              <a:ext cx="764540" cy="680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184C8" w14:textId="77777777" w:rsidR="004060DD" w:rsidRDefault="004060DD" w:rsidP="00F87CAE">
                                <w:pPr>
                                  <w:pStyle w:val="NormalWeb"/>
                                  <w:spacing w:before="0" w:beforeAutospacing="0" w:after="0" w:afterAutospacing="0"/>
                                  <w:rPr>
                                    <w:rFonts w:asciiTheme="minorHAnsi" w:eastAsia="Times New Roman" w:hAnsiTheme="minorHAnsi"/>
                                    <w:b/>
                                    <w:i/>
                                    <w:szCs w:val="22"/>
                                  </w:rPr>
                                </w:pPr>
                              </w:p>
                              <w:p w14:paraId="63FFE584" w14:textId="77777777" w:rsidR="004060DD" w:rsidRPr="00BC7895" w:rsidRDefault="004060DD" w:rsidP="00F87CAE">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6A24A0DF" id="Canvas 405" o:spid="_x0000_s1189" editas="canvas" style="position:absolute;left:0;text-align:left;margin-left:.95pt;margin-top:7.75pt;width:529.6pt;height:296.35pt;z-index:251712512;mso-position-horizontal-relative:text;mso-position-vertical-relative:text" coordsize="67259,3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">
                <v:shape id="_x0000_s1190" type="#_x0000_t75" style="position:absolute;width:67259;height:37636;visibility:visible;mso-wrap-style:square">
                  <v:fill o:detectmouseclick="t"/>
                  <v:path o:connecttype="none"/>
                </v:shape>
                <v:group id="Group 421" o:spid="_x0000_s1191" style="position:absolute;left:1743;width:63537;height:32711" coordorigin="1743,-1412" coordsize="63536,3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418" o:spid="_x0000_s1192" style="position:absolute;left:1743;top:-1412;width:63537;height:28580" coordorigin="1743,-1412" coordsize="63536,2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413" o:spid="_x0000_s1193" style="position:absolute;left:5187;top:2637;width:56447;height:24531" coordorigin="5187,1846" coordsize="56446,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Straight Arrow Connector 406" o:spid="_x0000_s1194" type="#_x0000_t32" style="position:absolute;left:5187;top:1846;width:0;height:24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nqcIAAADcAAAADwAAAGRycy9kb3ducmV2LnhtbESPQWvCQBSE70L/w/IK3nRTKaFEV5HS&#10;gvWmVc+P3WcSzL5NsmsS/70rCB6HmfmGWawGW4mOWl86VvAxTUAQa2dKzhUc/n8nXyB8QDZYOSYF&#10;N/KwWr6NFpgZ1/OOun3IRYSwz1BBEUKdSel1QRb91NXE0Tu71mKIss2labGPcFvJWZKk0mLJcaHA&#10;mr4L0pf91SrYHv+439BRhu52cjptmkb/bJUavw/rOYhAQ3iFn+2NUfCZpPA4E4+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wnqcIAAADcAAAADwAAAAAAAAAAAAAA&#10;AAChAgAAZHJzL2Rvd25yZXYueG1sUEsFBgAAAAAEAAQA+QAAAJADAAAAAA==&#10;" strokecolor="black [3040]" strokeweight="1.5pt">
                        <v:stroke startarrow="open" endarrow="open"/>
                      </v:shape>
                      <v:shape id="Straight Arrow Connector 407" o:spid="_x0000_s1195" type="#_x0000_t32" style="position:absolute;left:5187;top:14331;width:259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bRsUAAADcAAAADwAAAGRycy9kb3ducmV2LnhtbESPT2sCMRTE7wW/Q3iCt5q1SFu2RtGC&#10;0mP9A3p8bl43SzcvaxLd3W/fCEKPw8z8hpktOluLG/lQOVYwGWcgiAunKy4VHPbr53cQISJrrB2T&#10;gp4CLOaDpxnm2rW8pdsuliJBOOSowMTY5FKGwpDFMHYNcfJ+nLcYk/Sl1B7bBLe1fMmyV2mx4rRg&#10;sKFPQ8Xv7moVXPrJeXXuN81322+OZuVPx3Z7Umo07JYfICJ18T/8aH9pBdPsD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gbRsUAAADcAAAADwAAAAAAAAAA&#10;AAAAAAChAgAAZHJzL2Rvd25yZXYueG1sUEsFBgAAAAAEAAQA+QAAAJMDAAAAAA==&#10;" strokecolor="black [3040]" strokeweight="1.5pt">
                        <v:stroke endarrow="open"/>
                      </v:shape>
                      <v:shape id="Freeform 409" o:spid="_x0000_s1196" style="position:absolute;left:5187;top:4571;width:24267;height:19133;visibility:visible;mso-wrap-style:square;v-text-anchor:middle" coordsize="1820008,19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2EMMA&#10;AADcAAAADwAAAGRycy9kb3ducmV2LnhtbESPT2sCMRTE7wW/Q3iF3mqyRfyzNYqUCkJPruL5sXnd&#10;xG5elk2q229vCoLHYWZ+wyzXg2/FhfroAmsoxgoEcR2M40bD8bB9nYOICdlgG5g0/FGE9Wr0tMTS&#10;hCvv6VKlRmQIxxI12JS6UspYW/IYx6Ejzt536D2mLPtGmh6vGe5b+abUVHp0nBcsdvRhqf6pfr2G&#10;vY3F7FzP8Ovz3FThpFrnpoXWL8/D5h1EoiE9wvf2zmiYqAX8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l2EMMAAADcAAAADwAAAAAAAAAAAAAAAACYAgAAZHJzL2Rv&#10;d25yZXYueG1sUEsFBgAAAAAEAAQA9QAAAIgDAAAAAA==&#10;" path="m,1035329c128221,454304,256443,-126721,465993,24214v209550,150935,565638,1906465,791307,1916723c1482969,1951195,1651488,1018477,1820008,85760e" filled="f" strokecolor="black [3040]" strokeweight="1pt">
                        <v:path arrowok="t" o:connecttype="custom" o:connectlocs="0,1020532;621324,23868;1676400,1913196;2426678,84534" o:connectangles="0,0,0,0"/>
                      </v:shape>
                      <v:shape id="Straight Arrow Connector 410" o:spid="_x0000_s1197" type="#_x0000_t32" style="position:absolute;left:38070;top:2165;width:0;height:24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Mm8AAAADcAAAADwAAAGRycy9kb3ducmV2LnhtbERPz2vCMBS+D/wfwhO8ralDyqiNIuLA&#10;eVs3d34kz7bYvLRN1tb/fjkMdvz4fhf72bZipME3jhWskxQEsXam4UrB1+fb8ysIH5ANto5JwYM8&#10;7HeLpwJz4yb+oLEMlYgh7HNUUIfQ5VJ6XZNFn7iOOHI3N1gMEQ6VNANOMdy28iVNM2mx4dhQY0fH&#10;mvS9/LEKLtd3ns50lWF8fDud9X2vTxelVsv5sAURaA7/4j/32SjYrOP8eCYeAb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AjJvAAAAA3AAAAA8AAAAAAAAAAAAAAAAA&#10;oQIAAGRycy9kb3ducmV2LnhtbFBLBQYAAAAABAAEAPkAAACOAwAAAAA=&#10;" strokecolor="black [3040]" strokeweight="1.5pt">
                        <v:stroke startarrow="open" endarrow="open"/>
                      </v:shape>
                      <v:line id="Straight Connector 411" o:spid="_x0000_s1198" style="position:absolute;visibility:visible;mso-wrap-style:square" from="38070,7209" to="58644,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PkMUAAADcAAAADwAAAGRycy9kb3ducmV2LnhtbESPUWvCMBSF34X9h3AHe7NpRWR0Rhni&#10;YD4UrPoD7pq7JltzU5tM6783g8EeD+ec73CW69F14kJDsJ4VFFkOgrjx2nKr4HR8mz6DCBFZY+eZ&#10;FNwowHr1MFliqf2Va7ocYisShEOJCkyMfSllaAw5DJnviZP36QeHMcmhlXrAa4K7Ts7yfCEdWk4L&#10;BnvaGGq+Dz9Owdd+5rdj2Jndef5RbWxe26qqlXp6HF9fQEQa43/4r/2uFcyLAn7P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FPkMUAAADcAAAADwAAAAAAAAAA&#10;AAAAAAChAgAAZHJzL2Rvd25yZXYueG1sUEsFBgAAAAAEAAQA+QAAAJMDAAAAAA==&#10;" strokecolor="black [3040]" strokeweight="1pt"/>
                      <v:shape id="Straight Arrow Connector 412" o:spid="_x0000_s1199" type="#_x0000_t32" style="position:absolute;left:38070;top:14429;width:23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OiLMMAAADcAAAADwAAAGRycy9kb3ducmV2LnhtbESP3YrCMBSE7wXfIRzBG1lTRcTtNhUV&#10;F730Zx/g0Bzb7jYnJYla334jCF4OM/MNky0704gbOV9bVjAZJyCIC6trLhX8nL8/FiB8QNbYWCYF&#10;D/KwzPu9DFNt73yk2ymUIkLYp6igCqFNpfRFRQb92LbE0btYZzBE6UqpHd4j3DRymiRzabDmuFBh&#10;S5uKir/T1Sig/UPb3bbd/I7K2h0Ox3V3+VwrNRx0qy8QgbrwDr/ae61gNpnC80w8Aj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oizDAAAA3AAAAA8AAAAAAAAAAAAA&#10;AAAAoQIAAGRycy9kb3ducmV2LnhtbFBLBQYAAAAABAAEAPkAAACRAwAAAAA=&#10;" strokecolor="black [3040]" strokeweight="1.5pt">
                        <v:stroke endarrow="open"/>
                      </v:shape>
                    </v:group>
                    <v:shape id="Text Box 414" o:spid="_x0000_s1200" type="#_x0000_t202" style="position:absolute;left:27673;top:15327;width:7385;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c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WcYAAADcAAAADwAAAAAAAAAAAAAAAACYAgAAZHJz&#10;L2Rvd25yZXYueG1sUEsFBgAAAAAEAAQA9QAAAIsDAAAAAA==&#10;" filled="f" stroked="f" strokeweight=".5pt">
                      <v:textbox>
                        <w:txbxContent>
                          <w:p w14:paraId="2935AF48" w14:textId="77777777" w:rsidR="004060DD" w:rsidRPr="00BC7895" w:rsidRDefault="004060DD" w:rsidP="00F87CAE">
                            <w:pPr>
                              <w:rPr>
                                <w:b/>
                                <w:szCs w:val="22"/>
                                <w:lang w:eastAsia="en-GB"/>
                              </w:rPr>
                            </w:pPr>
                            <w:r w:rsidRPr="00BC7895">
                              <w:rPr>
                                <w:b/>
                                <w:szCs w:val="22"/>
                                <w:lang w:eastAsia="en-GB"/>
                              </w:rPr>
                              <w:t>Time/s</w:t>
                            </w:r>
                          </w:p>
                        </w:txbxContent>
                      </v:textbox>
                    </v:shape>
                    <v:shape id="Text Box 414" o:spid="_x0000_s1201" type="#_x0000_t202" style="position:absolute;left:-5954;top:6572;width:18029;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Cb8YA&#10;AADcAAAADwAAAGRycy9kb3ducmV2LnhtbESPQWvCQBSE7wX/w/KE3uom0haNriKC2B48NAp6fGaf&#10;STT7NmS3SfTXdwuFHoeZ+YaZL3tTiZYaV1pWEI8iEMSZ1SXnCg77zcsEhPPIGivLpOBODpaLwdMc&#10;E207/qI29bkIEHYJKii8rxMpXVaQQTeyNXHwLrYx6INscqkb7ALcVHIcRe/SYMlhocCa1gVlt/Tb&#10;KLgad55OHhQfV9u7Ge/SU/25tUo9D/vVDISn3v+H/9ofWsFr/Aa/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Cb8YAAADcAAAADwAAAAAAAAAAAAAAAACYAgAAZHJz&#10;L2Rvd25yZXYueG1sUEsFBgAAAAAEAAQA9QAAAIsDAAAAAA==&#10;" filled="f" stroked="f" strokeweight=".5pt">
                      <v:textbox>
                        <w:txbxContent>
                          <w:p w14:paraId="0B922D2F" w14:textId="77777777" w:rsidR="004060DD" w:rsidRPr="00BC7895" w:rsidRDefault="004060DD" w:rsidP="00F87CAE">
                            <w:pPr>
                              <w:pStyle w:val="NormalWeb"/>
                              <w:spacing w:before="0" w:beforeAutospacing="0" w:after="0" w:afterAutospacing="0"/>
                              <w:rPr>
                                <w:rFonts w:asciiTheme="minorHAnsi" w:hAnsiTheme="minorHAnsi"/>
                                <w:b/>
                                <w:sz w:val="22"/>
                                <w:szCs w:val="22"/>
                              </w:rPr>
                            </w:pPr>
                            <w:r>
                              <w:rPr>
                                <w:rFonts w:asciiTheme="minorHAnsi" w:eastAsia="Times New Roman" w:hAnsiTheme="minorHAnsi"/>
                                <w:b/>
                                <w:sz w:val="22"/>
                                <w:szCs w:val="22"/>
                              </w:rPr>
                              <w:t>Current/A</w:t>
                            </w:r>
                          </w:p>
                        </w:txbxContent>
                      </v:textbox>
                    </v:shape>
                    <v:shape id="Text Box 414" o:spid="_x0000_s1202" type="#_x0000_t202" style="position:absolute;left:57894;top:15437;width:738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tcUA&#10;AADcAAAADwAAAGRycy9kb3ducmV2LnhtbESPQYvCMBSE78L+h/AEb5oqu1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gK1xQAAANwAAAAPAAAAAAAAAAAAAAAAAJgCAABkcnMv&#10;ZG93bnJldi54bWxQSwUGAAAAAAQABAD1AAAAigMAAAAA&#10;" filled="f" stroked="f" strokeweight=".5pt">
                      <v:textbox>
                        <w:txbxContent>
                          <w:p w14:paraId="01DC2E42" w14:textId="77777777" w:rsidR="004060DD" w:rsidRPr="00BC7895" w:rsidRDefault="004060DD" w:rsidP="00F87CAE">
                            <w:pPr>
                              <w:pStyle w:val="NormalWeb"/>
                              <w:spacing w:before="0" w:beforeAutospacing="0" w:after="0" w:afterAutospacing="0"/>
                              <w:rPr>
                                <w:rFonts w:asciiTheme="minorHAnsi" w:eastAsia="Times New Roman" w:hAnsiTheme="minorHAnsi"/>
                                <w:b/>
                                <w:sz w:val="22"/>
                                <w:szCs w:val="22"/>
                              </w:rPr>
                            </w:pPr>
                            <w:r w:rsidRPr="00BC7895">
                              <w:rPr>
                                <w:rFonts w:asciiTheme="minorHAnsi" w:eastAsia="Times New Roman" w:hAnsiTheme="minorHAnsi"/>
                                <w:b/>
                                <w:sz w:val="22"/>
                                <w:szCs w:val="22"/>
                              </w:rPr>
                              <w:t>Time/s</w:t>
                            </w:r>
                          </w:p>
                        </w:txbxContent>
                      </v:textbox>
                    </v:shape>
                    <v:shape id="Text Box 414" o:spid="_x0000_s1203" type="#_x0000_t202" style="position:absolute;left:26927;top:6428;width:18316;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5g8YA&#10;AADcAAAADwAAAGRycy9kb3ducmV2LnhtbESPQWvCQBSE7wX/w/KE3uomUlqNriKC2B48NAp6fGaf&#10;STT7NmS3SfTXdwuFHoeZ+YaZL3tTiZYaV1pWEI8iEMSZ1SXnCg77zcsEhPPIGivLpOBODpaLwdMc&#10;E207/qI29bkIEHYJKii8rxMpXVaQQTeyNXHwLrYx6INscqkb7ALcVHIcRW/SYMlhocCa1gVlt/Tb&#10;KLgad55OHhQfV9u7Ge/SU/25tUo9D/vVDISn3v+H/9ofWsFr/A6/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5g8YAAADcAAAADwAAAAAAAAAAAAAAAACYAgAAZHJz&#10;L2Rvd25yZXYueG1sUEsFBgAAAAAEAAQA9QAAAIsDAAAAAA==&#10;" filled="f" stroked="f" strokeweight=".5pt">
                      <v:textbox>
                        <w:txbxContent>
                          <w:p w14:paraId="76E746B5" w14:textId="77777777" w:rsidR="004060DD" w:rsidRPr="00BC7895" w:rsidRDefault="004060DD" w:rsidP="00F87CAE">
                            <w:pPr>
                              <w:pStyle w:val="NormalWeb"/>
                              <w:spacing w:before="0" w:beforeAutospacing="0" w:after="0" w:afterAutospacing="0"/>
                              <w:rPr>
                                <w:rFonts w:asciiTheme="minorHAnsi" w:eastAsia="Times New Roman" w:hAnsiTheme="minorHAnsi"/>
                                <w:b/>
                                <w:sz w:val="22"/>
                                <w:szCs w:val="22"/>
                              </w:rPr>
                            </w:pPr>
                            <w:r>
                              <w:rPr>
                                <w:rFonts w:asciiTheme="minorHAnsi" w:eastAsia="Times New Roman" w:hAnsiTheme="minorHAnsi"/>
                                <w:b/>
                                <w:sz w:val="22"/>
                                <w:szCs w:val="22"/>
                              </w:rPr>
                              <w:t>Current/A</w:t>
                            </w:r>
                          </w:p>
                        </w:txbxContent>
                      </v:textbox>
                    </v:shape>
                  </v:group>
                  <v:shape id="Text Box 419" o:spid="_x0000_s1204" type="#_x0000_t202" style="position:absolute;left:15378;top:24361;width:7649;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14:paraId="21907875" w14:textId="77777777" w:rsidR="004060DD" w:rsidRDefault="004060DD" w:rsidP="00F87CAE">
                          <w:pPr>
                            <w:pStyle w:val="NormalWeb"/>
                            <w:spacing w:before="0" w:beforeAutospacing="0" w:after="0" w:afterAutospacing="0"/>
                            <w:rPr>
                              <w:rFonts w:asciiTheme="minorHAnsi" w:eastAsia="Times New Roman" w:hAnsiTheme="minorHAnsi"/>
                              <w:b/>
                              <w:i/>
                              <w:szCs w:val="22"/>
                            </w:rPr>
                          </w:pPr>
                        </w:p>
                        <w:p w14:paraId="3E69DDDF" w14:textId="77777777" w:rsidR="004060DD" w:rsidRPr="00BC7895" w:rsidRDefault="004060DD" w:rsidP="00F87CAE">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A</w:t>
                          </w:r>
                        </w:p>
                      </w:txbxContent>
                    </v:textbox>
                  </v:shape>
                  <v:shape id="Text Box 419" o:spid="_x0000_s1205" type="#_x0000_t202" style="position:absolute;left:47772;top:24495;width:7645;height: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w:txbxContent>
                        <w:p w14:paraId="7E7184C8" w14:textId="77777777" w:rsidR="004060DD" w:rsidRDefault="004060DD" w:rsidP="00F87CAE">
                          <w:pPr>
                            <w:pStyle w:val="NormalWeb"/>
                            <w:spacing w:before="0" w:beforeAutospacing="0" w:after="0" w:afterAutospacing="0"/>
                            <w:rPr>
                              <w:rFonts w:asciiTheme="minorHAnsi" w:eastAsia="Times New Roman" w:hAnsiTheme="minorHAnsi"/>
                              <w:b/>
                              <w:i/>
                              <w:szCs w:val="22"/>
                            </w:rPr>
                          </w:pPr>
                        </w:p>
                        <w:p w14:paraId="63FFE584" w14:textId="77777777" w:rsidR="004060DD" w:rsidRPr="00BC7895" w:rsidRDefault="004060DD" w:rsidP="00F87CAE">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B</w:t>
                          </w:r>
                        </w:p>
                      </w:txbxContent>
                    </v:textbox>
                  </v:shape>
                </v:group>
              </v:group>
            </w:pict>
          </mc:Fallback>
        </mc:AlternateContent>
      </w:r>
      <w:r w:rsidRPr="002C1C22">
        <w:rPr>
          <w:rFonts w:ascii="Symbol" w:hAnsi="Symbol" w:cs="Tahoma"/>
        </w:rPr>
        <w:t></w:t>
      </w:r>
      <w:r w:rsidRPr="002C1C22">
        <w:rPr>
          <w:rFonts w:ascii="Symbol" w:hAnsi="Symbol" w:cs="Tahoma"/>
        </w:rPr>
        <w:tab/>
      </w:r>
      <w:proofErr w:type="gramStart"/>
      <w:r w:rsidRPr="002C1C22">
        <w:rPr>
          <w:rFonts w:cs="Tahoma"/>
        </w:rPr>
        <w:t>an</w:t>
      </w:r>
      <w:proofErr w:type="gramEnd"/>
      <w:r w:rsidRPr="002C1C22">
        <w:rPr>
          <w:rFonts w:cs="Tahoma"/>
        </w:rPr>
        <w:t xml:space="preserve"> alternating current</w:t>
      </w:r>
    </w:p>
    <w:p w14:paraId="6F9C71EA" w14:textId="77777777" w:rsidR="00F87CAE" w:rsidRPr="002C1C22" w:rsidRDefault="00F87CAE" w:rsidP="00F87CAE">
      <w:pPr>
        <w:tabs>
          <w:tab w:val="right" w:pos="10205"/>
        </w:tabs>
        <w:ind w:left="851" w:hanging="425"/>
        <w:rPr>
          <w:rFonts w:cs="Tahoma"/>
        </w:rPr>
      </w:pPr>
      <w:r w:rsidRPr="002C1C22">
        <w:rPr>
          <w:rFonts w:ascii="Symbol" w:hAnsi="Symbol" w:cs="Tahoma"/>
        </w:rPr>
        <w:t></w:t>
      </w:r>
      <w:r w:rsidRPr="002C1C22">
        <w:rPr>
          <w:rFonts w:ascii="Symbol" w:hAnsi="Symbol" w:cs="Tahoma"/>
        </w:rPr>
        <w:tab/>
      </w:r>
      <w:proofErr w:type="gramStart"/>
      <w:r w:rsidRPr="002C1C22">
        <w:rPr>
          <w:rFonts w:cs="Tahoma"/>
        </w:rPr>
        <w:t>a</w:t>
      </w:r>
      <w:proofErr w:type="gramEnd"/>
      <w:r w:rsidRPr="002C1C22">
        <w:rPr>
          <w:rFonts w:cs="Tahoma"/>
        </w:rPr>
        <w:t xml:space="preserve"> direct current</w:t>
      </w:r>
    </w:p>
    <w:p w14:paraId="5FCB1059" w14:textId="77777777" w:rsidR="00F87CAE" w:rsidRPr="002C1C22" w:rsidRDefault="00F87CAE" w:rsidP="00F87CAE">
      <w:pPr>
        <w:tabs>
          <w:tab w:val="right" w:pos="10205"/>
        </w:tabs>
        <w:ind w:left="851" w:hanging="426"/>
        <w:jc w:val="right"/>
        <w:rPr>
          <w:rFonts w:cs="Tahoma"/>
          <w:sz w:val="24"/>
        </w:rPr>
      </w:pPr>
    </w:p>
    <w:p w14:paraId="0C3F075E" w14:textId="77777777" w:rsidR="00F87CAE" w:rsidRPr="002C1C22" w:rsidRDefault="00F87CAE" w:rsidP="00F87CAE">
      <w:pPr>
        <w:tabs>
          <w:tab w:val="right" w:pos="10205"/>
        </w:tabs>
        <w:ind w:left="851" w:hanging="426"/>
        <w:jc w:val="right"/>
        <w:rPr>
          <w:rFonts w:cs="Tahoma"/>
        </w:rPr>
      </w:pPr>
    </w:p>
    <w:p w14:paraId="690A5D3D" w14:textId="77777777" w:rsidR="00F87CAE" w:rsidRPr="002C1C22" w:rsidRDefault="00F87CAE" w:rsidP="00F87CAE">
      <w:pPr>
        <w:tabs>
          <w:tab w:val="right" w:pos="10205"/>
        </w:tabs>
        <w:ind w:left="851" w:hanging="426"/>
        <w:jc w:val="right"/>
        <w:rPr>
          <w:rFonts w:cs="Tahoma"/>
        </w:rPr>
      </w:pPr>
    </w:p>
    <w:p w14:paraId="4DA7E0ED" w14:textId="77777777" w:rsidR="00F87CAE" w:rsidRPr="002C1C22" w:rsidRDefault="00F87CAE" w:rsidP="00F87CAE">
      <w:pPr>
        <w:tabs>
          <w:tab w:val="right" w:pos="10205"/>
        </w:tabs>
        <w:ind w:left="851" w:hanging="426"/>
        <w:jc w:val="right"/>
        <w:rPr>
          <w:rFonts w:cs="Tahoma"/>
        </w:rPr>
      </w:pPr>
    </w:p>
    <w:p w14:paraId="3C6CAFED" w14:textId="77777777" w:rsidR="00F87CAE" w:rsidRPr="002C1C22" w:rsidRDefault="00F87CAE" w:rsidP="00F87CAE">
      <w:pPr>
        <w:tabs>
          <w:tab w:val="right" w:pos="10205"/>
        </w:tabs>
        <w:ind w:left="851" w:hanging="426"/>
        <w:jc w:val="right"/>
        <w:rPr>
          <w:rFonts w:cs="Tahoma"/>
        </w:rPr>
      </w:pPr>
    </w:p>
    <w:p w14:paraId="30A5EA0B" w14:textId="77777777" w:rsidR="00F87CAE" w:rsidRPr="002C1C22" w:rsidRDefault="00F87CAE" w:rsidP="00F87CAE">
      <w:pPr>
        <w:tabs>
          <w:tab w:val="right" w:pos="10205"/>
        </w:tabs>
        <w:ind w:left="851" w:hanging="426"/>
        <w:jc w:val="right"/>
        <w:rPr>
          <w:rFonts w:cs="Tahoma"/>
        </w:rPr>
      </w:pPr>
    </w:p>
    <w:p w14:paraId="681084C1" w14:textId="77777777" w:rsidR="00F87CAE" w:rsidRPr="002C1C22" w:rsidRDefault="00F87CAE" w:rsidP="00F87CAE">
      <w:pPr>
        <w:tabs>
          <w:tab w:val="right" w:pos="10205"/>
        </w:tabs>
        <w:ind w:left="851" w:hanging="426"/>
        <w:jc w:val="right"/>
        <w:rPr>
          <w:rFonts w:cs="Tahoma"/>
        </w:rPr>
      </w:pPr>
    </w:p>
    <w:p w14:paraId="5CC1DB5E" w14:textId="77777777" w:rsidR="00F87CAE" w:rsidRPr="002C1C22" w:rsidRDefault="00F87CAE" w:rsidP="00F87CAE">
      <w:pPr>
        <w:tabs>
          <w:tab w:val="right" w:pos="10205"/>
        </w:tabs>
        <w:ind w:left="851" w:hanging="426"/>
        <w:jc w:val="right"/>
        <w:rPr>
          <w:rFonts w:cs="Tahoma"/>
        </w:rPr>
      </w:pPr>
    </w:p>
    <w:p w14:paraId="14099DA3" w14:textId="77777777" w:rsidR="00F87CAE" w:rsidRPr="002C1C22" w:rsidRDefault="00F87CAE" w:rsidP="00F87CAE">
      <w:pPr>
        <w:tabs>
          <w:tab w:val="right" w:pos="10205"/>
        </w:tabs>
        <w:ind w:left="851" w:hanging="426"/>
        <w:jc w:val="right"/>
        <w:rPr>
          <w:rFonts w:cs="Tahoma"/>
        </w:rPr>
      </w:pPr>
    </w:p>
    <w:p w14:paraId="4FF12CB0" w14:textId="77777777" w:rsidR="00F87CAE" w:rsidRPr="002C1C22" w:rsidRDefault="00F87CAE" w:rsidP="00F87CAE">
      <w:pPr>
        <w:tabs>
          <w:tab w:val="right" w:pos="10205"/>
        </w:tabs>
        <w:ind w:left="851" w:hanging="426"/>
        <w:jc w:val="right"/>
        <w:rPr>
          <w:rFonts w:cs="Tahoma"/>
        </w:rPr>
      </w:pPr>
    </w:p>
    <w:p w14:paraId="724C37CC" w14:textId="77777777" w:rsidR="00F87CAE" w:rsidRPr="002C1C22" w:rsidRDefault="00F87CAE" w:rsidP="00F87CAE">
      <w:pPr>
        <w:tabs>
          <w:tab w:val="right" w:pos="10205"/>
        </w:tabs>
        <w:ind w:left="851" w:hanging="426"/>
        <w:jc w:val="right"/>
        <w:rPr>
          <w:rFonts w:cs="Tahoma"/>
        </w:rPr>
      </w:pPr>
    </w:p>
    <w:p w14:paraId="71058178" w14:textId="77777777" w:rsidR="00F87CAE" w:rsidRPr="002C1C22" w:rsidRDefault="00F87CAE" w:rsidP="00F87CAE">
      <w:pPr>
        <w:tabs>
          <w:tab w:val="right" w:pos="10205"/>
        </w:tabs>
        <w:ind w:left="851" w:hanging="426"/>
        <w:jc w:val="right"/>
        <w:rPr>
          <w:rFonts w:cs="Tahoma"/>
        </w:rPr>
      </w:pPr>
    </w:p>
    <w:p w14:paraId="7B44DC3D" w14:textId="77777777" w:rsidR="00F87CAE" w:rsidRPr="002C1C22" w:rsidRDefault="00F87CAE" w:rsidP="00F87CAE">
      <w:pPr>
        <w:tabs>
          <w:tab w:val="right" w:pos="10205"/>
        </w:tabs>
        <w:ind w:left="851" w:hanging="426"/>
        <w:jc w:val="right"/>
        <w:rPr>
          <w:rFonts w:cs="Tahoma"/>
        </w:rPr>
      </w:pPr>
    </w:p>
    <w:p w14:paraId="1BC215E9" w14:textId="77777777" w:rsidR="00F87CAE" w:rsidRPr="002C1C22" w:rsidRDefault="00F87CAE" w:rsidP="00F87CAE">
      <w:pPr>
        <w:tabs>
          <w:tab w:val="right" w:pos="10205"/>
        </w:tabs>
        <w:ind w:left="851" w:hanging="426"/>
        <w:jc w:val="right"/>
        <w:rPr>
          <w:rFonts w:cs="Tahoma"/>
        </w:rPr>
      </w:pPr>
    </w:p>
    <w:p w14:paraId="7FCF47F5" w14:textId="77777777" w:rsidR="00F87CAE" w:rsidRPr="002C1C22" w:rsidRDefault="00F87CAE" w:rsidP="00F87CAE">
      <w:pPr>
        <w:tabs>
          <w:tab w:val="right" w:pos="10205"/>
        </w:tabs>
        <w:ind w:left="851" w:hanging="426"/>
        <w:jc w:val="right"/>
        <w:rPr>
          <w:rFonts w:cs="Tahoma"/>
        </w:rPr>
      </w:pPr>
    </w:p>
    <w:p w14:paraId="4E088AAC" w14:textId="77777777" w:rsidR="00F87CAE" w:rsidRPr="002C1C22" w:rsidRDefault="00F87CAE" w:rsidP="00F87CAE">
      <w:pPr>
        <w:tabs>
          <w:tab w:val="right" w:pos="10205"/>
        </w:tabs>
        <w:ind w:left="851" w:hanging="426"/>
        <w:jc w:val="right"/>
        <w:rPr>
          <w:rFonts w:cs="Tahoma"/>
        </w:rPr>
      </w:pPr>
    </w:p>
    <w:p w14:paraId="38BCCE50" w14:textId="77777777" w:rsidR="00F87CAE" w:rsidRPr="002C1C22" w:rsidRDefault="00F87CAE" w:rsidP="00F87CAE">
      <w:pPr>
        <w:tabs>
          <w:tab w:val="right" w:pos="10205"/>
        </w:tabs>
        <w:ind w:left="851" w:hanging="426"/>
        <w:jc w:val="right"/>
        <w:rPr>
          <w:rFonts w:cs="Tahoma"/>
        </w:rPr>
      </w:pPr>
    </w:p>
    <w:p w14:paraId="446F958C" w14:textId="77777777" w:rsidR="00F87CAE" w:rsidRPr="002C1C22" w:rsidRDefault="00F87CAE" w:rsidP="00F87CAE">
      <w:pPr>
        <w:widowControl w:val="0"/>
        <w:tabs>
          <w:tab w:val="right" w:leader="dot" w:pos="10204"/>
        </w:tabs>
        <w:spacing w:before="180"/>
        <w:ind w:left="426"/>
        <w:rPr>
          <w:rFonts w:ascii="Calibri" w:hAnsi="Calibri"/>
          <w:szCs w:val="22"/>
        </w:rPr>
      </w:pPr>
      <w:r w:rsidRPr="002C1C22">
        <w:rPr>
          <w:rFonts w:ascii="Calibri" w:hAnsi="Calibri"/>
          <w:b/>
          <w:szCs w:val="22"/>
        </w:rPr>
        <w:t>Graph A</w:t>
      </w:r>
      <w:r w:rsidRPr="002C1C22">
        <w:rPr>
          <w:rFonts w:ascii="Calibri" w:hAnsi="Calibri"/>
          <w:szCs w:val="22"/>
        </w:rPr>
        <w:tab/>
      </w:r>
    </w:p>
    <w:p w14:paraId="07C8FFAB" w14:textId="77777777" w:rsidR="00F87CAE" w:rsidRPr="002C1C22" w:rsidRDefault="00F87CAE" w:rsidP="00F87CAE">
      <w:pPr>
        <w:widowControl w:val="0"/>
        <w:tabs>
          <w:tab w:val="right" w:leader="dot" w:pos="10204"/>
        </w:tabs>
        <w:spacing w:before="180"/>
        <w:ind w:left="426"/>
        <w:rPr>
          <w:rFonts w:ascii="Calibri" w:hAnsi="Calibri"/>
          <w:b/>
          <w:szCs w:val="22"/>
        </w:rPr>
      </w:pPr>
      <w:r w:rsidRPr="002C1C22">
        <w:rPr>
          <w:rFonts w:ascii="Calibri" w:hAnsi="Calibri"/>
          <w:b/>
          <w:szCs w:val="22"/>
        </w:rPr>
        <w:t>Graph B</w:t>
      </w:r>
      <w:r w:rsidRPr="002C1C22">
        <w:rPr>
          <w:rFonts w:ascii="Calibri" w:hAnsi="Calibri"/>
          <w:szCs w:val="22"/>
        </w:rPr>
        <w:tab/>
      </w:r>
    </w:p>
    <w:p w14:paraId="4504F480" w14:textId="25483D10" w:rsidR="00F87CAE" w:rsidRPr="002C1C22" w:rsidRDefault="00CB6E84" w:rsidP="00F87CAE">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1 mark</w:t>
      </w:r>
    </w:p>
    <w:p w14:paraId="29B554C6" w14:textId="62B7368C" w:rsidR="00460583" w:rsidRPr="002C1C22" w:rsidRDefault="00460583">
      <w:pPr>
        <w:rPr>
          <w:rFonts w:cs="Tahoma"/>
        </w:rPr>
      </w:pPr>
    </w:p>
    <w:p w14:paraId="5BEF71A6" w14:textId="1DC7C466" w:rsidR="00C312FB" w:rsidRPr="002C1C22" w:rsidRDefault="00F87CAE" w:rsidP="00BC7895">
      <w:pPr>
        <w:ind w:left="426" w:hanging="426"/>
        <w:rPr>
          <w:rFonts w:cs="Tahoma"/>
        </w:rPr>
      </w:pPr>
      <w:r w:rsidRPr="002C1C22">
        <w:rPr>
          <w:rFonts w:cs="Tahoma"/>
        </w:rPr>
        <w:t>6</w:t>
      </w:r>
      <w:r w:rsidR="00D86848" w:rsidRPr="002C1C22">
        <w:rPr>
          <w:rFonts w:cs="Tahoma"/>
        </w:rPr>
        <w:t>.</w:t>
      </w:r>
      <w:r w:rsidR="00D86848" w:rsidRPr="002C1C22">
        <w:rPr>
          <w:rFonts w:cs="Tahoma"/>
        </w:rPr>
        <w:tab/>
      </w:r>
      <w:r w:rsidR="00215E13" w:rsidRPr="002C1C22">
        <w:rPr>
          <w:rFonts w:cs="Tahoma"/>
        </w:rPr>
        <w:t xml:space="preserve">A </w:t>
      </w:r>
      <w:r w:rsidR="000A3F39" w:rsidRPr="002C1C22">
        <w:rPr>
          <w:rFonts w:cs="Tahoma"/>
        </w:rPr>
        <w:t>P</w:t>
      </w:r>
      <w:r w:rsidR="00215E13" w:rsidRPr="002C1C22">
        <w:rPr>
          <w:rFonts w:cs="Tahoma"/>
        </w:rPr>
        <w:t xml:space="preserve">hysics teacher is called upon by the head teacher to determine the power output of </w:t>
      </w:r>
      <w:r w:rsidR="00C312FB" w:rsidRPr="002C1C22">
        <w:rPr>
          <w:rFonts w:cs="Tahoma"/>
        </w:rPr>
        <w:t>their back up electricity generator.</w:t>
      </w:r>
    </w:p>
    <w:p w14:paraId="0BE7D48F" w14:textId="77777777" w:rsidR="00C312FB" w:rsidRPr="002C1C22" w:rsidRDefault="00C312FB" w:rsidP="00C312FB">
      <w:pPr>
        <w:pStyle w:val="ListParagraph"/>
        <w:rPr>
          <w:rFonts w:cs="Tahoma"/>
        </w:rPr>
      </w:pPr>
    </w:p>
    <w:p w14:paraId="57D230F6" w14:textId="7BF80F49" w:rsidR="00C312FB" w:rsidRPr="002C1C22" w:rsidRDefault="00C312FB" w:rsidP="00BC7895">
      <w:pPr>
        <w:pStyle w:val="ListParagraph"/>
        <w:ind w:left="426"/>
        <w:rPr>
          <w:rFonts w:cs="Tahoma"/>
        </w:rPr>
      </w:pPr>
      <w:r w:rsidRPr="002C1C22">
        <w:rPr>
          <w:rFonts w:cs="Tahoma"/>
        </w:rPr>
        <w:t xml:space="preserve">The head teacher gives the </w:t>
      </w:r>
      <w:r w:rsidR="000A3F39" w:rsidRPr="002C1C22">
        <w:rPr>
          <w:rFonts w:cs="Tahoma"/>
        </w:rPr>
        <w:t>P</w:t>
      </w:r>
      <w:r w:rsidRPr="002C1C22">
        <w:rPr>
          <w:rFonts w:cs="Tahoma"/>
        </w:rPr>
        <w:t>hysics teacher the following quantities:</w:t>
      </w:r>
    </w:p>
    <w:p w14:paraId="53241B9E" w14:textId="08324FE7" w:rsidR="00C312FB" w:rsidRPr="002C1C22" w:rsidRDefault="00D86848" w:rsidP="00BC7895">
      <w:pPr>
        <w:ind w:left="851" w:hanging="425"/>
        <w:rPr>
          <w:rFonts w:cs="Tahoma"/>
        </w:rPr>
      </w:pPr>
      <w:r w:rsidRPr="002C1C22">
        <w:rPr>
          <w:rFonts w:ascii="Symbol" w:hAnsi="Symbol" w:cs="Tahoma"/>
        </w:rPr>
        <w:t></w:t>
      </w:r>
      <w:r w:rsidRPr="002C1C22">
        <w:rPr>
          <w:rFonts w:ascii="Symbol" w:hAnsi="Symbol" w:cs="Tahoma"/>
        </w:rPr>
        <w:tab/>
      </w:r>
      <w:r w:rsidR="00C312FB" w:rsidRPr="002C1C22">
        <w:rPr>
          <w:rFonts w:cs="Tahoma"/>
        </w:rPr>
        <w:t>Current through the generator (I)</w:t>
      </w:r>
    </w:p>
    <w:p w14:paraId="2B445DF5" w14:textId="46AA5803" w:rsidR="00C312FB" w:rsidRPr="002C1C22" w:rsidRDefault="00D86848" w:rsidP="00BC7895">
      <w:pPr>
        <w:ind w:left="851" w:hanging="425"/>
        <w:rPr>
          <w:rFonts w:cs="Tahoma"/>
        </w:rPr>
      </w:pPr>
      <w:r w:rsidRPr="002C1C22">
        <w:rPr>
          <w:rFonts w:ascii="Symbol" w:hAnsi="Symbol" w:cs="Tahoma"/>
        </w:rPr>
        <w:t></w:t>
      </w:r>
      <w:r w:rsidRPr="002C1C22">
        <w:rPr>
          <w:rFonts w:ascii="Symbol" w:hAnsi="Symbol" w:cs="Tahoma"/>
        </w:rPr>
        <w:tab/>
      </w:r>
      <w:r w:rsidR="00C312FB" w:rsidRPr="002C1C22">
        <w:rPr>
          <w:rFonts w:cs="Tahoma"/>
        </w:rPr>
        <w:t>Potential difference supplied to the generator (V)</w:t>
      </w:r>
    </w:p>
    <w:p w14:paraId="78D54682" w14:textId="797CE299" w:rsidR="00C312FB" w:rsidRPr="002C1C22" w:rsidRDefault="00D86848" w:rsidP="00BC7895">
      <w:pPr>
        <w:ind w:left="851" w:hanging="425"/>
        <w:rPr>
          <w:rFonts w:cs="Tahoma"/>
        </w:rPr>
      </w:pPr>
      <w:r w:rsidRPr="002C1C22">
        <w:rPr>
          <w:rFonts w:ascii="Symbol" w:hAnsi="Symbol" w:cs="Tahoma"/>
        </w:rPr>
        <w:t></w:t>
      </w:r>
      <w:r w:rsidRPr="002C1C22">
        <w:rPr>
          <w:rFonts w:ascii="Symbol" w:hAnsi="Symbol" w:cs="Tahoma"/>
        </w:rPr>
        <w:tab/>
      </w:r>
      <w:proofErr w:type="gramStart"/>
      <w:r w:rsidR="00C312FB" w:rsidRPr="002C1C22">
        <w:rPr>
          <w:rFonts w:cs="Tahoma"/>
        </w:rPr>
        <w:t>The</w:t>
      </w:r>
      <w:proofErr w:type="gramEnd"/>
      <w:r w:rsidR="00C312FB" w:rsidRPr="002C1C22">
        <w:rPr>
          <w:rFonts w:cs="Tahoma"/>
        </w:rPr>
        <w:t xml:space="preserve"> resistance of the electrical system of the generator (R)</w:t>
      </w:r>
    </w:p>
    <w:p w14:paraId="28FEE682" w14:textId="77777777" w:rsidR="00C312FB" w:rsidRPr="002C1C22" w:rsidRDefault="00C312FB" w:rsidP="00BC7895">
      <w:pPr>
        <w:ind w:left="851" w:hanging="425"/>
        <w:rPr>
          <w:rFonts w:cs="Tahoma"/>
        </w:rPr>
      </w:pPr>
    </w:p>
    <w:p w14:paraId="0852F3CB" w14:textId="24B4DEB4" w:rsidR="00E43A63" w:rsidRPr="002C1C22" w:rsidRDefault="00C312FB" w:rsidP="00E43A63">
      <w:pPr>
        <w:tabs>
          <w:tab w:val="right" w:pos="10205"/>
        </w:tabs>
        <w:ind w:left="425"/>
        <w:rPr>
          <w:rFonts w:cs="Tahoma"/>
        </w:rPr>
      </w:pPr>
      <w:r w:rsidRPr="002C1C22">
        <w:rPr>
          <w:rFonts w:cs="Tahoma"/>
        </w:rPr>
        <w:t xml:space="preserve">Give two </w:t>
      </w:r>
      <w:r w:rsidR="00F97206" w:rsidRPr="002C1C22">
        <w:rPr>
          <w:rFonts w:cs="Tahoma"/>
        </w:rPr>
        <w:t>equation</w:t>
      </w:r>
      <w:r w:rsidRPr="002C1C22">
        <w:rPr>
          <w:rFonts w:cs="Tahoma"/>
        </w:rPr>
        <w:t>s the teacher could use to determine the power output of the generator, using the above quantities.</w:t>
      </w:r>
      <w:bookmarkStart w:id="12" w:name="OLE_LINK1"/>
      <w:bookmarkStart w:id="13" w:name="OLE_LINK2"/>
      <w:r w:rsidR="00BC7895" w:rsidRPr="002C1C22">
        <w:rPr>
          <w:rFonts w:cs="Tahoma"/>
        </w:rPr>
        <w:tab/>
      </w:r>
    </w:p>
    <w:bookmarkEnd w:id="12"/>
    <w:bookmarkEnd w:id="13"/>
    <w:p w14:paraId="739F5BBA" w14:textId="77777777" w:rsidR="00E43A63" w:rsidRPr="002C1C22" w:rsidRDefault="00E43A63" w:rsidP="00E43A63">
      <w:pPr>
        <w:widowControl w:val="0"/>
        <w:tabs>
          <w:tab w:val="right" w:leader="dot" w:pos="10204"/>
        </w:tabs>
        <w:spacing w:before="180"/>
        <w:ind w:left="426"/>
        <w:rPr>
          <w:rFonts w:ascii="Calibri" w:hAnsi="Calibri"/>
          <w:szCs w:val="22"/>
        </w:rPr>
      </w:pPr>
      <w:r w:rsidRPr="002C1C22">
        <w:rPr>
          <w:rFonts w:ascii="Calibri" w:hAnsi="Calibri"/>
          <w:szCs w:val="22"/>
        </w:rPr>
        <w:tab/>
      </w:r>
    </w:p>
    <w:p w14:paraId="438EEC60" w14:textId="77777777" w:rsidR="00E43A63" w:rsidRPr="002C1C22" w:rsidRDefault="00E43A63" w:rsidP="00E43A63">
      <w:pPr>
        <w:widowControl w:val="0"/>
        <w:tabs>
          <w:tab w:val="right" w:leader="dot" w:pos="10204"/>
        </w:tabs>
        <w:spacing w:before="180"/>
        <w:ind w:left="426"/>
        <w:rPr>
          <w:rFonts w:ascii="Calibri" w:hAnsi="Calibri"/>
          <w:szCs w:val="22"/>
        </w:rPr>
      </w:pPr>
      <w:r w:rsidRPr="002C1C22">
        <w:rPr>
          <w:rFonts w:ascii="Calibri" w:hAnsi="Calibri"/>
          <w:szCs w:val="22"/>
        </w:rPr>
        <w:tab/>
      </w:r>
    </w:p>
    <w:p w14:paraId="5D0EF7D0" w14:textId="77777777" w:rsidR="00E43A63" w:rsidRPr="002C1C22" w:rsidRDefault="00E43A63" w:rsidP="00E43A63">
      <w:pPr>
        <w:widowControl w:val="0"/>
        <w:tabs>
          <w:tab w:val="right" w:leader="dot" w:pos="10204"/>
        </w:tabs>
        <w:spacing w:before="180"/>
        <w:ind w:left="426"/>
        <w:rPr>
          <w:rFonts w:ascii="Calibri" w:hAnsi="Calibri"/>
          <w:szCs w:val="22"/>
        </w:rPr>
      </w:pPr>
      <w:r w:rsidRPr="002C1C22">
        <w:rPr>
          <w:rFonts w:ascii="Calibri" w:hAnsi="Calibri"/>
          <w:szCs w:val="22"/>
        </w:rPr>
        <w:tab/>
      </w:r>
    </w:p>
    <w:p w14:paraId="2245D7B5" w14:textId="77777777" w:rsidR="00E43A63" w:rsidRPr="002C1C22" w:rsidRDefault="00E43A63" w:rsidP="00E43A6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6F06D13" w14:textId="77777777" w:rsidR="001926B4" w:rsidRPr="002C1C22" w:rsidRDefault="001926B4" w:rsidP="00BD049D">
      <w:pPr>
        <w:ind w:left="426" w:hanging="426"/>
        <w:rPr>
          <w:rFonts w:cs="Tahoma"/>
        </w:rPr>
      </w:pPr>
    </w:p>
    <w:p w14:paraId="5874D360" w14:textId="77777777" w:rsidR="00520CB4" w:rsidRPr="002C1C22" w:rsidRDefault="00520CB4">
      <w:pPr>
        <w:rPr>
          <w:rFonts w:cs="Tahoma"/>
        </w:rPr>
      </w:pPr>
      <w:r w:rsidRPr="002C1C22">
        <w:rPr>
          <w:rFonts w:cs="Tahoma"/>
        </w:rPr>
        <w:lastRenderedPageBreak/>
        <w:br w:type="page"/>
      </w:r>
    </w:p>
    <w:p w14:paraId="08057790" w14:textId="1D18B8C3" w:rsidR="00E42FE8" w:rsidRPr="002C1C22" w:rsidRDefault="00F87CAE" w:rsidP="00E42FE8">
      <w:pPr>
        <w:tabs>
          <w:tab w:val="left" w:pos="426"/>
          <w:tab w:val="left" w:pos="851"/>
          <w:tab w:val="right" w:pos="10205"/>
        </w:tabs>
        <w:ind w:left="426" w:hanging="426"/>
        <w:rPr>
          <w:rFonts w:cs="Tahoma"/>
        </w:rPr>
      </w:pPr>
      <w:r w:rsidRPr="002C1C22">
        <w:rPr>
          <w:rFonts w:cs="Tahoma"/>
        </w:rPr>
        <w:lastRenderedPageBreak/>
        <w:t>7</w:t>
      </w:r>
      <w:r w:rsidR="00E42FE8" w:rsidRPr="002C1C22">
        <w:rPr>
          <w:rFonts w:cs="Tahoma"/>
        </w:rPr>
        <w:t>.</w:t>
      </w:r>
      <w:r w:rsidR="00E42FE8" w:rsidRPr="002C1C22">
        <w:rPr>
          <w:rFonts w:cs="Tahoma"/>
        </w:rPr>
        <w:tab/>
        <w:t>Calculate the potential diff</w:t>
      </w:r>
      <w:r w:rsidR="004B343D" w:rsidRPr="002C1C22">
        <w:rPr>
          <w:rFonts w:cs="Tahoma"/>
        </w:rPr>
        <w:t xml:space="preserve">erence across a component </w:t>
      </w:r>
      <w:r w:rsidR="00E42FE8" w:rsidRPr="002C1C22">
        <w:rPr>
          <w:rFonts w:cs="Tahoma"/>
        </w:rPr>
        <w:t xml:space="preserve">using </w:t>
      </w:r>
      <w:r w:rsidR="00D75393" w:rsidRPr="002C1C22">
        <w:rPr>
          <w:rFonts w:cs="Tahoma"/>
        </w:rPr>
        <w:t>39</w:t>
      </w:r>
      <w:r w:rsidR="00E42FE8" w:rsidRPr="002C1C22">
        <w:rPr>
          <w:rFonts w:cs="Tahoma"/>
        </w:rPr>
        <w:t>0</w:t>
      </w:r>
      <w:r w:rsidR="004B343D" w:rsidRPr="002C1C22">
        <w:rPr>
          <w:rFonts w:cs="Tahoma"/>
        </w:rPr>
        <w:t xml:space="preserve"> </w:t>
      </w:r>
      <w:r w:rsidR="00E42FE8" w:rsidRPr="002C1C22">
        <w:rPr>
          <w:rFonts w:cs="Tahoma"/>
        </w:rPr>
        <w:t xml:space="preserve">W of power with 8.0 </w:t>
      </w:r>
      <w:proofErr w:type="gramStart"/>
      <w:r w:rsidR="00E42FE8" w:rsidRPr="002C1C22">
        <w:rPr>
          <w:rFonts w:cs="Tahoma"/>
        </w:rPr>
        <w:t>A</w:t>
      </w:r>
      <w:proofErr w:type="gramEnd"/>
      <w:r w:rsidR="00E42FE8" w:rsidRPr="002C1C22">
        <w:rPr>
          <w:rFonts w:cs="Tahoma"/>
        </w:rPr>
        <w:t xml:space="preserve"> flowing through it.</w:t>
      </w:r>
    </w:p>
    <w:p w14:paraId="78DD801F" w14:textId="77777777" w:rsidR="00E42FE8" w:rsidRPr="002C1C22" w:rsidRDefault="00E42FE8"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648930B4" w14:textId="77777777" w:rsidR="00E42FE8" w:rsidRPr="002C1C22" w:rsidRDefault="00E42FE8"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7E1E4493" w14:textId="77777777" w:rsidR="00E42FE8" w:rsidRPr="002C1C22" w:rsidRDefault="00E42FE8"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6A39BDC6" w14:textId="41AC7E9C" w:rsidR="00E42FE8" w:rsidRPr="002C1C22" w:rsidRDefault="00E42FE8" w:rsidP="007622DD">
      <w:pPr>
        <w:widowControl w:val="0"/>
        <w:tabs>
          <w:tab w:val="left" w:pos="9278"/>
          <w:tab w:val="right" w:pos="10205"/>
        </w:tabs>
        <w:ind w:left="851"/>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00460583" w:rsidRPr="002C1C22">
        <w:rPr>
          <w:rFonts w:ascii="Calibri" w:hAnsi="Calibri"/>
          <w:i/>
          <w:sz w:val="20"/>
          <w:szCs w:val="20"/>
        </w:rPr>
        <w:t>2</w:t>
      </w:r>
      <w:r w:rsidRPr="002C1C22">
        <w:rPr>
          <w:rFonts w:ascii="Calibri" w:hAnsi="Calibri"/>
          <w:i/>
          <w:sz w:val="20"/>
          <w:szCs w:val="20"/>
        </w:rPr>
        <w:t xml:space="preserve"> marks</w:t>
      </w:r>
    </w:p>
    <w:p w14:paraId="73EA1BDF" w14:textId="77777777" w:rsidR="007622DD" w:rsidRPr="002C1C22" w:rsidRDefault="007622DD" w:rsidP="00BD049D">
      <w:pPr>
        <w:ind w:left="426" w:hanging="426"/>
        <w:rPr>
          <w:rFonts w:cs="Tahoma"/>
        </w:rPr>
      </w:pPr>
      <w:r w:rsidRPr="002C1C22">
        <w:rPr>
          <w:rFonts w:cs="Tahoma"/>
        </w:rPr>
        <w:tab/>
      </w:r>
    </w:p>
    <w:p w14:paraId="7447B5A6" w14:textId="6E5AF38B" w:rsidR="008364F7" w:rsidRPr="002C1C22" w:rsidRDefault="007622DD" w:rsidP="00BD049D">
      <w:pPr>
        <w:ind w:left="426" w:hanging="426"/>
        <w:rPr>
          <w:rFonts w:cs="Tahoma"/>
        </w:rPr>
      </w:pPr>
      <w:r w:rsidRPr="002C1C22">
        <w:rPr>
          <w:rFonts w:cs="Tahoma"/>
        </w:rPr>
        <w:t>8.</w:t>
      </w:r>
      <w:r w:rsidRPr="002C1C22">
        <w:rPr>
          <w:rFonts w:cs="Tahoma"/>
        </w:rPr>
        <w:tab/>
        <w:t>11.5 C of charge flows through a component which has a potential difference of 170 V across it.</w:t>
      </w:r>
    </w:p>
    <w:p w14:paraId="5CD1E3D6" w14:textId="77777777" w:rsidR="008364F7" w:rsidRPr="002C1C22" w:rsidRDefault="008364F7" w:rsidP="00BD049D">
      <w:pPr>
        <w:ind w:left="426" w:hanging="426"/>
        <w:rPr>
          <w:rFonts w:cs="Tahoma"/>
          <w:sz w:val="12"/>
        </w:rPr>
      </w:pPr>
    </w:p>
    <w:p w14:paraId="647E8E05" w14:textId="06E9A422" w:rsidR="007622DD" w:rsidRPr="002C1C22" w:rsidRDefault="00F97206" w:rsidP="008364F7">
      <w:pPr>
        <w:ind w:left="426"/>
        <w:rPr>
          <w:rFonts w:cs="Tahoma"/>
        </w:rPr>
      </w:pPr>
      <w:r w:rsidRPr="002C1C22">
        <w:rPr>
          <w:rFonts w:cs="Tahoma"/>
        </w:rPr>
        <w:t xml:space="preserve">How much </w:t>
      </w:r>
      <w:r w:rsidR="007622DD" w:rsidRPr="002C1C22">
        <w:rPr>
          <w:rFonts w:cs="Tahoma"/>
        </w:rPr>
        <w:t>energy is transferred to the component?</w:t>
      </w:r>
    </w:p>
    <w:p w14:paraId="53EC7568" w14:textId="04B4F15E" w:rsidR="007622DD" w:rsidRPr="002C1C22" w:rsidRDefault="007622DD"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3161005B" w14:textId="77777777" w:rsidR="007622DD" w:rsidRPr="002C1C22" w:rsidRDefault="007622DD"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71577A46" w14:textId="77777777" w:rsidR="007622DD" w:rsidRPr="002C1C22" w:rsidRDefault="007622DD" w:rsidP="007622DD">
      <w:pPr>
        <w:widowControl w:val="0"/>
        <w:tabs>
          <w:tab w:val="right" w:leader="dot" w:pos="10204"/>
        </w:tabs>
        <w:spacing w:before="180"/>
        <w:ind w:left="426"/>
        <w:rPr>
          <w:rFonts w:ascii="Calibri" w:hAnsi="Calibri"/>
          <w:szCs w:val="22"/>
        </w:rPr>
      </w:pPr>
      <w:r w:rsidRPr="002C1C22">
        <w:rPr>
          <w:rFonts w:ascii="Calibri" w:hAnsi="Calibri"/>
          <w:szCs w:val="22"/>
        </w:rPr>
        <w:tab/>
      </w:r>
    </w:p>
    <w:p w14:paraId="07CABCEE" w14:textId="47998359" w:rsidR="007622DD" w:rsidRPr="002C1C22" w:rsidRDefault="007622DD" w:rsidP="007622DD">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81BE0EF" w14:textId="77777777" w:rsidR="007622DD" w:rsidRPr="002C1C22" w:rsidRDefault="007622DD" w:rsidP="00BD049D">
      <w:pPr>
        <w:ind w:left="426" w:hanging="426"/>
        <w:rPr>
          <w:rFonts w:cs="Tahoma"/>
        </w:rPr>
      </w:pPr>
    </w:p>
    <w:p w14:paraId="2B36723E" w14:textId="23B5F4F9" w:rsidR="00F87CAE" w:rsidRPr="002C1C22" w:rsidRDefault="007622DD" w:rsidP="00F87CAE">
      <w:pPr>
        <w:ind w:left="426" w:hanging="426"/>
        <w:rPr>
          <w:rFonts w:cs="Tahoma"/>
          <w:szCs w:val="22"/>
        </w:rPr>
      </w:pPr>
      <w:r w:rsidRPr="002C1C22">
        <w:rPr>
          <w:rFonts w:cs="Tahoma"/>
          <w:szCs w:val="22"/>
        </w:rPr>
        <w:t>9</w:t>
      </w:r>
      <w:r w:rsidR="00F87CAE" w:rsidRPr="002C1C22">
        <w:rPr>
          <w:rFonts w:ascii="Tahoma" w:hAnsi="Tahoma" w:cs="Tahoma"/>
          <w:szCs w:val="22"/>
        </w:rPr>
        <w:t>.</w:t>
      </w:r>
      <w:r w:rsidR="00F87CAE" w:rsidRPr="002C1C22">
        <w:rPr>
          <w:rFonts w:ascii="Tahoma" w:hAnsi="Tahoma" w:cs="Tahoma"/>
          <w:szCs w:val="22"/>
        </w:rPr>
        <w:tab/>
      </w:r>
      <w:r w:rsidR="00F87CAE" w:rsidRPr="002C1C22">
        <w:rPr>
          <w:rFonts w:cs="Tahoma"/>
          <w:szCs w:val="22"/>
        </w:rPr>
        <w:t>An exchange student from the Bahamas is visiting an English secondary school.</w:t>
      </w:r>
    </w:p>
    <w:p w14:paraId="62C96F91" w14:textId="77777777" w:rsidR="00F87CAE" w:rsidRPr="002C1C22" w:rsidRDefault="00F87CAE" w:rsidP="00F87CAE">
      <w:pPr>
        <w:pStyle w:val="ListParagraph"/>
        <w:rPr>
          <w:rFonts w:cs="Tahoma"/>
          <w:szCs w:val="22"/>
        </w:rPr>
      </w:pPr>
    </w:p>
    <w:p w14:paraId="64C9EC9C" w14:textId="77777777" w:rsidR="00F87CAE" w:rsidRPr="002C1C22" w:rsidRDefault="00F87CAE" w:rsidP="00F87CAE">
      <w:pPr>
        <w:pStyle w:val="ListParagraph"/>
        <w:ind w:left="426"/>
        <w:rPr>
          <w:rFonts w:cs="Tahoma"/>
          <w:szCs w:val="22"/>
        </w:rPr>
      </w:pPr>
      <w:r w:rsidRPr="002C1C22">
        <w:rPr>
          <w:rFonts w:cs="Tahoma"/>
          <w:szCs w:val="22"/>
        </w:rPr>
        <w:t xml:space="preserve">During a Physics class, the students are learning about mains electricity.  </w:t>
      </w:r>
    </w:p>
    <w:p w14:paraId="3186FBD5" w14:textId="77777777" w:rsidR="00F87CAE" w:rsidRPr="002C1C22" w:rsidRDefault="00F87CAE" w:rsidP="00F87CAE">
      <w:pPr>
        <w:pStyle w:val="ListParagraph"/>
        <w:ind w:left="426"/>
        <w:rPr>
          <w:rFonts w:cs="Tahoma"/>
          <w:szCs w:val="22"/>
        </w:rPr>
      </w:pPr>
    </w:p>
    <w:p w14:paraId="2277E815" w14:textId="77777777" w:rsidR="00F87CAE" w:rsidRPr="002C1C22" w:rsidRDefault="00F87CAE" w:rsidP="00F87CAE">
      <w:pPr>
        <w:pStyle w:val="ListParagraph"/>
        <w:ind w:left="426"/>
        <w:rPr>
          <w:rFonts w:cs="Tahoma"/>
          <w:szCs w:val="22"/>
        </w:rPr>
      </w:pPr>
      <w:r w:rsidRPr="002C1C22">
        <w:rPr>
          <w:rFonts w:cs="Tahoma"/>
          <w:szCs w:val="22"/>
        </w:rPr>
        <w:t>The students are asked to calculate the current through a hairdryer with resistance 30 Ω when plugged into the mains supply.</w:t>
      </w:r>
    </w:p>
    <w:p w14:paraId="6D0F2EF7" w14:textId="77777777" w:rsidR="00F87CAE" w:rsidRPr="002C1C22" w:rsidRDefault="00F87CAE" w:rsidP="00F87CAE">
      <w:pPr>
        <w:pStyle w:val="ListParagraph"/>
        <w:ind w:left="426"/>
        <w:rPr>
          <w:rFonts w:cs="Tahoma"/>
          <w:szCs w:val="22"/>
        </w:rPr>
      </w:pPr>
    </w:p>
    <w:p w14:paraId="7A89A28D" w14:textId="77777777" w:rsidR="00F87CAE" w:rsidRPr="002C1C22" w:rsidRDefault="00F87CAE" w:rsidP="00F87CAE">
      <w:pPr>
        <w:pStyle w:val="ListParagraph"/>
        <w:ind w:left="426"/>
        <w:rPr>
          <w:rFonts w:cs="Tahoma"/>
          <w:szCs w:val="22"/>
        </w:rPr>
      </w:pPr>
      <w:r w:rsidRPr="002C1C22">
        <w:rPr>
          <w:rFonts w:cs="Tahoma"/>
          <w:szCs w:val="22"/>
        </w:rPr>
        <w:t xml:space="preserve">The exchange student from Bahamas uses the value for mains supply for the Bahamas of 150 V.  </w:t>
      </w:r>
    </w:p>
    <w:p w14:paraId="0D2DFFED" w14:textId="77777777" w:rsidR="00F87CAE" w:rsidRPr="002C1C22" w:rsidRDefault="00F87CAE" w:rsidP="00F87CAE">
      <w:pPr>
        <w:ind w:left="426"/>
        <w:rPr>
          <w:rFonts w:cs="Tahoma"/>
          <w:szCs w:val="22"/>
        </w:rPr>
      </w:pPr>
    </w:p>
    <w:p w14:paraId="38BFCE96" w14:textId="77777777" w:rsidR="00F87CAE" w:rsidRPr="002C1C22" w:rsidRDefault="00F87CAE" w:rsidP="00F87CAE">
      <w:pPr>
        <w:pStyle w:val="ListParagraph"/>
        <w:tabs>
          <w:tab w:val="right" w:pos="10205"/>
        </w:tabs>
        <w:ind w:left="426"/>
        <w:rPr>
          <w:rFonts w:cs="Tahoma"/>
          <w:szCs w:val="22"/>
        </w:rPr>
      </w:pPr>
      <w:r w:rsidRPr="002C1C22">
        <w:rPr>
          <w:rFonts w:cs="Tahoma"/>
          <w:szCs w:val="22"/>
        </w:rPr>
        <w:t>Explain how the exchange student’s answer will be different.</w:t>
      </w:r>
    </w:p>
    <w:p w14:paraId="31651FC4" w14:textId="77777777" w:rsidR="00F87CAE" w:rsidRPr="002C1C22" w:rsidRDefault="00F87CAE" w:rsidP="00F87CAE">
      <w:pPr>
        <w:widowControl w:val="0"/>
        <w:tabs>
          <w:tab w:val="right" w:leader="dot" w:pos="10204"/>
        </w:tabs>
        <w:spacing w:before="180"/>
        <w:ind w:left="426"/>
        <w:rPr>
          <w:rFonts w:ascii="Calibri" w:hAnsi="Calibri"/>
          <w:szCs w:val="22"/>
        </w:rPr>
      </w:pPr>
      <w:r w:rsidRPr="002C1C22">
        <w:rPr>
          <w:rFonts w:ascii="Calibri" w:hAnsi="Calibri"/>
          <w:szCs w:val="22"/>
        </w:rPr>
        <w:tab/>
      </w:r>
    </w:p>
    <w:p w14:paraId="0F8082CA" w14:textId="77777777" w:rsidR="00F87CAE" w:rsidRPr="002C1C22" w:rsidRDefault="00F87CAE" w:rsidP="00F87CAE">
      <w:pPr>
        <w:widowControl w:val="0"/>
        <w:tabs>
          <w:tab w:val="right" w:leader="dot" w:pos="10204"/>
        </w:tabs>
        <w:spacing w:before="180"/>
        <w:ind w:left="426"/>
        <w:rPr>
          <w:rFonts w:ascii="Calibri" w:hAnsi="Calibri"/>
          <w:szCs w:val="22"/>
        </w:rPr>
      </w:pPr>
      <w:r w:rsidRPr="002C1C22">
        <w:rPr>
          <w:rFonts w:ascii="Calibri" w:hAnsi="Calibri"/>
          <w:szCs w:val="22"/>
        </w:rPr>
        <w:tab/>
      </w:r>
    </w:p>
    <w:p w14:paraId="50263807" w14:textId="77777777" w:rsidR="00F87CAE" w:rsidRPr="002C1C22" w:rsidRDefault="00F87CAE" w:rsidP="00F87CAE">
      <w:pPr>
        <w:widowControl w:val="0"/>
        <w:tabs>
          <w:tab w:val="right" w:leader="dot" w:pos="10204"/>
        </w:tabs>
        <w:spacing w:before="180"/>
        <w:ind w:left="426"/>
        <w:rPr>
          <w:rFonts w:ascii="Calibri" w:hAnsi="Calibri"/>
          <w:szCs w:val="22"/>
        </w:rPr>
      </w:pPr>
      <w:r w:rsidRPr="002C1C22">
        <w:rPr>
          <w:rFonts w:ascii="Calibri" w:hAnsi="Calibri"/>
          <w:szCs w:val="22"/>
        </w:rPr>
        <w:tab/>
      </w:r>
    </w:p>
    <w:p w14:paraId="51E65E9C" w14:textId="149E2FDE" w:rsidR="006A74D8" w:rsidRPr="002C1C22" w:rsidRDefault="006A74D8" w:rsidP="006A74D8">
      <w:pPr>
        <w:pStyle w:val="Marks"/>
      </w:pPr>
      <w:r w:rsidRPr="002C1C22">
        <w:t>3 marks</w:t>
      </w:r>
    </w:p>
    <w:p w14:paraId="6E7D7210" w14:textId="29B48C1A" w:rsidR="00F87CAE" w:rsidRPr="002C1C22" w:rsidRDefault="00F87CAE">
      <w:pPr>
        <w:rPr>
          <w:rFonts w:cs="Tahoma"/>
        </w:rPr>
      </w:pPr>
    </w:p>
    <w:p w14:paraId="2C523F6D" w14:textId="57A84123" w:rsidR="0021004F" w:rsidRPr="002C1C22" w:rsidRDefault="007622DD" w:rsidP="00BD049D">
      <w:pPr>
        <w:ind w:left="426" w:hanging="426"/>
        <w:rPr>
          <w:rFonts w:cs="Tahoma"/>
        </w:rPr>
      </w:pPr>
      <w:r w:rsidRPr="002C1C22">
        <w:rPr>
          <w:rFonts w:cs="Tahoma"/>
        </w:rPr>
        <w:t>10</w:t>
      </w:r>
      <w:r w:rsidR="00D86848" w:rsidRPr="002C1C22">
        <w:rPr>
          <w:rFonts w:cs="Tahoma"/>
        </w:rPr>
        <w:t>.</w:t>
      </w:r>
      <w:r w:rsidR="00D86848" w:rsidRPr="002C1C22">
        <w:rPr>
          <w:rFonts w:cs="Tahoma"/>
        </w:rPr>
        <w:tab/>
      </w:r>
      <w:r w:rsidR="00CA6C5E" w:rsidRPr="002C1C22">
        <w:rPr>
          <w:rFonts w:cs="Tahoma"/>
        </w:rPr>
        <w:t xml:space="preserve">A </w:t>
      </w:r>
      <w:r w:rsidR="0021004F" w:rsidRPr="002C1C22">
        <w:rPr>
          <w:rFonts w:cs="Tahoma"/>
        </w:rPr>
        <w:t>student is using a kettle in the school common room</w:t>
      </w:r>
      <w:r w:rsidR="00B82C9F" w:rsidRPr="002C1C22">
        <w:rPr>
          <w:rFonts w:cs="Tahoma"/>
        </w:rPr>
        <w:t xml:space="preserve">.  </w:t>
      </w:r>
    </w:p>
    <w:p w14:paraId="4AF41BF8" w14:textId="77777777" w:rsidR="0021004F" w:rsidRPr="002C1C22" w:rsidRDefault="0021004F" w:rsidP="0021004F">
      <w:pPr>
        <w:pStyle w:val="ListParagraph"/>
        <w:rPr>
          <w:rFonts w:cs="Tahoma"/>
        </w:rPr>
      </w:pPr>
    </w:p>
    <w:p w14:paraId="11E1D9D4" w14:textId="0828B710" w:rsidR="005F18D0" w:rsidRPr="002C1C22" w:rsidRDefault="0021004F" w:rsidP="008E09F9">
      <w:pPr>
        <w:pStyle w:val="ListParagraph"/>
        <w:ind w:left="426"/>
      </w:pPr>
      <w:r w:rsidRPr="002C1C22">
        <w:rPr>
          <w:rFonts w:cs="Tahoma"/>
        </w:rPr>
        <w:t>The kettle has a power output of 1800</w:t>
      </w:r>
      <w:r w:rsidRPr="002C1C22">
        <w:t> </w:t>
      </w:r>
      <w:r w:rsidR="005F18D0" w:rsidRPr="002C1C22">
        <w:t xml:space="preserve">W </w:t>
      </w:r>
      <w:r w:rsidR="005F18D0" w:rsidRPr="002C1C22">
        <w:rPr>
          <w:rFonts w:cs="Tahoma"/>
        </w:rPr>
        <w:t>and it takes 180 second</w:t>
      </w:r>
      <w:r w:rsidR="00B76AA9" w:rsidRPr="002C1C22">
        <w:rPr>
          <w:rFonts w:cs="Tahoma"/>
        </w:rPr>
        <w:t>s</w:t>
      </w:r>
      <w:r w:rsidR="005F18D0" w:rsidRPr="002C1C22">
        <w:rPr>
          <w:rFonts w:cs="Tahoma"/>
        </w:rPr>
        <w:t xml:space="preserve"> for the kettle to boil</w:t>
      </w:r>
    </w:p>
    <w:p w14:paraId="28848DEF" w14:textId="77777777" w:rsidR="00E43A63" w:rsidRPr="002C1C22" w:rsidRDefault="00D86848" w:rsidP="008E09F9">
      <w:pPr>
        <w:tabs>
          <w:tab w:val="right" w:pos="10205"/>
        </w:tabs>
        <w:spacing w:before="120"/>
        <w:ind w:left="851" w:hanging="425"/>
        <w:rPr>
          <w:rFonts w:cs="Tahoma"/>
        </w:rPr>
      </w:pPr>
      <w:r w:rsidRPr="002C1C22">
        <w:rPr>
          <w:rFonts w:cs="Tahoma"/>
        </w:rPr>
        <w:t>a)</w:t>
      </w:r>
      <w:r w:rsidRPr="002C1C22">
        <w:rPr>
          <w:rFonts w:cs="Tahoma"/>
        </w:rPr>
        <w:tab/>
      </w:r>
      <w:r w:rsidR="005F18D0" w:rsidRPr="002C1C22">
        <w:rPr>
          <w:rFonts w:cs="Tahoma"/>
        </w:rPr>
        <w:t>How much energy has been transferred in boiling the kettle?</w:t>
      </w:r>
      <w:r w:rsidR="008E09F9" w:rsidRPr="002C1C22">
        <w:rPr>
          <w:rFonts w:cs="Tahoma"/>
        </w:rPr>
        <w:tab/>
      </w:r>
    </w:p>
    <w:p w14:paraId="0CB0725F"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8204B26"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9EFEA30"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F03F6A2" w14:textId="5F4CC174" w:rsidR="008E09F9" w:rsidRPr="002C1C22" w:rsidRDefault="00E43A63" w:rsidP="00BE0469">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00F0547A" w:rsidRPr="002C1C22">
        <w:rPr>
          <w:rFonts w:ascii="Calibri" w:hAnsi="Calibri"/>
          <w:i/>
          <w:sz w:val="20"/>
          <w:szCs w:val="20"/>
        </w:rPr>
        <w:t>2</w:t>
      </w:r>
      <w:r w:rsidRPr="002C1C22">
        <w:rPr>
          <w:rFonts w:ascii="Calibri" w:hAnsi="Calibri"/>
          <w:i/>
          <w:sz w:val="20"/>
          <w:szCs w:val="20"/>
        </w:rPr>
        <w:t xml:space="preserve"> marks</w:t>
      </w:r>
    </w:p>
    <w:p w14:paraId="78B848B9" w14:textId="1D039005" w:rsidR="002A30AA" w:rsidRPr="002C1C22" w:rsidRDefault="002A30AA" w:rsidP="008E09F9">
      <w:pPr>
        <w:pStyle w:val="ListParagraph"/>
        <w:tabs>
          <w:tab w:val="right" w:leader="dot" w:pos="10206"/>
        </w:tabs>
        <w:ind w:left="284" w:firstLine="142"/>
        <w:contextualSpacing w:val="0"/>
        <w:rPr>
          <w:rFonts w:cs="Tahoma"/>
        </w:rPr>
      </w:pPr>
      <w:r w:rsidRPr="002C1C22">
        <w:rPr>
          <w:rFonts w:cs="Tahoma"/>
        </w:rPr>
        <w:t xml:space="preserve">The heating element of the kettle has a resistance of </w:t>
      </w:r>
      <w:r w:rsidR="008C1FA7" w:rsidRPr="002C1C22">
        <w:rPr>
          <w:rFonts w:cs="Tahoma"/>
        </w:rPr>
        <w:t>28</w:t>
      </w:r>
      <w:r w:rsidRPr="002C1C22">
        <w:rPr>
          <w:rFonts w:cs="Tahoma"/>
        </w:rPr>
        <w:t> Ω</w:t>
      </w:r>
      <w:r w:rsidR="00B76AA9" w:rsidRPr="002C1C22">
        <w:rPr>
          <w:rFonts w:cs="Tahoma"/>
        </w:rPr>
        <w:t>.</w:t>
      </w:r>
    </w:p>
    <w:p w14:paraId="0F22BD26" w14:textId="77777777" w:rsidR="00E43A63" w:rsidRPr="002C1C22" w:rsidRDefault="00D86848" w:rsidP="008E09F9">
      <w:pPr>
        <w:tabs>
          <w:tab w:val="right" w:pos="10205"/>
        </w:tabs>
        <w:spacing w:before="120"/>
        <w:ind w:left="851" w:hanging="425"/>
        <w:rPr>
          <w:rFonts w:cs="Tahoma"/>
        </w:rPr>
      </w:pPr>
      <w:r w:rsidRPr="002C1C22">
        <w:rPr>
          <w:rFonts w:cs="Tahoma"/>
        </w:rPr>
        <w:t>b)</w:t>
      </w:r>
      <w:r w:rsidRPr="002C1C22">
        <w:rPr>
          <w:rFonts w:cs="Tahoma"/>
        </w:rPr>
        <w:tab/>
      </w:r>
      <w:r w:rsidR="002A30AA" w:rsidRPr="002C1C22">
        <w:rPr>
          <w:rFonts w:cs="Tahoma"/>
        </w:rPr>
        <w:t>What is the current through the kettle?</w:t>
      </w:r>
      <w:r w:rsidR="008E09F9" w:rsidRPr="002C1C22">
        <w:rPr>
          <w:rFonts w:cs="Tahoma"/>
        </w:rPr>
        <w:tab/>
      </w:r>
    </w:p>
    <w:p w14:paraId="1F9D9D65"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CABFE2F"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D4350C0"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3F519F6" w14:textId="1EAB63E2" w:rsidR="008E09F9" w:rsidRPr="002C1C22" w:rsidRDefault="00E43A63" w:rsidP="00D27C5A">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4404EC82" w14:textId="7747C94B" w:rsidR="00876910" w:rsidRPr="002C1C22" w:rsidRDefault="00876910" w:rsidP="008E09F9">
      <w:pPr>
        <w:pStyle w:val="ListParagraph"/>
        <w:tabs>
          <w:tab w:val="right" w:leader="dot" w:pos="10206"/>
        </w:tabs>
        <w:ind w:left="426"/>
        <w:contextualSpacing w:val="0"/>
        <w:rPr>
          <w:rFonts w:cs="Tahoma"/>
        </w:rPr>
      </w:pPr>
      <w:r w:rsidRPr="002C1C22">
        <w:rPr>
          <w:rFonts w:cs="Tahoma"/>
        </w:rPr>
        <w:lastRenderedPageBreak/>
        <w:t>The student finds another kettle that has a power rating of 2000 W and also takes only 180 seconds to bring water to the boil.</w:t>
      </w:r>
    </w:p>
    <w:p w14:paraId="352F503C" w14:textId="77777777" w:rsidR="00E43A63" w:rsidRPr="002C1C22" w:rsidRDefault="00D86848" w:rsidP="008E09F9">
      <w:pPr>
        <w:tabs>
          <w:tab w:val="right" w:pos="10205"/>
        </w:tabs>
        <w:spacing w:before="120"/>
        <w:ind w:left="851" w:hanging="425"/>
        <w:rPr>
          <w:rFonts w:cs="Tahoma"/>
          <w:i/>
        </w:rPr>
      </w:pPr>
      <w:r w:rsidRPr="002C1C22">
        <w:rPr>
          <w:rFonts w:cs="Tahoma"/>
        </w:rPr>
        <w:t>c)</w:t>
      </w:r>
      <w:r w:rsidRPr="002C1C22">
        <w:rPr>
          <w:rFonts w:cs="Tahoma"/>
        </w:rPr>
        <w:tab/>
      </w:r>
      <w:r w:rsidR="00A60260" w:rsidRPr="002C1C22">
        <w:rPr>
          <w:rFonts w:cs="Tahoma"/>
        </w:rPr>
        <w:t>W</w:t>
      </w:r>
      <w:r w:rsidR="00876910" w:rsidRPr="002C1C22">
        <w:rPr>
          <w:rFonts w:cs="Tahoma"/>
        </w:rPr>
        <w:t>hich kettle will transfer energy at a faster rate</w:t>
      </w:r>
      <w:r w:rsidR="00B76AA9" w:rsidRPr="002C1C22">
        <w:rPr>
          <w:rFonts w:cs="Tahoma"/>
        </w:rPr>
        <w:t>?</w:t>
      </w:r>
      <w:r w:rsidR="00B82C9F" w:rsidRPr="002C1C22">
        <w:rPr>
          <w:rFonts w:cs="Tahoma"/>
        </w:rPr>
        <w:t xml:space="preserve">  </w:t>
      </w:r>
      <w:r w:rsidR="00A60260" w:rsidRPr="002C1C22">
        <w:rPr>
          <w:rFonts w:cs="Tahoma"/>
        </w:rPr>
        <w:t>Explain your answer.</w:t>
      </w:r>
      <w:r w:rsidR="00876910" w:rsidRPr="002C1C22">
        <w:rPr>
          <w:rFonts w:cs="Tahoma"/>
          <w:i/>
        </w:rPr>
        <w:tab/>
      </w:r>
    </w:p>
    <w:p w14:paraId="55BCE376"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A6EF870"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E3DC0F9"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220D398" w14:textId="77777777" w:rsidR="00E43A63" w:rsidRPr="002C1C22" w:rsidRDefault="00E43A63" w:rsidP="00E43A6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1B87DAA" w14:textId="77777777" w:rsidR="00F91458" w:rsidRPr="002C1C22" w:rsidRDefault="00F91458" w:rsidP="00BD049D">
      <w:pPr>
        <w:ind w:left="426" w:hanging="426"/>
        <w:rPr>
          <w:rFonts w:cs="Tahoma"/>
        </w:rPr>
      </w:pPr>
    </w:p>
    <w:p w14:paraId="6EA29A48" w14:textId="2B2EB0D2" w:rsidR="005534C1" w:rsidRPr="002C1C22" w:rsidRDefault="007622DD" w:rsidP="00BD049D">
      <w:pPr>
        <w:ind w:left="426" w:hanging="426"/>
        <w:rPr>
          <w:rFonts w:cs="Tahoma"/>
        </w:rPr>
      </w:pPr>
      <w:r w:rsidRPr="002C1C22">
        <w:rPr>
          <w:rFonts w:cs="Tahoma"/>
        </w:rPr>
        <w:t>11</w:t>
      </w:r>
      <w:r w:rsidR="00D86848" w:rsidRPr="002C1C22">
        <w:rPr>
          <w:rFonts w:cs="Tahoma"/>
        </w:rPr>
        <w:t>.</w:t>
      </w:r>
      <w:r w:rsidR="00D86848" w:rsidRPr="002C1C22">
        <w:rPr>
          <w:rFonts w:cs="Tahoma"/>
        </w:rPr>
        <w:tab/>
      </w:r>
      <w:r w:rsidR="00B71FCC" w:rsidRPr="002C1C22">
        <w:rPr>
          <w:rFonts w:cs="Tahoma"/>
        </w:rPr>
        <w:t xml:space="preserve">The electricity that enters our homes is transferred to us using the </w:t>
      </w:r>
      <w:r w:rsidR="00B76AA9" w:rsidRPr="002C1C22">
        <w:rPr>
          <w:rFonts w:cs="Tahoma"/>
        </w:rPr>
        <w:t>n</w:t>
      </w:r>
      <w:r w:rsidR="00B71FCC" w:rsidRPr="002C1C22">
        <w:rPr>
          <w:rFonts w:cs="Tahoma"/>
        </w:rPr>
        <w:t xml:space="preserve">ational </w:t>
      </w:r>
      <w:r w:rsidR="00B76AA9" w:rsidRPr="002C1C22">
        <w:rPr>
          <w:rFonts w:cs="Tahoma"/>
        </w:rPr>
        <w:t>g</w:t>
      </w:r>
      <w:r w:rsidR="00B71FCC" w:rsidRPr="002C1C22">
        <w:rPr>
          <w:rFonts w:cs="Tahoma"/>
        </w:rPr>
        <w:t>rid.</w:t>
      </w:r>
    </w:p>
    <w:p w14:paraId="6F05A32E" w14:textId="45AD2119" w:rsidR="00007FF3" w:rsidRPr="002C1C22" w:rsidRDefault="00007FF3" w:rsidP="00007FF3">
      <w:pPr>
        <w:pStyle w:val="ListParagraph"/>
        <w:rPr>
          <w:rFonts w:cs="Tahoma"/>
        </w:rPr>
      </w:pPr>
    </w:p>
    <w:p w14:paraId="4652129F" w14:textId="1DDBA7E8" w:rsidR="00007FF3" w:rsidRPr="002C1C22" w:rsidRDefault="00520CB4" w:rsidP="00007FF3">
      <w:pPr>
        <w:pStyle w:val="ListParagraph"/>
        <w:rPr>
          <w:rFonts w:cs="Tahoma"/>
        </w:rPr>
      </w:pPr>
      <w:r w:rsidRPr="002C1C22">
        <w:rPr>
          <w:noProof/>
          <w:lang w:eastAsia="en-GB"/>
        </w:rPr>
        <w:drawing>
          <wp:anchor distT="0" distB="0" distL="114300" distR="114300" simplePos="0" relativeHeight="251675648" behindDoc="1" locked="0" layoutInCell="1" allowOverlap="1" wp14:anchorId="7393DFBA" wp14:editId="631051F3">
            <wp:simplePos x="0" y="0"/>
            <wp:positionH relativeFrom="margin">
              <wp:posOffset>1925955</wp:posOffset>
            </wp:positionH>
            <wp:positionV relativeFrom="paragraph">
              <wp:posOffset>15875</wp:posOffset>
            </wp:positionV>
            <wp:extent cx="2620010" cy="1745615"/>
            <wp:effectExtent l="19050" t="19050" r="27940" b="26035"/>
            <wp:wrapNone/>
            <wp:docPr id="461" name="Picture 461" descr="Transformers, Current, Energy,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ansformers, Current, Energy, Electric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0010" cy="17456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5A141CA" w14:textId="1E2601AF" w:rsidR="00007FF3" w:rsidRPr="002C1C22" w:rsidRDefault="00007FF3" w:rsidP="00007FF3">
      <w:pPr>
        <w:pStyle w:val="ListParagraph"/>
        <w:rPr>
          <w:rFonts w:cs="Tahoma"/>
        </w:rPr>
      </w:pPr>
    </w:p>
    <w:p w14:paraId="2665CF08" w14:textId="2CEB2781" w:rsidR="00007FF3" w:rsidRPr="002C1C22" w:rsidRDefault="00007FF3" w:rsidP="00007FF3">
      <w:pPr>
        <w:pStyle w:val="ListParagraph"/>
        <w:rPr>
          <w:rFonts w:cs="Tahoma"/>
        </w:rPr>
      </w:pPr>
    </w:p>
    <w:p w14:paraId="2AC427EB" w14:textId="325BF805" w:rsidR="00007FF3" w:rsidRPr="002C1C22" w:rsidRDefault="00007FF3" w:rsidP="00007FF3">
      <w:pPr>
        <w:pStyle w:val="ListParagraph"/>
        <w:rPr>
          <w:rFonts w:cs="Tahoma"/>
        </w:rPr>
      </w:pPr>
    </w:p>
    <w:p w14:paraId="423C3D2F" w14:textId="53A97CC5" w:rsidR="00007FF3" w:rsidRPr="002C1C22" w:rsidRDefault="00007FF3" w:rsidP="00007FF3">
      <w:pPr>
        <w:pStyle w:val="ListParagraph"/>
        <w:rPr>
          <w:rFonts w:cs="Tahoma"/>
        </w:rPr>
      </w:pPr>
    </w:p>
    <w:p w14:paraId="637111D9" w14:textId="3312A2A9" w:rsidR="00007FF3" w:rsidRPr="002C1C22" w:rsidRDefault="00007FF3" w:rsidP="00007FF3">
      <w:pPr>
        <w:pStyle w:val="ListParagraph"/>
        <w:rPr>
          <w:rFonts w:cs="Tahoma"/>
        </w:rPr>
      </w:pPr>
    </w:p>
    <w:p w14:paraId="03C6AB4B" w14:textId="40C1D878" w:rsidR="00007FF3" w:rsidRPr="002C1C22" w:rsidRDefault="00007FF3" w:rsidP="00007FF3">
      <w:pPr>
        <w:pStyle w:val="ListParagraph"/>
        <w:rPr>
          <w:rFonts w:cs="Tahoma"/>
        </w:rPr>
      </w:pPr>
    </w:p>
    <w:p w14:paraId="77A62094" w14:textId="2BE080B4" w:rsidR="00007FF3" w:rsidRPr="002C1C22" w:rsidRDefault="00007FF3" w:rsidP="00007FF3">
      <w:pPr>
        <w:pStyle w:val="ListParagraph"/>
        <w:rPr>
          <w:rFonts w:cs="Tahoma"/>
        </w:rPr>
      </w:pPr>
    </w:p>
    <w:p w14:paraId="638F7D80" w14:textId="77777777" w:rsidR="00007FF3" w:rsidRPr="002C1C22" w:rsidRDefault="00007FF3" w:rsidP="00007FF3">
      <w:pPr>
        <w:pStyle w:val="ListParagraph"/>
        <w:rPr>
          <w:rFonts w:cs="Tahoma"/>
        </w:rPr>
      </w:pPr>
    </w:p>
    <w:p w14:paraId="12CE7B4F" w14:textId="77777777" w:rsidR="00B74071" w:rsidRPr="002C1C22" w:rsidRDefault="00B74071" w:rsidP="00007FF3">
      <w:pPr>
        <w:pStyle w:val="ListParagraph"/>
        <w:rPr>
          <w:rFonts w:cs="Tahoma"/>
        </w:rPr>
      </w:pPr>
    </w:p>
    <w:p w14:paraId="165D3714" w14:textId="77777777" w:rsidR="00B74071" w:rsidRPr="002C1C22" w:rsidRDefault="00B74071" w:rsidP="00007FF3">
      <w:pPr>
        <w:pStyle w:val="ListParagraph"/>
        <w:rPr>
          <w:rFonts w:cs="Tahoma"/>
        </w:rPr>
      </w:pPr>
    </w:p>
    <w:p w14:paraId="5441C915" w14:textId="565EAE4A" w:rsidR="001F7337" w:rsidRPr="002C1C22" w:rsidRDefault="001F7337" w:rsidP="001F7337">
      <w:pPr>
        <w:tabs>
          <w:tab w:val="right" w:pos="10205"/>
        </w:tabs>
        <w:spacing w:before="120"/>
        <w:ind w:left="426"/>
        <w:rPr>
          <w:rFonts w:cs="Tahoma"/>
        </w:rPr>
      </w:pPr>
      <w:r w:rsidRPr="002C1C22">
        <w:rPr>
          <w:rFonts w:cs="Tahoma"/>
        </w:rPr>
        <w:t>Explain how transformers are used in the national grid and why using</w:t>
      </w:r>
      <w:r w:rsidR="0034792C" w:rsidRPr="002C1C22">
        <w:rPr>
          <w:rFonts w:cs="Tahoma"/>
        </w:rPr>
        <w:t xml:space="preserve"> step-up</w:t>
      </w:r>
      <w:r w:rsidRPr="002C1C22">
        <w:rPr>
          <w:rFonts w:cs="Tahoma"/>
        </w:rPr>
        <w:t xml:space="preserve"> transformers in the national grid makes the transfer of energy more efficient.</w:t>
      </w:r>
    </w:p>
    <w:p w14:paraId="0E39353A" w14:textId="77777777"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27A69663" w14:textId="3CE4123B" w:rsidR="00834E82" w:rsidRPr="002C1C22" w:rsidRDefault="00834E82"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43BB97FC" w14:textId="77777777"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0EC274F1" w14:textId="77777777"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2A7A1D7E" w14:textId="29CA4464"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4FAE6D18" w14:textId="719C1778"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0C3D4A10" w14:textId="264EF7D8"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3E86DD81" w14:textId="56EC7501"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48518AB8" w14:textId="7B438923"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68F0EAD0" w14:textId="7D6D2B5D"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550D0596" w14:textId="77777777" w:rsidR="001F7337" w:rsidRPr="002C1C22" w:rsidRDefault="001F7337" w:rsidP="001F7337">
      <w:pPr>
        <w:widowControl w:val="0"/>
        <w:tabs>
          <w:tab w:val="left" w:pos="426"/>
          <w:tab w:val="right" w:leader="dot" w:pos="10204"/>
        </w:tabs>
        <w:spacing w:before="180"/>
        <w:ind w:left="426"/>
        <w:rPr>
          <w:rFonts w:ascii="Calibri" w:hAnsi="Calibri"/>
          <w:szCs w:val="22"/>
        </w:rPr>
      </w:pPr>
      <w:r w:rsidRPr="002C1C22">
        <w:rPr>
          <w:rFonts w:ascii="Calibri" w:hAnsi="Calibri"/>
          <w:szCs w:val="22"/>
        </w:rPr>
        <w:tab/>
      </w:r>
    </w:p>
    <w:p w14:paraId="37AD4B94" w14:textId="411DACC7" w:rsidR="001F7337" w:rsidRPr="002C1C22" w:rsidRDefault="001F7337" w:rsidP="001F7337">
      <w:pPr>
        <w:tabs>
          <w:tab w:val="right" w:pos="10205"/>
        </w:tabs>
        <w:spacing w:before="120"/>
        <w:ind w:left="426"/>
        <w:rPr>
          <w:rFonts w:cs="Tahoma"/>
        </w:rPr>
      </w:pPr>
      <w:r w:rsidRPr="002C1C22">
        <w:rPr>
          <w:rFonts w:ascii="Calibri" w:hAnsi="Calibri"/>
          <w:sz w:val="20"/>
          <w:szCs w:val="20"/>
        </w:rPr>
        <w:tab/>
      </w:r>
      <w:r w:rsidRPr="002C1C22">
        <w:rPr>
          <w:rFonts w:ascii="Calibri" w:hAnsi="Calibri"/>
          <w:i/>
          <w:sz w:val="20"/>
          <w:szCs w:val="20"/>
        </w:rPr>
        <w:t>6 marks</w:t>
      </w:r>
    </w:p>
    <w:p w14:paraId="2C0A96E2" w14:textId="36B64E5A" w:rsidR="00247EB9" w:rsidRPr="002C1C22" w:rsidRDefault="00247EB9" w:rsidP="006740C9">
      <w:pPr>
        <w:widowControl w:val="0"/>
        <w:tabs>
          <w:tab w:val="left" w:pos="9278"/>
          <w:tab w:val="right" w:pos="10205"/>
        </w:tabs>
        <w:rPr>
          <w:rFonts w:ascii="Calibri" w:hAnsi="Calibri"/>
          <w:i/>
          <w:sz w:val="20"/>
          <w:szCs w:val="20"/>
        </w:rPr>
      </w:pPr>
    </w:p>
    <w:p w14:paraId="38055FDF" w14:textId="05E7DD0A" w:rsidR="00247EB9" w:rsidRPr="002C1C22" w:rsidRDefault="008A51FC" w:rsidP="00247EB9">
      <w:pPr>
        <w:widowControl w:val="0"/>
        <w:tabs>
          <w:tab w:val="right" w:pos="10205"/>
        </w:tabs>
        <w:jc w:val="right"/>
        <w:rPr>
          <w:rFonts w:ascii="Calibri" w:hAnsi="Calibri"/>
          <w:b/>
          <w:i/>
          <w:szCs w:val="20"/>
        </w:rPr>
      </w:pPr>
      <w:r>
        <w:rPr>
          <w:rFonts w:ascii="Calibri" w:hAnsi="Calibri"/>
          <w:b/>
          <w:i/>
          <w:szCs w:val="20"/>
        </w:rPr>
        <w:t>Total: 35</w:t>
      </w:r>
      <w:r w:rsidR="00247EB9" w:rsidRPr="002C1C22">
        <w:rPr>
          <w:rFonts w:ascii="Calibri" w:hAnsi="Calibri"/>
          <w:b/>
          <w:i/>
          <w:szCs w:val="20"/>
        </w:rPr>
        <w:t xml:space="preserve"> marks</w:t>
      </w:r>
    </w:p>
    <w:p w14:paraId="2D4B2CE0" w14:textId="77777777" w:rsidR="00247EB9" w:rsidRPr="002C1C22" w:rsidRDefault="00247EB9" w:rsidP="00E43A63">
      <w:pPr>
        <w:widowControl w:val="0"/>
        <w:tabs>
          <w:tab w:val="left" w:pos="9278"/>
          <w:tab w:val="right" w:pos="10205"/>
        </w:tabs>
        <w:rPr>
          <w:rFonts w:ascii="Calibri" w:hAnsi="Calibri"/>
          <w:sz w:val="20"/>
          <w:szCs w:val="20"/>
        </w:rPr>
      </w:pPr>
    </w:p>
    <w:p w14:paraId="173F0F6C" w14:textId="1B634539" w:rsidR="00FD610B" w:rsidRPr="002C1C22" w:rsidRDefault="00FD610B" w:rsidP="00D86848">
      <w:pPr>
        <w:pStyle w:val="topictest"/>
      </w:pPr>
      <w:r w:rsidRPr="002C1C22">
        <w:br w:type="page"/>
      </w:r>
      <w:bookmarkStart w:id="14" w:name="_Toc468175843"/>
      <w:r w:rsidR="00F67D50" w:rsidRPr="002C1C22">
        <w:lastRenderedPageBreak/>
        <w:t>Topic Test 5</w:t>
      </w:r>
      <w:r w:rsidR="00643670" w:rsidRPr="002C1C22">
        <w:t>: Static electricity</w:t>
      </w:r>
      <w:bookmarkEnd w:id="14"/>
    </w:p>
    <w:p w14:paraId="693F716E" w14:textId="77777777" w:rsidR="00FD610B" w:rsidRPr="002C1C22" w:rsidRDefault="00FD610B" w:rsidP="00FC7521"/>
    <w:p w14:paraId="774D1164" w14:textId="77777777" w:rsidR="004B343D" w:rsidRPr="002C1C22" w:rsidRDefault="00D75393" w:rsidP="001926B4">
      <w:pPr>
        <w:tabs>
          <w:tab w:val="right" w:pos="10205"/>
        </w:tabs>
        <w:ind w:left="426" w:hanging="426"/>
        <w:rPr>
          <w:rFonts w:cs="Tahoma"/>
        </w:rPr>
      </w:pPr>
      <w:r w:rsidRPr="002C1C22">
        <w:rPr>
          <w:rFonts w:cs="Tahoma"/>
        </w:rPr>
        <w:t>1.</w:t>
      </w:r>
      <w:r w:rsidRPr="002C1C22">
        <w:rPr>
          <w:rFonts w:cs="Tahoma"/>
        </w:rPr>
        <w:tab/>
        <w:t>Complete the following statement.</w:t>
      </w:r>
    </w:p>
    <w:p w14:paraId="46FA8EA3" w14:textId="62A11586" w:rsidR="00D75393" w:rsidRPr="002C1C22" w:rsidRDefault="00B24DF1" w:rsidP="001926B4">
      <w:pPr>
        <w:tabs>
          <w:tab w:val="right" w:pos="10205"/>
        </w:tabs>
        <w:ind w:left="426" w:hanging="426"/>
        <w:rPr>
          <w:rFonts w:cs="Tahoma"/>
        </w:rPr>
      </w:pPr>
      <w:r w:rsidRPr="002C1C22">
        <w:rPr>
          <w:rFonts w:cs="Tahoma"/>
        </w:rPr>
        <w:tab/>
      </w:r>
    </w:p>
    <w:p w14:paraId="280F2F9F" w14:textId="7ECF4E16" w:rsidR="00D75393" w:rsidRPr="002C1C22" w:rsidRDefault="00D75393" w:rsidP="001926B4">
      <w:pPr>
        <w:tabs>
          <w:tab w:val="right" w:pos="10205"/>
        </w:tabs>
        <w:ind w:left="426" w:hanging="426"/>
        <w:rPr>
          <w:rFonts w:cs="Tahoma"/>
        </w:rPr>
      </w:pPr>
      <w:r w:rsidRPr="002C1C22">
        <w:rPr>
          <w:rFonts w:cs="Tahoma"/>
        </w:rPr>
        <w:tab/>
        <w:t>An object with a net positive charge will</w:t>
      </w:r>
      <w:r w:rsidR="002B6993" w:rsidRPr="002C1C22">
        <w:rPr>
          <w:rFonts w:cs="Tahoma"/>
        </w:rPr>
        <w:t xml:space="preserve"> definitely</w:t>
      </w:r>
      <w:r w:rsidRPr="002C1C22">
        <w:rPr>
          <w:rFonts w:cs="Tahoma"/>
        </w:rPr>
        <w:t xml:space="preserve"> have….</w:t>
      </w:r>
    </w:p>
    <w:p w14:paraId="2868B520" w14:textId="77777777" w:rsidR="008364F7" w:rsidRPr="002C1C22" w:rsidRDefault="008364F7" w:rsidP="00D75393">
      <w:pPr>
        <w:tabs>
          <w:tab w:val="left" w:pos="851"/>
          <w:tab w:val="left" w:pos="1276"/>
          <w:tab w:val="left" w:pos="4962"/>
          <w:tab w:val="right" w:pos="10205"/>
        </w:tabs>
        <w:ind w:left="426" w:hanging="426"/>
        <w:rPr>
          <w:rFonts w:cs="Tahoma"/>
          <w:sz w:val="12"/>
        </w:rPr>
      </w:pPr>
    </w:p>
    <w:p w14:paraId="1802D5C5" w14:textId="630F1FD9" w:rsidR="00D75393" w:rsidRPr="002C1C22" w:rsidRDefault="00D75393" w:rsidP="00D75393">
      <w:pPr>
        <w:tabs>
          <w:tab w:val="left" w:pos="851"/>
          <w:tab w:val="left" w:pos="1276"/>
          <w:tab w:val="left" w:pos="4962"/>
          <w:tab w:val="right" w:pos="10205"/>
        </w:tabs>
        <w:ind w:left="426" w:hanging="426"/>
        <w:rPr>
          <w:rFonts w:cs="Tahoma"/>
        </w:rPr>
      </w:pPr>
      <w:r w:rsidRPr="002C1C22">
        <w:rPr>
          <w:rFonts w:cs="Tahoma"/>
        </w:rPr>
        <w:tab/>
      </w:r>
      <w:r w:rsidR="004B343D" w:rsidRPr="002C1C22">
        <w:rPr>
          <w:rFonts w:cs="Tahoma"/>
          <w:b/>
        </w:rPr>
        <w:t>A</w:t>
      </w:r>
      <w:r w:rsidR="004B343D" w:rsidRPr="002C1C22">
        <w:rPr>
          <w:rFonts w:cs="Tahoma"/>
        </w:rPr>
        <w:tab/>
      </w:r>
      <w:r w:rsidR="004B343D" w:rsidRPr="002C1C22">
        <w:rPr>
          <w:rFonts w:cs="Tahoma"/>
          <w:bCs/>
          <w:szCs w:val="22"/>
        </w:rPr>
        <w:sym w:font="Wingdings 2" w:char="F0A3"/>
      </w:r>
      <w:r w:rsidR="004B343D" w:rsidRPr="002C1C22">
        <w:rPr>
          <w:rFonts w:cs="Tahoma"/>
          <w:bCs/>
          <w:szCs w:val="22"/>
        </w:rPr>
        <w:tab/>
      </w:r>
      <w:r w:rsidRPr="002C1C22">
        <w:rPr>
          <w:rFonts w:cs="Tahoma"/>
        </w:rPr>
        <w:t>More electrons than protons</w:t>
      </w:r>
      <w:r w:rsidRPr="002C1C22">
        <w:rPr>
          <w:rFonts w:cs="Tahoma"/>
        </w:rPr>
        <w:tab/>
      </w:r>
    </w:p>
    <w:p w14:paraId="27F7C341" w14:textId="5645A51E" w:rsidR="00D75393" w:rsidRPr="002C1C22" w:rsidRDefault="004B343D" w:rsidP="00D7539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B</w:t>
      </w:r>
      <w:r w:rsidRPr="002C1C22">
        <w:rPr>
          <w:rFonts w:cs="Tahoma"/>
        </w:rPr>
        <w:tab/>
      </w:r>
      <w:r w:rsidRPr="002C1C22">
        <w:rPr>
          <w:rFonts w:cs="Tahoma"/>
          <w:bCs/>
          <w:szCs w:val="22"/>
        </w:rPr>
        <w:sym w:font="Wingdings 2" w:char="F0A3"/>
      </w:r>
      <w:r w:rsidRPr="002C1C22">
        <w:rPr>
          <w:rFonts w:cs="Tahoma"/>
          <w:bCs/>
          <w:szCs w:val="22"/>
        </w:rPr>
        <w:tab/>
      </w:r>
      <w:r w:rsidR="00D75393" w:rsidRPr="002C1C22">
        <w:rPr>
          <w:rFonts w:cs="Tahoma"/>
        </w:rPr>
        <w:t>More protons than electrons</w:t>
      </w:r>
      <w:r w:rsidR="00D75393" w:rsidRPr="002C1C22">
        <w:rPr>
          <w:rFonts w:cs="Tahoma"/>
        </w:rPr>
        <w:tab/>
      </w:r>
    </w:p>
    <w:p w14:paraId="468EE102" w14:textId="48DC4F35" w:rsidR="00D75393" w:rsidRPr="002C1C22" w:rsidRDefault="004B343D" w:rsidP="00D7539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C</w:t>
      </w:r>
      <w:r w:rsidRPr="002C1C22">
        <w:rPr>
          <w:rFonts w:cs="Tahoma"/>
        </w:rPr>
        <w:tab/>
      </w:r>
      <w:r w:rsidRPr="002C1C22">
        <w:rPr>
          <w:rFonts w:cs="Tahoma"/>
          <w:bCs/>
          <w:szCs w:val="22"/>
        </w:rPr>
        <w:sym w:font="Wingdings 2" w:char="F0A3"/>
      </w:r>
      <w:r w:rsidRPr="002C1C22">
        <w:rPr>
          <w:rFonts w:cs="Tahoma"/>
          <w:bCs/>
          <w:szCs w:val="22"/>
        </w:rPr>
        <w:tab/>
      </w:r>
      <w:r w:rsidR="00B24DF1" w:rsidRPr="002C1C22">
        <w:rPr>
          <w:rFonts w:cs="Tahoma"/>
        </w:rPr>
        <w:t>More protons than neutrons</w:t>
      </w:r>
      <w:r w:rsidR="00B24DF1" w:rsidRPr="002C1C22">
        <w:rPr>
          <w:rFonts w:cs="Tahoma"/>
        </w:rPr>
        <w:tab/>
      </w:r>
    </w:p>
    <w:p w14:paraId="153EDF74" w14:textId="06B35DC5" w:rsidR="00D75393" w:rsidRPr="002C1C22" w:rsidRDefault="004B343D" w:rsidP="00E11978">
      <w:pPr>
        <w:tabs>
          <w:tab w:val="left" w:pos="851"/>
          <w:tab w:val="left" w:pos="1276"/>
          <w:tab w:val="left" w:pos="4962"/>
          <w:tab w:val="right" w:pos="10205"/>
        </w:tabs>
        <w:ind w:left="426" w:hanging="426"/>
        <w:rPr>
          <w:rFonts w:cs="Tahoma"/>
        </w:rPr>
      </w:pPr>
      <w:r w:rsidRPr="002C1C22">
        <w:rPr>
          <w:rFonts w:cs="Tahoma"/>
        </w:rPr>
        <w:tab/>
      </w:r>
      <w:r w:rsidRPr="002C1C22">
        <w:rPr>
          <w:rFonts w:cs="Tahoma"/>
          <w:b/>
        </w:rPr>
        <w:t>D</w:t>
      </w:r>
      <w:r w:rsidRPr="002C1C22">
        <w:rPr>
          <w:rFonts w:cs="Tahoma"/>
        </w:rPr>
        <w:tab/>
      </w:r>
      <w:r w:rsidRPr="002C1C22">
        <w:rPr>
          <w:rFonts w:cs="Tahoma"/>
          <w:bCs/>
          <w:szCs w:val="22"/>
        </w:rPr>
        <w:sym w:font="Wingdings 2" w:char="F0A3"/>
      </w:r>
      <w:r w:rsidRPr="002C1C22">
        <w:rPr>
          <w:rFonts w:cs="Tahoma"/>
          <w:bCs/>
          <w:szCs w:val="22"/>
        </w:rPr>
        <w:tab/>
      </w:r>
      <w:r w:rsidR="00B24DF1" w:rsidRPr="002C1C22">
        <w:rPr>
          <w:rFonts w:cs="Tahoma"/>
        </w:rPr>
        <w:t>Equal amounts of protons and electrons</w:t>
      </w:r>
      <w:r w:rsidR="00B24DF1" w:rsidRPr="002C1C22">
        <w:rPr>
          <w:rFonts w:cs="Tahoma"/>
        </w:rPr>
        <w:tab/>
      </w:r>
      <w:r w:rsidR="00E11978" w:rsidRPr="002C1C22">
        <w:rPr>
          <w:rFonts w:cs="Tahoma"/>
        </w:rPr>
        <w:tab/>
      </w:r>
      <w:r w:rsidRPr="002C1C22">
        <w:rPr>
          <w:rFonts w:ascii="Calibri" w:hAnsi="Calibri"/>
          <w:i/>
          <w:sz w:val="20"/>
          <w:szCs w:val="20"/>
        </w:rPr>
        <w:t>1 mark</w:t>
      </w:r>
    </w:p>
    <w:p w14:paraId="2A20F48F" w14:textId="77777777" w:rsidR="00E11978" w:rsidRPr="002C1C22" w:rsidRDefault="00E11978" w:rsidP="001926B4">
      <w:pPr>
        <w:tabs>
          <w:tab w:val="right" w:pos="10205"/>
        </w:tabs>
        <w:ind w:left="426" w:hanging="426"/>
        <w:rPr>
          <w:rFonts w:cs="Tahoma"/>
        </w:rPr>
      </w:pPr>
    </w:p>
    <w:p w14:paraId="41EF88F0" w14:textId="4AEA8BE0" w:rsidR="00626081" w:rsidRPr="002C1C22" w:rsidRDefault="00347F5E" w:rsidP="001926B4">
      <w:pPr>
        <w:tabs>
          <w:tab w:val="right" w:pos="10205"/>
        </w:tabs>
        <w:ind w:left="426" w:hanging="426"/>
        <w:rPr>
          <w:i/>
        </w:rPr>
      </w:pPr>
      <w:r w:rsidRPr="002C1C22">
        <w:rPr>
          <w:rFonts w:cs="Tahoma"/>
        </w:rPr>
        <w:t>2</w:t>
      </w:r>
      <w:r w:rsidR="00D86848" w:rsidRPr="002C1C22">
        <w:rPr>
          <w:rFonts w:cs="Tahoma"/>
        </w:rPr>
        <w:t>.</w:t>
      </w:r>
      <w:r w:rsidR="00D86848" w:rsidRPr="002C1C22">
        <w:rPr>
          <w:rFonts w:cs="Tahoma"/>
        </w:rPr>
        <w:tab/>
      </w:r>
      <w:r w:rsidR="00626081" w:rsidRPr="002C1C22">
        <w:rPr>
          <w:rFonts w:cs="Tahoma"/>
        </w:rPr>
        <w:t>Match the</w:t>
      </w:r>
      <w:r w:rsidR="00626081" w:rsidRPr="002C1C22">
        <w:t xml:space="preserve"> following statements</w:t>
      </w:r>
      <w:r w:rsidR="00B82C9F" w:rsidRPr="002C1C22">
        <w:t xml:space="preserve">.  </w:t>
      </w:r>
      <w:r w:rsidR="001926B4" w:rsidRPr="002C1C22">
        <w:tab/>
      </w:r>
    </w:p>
    <w:p w14:paraId="08842926" w14:textId="77777777" w:rsidR="001926B4" w:rsidRPr="002C1C22" w:rsidRDefault="001926B4" w:rsidP="001926B4">
      <w:pPr>
        <w:tabs>
          <w:tab w:val="right" w:pos="10205"/>
        </w:tabs>
        <w:ind w:left="426" w:hanging="426"/>
        <w:rPr>
          <w:i/>
          <w:sz w:val="12"/>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4110"/>
        <w:gridCol w:w="2216"/>
        <w:gridCol w:w="3453"/>
      </w:tblGrid>
      <w:tr w:rsidR="001926B4" w:rsidRPr="002C1C22" w14:paraId="2714C3C2" w14:textId="77777777" w:rsidTr="00AF618B">
        <w:trPr>
          <w:trHeight w:val="537"/>
          <w:tblCellSpacing w:w="28" w:type="dxa"/>
        </w:trPr>
        <w:tc>
          <w:tcPr>
            <w:tcW w:w="4026" w:type="dxa"/>
          </w:tcPr>
          <w:p w14:paraId="1CC8DBA7" w14:textId="49446B65" w:rsidR="001926B4" w:rsidRPr="002C1C22" w:rsidRDefault="00B82C9F" w:rsidP="00615861">
            <w:pPr>
              <w:rPr>
                <w:b w:val="0"/>
              </w:rPr>
            </w:pPr>
            <w:r w:rsidRPr="002C1C22">
              <w:rPr>
                <w:b w:val="0"/>
              </w:rPr>
              <w:t>‘</w:t>
            </w:r>
            <w:r w:rsidR="001926B4" w:rsidRPr="002C1C22">
              <w:rPr>
                <w:b w:val="0"/>
              </w:rPr>
              <w:t>Two objects that carry the same charge…</w:t>
            </w:r>
            <w:r w:rsidRPr="002C1C22">
              <w:rPr>
                <w:b w:val="0"/>
              </w:rPr>
              <w:t>’</w:t>
            </w:r>
          </w:p>
        </w:tc>
        <w:tc>
          <w:tcPr>
            <w:tcW w:w="2160" w:type="dxa"/>
            <w:tcBorders>
              <w:top w:val="nil"/>
              <w:left w:val="nil"/>
              <w:bottom w:val="nil"/>
              <w:right w:val="nil"/>
            </w:tcBorders>
          </w:tcPr>
          <w:p w14:paraId="609F501C" w14:textId="77777777" w:rsidR="001926B4" w:rsidRPr="002C1C22" w:rsidRDefault="001926B4" w:rsidP="00615861">
            <w:pPr>
              <w:pStyle w:val="NormalWeb"/>
              <w:spacing w:before="0" w:beforeAutospacing="0" w:after="0" w:afterAutospacing="0"/>
              <w:rPr>
                <w:rFonts w:asciiTheme="minorHAnsi" w:eastAsia="Times New Roman" w:hAnsiTheme="minorHAnsi"/>
                <w:b w:val="0"/>
                <w:sz w:val="22"/>
                <w:szCs w:val="18"/>
              </w:rPr>
            </w:pPr>
          </w:p>
        </w:tc>
        <w:tc>
          <w:tcPr>
            <w:tcW w:w="3369" w:type="dxa"/>
          </w:tcPr>
          <w:p w14:paraId="5AD13616" w14:textId="7C0EDAD3" w:rsidR="001926B4" w:rsidRPr="002C1C22" w:rsidRDefault="00B82C9F" w:rsidP="00615861">
            <w:pPr>
              <w:pStyle w:val="NormalWeb"/>
              <w:spacing w:before="0" w:beforeAutospacing="0" w:after="0" w:afterAutospacing="0"/>
              <w:rPr>
                <w:rFonts w:asciiTheme="minorHAnsi" w:hAnsiTheme="minorHAnsi"/>
                <w:b w:val="0"/>
              </w:rPr>
            </w:pPr>
            <w:r w:rsidRPr="002C1C22">
              <w:rPr>
                <w:rFonts w:asciiTheme="minorHAnsi" w:eastAsia="Times New Roman" w:hAnsiTheme="minorHAnsi"/>
                <w:b w:val="0"/>
                <w:sz w:val="22"/>
                <w:szCs w:val="22"/>
              </w:rPr>
              <w:t>‘</w:t>
            </w:r>
            <w:r w:rsidR="001926B4" w:rsidRPr="002C1C22">
              <w:rPr>
                <w:rFonts w:asciiTheme="minorHAnsi" w:eastAsia="Times New Roman" w:hAnsiTheme="minorHAnsi"/>
                <w:b w:val="0"/>
                <w:sz w:val="22"/>
                <w:szCs w:val="22"/>
              </w:rPr>
              <w:t>…</w:t>
            </w:r>
            <w:r w:rsidR="007B67DB" w:rsidRPr="002C1C22">
              <w:rPr>
                <w:rFonts w:asciiTheme="minorHAnsi" w:eastAsia="Times New Roman" w:hAnsiTheme="minorHAnsi"/>
                <w:b w:val="0"/>
                <w:sz w:val="22"/>
                <w:szCs w:val="22"/>
              </w:rPr>
              <w:t xml:space="preserve"> </w:t>
            </w:r>
            <w:r w:rsidR="001926B4" w:rsidRPr="002C1C22">
              <w:rPr>
                <w:rFonts w:asciiTheme="minorHAnsi" w:eastAsia="Times New Roman" w:hAnsiTheme="minorHAnsi"/>
                <w:b w:val="0"/>
                <w:sz w:val="22"/>
                <w:szCs w:val="22"/>
              </w:rPr>
              <w:t>will exert a force on each other</w:t>
            </w:r>
            <w:r w:rsidRPr="002C1C22">
              <w:rPr>
                <w:rFonts w:asciiTheme="minorHAnsi" w:eastAsia="Times New Roman" w:hAnsiTheme="minorHAnsi"/>
                <w:b w:val="0"/>
                <w:sz w:val="22"/>
                <w:szCs w:val="22"/>
              </w:rPr>
              <w:t>’</w:t>
            </w:r>
          </w:p>
        </w:tc>
      </w:tr>
      <w:tr w:rsidR="001926B4" w:rsidRPr="002C1C22" w14:paraId="39920B39" w14:textId="77777777" w:rsidTr="00AF618B">
        <w:trPr>
          <w:trHeight w:val="537"/>
          <w:tblCellSpacing w:w="28" w:type="dxa"/>
        </w:trPr>
        <w:tc>
          <w:tcPr>
            <w:tcW w:w="4026" w:type="dxa"/>
          </w:tcPr>
          <w:p w14:paraId="62A6B42E" w14:textId="4E3DED13" w:rsidR="001926B4" w:rsidRPr="002C1C22" w:rsidRDefault="00B82C9F" w:rsidP="001926B4">
            <w:pPr>
              <w:rPr>
                <w:b w:val="0"/>
              </w:rPr>
            </w:pPr>
            <w:r w:rsidRPr="002C1C22">
              <w:rPr>
                <w:b w:val="0"/>
              </w:rPr>
              <w:t>‘</w:t>
            </w:r>
            <w:r w:rsidR="001926B4" w:rsidRPr="002C1C22">
              <w:rPr>
                <w:b w:val="0"/>
              </w:rPr>
              <w:t>Two objects that carry different charge…</w:t>
            </w:r>
            <w:r w:rsidRPr="002C1C22">
              <w:rPr>
                <w:b w:val="0"/>
              </w:rPr>
              <w:t>’</w:t>
            </w:r>
          </w:p>
        </w:tc>
        <w:tc>
          <w:tcPr>
            <w:tcW w:w="2160" w:type="dxa"/>
            <w:tcBorders>
              <w:top w:val="nil"/>
              <w:left w:val="nil"/>
              <w:bottom w:val="nil"/>
              <w:right w:val="nil"/>
            </w:tcBorders>
          </w:tcPr>
          <w:p w14:paraId="305B2639" w14:textId="77777777" w:rsidR="001926B4" w:rsidRPr="002C1C22" w:rsidRDefault="001926B4" w:rsidP="00615861">
            <w:pPr>
              <w:pStyle w:val="NormalWeb"/>
              <w:spacing w:before="0" w:beforeAutospacing="0" w:after="0" w:afterAutospacing="0"/>
              <w:rPr>
                <w:rFonts w:asciiTheme="minorHAnsi" w:eastAsia="Times New Roman" w:hAnsiTheme="minorHAnsi"/>
                <w:b w:val="0"/>
                <w:sz w:val="22"/>
                <w:szCs w:val="18"/>
              </w:rPr>
            </w:pPr>
          </w:p>
        </w:tc>
        <w:tc>
          <w:tcPr>
            <w:tcW w:w="3369" w:type="dxa"/>
          </w:tcPr>
          <w:p w14:paraId="33D6268F" w14:textId="60EDB9ED" w:rsidR="001926B4" w:rsidRPr="002C1C22" w:rsidRDefault="00B82C9F" w:rsidP="001926B4">
            <w:pPr>
              <w:rPr>
                <w:b w:val="0"/>
              </w:rPr>
            </w:pPr>
            <w:r w:rsidRPr="002C1C22">
              <w:rPr>
                <w:b w:val="0"/>
              </w:rPr>
              <w:t>‘</w:t>
            </w:r>
            <w:r w:rsidR="001926B4" w:rsidRPr="002C1C22">
              <w:rPr>
                <w:b w:val="0"/>
              </w:rPr>
              <w:t>…</w:t>
            </w:r>
            <w:r w:rsidR="007B67DB" w:rsidRPr="002C1C22">
              <w:rPr>
                <w:b w:val="0"/>
              </w:rPr>
              <w:t xml:space="preserve"> </w:t>
            </w:r>
            <w:r w:rsidR="001926B4" w:rsidRPr="002C1C22">
              <w:rPr>
                <w:b w:val="0"/>
              </w:rPr>
              <w:t>will repel each other</w:t>
            </w:r>
            <w:r w:rsidRPr="002C1C22">
              <w:rPr>
                <w:b w:val="0"/>
              </w:rPr>
              <w:t>’</w:t>
            </w:r>
          </w:p>
        </w:tc>
      </w:tr>
      <w:tr w:rsidR="001926B4" w:rsidRPr="002C1C22" w14:paraId="4F05BF95" w14:textId="77777777" w:rsidTr="00AF618B">
        <w:trPr>
          <w:trHeight w:val="537"/>
          <w:tblCellSpacing w:w="28" w:type="dxa"/>
        </w:trPr>
        <w:tc>
          <w:tcPr>
            <w:tcW w:w="4026" w:type="dxa"/>
          </w:tcPr>
          <w:p w14:paraId="32C56A4A" w14:textId="6103BB88" w:rsidR="001926B4" w:rsidRPr="002C1C22" w:rsidRDefault="00B82C9F" w:rsidP="001926B4">
            <w:pPr>
              <w:rPr>
                <w:b w:val="0"/>
              </w:rPr>
            </w:pPr>
            <w:r w:rsidRPr="002C1C22">
              <w:rPr>
                <w:b w:val="0"/>
              </w:rPr>
              <w:t>‘</w:t>
            </w:r>
            <w:r w:rsidR="001926B4" w:rsidRPr="002C1C22">
              <w:rPr>
                <w:b w:val="0"/>
              </w:rPr>
              <w:t>Two electrically charged objects brought close together…</w:t>
            </w:r>
            <w:r w:rsidRPr="002C1C22">
              <w:rPr>
                <w:b w:val="0"/>
              </w:rPr>
              <w:t>’</w:t>
            </w:r>
          </w:p>
        </w:tc>
        <w:tc>
          <w:tcPr>
            <w:tcW w:w="2160" w:type="dxa"/>
            <w:tcBorders>
              <w:top w:val="nil"/>
              <w:left w:val="nil"/>
              <w:bottom w:val="nil"/>
              <w:right w:val="nil"/>
            </w:tcBorders>
          </w:tcPr>
          <w:p w14:paraId="5A8B77E4" w14:textId="77777777" w:rsidR="001926B4" w:rsidRPr="002C1C22" w:rsidRDefault="001926B4" w:rsidP="00615861">
            <w:pPr>
              <w:pStyle w:val="NormalWeb"/>
              <w:spacing w:before="0" w:beforeAutospacing="0" w:after="0" w:afterAutospacing="0"/>
              <w:rPr>
                <w:rFonts w:asciiTheme="minorHAnsi" w:eastAsia="Times New Roman" w:hAnsiTheme="minorHAnsi"/>
                <w:b w:val="0"/>
                <w:sz w:val="22"/>
                <w:szCs w:val="18"/>
              </w:rPr>
            </w:pPr>
          </w:p>
        </w:tc>
        <w:tc>
          <w:tcPr>
            <w:tcW w:w="3369" w:type="dxa"/>
          </w:tcPr>
          <w:p w14:paraId="33834BF5" w14:textId="1B029AE2" w:rsidR="001926B4" w:rsidRPr="002C1C22" w:rsidRDefault="00B82C9F" w:rsidP="00615861">
            <w:pPr>
              <w:pStyle w:val="NormalWeb"/>
              <w:spacing w:before="0" w:beforeAutospacing="0" w:after="0" w:afterAutospacing="0"/>
              <w:rPr>
                <w:rFonts w:asciiTheme="minorHAnsi" w:hAnsiTheme="minorHAnsi"/>
                <w:b w:val="0"/>
              </w:rPr>
            </w:pPr>
            <w:r w:rsidRPr="002C1C22">
              <w:rPr>
                <w:rFonts w:asciiTheme="minorHAnsi" w:eastAsia="Times New Roman" w:hAnsiTheme="minorHAnsi"/>
                <w:b w:val="0"/>
                <w:sz w:val="22"/>
                <w:szCs w:val="22"/>
              </w:rPr>
              <w:t>‘</w:t>
            </w:r>
            <w:r w:rsidR="001926B4" w:rsidRPr="002C1C22">
              <w:rPr>
                <w:rFonts w:asciiTheme="minorHAnsi" w:eastAsia="Times New Roman" w:hAnsiTheme="minorHAnsi"/>
                <w:b w:val="0"/>
                <w:sz w:val="22"/>
                <w:szCs w:val="22"/>
              </w:rPr>
              <w:t>…</w:t>
            </w:r>
            <w:r w:rsidR="007B67DB" w:rsidRPr="002C1C22">
              <w:rPr>
                <w:rFonts w:asciiTheme="minorHAnsi" w:eastAsia="Times New Roman" w:hAnsiTheme="minorHAnsi"/>
                <w:b w:val="0"/>
                <w:sz w:val="22"/>
                <w:szCs w:val="22"/>
              </w:rPr>
              <w:t xml:space="preserve"> </w:t>
            </w:r>
            <w:r w:rsidR="001926B4" w:rsidRPr="002C1C22">
              <w:rPr>
                <w:rFonts w:asciiTheme="minorHAnsi" w:eastAsia="Times New Roman" w:hAnsiTheme="minorHAnsi"/>
                <w:b w:val="0"/>
                <w:sz w:val="22"/>
                <w:szCs w:val="22"/>
              </w:rPr>
              <w:t>will attract each other</w:t>
            </w:r>
            <w:r w:rsidRPr="002C1C22">
              <w:rPr>
                <w:rFonts w:asciiTheme="minorHAnsi" w:eastAsia="Times New Roman" w:hAnsiTheme="minorHAnsi"/>
                <w:b w:val="0"/>
                <w:sz w:val="22"/>
                <w:szCs w:val="22"/>
              </w:rPr>
              <w:t>’</w:t>
            </w:r>
          </w:p>
        </w:tc>
      </w:tr>
    </w:tbl>
    <w:p w14:paraId="78C2E1C7" w14:textId="7E16DF07" w:rsidR="00D400A0" w:rsidRPr="002C1C22" w:rsidRDefault="002B6993" w:rsidP="00E43A63">
      <w:pPr>
        <w:widowControl w:val="0"/>
        <w:tabs>
          <w:tab w:val="left" w:pos="9278"/>
          <w:tab w:val="right" w:pos="10205"/>
        </w:tabs>
        <w:jc w:val="right"/>
        <w:rPr>
          <w:rFonts w:ascii="Calibri" w:hAnsi="Calibri"/>
          <w:i/>
          <w:sz w:val="20"/>
          <w:szCs w:val="20"/>
        </w:rPr>
      </w:pPr>
      <w:r w:rsidRPr="002C1C22">
        <w:rPr>
          <w:rFonts w:ascii="Calibri" w:hAnsi="Calibri"/>
          <w:i/>
          <w:sz w:val="20"/>
          <w:szCs w:val="20"/>
        </w:rPr>
        <w:t>2</w:t>
      </w:r>
      <w:r w:rsidR="00547FFA" w:rsidRPr="002C1C22">
        <w:rPr>
          <w:rFonts w:ascii="Calibri" w:hAnsi="Calibri"/>
          <w:i/>
          <w:sz w:val="20"/>
          <w:szCs w:val="20"/>
        </w:rPr>
        <w:t xml:space="preserve"> marks</w:t>
      </w:r>
    </w:p>
    <w:p w14:paraId="442841B1" w14:textId="77777777" w:rsidR="00547FFA" w:rsidRPr="002C1C22" w:rsidRDefault="00547FFA" w:rsidP="00547FFA">
      <w:pPr>
        <w:tabs>
          <w:tab w:val="left" w:pos="426"/>
        </w:tabs>
        <w:ind w:left="851" w:hanging="851"/>
        <w:jc w:val="right"/>
      </w:pPr>
    </w:p>
    <w:p w14:paraId="13C97CC3" w14:textId="4E770029" w:rsidR="00E43A63" w:rsidRPr="002C1C22" w:rsidRDefault="00347F5E" w:rsidP="001926B4">
      <w:pPr>
        <w:tabs>
          <w:tab w:val="left" w:pos="426"/>
          <w:tab w:val="right" w:pos="10205"/>
        </w:tabs>
        <w:ind w:left="851" w:hanging="851"/>
        <w:rPr>
          <w:rFonts w:cs="Tahoma"/>
        </w:rPr>
      </w:pPr>
      <w:r w:rsidRPr="002C1C22">
        <w:rPr>
          <w:rFonts w:cs="Tahoma"/>
        </w:rPr>
        <w:t>3</w:t>
      </w:r>
      <w:r w:rsidR="00D86848" w:rsidRPr="002C1C22">
        <w:rPr>
          <w:rFonts w:cs="Tahoma"/>
        </w:rPr>
        <w:t>.</w:t>
      </w:r>
      <w:r w:rsidR="00D86848" w:rsidRPr="002C1C22">
        <w:rPr>
          <w:rFonts w:cs="Tahoma"/>
        </w:rPr>
        <w:tab/>
      </w:r>
      <w:proofErr w:type="gramStart"/>
      <w:r w:rsidR="002D062A" w:rsidRPr="002C1C22">
        <w:rPr>
          <w:rFonts w:cs="Tahoma"/>
        </w:rPr>
        <w:t>a</w:t>
      </w:r>
      <w:proofErr w:type="gramEnd"/>
      <w:r w:rsidR="002D062A" w:rsidRPr="002C1C22">
        <w:rPr>
          <w:rFonts w:cs="Tahoma"/>
        </w:rPr>
        <w:t xml:space="preserve">) </w:t>
      </w:r>
      <w:r w:rsidR="001926B4" w:rsidRPr="002C1C22">
        <w:rPr>
          <w:rFonts w:cs="Tahoma"/>
        </w:rPr>
        <w:tab/>
      </w:r>
      <w:r w:rsidR="00F5031B" w:rsidRPr="002C1C22">
        <w:rPr>
          <w:rFonts w:cs="Tahoma"/>
        </w:rPr>
        <w:t xml:space="preserve">Draw an electric field pattern for an isolated </w:t>
      </w:r>
      <w:r w:rsidR="002B6993" w:rsidRPr="002C1C22">
        <w:rPr>
          <w:rFonts w:cs="Tahoma"/>
        </w:rPr>
        <w:t xml:space="preserve">positively </w:t>
      </w:r>
      <w:r w:rsidR="00F5031B" w:rsidRPr="002C1C22">
        <w:rPr>
          <w:rFonts w:cs="Tahoma"/>
        </w:rPr>
        <w:t>charged sphere.</w:t>
      </w:r>
      <w:r w:rsidR="001926B4" w:rsidRPr="002C1C22">
        <w:rPr>
          <w:rFonts w:cs="Tahoma"/>
        </w:rPr>
        <w:tab/>
      </w:r>
    </w:p>
    <w:p w14:paraId="7F9B92C9" w14:textId="77777777" w:rsidR="00E43A63" w:rsidRPr="002C1C22" w:rsidRDefault="00E43A63" w:rsidP="001926B4">
      <w:pPr>
        <w:tabs>
          <w:tab w:val="left" w:pos="426"/>
          <w:tab w:val="right" w:pos="10205"/>
        </w:tabs>
        <w:ind w:left="851" w:hanging="851"/>
        <w:rPr>
          <w:rFonts w:cs="Tahoma"/>
        </w:rPr>
      </w:pPr>
    </w:p>
    <w:p w14:paraId="0E5B1E49" w14:textId="77777777" w:rsidR="00E43A63" w:rsidRPr="002C1C22" w:rsidRDefault="00E43A63" w:rsidP="001926B4">
      <w:pPr>
        <w:tabs>
          <w:tab w:val="left" w:pos="426"/>
          <w:tab w:val="right" w:pos="10205"/>
        </w:tabs>
        <w:ind w:left="851" w:hanging="851"/>
        <w:rPr>
          <w:rFonts w:cs="Tahoma"/>
        </w:rPr>
      </w:pPr>
    </w:p>
    <w:p w14:paraId="58A59456" w14:textId="77777777" w:rsidR="00E43A63" w:rsidRPr="002C1C22" w:rsidRDefault="00E43A63" w:rsidP="001926B4">
      <w:pPr>
        <w:tabs>
          <w:tab w:val="left" w:pos="426"/>
          <w:tab w:val="right" w:pos="10205"/>
        </w:tabs>
        <w:ind w:left="851" w:hanging="851"/>
        <w:rPr>
          <w:rFonts w:cs="Tahoma"/>
        </w:rPr>
      </w:pPr>
    </w:p>
    <w:p w14:paraId="16578FDB" w14:textId="77777777" w:rsidR="00F91458" w:rsidRPr="002C1C22" w:rsidRDefault="00F91458" w:rsidP="001926B4">
      <w:pPr>
        <w:tabs>
          <w:tab w:val="left" w:pos="426"/>
          <w:tab w:val="right" w:pos="10205"/>
        </w:tabs>
        <w:ind w:left="851" w:hanging="851"/>
        <w:rPr>
          <w:rFonts w:cs="Tahoma"/>
        </w:rPr>
      </w:pPr>
    </w:p>
    <w:p w14:paraId="63387B76" w14:textId="77777777" w:rsidR="00E43A63" w:rsidRPr="002C1C22" w:rsidRDefault="00E43A63" w:rsidP="001926B4">
      <w:pPr>
        <w:tabs>
          <w:tab w:val="left" w:pos="426"/>
          <w:tab w:val="right" w:pos="10205"/>
        </w:tabs>
        <w:ind w:left="851" w:hanging="851"/>
        <w:rPr>
          <w:rFonts w:cs="Tahoma"/>
        </w:rPr>
      </w:pPr>
    </w:p>
    <w:p w14:paraId="08E53E01" w14:textId="77777777" w:rsidR="00E43A63" w:rsidRPr="002C1C22" w:rsidRDefault="00E43A63" w:rsidP="001926B4">
      <w:pPr>
        <w:tabs>
          <w:tab w:val="left" w:pos="426"/>
          <w:tab w:val="right" w:pos="10205"/>
        </w:tabs>
        <w:ind w:left="851" w:hanging="851"/>
        <w:rPr>
          <w:rFonts w:cs="Tahoma"/>
        </w:rPr>
      </w:pPr>
    </w:p>
    <w:p w14:paraId="523B036B" w14:textId="77777777" w:rsidR="00E43A63" w:rsidRPr="002C1C22" w:rsidRDefault="00E43A63" w:rsidP="001926B4">
      <w:pPr>
        <w:tabs>
          <w:tab w:val="left" w:pos="426"/>
          <w:tab w:val="right" w:pos="10205"/>
        </w:tabs>
        <w:ind w:left="851" w:hanging="851"/>
        <w:rPr>
          <w:rFonts w:cs="Tahoma"/>
        </w:rPr>
      </w:pPr>
    </w:p>
    <w:p w14:paraId="3CFEF045" w14:textId="77777777" w:rsidR="00E43A63" w:rsidRPr="002C1C22" w:rsidRDefault="00E43A63" w:rsidP="001926B4">
      <w:pPr>
        <w:tabs>
          <w:tab w:val="left" w:pos="426"/>
          <w:tab w:val="right" w:pos="10205"/>
        </w:tabs>
        <w:ind w:left="851" w:hanging="851"/>
        <w:rPr>
          <w:rFonts w:cs="Tahoma"/>
        </w:rPr>
      </w:pPr>
    </w:p>
    <w:p w14:paraId="1B545D16" w14:textId="77777777" w:rsidR="00E43A63" w:rsidRPr="002C1C22" w:rsidRDefault="00E43A63" w:rsidP="001926B4">
      <w:pPr>
        <w:tabs>
          <w:tab w:val="left" w:pos="426"/>
          <w:tab w:val="right" w:pos="10205"/>
        </w:tabs>
        <w:ind w:left="851" w:hanging="851"/>
        <w:rPr>
          <w:rFonts w:cs="Tahoma"/>
        </w:rPr>
      </w:pPr>
    </w:p>
    <w:p w14:paraId="5413A9CD" w14:textId="77777777" w:rsidR="00E43A63" w:rsidRPr="002C1C22" w:rsidRDefault="00E43A63" w:rsidP="001926B4">
      <w:pPr>
        <w:tabs>
          <w:tab w:val="left" w:pos="426"/>
          <w:tab w:val="right" w:pos="10205"/>
        </w:tabs>
        <w:ind w:left="851" w:hanging="851"/>
        <w:rPr>
          <w:rFonts w:cs="Tahoma"/>
        </w:rPr>
      </w:pPr>
    </w:p>
    <w:p w14:paraId="66445E15" w14:textId="33C3F505" w:rsidR="00F5031B" w:rsidRPr="002C1C22" w:rsidRDefault="00547FFA" w:rsidP="00E43A63">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1 mark</w:t>
      </w:r>
    </w:p>
    <w:p w14:paraId="6C808D27" w14:textId="383686F2" w:rsidR="00E43A63" w:rsidRPr="002C1C22" w:rsidRDefault="002D062A" w:rsidP="001926B4">
      <w:pPr>
        <w:pStyle w:val="ListParagraph"/>
        <w:tabs>
          <w:tab w:val="right" w:pos="10205"/>
        </w:tabs>
        <w:ind w:left="851" w:hanging="425"/>
        <w:rPr>
          <w:rFonts w:cs="Tahoma"/>
        </w:rPr>
      </w:pPr>
      <w:r w:rsidRPr="002C1C22">
        <w:rPr>
          <w:rFonts w:cs="Tahoma"/>
        </w:rPr>
        <w:t xml:space="preserve">b) </w:t>
      </w:r>
      <w:r w:rsidR="001926B4" w:rsidRPr="002C1C22">
        <w:rPr>
          <w:rFonts w:cs="Tahoma"/>
        </w:rPr>
        <w:tab/>
      </w:r>
      <w:r w:rsidRPr="002C1C22">
        <w:rPr>
          <w:rFonts w:cs="Tahoma"/>
        </w:rPr>
        <w:t xml:space="preserve">What would happen if an identical charged sphere was brought close to the sphere you have </w:t>
      </w:r>
      <w:r w:rsidR="00E43A63" w:rsidRPr="002C1C22">
        <w:rPr>
          <w:rFonts w:cs="Tahoma"/>
        </w:rPr>
        <w:t>drawn?</w:t>
      </w:r>
      <w:r w:rsidR="001926B4" w:rsidRPr="002C1C22">
        <w:rPr>
          <w:rFonts w:cs="Tahoma"/>
        </w:rPr>
        <w:tab/>
      </w:r>
    </w:p>
    <w:p w14:paraId="3BC1FD32" w14:textId="77777777" w:rsidR="00E43A63" w:rsidRPr="002C1C22" w:rsidRDefault="00E43A63" w:rsidP="00E43A6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C1B3218" w14:textId="77777777" w:rsidR="00E43A63" w:rsidRPr="002C1C22" w:rsidRDefault="00E43A63" w:rsidP="00E43A6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58DAEE38" w14:textId="77777777" w:rsidR="0051177D" w:rsidRPr="002C1C22" w:rsidRDefault="0051177D" w:rsidP="00BD049D">
      <w:pPr>
        <w:ind w:left="426" w:hanging="426"/>
        <w:rPr>
          <w:rFonts w:cs="Tahoma"/>
        </w:rPr>
      </w:pPr>
    </w:p>
    <w:p w14:paraId="61F1CE8E" w14:textId="51CAEB31" w:rsidR="0051177D" w:rsidRDefault="00347F5E" w:rsidP="00BD049D">
      <w:pPr>
        <w:ind w:left="426" w:hanging="426"/>
        <w:rPr>
          <w:rFonts w:cs="Tahoma"/>
        </w:rPr>
      </w:pPr>
      <w:r w:rsidRPr="002C1C22">
        <w:rPr>
          <w:rFonts w:cs="Tahoma"/>
        </w:rPr>
        <w:t>4</w:t>
      </w:r>
      <w:r w:rsidR="00D86848" w:rsidRPr="002C1C22">
        <w:rPr>
          <w:rFonts w:cs="Tahoma"/>
        </w:rPr>
        <w:t>.</w:t>
      </w:r>
      <w:r w:rsidR="00D86848" w:rsidRPr="002C1C22">
        <w:rPr>
          <w:rFonts w:cs="Tahoma"/>
        </w:rPr>
        <w:tab/>
      </w:r>
      <w:r w:rsidR="004E70C9" w:rsidRPr="002C1C22">
        <w:rPr>
          <w:rFonts w:cs="Tahoma"/>
        </w:rPr>
        <w:t>The following boxes</w:t>
      </w:r>
      <w:r w:rsidR="001926B4" w:rsidRPr="002C1C22">
        <w:rPr>
          <w:rFonts w:cs="Tahoma"/>
        </w:rPr>
        <w:t xml:space="preserve"> contain</w:t>
      </w:r>
      <w:r w:rsidR="004E70C9" w:rsidRPr="002C1C22">
        <w:rPr>
          <w:rFonts w:cs="Tahoma"/>
        </w:rPr>
        <w:t xml:space="preserve"> examples of contact and non-contact forces.</w:t>
      </w:r>
    </w:p>
    <w:p w14:paraId="0CF59B34" w14:textId="77777777" w:rsidR="000B3FF8" w:rsidRDefault="000B3FF8" w:rsidP="000B3FF8">
      <w:pPr>
        <w:ind w:left="426"/>
        <w:rPr>
          <w:rFonts w:cs="Tahoma"/>
        </w:rPr>
      </w:pPr>
    </w:p>
    <w:p w14:paraId="7ADC99EF" w14:textId="454FBED5" w:rsidR="000B3FF8" w:rsidRDefault="000B3FF8" w:rsidP="000B3FF8">
      <w:pPr>
        <w:ind w:left="426"/>
        <w:rPr>
          <w:rFonts w:cs="Tahoma"/>
        </w:rPr>
      </w:pPr>
      <w:r w:rsidRPr="002C1C22">
        <w:rPr>
          <w:rFonts w:cs="Tahoma"/>
        </w:rPr>
        <w:t>Identify which of the</w:t>
      </w:r>
      <w:r>
        <w:rPr>
          <w:rFonts w:cs="Tahoma"/>
        </w:rPr>
        <w:t xml:space="preserve"> following</w:t>
      </w:r>
      <w:r w:rsidRPr="002C1C22">
        <w:rPr>
          <w:rFonts w:cs="Tahoma"/>
        </w:rPr>
        <w:t xml:space="preserve"> forces are contact forces and which are non-contact forces by writing ‘contact’ or ‘non-contact’ next to them.</w:t>
      </w:r>
    </w:p>
    <w:tbl>
      <w:tblPr>
        <w:tblStyle w:val="TableGrid"/>
        <w:tblW w:w="10037" w:type="dxa"/>
        <w:tblCellSpacing w:w="28" w:type="dxa"/>
        <w:tblInd w:w="33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0037"/>
      </w:tblGrid>
      <w:tr w:rsidR="000B3FF8" w:rsidRPr="002C1C22" w14:paraId="582946BA" w14:textId="77777777" w:rsidTr="00A4247B">
        <w:trPr>
          <w:cnfStyle w:val="100000000000" w:firstRow="1" w:lastRow="0" w:firstColumn="0" w:lastColumn="0" w:oddVBand="0" w:evenVBand="0" w:oddHBand="0" w:evenHBand="0" w:firstRowFirstColumn="0" w:firstRowLastColumn="0" w:lastRowFirstColumn="0" w:lastRowLastColumn="0"/>
          <w:tblCellSpacing w:w="28" w:type="dxa"/>
        </w:trPr>
        <w:tc>
          <w:tcPr>
            <w:tcW w:w="9925" w:type="dxa"/>
            <w:tcBorders>
              <w:top w:val="nil"/>
              <w:left w:val="nil"/>
              <w:bottom w:val="nil"/>
              <w:right w:val="nil"/>
            </w:tcBorders>
          </w:tcPr>
          <w:p w14:paraId="3D8FFEA8" w14:textId="4C1E240F" w:rsidR="000B3FF8" w:rsidRPr="000B3FF8" w:rsidRDefault="000B3FF8" w:rsidP="000B3FF8">
            <w:pPr>
              <w:widowControl w:val="0"/>
              <w:tabs>
                <w:tab w:val="right" w:leader="dot" w:pos="10204"/>
              </w:tabs>
              <w:spacing w:before="180"/>
              <w:ind w:left="-31"/>
              <w:rPr>
                <w:rFonts w:ascii="Calibri" w:hAnsi="Calibri"/>
                <w:szCs w:val="22"/>
              </w:rPr>
            </w:pPr>
            <w:r w:rsidRPr="000B3FF8">
              <w:t>Magnetic force:</w:t>
            </w:r>
            <w:r w:rsidRPr="000B3FF8">
              <w:rPr>
                <w:rFonts w:ascii="Calibri" w:hAnsi="Calibri"/>
                <w:b w:val="0"/>
                <w:szCs w:val="22"/>
              </w:rPr>
              <w:tab/>
            </w:r>
          </w:p>
        </w:tc>
      </w:tr>
      <w:tr w:rsidR="000B3FF8" w:rsidRPr="002C1C22" w14:paraId="14654355" w14:textId="77777777" w:rsidTr="00A4247B">
        <w:trPr>
          <w:trHeight w:val="198"/>
          <w:tblCellSpacing w:w="28" w:type="dxa"/>
        </w:trPr>
        <w:tc>
          <w:tcPr>
            <w:tcW w:w="9925" w:type="dxa"/>
            <w:tcBorders>
              <w:top w:val="nil"/>
              <w:left w:val="nil"/>
              <w:bottom w:val="nil"/>
              <w:right w:val="nil"/>
            </w:tcBorders>
          </w:tcPr>
          <w:p w14:paraId="6ED59FED" w14:textId="65B862DA" w:rsidR="000B3FF8" w:rsidRPr="000B3FF8" w:rsidRDefault="000B3FF8" w:rsidP="000B3FF8">
            <w:pPr>
              <w:widowControl w:val="0"/>
              <w:tabs>
                <w:tab w:val="right" w:leader="dot" w:pos="10204"/>
              </w:tabs>
              <w:spacing w:before="180"/>
              <w:ind w:left="-31"/>
              <w:rPr>
                <w:rFonts w:ascii="Calibri" w:hAnsi="Calibri"/>
                <w:szCs w:val="22"/>
              </w:rPr>
            </w:pPr>
            <w:r w:rsidRPr="000B3FF8">
              <w:t>Tension:</w:t>
            </w:r>
            <w:r w:rsidRPr="000B3FF8">
              <w:rPr>
                <w:rFonts w:ascii="Calibri" w:hAnsi="Calibri"/>
                <w:b w:val="0"/>
                <w:szCs w:val="22"/>
              </w:rPr>
              <w:tab/>
            </w:r>
          </w:p>
        </w:tc>
      </w:tr>
      <w:tr w:rsidR="000B3FF8" w:rsidRPr="002C1C22" w14:paraId="6A130123" w14:textId="77777777" w:rsidTr="00A4247B">
        <w:trPr>
          <w:tblCellSpacing w:w="28" w:type="dxa"/>
        </w:trPr>
        <w:tc>
          <w:tcPr>
            <w:tcW w:w="9925" w:type="dxa"/>
            <w:tcBorders>
              <w:top w:val="nil"/>
              <w:left w:val="nil"/>
              <w:bottom w:val="nil"/>
              <w:right w:val="nil"/>
            </w:tcBorders>
          </w:tcPr>
          <w:p w14:paraId="7DE234DD" w14:textId="5EB85EAD" w:rsidR="000B3FF8" w:rsidRPr="000B3FF8" w:rsidRDefault="000B3FF8" w:rsidP="000B3FF8">
            <w:pPr>
              <w:widowControl w:val="0"/>
              <w:tabs>
                <w:tab w:val="right" w:leader="dot" w:pos="10204"/>
              </w:tabs>
              <w:spacing w:before="180"/>
              <w:ind w:left="-31"/>
              <w:rPr>
                <w:rFonts w:ascii="Calibri" w:hAnsi="Calibri"/>
                <w:szCs w:val="22"/>
              </w:rPr>
            </w:pPr>
            <w:r w:rsidRPr="000B3FF8">
              <w:t>Gravitational force:</w:t>
            </w:r>
            <w:r>
              <w:t xml:space="preserve"> </w:t>
            </w:r>
            <w:r w:rsidRPr="000B3FF8">
              <w:rPr>
                <w:rFonts w:ascii="Calibri" w:hAnsi="Calibri"/>
                <w:b w:val="0"/>
                <w:szCs w:val="22"/>
              </w:rPr>
              <w:tab/>
            </w:r>
          </w:p>
        </w:tc>
      </w:tr>
      <w:tr w:rsidR="000B3FF8" w:rsidRPr="002C1C22" w14:paraId="5E6DB648" w14:textId="77777777" w:rsidTr="00A4247B">
        <w:trPr>
          <w:tblCellSpacing w:w="28" w:type="dxa"/>
        </w:trPr>
        <w:tc>
          <w:tcPr>
            <w:tcW w:w="9925" w:type="dxa"/>
            <w:tcBorders>
              <w:top w:val="nil"/>
              <w:left w:val="nil"/>
              <w:bottom w:val="nil"/>
              <w:right w:val="nil"/>
            </w:tcBorders>
          </w:tcPr>
          <w:p w14:paraId="32EA37DC" w14:textId="1F58B9E9" w:rsidR="000B3FF8" w:rsidRPr="000B3FF8" w:rsidRDefault="000B3FF8" w:rsidP="000B3FF8">
            <w:pPr>
              <w:widowControl w:val="0"/>
              <w:tabs>
                <w:tab w:val="right" w:leader="dot" w:pos="10204"/>
              </w:tabs>
              <w:spacing w:before="180"/>
              <w:ind w:left="-31"/>
              <w:rPr>
                <w:rFonts w:ascii="Calibri" w:hAnsi="Calibri"/>
                <w:szCs w:val="22"/>
              </w:rPr>
            </w:pPr>
            <w:r w:rsidRPr="000B3FF8">
              <w:t>Lift force from a crane:</w:t>
            </w:r>
            <w:r>
              <w:rPr>
                <w:rFonts w:ascii="Calibri" w:hAnsi="Calibri"/>
                <w:szCs w:val="22"/>
              </w:rPr>
              <w:t xml:space="preserve"> </w:t>
            </w:r>
            <w:r w:rsidRPr="000B3FF8">
              <w:rPr>
                <w:rFonts w:ascii="Calibri" w:hAnsi="Calibri"/>
                <w:b w:val="0"/>
                <w:szCs w:val="22"/>
              </w:rPr>
              <w:tab/>
            </w:r>
          </w:p>
        </w:tc>
      </w:tr>
    </w:tbl>
    <w:p w14:paraId="0A1B17CB" w14:textId="5C9FD5DE" w:rsidR="004E70C9" w:rsidRPr="002C1C22" w:rsidRDefault="00FA1B39" w:rsidP="00FA1B39">
      <w:pPr>
        <w:pStyle w:val="ListParagraph"/>
        <w:tabs>
          <w:tab w:val="right" w:pos="10205"/>
        </w:tabs>
        <w:ind w:left="426"/>
        <w:rPr>
          <w:rFonts w:cs="Tahoma"/>
          <w:i/>
        </w:rPr>
      </w:pPr>
      <w:r w:rsidRPr="002C1C22">
        <w:rPr>
          <w:rFonts w:cs="Tahoma"/>
        </w:rPr>
        <w:tab/>
      </w:r>
      <w:r w:rsidR="00547FFA" w:rsidRPr="002C1C22">
        <w:rPr>
          <w:rFonts w:ascii="Calibri" w:hAnsi="Calibri"/>
          <w:i/>
          <w:sz w:val="20"/>
          <w:szCs w:val="20"/>
        </w:rPr>
        <w:t>4 marks</w:t>
      </w:r>
    </w:p>
    <w:p w14:paraId="72DE3641" w14:textId="77777777" w:rsidR="004E70C9" w:rsidRPr="002C1C22" w:rsidRDefault="004E70C9" w:rsidP="00F5031B">
      <w:pPr>
        <w:pStyle w:val="ListParagraph"/>
        <w:rPr>
          <w:rFonts w:cs="Tahoma"/>
        </w:rPr>
      </w:pPr>
    </w:p>
    <w:p w14:paraId="13B97E0A" w14:textId="77777777" w:rsidR="00B24DF1" w:rsidRPr="002C1C22" w:rsidRDefault="00B24DF1">
      <w:pPr>
        <w:rPr>
          <w:rFonts w:cs="Tahoma"/>
        </w:rPr>
      </w:pPr>
      <w:r w:rsidRPr="002C1C22">
        <w:rPr>
          <w:rFonts w:cs="Tahoma"/>
        </w:rPr>
        <w:br w:type="page"/>
      </w:r>
    </w:p>
    <w:p w14:paraId="73B32D24" w14:textId="4CC0DEB1" w:rsidR="00942612" w:rsidRPr="002C1C22" w:rsidRDefault="00347F5E" w:rsidP="00B24DF1">
      <w:pPr>
        <w:tabs>
          <w:tab w:val="left" w:pos="851"/>
        </w:tabs>
        <w:ind w:left="426" w:hanging="426"/>
        <w:rPr>
          <w:rFonts w:cs="Tahoma"/>
        </w:rPr>
      </w:pPr>
      <w:r w:rsidRPr="002C1C22">
        <w:rPr>
          <w:rFonts w:cs="Tahoma"/>
        </w:rPr>
        <w:lastRenderedPageBreak/>
        <w:t>5</w:t>
      </w:r>
      <w:r w:rsidR="00D86848" w:rsidRPr="002C1C22">
        <w:rPr>
          <w:rFonts w:cs="Tahoma"/>
        </w:rPr>
        <w:t>.</w:t>
      </w:r>
      <w:r w:rsidR="00D86848" w:rsidRPr="002C1C22">
        <w:rPr>
          <w:rFonts w:cs="Tahoma"/>
        </w:rPr>
        <w:tab/>
      </w:r>
      <w:r w:rsidR="00D400A0" w:rsidRPr="002C1C22">
        <w:rPr>
          <w:rFonts w:cs="Tahoma"/>
        </w:rPr>
        <w:t xml:space="preserve">A </w:t>
      </w:r>
      <w:r w:rsidR="000A3F39" w:rsidRPr="002C1C22">
        <w:rPr>
          <w:rFonts w:cs="Tahoma"/>
        </w:rPr>
        <w:t>P</w:t>
      </w:r>
      <w:r w:rsidR="00942612" w:rsidRPr="002C1C22">
        <w:rPr>
          <w:rFonts w:cs="Tahoma"/>
        </w:rPr>
        <w:t>hysics teacher uses a balloon to demonstrate the concept of static electricity</w:t>
      </w:r>
      <w:r w:rsidR="00B82C9F" w:rsidRPr="002C1C22">
        <w:rPr>
          <w:rFonts w:cs="Tahoma"/>
        </w:rPr>
        <w:t xml:space="preserve">.  </w:t>
      </w:r>
      <w:r w:rsidR="00AF618B" w:rsidRPr="002C1C22">
        <w:rPr>
          <w:rFonts w:cs="Tahoma"/>
        </w:rPr>
        <w:t xml:space="preserve">She rubs the </w:t>
      </w:r>
      <w:r w:rsidR="00942612" w:rsidRPr="002C1C22">
        <w:rPr>
          <w:rFonts w:cs="Tahoma"/>
        </w:rPr>
        <w:t>balloon across her jumper for 30 seconds.</w:t>
      </w:r>
    </w:p>
    <w:p w14:paraId="3BD7B644" w14:textId="77777777" w:rsidR="00942612" w:rsidRPr="002C1C22" w:rsidRDefault="00942612" w:rsidP="00B24DF1">
      <w:pPr>
        <w:pStyle w:val="ListParagraph"/>
        <w:tabs>
          <w:tab w:val="left" w:pos="851"/>
        </w:tabs>
        <w:ind w:left="426"/>
        <w:rPr>
          <w:rFonts w:cs="Tahoma"/>
          <w:sz w:val="12"/>
        </w:rPr>
      </w:pPr>
    </w:p>
    <w:p w14:paraId="651939E3" w14:textId="77777777" w:rsidR="00B24DF1" w:rsidRPr="002C1C22" w:rsidRDefault="00B24DF1" w:rsidP="00B24DF1">
      <w:pPr>
        <w:pStyle w:val="ListParagraph"/>
        <w:tabs>
          <w:tab w:val="left" w:pos="851"/>
          <w:tab w:val="right" w:pos="10205"/>
        </w:tabs>
        <w:ind w:left="426"/>
        <w:rPr>
          <w:rFonts w:cs="Tahoma"/>
        </w:rPr>
      </w:pPr>
      <w:r w:rsidRPr="002C1C22">
        <w:rPr>
          <w:rFonts w:cs="Tahoma"/>
        </w:rPr>
        <w:t>a)</w:t>
      </w:r>
      <w:r w:rsidRPr="002C1C22">
        <w:rPr>
          <w:rFonts w:cs="Tahoma"/>
        </w:rPr>
        <w:tab/>
      </w:r>
      <w:r w:rsidR="00942612" w:rsidRPr="002C1C22">
        <w:rPr>
          <w:rFonts w:cs="Tahoma"/>
        </w:rPr>
        <w:t>Explain how rubbing the balloon on her jumper results in the teacher</w:t>
      </w:r>
      <w:r w:rsidR="00B82C9F" w:rsidRPr="002C1C22">
        <w:rPr>
          <w:rFonts w:cs="Tahoma"/>
        </w:rPr>
        <w:t>’</w:t>
      </w:r>
      <w:r w:rsidR="00942612" w:rsidRPr="002C1C22">
        <w:rPr>
          <w:rFonts w:cs="Tahoma"/>
        </w:rPr>
        <w:t xml:space="preserve">s jumper and the balloon both </w:t>
      </w:r>
      <w:r w:rsidRPr="002C1C22">
        <w:rPr>
          <w:rFonts w:cs="Tahoma"/>
        </w:rPr>
        <w:tab/>
      </w:r>
      <w:r w:rsidR="00942612" w:rsidRPr="002C1C22">
        <w:rPr>
          <w:rFonts w:cs="Tahoma"/>
        </w:rPr>
        <w:t>becoming electrically charged.</w:t>
      </w:r>
    </w:p>
    <w:p w14:paraId="7AA4BE96" w14:textId="77777777"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D307742" w14:textId="77777777"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75BCEB4" w14:textId="77777777"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815C447" w14:textId="77777777"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A5CE91D" w14:textId="54522D49" w:rsidR="001E67A1" w:rsidRPr="002C1C22" w:rsidRDefault="00FA1B39" w:rsidP="004B343D">
      <w:pPr>
        <w:pStyle w:val="ListParagraph"/>
        <w:tabs>
          <w:tab w:val="left" w:pos="851"/>
          <w:tab w:val="right" w:pos="10205"/>
        </w:tabs>
        <w:spacing w:after="120"/>
        <w:ind w:left="426"/>
        <w:rPr>
          <w:rFonts w:ascii="Calibri" w:hAnsi="Calibri"/>
          <w:i/>
          <w:sz w:val="20"/>
          <w:szCs w:val="20"/>
        </w:rPr>
      </w:pPr>
      <w:r w:rsidRPr="002C1C22">
        <w:rPr>
          <w:rFonts w:cs="Tahoma"/>
        </w:rPr>
        <w:tab/>
      </w:r>
      <w:r w:rsidR="00AF618B" w:rsidRPr="002C1C22">
        <w:rPr>
          <w:rFonts w:ascii="Calibri" w:hAnsi="Calibri"/>
          <w:i/>
          <w:sz w:val="20"/>
          <w:szCs w:val="20"/>
        </w:rPr>
        <w:tab/>
        <w:t>3 marks</w:t>
      </w:r>
    </w:p>
    <w:p w14:paraId="56C9E912" w14:textId="4B7FF796" w:rsidR="00B24DF1" w:rsidRPr="002C1C22" w:rsidRDefault="00B24DF1" w:rsidP="00BD049D">
      <w:pPr>
        <w:ind w:left="426" w:hanging="426"/>
        <w:rPr>
          <w:rFonts w:cs="Tahoma"/>
        </w:rPr>
      </w:pPr>
      <w:r w:rsidRPr="002C1C22">
        <w:rPr>
          <w:rFonts w:cs="Tahoma"/>
        </w:rPr>
        <w:tab/>
        <w:t>b)</w:t>
      </w:r>
      <w:r w:rsidRPr="002C1C22">
        <w:rPr>
          <w:rFonts w:cs="Tahoma"/>
        </w:rPr>
        <w:tab/>
        <w:t>What property of the balloon and the jumper allows them to become electrically charged?</w:t>
      </w:r>
    </w:p>
    <w:p w14:paraId="57BD58C8" w14:textId="2CDDA065"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603DA62" w14:textId="77777777" w:rsidR="00B24DF1" w:rsidRPr="002C1C22" w:rsidRDefault="00B24DF1" w:rsidP="00B24DF1">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D5EFE69" w14:textId="0552DB12" w:rsidR="00B24DF1" w:rsidRPr="002C1C22" w:rsidRDefault="00B24DF1" w:rsidP="004B343D">
      <w:pPr>
        <w:widowControl w:val="0"/>
        <w:tabs>
          <w:tab w:val="left" w:pos="851"/>
          <w:tab w:val="right" w:pos="10204"/>
        </w:tabs>
        <w:ind w:left="851"/>
        <w:rPr>
          <w:rFonts w:ascii="Calibri" w:hAnsi="Calibri"/>
          <w:szCs w:val="22"/>
        </w:rPr>
      </w:pPr>
      <w:r w:rsidRPr="002C1C22">
        <w:rPr>
          <w:rFonts w:ascii="Calibri" w:hAnsi="Calibri"/>
          <w:szCs w:val="22"/>
        </w:rPr>
        <w:tab/>
      </w:r>
      <w:r w:rsidRPr="002C1C22">
        <w:rPr>
          <w:rFonts w:ascii="Calibri" w:hAnsi="Calibri"/>
          <w:i/>
          <w:sz w:val="20"/>
          <w:szCs w:val="20"/>
        </w:rPr>
        <w:t>1 mark</w:t>
      </w:r>
    </w:p>
    <w:p w14:paraId="59BEBC2A" w14:textId="77777777" w:rsidR="004B343D" w:rsidRPr="002C1C22" w:rsidRDefault="004B343D" w:rsidP="00BD049D">
      <w:pPr>
        <w:ind w:left="426" w:hanging="426"/>
        <w:rPr>
          <w:rFonts w:cs="Tahoma"/>
        </w:rPr>
      </w:pPr>
    </w:p>
    <w:p w14:paraId="4DD3A579" w14:textId="0247278E" w:rsidR="00B24DF1" w:rsidRPr="002C1C22" w:rsidRDefault="00347F5E" w:rsidP="00BD049D">
      <w:pPr>
        <w:ind w:left="426" w:hanging="426"/>
        <w:rPr>
          <w:rFonts w:cs="Tahoma"/>
        </w:rPr>
      </w:pPr>
      <w:r w:rsidRPr="002C1C22">
        <w:rPr>
          <w:rFonts w:cs="Tahoma"/>
        </w:rPr>
        <w:t>6</w:t>
      </w:r>
      <w:r w:rsidR="00B24DF1" w:rsidRPr="002C1C22">
        <w:rPr>
          <w:rFonts w:cs="Tahoma"/>
        </w:rPr>
        <w:t>.</w:t>
      </w:r>
      <w:r w:rsidR="00B24DF1" w:rsidRPr="002C1C22">
        <w:rPr>
          <w:rFonts w:cs="Tahoma"/>
        </w:rPr>
        <w:tab/>
        <w:t xml:space="preserve">Some students are conducting an experiment with a Van de </w:t>
      </w:r>
      <w:proofErr w:type="spellStart"/>
      <w:r w:rsidR="00B24DF1" w:rsidRPr="002C1C22">
        <w:rPr>
          <w:rFonts w:cs="Tahoma"/>
        </w:rPr>
        <w:t>Gra</w:t>
      </w:r>
      <w:r w:rsidR="003A16CA" w:rsidRPr="002C1C22">
        <w:rPr>
          <w:rFonts w:cs="Tahoma"/>
        </w:rPr>
        <w:t>a</w:t>
      </w:r>
      <w:r w:rsidR="00B24DF1" w:rsidRPr="002C1C22">
        <w:rPr>
          <w:rFonts w:cs="Tahoma"/>
        </w:rPr>
        <w:t>ff</w:t>
      </w:r>
      <w:proofErr w:type="spellEnd"/>
      <w:r w:rsidR="00B24DF1" w:rsidRPr="002C1C22">
        <w:rPr>
          <w:rFonts w:cs="Tahoma"/>
        </w:rPr>
        <w:t xml:space="preserve"> generator.</w:t>
      </w:r>
    </w:p>
    <w:p w14:paraId="05458D6C" w14:textId="77777777" w:rsidR="004B343D" w:rsidRPr="002C1C22" w:rsidRDefault="00910100" w:rsidP="00BD049D">
      <w:pPr>
        <w:ind w:left="426" w:hanging="426"/>
        <w:rPr>
          <w:rFonts w:cs="Tahoma"/>
        </w:rPr>
      </w:pPr>
      <w:r w:rsidRPr="002C1C22">
        <w:rPr>
          <w:rFonts w:cs="Tahoma"/>
        </w:rPr>
        <w:tab/>
      </w:r>
    </w:p>
    <w:p w14:paraId="60A7E0E9" w14:textId="7EC51B0B" w:rsidR="00910100" w:rsidRPr="002C1C22" w:rsidRDefault="004B343D" w:rsidP="00BD049D">
      <w:pPr>
        <w:ind w:left="426" w:hanging="426"/>
        <w:rPr>
          <w:rFonts w:cs="Tahoma"/>
        </w:rPr>
      </w:pPr>
      <w:r w:rsidRPr="002C1C22">
        <w:rPr>
          <w:rFonts w:cs="Tahoma"/>
        </w:rPr>
        <w:tab/>
      </w:r>
      <w:r w:rsidR="00910100" w:rsidRPr="002C1C22">
        <w:rPr>
          <w:rFonts w:cs="Tahoma"/>
        </w:rPr>
        <w:t xml:space="preserve">The students see sparks jump across the gap in the Van de </w:t>
      </w:r>
      <w:proofErr w:type="spellStart"/>
      <w:r w:rsidR="00910100" w:rsidRPr="002C1C22">
        <w:rPr>
          <w:rFonts w:cs="Tahoma"/>
        </w:rPr>
        <w:t>Gra</w:t>
      </w:r>
      <w:r w:rsidR="00241D6D" w:rsidRPr="002C1C22">
        <w:rPr>
          <w:rFonts w:cs="Tahoma"/>
        </w:rPr>
        <w:t>a</w:t>
      </w:r>
      <w:r w:rsidR="00910100" w:rsidRPr="002C1C22">
        <w:rPr>
          <w:rFonts w:cs="Tahoma"/>
        </w:rPr>
        <w:t>ff</w:t>
      </w:r>
      <w:proofErr w:type="spellEnd"/>
      <w:r w:rsidR="00910100" w:rsidRPr="002C1C22">
        <w:rPr>
          <w:rFonts w:cs="Tahoma"/>
        </w:rPr>
        <w:t xml:space="preserve"> generator.</w:t>
      </w:r>
    </w:p>
    <w:p w14:paraId="388E4BAB" w14:textId="77777777" w:rsidR="004B343D" w:rsidRPr="002C1C22" w:rsidRDefault="004B343D" w:rsidP="00BD049D">
      <w:pPr>
        <w:ind w:left="426" w:hanging="426"/>
        <w:rPr>
          <w:rFonts w:cs="Tahoma"/>
          <w:sz w:val="12"/>
        </w:rPr>
      </w:pPr>
    </w:p>
    <w:p w14:paraId="0AF38A5B" w14:textId="6AC322C6" w:rsidR="00910100" w:rsidRPr="002C1C22" w:rsidRDefault="00910100" w:rsidP="00BD049D">
      <w:pPr>
        <w:ind w:left="426" w:hanging="426"/>
        <w:rPr>
          <w:rFonts w:cs="Tahoma"/>
        </w:rPr>
      </w:pPr>
      <w:r w:rsidRPr="002C1C22">
        <w:rPr>
          <w:rFonts w:cs="Tahoma"/>
        </w:rPr>
        <w:tab/>
        <w:t>a)</w:t>
      </w:r>
      <w:r w:rsidRPr="002C1C22">
        <w:rPr>
          <w:rFonts w:cs="Tahoma"/>
        </w:rPr>
        <w:tab/>
        <w:t>Why are the students seeing these sparks?</w:t>
      </w:r>
    </w:p>
    <w:p w14:paraId="63F810D1" w14:textId="1D43FDFF"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EAA0ECC" w14:textId="77777777"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84B937E" w14:textId="766618B8" w:rsidR="004B343D" w:rsidRPr="002C1C22" w:rsidRDefault="004B343D"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AC69FF0" w14:textId="4BF03FCE" w:rsidR="00910100" w:rsidRPr="002C1C22" w:rsidRDefault="00910100" w:rsidP="004B343D">
      <w:pPr>
        <w:widowControl w:val="0"/>
        <w:tabs>
          <w:tab w:val="left" w:pos="851"/>
          <w:tab w:val="right" w:pos="10204"/>
        </w:tabs>
        <w:spacing w:after="120"/>
        <w:ind w:left="851"/>
        <w:rPr>
          <w:rFonts w:ascii="Calibri" w:hAnsi="Calibri"/>
          <w:szCs w:val="22"/>
        </w:rPr>
      </w:pPr>
      <w:r w:rsidRPr="002C1C22">
        <w:rPr>
          <w:rFonts w:ascii="Calibri" w:hAnsi="Calibri"/>
          <w:szCs w:val="22"/>
        </w:rPr>
        <w:tab/>
      </w:r>
      <w:r w:rsidRPr="002C1C22">
        <w:rPr>
          <w:rFonts w:ascii="Calibri" w:hAnsi="Calibri"/>
          <w:i/>
          <w:sz w:val="20"/>
          <w:szCs w:val="20"/>
        </w:rPr>
        <w:t>2 marks</w:t>
      </w:r>
    </w:p>
    <w:p w14:paraId="06D6CC5D" w14:textId="6AAB787F" w:rsidR="00910100" w:rsidRPr="002C1C22" w:rsidRDefault="00910100" w:rsidP="00BD049D">
      <w:pPr>
        <w:ind w:left="426" w:hanging="426"/>
        <w:rPr>
          <w:rFonts w:cs="Tahoma"/>
        </w:rPr>
      </w:pPr>
      <w:r w:rsidRPr="002C1C22">
        <w:rPr>
          <w:rFonts w:cs="Tahoma"/>
        </w:rPr>
        <w:tab/>
        <w:t>A student stands on a rubber mat and places her hand on the generator. Her hair stands on end.</w:t>
      </w:r>
    </w:p>
    <w:p w14:paraId="5C9622E4" w14:textId="77777777" w:rsidR="004B343D" w:rsidRPr="002C1C22" w:rsidRDefault="00910100" w:rsidP="00BD049D">
      <w:pPr>
        <w:ind w:left="426" w:hanging="426"/>
        <w:rPr>
          <w:rFonts w:cs="Tahoma"/>
          <w:sz w:val="12"/>
        </w:rPr>
      </w:pPr>
      <w:r w:rsidRPr="002C1C22">
        <w:rPr>
          <w:rFonts w:cs="Tahoma"/>
        </w:rPr>
        <w:tab/>
      </w:r>
    </w:p>
    <w:p w14:paraId="5FDF9491" w14:textId="5EECDF59" w:rsidR="00910100" w:rsidRPr="002C1C22" w:rsidRDefault="004B343D" w:rsidP="00BD049D">
      <w:pPr>
        <w:ind w:left="426" w:hanging="426"/>
        <w:rPr>
          <w:rFonts w:cs="Tahoma"/>
        </w:rPr>
      </w:pPr>
      <w:r w:rsidRPr="002C1C22">
        <w:rPr>
          <w:rFonts w:cs="Tahoma"/>
        </w:rPr>
        <w:tab/>
      </w:r>
      <w:r w:rsidR="00910100" w:rsidRPr="002C1C22">
        <w:rPr>
          <w:rFonts w:cs="Tahoma"/>
        </w:rPr>
        <w:t>b)</w:t>
      </w:r>
      <w:r w:rsidR="00910100" w:rsidRPr="002C1C22">
        <w:rPr>
          <w:rFonts w:cs="Tahoma"/>
        </w:rPr>
        <w:tab/>
        <w:t>Explain why the student’s hair stands on end</w:t>
      </w:r>
    </w:p>
    <w:p w14:paraId="42A48F0B" w14:textId="1C9A0D48"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E108305" w14:textId="77777777"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5CF43C7" w14:textId="3B6809BA" w:rsidR="004B343D" w:rsidRPr="002C1C22" w:rsidRDefault="004B343D"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A7F317B" w14:textId="7C86CF4E" w:rsidR="00910100" w:rsidRPr="002C1C22" w:rsidRDefault="00910100" w:rsidP="004B343D">
      <w:pPr>
        <w:widowControl w:val="0"/>
        <w:tabs>
          <w:tab w:val="left" w:pos="851"/>
          <w:tab w:val="right" w:pos="10204"/>
        </w:tabs>
        <w:spacing w:after="120"/>
        <w:ind w:left="851"/>
        <w:rPr>
          <w:rFonts w:ascii="Calibri" w:hAnsi="Calibri"/>
          <w:i/>
          <w:sz w:val="20"/>
          <w:szCs w:val="20"/>
        </w:rPr>
      </w:pPr>
      <w:r w:rsidRPr="002C1C22">
        <w:rPr>
          <w:rFonts w:ascii="Calibri" w:hAnsi="Calibri"/>
          <w:szCs w:val="22"/>
        </w:rPr>
        <w:tab/>
      </w:r>
      <w:r w:rsidRPr="002C1C22">
        <w:rPr>
          <w:rFonts w:ascii="Calibri" w:hAnsi="Calibri"/>
          <w:i/>
          <w:sz w:val="20"/>
          <w:szCs w:val="20"/>
        </w:rPr>
        <w:t>2 marks</w:t>
      </w:r>
    </w:p>
    <w:p w14:paraId="5CFC5593" w14:textId="4F3A8883" w:rsidR="00910100" w:rsidRPr="002C1C22" w:rsidRDefault="00910100" w:rsidP="00910100">
      <w:r w:rsidRPr="002C1C22">
        <w:tab/>
        <w:t xml:space="preserve">Another student touches the first student. He is not standing on a rubber mat. Both students experience a </w:t>
      </w:r>
      <w:r w:rsidRPr="002C1C22">
        <w:tab/>
        <w:t>static shock.</w:t>
      </w:r>
    </w:p>
    <w:p w14:paraId="53143DC2" w14:textId="77777777" w:rsidR="004B343D" w:rsidRPr="002C1C22" w:rsidRDefault="004B343D" w:rsidP="00910100">
      <w:pPr>
        <w:rPr>
          <w:sz w:val="12"/>
        </w:rPr>
      </w:pPr>
    </w:p>
    <w:p w14:paraId="1B2F8525" w14:textId="79E2F8B4" w:rsidR="00910100" w:rsidRPr="002C1C22" w:rsidRDefault="00910100" w:rsidP="00910100">
      <w:r w:rsidRPr="002C1C22">
        <w:tab/>
        <w:t>c)</w:t>
      </w:r>
      <w:r w:rsidRPr="002C1C22">
        <w:tab/>
        <w:t>Why do both students experience a static shock?</w:t>
      </w:r>
    </w:p>
    <w:p w14:paraId="3461A097" w14:textId="456551EC"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05A8ABD" w14:textId="77777777" w:rsidR="00910100" w:rsidRPr="002C1C22" w:rsidRDefault="00910100" w:rsidP="00910100">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C892BE2" w14:textId="77777777" w:rsidR="00910100" w:rsidRPr="002C1C22" w:rsidRDefault="00910100" w:rsidP="004B343D">
      <w:pPr>
        <w:widowControl w:val="0"/>
        <w:tabs>
          <w:tab w:val="left" w:pos="851"/>
          <w:tab w:val="right" w:pos="10204"/>
        </w:tabs>
        <w:ind w:left="851"/>
        <w:rPr>
          <w:rFonts w:ascii="Calibri" w:hAnsi="Calibri"/>
          <w:szCs w:val="22"/>
        </w:rPr>
      </w:pPr>
      <w:r w:rsidRPr="002C1C22">
        <w:rPr>
          <w:rFonts w:ascii="Calibri" w:hAnsi="Calibri"/>
          <w:szCs w:val="22"/>
        </w:rPr>
        <w:tab/>
      </w:r>
      <w:r w:rsidRPr="002C1C22">
        <w:rPr>
          <w:rFonts w:ascii="Calibri" w:hAnsi="Calibri"/>
          <w:i/>
          <w:sz w:val="20"/>
          <w:szCs w:val="20"/>
        </w:rPr>
        <w:t>1 mark</w:t>
      </w:r>
    </w:p>
    <w:p w14:paraId="51425C7D" w14:textId="136C14AB" w:rsidR="00910100" w:rsidRPr="002C1C22" w:rsidRDefault="00910100" w:rsidP="00910100"/>
    <w:p w14:paraId="076D01CF" w14:textId="72C82A4A" w:rsidR="00910100" w:rsidRPr="002C1C22" w:rsidRDefault="00910100" w:rsidP="00BD049D">
      <w:pPr>
        <w:ind w:left="426" w:hanging="426"/>
        <w:rPr>
          <w:rFonts w:cs="Tahoma"/>
        </w:rPr>
      </w:pPr>
    </w:p>
    <w:p w14:paraId="0E18D773" w14:textId="3852E9C9" w:rsidR="00910100" w:rsidRPr="002C1C22" w:rsidRDefault="00910100" w:rsidP="00BD049D">
      <w:pPr>
        <w:ind w:left="426" w:hanging="426"/>
        <w:rPr>
          <w:rFonts w:cs="Tahoma"/>
        </w:rPr>
      </w:pPr>
      <w:r w:rsidRPr="002C1C22">
        <w:rPr>
          <w:rFonts w:cs="Tahoma"/>
        </w:rPr>
        <w:tab/>
      </w:r>
    </w:p>
    <w:p w14:paraId="1AFF4DDA" w14:textId="77777777" w:rsidR="00B24DF1" w:rsidRPr="002C1C22" w:rsidRDefault="00B24DF1" w:rsidP="00BD049D">
      <w:pPr>
        <w:ind w:left="426" w:hanging="426"/>
        <w:rPr>
          <w:rFonts w:cs="Tahoma"/>
        </w:rPr>
      </w:pPr>
    </w:p>
    <w:p w14:paraId="1EBD9A75" w14:textId="77777777" w:rsidR="00347F5E" w:rsidRPr="002C1C22" w:rsidRDefault="00347F5E">
      <w:pPr>
        <w:rPr>
          <w:rFonts w:cs="Tahoma"/>
        </w:rPr>
      </w:pPr>
      <w:r w:rsidRPr="002C1C22">
        <w:rPr>
          <w:rFonts w:cs="Tahoma"/>
        </w:rPr>
        <w:br w:type="page"/>
      </w:r>
    </w:p>
    <w:p w14:paraId="497A2356" w14:textId="7535745A" w:rsidR="00027C35" w:rsidRPr="002C1C22" w:rsidRDefault="00347F5E" w:rsidP="00BD049D">
      <w:pPr>
        <w:ind w:left="426" w:hanging="426"/>
        <w:rPr>
          <w:rFonts w:cs="Tahoma"/>
        </w:rPr>
      </w:pPr>
      <w:r w:rsidRPr="002C1C22">
        <w:rPr>
          <w:rFonts w:cs="Tahoma"/>
        </w:rPr>
        <w:lastRenderedPageBreak/>
        <w:t>7</w:t>
      </w:r>
      <w:r w:rsidR="00D86848" w:rsidRPr="002C1C22">
        <w:rPr>
          <w:rFonts w:cs="Tahoma"/>
        </w:rPr>
        <w:t>.</w:t>
      </w:r>
      <w:r w:rsidR="00D86848" w:rsidRPr="002C1C22">
        <w:rPr>
          <w:rFonts w:cs="Tahoma"/>
        </w:rPr>
        <w:tab/>
      </w:r>
      <w:r w:rsidR="00027C35" w:rsidRPr="002C1C22">
        <w:rPr>
          <w:rFonts w:cs="Tahoma"/>
        </w:rPr>
        <w:t>Two objects are arranged below:</w:t>
      </w:r>
    </w:p>
    <w:p w14:paraId="6DAA86F6" w14:textId="77777777" w:rsidR="00027C35" w:rsidRPr="002C1C22" w:rsidRDefault="006502B1" w:rsidP="00027C35">
      <w:pPr>
        <w:pStyle w:val="ListParagraph"/>
        <w:rPr>
          <w:rFonts w:cs="Tahoma"/>
        </w:rPr>
      </w:pPr>
      <w:r w:rsidRPr="002C1C22">
        <w:rPr>
          <w:rFonts w:cs="Tahoma"/>
          <w:noProof/>
          <w:lang w:eastAsia="en-GB"/>
        </w:rPr>
        <mc:AlternateContent>
          <mc:Choice Requires="wpc">
            <w:drawing>
              <wp:inline distT="0" distB="0" distL="0" distR="0" wp14:anchorId="1D5ED59D" wp14:editId="0424BDEF">
                <wp:extent cx="4721225" cy="2181118"/>
                <wp:effectExtent l="0" t="0" r="3175" b="10160"/>
                <wp:docPr id="301" name="Canvas 3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8" name="Group 308"/>
                        <wpg:cNvGrpSpPr/>
                        <wpg:grpSpPr>
                          <a:xfrm>
                            <a:off x="1120711" y="100292"/>
                            <a:ext cx="3600514" cy="2013439"/>
                            <a:chOff x="479117" y="477708"/>
                            <a:chExt cx="3600514" cy="2013439"/>
                          </a:xfrm>
                        </wpg:grpSpPr>
                        <wpg:grpSp>
                          <wpg:cNvPr id="304" name="Group 304"/>
                          <wpg:cNvGrpSpPr/>
                          <wpg:grpSpPr>
                            <a:xfrm>
                              <a:off x="479117" y="477708"/>
                              <a:ext cx="982357" cy="2013439"/>
                              <a:chOff x="645803" y="298940"/>
                              <a:chExt cx="982357" cy="2013439"/>
                            </a:xfrm>
                          </wpg:grpSpPr>
                          <wps:wsp>
                            <wps:cNvPr id="302" name="Rectangle 302"/>
                            <wps:cNvSpPr/>
                            <wps:spPr>
                              <a:xfrm rot="1213364">
                                <a:off x="931985" y="298940"/>
                                <a:ext cx="342900" cy="2013439"/>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Text Box 303"/>
                            <wps:cNvSpPr txBox="1"/>
                            <wps:spPr>
                              <a:xfrm rot="1101073">
                                <a:off x="1239716" y="301733"/>
                                <a:ext cx="259715"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B732E" w14:textId="77777777" w:rsidR="004060DD" w:rsidRDefault="004060D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6" name="Text Box 303"/>
                            <wps:cNvSpPr txBox="1"/>
                            <wps:spPr>
                              <a:xfrm rot="1101073">
                                <a:off x="747341" y="154280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53CFD9"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97" name="Text Box 303"/>
                            <wps:cNvSpPr txBox="1"/>
                            <wps:spPr>
                              <a:xfrm rot="1101073">
                                <a:off x="833564" y="13523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78EC8"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98" name="Text Box 303"/>
                            <wps:cNvSpPr txBox="1"/>
                            <wps:spPr>
                              <a:xfrm rot="1101073">
                                <a:off x="910202" y="11530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11A70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99" name="Text Box 303"/>
                            <wps:cNvSpPr txBox="1"/>
                            <wps:spPr>
                              <a:xfrm rot="1101073">
                                <a:off x="1076818" y="72876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5580D"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0" name="Text Box 303"/>
                            <wps:cNvSpPr txBox="1"/>
                            <wps:spPr>
                              <a:xfrm rot="1101073">
                                <a:off x="1165699" y="511338"/>
                                <a:ext cx="258902" cy="280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5105D"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1" name="Text Box 303"/>
                            <wps:cNvSpPr txBox="1"/>
                            <wps:spPr>
                              <a:xfrm rot="1101073">
                                <a:off x="1003545" y="942000"/>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D297B0"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2" name="Text Box 303"/>
                            <wps:cNvSpPr txBox="1"/>
                            <wps:spPr>
                              <a:xfrm rot="1101073">
                                <a:off x="1038968" y="123363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6C7D6"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3" name="Text Box 303"/>
                            <wps:cNvSpPr txBox="1"/>
                            <wps:spPr>
                              <a:xfrm rot="1101073">
                                <a:off x="975279" y="1433654"/>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74B90"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4" name="Text Box 303"/>
                            <wps:cNvSpPr txBox="1"/>
                            <wps:spPr>
                              <a:xfrm rot="1101073">
                                <a:off x="910201" y="16190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5A815"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5" name="Text Box 303"/>
                            <wps:cNvSpPr txBox="1"/>
                            <wps:spPr>
                              <a:xfrm rot="1101073">
                                <a:off x="814276" y="1824161"/>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63DB0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7" name="Text Box 303"/>
                            <wps:cNvSpPr txBox="1"/>
                            <wps:spPr>
                              <a:xfrm rot="1101073">
                                <a:off x="645803" y="176554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40AF2"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8" name="Text Box 303"/>
                            <wps:cNvSpPr txBox="1"/>
                            <wps:spPr>
                              <a:xfrm rot="1101073">
                                <a:off x="1287352" y="57674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DB81E"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09" name="Text Box 303"/>
                            <wps:cNvSpPr txBox="1"/>
                            <wps:spPr>
                              <a:xfrm rot="1101073">
                                <a:off x="1187749" y="81390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FBFF4"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0" name="Text Box 303"/>
                            <wps:cNvSpPr txBox="1"/>
                            <wps:spPr>
                              <a:xfrm rot="1101073">
                                <a:off x="1111325" y="10204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4B96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511" name="Text Box 303"/>
                            <wps:cNvSpPr txBox="1"/>
                            <wps:spPr>
                              <a:xfrm rot="1101073">
                                <a:off x="1368445" y="33812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AB916"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307" name="Group 307"/>
                          <wpg:cNvGrpSpPr/>
                          <wpg:grpSpPr>
                            <a:xfrm>
                              <a:off x="3771900" y="1578238"/>
                              <a:ext cx="307731" cy="302010"/>
                              <a:chOff x="3851031" y="1358274"/>
                              <a:chExt cx="307731" cy="302010"/>
                            </a:xfrm>
                          </wpg:grpSpPr>
                          <wps:wsp>
                            <wps:cNvPr id="305" name="Oval 305"/>
                            <wps:cNvSpPr/>
                            <wps:spPr>
                              <a:xfrm>
                                <a:off x="3859823" y="1418477"/>
                                <a:ext cx="219808" cy="21101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3851031" y="1358274"/>
                                <a:ext cx="307731" cy="30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11C4" w14:textId="5BE5FBAA" w:rsidR="004060DD" w:rsidRDefault="004060D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w14:anchorId="1D5ED59D" id="Canvas 301" o:spid="_x0000_s1206" editas="canvas" style="width:371.75pt;height:171.75pt;mso-position-horizontal-relative:char;mso-position-vertical-relative:line" coordsize="47212,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">
                <v:shape id="_x0000_s1207" type="#_x0000_t75" style="position:absolute;width:47212;height:21805;visibility:visible;mso-wrap-style:square">
                  <v:fill o:detectmouseclick="t"/>
                  <v:path o:connecttype="none"/>
                </v:shape>
                <v:group id="Group 308" o:spid="_x0000_s1208" style="position:absolute;left:11207;top:1002;width:36005;height:20135" coordorigin="4791,4777" coordsize="36005,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4" o:spid="_x0000_s1209" style="position:absolute;left:4791;top:4777;width:9823;height:20134" coordorigin="6458,2989" coordsize="9823,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2" o:spid="_x0000_s1210" style="position:absolute;left:9319;top:2989;width:3429;height:20134;rotation:1325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2sQA&#10;AADcAAAADwAAAGRycy9kb3ducmV2LnhtbESPT4vCMBTE74LfITxhbza1iyLVKCqsCLsX/90fzbOt&#10;Ni+1SbV++83CgsdhZn7DzJedqcSDGldaVjCKYhDEmdUl5wpOx6/hFITzyBory6TgRQ6Wi35vjqm2&#10;T97T4+BzESDsUlRQeF+nUrqsIIMusjVx8C62MeiDbHKpG3wGuKlkEscTabDksFBgTZuCstuhNQqu&#10;8taNx/ef9bY6f++TXbt9tROj1MegW81AeOr8O/zf3mkFn3ECf2fC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c9r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shape id="Text Box 303" o:spid="_x0000_s1211" type="#_x0000_t202" style="position:absolute;left:12397;top:3017;width:2597;height:2638;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dMsMA&#10;AADcAAAADwAAAGRycy9kb3ducmV2LnhtbESP3YrCMBSE7wXfIRzBG9FUBZVuU9GKsAhe+PMAh+Zs&#10;293mpDRR69ubBcHLYWa+YZJ1Z2pxp9ZVlhVMJxEI4tzqigsF18t+vALhPLLG2jIpeJKDddrvJRhr&#10;++AT3c++EAHCLkYFpfdNLKXLSzLoJrYhDt6PbQ36INtC6hYfAW5qOYuihTRYcVgosaGspPzvfDMK&#10;DjySe7P73R6zKrPZwji53KyUGg66zRcIT53/hN/tb61gHs3h/0w4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dMsMAAADcAAAADwAAAAAAAAAAAAAAAACYAgAAZHJzL2Rv&#10;d25yZXYueG1sUEsFBgAAAAAEAAQA9QAAAIgDAAAAAA==&#10;" filled="f" stroked="f" strokeweight=".5pt">
                      <v:textbox>
                        <w:txbxContent>
                          <w:p w14:paraId="39BB732E" w14:textId="77777777" w:rsidR="004060DD" w:rsidRDefault="004060DD">
                            <w:r>
                              <w:t>+</w:t>
                            </w:r>
                          </w:p>
                        </w:txbxContent>
                      </v:textbox>
                    </v:shape>
                    <v:shape id="Text Box 303" o:spid="_x0000_s1212" type="#_x0000_t202" style="position:absolute;left:7473;top:15428;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mSMUA&#10;AADcAAAADwAAAGRycy9kb3ducmV2LnhtbESP0WrCQBRE3wX/YblCX6RuWkrU1DWkKYIIPpj6AZfs&#10;bZI2ezdkt0n6926h4OMwM2eYXTqZVgzUu8aygqdVBIK4tLrhSsH14/C4AeE8ssbWMin4JQfpfj7b&#10;YaLtyBcaCl+JAGGXoILa+y6R0pU1GXQr2xEH79P2Bn2QfSV1j2OAm1Y+R1EsDTYcFmrsKK+p/C5+&#10;jIITL+XBvH+9nfMmt3lsnFxnG6UeFlP2CsLT5O/h//ZRK3jZxvB3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mZIxQAAANwAAAAPAAAAAAAAAAAAAAAAAJgCAABkcnMv&#10;ZG93bnJldi54bWxQSwUGAAAAAAQABAD1AAAAigMAAAAA&#10;" filled="f" stroked="f" strokeweight=".5pt">
                      <v:textbox>
                        <w:txbxContent>
                          <w:p w14:paraId="6653CFD9"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3" type="#_x0000_t202" style="position:absolute;left:8335;top:13523;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D08MA&#10;AADcAAAADwAAAGRycy9kb3ducmV2LnhtbESP3YrCMBSE7xd8h3AEbxZNFfGnGkUrgix44c8DHJpj&#10;W21OShO1vr0RhL0cZuYbZr5sTCkeVLvCsoJ+LwJBnFpdcKbgfNp2JyCcR9ZYWiYFL3KwXLR+5hhr&#10;++QDPY4+EwHCLkYFufdVLKVLczLoerYiDt7F1gZ9kHUmdY3PADelHETRSBosOCzkWFGSU3o73o2C&#10;P/6VW7O5rvdJkdhkZJwcryZKddrNagbCU+P/w9/2TisYTs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D08MAAADcAAAADwAAAAAAAAAAAAAAAACYAgAAZHJzL2Rv&#10;d25yZXYueG1sUEsFBgAAAAAEAAQA9QAAAIgDAAAAAA==&#10;" filled="f" stroked="f" strokeweight=".5pt">
                      <v:textbox>
                        <w:txbxContent>
                          <w:p w14:paraId="61278EC8"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4" type="#_x0000_t202" style="position:absolute;left:9102;top:1153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XocIA&#10;AADcAAAADwAAAGRycy9kb3ducmV2LnhtbERPzWqDQBC+F/oOyxRyKcnaEGxiXMVahFDooTYPMLgT&#10;NXVnxd0m9u2zh0CPH99/ms9mEBeaXG9ZwcsqAkHcWN1zq+D4XS23IJxH1jhYJgV/5CDPHh9STLS9&#10;8hddat+KEMIuQQWd92MipWs6MuhWdiQO3MlOBn2AUyv1hNcQbga5jqJYGuw5NHQ4UtlR81P/GgUf&#10;/Cwr835++yz70paxcfK12Cq1eJqLPQhPs/8X390HrWCzC2vDmXAE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VehwgAAANwAAAAPAAAAAAAAAAAAAAAAAJgCAABkcnMvZG93&#10;bnJldi54bWxQSwUGAAAAAAQABAD1AAAAhwMAAAAA&#10;" filled="f" stroked="f" strokeweight=".5pt">
                      <v:textbox>
                        <w:txbxContent>
                          <w:p w14:paraId="4511A70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5" type="#_x0000_t202" style="position:absolute;left:10768;top:728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yOsQA&#10;AADcAAAADwAAAGRycy9kb3ducmV2LnhtbESP0YrCMBRE34X9h3AXfBFNV8TV2lTciiCCD7p+wKW5&#10;tt1tbkoTtf69EQQfh5k5wyTLztTiSq2rLCv4GkUgiHOrKy4UnH43wxkI55E11pZJwZ0cLNOPXoKx&#10;tjc+0PXoCxEg7GJUUHrfxFK6vCSDbmQb4uCdbWvQB9kWUrd4C3BTy3EUTaXBisNCiQ1lJeX/x4tR&#10;sOOB3Jj1388+qzKbTY2T36uZUv3PbrUA4anz7/CrvdUKJvM5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8jrEAAAA3AAAAA8AAAAAAAAAAAAAAAAAmAIAAGRycy9k&#10;b3ducmV2LnhtbFBLBQYAAAAABAAEAPUAAACJAwAAAAA=&#10;" filled="f" stroked="f" strokeweight=".5pt">
                      <v:textbox>
                        <w:txbxContent>
                          <w:p w14:paraId="6B45580D"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6" type="#_x0000_t202" style="position:absolute;left:11656;top:5113;width:2590;height:2803;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Bvb4A&#10;AADcAAAADwAAAGRycy9kb3ducmV2LnhtbERPSwrCMBDdC94hjOBGNFXwQzWKVgQRXPg5wNCMbbWZ&#10;lCZqvb1ZCC4f779YNaYUL6pdYVnBcBCBIE6tLjhTcL3s+jMQziNrLC2Tgg85WC3brQXG2r75RK+z&#10;z0QIYRejgtz7KpbSpTkZdANbEQfuZmuDPsA6k7rGdwg3pRxF0UQaLDg05FhRklP6OD+NggP35M5s&#10;75tjUiQ2mRgnp+uZUt1Os56D8NT4v/jn3msF4yj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wwb2+AAAA3AAAAA8AAAAAAAAAAAAAAAAAmAIAAGRycy9kb3ducmV2&#10;LnhtbFBLBQYAAAAABAAEAPUAAACDAwAAAAA=&#10;" filled="f" stroked="f" strokeweight=".5pt">
                      <v:textbox>
                        <w:txbxContent>
                          <w:p w14:paraId="38D5105D"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7" type="#_x0000_t202" style="position:absolute;left:10035;top:942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kJsMA&#10;AADcAAAADwAAAGRycy9kb3ducmV2LnhtbESP3YrCMBSE7wXfIRzBG9HUhVWpTUW7CCLshT8PcGiO&#10;bbU5KU3U+vZmQdjLYWa+YZJVZ2rxoNZVlhVMJxEI4tzqigsF59N2vADhPLLG2jIpeJGDVdrvJRhr&#10;++QDPY6+EAHCLkYFpfdNLKXLSzLoJrYhDt7FtgZ9kG0hdYvPADe1/IqimTRYcVgosaGspPx2vBsF&#10;ex7Jrfm5bn6zKrPZzDg5Xy+UGg669RKEp87/hz/tnVbwHU3h70w4Aj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kJsMAAADcAAAADwAAAAAAAAAAAAAAAACYAgAAZHJzL2Rv&#10;d25yZXYueG1sUEsFBgAAAAAEAAQA9QAAAIgDAAAAAA==&#10;" filled="f" stroked="f" strokeweight=".5pt">
                      <v:textbox>
                        <w:txbxContent>
                          <w:p w14:paraId="47D297B0"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8" type="#_x0000_t202" style="position:absolute;left:10389;top:12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UcQA&#10;AADcAAAADwAAAGRycy9kb3ducmV2LnhtbESP3YrCMBSE7xd8h3AEbxZNFfyhayy1IsiCF1Yf4NCc&#10;bbvbnJQman17Iyx4OczMN8w66U0jbtS52rKC6SQCQVxYXXOp4HLej1cgnEfW2FgmBQ9ykGwGH2uM&#10;tb3ziW65L0WAsItRQeV9G0vpiooMuoltiYP3YzuDPsiulLrDe4CbRs6iaCEN1hwWKmwpq6j4y69G&#10;wTd/yr3Z/W6PWZ3ZbGGcXKYrpUbDPv0C4an37/B/+6AVzKMZ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lHEAAAA3AAAAA8AAAAAAAAAAAAAAAAAmAIAAGRycy9k&#10;b3ducmV2LnhtbFBLBQYAAAAABAAEAPUAAACJAwAAAAA=&#10;" filled="f" stroked="f" strokeweight=".5pt">
                      <v:textbox>
                        <w:txbxContent>
                          <w:p w14:paraId="51B6C7D6"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19" type="#_x0000_t202" style="position:absolute;left:9752;top:14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fysMA&#10;AADcAAAADwAAAGRycy9kb3ducmV2LnhtbESP3YrCMBSE7wXfIRxhb0RTV/yhGkW7CCJ44c8DHJpj&#10;W21OShO1+/ZGELwcZuYbZr5sTCkeVLvCsoJBPwJBnFpdcKbgfNr0piCcR9ZYWiYF/+RguWi35hhr&#10;++QDPY4+EwHCLkYFufdVLKVLczLo+rYiDt7F1gZ9kHUmdY3PADel/I2isTRYcFjIsaIkp/R2vBsF&#10;O+7Kjfm7rvdJkdhkbJycrKZK/XSa1QyEp8Z/w5/2VisYRU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JfysMAAADcAAAADwAAAAAAAAAAAAAAAACYAgAAZHJzL2Rv&#10;d25yZXYueG1sUEsFBgAAAAAEAAQA9QAAAIgDAAAAAA==&#10;" filled="f" stroked="f" strokeweight=".5pt">
                      <v:textbox>
                        <w:txbxContent>
                          <w:p w14:paraId="37174B90"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0" type="#_x0000_t202" style="position:absolute;left:9102;top:1619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vHvsMA&#10;AADcAAAADwAAAGRycy9kb3ducmV2LnhtbESP3YrCMBSE7wXfIRxhb0RTF/+oRtEugghe+PMAh+bY&#10;VpuT0kTtvr0RBC+HmfmGmS8bU4oH1a6wrGDQj0AQp1YXnCk4nza9KQjnkTWWlknBPzlYLtqtOcba&#10;PvlAj6PPRICwi1FB7n0VS+nSnAy6vq2Ig3extUEfZJ1JXeMzwE0pf6NoLA0WHBZyrCjJKb0d70bB&#10;jrtyY/6u631SJDYZGycnq6lSP51mNQPhqfHf8Ke91QpG0RD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vHvsMAAADcAAAADwAAAAAAAAAAAAAAAACYAgAAZHJzL2Rv&#10;d25yZXYueG1sUEsFBgAAAAAEAAQA9QAAAIgDAAAAAA==&#10;" filled="f" stroked="f" strokeweight=".5pt">
                      <v:textbox>
                        <w:txbxContent>
                          <w:p w14:paraId="7855A815"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1" type="#_x0000_t202" style="position:absolute;left:8142;top:1824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iJcMA&#10;AADcAAAADwAAAGRycy9kb3ducmV2LnhtbESP3YrCMBSE7wXfIRzBG9FUwR+6TUUrwiJ44c8DHJqz&#10;bXebk9JErW9vFgQvh5n5hknWnanFnVpXWVYwnUQgiHOrKy4UXC/78QqE88gaa8uk4EkO1mm/l2Cs&#10;7YNPdD/7QgQIuxgVlN43sZQuL8mgm9iGOHg/tjXog2wLqVt8BLip5SyKFtJgxWGhxIaykvK/880o&#10;OPBI7s3ud3vMqsxmC+PkcrNSajjoNl8gPHX+E363v7WCeTSH/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iJcMAAADcAAAADwAAAAAAAAAAAAAAAACYAgAAZHJzL2Rv&#10;d25yZXYueG1sUEsFBgAAAAAEAAQA9QAAAIgDAAAAAA==&#10;" filled="f" stroked="f" strokeweight=".5pt">
                      <v:textbox>
                        <w:txbxContent>
                          <w:p w14:paraId="6563DB0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2" type="#_x0000_t202" style="position:absolute;left:6458;top:17655;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ZycQA&#10;AADcAAAADwAAAGRycy9kb3ducmV2LnhtbESP3YrCMBSE7xd8h3AEbxZNV1gr1bRoRZAFL/x5gENz&#10;bKvNSWmyWt/eLCx4OczMN8wy600j7tS52rKCr0kEgriwuuZSwfm0Hc9BOI+ssbFMCp7kIEsHH0tM&#10;tH3wge5HX4oAYZeggsr7NpHSFRUZdBPbEgfvYjuDPsiulLrDR4CbRk6jaCYN1hwWKmwpr6i4HX+N&#10;gh/+lFuzua73eZ3bfGacjFdzpUbDfrUA4an37/B/e6cVfEcx/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ZWcnEAAAA3AAAAA8AAAAAAAAAAAAAAAAAmAIAAGRycy9k&#10;b3ducmV2LnhtbFBLBQYAAAAABAAEAPUAAACJAwAAAAA=&#10;" filled="f" stroked="f" strokeweight=".5pt">
                      <v:textbox>
                        <w:txbxContent>
                          <w:p w14:paraId="4B140AF2"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3" type="#_x0000_t202" style="position:absolute;left:12873;top:576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u74A&#10;AADcAAAADwAAAGRycy9kb3ducmV2LnhtbERPSwrCMBDdC94hjOBGNFXwQzWKVgQRXPg5wNCMbbWZ&#10;lCZqvb1ZCC4f779YNaYUL6pdYVnBcBCBIE6tLjhTcL3s+jMQziNrLC2Tgg85WC3brQXG2r75RK+z&#10;z0QIYRejgtz7KpbSpTkZdANbEQfuZmuDPsA6k7rGdwg3pRxF0UQaLDg05FhRklP6OD+NggP35M5s&#10;75tjUiQ2mRgnp+uZUt1Os56D8NT4v/jn3msF4y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Gzbu+AAAA3AAAAA8AAAAAAAAAAAAAAAAAmAIAAGRycy9kb3ducmV2&#10;LnhtbFBLBQYAAAAABAAEAPUAAACDAwAAAAA=&#10;" filled="f" stroked="f" strokeweight=".5pt">
                      <v:textbox>
                        <w:txbxContent>
                          <w:p w14:paraId="7B2DB81E"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4" type="#_x0000_t202" style="position:absolute;left:11877;top:8139;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oIMMA&#10;AADcAAAADwAAAGRycy9kb3ducmV2LnhtbESP0YrCMBRE3wX/IVzBF9F0F3S1mha3Iojgw6ofcGmu&#10;bXebm9Jktf69EQQfh5k5w6zSztTiSq2rLCv4mEQgiHOrKy4UnE/b8RyE88gaa8uk4E4O0qTfW2Gs&#10;7Y1/6Hr0hQgQdjEqKL1vYildXpJBN7ENcfAutjXog2wLqVu8Bbip5WcUzaTBisNCiQ1lJeV/x3+j&#10;YM8juTWb3+9DVmU2mxknv9ZzpYaDbr0E4anz7/CrvdMKptEC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oIMMAAADcAAAADwAAAAAAAAAAAAAAAACYAgAAZHJzL2Rv&#10;d25yZXYueG1sUEsFBgAAAAAEAAQA9QAAAIgDAAAAAA==&#10;" filled="f" stroked="f" strokeweight=".5pt">
                      <v:textbox>
                        <w:txbxContent>
                          <w:p w14:paraId="47CFBFF4"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5" type="#_x0000_t202" style="position:absolute;left:11113;top:10204;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XYL4A&#10;AADcAAAADwAAAGRycy9kb3ducmV2LnhtbERPSwrCMBDdC94hjOBGNFXwQzWKVgQRXPg5wNCMbbWZ&#10;lCZqvb1ZCC4f779YNaYUL6pdYVnBcBCBIE6tLjhTcL3s+jMQziNrLC2Tgg85WC3brQXG2r75RK+z&#10;z0QIYRejgtz7KpbSpTkZdANbEQfuZmuDPsA6k7rGdwg3pRxF0UQaLDg05FhRklP6OD+NggP35M5s&#10;75tjUiQ2mRgnp+uZUt1Os56D8NT4v/jn3msF42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pV2C+AAAA3AAAAA8AAAAAAAAAAAAAAAAAmAIAAGRycy9kb3ducmV2&#10;LnhtbFBLBQYAAAAABAAEAPUAAACDAwAAAAA=&#10;" filled="f" stroked="f" strokeweight=".5pt">
                      <v:textbox>
                        <w:txbxContent>
                          <w:p w14:paraId="17B4B96A"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26" type="#_x0000_t202" style="position:absolute;left:13684;top:338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y+8QA&#10;AADcAAAADwAAAGRycy9kb3ducmV2LnhtbESP0WrCQBRE3wv+w3IFX0rdRKiG6CoaCUihD8Z+wCV7&#10;TdJm74bsauLfu4VCH4eZOcNsdqNpxZ1611hWEM8jEMSl1Q1XCr4u+VsCwnlkja1lUvAgB7vt5GWD&#10;qbYDn+le+EoECLsUFdTed6mUrqzJoJvbjjh4V9sb9EH2ldQ9DgFuWrmIoqU02HBYqLGjrKbyp7gZ&#10;BR/8KnNz/D58Zk1ms6VxcrVPlJpNx/0ahKfR/4f/2iet4D2O4fdMO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l8vvEAAAA3AAAAA8AAAAAAAAAAAAAAAAAmAIAAGRycy9k&#10;b3ducmV2LnhtbFBLBQYAAAAABAAEAPUAAACJAwAAAAA=&#10;" filled="f" stroked="f" strokeweight=".5pt">
                      <v:textbox>
                        <w:txbxContent>
                          <w:p w14:paraId="45CAB916" w14:textId="77777777" w:rsidR="004060DD" w:rsidRDefault="004060DD" w:rsidP="00027C35">
                            <w:pPr>
                              <w:pStyle w:val="NormalWeb"/>
                              <w:spacing w:before="0" w:beforeAutospacing="0" w:after="0" w:afterAutospacing="0"/>
                            </w:pPr>
                            <w:r>
                              <w:rPr>
                                <w:rFonts w:ascii="Palatino Linotype" w:eastAsia="Times New Roman" w:hAnsi="Palatino Linotype"/>
                                <w:sz w:val="22"/>
                                <w:szCs w:val="22"/>
                              </w:rPr>
                              <w:t>+</w:t>
                            </w:r>
                          </w:p>
                        </w:txbxContent>
                      </v:textbox>
                    </v:shape>
                  </v:group>
                  <v:group id="Group 307" o:spid="_x0000_s1227" style="position:absolute;left:37719;top:15782;width:3077;height:3020" coordorigin="38510,13582" coordsize="3077,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305" o:spid="_x0000_s1228" style="position:absolute;left:38598;top:14184;width:219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QrcUA&#10;AADcAAAADwAAAGRycy9kb3ducmV2LnhtbESPQWsCMRSE7wX/Q3hCL6VmVbrI1igiFXqxUKv3183b&#10;zdbNy5Kk7vrvG0HocZiZb5jlerCtuJAPjWMF00kGgrh0uuFawfFr97wAESKyxtYxKbhSgPVq9LDE&#10;QrueP+lyiLVIEA4FKjAxdoWUoTRkMUxcR5y8ynmLMUlfS+2xT3DbylmW5dJiw2nBYEdbQ+X58GsV&#10;5OVHtX/6vpqmOr8tfnK/qU5tr9TjeNi8gog0xP/wvf2uFcyzF7id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tCt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shape id="Text Box 306" o:spid="_x0000_s1229" type="#_x0000_t202" style="position:absolute;left:38510;top:13582;width:307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14:paraId="530C11C4" w14:textId="5BE5FBAA" w:rsidR="004060DD" w:rsidRDefault="004060DD">
                            <w:r>
                              <w:t>–</w:t>
                            </w:r>
                          </w:p>
                        </w:txbxContent>
                      </v:textbox>
                    </v:shape>
                  </v:group>
                </v:group>
                <w10:anchorlock/>
              </v:group>
            </w:pict>
          </mc:Fallback>
        </mc:AlternateContent>
      </w:r>
    </w:p>
    <w:p w14:paraId="25325B9D" w14:textId="77777777" w:rsidR="006502B1" w:rsidRPr="002C1C22" w:rsidRDefault="006502B1" w:rsidP="006502B1"/>
    <w:p w14:paraId="74AD6C69" w14:textId="77777777" w:rsidR="005C6C6B" w:rsidRDefault="00D86848" w:rsidP="005C6C6B">
      <w:pPr>
        <w:tabs>
          <w:tab w:val="right" w:pos="10205"/>
        </w:tabs>
        <w:spacing w:before="120"/>
        <w:ind w:left="851" w:hanging="425"/>
        <w:rPr>
          <w:rFonts w:cs="Tahoma"/>
        </w:rPr>
      </w:pPr>
      <w:r w:rsidRPr="002C1C22">
        <w:rPr>
          <w:rFonts w:cs="Tahoma"/>
        </w:rPr>
        <w:t>a)</w:t>
      </w:r>
      <w:r w:rsidRPr="002C1C22">
        <w:rPr>
          <w:rFonts w:cs="Tahoma"/>
        </w:rPr>
        <w:tab/>
      </w:r>
      <w:r w:rsidR="009F5713" w:rsidRPr="002C1C22">
        <w:rPr>
          <w:rFonts w:cs="Tahoma"/>
        </w:rPr>
        <w:t>On the diagram, draw electric field lines for each of the objects.</w:t>
      </w:r>
      <w:r w:rsidR="00AF618B" w:rsidRPr="002C1C22">
        <w:rPr>
          <w:rFonts w:cs="Tahoma"/>
        </w:rPr>
        <w:tab/>
      </w:r>
    </w:p>
    <w:p w14:paraId="4E78EC90" w14:textId="3C24E6AA" w:rsidR="009F5713" w:rsidRPr="002C1C22" w:rsidRDefault="00547FFA" w:rsidP="005C6C6B">
      <w:pPr>
        <w:tabs>
          <w:tab w:val="right" w:pos="10205"/>
        </w:tabs>
        <w:spacing w:after="120"/>
        <w:ind w:left="851" w:hanging="425"/>
        <w:jc w:val="right"/>
        <w:rPr>
          <w:rFonts w:cs="Tahoma"/>
          <w:i/>
        </w:rPr>
      </w:pPr>
      <w:r w:rsidRPr="002C1C22">
        <w:rPr>
          <w:rFonts w:ascii="Calibri" w:hAnsi="Calibri"/>
          <w:i/>
          <w:sz w:val="20"/>
          <w:szCs w:val="20"/>
        </w:rPr>
        <w:t>4 marks</w:t>
      </w:r>
    </w:p>
    <w:p w14:paraId="43EC9747" w14:textId="77777777" w:rsidR="00AF618B" w:rsidRPr="002C1C22" w:rsidRDefault="00D86848" w:rsidP="00FA1B39">
      <w:pPr>
        <w:tabs>
          <w:tab w:val="right" w:pos="10205"/>
        </w:tabs>
        <w:ind w:left="851" w:hanging="425"/>
        <w:rPr>
          <w:rFonts w:cs="Tahoma"/>
        </w:rPr>
      </w:pPr>
      <w:r w:rsidRPr="002C1C22">
        <w:rPr>
          <w:rFonts w:cs="Tahoma"/>
        </w:rPr>
        <w:t>b)</w:t>
      </w:r>
      <w:r w:rsidRPr="002C1C22">
        <w:rPr>
          <w:rFonts w:cs="Tahoma"/>
        </w:rPr>
        <w:tab/>
      </w:r>
      <w:r w:rsidR="009D0163" w:rsidRPr="002C1C22">
        <w:rPr>
          <w:rFonts w:cs="Tahoma"/>
        </w:rPr>
        <w:t>Will there be a repulsive or attractive force between the two objects?</w:t>
      </w:r>
      <w:r w:rsidR="00FA1B39" w:rsidRPr="002C1C22">
        <w:rPr>
          <w:rFonts w:cs="Tahoma"/>
        </w:rPr>
        <w:tab/>
      </w:r>
    </w:p>
    <w:p w14:paraId="3AF8793C"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694FC31E" w14:textId="77777777" w:rsidR="00AF618B" w:rsidRPr="002C1C22" w:rsidRDefault="00AF618B" w:rsidP="00BE0469">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1850D256" w14:textId="77777777" w:rsidR="00AF618B" w:rsidRPr="002C1C22" w:rsidRDefault="00D86848" w:rsidP="00FA1B39">
      <w:pPr>
        <w:tabs>
          <w:tab w:val="right" w:pos="10205"/>
        </w:tabs>
        <w:ind w:left="851" w:hanging="425"/>
        <w:rPr>
          <w:rFonts w:cs="Tahoma"/>
          <w:spacing w:val="-1"/>
        </w:rPr>
      </w:pPr>
      <w:r w:rsidRPr="002C1C22">
        <w:rPr>
          <w:rFonts w:cs="Tahoma"/>
        </w:rPr>
        <w:t>c)</w:t>
      </w:r>
      <w:r w:rsidRPr="002C1C22">
        <w:rPr>
          <w:rFonts w:cs="Tahoma"/>
        </w:rPr>
        <w:tab/>
      </w:r>
      <w:r w:rsidR="004F47AB" w:rsidRPr="002C1C22">
        <w:rPr>
          <w:rFonts w:cs="Tahoma"/>
          <w:spacing w:val="-1"/>
        </w:rPr>
        <w:t>Explain</w:t>
      </w:r>
      <w:r w:rsidR="00D2592F" w:rsidRPr="002C1C22">
        <w:rPr>
          <w:rFonts w:cs="Tahoma"/>
          <w:spacing w:val="-1"/>
        </w:rPr>
        <w:t xml:space="preserve"> why</w:t>
      </w:r>
      <w:r w:rsidR="004F47AB" w:rsidRPr="002C1C22">
        <w:rPr>
          <w:rFonts w:cs="Tahoma"/>
          <w:spacing w:val="-1"/>
        </w:rPr>
        <w:t xml:space="preserve"> the objects do not need to be in contact in order to exert a force on one another.</w:t>
      </w:r>
      <w:r w:rsidR="00FA1B39" w:rsidRPr="002C1C22">
        <w:rPr>
          <w:rFonts w:cs="Tahoma"/>
          <w:spacing w:val="-1"/>
        </w:rPr>
        <w:tab/>
      </w:r>
    </w:p>
    <w:p w14:paraId="7B23C906"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6E3F559"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2482F14"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642BA46" w14:textId="77777777" w:rsidR="00AF618B" w:rsidRPr="002C1C22" w:rsidRDefault="00AF618B" w:rsidP="00AF618B">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08B3C1CA" w14:textId="77777777" w:rsidR="001E67A1" w:rsidRPr="002C1C22" w:rsidRDefault="001E67A1" w:rsidP="001E67A1">
      <w:pPr>
        <w:pStyle w:val="ListParagraph"/>
        <w:tabs>
          <w:tab w:val="right" w:leader="dot" w:pos="10206"/>
        </w:tabs>
        <w:ind w:left="426"/>
        <w:contextualSpacing w:val="0"/>
        <w:rPr>
          <w:rFonts w:cs="Tahoma"/>
        </w:rPr>
      </w:pPr>
    </w:p>
    <w:p w14:paraId="31447A4D" w14:textId="7D4E3A8C" w:rsidR="006502B1" w:rsidRPr="002C1C22" w:rsidRDefault="004F47AB" w:rsidP="001E67A1">
      <w:pPr>
        <w:pStyle w:val="ListParagraph"/>
        <w:tabs>
          <w:tab w:val="right" w:leader="dot" w:pos="10206"/>
        </w:tabs>
        <w:ind w:left="426"/>
        <w:contextualSpacing w:val="0"/>
        <w:rPr>
          <w:rFonts w:cs="Tahoma"/>
        </w:rPr>
      </w:pPr>
      <w:r w:rsidRPr="002C1C22">
        <w:rPr>
          <w:rFonts w:cs="Tahoma"/>
        </w:rPr>
        <w:t>The two objects are brought closer together.</w:t>
      </w:r>
    </w:p>
    <w:p w14:paraId="2B14ACAC" w14:textId="77777777" w:rsidR="004F47AB" w:rsidRPr="002C1C22" w:rsidRDefault="004F47AB" w:rsidP="004F47AB">
      <w:pPr>
        <w:pStyle w:val="ListParagraph"/>
        <w:tabs>
          <w:tab w:val="right" w:leader="dot" w:pos="10206"/>
        </w:tabs>
        <w:spacing w:before="120"/>
        <w:ind w:left="1070"/>
        <w:contextualSpacing w:val="0"/>
        <w:rPr>
          <w:rFonts w:cs="Tahoma"/>
        </w:rPr>
      </w:pPr>
      <w:r w:rsidRPr="002C1C22">
        <w:rPr>
          <w:rFonts w:cs="Tahoma"/>
          <w:noProof/>
          <w:lang w:eastAsia="en-GB"/>
        </w:rPr>
        <mc:AlternateContent>
          <mc:Choice Requires="wpc">
            <w:drawing>
              <wp:anchor distT="0" distB="0" distL="114300" distR="114300" simplePos="0" relativeHeight="251626496" behindDoc="0" locked="0" layoutInCell="1" allowOverlap="1" wp14:anchorId="5653B9FC" wp14:editId="10972775">
                <wp:simplePos x="0" y="0"/>
                <wp:positionH relativeFrom="column">
                  <wp:posOffset>1170940</wp:posOffset>
                </wp:positionH>
                <wp:positionV relativeFrom="paragraph">
                  <wp:posOffset>246003</wp:posOffset>
                </wp:positionV>
                <wp:extent cx="4721225" cy="2211070"/>
                <wp:effectExtent l="0" t="0" r="0" b="0"/>
                <wp:wrapSquare wrapText="bothSides"/>
                <wp:docPr id="332" name="Canvas 3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9" name="Group 309"/>
                        <wpg:cNvGrpSpPr/>
                        <wpg:grpSpPr>
                          <a:xfrm>
                            <a:off x="1139430" y="31385"/>
                            <a:ext cx="1771714" cy="2013439"/>
                            <a:chOff x="479117" y="477708"/>
                            <a:chExt cx="1771714" cy="2013439"/>
                          </a:xfrm>
                        </wpg:grpSpPr>
                        <wpg:grpSp>
                          <wpg:cNvPr id="311" name="Group 311"/>
                          <wpg:cNvGrpSpPr/>
                          <wpg:grpSpPr>
                            <a:xfrm>
                              <a:off x="479117" y="477708"/>
                              <a:ext cx="982357" cy="2013439"/>
                              <a:chOff x="645803" y="298940"/>
                              <a:chExt cx="982357" cy="2013439"/>
                            </a:xfrm>
                          </wpg:grpSpPr>
                          <wps:wsp>
                            <wps:cNvPr id="312" name="Rectangle 312"/>
                            <wps:cNvSpPr/>
                            <wps:spPr>
                              <a:xfrm rot="1213364">
                                <a:off x="931985" y="298940"/>
                                <a:ext cx="342900" cy="201343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rot="1101073">
                                <a:off x="1239716" y="301733"/>
                                <a:ext cx="259715" cy="263769"/>
                              </a:xfrm>
                              <a:prstGeom prst="rect">
                                <a:avLst/>
                              </a:prstGeom>
                              <a:noFill/>
                              <a:ln w="6350">
                                <a:noFill/>
                              </a:ln>
                              <a:effectLst/>
                            </wps:spPr>
                            <wps:txbx>
                              <w:txbxContent>
                                <w:p w14:paraId="0B48D581" w14:textId="77777777" w:rsidR="004060DD" w:rsidRDefault="004060DD" w:rsidP="004F47AB">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14" name="Text Box 303"/>
                            <wps:cNvSpPr txBox="1"/>
                            <wps:spPr>
                              <a:xfrm rot="1101073">
                                <a:off x="747341" y="1542809"/>
                                <a:ext cx="259715" cy="263525"/>
                              </a:xfrm>
                              <a:prstGeom prst="rect">
                                <a:avLst/>
                              </a:prstGeom>
                              <a:noFill/>
                              <a:ln w="6350">
                                <a:noFill/>
                              </a:ln>
                              <a:effectLst/>
                            </wps:spPr>
                            <wps:txbx>
                              <w:txbxContent>
                                <w:p w14:paraId="4695FB2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5" name="Text Box 303"/>
                            <wps:cNvSpPr txBox="1"/>
                            <wps:spPr>
                              <a:xfrm rot="1101073">
                                <a:off x="833564" y="1352308"/>
                                <a:ext cx="259715" cy="263525"/>
                              </a:xfrm>
                              <a:prstGeom prst="rect">
                                <a:avLst/>
                              </a:prstGeom>
                              <a:noFill/>
                              <a:ln w="6350">
                                <a:noFill/>
                              </a:ln>
                              <a:effectLst/>
                            </wps:spPr>
                            <wps:txbx>
                              <w:txbxContent>
                                <w:p w14:paraId="2EBD2C7F"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6" name="Text Box 303"/>
                            <wps:cNvSpPr txBox="1"/>
                            <wps:spPr>
                              <a:xfrm rot="1101073">
                                <a:off x="910202" y="1153016"/>
                                <a:ext cx="259715" cy="263525"/>
                              </a:xfrm>
                              <a:prstGeom prst="rect">
                                <a:avLst/>
                              </a:prstGeom>
                              <a:noFill/>
                              <a:ln w="6350">
                                <a:noFill/>
                              </a:ln>
                              <a:effectLst/>
                            </wps:spPr>
                            <wps:txbx>
                              <w:txbxContent>
                                <w:p w14:paraId="5D1777B3"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 name="Text Box 303"/>
                            <wps:cNvSpPr txBox="1"/>
                            <wps:spPr>
                              <a:xfrm rot="1101073">
                                <a:off x="1076818" y="728769"/>
                                <a:ext cx="259715" cy="263525"/>
                              </a:xfrm>
                              <a:prstGeom prst="rect">
                                <a:avLst/>
                              </a:prstGeom>
                              <a:noFill/>
                              <a:ln w="6350">
                                <a:noFill/>
                              </a:ln>
                              <a:effectLst/>
                            </wps:spPr>
                            <wps:txbx>
                              <w:txbxContent>
                                <w:p w14:paraId="0F2D83E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8" name="Text Box 303"/>
                            <wps:cNvSpPr txBox="1"/>
                            <wps:spPr>
                              <a:xfrm rot="1101073">
                                <a:off x="1165699" y="511338"/>
                                <a:ext cx="258902" cy="280287"/>
                              </a:xfrm>
                              <a:prstGeom prst="rect">
                                <a:avLst/>
                              </a:prstGeom>
                              <a:noFill/>
                              <a:ln w="6350">
                                <a:noFill/>
                              </a:ln>
                              <a:effectLst/>
                            </wps:spPr>
                            <wps:txbx>
                              <w:txbxContent>
                                <w:p w14:paraId="4F0DEEE1"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9" name="Text Box 303"/>
                            <wps:cNvSpPr txBox="1"/>
                            <wps:spPr>
                              <a:xfrm rot="1101073">
                                <a:off x="1003545" y="942000"/>
                                <a:ext cx="259715" cy="263525"/>
                              </a:xfrm>
                              <a:prstGeom prst="rect">
                                <a:avLst/>
                              </a:prstGeom>
                              <a:noFill/>
                              <a:ln w="6350">
                                <a:noFill/>
                              </a:ln>
                              <a:effectLst/>
                            </wps:spPr>
                            <wps:txbx>
                              <w:txbxContent>
                                <w:p w14:paraId="53EB6B66"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0" name="Text Box 303"/>
                            <wps:cNvSpPr txBox="1"/>
                            <wps:spPr>
                              <a:xfrm rot="1101073">
                                <a:off x="1038968" y="1233633"/>
                                <a:ext cx="259715" cy="263525"/>
                              </a:xfrm>
                              <a:prstGeom prst="rect">
                                <a:avLst/>
                              </a:prstGeom>
                              <a:noFill/>
                              <a:ln w="6350">
                                <a:noFill/>
                              </a:ln>
                              <a:effectLst/>
                            </wps:spPr>
                            <wps:txbx>
                              <w:txbxContent>
                                <w:p w14:paraId="297A3228"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1" name="Text Box 303"/>
                            <wps:cNvSpPr txBox="1"/>
                            <wps:spPr>
                              <a:xfrm rot="1101073">
                                <a:off x="975279" y="1433654"/>
                                <a:ext cx="259715" cy="263525"/>
                              </a:xfrm>
                              <a:prstGeom prst="rect">
                                <a:avLst/>
                              </a:prstGeom>
                              <a:noFill/>
                              <a:ln w="6350">
                                <a:noFill/>
                              </a:ln>
                              <a:effectLst/>
                            </wps:spPr>
                            <wps:txbx>
                              <w:txbxContent>
                                <w:p w14:paraId="50946291"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2" name="Text Box 303"/>
                            <wps:cNvSpPr txBox="1"/>
                            <wps:spPr>
                              <a:xfrm rot="1101073">
                                <a:off x="910201" y="1619008"/>
                                <a:ext cx="259715" cy="263525"/>
                              </a:xfrm>
                              <a:prstGeom prst="rect">
                                <a:avLst/>
                              </a:prstGeom>
                              <a:noFill/>
                              <a:ln w="6350">
                                <a:noFill/>
                              </a:ln>
                              <a:effectLst/>
                            </wps:spPr>
                            <wps:txbx>
                              <w:txbxContent>
                                <w:p w14:paraId="06F39618"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3" name="Text Box 303"/>
                            <wps:cNvSpPr txBox="1"/>
                            <wps:spPr>
                              <a:xfrm rot="1101073">
                                <a:off x="814276" y="1824161"/>
                                <a:ext cx="259715" cy="263525"/>
                              </a:xfrm>
                              <a:prstGeom prst="rect">
                                <a:avLst/>
                              </a:prstGeom>
                              <a:noFill/>
                              <a:ln w="6350">
                                <a:noFill/>
                              </a:ln>
                              <a:effectLst/>
                            </wps:spPr>
                            <wps:txbx>
                              <w:txbxContent>
                                <w:p w14:paraId="12579A0B"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4" name="Text Box 303"/>
                            <wps:cNvSpPr txBox="1"/>
                            <wps:spPr>
                              <a:xfrm rot="1101073">
                                <a:off x="645803" y="1765546"/>
                                <a:ext cx="259715" cy="263525"/>
                              </a:xfrm>
                              <a:prstGeom prst="rect">
                                <a:avLst/>
                              </a:prstGeom>
                              <a:noFill/>
                              <a:ln w="6350">
                                <a:noFill/>
                              </a:ln>
                              <a:effectLst/>
                            </wps:spPr>
                            <wps:txbx>
                              <w:txbxContent>
                                <w:p w14:paraId="0B4CE3E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5" name="Text Box 303"/>
                            <wps:cNvSpPr txBox="1"/>
                            <wps:spPr>
                              <a:xfrm rot="1101073">
                                <a:off x="1287352" y="576742"/>
                                <a:ext cx="259715" cy="263525"/>
                              </a:xfrm>
                              <a:prstGeom prst="rect">
                                <a:avLst/>
                              </a:prstGeom>
                              <a:noFill/>
                              <a:ln w="6350">
                                <a:noFill/>
                              </a:ln>
                              <a:effectLst/>
                            </wps:spPr>
                            <wps:txbx>
                              <w:txbxContent>
                                <w:p w14:paraId="6E8CF41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6" name="Text Box 303"/>
                            <wps:cNvSpPr txBox="1"/>
                            <wps:spPr>
                              <a:xfrm rot="1101073">
                                <a:off x="1187749" y="813902"/>
                                <a:ext cx="259715" cy="263525"/>
                              </a:xfrm>
                              <a:prstGeom prst="rect">
                                <a:avLst/>
                              </a:prstGeom>
                              <a:noFill/>
                              <a:ln w="6350">
                                <a:noFill/>
                              </a:ln>
                              <a:effectLst/>
                            </wps:spPr>
                            <wps:txbx>
                              <w:txbxContent>
                                <w:p w14:paraId="33CF7B6F"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7" name="Text Box 303"/>
                            <wps:cNvSpPr txBox="1"/>
                            <wps:spPr>
                              <a:xfrm rot="1101073">
                                <a:off x="1111325" y="1020416"/>
                                <a:ext cx="259715" cy="263525"/>
                              </a:xfrm>
                              <a:prstGeom prst="rect">
                                <a:avLst/>
                              </a:prstGeom>
                              <a:noFill/>
                              <a:ln w="6350">
                                <a:noFill/>
                              </a:ln>
                              <a:effectLst/>
                            </wps:spPr>
                            <wps:txbx>
                              <w:txbxContent>
                                <w:p w14:paraId="7583207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28" name="Text Box 303"/>
                            <wps:cNvSpPr txBox="1"/>
                            <wps:spPr>
                              <a:xfrm rot="1101073">
                                <a:off x="1368445" y="338123"/>
                                <a:ext cx="259715" cy="263525"/>
                              </a:xfrm>
                              <a:prstGeom prst="rect">
                                <a:avLst/>
                              </a:prstGeom>
                              <a:noFill/>
                              <a:ln w="6350">
                                <a:noFill/>
                              </a:ln>
                              <a:effectLst/>
                            </wps:spPr>
                            <wps:txbx>
                              <w:txbxContent>
                                <w:p w14:paraId="68D0EC7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329" name="Group 329"/>
                          <wpg:cNvGrpSpPr/>
                          <wpg:grpSpPr>
                            <a:xfrm>
                              <a:off x="1943100" y="1165000"/>
                              <a:ext cx="307731" cy="302010"/>
                              <a:chOff x="2022231" y="945036"/>
                              <a:chExt cx="307731" cy="302010"/>
                            </a:xfrm>
                          </wpg:grpSpPr>
                          <wps:wsp>
                            <wps:cNvPr id="330" name="Oval 330"/>
                            <wps:cNvSpPr/>
                            <wps:spPr>
                              <a:xfrm>
                                <a:off x="2022231" y="992021"/>
                                <a:ext cx="219808" cy="211016"/>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Text Box 331"/>
                            <wps:cNvSpPr txBox="1"/>
                            <wps:spPr>
                              <a:xfrm>
                                <a:off x="2022231" y="945036"/>
                                <a:ext cx="307731" cy="302010"/>
                              </a:xfrm>
                              <a:prstGeom prst="rect">
                                <a:avLst/>
                              </a:prstGeom>
                              <a:noFill/>
                              <a:ln w="6350">
                                <a:noFill/>
                              </a:ln>
                              <a:effectLst/>
                            </wps:spPr>
                            <wps:txbx>
                              <w:txbxContent>
                                <w:p w14:paraId="2E2770F2" w14:textId="20F4A31E" w:rsidR="004060DD" w:rsidRDefault="004060DD" w:rsidP="004F47A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5653B9FC" id="Canvas 332" o:spid="_x0000_s1230" editas="canvas" style="position:absolute;left:0;text-align:left;margin-left:92.2pt;margin-top:19.35pt;width:371.75pt;height:174.1pt;z-index:251626496;mso-position-horizontal-relative:text;mso-position-vertical-relative:text" coordsize="47212,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">
                <v:shape id="_x0000_s1231" type="#_x0000_t75" style="position:absolute;width:47212;height:22110;visibility:visible;mso-wrap-style:square">
                  <v:fill o:detectmouseclick="t"/>
                  <v:path o:connecttype="none"/>
                </v:shape>
                <v:group id="Group 309" o:spid="_x0000_s1232" style="position:absolute;left:11394;top:313;width:17717;height:20135" coordorigin="4791,4777" coordsize="17717,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1" o:spid="_x0000_s1233" style="position:absolute;left:4791;top:4777;width:9823;height:20134" coordorigin="6458,2989" coordsize="9823,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Rectangle 312" o:spid="_x0000_s1234" style="position:absolute;left:9319;top:2989;width:3429;height:20134;rotation:1325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mg8YA&#10;AADcAAAADwAAAGRycy9kb3ducmV2LnhtbESPQWvCQBSE74L/YXmCN90YS1tSN6EIij30UNNAe3tk&#10;X5PQ7Nuwu9X477uC4HGYmW+YTTGaXpzI+c6ygtUyAUFcW91xo+Cz3C2eQfiArLG3TAou5KHIp5MN&#10;Ztqe+YNOx9CICGGfoYI2hCGT0tctGfRLOxBH78c6gyFK10jt8BzhppdpkjxKgx3HhRYH2rZU/x7/&#10;jILyqUrHnXH7767a0vtbZfvL14NS89n4+gIi0Bju4Vv7oBWsVyl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mg8YAAADcAAAADwAAAAAAAAAAAAAAAACYAgAAZHJz&#10;L2Rvd25yZXYueG1sUEsFBgAAAAAEAAQA9QAAAIsDAAAAAA==&#10;" fillcolor="#bcbcbc">
                      <v:fill color2="#ededed" rotate="t" angle="180" colors="0 #bcbcbc;22938f #d0d0d0;1 #ededed" focus="100%" type="gradient"/>
                      <v:shadow on="t" color="black" opacity="24903f" origin=",.5" offset="0,.55556mm"/>
                    </v:rect>
                    <v:shape id="Text Box 313" o:spid="_x0000_s1235" type="#_x0000_t202" style="position:absolute;left:12397;top:3017;width:2597;height:2638;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L78UA&#10;AADcAAAADwAAAGRycy9kb3ducmV2LnhtbESP0WrCQBRE3wX/YbmCL1I3KlhJswkxJVAKPtT2Ay7Z&#10;2yQ1ezdktyb+vVso+DjMzBkmySbTiSsNrrWsYLOOQBBXVrdcK/j6LJ8OIJxH1thZJgU3cpCl81mC&#10;sbYjf9D17GsRIOxiVNB438dSuqohg25te+LgfdvBoA9yqKUecAxw08ltFO2lwZbDQoM9FQ1Vl/Ov&#10;UfDOK1ma15/jqWgLW+yNk8/5QanlYspfQHia/CP8337TCnabHfydCU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AvvxQAAANwAAAAPAAAAAAAAAAAAAAAAAJgCAABkcnMv&#10;ZG93bnJldi54bWxQSwUGAAAAAAQABAD1AAAAigMAAAAA&#10;" filled="f" stroked="f" strokeweight=".5pt">
                      <v:textbox>
                        <w:txbxContent>
                          <w:p w14:paraId="0B48D581" w14:textId="77777777" w:rsidR="004060DD" w:rsidRDefault="004060DD" w:rsidP="004F47AB">
                            <w:r>
                              <w:t>+</w:t>
                            </w:r>
                          </w:p>
                        </w:txbxContent>
                      </v:textbox>
                    </v:shape>
                    <v:shape id="Text Box 303" o:spid="_x0000_s1236" type="#_x0000_t202" style="position:absolute;left:7473;top:15428;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Tm8QA&#10;AADcAAAADwAAAGRycy9kb3ducmV2LnhtbESP0WrCQBRE3wv+w3IFX6RuoqKSuoqmBErBB7UfcMne&#10;JtHs3ZBdk/Tv3UKhj8PMnGG2+8HUoqPWVZYVxLMIBHFudcWFgq9r9roB4TyyxtoyKfghB/vd6GWL&#10;ibY9n6m7+EIECLsEFZTeN4mULi/JoJvZhjh437Y16INsC6lb7APc1HIeRStpsOKwUGJDaUn5/fIw&#10;Cj55KjPzfjue0iq16co4uT5slJqMh8MbCE+D/w//tT+0gkW8hN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k5vEAAAA3AAAAA8AAAAAAAAAAAAAAAAAmAIAAGRycy9k&#10;b3ducmV2LnhtbFBLBQYAAAAABAAEAPUAAACJAwAAAAA=&#10;" filled="f" stroked="f" strokeweight=".5pt">
                      <v:textbox>
                        <w:txbxContent>
                          <w:p w14:paraId="4695FB2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37" type="#_x0000_t202" style="position:absolute;left:8335;top:13523;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2AMUA&#10;AADcAAAADwAAAGRycy9kb3ducmV2LnhtbESP3WrCQBSE7wu+w3IEb6RuovhD6iqaEigFL9Q+wCF7&#10;mkSzZ0N2TdK3dwuFXg4z8w2z3Q+mFh21rrKsIJ5FIIhzqysuFHxds9cNCOeRNdaWScEPOdjvRi9b&#10;TLTt+UzdxRciQNglqKD0vkmkdHlJBt3MNsTB+7atQR9kW0jdYh/gppbzKFpJgxWHhRIbSkvK75eH&#10;UfDJU5mZ99vxlFapTVfGyfVho9RkPBzeQHga/H/4r/2hFSziJfyeCUd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YAxQAAANwAAAAPAAAAAAAAAAAAAAAAAJgCAABkcnMv&#10;ZG93bnJldi54bWxQSwUGAAAAAAQABAD1AAAAigMAAAAA&#10;" filled="f" stroked="f" strokeweight=".5pt">
                      <v:textbox>
                        <w:txbxContent>
                          <w:p w14:paraId="2EBD2C7F"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38" type="#_x0000_t202" style="position:absolute;left:9102;top:1153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od8MA&#10;AADcAAAADwAAAGRycy9kb3ducmV2LnhtbESP0YrCMBRE3wX/IVzBF1lTXahSTYtWBFnwQd0PuDTX&#10;trvNTWmi1r83Cws+DjNzhllnvWnEnTpXW1Ywm0YgiAuray4VfF/2H0sQziNrbCyTgic5yNLhYI2J&#10;tg8+0f3sSxEg7BJUUHnfJlK6oiKDbmpb4uBdbWfQB9mVUnf4CHDTyHkUxdJgzWGhwpbyiorf880o&#10;+OKJ3Jvdz/aY17nNY+PkYrNUajzqNysQnnr/Dv+3D1rB5yyGv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eod8MAAADcAAAADwAAAAAAAAAAAAAAAACYAgAAZHJzL2Rv&#10;d25yZXYueG1sUEsFBgAAAAAEAAQA9QAAAIgDAAAAAA==&#10;" filled="f" stroked="f" strokeweight=".5pt">
                      <v:textbox>
                        <w:txbxContent>
                          <w:p w14:paraId="5D1777B3"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39" type="#_x0000_t202" style="position:absolute;left:10768;top:728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N7MUA&#10;AADcAAAADwAAAGRycy9kb3ducmV2LnhtbESP0WrCQBRE34X+w3ILfZG6sUKU6CbYlEAR+qD2Ay7Z&#10;axLN3g3ZbZL+fVcQ+jjMzBlml02mFQP1rrGsYLmIQBCXVjdcKfg+F68bEM4ja2wtk4JfcpClT7Md&#10;JtqOfKTh5CsRIOwSVFB73yVSurImg25hO+LgXWxv0AfZV1L3OAa4aeVbFMXSYMNhocaO8prK2+nH&#10;KDjwXBbm4/r+lTe5zWPj5Hq/UerledpvQXia/H/40f7UClbLNdz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w3sxQAAANwAAAAPAAAAAAAAAAAAAAAAAJgCAABkcnMv&#10;ZG93bnJldi54bWxQSwUGAAAAAAQABAD1AAAAigMAAAAA&#10;" filled="f" stroked="f" strokeweight=".5pt">
                      <v:textbox>
                        <w:txbxContent>
                          <w:p w14:paraId="0F2D83E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0" type="#_x0000_t202" style="position:absolute;left:11656;top:5113;width:2590;height:2803;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Znr4A&#10;AADcAAAADwAAAGRycy9kb3ducmV2LnhtbERPSwrCMBDdC94hjOBGNFVBpRpFK4IILvwcYGjGttpM&#10;ShO13t4sBJeP91+sGlOKF9WusKxgOIhAEKdWF5wpuF52/RkI55E1lpZJwYccrJbt1gJjbd98otfZ&#10;ZyKEsItRQe59FUvp0pwMuoGtiAN3s7VBH2CdSV3jO4SbUo6iaCINFhwacqwoySl9nJ9GwYF7cme2&#10;980xKRKbTIyT0/VMqW6nWc9BeGr8X/xz77WC8TC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UmZ6+AAAA3AAAAA8AAAAAAAAAAAAAAAAAmAIAAGRycy9kb3ducmV2&#10;LnhtbFBLBQYAAAAABAAEAPUAAACDAwAAAAA=&#10;" filled="f" stroked="f" strokeweight=".5pt">
                      <v:textbox>
                        <w:txbxContent>
                          <w:p w14:paraId="4F0DEEE1"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1" type="#_x0000_t202" style="position:absolute;left:10035;top:942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8BcQA&#10;AADcAAAADwAAAGRycy9kb3ducmV2LnhtbESP0YrCMBRE3wX/IVzBF1lTFdStpkUrwiLsw+p+wKW5&#10;21abm9JErX+/EQQfh5k5w6zTztTiRq2rLCuYjCMQxLnVFRcKfk/7jyUI55E11pZJwYMcpEm/t8ZY&#10;2zv/0O3oCxEg7GJUUHrfxFK6vCSDbmwb4uD92dagD7ItpG7xHuCmltMomkuDFYeFEhvKSsovx6tR&#10;cOCR3JvdefudVZnN5sbJxWap1HDQbVYgPHX+HX61v7SC2eQT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YPAXEAAAA3AAAAA8AAAAAAAAAAAAAAAAAmAIAAGRycy9k&#10;b3ducmV2LnhtbFBLBQYAAAAABAAEAPUAAACJAwAAAAA=&#10;" filled="f" stroked="f" strokeweight=".5pt">
                      <v:textbox>
                        <w:txbxContent>
                          <w:p w14:paraId="53EB6B66"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2" type="#_x0000_t202" style="position:absolute;left:10389;top:12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Jb4A&#10;AADcAAAADwAAAGRycy9kb3ducmV2LnhtbERPSwrCMBDdC94hjOBGNFVBpRpFK4IILvwcYGjGttpM&#10;ShO13t4sBJeP91+sGlOKF9WusKxgOIhAEKdWF5wpuF52/RkI55E1lpZJwYccrJbt1gJjbd98otfZ&#10;ZyKEsItRQe59FUvp0pwMuoGtiAN3s7VBH2CdSV3jO4SbUo6iaCINFhwacqwoySl9nJ9GwYF7cme2&#10;980xKRKbTIyT0/VMqW6nWc9BeGr8X/xz77WC8Sj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OXyW+AAAA3AAAAA8AAAAAAAAAAAAAAAAAmAIAAGRycy9kb3ducmV2&#10;LnhtbFBLBQYAAAAABAAEAPUAAACDAwAAAAA=&#10;" filled="f" stroked="f" strokeweight=".5pt">
                      <v:textbox>
                        <w:txbxContent>
                          <w:p w14:paraId="297A3228"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3" type="#_x0000_t202" style="position:absolute;left:9752;top:14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6vsUA&#10;AADcAAAADwAAAGRycy9kb3ducmV2LnhtbESP0WrCQBRE34X+w3ILvohutKASswlpiiCFPmj7AZfs&#10;NYnN3g3ZbRL/3i0U+jjMzBkmySbTioF611hWsF5FIIhLqxuuFHx9Hpd7EM4ja2wtk4I7OcjSp1mC&#10;sbYjn2m4+EoECLsYFdTed7GUrqzJoFvZjjh4V9sb9EH2ldQ9jgFuWrmJoq002HBYqLGjoqby+/Jj&#10;FLzzQh7N2+31o2gKW2yNk7t8r9T8ecoPIDxN/j/81z5pBS+bNfy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vq+xQAAANwAAAAPAAAAAAAAAAAAAAAAAJgCAABkcnMv&#10;ZG93bnJldi54bWxQSwUGAAAAAAQABAD1AAAAigMAAAAA&#10;" filled="f" stroked="f" strokeweight=".5pt">
                      <v:textbox>
                        <w:txbxContent>
                          <w:p w14:paraId="50946291"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4" type="#_x0000_t202" style="position:absolute;left:9102;top:1619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kycQA&#10;AADcAAAADwAAAGRycy9kb3ducmV2LnhtbESP0WrCQBRE3wv+w3KFvpS6MYIN0VU0EhChD6b9gEv2&#10;mqTN3g3Z1aR/7wpCH4eZOcOst6NpxY1611hWMJ9FIIhLqxuuFHx/5e8JCOeRNbaWScEfOdhuJi9r&#10;TLUd+Ey3wlciQNilqKD2vkuldGVNBt3MdsTBu9jeoA+yr6TucQhw08o4ipbSYMNhocaOsprK3+Jq&#10;FJz4Tebm8LP/zJrMZkvj5McuUep1Ou5WIDyN/j/8bB+1gkUcw+N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ZMnEAAAA3AAAAA8AAAAAAAAAAAAAAAAAmAIAAGRycy9k&#10;b3ducmV2LnhtbFBLBQYAAAAABAAEAPUAAACJAwAAAAA=&#10;" filled="f" stroked="f" strokeweight=".5pt">
                      <v:textbox>
                        <w:txbxContent>
                          <w:p w14:paraId="06F39618"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5" type="#_x0000_t202" style="position:absolute;left:8142;top:1824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BUsMA&#10;AADcAAAADwAAAGRycy9kb3ducmV2LnhtbESP0YrCMBRE3wX/IVzBF9FUBVdqU9GKsCz4sOoHXJpr&#10;W21uShO1/r1ZWPBxmJkzTLLuTC0e1LrKsoLpJAJBnFtdcaHgfNqPlyCcR9ZYWyYFL3KwTvu9BGNt&#10;n/xLj6MvRICwi1FB6X0TS+nykgy6iW2Ig3exrUEfZFtI3eIzwE0tZ1G0kAYrDgslNpSVlN+Od6Pg&#10;h0dyb3bX7SGrMpstjJNfm6VSw0G3WYHw1PlP+L/9rRXMZ3P4OxOOgE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BUsMAAADcAAAADwAAAAAAAAAAAAAAAACYAgAAZHJzL2Rv&#10;d25yZXYueG1sUEsFBgAAAAAEAAQA9QAAAIgDAAAAAA==&#10;" filled="f" stroked="f" strokeweight=".5pt">
                      <v:textbox>
                        <w:txbxContent>
                          <w:p w14:paraId="12579A0B"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6" type="#_x0000_t202" style="position:absolute;left:6458;top:17655;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ZJsMA&#10;AADcAAAADwAAAGRycy9kb3ducmV2LnhtbESP3YrCMBSE7wXfIRxhb0RTf1CpRtGKsAhe+PMAh+bY&#10;VpuT0mS1vr1ZELwcZuYbZrFqTCkeVLvCsoJBPwJBnFpdcKbgct71ZiCcR9ZYWiYFL3KwWrZbC4y1&#10;ffKRHiefiQBhF6OC3PsqltKlORl0fVsRB+9qa4M+yDqTusZngJtSDqNoIg0WHBZyrCjJKb2f/oyC&#10;PXflzmxvm0NSJDaZGCen65lSP51mPQfhqfHf8Kf9qxWMhmP4P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ZJsMAAADcAAAADwAAAAAAAAAAAAAAAACYAgAAZHJzL2Rv&#10;d25yZXYueG1sUEsFBgAAAAAEAAQA9QAAAIgDAAAAAA==&#10;" filled="f" stroked="f" strokeweight=".5pt">
                      <v:textbox>
                        <w:txbxContent>
                          <w:p w14:paraId="0B4CE3E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7" type="#_x0000_t202" style="position:absolute;left:12873;top:576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8vcMA&#10;AADcAAAADwAAAGRycy9kb3ducmV2LnhtbESP3YrCMBSE7wXfIRxhb0RTFX+oRtGKsAhe+PMAh+bY&#10;VpuT0mS1vr1ZELwcZuYbZrFqTCkeVLvCsoJBPwJBnFpdcKbgct71ZiCcR9ZYWiYFL3KwWrZbC4y1&#10;ffKRHiefiQBhF6OC3PsqltKlORl0fVsRB+9qa4M+yDqTusZngJtSDqNoIg0WHBZyrCjJKb2f/oyC&#10;PXflzmxvm0NSJDaZGCen65lSP51mPQfhqfHf8Kf9qxWMhmP4P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n8vcMAAADcAAAADwAAAAAAAAAAAAAAAACYAgAAZHJzL2Rv&#10;d25yZXYueG1sUEsFBgAAAAAEAAQA9QAAAIgDAAAAAA==&#10;" filled="f" stroked="f" strokeweight=".5pt">
                      <v:textbox>
                        <w:txbxContent>
                          <w:p w14:paraId="6E8CF41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8" type="#_x0000_t202" style="position:absolute;left:11877;top:8139;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iysIA&#10;AADcAAAADwAAAGRycy9kb3ducmV2LnhtbESP3YrCMBSE7xd8h3AEbxZNVahSjaIVQYS98OcBDs2x&#10;rTYnpYla394Iwl4OM/MNM1+2phIPalxpWcFwEIEgzqwuOVdwPm37UxDOI2usLJOCFzlYLjo/c0y0&#10;ffKBHkefiwBhl6CCwvs6kdJlBRl0A1sTB+9iG4M+yCaXusFngJtKjqIolgZLDgsF1pQWlN2Od6Ng&#10;z79yazbX9V9apjaNjZOT1VSpXrddzUB4av1/+NveaQXjUQy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2LKwgAAANwAAAAPAAAAAAAAAAAAAAAAAJgCAABkcnMvZG93&#10;bnJldi54bWxQSwUGAAAAAAQABAD1AAAAhwMAAAAA&#10;" filled="f" stroked="f" strokeweight=".5pt">
                      <v:textbox>
                        <w:txbxContent>
                          <w:p w14:paraId="33CF7B6F"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49" type="#_x0000_t202" style="position:absolute;left:11113;top:10204;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HUcQA&#10;AADcAAAADwAAAGRycy9kb3ducmV2LnhtbESP0WrCQBRE3wv9h+UWfCl1U4VEoqvYSKAIPtT2Ay7Z&#10;axLN3g3ZNYl/3xUEH4eZOcOsNqNpRE+dqy0r+JxGIIgLq2suFfz95h8LEM4ja2wsk4IbOdisX19W&#10;mGo78A/1R1+KAGGXooLK+zaV0hUVGXRT2xIH72Q7gz7IrpS6wyHATSNnURRLgzWHhQpbyioqLser&#10;UbDnd5mb3fnrkNWZzWLjZLJdKDV5G7dLEJ5G/ww/2t9awXyWwP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x1HEAAAA3AAAAA8AAAAAAAAAAAAAAAAAmAIAAGRycy9k&#10;b3ducmV2LnhtbFBLBQYAAAAABAAEAPUAAACJAwAAAAA=&#10;" filled="f" stroked="f" strokeweight=".5pt">
                      <v:textbox>
                        <w:txbxContent>
                          <w:p w14:paraId="75832074"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250" type="#_x0000_t202" style="position:absolute;left:13684;top:338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I74A&#10;AADcAAAADwAAAGRycy9kb3ducmV2LnhtbERPSwrCMBDdC94hjOBGNFVBpRpFK4IILvwcYGjGttpM&#10;ShO13t4sBJeP91+sGlOKF9WusKxgOIhAEKdWF5wpuF52/RkI55E1lpZJwYccrJbt1gJjbd98otfZ&#10;ZyKEsItRQe59FUvp0pwMuoGtiAN3s7VBH2CdSV3jO4SbUo6iaCINFhwacqwoySl9nJ9GwYF7cme2&#10;980xKRKbTIyT0/VMqW6nWc9BeGr8X/xz77WC8S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4UyO+AAAA3AAAAA8AAAAAAAAAAAAAAAAAmAIAAGRycy9kb3ducmV2&#10;LnhtbFBLBQYAAAAABAAEAPUAAACDAwAAAAA=&#10;" filled="f" stroked="f" strokeweight=".5pt">
                      <v:textbox>
                        <w:txbxContent>
                          <w:p w14:paraId="68D0EC79" w14:textId="77777777" w:rsidR="004060DD" w:rsidRDefault="004060DD" w:rsidP="004F47AB">
                            <w:pPr>
                              <w:pStyle w:val="NormalWeb"/>
                              <w:spacing w:before="0" w:beforeAutospacing="0" w:after="0" w:afterAutospacing="0"/>
                            </w:pPr>
                            <w:r>
                              <w:rPr>
                                <w:rFonts w:ascii="Palatino Linotype" w:eastAsia="Times New Roman" w:hAnsi="Palatino Linotype"/>
                                <w:sz w:val="22"/>
                                <w:szCs w:val="22"/>
                              </w:rPr>
                              <w:t>+</w:t>
                            </w:r>
                          </w:p>
                        </w:txbxContent>
                      </v:textbox>
                    </v:shape>
                  </v:group>
                  <v:group id="Group 329" o:spid="_x0000_s1251" style="position:absolute;left:19431;top:11650;width:3077;height:3020" coordorigin="20222,9450" coordsize="3077,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Oval 330" o:spid="_x0000_s1252" style="position:absolute;left:20222;top:9920;width:219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XTcEA&#10;AADcAAAADwAAAGRycy9kb3ducmV2LnhtbERPu2rDMBTdA/0HcQtdQiK3geA6kU0ppDTZ4mTpdrGu&#10;H611ZSTVdv++GgIZD+e9L2bTi5Gc7ywreF4nIIgrqztuFFwvh1UKwgdkjb1lUvBHHor8YbHHTNuJ&#10;zzSWoRExhH2GCtoQhkxKX7Vk0K/tQBy52jqDIULXSO1wiuGmly9JspUGO44NLQ703lL1U/4aBXV6&#10;pNMy/Tq8juPEtv42nt2HUk+P89sORKA53MU396dWsNnE+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PF03BAAAA3AAAAA8AAAAAAAAAAAAAAAAAmAIAAGRycy9kb3du&#10;cmV2LnhtbFBLBQYAAAAABAAEAPUAAACGAwAAAAA=&#10;" fillcolor="#bcbcbc">
                      <v:fill color2="#ededed" rotate="t" angle="180" colors="0 #bcbcbc;22938f #d0d0d0;1 #ededed" focus="100%" type="gradient"/>
                      <v:shadow on="t" color="black" opacity="24903f" origin=",.5" offset="0,.55556mm"/>
                    </v:oval>
                    <v:shape id="Text Box 331" o:spid="_x0000_s1253" type="#_x0000_t202" style="position:absolute;left:20222;top:9450;width:307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14:paraId="2E2770F2" w14:textId="20F4A31E" w:rsidR="004060DD" w:rsidRDefault="004060DD" w:rsidP="004F47AB">
                            <w:r>
                              <w:t>–</w:t>
                            </w:r>
                          </w:p>
                        </w:txbxContent>
                      </v:textbox>
                    </v:shape>
                  </v:group>
                </v:group>
                <w10:wrap type="square"/>
              </v:group>
            </w:pict>
          </mc:Fallback>
        </mc:AlternateContent>
      </w:r>
    </w:p>
    <w:p w14:paraId="53310E03" w14:textId="77777777" w:rsidR="004F47AB" w:rsidRPr="002C1C22" w:rsidRDefault="004F47AB" w:rsidP="004F47AB">
      <w:pPr>
        <w:pStyle w:val="ListParagraph"/>
        <w:tabs>
          <w:tab w:val="right" w:leader="dot" w:pos="10206"/>
        </w:tabs>
        <w:spacing w:before="120"/>
        <w:ind w:left="1070"/>
        <w:contextualSpacing w:val="0"/>
        <w:rPr>
          <w:rFonts w:cs="Tahoma"/>
        </w:rPr>
      </w:pPr>
    </w:p>
    <w:p w14:paraId="1BF36687" w14:textId="77777777" w:rsidR="004F47AB" w:rsidRPr="002C1C22" w:rsidRDefault="004F47AB" w:rsidP="004F47AB">
      <w:pPr>
        <w:pStyle w:val="ListParagraph"/>
        <w:tabs>
          <w:tab w:val="right" w:leader="dot" w:pos="10206"/>
        </w:tabs>
        <w:spacing w:before="120"/>
        <w:ind w:left="1070"/>
        <w:contextualSpacing w:val="0"/>
        <w:rPr>
          <w:rFonts w:cs="Tahoma"/>
        </w:rPr>
      </w:pPr>
    </w:p>
    <w:p w14:paraId="63B10FEC" w14:textId="77777777" w:rsidR="004F47AB" w:rsidRPr="002C1C22" w:rsidRDefault="004F47AB" w:rsidP="004F47AB">
      <w:pPr>
        <w:pStyle w:val="ListParagraph"/>
        <w:tabs>
          <w:tab w:val="right" w:leader="dot" w:pos="10206"/>
        </w:tabs>
        <w:spacing w:before="120"/>
        <w:ind w:left="1070"/>
        <w:contextualSpacing w:val="0"/>
        <w:rPr>
          <w:rFonts w:cs="Tahoma"/>
        </w:rPr>
      </w:pPr>
    </w:p>
    <w:p w14:paraId="1ABCCA7F" w14:textId="77777777" w:rsidR="006502B1" w:rsidRPr="002C1C22" w:rsidRDefault="006502B1" w:rsidP="00626081">
      <w:pPr>
        <w:pStyle w:val="ListParagraph"/>
      </w:pPr>
    </w:p>
    <w:p w14:paraId="57B123FB" w14:textId="77777777" w:rsidR="006502B1" w:rsidRPr="002C1C22" w:rsidRDefault="006502B1" w:rsidP="00626081">
      <w:pPr>
        <w:pStyle w:val="ListParagraph"/>
      </w:pPr>
    </w:p>
    <w:p w14:paraId="41BE36B7" w14:textId="77777777" w:rsidR="006502B1" w:rsidRPr="002C1C22" w:rsidRDefault="006502B1" w:rsidP="00626081">
      <w:pPr>
        <w:pStyle w:val="ListParagraph"/>
      </w:pPr>
    </w:p>
    <w:p w14:paraId="3945DEDA" w14:textId="77777777" w:rsidR="006502B1" w:rsidRPr="002C1C22" w:rsidRDefault="006502B1" w:rsidP="00626081">
      <w:pPr>
        <w:pStyle w:val="ListParagraph"/>
      </w:pPr>
    </w:p>
    <w:p w14:paraId="488318E7" w14:textId="77777777" w:rsidR="004F47AB" w:rsidRPr="002C1C22" w:rsidRDefault="004F47AB" w:rsidP="00626081">
      <w:pPr>
        <w:pStyle w:val="ListParagraph"/>
      </w:pPr>
    </w:p>
    <w:p w14:paraId="685F293C" w14:textId="77777777" w:rsidR="004F47AB" w:rsidRPr="002C1C22" w:rsidRDefault="004F47AB" w:rsidP="004F47AB"/>
    <w:p w14:paraId="25BDE267" w14:textId="77777777" w:rsidR="004F47AB" w:rsidRPr="002C1C22" w:rsidRDefault="004F47AB" w:rsidP="004F47AB"/>
    <w:p w14:paraId="41631062" w14:textId="77777777" w:rsidR="00AF618B" w:rsidRPr="002C1C22" w:rsidRDefault="00AF618B" w:rsidP="004F47AB"/>
    <w:p w14:paraId="00A349B6" w14:textId="77777777" w:rsidR="004F47AB" w:rsidRPr="002C1C22" w:rsidRDefault="004F47AB" w:rsidP="004F47AB"/>
    <w:p w14:paraId="330B23ED" w14:textId="77777777" w:rsidR="00AF618B" w:rsidRPr="002C1C22" w:rsidRDefault="00D86848" w:rsidP="00FA1B39">
      <w:pPr>
        <w:tabs>
          <w:tab w:val="right" w:pos="10205"/>
        </w:tabs>
        <w:spacing w:before="120"/>
        <w:ind w:left="851" w:hanging="425"/>
        <w:rPr>
          <w:rFonts w:cs="Tahoma"/>
        </w:rPr>
      </w:pPr>
      <w:r w:rsidRPr="002C1C22">
        <w:rPr>
          <w:rFonts w:cs="Tahoma"/>
        </w:rPr>
        <w:t>d)</w:t>
      </w:r>
      <w:r w:rsidRPr="002C1C22">
        <w:rPr>
          <w:rFonts w:cs="Tahoma"/>
        </w:rPr>
        <w:tab/>
      </w:r>
      <w:r w:rsidR="004F47AB" w:rsidRPr="002C1C22">
        <w:rPr>
          <w:rFonts w:cs="Tahoma"/>
        </w:rPr>
        <w:t xml:space="preserve">Explain what happens to the force felt </w:t>
      </w:r>
      <w:r w:rsidR="00A56C74" w:rsidRPr="002C1C22">
        <w:rPr>
          <w:rFonts w:cs="Tahoma"/>
        </w:rPr>
        <w:t>between each object.</w:t>
      </w:r>
      <w:r w:rsidR="00FA1B39" w:rsidRPr="002C1C22">
        <w:rPr>
          <w:rFonts w:cs="Tahoma"/>
        </w:rPr>
        <w:tab/>
      </w:r>
    </w:p>
    <w:p w14:paraId="12080D82"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9FAF02B"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ADC8774" w14:textId="77777777" w:rsidR="00AF618B" w:rsidRPr="002C1C22" w:rsidRDefault="00AF618B" w:rsidP="00AF618B">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9451AD9" w14:textId="77777777" w:rsidR="00AF618B" w:rsidRPr="002C1C22" w:rsidRDefault="00AF618B" w:rsidP="00AF618B">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5DD83D7A" w14:textId="77777777" w:rsidR="00247EB9" w:rsidRPr="002C1C22" w:rsidRDefault="00B82C9F" w:rsidP="00247EB9">
      <w:pPr>
        <w:widowControl w:val="0"/>
        <w:tabs>
          <w:tab w:val="right" w:pos="10205"/>
        </w:tabs>
        <w:jc w:val="right"/>
      </w:pPr>
      <w:r w:rsidRPr="002C1C22">
        <w:t xml:space="preserve">        </w:t>
      </w:r>
    </w:p>
    <w:p w14:paraId="2A124171" w14:textId="060C2BE3" w:rsidR="00247EB9" w:rsidRPr="002C1C22" w:rsidRDefault="00B82C9F" w:rsidP="00247EB9">
      <w:pPr>
        <w:widowControl w:val="0"/>
        <w:tabs>
          <w:tab w:val="right" w:pos="10205"/>
        </w:tabs>
        <w:jc w:val="right"/>
        <w:rPr>
          <w:rFonts w:ascii="Calibri" w:hAnsi="Calibri"/>
          <w:b/>
          <w:i/>
          <w:szCs w:val="20"/>
        </w:rPr>
      </w:pPr>
      <w:r w:rsidRPr="002C1C22">
        <w:t xml:space="preserve">    </w:t>
      </w:r>
      <w:r w:rsidR="00E005E6" w:rsidRPr="002C1C22">
        <w:rPr>
          <w:rFonts w:ascii="Calibri" w:hAnsi="Calibri"/>
          <w:b/>
          <w:i/>
          <w:szCs w:val="20"/>
        </w:rPr>
        <w:t>Total: 27</w:t>
      </w:r>
      <w:r w:rsidR="00247EB9" w:rsidRPr="002C1C22">
        <w:rPr>
          <w:rFonts w:ascii="Calibri" w:hAnsi="Calibri"/>
          <w:b/>
          <w:i/>
          <w:szCs w:val="20"/>
        </w:rPr>
        <w:t xml:space="preserve"> marks</w:t>
      </w:r>
    </w:p>
    <w:p w14:paraId="4A32C0B3" w14:textId="615153AE" w:rsidR="002C3172" w:rsidRPr="002C1C22" w:rsidRDefault="0078135F" w:rsidP="00D86848">
      <w:pPr>
        <w:pStyle w:val="topictest"/>
      </w:pPr>
      <w:r w:rsidRPr="002C1C22">
        <w:br w:type="page"/>
      </w:r>
      <w:bookmarkStart w:id="15" w:name="_Toc468175844"/>
      <w:r w:rsidR="00F67D50" w:rsidRPr="002C1C22">
        <w:lastRenderedPageBreak/>
        <w:t>Topic Test 6</w:t>
      </w:r>
      <w:r w:rsidR="00643670" w:rsidRPr="002C1C22">
        <w:t xml:space="preserve">: </w:t>
      </w:r>
      <w:r w:rsidR="00FC7521" w:rsidRPr="002C1C22">
        <w:t>The particle model and energy transfers</w:t>
      </w:r>
      <w:bookmarkEnd w:id="15"/>
    </w:p>
    <w:p w14:paraId="18177257" w14:textId="77777777" w:rsidR="002C3172" w:rsidRPr="002C1C22" w:rsidRDefault="002C3172" w:rsidP="00FC7521"/>
    <w:p w14:paraId="568A28E1" w14:textId="7817244B" w:rsidR="002C3172" w:rsidRPr="002C1C22" w:rsidRDefault="00AF618B" w:rsidP="00BD049D">
      <w:pPr>
        <w:ind w:left="426" w:hanging="426"/>
        <w:rPr>
          <w:rFonts w:cs="Tahoma"/>
        </w:rPr>
      </w:pPr>
      <w:r w:rsidRPr="002C1C22">
        <w:rPr>
          <w:noProof/>
          <w:lang w:eastAsia="en-GB"/>
        </w:rPr>
        <mc:AlternateContent>
          <mc:Choice Requires="wpg">
            <w:drawing>
              <wp:anchor distT="0" distB="0" distL="114300" distR="114300" simplePos="0" relativeHeight="251680768" behindDoc="0" locked="0" layoutInCell="1" allowOverlap="1" wp14:anchorId="3C226225" wp14:editId="11D17EBC">
                <wp:simplePos x="0" y="0"/>
                <wp:positionH relativeFrom="column">
                  <wp:posOffset>2192305</wp:posOffset>
                </wp:positionH>
                <wp:positionV relativeFrom="paragraph">
                  <wp:posOffset>1823633</wp:posOffset>
                </wp:positionV>
                <wp:extent cx="2459422" cy="830318"/>
                <wp:effectExtent l="0" t="0" r="0" b="8255"/>
                <wp:wrapNone/>
                <wp:docPr id="58" name="Group 58"/>
                <wp:cNvGraphicFramePr/>
                <a:graphic xmlns:a="http://schemas.openxmlformats.org/drawingml/2006/main">
                  <a:graphicData uri="http://schemas.microsoft.com/office/word/2010/wordprocessingGroup">
                    <wpg:wgp>
                      <wpg:cNvGrpSpPr/>
                      <wpg:grpSpPr>
                        <a:xfrm>
                          <a:off x="0" y="0"/>
                          <a:ext cx="2459422" cy="830318"/>
                          <a:chOff x="10510" y="0"/>
                          <a:chExt cx="2459422" cy="1040524"/>
                        </a:xfrm>
                        <a:solidFill>
                          <a:schemeClr val="bg1"/>
                        </a:solidFill>
                      </wpg:grpSpPr>
                      <wps:wsp>
                        <wps:cNvPr id="56" name="Rectangle 56"/>
                        <wps:cNvSpPr/>
                        <wps:spPr>
                          <a:xfrm>
                            <a:off x="10510" y="0"/>
                            <a:ext cx="294290" cy="10300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75642" y="10511"/>
                            <a:ext cx="294290" cy="10300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D1C95" id="Group 58" o:spid="_x0000_s1026" style="position:absolute;margin-left:172.6pt;margin-top:143.6pt;width:193.65pt;height:65.4pt;z-index:251680768;mso-width-relative:margin;mso-height-relative:margin" coordorigin="105" coordsize="24594,1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">
                <v:rect id="Rectangle 56" o:spid="_x0000_s1027" style="position:absolute;left:105;width:2943;height:10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2hcIA&#10;AADbAAAADwAAAGRycy9kb3ducmV2LnhtbESPQYvCMBSE74L/ITzBm6aKinSNUkRFj2sF2duzedt2&#10;bV5KE2v995uFBY/DzHzDrDadqURLjSstK5iMIxDEmdUl5wou6X60BOE8ssbKMil4kYPNut9bYazt&#10;kz+pPftcBAi7GBUU3texlC4ryKAb25o4eN+2MeiDbHKpG3wGuKnkNIoW0mDJYaHAmrYFZffzwyhw&#10;t/aUvurk+vPlsluyY5POTgelhoMu+QDhqfPv8H/7qBXMF/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7aFwgAAANsAAAAPAAAAAAAAAAAAAAAAAJgCAABkcnMvZG93&#10;bnJldi54bWxQSwUGAAAAAAQABAD1AAAAhwMAAAAA&#10;" filled="f" stroked="f" strokeweight="2pt"/>
                <v:rect id="Rectangle 57" o:spid="_x0000_s1028" style="position:absolute;left:21756;top:105;width:2943;height:10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THsMA&#10;AADbAAAADwAAAGRycy9kb3ducmV2LnhtbESPQWvCQBSE74L/YXlCb2ZjsVWiqwSppR5rBPH2zD6T&#10;aPZtyG5j/PfdQsHjMDPfMMt1b2rRUesqywomUQyCOLe64kLBIduO5yCcR9ZYWyYFD3KwXg0HS0y0&#10;vfM3dXtfiABhl6CC0vsmkdLlJRl0kW2Ig3exrUEfZFtI3eI9wE0tX+P4XRqsOCyU2NCmpPy2/zEK&#10;3LnbZY8mPV5PLj+nH2yy6e5TqZdRny5AeOr9M/zf/tIK3m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THsMAAADbAAAADwAAAAAAAAAAAAAAAACYAgAAZHJzL2Rv&#10;d25yZXYueG1sUEsFBgAAAAAEAAQA9QAAAIgDAAAAAA==&#10;" filled="f" stroked="f" strokeweight="2pt"/>
              </v:group>
            </w:pict>
          </mc:Fallback>
        </mc:AlternateContent>
      </w:r>
      <w:r w:rsidR="00FA1B39" w:rsidRPr="002C1C22">
        <w:rPr>
          <w:noProof/>
          <w:lang w:eastAsia="en-GB"/>
        </w:rPr>
        <mc:AlternateContent>
          <mc:Choice Requires="wpc">
            <w:drawing>
              <wp:anchor distT="0" distB="0" distL="114300" distR="114300" simplePos="0" relativeHeight="251627520" behindDoc="0" locked="0" layoutInCell="1" allowOverlap="1" wp14:anchorId="1EC4AA23" wp14:editId="2CF7B3DC">
                <wp:simplePos x="0" y="0"/>
                <wp:positionH relativeFrom="column">
                  <wp:posOffset>180538</wp:posOffset>
                </wp:positionH>
                <wp:positionV relativeFrom="paragraph">
                  <wp:posOffset>293666</wp:posOffset>
                </wp:positionV>
                <wp:extent cx="6482715" cy="1916430"/>
                <wp:effectExtent l="0" t="0" r="0" b="0"/>
                <wp:wrapSquare wrapText="bothSides"/>
                <wp:docPr id="392" name="Canvas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12" name="Picture 512" descr="solid"/>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24726" y="87443"/>
                            <a:ext cx="1688465" cy="1208405"/>
                          </a:xfrm>
                          <a:prstGeom prst="rect">
                            <a:avLst/>
                          </a:prstGeom>
                          <a:noFill/>
                          <a:ln>
                            <a:noFill/>
                          </a:ln>
                        </pic:spPr>
                      </pic:pic>
                      <pic:pic xmlns:pic="http://schemas.openxmlformats.org/drawingml/2006/picture">
                        <pic:nvPicPr>
                          <pic:cNvPr id="514" name="Picture 514" descr="liquid"/>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5933" y="87443"/>
                            <a:ext cx="1762760" cy="1261745"/>
                          </a:xfrm>
                          <a:prstGeom prst="rect">
                            <a:avLst/>
                          </a:prstGeom>
                          <a:noFill/>
                          <a:ln>
                            <a:noFill/>
                          </a:ln>
                        </pic:spPr>
                      </pic:pic>
                      <pic:pic xmlns:pic="http://schemas.openxmlformats.org/drawingml/2006/picture">
                        <pic:nvPicPr>
                          <pic:cNvPr id="515" name="Picture 515" descr="ga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19438" y="122368"/>
                            <a:ext cx="1714500" cy="1226820"/>
                          </a:xfrm>
                          <a:prstGeom prst="rect">
                            <a:avLst/>
                          </a:prstGeom>
                          <a:noFill/>
                          <a:ln>
                            <a:noFill/>
                          </a:ln>
                        </pic:spPr>
                      </pic:pic>
                      <wps:wsp>
                        <wps:cNvPr id="516" name="Text Box 516"/>
                        <wps:cNvSpPr txBox="1"/>
                        <wps:spPr>
                          <a:xfrm>
                            <a:off x="564176" y="1525477"/>
                            <a:ext cx="1021492" cy="313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B848" w14:textId="77777777" w:rsidR="004060DD" w:rsidRPr="00FA1B39" w:rsidRDefault="004060DD" w:rsidP="00E10718">
                              <w:pPr>
                                <w:jc w:val="center"/>
                                <w:rPr>
                                  <w:b/>
                                </w:rPr>
                              </w:pPr>
                              <w:r w:rsidRPr="00FA1B39">
                                <w:rPr>
                                  <w:b/>
                                </w:rPr>
                                <w:t>Diagram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516"/>
                        <wps:cNvSpPr txBox="1"/>
                        <wps:spPr>
                          <a:xfrm>
                            <a:off x="2765278" y="1532992"/>
                            <a:ext cx="1021080" cy="31242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1E3DB" w14:textId="77777777" w:rsidR="004060DD" w:rsidRPr="00FA1B39" w:rsidRDefault="004060DD" w:rsidP="00FA1B39">
                              <w:pPr>
                                <w:jc w:val="center"/>
                                <w:rPr>
                                  <w:b/>
                                </w:rPr>
                              </w:pPr>
                              <w:r w:rsidRPr="00FA1B39">
                                <w:rPr>
                                  <w:b/>
                                </w:rPr>
                                <w:t>Diagram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8" name="Text Box 516"/>
                        <wps:cNvSpPr txBox="1"/>
                        <wps:spPr>
                          <a:xfrm>
                            <a:off x="4866641" y="1537908"/>
                            <a:ext cx="1021080" cy="31242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07BE9" w14:textId="77777777" w:rsidR="004060DD" w:rsidRPr="00FA1B39" w:rsidRDefault="004060DD" w:rsidP="00FA1B39">
                              <w:pPr>
                                <w:jc w:val="center"/>
                                <w:rPr>
                                  <w:b/>
                                </w:rPr>
                              </w:pPr>
                              <w:r w:rsidRPr="00FA1B39">
                                <w:rPr>
                                  <w:b/>
                                </w:rPr>
                                <w:t>Diagram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EC4AA23" id="Canvas 392" o:spid="_x0000_s1211" editas="canvas" style="position:absolute;left:0;text-align:left;margin-left:14.2pt;margin-top:23.1pt;width:510.45pt;height:150.9pt;z-index:251627520;mso-position-horizontal-relative:text;mso-position-vertical-relative:text" coordsize="64827,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">
                <v:shape id="_x0000_s1212" type="#_x0000_t75" style="position:absolute;width:64827;height:19164;visibility:visible;mso-wrap-style:square">
                  <v:fill o:detectmouseclick="t"/>
                  <v:path o:connecttype="none"/>
                </v:shape>
                <v:shape id="Picture 512" o:spid="_x0000_s1213" type="#_x0000_t75" alt="solid" style="position:absolute;left:24247;top:874;width:16884;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RVbDAAAA3AAAAA8AAABkcnMvZG93bnJldi54bWxEj92KwjAUhO8XfIdwBO/WtIpFqlH8QfDC&#10;C+3uAxySY1tsTkoTtb69ERb2cpiZb5jlureNeFDna8cK0nECglg7U3Op4Pfn8D0H4QOywcYxKXiR&#10;h/Vq8LXE3LgnX+hRhFJECPscFVQhtLmUXldk0Y9dSxy9q+sshii7UpoOnxFuGzlJkkxarDkuVNjS&#10;riJ9K+5WwX5buFkovGvSaXbOXid9nGdaqdGw3yxABOrDf/ivfTQKZukEPmfiEZ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VFVsMAAADcAAAADwAAAAAAAAAAAAAAAACf&#10;AgAAZHJzL2Rvd25yZXYueG1sUEsFBgAAAAAEAAQA9wAAAI8DAAAAAA==&#10;">
                  <v:imagedata r:id="rId46" o:title="solid"/>
                </v:shape>
                <v:shape id="Picture 514" o:spid="_x0000_s1214" type="#_x0000_t75" alt="liquid" style="position:absolute;left:2659;top:874;width:1762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2dHGAAAA3AAAAA8AAABkcnMvZG93bnJldi54bWxEj81qwzAQhO+FvIPYQG+N7OKU4EQ2SWhp&#10;oU0gP5fcFmtjG1srY6mO+/ZVoZDjMDPfMKt8NK0YqHe1ZQXxLAJBXFhdc6ngfHp7WoBwHllja5kU&#10;/JCDPJs8rDDV9sYHGo6+FAHCLkUFlfddKqUrKjLoZrYjDt7V9gZ9kH0pdY+3ADetfI6iF2mw5rBQ&#10;YUfbiorm+G0UfPI4dNRsrl/NafeaHPYX976bK/U4HddLEJ5Gfw//tz+0gnmcwN+ZcARk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07Z0cYAAADcAAAADwAAAAAAAAAAAAAA&#10;AACfAgAAZHJzL2Rvd25yZXYueG1sUEsFBgAAAAAEAAQA9wAAAJIDAAAAAA==&#10;">
                  <v:imagedata r:id="rId47" o:title="liquid"/>
                </v:shape>
                <v:shape id="Picture 515" o:spid="_x0000_s1215" type="#_x0000_t75" alt="gas" style="position:absolute;left:45194;top:1223;width:17145;height:1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D/RzEAAAA3AAAAA8AAABkcnMvZG93bnJldi54bWxEj0FrAjEUhO+F/ofwBG+ataiV1SilqyAU&#10;Ba3en5vn7uLmZUmirv/eFIQeh5n5hpktWlOLGzlfWVYw6CcgiHOrKy4UHH5XvQkIH5A11pZJwYM8&#10;LObvbzNMtb3zjm77UIgIYZ+igjKEJpXS5yUZ9H3bEEfvbJ3BEKUrpHZ4j3BTy48kGUuDFceFEhv6&#10;Lim/7K9GwSnbftbLo2uydTbBw2a45PwnUarbab+mIAK14T/8aq+1gtFgBH9n4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D/RzEAAAA3AAAAA8AAAAAAAAAAAAAAAAA&#10;nwIAAGRycy9kb3ducmV2LnhtbFBLBQYAAAAABAAEAPcAAACQAwAAAAA=&#10;">
                  <v:imagedata r:id="rId48" o:title="gas"/>
                </v:shape>
                <v:shapetype id="_x0000_t202" coordsize="21600,21600" o:spt="202" path="m,l,21600r21600,l21600,xe">
                  <v:stroke joinstyle="miter"/>
                  <v:path gradientshapeok="t" o:connecttype="rect"/>
                </v:shapetype>
                <v:shape id="Text Box 516" o:spid="_x0000_s1216" type="#_x0000_t202" style="position:absolute;left:5641;top:15254;width:1021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41cYA&#10;AADcAAAADwAAAGRycy9kb3ducmV2LnhtbESPT2vCQBTE74V+h+UJXopuVLQSXaUU/xRvNdri7ZF9&#10;JqHZtyG7JvHbdwsFj8PM/IZZrjtTioZqV1hWMBpGIIhTqwvOFJyS7WAOwnlkjaVlUnAnB+vV89MS&#10;Y21b/qTm6DMRIOxiVJB7X8VSujQng25oK+LgXW1t0AdZZ1LX2Aa4KeU4imbSYMFhIceK3nNKf443&#10;o+Dykn0fXLc7t5PppNrsm+T1SydK9Xvd2wKEp84/wv/tD61gOprB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M41cYAAADcAAAADwAAAAAAAAAAAAAAAACYAgAAZHJz&#10;L2Rvd25yZXYueG1sUEsFBgAAAAAEAAQA9QAAAIsDAAAAAA==&#10;" fillcolor="white [3201]" stroked="f" strokeweight=".5pt">
                  <v:textbox>
                    <w:txbxContent>
                      <w:p w14:paraId="2E0DB848" w14:textId="77777777" w:rsidR="004060DD" w:rsidRPr="00FA1B39" w:rsidRDefault="004060DD" w:rsidP="00E10718">
                        <w:pPr>
                          <w:jc w:val="center"/>
                          <w:rPr>
                            <w:b/>
                          </w:rPr>
                        </w:pPr>
                        <w:r w:rsidRPr="00FA1B39">
                          <w:rPr>
                            <w:b/>
                          </w:rPr>
                          <w:t>Diagram A</w:t>
                        </w:r>
                      </w:p>
                    </w:txbxContent>
                  </v:textbox>
                </v:shape>
                <v:shape id="Text Box 516" o:spid="_x0000_s1217" type="#_x0000_t202" style="position:absolute;left:27652;top:15329;width:1021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iI8YA&#10;AADcAAAADwAAAGRycy9kb3ducmV2LnhtbESPQWvCQBSE74L/YXlCb3Vjoa1EVymlokKDGoVeH9nX&#10;JG32bdjdmtRf3xUKHoeZ+YaZL3vTiDM5X1tWMBknIIgLq2suFZyOq/spCB+QNTaWScEveVguhoM5&#10;ptp2fKBzHkoRIexTVFCF0KZS+qIig35sW+LofVpnMETpSqkddhFuGvmQJE/SYM1xocKWXisqvvMf&#10;o+Cjy9dut91+7dtNdtld8uyd3jKl7kb9ywxEoD7cwv/tjVbwOHm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PiI8YAAADcAAAADwAAAAAAAAAAAAAAAACYAgAAZHJz&#10;L2Rvd25yZXYueG1sUEsFBgAAAAAEAAQA9QAAAIsDAAAAAA==&#10;" fillcolor="window" stroked="f" strokeweight=".5pt">
                  <v:textbox>
                    <w:txbxContent>
                      <w:p w14:paraId="0581E3DB" w14:textId="77777777" w:rsidR="004060DD" w:rsidRPr="00FA1B39" w:rsidRDefault="004060DD" w:rsidP="00FA1B39">
                        <w:pPr>
                          <w:jc w:val="center"/>
                          <w:rPr>
                            <w:b/>
                          </w:rPr>
                        </w:pPr>
                        <w:r w:rsidRPr="00FA1B39">
                          <w:rPr>
                            <w:b/>
                          </w:rPr>
                          <w:t>Diagram B</w:t>
                        </w:r>
                      </w:p>
                    </w:txbxContent>
                  </v:textbox>
                </v:shape>
                <v:shape id="Text Box 516" o:spid="_x0000_s1218" type="#_x0000_t202" style="position:absolute;left:48666;top:15379;width:1021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2UcMA&#10;AADcAAAADwAAAGRycy9kb3ducmV2LnhtbERPXWvCMBR9F/Yfwh3szaYONkZnlCEbU7CodeDrpbm2&#10;nc1NSaLt/PXLg+Dj4XxP54NpxYWcbywrmCQpCOLS6oYrBT/7r/EbCB+QNbaWScEfeZjPHkZTzLTt&#10;eUeXIlQihrDPUEEdQpdJ6cuaDPrEdsSRO1pnMEToKqkd9jHctPI5TV+lwYZjQ40dLWoqT8XZKDj0&#10;xbfbrFa/226ZXzfXIl/TZ67U0+Pw8Q4i0BDu4pt7qRW8TOLaeCY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x2UcMAAADcAAAADwAAAAAAAAAAAAAAAACYAgAAZHJzL2Rv&#10;d25yZXYueG1sUEsFBgAAAAAEAAQA9QAAAIgDAAAAAA==&#10;" fillcolor="window" stroked="f" strokeweight=".5pt">
                  <v:textbox>
                    <w:txbxContent>
                      <w:p w14:paraId="53407BE9" w14:textId="77777777" w:rsidR="004060DD" w:rsidRPr="00FA1B39" w:rsidRDefault="004060DD" w:rsidP="00FA1B39">
                        <w:pPr>
                          <w:jc w:val="center"/>
                          <w:rPr>
                            <w:b/>
                          </w:rPr>
                        </w:pPr>
                        <w:r w:rsidRPr="00FA1B39">
                          <w:rPr>
                            <w:b/>
                          </w:rPr>
                          <w:t>Diagram C</w:t>
                        </w:r>
                      </w:p>
                    </w:txbxContent>
                  </v:textbox>
                </v:shape>
                <w10:wrap type="square"/>
              </v:group>
            </w:pict>
          </mc:Fallback>
        </mc:AlternateContent>
      </w:r>
      <w:r w:rsidR="00D86848" w:rsidRPr="002C1C22">
        <w:rPr>
          <w:rFonts w:cs="Tahoma"/>
        </w:rPr>
        <w:t>1.</w:t>
      </w:r>
      <w:r w:rsidR="00D86848" w:rsidRPr="002C1C22">
        <w:rPr>
          <w:rFonts w:cs="Tahoma"/>
        </w:rPr>
        <w:tab/>
      </w:r>
      <w:proofErr w:type="gramStart"/>
      <w:r w:rsidR="00202A1F" w:rsidRPr="002C1C22">
        <w:rPr>
          <w:rFonts w:cs="Tahoma"/>
        </w:rPr>
        <w:t>a</w:t>
      </w:r>
      <w:proofErr w:type="gramEnd"/>
      <w:r w:rsidR="00202A1F" w:rsidRPr="002C1C22">
        <w:rPr>
          <w:rFonts w:cs="Tahoma"/>
        </w:rPr>
        <w:t>)</w:t>
      </w:r>
      <w:r w:rsidR="00202A1F" w:rsidRPr="002C1C22">
        <w:rPr>
          <w:rFonts w:cs="Tahoma"/>
        </w:rPr>
        <w:tab/>
      </w:r>
      <w:r w:rsidR="002C3172" w:rsidRPr="002C1C22">
        <w:rPr>
          <w:rFonts w:cs="Tahoma"/>
        </w:rPr>
        <w:t xml:space="preserve">State </w:t>
      </w:r>
      <w:r w:rsidR="00520CB4" w:rsidRPr="002C1C22">
        <w:rPr>
          <w:rFonts w:cs="Tahoma"/>
        </w:rPr>
        <w:t>whether each</w:t>
      </w:r>
      <w:r w:rsidR="002C3172" w:rsidRPr="002C1C22">
        <w:rPr>
          <w:rFonts w:cs="Tahoma"/>
        </w:rPr>
        <w:t xml:space="preserve"> of the following diagrams represe</w:t>
      </w:r>
      <w:r w:rsidR="00E10718" w:rsidRPr="002C1C22">
        <w:rPr>
          <w:rFonts w:cs="Tahoma"/>
        </w:rPr>
        <w:t xml:space="preserve">nts a solid, a liquid </w:t>
      </w:r>
      <w:r w:rsidR="00520CB4" w:rsidRPr="002C1C22">
        <w:rPr>
          <w:rFonts w:cs="Tahoma"/>
        </w:rPr>
        <w:t>or</w:t>
      </w:r>
      <w:r w:rsidR="002C3172" w:rsidRPr="002C1C22">
        <w:rPr>
          <w:rFonts w:cs="Tahoma"/>
        </w:rPr>
        <w:t xml:space="preserve"> a gas</w:t>
      </w:r>
      <w:r w:rsidR="00547FFA" w:rsidRPr="002C1C22">
        <w:rPr>
          <w:rFonts w:cs="Tahoma"/>
        </w:rPr>
        <w:t>.</w:t>
      </w:r>
    </w:p>
    <w:p w14:paraId="20071261" w14:textId="0E24AAAA" w:rsidR="00AF618B" w:rsidRPr="002C1C22" w:rsidRDefault="00AF618B" w:rsidP="00AF618B">
      <w:pPr>
        <w:widowControl w:val="0"/>
        <w:tabs>
          <w:tab w:val="right" w:leader="dot" w:pos="10204"/>
        </w:tabs>
        <w:spacing w:before="180"/>
        <w:ind w:left="426"/>
        <w:rPr>
          <w:rFonts w:ascii="Calibri" w:hAnsi="Calibri"/>
          <w:i/>
          <w:sz w:val="20"/>
          <w:szCs w:val="20"/>
        </w:rPr>
      </w:pPr>
      <w:r w:rsidRPr="002C1C22">
        <w:rPr>
          <w:rFonts w:ascii="Calibri" w:hAnsi="Calibri"/>
          <w:i/>
          <w:sz w:val="20"/>
          <w:szCs w:val="20"/>
        </w:rPr>
        <w:tab/>
      </w:r>
    </w:p>
    <w:p w14:paraId="62BDF150" w14:textId="6B6A97A7" w:rsidR="00547FFA" w:rsidRPr="002C1C22" w:rsidRDefault="00547FFA" w:rsidP="004B343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3 marks</w:t>
      </w:r>
    </w:p>
    <w:p w14:paraId="0DA36022" w14:textId="04D9938B" w:rsidR="00202A1F" w:rsidRPr="002C1C22" w:rsidRDefault="00202A1F" w:rsidP="00202A1F">
      <w:pPr>
        <w:tabs>
          <w:tab w:val="left" w:pos="851"/>
          <w:tab w:val="right" w:pos="10205"/>
        </w:tabs>
        <w:ind w:left="426" w:hanging="426"/>
        <w:rPr>
          <w:rFonts w:cs="Tahoma"/>
        </w:rPr>
      </w:pPr>
      <w:r w:rsidRPr="002C1C22">
        <w:rPr>
          <w:rFonts w:cs="Tahoma"/>
        </w:rPr>
        <w:tab/>
        <w:t>b)</w:t>
      </w:r>
      <w:r w:rsidRPr="002C1C22">
        <w:rPr>
          <w:rFonts w:cs="Tahoma"/>
        </w:rPr>
        <w:tab/>
      </w:r>
      <w:r w:rsidR="009E490C" w:rsidRPr="002C1C22">
        <w:rPr>
          <w:rFonts w:cs="Tahoma"/>
        </w:rPr>
        <w:t xml:space="preserve">If a </w:t>
      </w:r>
      <w:r w:rsidR="003D60C7" w:rsidRPr="002C1C22">
        <w:rPr>
          <w:rFonts w:cs="Tahoma"/>
        </w:rPr>
        <w:t>metal</w:t>
      </w:r>
      <w:r w:rsidR="009E490C" w:rsidRPr="002C1C22">
        <w:rPr>
          <w:rFonts w:cs="Tahoma"/>
        </w:rPr>
        <w:t xml:space="preserve"> were to change from the state in diagram A to the state in diagram B, </w:t>
      </w:r>
      <w:r w:rsidR="005D21D3">
        <w:rPr>
          <w:rFonts w:cs="Tahoma"/>
        </w:rPr>
        <w:t>explain how it</w:t>
      </w:r>
      <w:r w:rsidR="003D60C7" w:rsidRPr="002C1C22">
        <w:rPr>
          <w:rFonts w:cs="Tahoma"/>
        </w:rPr>
        <w:t xml:space="preserve">s density </w:t>
      </w:r>
      <w:r w:rsidR="003D60C7" w:rsidRPr="002C1C22">
        <w:rPr>
          <w:rFonts w:cs="Tahoma"/>
        </w:rPr>
        <w:tab/>
        <w:t>would change.</w:t>
      </w:r>
    </w:p>
    <w:p w14:paraId="4134A8E9" w14:textId="229B4F98" w:rsidR="00202A1F" w:rsidRPr="002C1C22" w:rsidRDefault="00202A1F" w:rsidP="00202A1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C40CF2F" w14:textId="1D24AA05" w:rsidR="00202A1F" w:rsidRPr="002C1C22" w:rsidRDefault="00202A1F" w:rsidP="00202A1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A178A4C" w14:textId="77777777" w:rsidR="00202A1F" w:rsidRPr="002C1C22" w:rsidRDefault="00202A1F" w:rsidP="00202A1F">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67770257" w14:textId="77777777" w:rsidR="00202A1F" w:rsidRPr="002C1C22" w:rsidRDefault="00202A1F" w:rsidP="00FA1B39">
      <w:pPr>
        <w:tabs>
          <w:tab w:val="right" w:pos="10205"/>
        </w:tabs>
        <w:ind w:left="426" w:hanging="426"/>
        <w:rPr>
          <w:rFonts w:cs="Tahoma"/>
        </w:rPr>
      </w:pPr>
    </w:p>
    <w:p w14:paraId="76DEEBE0" w14:textId="483443B3" w:rsidR="00417384" w:rsidRPr="002C1C22" w:rsidRDefault="00D86848" w:rsidP="00FA1B39">
      <w:pPr>
        <w:tabs>
          <w:tab w:val="right" w:pos="10205"/>
        </w:tabs>
        <w:ind w:left="426" w:hanging="426"/>
        <w:rPr>
          <w:rFonts w:cs="Tahoma"/>
          <w:i/>
        </w:rPr>
      </w:pPr>
      <w:r w:rsidRPr="002C1C22">
        <w:rPr>
          <w:rFonts w:cs="Tahoma"/>
        </w:rPr>
        <w:t>2.</w:t>
      </w:r>
      <w:r w:rsidRPr="002C1C22">
        <w:rPr>
          <w:rFonts w:cs="Tahoma"/>
        </w:rPr>
        <w:tab/>
      </w:r>
      <w:r w:rsidR="00417384" w:rsidRPr="002C1C22">
        <w:rPr>
          <w:rFonts w:cs="Tahoma"/>
        </w:rPr>
        <w:t>Match the following physical quantities to their units</w:t>
      </w:r>
      <w:r w:rsidR="00B82C9F" w:rsidRPr="002C1C22">
        <w:rPr>
          <w:rFonts w:cs="Tahoma"/>
        </w:rPr>
        <w:t xml:space="preserve">.  </w:t>
      </w:r>
      <w:r w:rsidR="00FA1B39" w:rsidRPr="002C1C22">
        <w:rPr>
          <w:rFonts w:cs="Tahoma"/>
        </w:rPr>
        <w:tab/>
      </w:r>
    </w:p>
    <w:p w14:paraId="77EE26BD" w14:textId="01A34A5F" w:rsidR="00FA1B39" w:rsidRPr="002C1C22" w:rsidRDefault="00FA1B39" w:rsidP="00FA1B39">
      <w:pPr>
        <w:tabs>
          <w:tab w:val="right" w:pos="10205"/>
        </w:tabs>
        <w:ind w:left="426" w:hanging="426"/>
        <w:rPr>
          <w:rFonts w:cs="Tahoma"/>
          <w:sz w:val="12"/>
        </w:rPr>
      </w:pPr>
    </w:p>
    <w:tbl>
      <w:tblPr>
        <w:tblStyle w:val="TableGrid"/>
        <w:tblW w:w="4862" w:type="pct"/>
        <w:tblCellSpacing w:w="28" w:type="dxa"/>
        <w:tblInd w:w="425" w:type="dxa"/>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3261"/>
        <w:gridCol w:w="3402"/>
        <w:gridCol w:w="3260"/>
      </w:tblGrid>
      <w:tr w:rsidR="00AF618B" w:rsidRPr="002C1C22" w14:paraId="613A303B" w14:textId="77777777" w:rsidTr="005472C3">
        <w:trPr>
          <w:trHeight w:val="340"/>
          <w:tblCellSpacing w:w="28" w:type="dxa"/>
        </w:trPr>
        <w:tc>
          <w:tcPr>
            <w:tcW w:w="3177" w:type="dxa"/>
          </w:tcPr>
          <w:p w14:paraId="4C76F402" w14:textId="209236E0" w:rsidR="00AF618B" w:rsidRPr="002C1C22" w:rsidRDefault="00AF618B" w:rsidP="00615861">
            <w:pPr>
              <w:rPr>
                <w:b w:val="0"/>
                <w:szCs w:val="18"/>
              </w:rPr>
            </w:pPr>
            <w:r w:rsidRPr="002C1C22">
              <w:rPr>
                <w:b w:val="0"/>
                <w:szCs w:val="18"/>
              </w:rPr>
              <w:t>Density</w:t>
            </w:r>
          </w:p>
        </w:tc>
        <w:tc>
          <w:tcPr>
            <w:tcW w:w="3346" w:type="dxa"/>
            <w:tcBorders>
              <w:top w:val="nil"/>
              <w:left w:val="nil"/>
              <w:bottom w:val="nil"/>
              <w:right w:val="nil"/>
            </w:tcBorders>
          </w:tcPr>
          <w:p w14:paraId="0A7BBF41" w14:textId="12AF10C1" w:rsidR="00AF618B" w:rsidRPr="002C1C22" w:rsidRDefault="00AF618B" w:rsidP="00615861">
            <w:pPr>
              <w:pStyle w:val="NormalWeb"/>
              <w:spacing w:before="0" w:beforeAutospacing="0" w:after="0" w:afterAutospacing="0"/>
              <w:rPr>
                <w:rFonts w:asciiTheme="minorHAnsi" w:eastAsia="Times New Roman" w:hAnsiTheme="minorHAnsi"/>
                <w:b w:val="0"/>
                <w:sz w:val="22"/>
                <w:szCs w:val="18"/>
              </w:rPr>
            </w:pPr>
          </w:p>
        </w:tc>
        <w:tc>
          <w:tcPr>
            <w:tcW w:w="3176" w:type="dxa"/>
          </w:tcPr>
          <w:p w14:paraId="4864E1E0" w14:textId="3F7F32BA" w:rsidR="00AF618B" w:rsidRPr="002C1C22" w:rsidRDefault="00AF618B" w:rsidP="00615861">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Kg</w:t>
            </w:r>
          </w:p>
        </w:tc>
      </w:tr>
      <w:tr w:rsidR="00AF618B" w:rsidRPr="002C1C22" w14:paraId="76974914" w14:textId="77777777" w:rsidTr="005472C3">
        <w:trPr>
          <w:trHeight w:val="340"/>
          <w:tblCellSpacing w:w="28" w:type="dxa"/>
        </w:trPr>
        <w:tc>
          <w:tcPr>
            <w:tcW w:w="3177" w:type="dxa"/>
          </w:tcPr>
          <w:p w14:paraId="105929D1" w14:textId="085C24DA" w:rsidR="00AF618B" w:rsidRPr="002C1C22" w:rsidRDefault="00AF618B" w:rsidP="00615861">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Mass</w:t>
            </w:r>
          </w:p>
        </w:tc>
        <w:tc>
          <w:tcPr>
            <w:tcW w:w="3346" w:type="dxa"/>
            <w:tcBorders>
              <w:top w:val="nil"/>
              <w:left w:val="nil"/>
              <w:bottom w:val="nil"/>
              <w:right w:val="nil"/>
            </w:tcBorders>
          </w:tcPr>
          <w:p w14:paraId="47A5FD5C" w14:textId="77777777" w:rsidR="00AF618B" w:rsidRPr="002C1C22" w:rsidRDefault="00AF618B" w:rsidP="00615861">
            <w:pPr>
              <w:pStyle w:val="NormalWeb"/>
              <w:spacing w:before="0" w:beforeAutospacing="0" w:after="0" w:afterAutospacing="0"/>
              <w:rPr>
                <w:rFonts w:asciiTheme="minorHAnsi" w:eastAsia="Times New Roman" w:hAnsiTheme="minorHAnsi"/>
                <w:b w:val="0"/>
                <w:sz w:val="22"/>
                <w:szCs w:val="18"/>
              </w:rPr>
            </w:pPr>
          </w:p>
        </w:tc>
        <w:tc>
          <w:tcPr>
            <w:tcW w:w="3176" w:type="dxa"/>
          </w:tcPr>
          <w:p w14:paraId="45F5825F" w14:textId="163158CB" w:rsidR="00AF618B" w:rsidRPr="002C1C22" w:rsidRDefault="00AF618B" w:rsidP="00615861">
            <w:pPr>
              <w:pStyle w:val="NormalWeb"/>
              <w:spacing w:before="0" w:beforeAutospacing="0" w:after="0" w:afterAutospacing="0"/>
              <w:rPr>
                <w:rFonts w:asciiTheme="minorHAnsi" w:hAnsiTheme="minorHAnsi"/>
                <w:b w:val="0"/>
                <w:sz w:val="22"/>
                <w:vertAlign w:val="superscript"/>
              </w:rPr>
            </w:pPr>
            <w:r w:rsidRPr="002C1C22">
              <w:rPr>
                <w:rFonts w:asciiTheme="minorHAnsi" w:hAnsiTheme="minorHAnsi"/>
                <w:b w:val="0"/>
                <w:sz w:val="22"/>
              </w:rPr>
              <w:t>Kg/m</w:t>
            </w:r>
            <w:r w:rsidRPr="002C1C22">
              <w:rPr>
                <w:rFonts w:asciiTheme="minorHAnsi" w:hAnsiTheme="minorHAnsi"/>
                <w:b w:val="0"/>
                <w:sz w:val="22"/>
                <w:vertAlign w:val="superscript"/>
              </w:rPr>
              <w:t>3</w:t>
            </w:r>
          </w:p>
        </w:tc>
      </w:tr>
      <w:tr w:rsidR="00AF618B" w:rsidRPr="002C1C22" w14:paraId="66C5ED45" w14:textId="77777777" w:rsidTr="005472C3">
        <w:trPr>
          <w:trHeight w:val="340"/>
          <w:tblCellSpacing w:w="28" w:type="dxa"/>
        </w:trPr>
        <w:tc>
          <w:tcPr>
            <w:tcW w:w="3177" w:type="dxa"/>
          </w:tcPr>
          <w:p w14:paraId="24DB8AEA" w14:textId="2CF7E291" w:rsidR="00AF618B" w:rsidRPr="002C1C22" w:rsidRDefault="00AF618B" w:rsidP="00615861">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Volume</w:t>
            </w:r>
          </w:p>
        </w:tc>
        <w:tc>
          <w:tcPr>
            <w:tcW w:w="3346" w:type="dxa"/>
            <w:tcBorders>
              <w:top w:val="nil"/>
              <w:left w:val="nil"/>
              <w:bottom w:val="nil"/>
              <w:right w:val="nil"/>
            </w:tcBorders>
          </w:tcPr>
          <w:p w14:paraId="156CF639" w14:textId="77777777" w:rsidR="00AF618B" w:rsidRPr="002C1C22" w:rsidRDefault="00AF618B" w:rsidP="00615861">
            <w:pPr>
              <w:pStyle w:val="NormalWeb"/>
              <w:spacing w:before="0" w:beforeAutospacing="0" w:after="0" w:afterAutospacing="0"/>
              <w:rPr>
                <w:rFonts w:asciiTheme="minorHAnsi" w:eastAsia="Times New Roman" w:hAnsiTheme="minorHAnsi"/>
                <w:b w:val="0"/>
                <w:sz w:val="22"/>
                <w:szCs w:val="18"/>
              </w:rPr>
            </w:pPr>
          </w:p>
        </w:tc>
        <w:tc>
          <w:tcPr>
            <w:tcW w:w="3176" w:type="dxa"/>
          </w:tcPr>
          <w:p w14:paraId="102E9990" w14:textId="630CD782" w:rsidR="00AF618B" w:rsidRPr="002C1C22" w:rsidRDefault="00AF618B" w:rsidP="00615861">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w:t>
            </w:r>
            <w:r w:rsidRPr="002C1C22">
              <w:rPr>
                <w:rFonts w:asciiTheme="minorHAnsi" w:hAnsiTheme="minorHAnsi"/>
                <w:b w:val="0"/>
                <w:sz w:val="22"/>
                <w:vertAlign w:val="superscript"/>
              </w:rPr>
              <w:t>3</w:t>
            </w:r>
          </w:p>
        </w:tc>
      </w:tr>
    </w:tbl>
    <w:p w14:paraId="7DAE11D3" w14:textId="72ED41C0" w:rsidR="00547FFA" w:rsidRPr="002C1C22" w:rsidRDefault="00547FFA" w:rsidP="008657DF">
      <w:pPr>
        <w:jc w:val="right"/>
        <w:rPr>
          <w:b/>
          <w:sz w:val="20"/>
        </w:rPr>
      </w:pPr>
      <w:r w:rsidRPr="002C1C22">
        <w:rPr>
          <w:i/>
          <w:sz w:val="20"/>
        </w:rPr>
        <w:t>3 marks</w:t>
      </w:r>
    </w:p>
    <w:p w14:paraId="6B46C1D6" w14:textId="77777777" w:rsidR="008657DF" w:rsidRPr="002C1C22" w:rsidRDefault="008657DF" w:rsidP="00417384"/>
    <w:p w14:paraId="30B61845" w14:textId="4B4C9FC2" w:rsidR="00F27F93" w:rsidRPr="002C1C22" w:rsidRDefault="00D86848" w:rsidP="00FA1B39">
      <w:pPr>
        <w:tabs>
          <w:tab w:val="right" w:pos="10205"/>
        </w:tabs>
        <w:ind w:left="426" w:hanging="426"/>
        <w:rPr>
          <w:rFonts w:cs="Tahoma"/>
          <w:i/>
        </w:rPr>
      </w:pPr>
      <w:r w:rsidRPr="002C1C22">
        <w:rPr>
          <w:rFonts w:cs="Tahoma"/>
        </w:rPr>
        <w:t>3.</w:t>
      </w:r>
      <w:r w:rsidR="00BD049D" w:rsidRPr="002C1C22">
        <w:rPr>
          <w:rFonts w:cs="Tahoma"/>
        </w:rPr>
        <w:tab/>
      </w:r>
      <w:r w:rsidR="00F27F93" w:rsidRPr="002C1C22">
        <w:rPr>
          <w:rFonts w:cs="Tahoma"/>
        </w:rPr>
        <w:t>Which of the following statements is true</w:t>
      </w:r>
      <w:r w:rsidR="00B82C9F" w:rsidRPr="002C1C22">
        <w:rPr>
          <w:rFonts w:cs="Tahoma"/>
        </w:rPr>
        <w:t xml:space="preserve">?  </w:t>
      </w:r>
      <w:r w:rsidR="00FA1B39" w:rsidRPr="002C1C22">
        <w:rPr>
          <w:rFonts w:cs="Tahoma"/>
        </w:rPr>
        <w:tab/>
      </w:r>
    </w:p>
    <w:p w14:paraId="0C25E65C" w14:textId="77777777" w:rsidR="008364F7" w:rsidRPr="002C1C22" w:rsidRDefault="008364F7" w:rsidP="00AF618B">
      <w:pPr>
        <w:tabs>
          <w:tab w:val="left" w:pos="851"/>
        </w:tabs>
        <w:ind w:left="1276" w:hanging="851"/>
        <w:rPr>
          <w:rFonts w:cs="Tahoma"/>
          <w:b/>
          <w:sz w:val="12"/>
        </w:rPr>
      </w:pPr>
    </w:p>
    <w:p w14:paraId="76572311" w14:textId="77BA396D" w:rsidR="00FA1B39" w:rsidRPr="002C1C22" w:rsidRDefault="00FA1B39" w:rsidP="00AF618B">
      <w:pPr>
        <w:tabs>
          <w:tab w:val="left" w:pos="851"/>
        </w:tabs>
        <w:ind w:left="1276" w:hanging="851"/>
        <w:rPr>
          <w:rFonts w:cs="Tahoma"/>
        </w:rPr>
      </w:pPr>
      <w:r w:rsidRPr="002C1C22">
        <w:rPr>
          <w:rFonts w:cs="Tahoma"/>
          <w:b/>
        </w:rPr>
        <w:t>A</w:t>
      </w:r>
      <w:r w:rsidRPr="002C1C22">
        <w:rPr>
          <w:rFonts w:cs="Tahoma"/>
        </w:rPr>
        <w:tab/>
      </w:r>
      <w:r w:rsidR="00AF618B" w:rsidRPr="002C1C22">
        <w:rPr>
          <w:rFonts w:cs="Tahoma"/>
          <w:bCs/>
          <w:szCs w:val="22"/>
        </w:rPr>
        <w:sym w:font="Wingdings 2" w:char="F0A3"/>
      </w:r>
      <w:r w:rsidR="00AF618B" w:rsidRPr="002C1C22">
        <w:rPr>
          <w:rFonts w:cs="Tahoma"/>
          <w:bCs/>
          <w:szCs w:val="22"/>
        </w:rPr>
        <w:tab/>
      </w:r>
      <w:r w:rsidRPr="002C1C22">
        <w:rPr>
          <w:rFonts w:cs="Tahoma"/>
        </w:rPr>
        <w:t>Changes of state are physical changes and not chemical changes</w:t>
      </w:r>
    </w:p>
    <w:p w14:paraId="07E93F30" w14:textId="29C162FC" w:rsidR="00FA1B39" w:rsidRPr="002C1C22" w:rsidRDefault="00FA1B39" w:rsidP="00AF618B">
      <w:pPr>
        <w:tabs>
          <w:tab w:val="left" w:pos="851"/>
        </w:tabs>
        <w:ind w:left="1276" w:hanging="851"/>
        <w:rPr>
          <w:rFonts w:cs="Tahoma"/>
        </w:rPr>
      </w:pPr>
      <w:r w:rsidRPr="002C1C22">
        <w:rPr>
          <w:rFonts w:cs="Tahoma"/>
          <w:b/>
        </w:rPr>
        <w:t>B</w:t>
      </w:r>
      <w:r w:rsidRPr="002C1C22">
        <w:rPr>
          <w:rFonts w:cs="Tahoma"/>
        </w:rPr>
        <w:tab/>
      </w:r>
      <w:r w:rsidR="00AF618B" w:rsidRPr="002C1C22">
        <w:rPr>
          <w:rFonts w:cs="Tahoma"/>
          <w:bCs/>
          <w:szCs w:val="22"/>
        </w:rPr>
        <w:sym w:font="Wingdings 2" w:char="F0A3"/>
      </w:r>
      <w:r w:rsidR="00AF618B" w:rsidRPr="002C1C22">
        <w:rPr>
          <w:rFonts w:cs="Tahoma"/>
          <w:bCs/>
          <w:szCs w:val="22"/>
        </w:rPr>
        <w:tab/>
      </w:r>
      <w:r w:rsidRPr="002C1C22">
        <w:rPr>
          <w:rFonts w:cs="Tahoma"/>
        </w:rPr>
        <w:t>As a substance changes from a liquid to a solid during freezing its mass will increase</w:t>
      </w:r>
    </w:p>
    <w:p w14:paraId="1A29B93B" w14:textId="7AFF19DC" w:rsidR="00FA1B39" w:rsidRPr="002C1C22" w:rsidRDefault="00FA1B39" w:rsidP="00D27C5A">
      <w:pPr>
        <w:tabs>
          <w:tab w:val="left" w:pos="851"/>
        </w:tabs>
        <w:ind w:left="1276" w:right="991" w:hanging="851"/>
        <w:rPr>
          <w:rFonts w:cs="Tahoma"/>
        </w:rPr>
      </w:pPr>
      <w:r w:rsidRPr="002C1C22">
        <w:rPr>
          <w:rFonts w:cs="Tahoma"/>
          <w:b/>
        </w:rPr>
        <w:t>C</w:t>
      </w:r>
      <w:r w:rsidRPr="002C1C22">
        <w:rPr>
          <w:rFonts w:cs="Tahoma"/>
        </w:rPr>
        <w:tab/>
      </w:r>
      <w:r w:rsidR="00AF618B" w:rsidRPr="002C1C22">
        <w:rPr>
          <w:rFonts w:cs="Tahoma"/>
          <w:bCs/>
          <w:szCs w:val="22"/>
        </w:rPr>
        <w:sym w:font="Wingdings 2" w:char="F0A3"/>
      </w:r>
      <w:r w:rsidR="00AF618B" w:rsidRPr="002C1C22">
        <w:rPr>
          <w:rFonts w:cs="Tahoma"/>
          <w:bCs/>
          <w:szCs w:val="22"/>
        </w:rPr>
        <w:tab/>
      </w:r>
      <w:r w:rsidRPr="002C1C22">
        <w:rPr>
          <w:rFonts w:cs="Tahoma"/>
        </w:rPr>
        <w:t>When a substance changes state</w:t>
      </w:r>
      <w:r w:rsidR="00A41A93" w:rsidRPr="002C1C22">
        <w:rPr>
          <w:rFonts w:cs="Tahoma"/>
        </w:rPr>
        <w:t>,</w:t>
      </w:r>
      <w:r w:rsidRPr="002C1C22">
        <w:rPr>
          <w:rFonts w:cs="Tahoma"/>
        </w:rPr>
        <w:t xml:space="preserve"> the substance cannot recover its original properties if the change is reversed</w:t>
      </w:r>
    </w:p>
    <w:p w14:paraId="6722D426" w14:textId="3E31914B" w:rsidR="00D27C5A" w:rsidRPr="002C1C22" w:rsidRDefault="00FA1B39" w:rsidP="00D27C5A">
      <w:pPr>
        <w:tabs>
          <w:tab w:val="left" w:pos="851"/>
          <w:tab w:val="right" w:pos="10205"/>
        </w:tabs>
        <w:ind w:left="1276" w:hanging="851"/>
      </w:pPr>
      <w:r w:rsidRPr="002C1C22">
        <w:rPr>
          <w:rFonts w:cs="Tahoma"/>
          <w:b/>
        </w:rPr>
        <w:t>D</w:t>
      </w:r>
      <w:r w:rsidRPr="002C1C22">
        <w:rPr>
          <w:rFonts w:cs="Tahoma"/>
          <w:b/>
        </w:rPr>
        <w:tab/>
      </w:r>
      <w:r w:rsidR="00AF618B" w:rsidRPr="002C1C22">
        <w:rPr>
          <w:rFonts w:cs="Tahoma"/>
          <w:bCs/>
          <w:szCs w:val="22"/>
        </w:rPr>
        <w:sym w:font="Wingdings 2" w:char="F0A3"/>
      </w:r>
      <w:r w:rsidR="00AF618B" w:rsidRPr="002C1C22">
        <w:rPr>
          <w:rFonts w:cs="Tahoma"/>
          <w:bCs/>
          <w:szCs w:val="22"/>
        </w:rPr>
        <w:tab/>
      </w:r>
      <w:r w:rsidRPr="002C1C22">
        <w:rPr>
          <w:rFonts w:cs="Tahoma"/>
        </w:rPr>
        <w:t>When a substance changes state, its temperature also changes</w:t>
      </w:r>
      <w:r w:rsidR="00D27C5A" w:rsidRPr="002C1C22">
        <w:rPr>
          <w:rFonts w:cs="Tahoma"/>
        </w:rPr>
        <w:tab/>
      </w:r>
      <w:r w:rsidR="00D27C5A" w:rsidRPr="002C1C22">
        <w:rPr>
          <w:rFonts w:cs="Tahoma"/>
          <w:i/>
          <w:sz w:val="20"/>
        </w:rPr>
        <w:t>1 mark</w:t>
      </w:r>
    </w:p>
    <w:p w14:paraId="03FBA732" w14:textId="77777777" w:rsidR="00D27C5A" w:rsidRPr="002C1C22" w:rsidRDefault="00D27C5A" w:rsidP="00FA1B39">
      <w:pPr>
        <w:ind w:left="426" w:hanging="426"/>
        <w:rPr>
          <w:rFonts w:cs="Tahoma"/>
        </w:rPr>
      </w:pPr>
    </w:p>
    <w:p w14:paraId="1300528C" w14:textId="3D71AD22" w:rsidR="008657DF" w:rsidRPr="002C1C22" w:rsidRDefault="000D020E" w:rsidP="008657DF">
      <w:pPr>
        <w:tabs>
          <w:tab w:val="right" w:pos="10205"/>
        </w:tabs>
        <w:ind w:left="426" w:hanging="426"/>
        <w:rPr>
          <w:rFonts w:cs="Tahoma"/>
          <w:i/>
        </w:rPr>
      </w:pPr>
      <w:r w:rsidRPr="002C1C22">
        <w:rPr>
          <w:rFonts w:cs="Tahoma"/>
        </w:rPr>
        <w:t>4</w:t>
      </w:r>
      <w:r w:rsidR="008657DF" w:rsidRPr="002C1C22">
        <w:rPr>
          <w:rFonts w:cs="Tahoma"/>
        </w:rPr>
        <w:t>.</w:t>
      </w:r>
      <w:r w:rsidR="008657DF" w:rsidRPr="002C1C22">
        <w:rPr>
          <w:rFonts w:cs="Tahoma"/>
        </w:rPr>
        <w:tab/>
        <w:t xml:space="preserve">Complete the following sentence.  </w:t>
      </w:r>
      <w:r w:rsidR="008657DF" w:rsidRPr="002C1C22">
        <w:rPr>
          <w:rFonts w:cs="Tahoma"/>
        </w:rPr>
        <w:tab/>
      </w:r>
    </w:p>
    <w:p w14:paraId="0E6B78A3" w14:textId="77777777" w:rsidR="008657DF" w:rsidRPr="002C1C22" w:rsidRDefault="008657DF" w:rsidP="008657DF">
      <w:pPr>
        <w:pStyle w:val="ListParagraph"/>
        <w:rPr>
          <w:rFonts w:cs="Tahoma"/>
        </w:rPr>
      </w:pPr>
    </w:p>
    <w:p w14:paraId="4BFFCC65" w14:textId="77777777" w:rsidR="008657DF" w:rsidRPr="002C1C22" w:rsidRDefault="008657DF" w:rsidP="008657DF">
      <w:pPr>
        <w:pStyle w:val="ListParagraph"/>
        <w:ind w:left="426"/>
        <w:rPr>
          <w:rFonts w:cs="Tahoma"/>
        </w:rPr>
      </w:pPr>
      <w:r w:rsidRPr="002C1C22">
        <w:rPr>
          <w:rFonts w:cs="Tahoma"/>
        </w:rPr>
        <w:t>‘The required energy for a substance to change state is called…’</w:t>
      </w:r>
    </w:p>
    <w:p w14:paraId="25030641" w14:textId="77777777" w:rsidR="008364F7" w:rsidRPr="002C1C22" w:rsidRDefault="008364F7" w:rsidP="008657DF">
      <w:pPr>
        <w:pStyle w:val="ListParagraph"/>
        <w:tabs>
          <w:tab w:val="left" w:pos="851"/>
        </w:tabs>
        <w:ind w:left="1276" w:hanging="850"/>
        <w:rPr>
          <w:rFonts w:cs="Tahoma"/>
          <w:b/>
          <w:sz w:val="12"/>
        </w:rPr>
      </w:pPr>
    </w:p>
    <w:p w14:paraId="2F512DF6" w14:textId="77777777" w:rsidR="008657DF" w:rsidRPr="002C1C22" w:rsidRDefault="008657DF" w:rsidP="008657DF">
      <w:pPr>
        <w:pStyle w:val="ListParagraph"/>
        <w:tabs>
          <w:tab w:val="left" w:pos="851"/>
        </w:tabs>
        <w:ind w:left="1276" w:hanging="850"/>
        <w:rPr>
          <w:rFonts w:cs="Tahoma"/>
        </w:rPr>
      </w:pPr>
      <w:r w:rsidRPr="002C1C22">
        <w:rPr>
          <w:rFonts w:cs="Tahoma"/>
          <w:b/>
        </w:rPr>
        <w:t>A</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Thermal energy</w:t>
      </w:r>
    </w:p>
    <w:p w14:paraId="585D0617" w14:textId="77777777" w:rsidR="008657DF" w:rsidRPr="002C1C22" w:rsidRDefault="008657DF" w:rsidP="008657DF">
      <w:pPr>
        <w:pStyle w:val="ListParagraph"/>
        <w:tabs>
          <w:tab w:val="left" w:pos="851"/>
        </w:tabs>
        <w:ind w:left="1276" w:hanging="850"/>
        <w:rPr>
          <w:rFonts w:cs="Tahoma"/>
        </w:rPr>
      </w:pPr>
      <w:r w:rsidRPr="002C1C22">
        <w:rPr>
          <w:rFonts w:cs="Tahoma"/>
          <w:b/>
        </w:rPr>
        <w:t>B</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Latent heat</w:t>
      </w:r>
    </w:p>
    <w:p w14:paraId="03BF8464" w14:textId="77777777" w:rsidR="008657DF" w:rsidRPr="002C1C22" w:rsidRDefault="008657DF" w:rsidP="008657DF">
      <w:pPr>
        <w:pStyle w:val="ListParagraph"/>
        <w:tabs>
          <w:tab w:val="left" w:pos="851"/>
        </w:tabs>
        <w:ind w:left="1276" w:hanging="850"/>
        <w:rPr>
          <w:rFonts w:cs="Tahoma"/>
        </w:rPr>
      </w:pPr>
      <w:r w:rsidRPr="002C1C22">
        <w:rPr>
          <w:rFonts w:cs="Tahoma"/>
          <w:b/>
        </w:rPr>
        <w:t>C</w:t>
      </w:r>
      <w:r w:rsidRPr="002C1C22">
        <w:rPr>
          <w:rFonts w:cs="Tahoma"/>
        </w:rPr>
        <w:tab/>
      </w:r>
      <w:r w:rsidRPr="002C1C22">
        <w:rPr>
          <w:rFonts w:cs="Tahoma"/>
          <w:bCs/>
          <w:szCs w:val="22"/>
        </w:rPr>
        <w:sym w:font="Wingdings 2" w:char="F0A3"/>
      </w:r>
      <w:r w:rsidRPr="002C1C22">
        <w:rPr>
          <w:rFonts w:cs="Tahoma"/>
          <w:bCs/>
          <w:szCs w:val="22"/>
        </w:rPr>
        <w:tab/>
      </w:r>
      <w:r w:rsidRPr="002C1C22">
        <w:rPr>
          <w:rFonts w:cs="Tahoma"/>
        </w:rPr>
        <w:t>Internal energy</w:t>
      </w:r>
    </w:p>
    <w:p w14:paraId="6546903F" w14:textId="77777777" w:rsidR="008657DF" w:rsidRPr="002C1C22" w:rsidRDefault="008657DF" w:rsidP="008657DF">
      <w:pPr>
        <w:pStyle w:val="ListParagraph"/>
        <w:tabs>
          <w:tab w:val="left" w:pos="851"/>
          <w:tab w:val="right" w:pos="10205"/>
        </w:tabs>
        <w:ind w:left="1276" w:hanging="850"/>
        <w:rPr>
          <w:rFonts w:cs="Tahoma"/>
          <w:sz w:val="20"/>
        </w:rPr>
      </w:pPr>
      <w:r w:rsidRPr="002C1C22">
        <w:rPr>
          <w:rFonts w:cs="Tahoma"/>
          <w:b/>
        </w:rPr>
        <w:t>D</w:t>
      </w:r>
      <w:r w:rsidRPr="002C1C22">
        <w:rPr>
          <w:rFonts w:cs="Tahoma"/>
          <w:b/>
        </w:rPr>
        <w:tab/>
      </w:r>
      <w:r w:rsidRPr="002C1C22">
        <w:rPr>
          <w:rFonts w:cs="Tahoma"/>
          <w:bCs/>
          <w:szCs w:val="22"/>
        </w:rPr>
        <w:sym w:font="Wingdings 2" w:char="F0A3"/>
      </w:r>
      <w:r w:rsidRPr="002C1C22">
        <w:rPr>
          <w:rFonts w:cs="Tahoma"/>
          <w:bCs/>
          <w:szCs w:val="22"/>
        </w:rPr>
        <w:tab/>
      </w:r>
      <w:r w:rsidRPr="002C1C22">
        <w:rPr>
          <w:rFonts w:cs="Tahoma"/>
        </w:rPr>
        <w:t>Potential energy</w:t>
      </w:r>
      <w:r w:rsidRPr="002C1C22">
        <w:rPr>
          <w:rFonts w:cs="Tahoma"/>
        </w:rPr>
        <w:tab/>
      </w:r>
      <w:r w:rsidRPr="002C1C22">
        <w:rPr>
          <w:rFonts w:cs="Tahoma"/>
          <w:i/>
          <w:sz w:val="20"/>
        </w:rPr>
        <w:t>1 mark</w:t>
      </w:r>
    </w:p>
    <w:p w14:paraId="5751D527" w14:textId="77777777" w:rsidR="009E490C" w:rsidRPr="002C1C22" w:rsidRDefault="009E490C">
      <w:pPr>
        <w:rPr>
          <w:rFonts w:cs="Tahoma"/>
        </w:rPr>
      </w:pPr>
      <w:r w:rsidRPr="002C1C22">
        <w:rPr>
          <w:rFonts w:cs="Tahoma"/>
        </w:rPr>
        <w:br w:type="page"/>
      </w:r>
    </w:p>
    <w:p w14:paraId="4CFA280A" w14:textId="54ECD199" w:rsidR="00001854" w:rsidRPr="002C1C22" w:rsidRDefault="00FA1B39" w:rsidP="00FA1B39">
      <w:pPr>
        <w:ind w:left="426" w:hanging="426"/>
        <w:rPr>
          <w:rFonts w:cs="Tahoma"/>
        </w:rPr>
      </w:pPr>
      <w:r w:rsidRPr="002C1C22">
        <w:rPr>
          <w:rFonts w:cs="Tahoma"/>
          <w:noProof/>
          <w:lang w:eastAsia="en-GB"/>
        </w:rPr>
        <w:lastRenderedPageBreak/>
        <mc:AlternateContent>
          <mc:Choice Requires="wpc">
            <w:drawing>
              <wp:anchor distT="0" distB="0" distL="114300" distR="114300" simplePos="0" relativeHeight="251655168" behindDoc="0" locked="0" layoutInCell="1" allowOverlap="1" wp14:anchorId="482B322C" wp14:editId="35BBD64A">
                <wp:simplePos x="0" y="0"/>
                <wp:positionH relativeFrom="column">
                  <wp:posOffset>280035</wp:posOffset>
                </wp:positionH>
                <wp:positionV relativeFrom="paragraph">
                  <wp:posOffset>167528</wp:posOffset>
                </wp:positionV>
                <wp:extent cx="6297295" cy="2734945"/>
                <wp:effectExtent l="0" t="0" r="0" b="0"/>
                <wp:wrapNone/>
                <wp:docPr id="539" name="Canvas 5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45" name="Group 545"/>
                        <wpg:cNvGrpSpPr/>
                        <wpg:grpSpPr>
                          <a:xfrm>
                            <a:off x="0" y="271849"/>
                            <a:ext cx="5746926" cy="2304487"/>
                            <a:chOff x="238891" y="271849"/>
                            <a:chExt cx="5173369" cy="2304487"/>
                          </a:xfrm>
                        </wpg:grpSpPr>
                        <wpg:grpSp>
                          <wpg:cNvPr id="543" name="Group 543"/>
                          <wpg:cNvGrpSpPr/>
                          <wpg:grpSpPr>
                            <a:xfrm>
                              <a:off x="238897" y="271849"/>
                              <a:ext cx="5173363" cy="1695522"/>
                              <a:chOff x="238897" y="271849"/>
                              <a:chExt cx="5173363" cy="1695522"/>
                            </a:xfrm>
                          </wpg:grpSpPr>
                          <wps:wsp>
                            <wps:cNvPr id="540" name="Text Box 540"/>
                            <wps:cNvSpPr txBox="1"/>
                            <wps:spPr>
                              <a:xfrm>
                                <a:off x="238897" y="271849"/>
                                <a:ext cx="5173363" cy="494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59680" w14:textId="13203268" w:rsidR="004060DD" w:rsidRPr="00FA1B39" w:rsidRDefault="004060DD">
                                  <w:r w:rsidRPr="00FA1B39">
                                    <w:rPr>
                                      <w:b/>
                                    </w:rPr>
                                    <w:t>Student A:</w:t>
                                  </w:r>
                                  <w:r w:rsidRPr="00FA1B39">
                                    <w:t xml:space="preserve"> </w:t>
                                  </w:r>
                                  <w:r>
                                    <w:t>‘</w:t>
                                  </w:r>
                                  <w:r w:rsidRPr="00FA1B39">
                                    <w:t>specific capacity of a substance is the amount of energy required to raise the temperature of one kilogram of the substance by one degree Celsius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Text Box 540"/>
                            <wps:cNvSpPr txBox="1"/>
                            <wps:spPr>
                              <a:xfrm>
                                <a:off x="238897" y="863740"/>
                                <a:ext cx="5173345" cy="4940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8532" w14:textId="64228120" w:rsidR="004060DD" w:rsidRPr="00FA1B39" w:rsidRDefault="004060DD" w:rsidP="00CF393F">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B:</w:t>
                                  </w:r>
                                  <w:r w:rsidRPr="00FA1B39">
                                    <w:rPr>
                                      <w:rFonts w:asciiTheme="minorHAnsi" w:eastAsia="Times New Roman" w:hAnsiTheme="minorHAnsi"/>
                                      <w:sz w:val="22"/>
                                      <w:szCs w:val="22"/>
                                    </w:rPr>
                                    <w:t xml:space="preserve"> </w:t>
                                  </w:r>
                                  <w:r>
                                    <w:rPr>
                                      <w:rFonts w:asciiTheme="minorHAnsi" w:eastAsia="Times New Roman" w:hAnsiTheme="minorHAnsi"/>
                                      <w:sz w:val="22"/>
                                      <w:szCs w:val="22"/>
                                    </w:rPr>
                                    <w:t>‘</w:t>
                                  </w:r>
                                  <w:r w:rsidRPr="00FA1B39">
                                    <w:rPr>
                                      <w:rFonts w:asciiTheme="minorHAnsi" w:eastAsia="Times New Roman" w:hAnsiTheme="minorHAnsi"/>
                                      <w:sz w:val="22"/>
                                      <w:szCs w:val="22"/>
                                    </w:rPr>
                                    <w:t xml:space="preserve">specific capacity of a substance is the amount of energy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Text Box 540"/>
                            <wps:cNvSpPr txBox="1"/>
                            <wps:spPr>
                              <a:xfrm>
                                <a:off x="238897" y="1473341"/>
                                <a:ext cx="5173345" cy="4940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B3BDF" w14:textId="247A0226" w:rsidR="004060DD" w:rsidRPr="00FA1B39" w:rsidRDefault="004060DD" w:rsidP="00CF393F">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C:</w:t>
                                  </w:r>
                                  <w:r>
                                    <w:rPr>
                                      <w:rFonts w:asciiTheme="minorHAnsi" w:eastAsia="Times New Roman" w:hAnsiTheme="minorHAnsi"/>
                                      <w:sz w:val="22"/>
                                      <w:szCs w:val="22"/>
                                    </w:rPr>
                                    <w:t xml:space="preserve"> ‘</w:t>
                                  </w:r>
                                  <w:r w:rsidRPr="00FA1B39">
                                    <w:rPr>
                                      <w:rFonts w:asciiTheme="minorHAnsi" w:eastAsia="Times New Roman" w:hAnsiTheme="minorHAnsi"/>
                                      <w:sz w:val="22"/>
                                      <w:szCs w:val="22"/>
                                    </w:rPr>
                                    <w:t>specific capacity of a substance is the amount of power required to raise the temperature of one kilogram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44" name="Text Box 540"/>
                          <wps:cNvSpPr txBox="1"/>
                          <wps:spPr>
                            <a:xfrm>
                              <a:off x="238891" y="2082941"/>
                              <a:ext cx="5172710" cy="4933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242271" w14:textId="1AC0908E" w:rsidR="004060DD" w:rsidRPr="00FA1B39" w:rsidRDefault="004060DD" w:rsidP="005E2DCA">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D:</w:t>
                                </w:r>
                                <w:r>
                                  <w:rPr>
                                    <w:rFonts w:asciiTheme="minorHAnsi" w:eastAsia="Times New Roman" w:hAnsiTheme="minorHAnsi"/>
                                    <w:sz w:val="22"/>
                                    <w:szCs w:val="22"/>
                                  </w:rPr>
                                  <w:t xml:space="preserve"> ‘</w:t>
                                </w:r>
                                <w:r w:rsidRPr="00FA1B39">
                                  <w:rPr>
                                    <w:rFonts w:asciiTheme="minorHAnsi" w:eastAsia="Times New Roman" w:hAnsiTheme="minorHAnsi"/>
                                    <w:sz w:val="22"/>
                                    <w:szCs w:val="22"/>
                                  </w:rPr>
                                  <w:t xml:space="preserve">specific capacity of a substance is the amount of power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V relativeFrom="margin">
                  <wp14:pctHeight>0</wp14:pctHeight>
                </wp14:sizeRelV>
              </wp:anchor>
            </w:drawing>
          </mc:Choice>
          <mc:Fallback>
            <w:pict>
              <v:group w14:anchorId="482B322C" id="Canvas 539" o:spid="_x0000_s1262" editas="canvas" style="position:absolute;left:0;text-align:left;margin-left:22.05pt;margin-top:13.2pt;width:495.85pt;height:215.35pt;z-index:251655168;mso-position-horizontal-relative:text;mso-position-vertical-relative:text;mso-height-relative:margin" coordsize="62972,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">
                <v:shape id="_x0000_s1263" type="#_x0000_t75" style="position:absolute;width:62972;height:27349;visibility:visible;mso-wrap-style:square">
                  <v:fill o:detectmouseclick="t"/>
                  <v:path o:connecttype="none"/>
                </v:shape>
                <v:group id="Group 545" o:spid="_x0000_s1264" style="position:absolute;top:2718;width:57469;height:23045" coordorigin="2388,2718" coordsize="51733,2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543" o:spid="_x0000_s1265" style="position:absolute;left:2388;top:2718;width:51734;height:16955" coordorigin="2388,2718" coordsize="51733,1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Text Box 540" o:spid="_x0000_s1266" type="#_x0000_t202" style="position:absolute;left:2388;top:2718;width:51734;height:4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qNJcIA&#10;AADcAAAADwAAAGRycy9kb3ducmV2LnhtbERPTWsCMRC9F/ofwhR6q1mL1rIaRUtFiyfX6nnYjLvB&#10;zWRNoq7/3hwKPT7e92TW2UZcyQfjWEG/l4EgLp02XCn43S3fPkGEiKyxcUwK7hRgNn1+mmCu3Y23&#10;dC1iJVIIhxwV1DG2uZShrMli6LmWOHFH5y3GBH0ltcdbCreNfM+yD2nRcGqosaWvmspTcbEKznu/&#10;G/TN92HZ/BTmPDptFiscKfX60s3HICJ18V/8515rBcNBmp/OpCM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0lwgAAANwAAAAPAAAAAAAAAAAAAAAAAJgCAABkcnMvZG93&#10;bnJldi54bWxQSwUGAAAAAAQABAD1AAAAhwMAAAAA&#10;" fillcolor="white [3201]" strokeweight=".5pt">
                      <v:textbox>
                        <w:txbxContent>
                          <w:p w14:paraId="4B059680" w14:textId="13203268" w:rsidR="004060DD" w:rsidRPr="00FA1B39" w:rsidRDefault="004060DD">
                            <w:r w:rsidRPr="00FA1B39">
                              <w:rPr>
                                <w:b/>
                              </w:rPr>
                              <w:t>Student A:</w:t>
                            </w:r>
                            <w:r w:rsidRPr="00FA1B39">
                              <w:t xml:space="preserve"> </w:t>
                            </w:r>
                            <w:r>
                              <w:t>‘</w:t>
                            </w:r>
                            <w:r w:rsidRPr="00FA1B39">
                              <w:t>specific capacity of a substance is the amount of energy required to raise the temperature of one kilogram of the substance by one degree Celsius</w:t>
                            </w:r>
                            <w:r>
                              <w:t>’</w:t>
                            </w:r>
                          </w:p>
                        </w:txbxContent>
                      </v:textbox>
                    </v:shape>
                    <v:shape id="Text Box 540" o:spid="_x0000_s1267" type="#_x0000_t202" style="position:absolute;left:2388;top:8637;width:51734;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49sYA&#10;AADcAAAADwAAAGRycy9kb3ducmV2LnhtbESPT2vCQBTE74LfYXlCb3Xjv1ZTV5FCQYuXJsXzI/ua&#10;DWbfxuw2pv30XaHgcZiZ3zDrbW9r0VHrK8cKJuMEBHHhdMWlgs/87XEJwgdkjbVjUvBDHrab4WCN&#10;qXZX/qAuC6WIEPYpKjAhNKmUvjBk0Y9dQxy9L9daDFG2pdQtXiPc1nKaJE/SYsVxwWBDr4aKc/Zt&#10;FTwH87767XcHPz12eX44LS+zmVfqYdTvXkAE6sM9/N/eawWL+QRu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49sYAAADcAAAADwAAAAAAAAAAAAAAAACYAgAAZHJz&#10;L2Rvd25yZXYueG1sUEsFBgAAAAAEAAQA9QAAAIsDAAAAAA==&#10;" fillcolor="window" strokeweight=".5pt">
                      <v:textbox>
                        <w:txbxContent>
                          <w:p w14:paraId="2B2F8532" w14:textId="64228120" w:rsidR="004060DD" w:rsidRPr="00FA1B39" w:rsidRDefault="004060DD" w:rsidP="00CF393F">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B:</w:t>
                            </w:r>
                            <w:r w:rsidRPr="00FA1B39">
                              <w:rPr>
                                <w:rFonts w:asciiTheme="minorHAnsi" w:eastAsia="Times New Roman" w:hAnsiTheme="minorHAnsi"/>
                                <w:sz w:val="22"/>
                                <w:szCs w:val="22"/>
                              </w:rPr>
                              <w:t xml:space="preserve"> </w:t>
                            </w:r>
                            <w:r>
                              <w:rPr>
                                <w:rFonts w:asciiTheme="minorHAnsi" w:eastAsia="Times New Roman" w:hAnsiTheme="minorHAnsi"/>
                                <w:sz w:val="22"/>
                                <w:szCs w:val="22"/>
                              </w:rPr>
                              <w:t>‘</w:t>
                            </w:r>
                            <w:r w:rsidRPr="00FA1B39">
                              <w:rPr>
                                <w:rFonts w:asciiTheme="minorHAnsi" w:eastAsia="Times New Roman" w:hAnsiTheme="minorHAnsi"/>
                                <w:sz w:val="22"/>
                                <w:szCs w:val="22"/>
                              </w:rPr>
                              <w:t xml:space="preserve">specific capacity of a substance is the amount of energy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v:textbox>
                    </v:shape>
                    <v:shape id="Text Box 540" o:spid="_x0000_s1268" type="#_x0000_t202" style="position:absolute;left:2388;top:14733;width:51734;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mgcYA&#10;AADcAAAADwAAAGRycy9kb3ducmV2LnhtbESPT2vCQBTE74V+h+UJ3urG2PondRURhCq91JSeH9ln&#10;NjT7Ns2uMfrp3UKhx2FmfsMs172tRUetrxwrGI8SEMSF0xWXCj7z3dMchA/IGmvHpOBKHtarx4cl&#10;Ztpd+IO6YyhFhLDPUIEJocmk9IUhi37kGuLonVxrMUTZllK3eIlwW8s0SabSYsVxwWBDW0PF9/Fs&#10;FcyCOSxu/Wbv0/cuz/df85/JxCs1HPSbVxCB+vAf/mu/aQUvzyn8no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mmgcYAAADcAAAADwAAAAAAAAAAAAAAAACYAgAAZHJz&#10;L2Rvd25yZXYueG1sUEsFBgAAAAAEAAQA9QAAAIsDAAAAAA==&#10;" fillcolor="window" strokeweight=".5pt">
                      <v:textbox>
                        <w:txbxContent>
                          <w:p w14:paraId="2F1B3BDF" w14:textId="247A0226" w:rsidR="004060DD" w:rsidRPr="00FA1B39" w:rsidRDefault="004060DD" w:rsidP="00CF393F">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C:</w:t>
                            </w:r>
                            <w:r>
                              <w:rPr>
                                <w:rFonts w:asciiTheme="minorHAnsi" w:eastAsia="Times New Roman" w:hAnsiTheme="minorHAnsi"/>
                                <w:sz w:val="22"/>
                                <w:szCs w:val="22"/>
                              </w:rPr>
                              <w:t xml:space="preserve"> ‘</w:t>
                            </w:r>
                            <w:r w:rsidRPr="00FA1B39">
                              <w:rPr>
                                <w:rFonts w:asciiTheme="minorHAnsi" w:eastAsia="Times New Roman" w:hAnsiTheme="minorHAnsi"/>
                                <w:sz w:val="22"/>
                                <w:szCs w:val="22"/>
                              </w:rPr>
                              <w:t>specific capacity of a substance is the amount of power required to raise the temperature of one kilogram of the substance by one degree Celsius</w:t>
                            </w:r>
                            <w:r>
                              <w:rPr>
                                <w:rFonts w:asciiTheme="minorHAnsi" w:eastAsia="Times New Roman" w:hAnsiTheme="minorHAnsi"/>
                                <w:sz w:val="22"/>
                                <w:szCs w:val="22"/>
                              </w:rPr>
                              <w:t>’</w:t>
                            </w:r>
                          </w:p>
                        </w:txbxContent>
                      </v:textbox>
                    </v:shape>
                  </v:group>
                  <v:shape id="Text Box 540" o:spid="_x0000_s1269" type="#_x0000_t202" style="position:absolute;left:2388;top:20829;width:51728;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bbsUA&#10;AADcAAAADwAAAGRycy9kb3ducmV2LnhtbESPQWvCQBSE7wX/w/IEb7qp2qrRVUQo1OKlRjw/ss9s&#10;aPZtzK4x7a/vFoQeh5n5hlltOluJlhpfOlbwPEpAEOdOl1woOGVvwzkIH5A1Vo5JwTd52Kx7TytM&#10;tbvzJ7XHUIgIYZ+iAhNCnUrpc0MW/cjVxNG7uMZiiLIppG7wHuG2kuMkeZUWS44LBmvaGcq/jjer&#10;YBbMx+Kn2+79+NBm2f48v04mXqlBv9suQQTqwn/40X7XCl6mU/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JtuxQAAANwAAAAPAAAAAAAAAAAAAAAAAJgCAABkcnMv&#10;ZG93bnJldi54bWxQSwUGAAAAAAQABAD1AAAAigMAAAAA&#10;" fillcolor="window" strokeweight=".5pt">
                    <v:textbox>
                      <w:txbxContent>
                        <w:p w14:paraId="75242271" w14:textId="1AC0908E" w:rsidR="004060DD" w:rsidRPr="00FA1B39" w:rsidRDefault="004060DD" w:rsidP="005E2DCA">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D:</w:t>
                          </w:r>
                          <w:r>
                            <w:rPr>
                              <w:rFonts w:asciiTheme="minorHAnsi" w:eastAsia="Times New Roman" w:hAnsiTheme="minorHAnsi"/>
                              <w:sz w:val="22"/>
                              <w:szCs w:val="22"/>
                            </w:rPr>
                            <w:t xml:space="preserve"> ‘</w:t>
                          </w:r>
                          <w:r w:rsidRPr="00FA1B39">
                            <w:rPr>
                              <w:rFonts w:asciiTheme="minorHAnsi" w:eastAsia="Times New Roman" w:hAnsiTheme="minorHAnsi"/>
                              <w:sz w:val="22"/>
                              <w:szCs w:val="22"/>
                            </w:rPr>
                            <w:t xml:space="preserve">specific capacity of a substance is the amount of power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v:textbox>
                  </v:shape>
                </v:group>
              </v:group>
            </w:pict>
          </mc:Fallback>
        </mc:AlternateContent>
      </w:r>
      <w:r w:rsidR="000D020E" w:rsidRPr="002C1C22">
        <w:rPr>
          <w:rFonts w:cs="Tahoma"/>
        </w:rPr>
        <w:t>5</w:t>
      </w:r>
      <w:r w:rsidR="00D86848" w:rsidRPr="002C1C22">
        <w:rPr>
          <w:rFonts w:cs="Tahoma"/>
        </w:rPr>
        <w:t>.</w:t>
      </w:r>
      <w:r w:rsidR="00D86848" w:rsidRPr="002C1C22">
        <w:rPr>
          <w:rFonts w:cs="Tahoma"/>
        </w:rPr>
        <w:tab/>
      </w:r>
      <w:r w:rsidR="004F50AE" w:rsidRPr="002C1C22">
        <w:rPr>
          <w:rFonts w:cs="Tahoma"/>
        </w:rPr>
        <w:t xml:space="preserve">A group of GCSE students </w:t>
      </w:r>
      <w:r w:rsidR="00001854" w:rsidRPr="002C1C22">
        <w:rPr>
          <w:rFonts w:cs="Tahoma"/>
        </w:rPr>
        <w:t>are taking part in an after</w:t>
      </w:r>
      <w:r w:rsidR="00A41A93" w:rsidRPr="002C1C22">
        <w:rPr>
          <w:rFonts w:cs="Tahoma"/>
        </w:rPr>
        <w:t>-</w:t>
      </w:r>
      <w:r w:rsidR="00001854" w:rsidRPr="002C1C22">
        <w:rPr>
          <w:rFonts w:cs="Tahoma"/>
        </w:rPr>
        <w:t>school study grou</w:t>
      </w:r>
      <w:r w:rsidR="00B82C9F" w:rsidRPr="002C1C22">
        <w:rPr>
          <w:rFonts w:cs="Tahoma"/>
        </w:rPr>
        <w:t xml:space="preserve">p. </w:t>
      </w:r>
      <w:r w:rsidR="00001854" w:rsidRPr="002C1C22">
        <w:rPr>
          <w:rFonts w:cs="Tahoma"/>
        </w:rPr>
        <w:t>They are discussing the concept of specific heat capacity</w:t>
      </w:r>
      <w:r w:rsidR="00B82C9F" w:rsidRPr="002C1C22">
        <w:rPr>
          <w:rFonts w:cs="Tahoma"/>
        </w:rPr>
        <w:t xml:space="preserve">.  </w:t>
      </w:r>
      <w:r w:rsidR="00CC47A3" w:rsidRPr="002C1C22">
        <w:rPr>
          <w:rFonts w:cs="Tahoma"/>
        </w:rPr>
        <w:t>The students are in disagreement over the definition of specific heat capacity.</w:t>
      </w:r>
    </w:p>
    <w:p w14:paraId="33DED436" w14:textId="6B8A4FB4" w:rsidR="00CF393F" w:rsidRPr="002C1C22" w:rsidRDefault="00CF393F" w:rsidP="00001854">
      <w:pPr>
        <w:pStyle w:val="ListParagraph"/>
        <w:rPr>
          <w:rFonts w:cs="Tahoma"/>
        </w:rPr>
      </w:pPr>
    </w:p>
    <w:p w14:paraId="067FE786" w14:textId="77777777" w:rsidR="005E2DCA" w:rsidRPr="002C1C22" w:rsidRDefault="005E2DCA" w:rsidP="005E2DCA">
      <w:pPr>
        <w:pStyle w:val="ListParagraph"/>
        <w:rPr>
          <w:rFonts w:cs="Tahoma"/>
        </w:rPr>
      </w:pPr>
    </w:p>
    <w:p w14:paraId="73E1B33A" w14:textId="77777777" w:rsidR="005E2DCA" w:rsidRPr="002C1C22" w:rsidRDefault="005E2DCA" w:rsidP="005E2DCA">
      <w:pPr>
        <w:pStyle w:val="ListParagraph"/>
        <w:rPr>
          <w:rFonts w:cs="Tahoma"/>
        </w:rPr>
      </w:pPr>
    </w:p>
    <w:p w14:paraId="56C000C4" w14:textId="77777777" w:rsidR="00FA1B39" w:rsidRPr="002C1C22" w:rsidRDefault="00FA1B39" w:rsidP="005E2DCA">
      <w:pPr>
        <w:pStyle w:val="ListParagraph"/>
        <w:rPr>
          <w:rFonts w:cs="Tahoma"/>
        </w:rPr>
      </w:pPr>
    </w:p>
    <w:p w14:paraId="1EEA4914" w14:textId="77777777" w:rsidR="00FA1B39" w:rsidRPr="002C1C22" w:rsidRDefault="00FA1B39" w:rsidP="005E2DCA">
      <w:pPr>
        <w:pStyle w:val="ListParagraph"/>
        <w:rPr>
          <w:rFonts w:cs="Tahoma"/>
        </w:rPr>
      </w:pPr>
    </w:p>
    <w:p w14:paraId="1D0250FF" w14:textId="77777777" w:rsidR="00FA1B39" w:rsidRPr="002C1C22" w:rsidRDefault="00FA1B39" w:rsidP="005E2DCA">
      <w:pPr>
        <w:pStyle w:val="ListParagraph"/>
        <w:rPr>
          <w:rFonts w:cs="Tahoma"/>
        </w:rPr>
      </w:pPr>
    </w:p>
    <w:p w14:paraId="7CE9FA1C" w14:textId="77777777" w:rsidR="00FA1B39" w:rsidRPr="002C1C22" w:rsidRDefault="00FA1B39" w:rsidP="005E2DCA">
      <w:pPr>
        <w:pStyle w:val="ListParagraph"/>
        <w:rPr>
          <w:rFonts w:cs="Tahoma"/>
        </w:rPr>
      </w:pPr>
    </w:p>
    <w:p w14:paraId="372CFC35" w14:textId="77777777" w:rsidR="00FA1B39" w:rsidRPr="002C1C22" w:rsidRDefault="00FA1B39" w:rsidP="005E2DCA">
      <w:pPr>
        <w:pStyle w:val="ListParagraph"/>
        <w:rPr>
          <w:rFonts w:cs="Tahoma"/>
        </w:rPr>
      </w:pPr>
    </w:p>
    <w:p w14:paraId="6F277680" w14:textId="77777777" w:rsidR="00FA1B39" w:rsidRPr="002C1C22" w:rsidRDefault="00FA1B39" w:rsidP="005E2DCA">
      <w:pPr>
        <w:pStyle w:val="ListParagraph"/>
        <w:rPr>
          <w:rFonts w:cs="Tahoma"/>
        </w:rPr>
      </w:pPr>
    </w:p>
    <w:p w14:paraId="57F9FD57" w14:textId="77777777" w:rsidR="00FA1B39" w:rsidRPr="002C1C22" w:rsidRDefault="00FA1B39" w:rsidP="005E2DCA">
      <w:pPr>
        <w:pStyle w:val="ListParagraph"/>
        <w:rPr>
          <w:rFonts w:cs="Tahoma"/>
        </w:rPr>
      </w:pPr>
    </w:p>
    <w:p w14:paraId="2C78E1BA" w14:textId="77777777" w:rsidR="00FA1B39" w:rsidRPr="002C1C22" w:rsidRDefault="00FA1B39" w:rsidP="005E2DCA">
      <w:pPr>
        <w:pStyle w:val="ListParagraph"/>
        <w:rPr>
          <w:rFonts w:cs="Tahoma"/>
        </w:rPr>
      </w:pPr>
    </w:p>
    <w:p w14:paraId="53D456CB" w14:textId="77777777" w:rsidR="00FA1B39" w:rsidRPr="002C1C22" w:rsidRDefault="00FA1B39" w:rsidP="005E2DCA">
      <w:pPr>
        <w:pStyle w:val="ListParagraph"/>
        <w:rPr>
          <w:rFonts w:cs="Tahoma"/>
        </w:rPr>
      </w:pPr>
    </w:p>
    <w:p w14:paraId="141285E9" w14:textId="77777777" w:rsidR="00FA1B39" w:rsidRPr="002C1C22" w:rsidRDefault="00FA1B39" w:rsidP="005E2DCA">
      <w:pPr>
        <w:pStyle w:val="ListParagraph"/>
        <w:rPr>
          <w:rFonts w:cs="Tahoma"/>
        </w:rPr>
      </w:pPr>
    </w:p>
    <w:p w14:paraId="25A7FF28" w14:textId="77777777" w:rsidR="00FA1B39" w:rsidRPr="002C1C22" w:rsidRDefault="00FA1B39" w:rsidP="005E2DCA">
      <w:pPr>
        <w:pStyle w:val="ListParagraph"/>
        <w:rPr>
          <w:rFonts w:cs="Tahoma"/>
        </w:rPr>
      </w:pPr>
    </w:p>
    <w:p w14:paraId="38F46E42" w14:textId="77777777" w:rsidR="00FA1B39" w:rsidRPr="002C1C22" w:rsidRDefault="00FA1B39" w:rsidP="005E2DCA">
      <w:pPr>
        <w:pStyle w:val="ListParagraph"/>
        <w:rPr>
          <w:rFonts w:cs="Tahoma"/>
        </w:rPr>
      </w:pPr>
    </w:p>
    <w:p w14:paraId="1436B3D2" w14:textId="77777777" w:rsidR="00FA1B39" w:rsidRPr="002C1C22" w:rsidRDefault="00FA1B39" w:rsidP="005E2DCA">
      <w:pPr>
        <w:pStyle w:val="ListParagraph"/>
        <w:rPr>
          <w:rFonts w:cs="Tahoma"/>
          <w:sz w:val="10"/>
        </w:rPr>
      </w:pPr>
    </w:p>
    <w:p w14:paraId="4A382064" w14:textId="77777777" w:rsidR="00AF618B" w:rsidRPr="002C1C22" w:rsidRDefault="005E2DCA" w:rsidP="00FA1B39">
      <w:pPr>
        <w:pStyle w:val="ListParagraph"/>
        <w:tabs>
          <w:tab w:val="right" w:pos="10205"/>
        </w:tabs>
        <w:ind w:left="426"/>
        <w:rPr>
          <w:rFonts w:cs="Tahoma"/>
        </w:rPr>
      </w:pPr>
      <w:r w:rsidRPr="002C1C22">
        <w:rPr>
          <w:rFonts w:cs="Tahoma"/>
        </w:rPr>
        <w:t>Which one of the students is correct?</w:t>
      </w:r>
      <w:r w:rsidR="00FA1B39" w:rsidRPr="002C1C22">
        <w:rPr>
          <w:rFonts w:cs="Tahoma"/>
        </w:rPr>
        <w:tab/>
      </w:r>
    </w:p>
    <w:p w14:paraId="29E4B578" w14:textId="77777777" w:rsidR="00AF618B" w:rsidRPr="002C1C22" w:rsidRDefault="00AF618B" w:rsidP="00AF618B">
      <w:pPr>
        <w:widowControl w:val="0"/>
        <w:tabs>
          <w:tab w:val="right" w:leader="dot" w:pos="10204"/>
        </w:tabs>
        <w:spacing w:before="180"/>
        <w:ind w:left="426"/>
        <w:rPr>
          <w:rFonts w:ascii="Calibri" w:hAnsi="Calibri"/>
          <w:szCs w:val="22"/>
        </w:rPr>
      </w:pPr>
      <w:r w:rsidRPr="002C1C22">
        <w:rPr>
          <w:rFonts w:ascii="Calibri" w:hAnsi="Calibri"/>
          <w:szCs w:val="22"/>
        </w:rPr>
        <w:tab/>
      </w:r>
    </w:p>
    <w:p w14:paraId="46128CB1" w14:textId="77777777" w:rsidR="00AF618B" w:rsidRPr="002C1C22" w:rsidRDefault="00AF618B" w:rsidP="00AF618B">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1239A2D2" w14:textId="77777777" w:rsidR="008657DF" w:rsidRPr="002C1C22" w:rsidRDefault="008657DF" w:rsidP="008657DF">
      <w:pPr>
        <w:pStyle w:val="ListParagraph"/>
        <w:rPr>
          <w:rFonts w:cs="Tahoma"/>
          <w:szCs w:val="22"/>
        </w:rPr>
      </w:pPr>
    </w:p>
    <w:p w14:paraId="48280295" w14:textId="3ABDDB14" w:rsidR="008657DF" w:rsidRPr="002C1C22" w:rsidRDefault="000D020E" w:rsidP="008657DF">
      <w:pPr>
        <w:tabs>
          <w:tab w:val="left" w:pos="426"/>
        </w:tabs>
        <w:ind w:left="851" w:hanging="851"/>
        <w:rPr>
          <w:rFonts w:cs="Tahoma"/>
        </w:rPr>
      </w:pPr>
      <w:r w:rsidRPr="002C1C22">
        <w:rPr>
          <w:rFonts w:cs="Tahoma"/>
        </w:rPr>
        <w:t>6</w:t>
      </w:r>
      <w:r w:rsidR="008657DF" w:rsidRPr="002C1C22">
        <w:rPr>
          <w:rFonts w:cs="Tahoma"/>
        </w:rPr>
        <w:t>.</w:t>
      </w:r>
      <w:r w:rsidR="008657DF" w:rsidRPr="002C1C22">
        <w:rPr>
          <w:rFonts w:cs="Tahoma"/>
        </w:rPr>
        <w:tab/>
      </w:r>
      <w:proofErr w:type="gramStart"/>
      <w:r w:rsidR="008657DF" w:rsidRPr="002C1C22">
        <w:rPr>
          <w:rFonts w:cs="Tahoma"/>
        </w:rPr>
        <w:t>a</w:t>
      </w:r>
      <w:proofErr w:type="gramEnd"/>
      <w:r w:rsidR="008657DF" w:rsidRPr="002C1C22">
        <w:rPr>
          <w:rFonts w:cs="Tahoma"/>
        </w:rPr>
        <w:t>)</w:t>
      </w:r>
      <w:r w:rsidR="008657DF" w:rsidRPr="002C1C22">
        <w:rPr>
          <w:rFonts w:cs="Tahoma"/>
        </w:rPr>
        <w:tab/>
        <w:t>Two Year 10 students are carrying out an experiment to investigate the energy required to change state.</w:t>
      </w:r>
    </w:p>
    <w:p w14:paraId="41F7D75F" w14:textId="77777777" w:rsidR="008657DF" w:rsidRPr="002C1C22" w:rsidRDefault="008657DF" w:rsidP="008657DF">
      <w:pPr>
        <w:pStyle w:val="ListParagraph"/>
        <w:ind w:left="1276" w:hanging="414"/>
        <w:rPr>
          <w:rFonts w:cs="Tahoma"/>
        </w:rPr>
      </w:pPr>
      <w:r w:rsidRPr="002C1C22">
        <w:rPr>
          <w:rFonts w:cs="Tahoma"/>
        </w:rPr>
        <w:sym w:font="Symbol" w:char="F0B7"/>
      </w:r>
      <w:r w:rsidRPr="002C1C22">
        <w:rPr>
          <w:rFonts w:cs="Tahoma"/>
        </w:rPr>
        <w:tab/>
      </w:r>
      <w:r w:rsidRPr="002C1C22">
        <w:rPr>
          <w:rFonts w:cs="Tahoma"/>
          <w:b/>
        </w:rPr>
        <w:t>Student 1</w:t>
      </w:r>
      <w:r w:rsidRPr="002C1C22">
        <w:rPr>
          <w:rFonts w:cs="Tahoma"/>
        </w:rPr>
        <w:t xml:space="preserve"> boils ethanol to change it from a liquid to a gas</w:t>
      </w:r>
    </w:p>
    <w:p w14:paraId="5C0E335F" w14:textId="77777777" w:rsidR="008657DF" w:rsidRPr="002C1C22" w:rsidRDefault="008657DF" w:rsidP="008657DF">
      <w:pPr>
        <w:pStyle w:val="ListParagraph"/>
        <w:ind w:left="851"/>
        <w:rPr>
          <w:rFonts w:cs="Tahoma"/>
        </w:rPr>
      </w:pPr>
      <w:r w:rsidRPr="002C1C22">
        <w:rPr>
          <w:rFonts w:cs="Tahoma"/>
        </w:rPr>
        <w:sym w:font="Symbol" w:char="F0B7"/>
      </w:r>
      <w:r w:rsidRPr="002C1C22">
        <w:rPr>
          <w:rFonts w:cs="Tahoma"/>
        </w:rPr>
        <w:tab/>
      </w:r>
      <w:r w:rsidRPr="002C1C22">
        <w:rPr>
          <w:rFonts w:cs="Tahoma"/>
          <w:b/>
        </w:rPr>
        <w:t>Student 2</w:t>
      </w:r>
      <w:r w:rsidRPr="002C1C22">
        <w:rPr>
          <w:rFonts w:cs="Tahoma"/>
        </w:rPr>
        <w:t xml:space="preserve"> cools water to change it from a liquid to a solid</w:t>
      </w:r>
    </w:p>
    <w:p w14:paraId="27D5B7E1" w14:textId="77777777" w:rsidR="008657DF" w:rsidRPr="002C1C22" w:rsidRDefault="008657DF" w:rsidP="008657DF">
      <w:pPr>
        <w:pStyle w:val="ListParagraph"/>
        <w:rPr>
          <w:rFonts w:cs="Tahoma"/>
        </w:rPr>
      </w:pPr>
    </w:p>
    <w:p w14:paraId="4CFBE996" w14:textId="77777777" w:rsidR="008657DF" w:rsidRPr="002C1C22" w:rsidRDefault="008657DF" w:rsidP="008657DF">
      <w:pPr>
        <w:pStyle w:val="ListParagraph"/>
        <w:tabs>
          <w:tab w:val="right" w:pos="10205"/>
        </w:tabs>
        <w:ind w:left="851"/>
        <w:rPr>
          <w:rFonts w:cs="Tahoma"/>
        </w:rPr>
      </w:pPr>
      <w:r w:rsidRPr="002C1C22">
        <w:rPr>
          <w:rFonts w:cs="Tahoma"/>
        </w:rPr>
        <w:t xml:space="preserve">State which student will use </w:t>
      </w:r>
      <w:r w:rsidRPr="002C1C22">
        <w:rPr>
          <w:rFonts w:cs="Tahoma"/>
          <w:b/>
        </w:rPr>
        <w:t>specific latent heat of fusion</w:t>
      </w:r>
      <w:r w:rsidRPr="002C1C22">
        <w:rPr>
          <w:rFonts w:cs="Tahoma"/>
        </w:rPr>
        <w:t xml:space="preserve"> and which student will use </w:t>
      </w:r>
      <w:r w:rsidRPr="002C1C22">
        <w:rPr>
          <w:rFonts w:cs="Tahoma"/>
          <w:b/>
        </w:rPr>
        <w:t>specific latent heat of vaporisation</w:t>
      </w:r>
      <w:r w:rsidRPr="002C1C22">
        <w:rPr>
          <w:rFonts w:cs="Tahoma"/>
        </w:rPr>
        <w:t xml:space="preserve"> when determining the energy required to change state.</w:t>
      </w:r>
      <w:r w:rsidRPr="002C1C22">
        <w:rPr>
          <w:rFonts w:cs="Tahoma"/>
        </w:rPr>
        <w:tab/>
      </w:r>
    </w:p>
    <w:p w14:paraId="773CF7D4" w14:textId="77777777" w:rsidR="008657DF" w:rsidRPr="002C1C22" w:rsidRDefault="008657DF" w:rsidP="008657D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8FC8622" w14:textId="77777777" w:rsidR="008657DF" w:rsidRPr="002C1C22" w:rsidRDefault="008657DF" w:rsidP="008657D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AB2CBF4" w14:textId="77777777" w:rsidR="008657DF" w:rsidRPr="002C1C22" w:rsidRDefault="008657DF" w:rsidP="008657DF">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0846FE06" w14:textId="77777777" w:rsidR="008657DF" w:rsidRPr="002C1C22" w:rsidRDefault="008657DF" w:rsidP="008657DF">
      <w:pPr>
        <w:pStyle w:val="ListParagraph"/>
        <w:rPr>
          <w:rFonts w:cs="Tahoma"/>
        </w:rPr>
      </w:pPr>
    </w:p>
    <w:p w14:paraId="268BF05E" w14:textId="77777777" w:rsidR="008657DF" w:rsidRPr="002C1C22" w:rsidRDefault="008657DF" w:rsidP="008657DF">
      <w:pPr>
        <w:pStyle w:val="ListParagraph"/>
        <w:ind w:left="851" w:hanging="425"/>
        <w:rPr>
          <w:rFonts w:cs="Tahoma"/>
        </w:rPr>
      </w:pPr>
      <w:r w:rsidRPr="002C1C22">
        <w:rPr>
          <w:rFonts w:cs="Tahoma"/>
        </w:rPr>
        <w:t xml:space="preserve">b) </w:t>
      </w:r>
      <w:r w:rsidRPr="002C1C22">
        <w:rPr>
          <w:rFonts w:cs="Tahoma"/>
        </w:rPr>
        <w:tab/>
        <w:t xml:space="preserve">A Physics student is asked to identify the factors that affect latent heat.  </w:t>
      </w:r>
    </w:p>
    <w:p w14:paraId="619104DD" w14:textId="77777777" w:rsidR="008657DF" w:rsidRPr="002C1C22" w:rsidRDefault="008657DF" w:rsidP="008657DF">
      <w:pPr>
        <w:pStyle w:val="ListParagraph"/>
        <w:rPr>
          <w:rFonts w:cs="Tahoma"/>
        </w:rPr>
      </w:pPr>
    </w:p>
    <w:p w14:paraId="13746D67" w14:textId="77777777" w:rsidR="008657DF" w:rsidRPr="002C1C22" w:rsidRDefault="008657DF" w:rsidP="008657DF">
      <w:pPr>
        <w:pStyle w:val="ListParagraph"/>
        <w:ind w:left="851"/>
        <w:rPr>
          <w:rFonts w:cs="Tahoma"/>
        </w:rPr>
      </w:pPr>
      <w:r w:rsidRPr="002C1C22">
        <w:rPr>
          <w:rFonts w:cs="Tahoma"/>
        </w:rPr>
        <w:t>The student identifies the following variables:</w:t>
      </w:r>
    </w:p>
    <w:p w14:paraId="7495B718" w14:textId="77777777" w:rsidR="008657DF" w:rsidRPr="002C1C22" w:rsidRDefault="008657DF" w:rsidP="008657DF">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Mass</w:t>
      </w:r>
    </w:p>
    <w:p w14:paraId="2E9E1A24" w14:textId="77777777" w:rsidR="008657DF" w:rsidRPr="002C1C22" w:rsidRDefault="008657DF" w:rsidP="008657DF">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Temperature</w:t>
      </w:r>
    </w:p>
    <w:p w14:paraId="025DABD3" w14:textId="77777777" w:rsidR="008657DF" w:rsidRPr="002C1C22" w:rsidRDefault="008657DF" w:rsidP="008657DF">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Volume of the material</w:t>
      </w:r>
    </w:p>
    <w:p w14:paraId="5E9581D6" w14:textId="77777777" w:rsidR="008657DF" w:rsidRPr="002C1C22" w:rsidRDefault="008657DF" w:rsidP="008657DF">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 xml:space="preserve">Specific latent heat </w:t>
      </w:r>
    </w:p>
    <w:p w14:paraId="28A2D3D3" w14:textId="77777777" w:rsidR="008657DF" w:rsidRPr="002C1C22" w:rsidRDefault="008657DF" w:rsidP="008657DF">
      <w:pPr>
        <w:ind w:left="1080"/>
        <w:rPr>
          <w:rFonts w:cs="Tahoma"/>
        </w:rPr>
      </w:pPr>
    </w:p>
    <w:p w14:paraId="09A51169" w14:textId="77777777" w:rsidR="008657DF" w:rsidRPr="002C1C22" w:rsidRDefault="008657DF" w:rsidP="008657DF">
      <w:pPr>
        <w:tabs>
          <w:tab w:val="right" w:pos="10205"/>
        </w:tabs>
        <w:ind w:left="851"/>
      </w:pPr>
      <w:r w:rsidRPr="002C1C22">
        <w:rPr>
          <w:rFonts w:cs="Tahoma"/>
        </w:rPr>
        <w:t>Identify which of the factors indicated by the student are correct.</w:t>
      </w:r>
      <w:r w:rsidRPr="002C1C22">
        <w:tab/>
      </w:r>
    </w:p>
    <w:p w14:paraId="1C998EC3" w14:textId="77777777" w:rsidR="008657DF" w:rsidRPr="002C1C22" w:rsidRDefault="008657DF" w:rsidP="008657D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A06895C" w14:textId="77777777" w:rsidR="008657DF" w:rsidRPr="002C1C22" w:rsidRDefault="008657DF" w:rsidP="008657D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7D062F0" w14:textId="77777777" w:rsidR="008657DF" w:rsidRPr="002C1C22" w:rsidRDefault="008657DF" w:rsidP="008657DF">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01663A2" w14:textId="77777777" w:rsidR="00086EA7" w:rsidRPr="002C1C22" w:rsidRDefault="00086EA7" w:rsidP="00086EA7">
      <w:pPr>
        <w:rPr>
          <w:szCs w:val="22"/>
        </w:rPr>
      </w:pPr>
    </w:p>
    <w:p w14:paraId="3275EDB5" w14:textId="77777777" w:rsidR="008657DF" w:rsidRPr="002C1C22" w:rsidRDefault="008657DF">
      <w:pPr>
        <w:rPr>
          <w:rFonts w:cs="Tahoma"/>
        </w:rPr>
      </w:pPr>
      <w:r w:rsidRPr="002C1C22">
        <w:rPr>
          <w:rFonts w:cs="Tahoma"/>
        </w:rPr>
        <w:br w:type="page"/>
      </w:r>
    </w:p>
    <w:p w14:paraId="15F8F3A7" w14:textId="77C5F11E" w:rsidR="00086EA7" w:rsidRPr="002C1C22" w:rsidRDefault="000D020E" w:rsidP="00BD049D">
      <w:pPr>
        <w:ind w:left="426" w:hanging="426"/>
        <w:rPr>
          <w:rFonts w:cs="Tahoma"/>
        </w:rPr>
      </w:pPr>
      <w:r w:rsidRPr="002C1C22">
        <w:rPr>
          <w:rFonts w:cs="Tahoma"/>
        </w:rPr>
        <w:lastRenderedPageBreak/>
        <w:t>7</w:t>
      </w:r>
      <w:r w:rsidR="00D86848" w:rsidRPr="002C1C22">
        <w:rPr>
          <w:rFonts w:cs="Tahoma"/>
        </w:rPr>
        <w:t>.</w:t>
      </w:r>
      <w:r w:rsidR="00D86848" w:rsidRPr="002C1C22">
        <w:rPr>
          <w:rFonts w:cs="Tahoma"/>
        </w:rPr>
        <w:tab/>
      </w:r>
      <w:r w:rsidR="00086EA7" w:rsidRPr="002C1C22">
        <w:rPr>
          <w:rFonts w:cs="Tahoma"/>
        </w:rPr>
        <w:t xml:space="preserve">A </w:t>
      </w:r>
      <w:r w:rsidR="000A3F39" w:rsidRPr="002C1C22">
        <w:rPr>
          <w:rFonts w:cs="Tahoma"/>
        </w:rPr>
        <w:t>P</w:t>
      </w:r>
      <w:r w:rsidR="00086EA7" w:rsidRPr="002C1C22">
        <w:rPr>
          <w:rFonts w:cs="Tahoma"/>
        </w:rPr>
        <w:t>hysics student is given the task of investigating the density of different regular and irregular objects.</w:t>
      </w:r>
    </w:p>
    <w:p w14:paraId="0AA8112F" w14:textId="77777777" w:rsidR="00086EA7" w:rsidRPr="002C1C22" w:rsidRDefault="00086EA7" w:rsidP="00086EA7">
      <w:pPr>
        <w:pStyle w:val="ListParagraph"/>
        <w:rPr>
          <w:rFonts w:cs="Tahoma"/>
        </w:rPr>
      </w:pPr>
    </w:p>
    <w:p w14:paraId="6CA7DE6F" w14:textId="1F5CDA2D" w:rsidR="00086EA7" w:rsidRPr="002C1C22" w:rsidRDefault="00B836F4" w:rsidP="00FA1B39">
      <w:pPr>
        <w:pStyle w:val="ListParagraph"/>
        <w:ind w:left="426"/>
        <w:rPr>
          <w:rFonts w:cs="Tahoma"/>
        </w:rPr>
      </w:pPr>
      <w:r w:rsidRPr="002C1C22">
        <w:rPr>
          <w:rFonts w:cs="Tahoma"/>
        </w:rPr>
        <w:t>The</w:t>
      </w:r>
      <w:r w:rsidR="00086EA7" w:rsidRPr="002C1C22">
        <w:rPr>
          <w:rFonts w:cs="Tahoma"/>
        </w:rPr>
        <w:t xml:space="preserve"> student is asked to determine the density of a solid cube</w:t>
      </w:r>
      <w:r w:rsidR="00B82C9F" w:rsidRPr="002C1C22">
        <w:rPr>
          <w:rFonts w:cs="Tahoma"/>
        </w:rPr>
        <w:t xml:space="preserve">.  </w:t>
      </w:r>
      <w:r w:rsidR="00086EA7" w:rsidRPr="002C1C22">
        <w:rPr>
          <w:rFonts w:cs="Tahoma"/>
        </w:rPr>
        <w:t>The 2.3 kg cube has a length</w:t>
      </w:r>
      <w:r w:rsidR="00954D90" w:rsidRPr="002C1C22">
        <w:rPr>
          <w:rFonts w:cs="Tahoma"/>
        </w:rPr>
        <w:t xml:space="preserve"> of</w:t>
      </w:r>
      <w:r w:rsidR="00086EA7" w:rsidRPr="002C1C22">
        <w:rPr>
          <w:rFonts w:cs="Tahoma"/>
        </w:rPr>
        <w:t xml:space="preserve"> 0.3 m</w:t>
      </w:r>
      <w:r w:rsidR="00954D90" w:rsidRPr="002C1C22">
        <w:rPr>
          <w:rFonts w:cs="Tahoma"/>
        </w:rPr>
        <w:t>.</w:t>
      </w:r>
    </w:p>
    <w:p w14:paraId="7F0D4886" w14:textId="77777777" w:rsidR="00CC5898" w:rsidRPr="002C1C22" w:rsidRDefault="00CC5898" w:rsidP="00086EA7">
      <w:pPr>
        <w:pStyle w:val="ListParagraph"/>
        <w:rPr>
          <w:rFonts w:cs="Tahoma"/>
        </w:rPr>
      </w:pPr>
      <w:r w:rsidRPr="002C1C22">
        <w:rPr>
          <w:rFonts w:cs="Tahoma"/>
          <w:noProof/>
          <w:lang w:eastAsia="en-GB"/>
        </w:rPr>
        <mc:AlternateContent>
          <mc:Choice Requires="wpc">
            <w:drawing>
              <wp:anchor distT="0" distB="0" distL="114300" distR="114300" simplePos="0" relativeHeight="251628544" behindDoc="0" locked="0" layoutInCell="1" allowOverlap="1" wp14:anchorId="08138A38" wp14:editId="0218A6C9">
                <wp:simplePos x="0" y="0"/>
                <wp:positionH relativeFrom="column">
                  <wp:posOffset>1245870</wp:posOffset>
                </wp:positionH>
                <wp:positionV relativeFrom="paragraph">
                  <wp:posOffset>19685</wp:posOffset>
                </wp:positionV>
                <wp:extent cx="4622165" cy="1880235"/>
                <wp:effectExtent l="0" t="0" r="0" b="0"/>
                <wp:wrapSquare wrapText="bothSides"/>
                <wp:docPr id="623" name="Canvas 6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27" name="Group 627"/>
                        <wpg:cNvGrpSpPr/>
                        <wpg:grpSpPr>
                          <a:xfrm>
                            <a:off x="975973" y="103805"/>
                            <a:ext cx="1994428" cy="1650365"/>
                            <a:chOff x="1868123" y="411113"/>
                            <a:chExt cx="1994428" cy="1650365"/>
                          </a:xfrm>
                        </wpg:grpSpPr>
                        <pic:pic xmlns:pic="http://schemas.openxmlformats.org/drawingml/2006/picture">
                          <pic:nvPicPr>
                            <pic:cNvPr id="624" name="Picture 624"/>
                            <pic:cNvPicPr/>
                          </pic:nvPicPr>
                          <pic:blipFill>
                            <a:blip r:embed="rId49" cstate="print">
                              <a:extLst>
                                <a:ext uri="{28A0092B-C50C-407E-A947-70E740481C1C}">
                                  <a14:useLocalDpi xmlns:a14="http://schemas.microsoft.com/office/drawing/2010/main" val="0"/>
                                </a:ext>
                              </a:extLst>
                            </a:blip>
                            <a:stretch>
                              <a:fillRect/>
                            </a:stretch>
                          </pic:blipFill>
                          <pic:spPr>
                            <a:xfrm>
                              <a:off x="1868123" y="411113"/>
                              <a:ext cx="1858645" cy="1650365"/>
                            </a:xfrm>
                            <a:prstGeom prst="rect">
                              <a:avLst/>
                            </a:prstGeom>
                          </pic:spPr>
                        </pic:pic>
                        <wps:wsp>
                          <wps:cNvPr id="625" name="Straight Arrow Connector 625"/>
                          <wps:cNvCnPr/>
                          <wps:spPr>
                            <a:xfrm flipV="1">
                              <a:off x="2935553" y="1654862"/>
                              <a:ext cx="690466" cy="37335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26" name="Text Box 626"/>
                          <wps:cNvSpPr txBox="1"/>
                          <wps:spPr>
                            <a:xfrm rot="19958472">
                              <a:off x="3098877" y="1710354"/>
                              <a:ext cx="763674" cy="319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C8116" w14:textId="77777777" w:rsidR="004060DD" w:rsidRPr="00FA1B39" w:rsidRDefault="004060DD">
                                <w:pPr>
                                  <w:rPr>
                                    <w:b/>
                                    <w:sz w:val="26"/>
                                  </w:rPr>
                                </w:pPr>
                                <w:r w:rsidRPr="00FA1B39">
                                  <w:rPr>
                                    <w:b/>
                                    <w:sz w:val="26"/>
                                  </w:rPr>
                                  <w:t>0.3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8138A38" id="Canvas 623" o:spid="_x0000_s1270" editas="canvas" style="position:absolute;left:0;text-align:left;margin-left:98.1pt;margin-top:1.55pt;width:363.95pt;height:148.05pt;z-index:251628544;mso-position-horizontal-relative:text;mso-position-vertical-relative:text" coordsize="46221,1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">
                <v:shape id="_x0000_s1271" type="#_x0000_t75" style="position:absolute;width:46221;height:18802;visibility:visible;mso-wrap-style:square">
                  <v:fill o:detectmouseclick="t"/>
                  <v:path o:connecttype="none"/>
                </v:shape>
                <v:group id="Group 627" o:spid="_x0000_s1272" style="position:absolute;left:9759;top:1038;width:19945;height:16503" coordorigin="18681,4111" coordsize="19944,1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Picture 624" o:spid="_x0000_s1273" type="#_x0000_t75" style="position:absolute;left:18681;top:4111;width:18586;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1TnFAAAA3AAAAA8AAABkcnMvZG93bnJldi54bWxEj1FLw0AQhN+F/odjC77ZS4MEG3stUhAU&#10;QbQWn9fcmgvm9tLc2iT99Z4g+DjMzDfMejv6Vp2oj01gA8tFBoq4Crbh2sDh7f7qBlQUZIttYDIw&#10;UYTtZnaxxtKGgV/ptJdaJQjHEg04ka7UOlaOPMZF6IiT9xl6j5JkX2vb45DgvtV5lhXaY8NpwWFH&#10;O0fV1/7bG5BVd3w/Di/Pk+SP54/z065YusmYy/l4dwtKaJT/8F/7wRoo8mv4PZOOgN7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YtU5xQAAANwAAAAPAAAAAAAAAAAAAAAA&#10;AJ8CAABkcnMvZG93bnJldi54bWxQSwUGAAAAAAQABAD3AAAAkQMAAAAA&#10;">
                    <v:imagedata r:id="rId50" o:title=""/>
                  </v:shape>
                  <v:shape id="Straight Arrow Connector 625" o:spid="_x0000_s1274" type="#_x0000_t32" style="position:absolute;left:29355;top:16548;width:6905;height:3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eMMAAADcAAAADwAAAGRycy9kb3ducmV2LnhtbESPT4vCMBTE78J+h/AW9qbpiopWo4gg&#10;LD0s/rt4ezRv22LyUpKo9dtvBMHjMDO/YRarzhpxIx8axwq+BxkI4tLphisFp+O2PwURIrJG45gU&#10;PCjAavnRW2Cu3Z33dDvESiQIhxwV1DG2uZShrMliGLiWOHl/zluMSfpKao/3BLdGDrNsIi02nBZq&#10;bGlTU3k5XK2Cy8Z34VzMRo9fHYpi68xuVBmlvj679RxEpC6+w6/2j1YwGY7heSY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rlHjDAAAA3AAAAA8AAAAAAAAAAAAA&#10;AAAAoQIAAGRycy9kb3ducmV2LnhtbFBLBQYAAAAABAAEAPkAAACRAwAAAAA=&#10;" strokecolor="black [3040]">
                    <v:stroke startarrow="open" endarrow="open"/>
                  </v:shape>
                  <v:shape id="Text Box 626" o:spid="_x0000_s1275" type="#_x0000_t202" style="position:absolute;left:30988;top:17103;width:7637;height:3200;rotation:-17929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KWMUA&#10;AADcAAAADwAAAGRycy9kb3ducmV2LnhtbESPQUvDQBSE74L/YXlCb3ZjKNGm3RaVBjxqakuPj+xr&#10;Nph9G7Jru/XXu4LQ4zAz3zDLdbS9ONHoO8cKHqYZCOLG6Y5bBZ/b6v4JhA/IGnvHpOBCHtar25sl&#10;ltqd+YNOdWhFgrAvUYEJYSil9I0hi37qBuLkHd1oMSQ5tlKPeE5w28s8ywppseO0YHCgV0PNV/1t&#10;FRA/Vi/bTT7b/VR1Gw9z8x73RqnJXXxegAgUwzX8337TCoq8gL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EpYxQAAANwAAAAPAAAAAAAAAAAAAAAAAJgCAABkcnMv&#10;ZG93bnJldi54bWxQSwUGAAAAAAQABAD1AAAAigMAAAAA&#10;" filled="f" stroked="f" strokeweight=".5pt">
                    <v:textbox>
                      <w:txbxContent>
                        <w:p w14:paraId="69CC8116" w14:textId="77777777" w:rsidR="004060DD" w:rsidRPr="00FA1B39" w:rsidRDefault="004060DD">
                          <w:pPr>
                            <w:rPr>
                              <w:b/>
                              <w:sz w:val="26"/>
                            </w:rPr>
                          </w:pPr>
                          <w:r w:rsidRPr="00FA1B39">
                            <w:rPr>
                              <w:b/>
                              <w:sz w:val="26"/>
                            </w:rPr>
                            <w:t>0.3 m</w:t>
                          </w:r>
                        </w:p>
                      </w:txbxContent>
                    </v:textbox>
                  </v:shape>
                </v:group>
                <w10:wrap type="square"/>
              </v:group>
            </w:pict>
          </mc:Fallback>
        </mc:AlternateContent>
      </w:r>
    </w:p>
    <w:p w14:paraId="3BA434CA" w14:textId="77777777" w:rsidR="00CC5898" w:rsidRPr="002C1C22" w:rsidRDefault="00CC5898" w:rsidP="00086EA7">
      <w:pPr>
        <w:pStyle w:val="ListParagraph"/>
        <w:rPr>
          <w:rFonts w:cs="Tahoma"/>
        </w:rPr>
      </w:pPr>
    </w:p>
    <w:p w14:paraId="258A09D1" w14:textId="77777777" w:rsidR="00CC5898" w:rsidRPr="002C1C22" w:rsidRDefault="00CC5898" w:rsidP="00086EA7">
      <w:pPr>
        <w:pStyle w:val="ListParagraph"/>
        <w:rPr>
          <w:rFonts w:cs="Tahoma"/>
        </w:rPr>
      </w:pPr>
    </w:p>
    <w:p w14:paraId="3BA76800" w14:textId="77777777" w:rsidR="00CC5898" w:rsidRPr="002C1C22" w:rsidRDefault="00CC5898" w:rsidP="00086EA7">
      <w:pPr>
        <w:pStyle w:val="ListParagraph"/>
        <w:rPr>
          <w:rFonts w:cs="Tahoma"/>
        </w:rPr>
      </w:pPr>
    </w:p>
    <w:p w14:paraId="204D9002" w14:textId="77777777" w:rsidR="00CC5898" w:rsidRPr="002C1C22" w:rsidRDefault="00CC5898" w:rsidP="00021617">
      <w:pPr>
        <w:rPr>
          <w:rFonts w:cs="Tahoma"/>
        </w:rPr>
      </w:pPr>
    </w:p>
    <w:p w14:paraId="1FC3A4E8" w14:textId="77777777" w:rsidR="002D0F2E" w:rsidRPr="002C1C22" w:rsidRDefault="002D0F2E" w:rsidP="00021617">
      <w:pPr>
        <w:rPr>
          <w:rFonts w:cs="Tahoma"/>
        </w:rPr>
      </w:pPr>
    </w:p>
    <w:p w14:paraId="2F9A1BCB" w14:textId="77777777" w:rsidR="002D0F2E" w:rsidRPr="002C1C22" w:rsidRDefault="002D0F2E" w:rsidP="00021617">
      <w:pPr>
        <w:rPr>
          <w:rFonts w:cs="Tahoma"/>
        </w:rPr>
      </w:pPr>
    </w:p>
    <w:p w14:paraId="46290779" w14:textId="77777777" w:rsidR="002D0F2E" w:rsidRPr="002C1C22" w:rsidRDefault="002D0F2E" w:rsidP="00021617">
      <w:pPr>
        <w:rPr>
          <w:rFonts w:cs="Tahoma"/>
        </w:rPr>
      </w:pPr>
    </w:p>
    <w:p w14:paraId="2F1086CC" w14:textId="77777777" w:rsidR="002D0F2E" w:rsidRPr="002C1C22" w:rsidRDefault="002D0F2E" w:rsidP="00021617">
      <w:pPr>
        <w:rPr>
          <w:rFonts w:cs="Tahoma"/>
        </w:rPr>
      </w:pPr>
    </w:p>
    <w:p w14:paraId="281011C8" w14:textId="77777777" w:rsidR="002D0F2E" w:rsidRPr="002C1C22" w:rsidRDefault="002D0F2E" w:rsidP="00021617">
      <w:pPr>
        <w:rPr>
          <w:rFonts w:cs="Tahoma"/>
        </w:rPr>
      </w:pPr>
    </w:p>
    <w:p w14:paraId="5A9A658E" w14:textId="77777777" w:rsidR="00954D90" w:rsidRPr="002C1C22" w:rsidRDefault="00954D90" w:rsidP="00086EA7">
      <w:pPr>
        <w:pStyle w:val="ListParagraph"/>
        <w:rPr>
          <w:rFonts w:cs="Tahoma"/>
        </w:rPr>
      </w:pPr>
    </w:p>
    <w:p w14:paraId="0563CC8B" w14:textId="77777777" w:rsidR="00954D90" w:rsidRPr="002C1C22" w:rsidRDefault="00954D90" w:rsidP="00086EA7">
      <w:pPr>
        <w:pStyle w:val="ListParagraph"/>
        <w:rPr>
          <w:rFonts w:cs="Tahoma"/>
        </w:rPr>
      </w:pPr>
    </w:p>
    <w:p w14:paraId="5924F46D" w14:textId="77777777" w:rsidR="005472C3" w:rsidRPr="002C1C22" w:rsidRDefault="00D86848" w:rsidP="00FA1B39">
      <w:pPr>
        <w:tabs>
          <w:tab w:val="right" w:pos="10205"/>
        </w:tabs>
        <w:spacing w:before="120"/>
        <w:ind w:left="851" w:hanging="425"/>
        <w:rPr>
          <w:rFonts w:cs="Tahoma"/>
        </w:rPr>
      </w:pPr>
      <w:r w:rsidRPr="002C1C22">
        <w:rPr>
          <w:rFonts w:cs="Tahoma"/>
        </w:rPr>
        <w:t>a)</w:t>
      </w:r>
      <w:r w:rsidRPr="002C1C22">
        <w:rPr>
          <w:rFonts w:cs="Tahoma"/>
        </w:rPr>
        <w:tab/>
      </w:r>
      <w:r w:rsidR="00954D90" w:rsidRPr="002C1C22">
        <w:rPr>
          <w:rFonts w:cs="Tahoma"/>
        </w:rPr>
        <w:t xml:space="preserve">Calculate </w:t>
      </w:r>
      <w:r w:rsidR="00B836F4" w:rsidRPr="002C1C22">
        <w:rPr>
          <w:rFonts w:cs="Tahoma"/>
        </w:rPr>
        <w:t xml:space="preserve">the </w:t>
      </w:r>
      <w:r w:rsidR="00954D90" w:rsidRPr="002C1C22">
        <w:rPr>
          <w:rFonts w:cs="Tahoma"/>
        </w:rPr>
        <w:t>value of density the student will obtain for the solid cube.</w:t>
      </w:r>
      <w:r w:rsidR="00FA1B39" w:rsidRPr="002C1C22">
        <w:rPr>
          <w:rFonts w:cs="Tahoma"/>
        </w:rPr>
        <w:tab/>
      </w:r>
    </w:p>
    <w:p w14:paraId="56997CD8"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9575BAF"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7653406"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0898FCA" w14:textId="77777777" w:rsidR="005472C3" w:rsidRPr="002C1C22" w:rsidRDefault="005472C3" w:rsidP="005472C3">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730DFF7E" w14:textId="77777777" w:rsidR="00086EA7" w:rsidRPr="002C1C22" w:rsidRDefault="00954D90" w:rsidP="00086EA7">
      <w:r w:rsidRPr="002C1C22">
        <w:tab/>
      </w:r>
    </w:p>
    <w:p w14:paraId="7B0F6F51" w14:textId="3F6C7E1F" w:rsidR="00954D90" w:rsidRPr="002C1C22" w:rsidRDefault="00954D90" w:rsidP="00FA1B39">
      <w:pPr>
        <w:ind w:left="850" w:hanging="424"/>
        <w:rPr>
          <w:rFonts w:cs="Tahoma"/>
        </w:rPr>
      </w:pPr>
      <w:r w:rsidRPr="002C1C22">
        <w:rPr>
          <w:rFonts w:cs="Tahoma"/>
        </w:rPr>
        <w:t>The student is also given an irregular object</w:t>
      </w:r>
      <w:r w:rsidR="00B82C9F" w:rsidRPr="002C1C22">
        <w:rPr>
          <w:rFonts w:cs="Tahoma"/>
        </w:rPr>
        <w:t xml:space="preserve">.  </w:t>
      </w:r>
      <w:r w:rsidRPr="002C1C22">
        <w:rPr>
          <w:rFonts w:cs="Tahoma"/>
        </w:rPr>
        <w:t>The student cannot determine the dimensions of the object</w:t>
      </w:r>
      <w:r w:rsidR="00B836F4" w:rsidRPr="002C1C22">
        <w:rPr>
          <w:rFonts w:cs="Tahoma"/>
        </w:rPr>
        <w:t>.</w:t>
      </w:r>
    </w:p>
    <w:p w14:paraId="1A2E8205" w14:textId="77777777" w:rsidR="00954D90" w:rsidRPr="002C1C22" w:rsidRDefault="00954D90" w:rsidP="00086EA7"/>
    <w:p w14:paraId="52D54D89" w14:textId="77777777" w:rsidR="00066251" w:rsidRPr="002C1C22" w:rsidRDefault="00066251" w:rsidP="00086EA7">
      <w:r w:rsidRPr="002C1C22">
        <w:rPr>
          <w:noProof/>
          <w:lang w:eastAsia="en-GB"/>
        </w:rPr>
        <w:drawing>
          <wp:anchor distT="0" distB="0" distL="114300" distR="114300" simplePos="0" relativeHeight="251637760" behindDoc="0" locked="0" layoutInCell="1" allowOverlap="1" wp14:anchorId="4BEC50CF" wp14:editId="06C30E97">
            <wp:simplePos x="0" y="0"/>
            <wp:positionH relativeFrom="column">
              <wp:posOffset>2186115</wp:posOffset>
            </wp:positionH>
            <wp:positionV relativeFrom="paragraph">
              <wp:posOffset>50165</wp:posOffset>
            </wp:positionV>
            <wp:extent cx="2271395" cy="733425"/>
            <wp:effectExtent l="0" t="0" r="0" b="9525"/>
            <wp:wrapSquare wrapText="bothSides"/>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 shape.jpg"/>
                    <pic:cNvPicPr/>
                  </pic:nvPicPr>
                  <pic:blipFill>
                    <a:blip r:embed="rId51">
                      <a:extLst>
                        <a:ext uri="{28A0092B-C50C-407E-A947-70E740481C1C}">
                          <a14:useLocalDpi xmlns:a14="http://schemas.microsoft.com/office/drawing/2010/main" val="0"/>
                        </a:ext>
                      </a:extLst>
                    </a:blip>
                    <a:stretch>
                      <a:fillRect/>
                    </a:stretch>
                  </pic:blipFill>
                  <pic:spPr>
                    <a:xfrm>
                      <a:off x="0" y="0"/>
                      <a:ext cx="2271395" cy="733425"/>
                    </a:xfrm>
                    <a:prstGeom prst="rect">
                      <a:avLst/>
                    </a:prstGeom>
                  </pic:spPr>
                </pic:pic>
              </a:graphicData>
            </a:graphic>
            <wp14:sizeRelH relativeFrom="page">
              <wp14:pctWidth>0</wp14:pctWidth>
            </wp14:sizeRelH>
            <wp14:sizeRelV relativeFrom="page">
              <wp14:pctHeight>0</wp14:pctHeight>
            </wp14:sizeRelV>
          </wp:anchor>
        </w:drawing>
      </w:r>
    </w:p>
    <w:p w14:paraId="5C0C5D74" w14:textId="77777777" w:rsidR="00066251" w:rsidRPr="002C1C22" w:rsidRDefault="00066251" w:rsidP="00086EA7"/>
    <w:p w14:paraId="616A1F6D" w14:textId="77777777" w:rsidR="00066251" w:rsidRPr="002C1C22" w:rsidRDefault="00066251" w:rsidP="00086EA7"/>
    <w:p w14:paraId="3F449534" w14:textId="77777777" w:rsidR="00066251" w:rsidRPr="002C1C22" w:rsidRDefault="00066251" w:rsidP="00086EA7"/>
    <w:p w14:paraId="451CC85A" w14:textId="77777777" w:rsidR="00066251" w:rsidRPr="002C1C22" w:rsidRDefault="00066251" w:rsidP="00086EA7"/>
    <w:p w14:paraId="7C3F0413" w14:textId="77777777" w:rsidR="00954D90" w:rsidRPr="002C1C22" w:rsidRDefault="00954D90" w:rsidP="00086EA7"/>
    <w:p w14:paraId="485E0868" w14:textId="77777777" w:rsidR="005472C3" w:rsidRPr="002C1C22" w:rsidRDefault="00D86848" w:rsidP="00FA1B39">
      <w:pPr>
        <w:tabs>
          <w:tab w:val="right" w:pos="10205"/>
        </w:tabs>
        <w:spacing w:before="120"/>
        <w:ind w:left="851" w:hanging="425"/>
        <w:rPr>
          <w:rFonts w:cs="Tahoma"/>
        </w:rPr>
      </w:pPr>
      <w:r w:rsidRPr="002C1C22">
        <w:rPr>
          <w:rFonts w:cs="Tahoma"/>
        </w:rPr>
        <w:t>b)</w:t>
      </w:r>
      <w:r w:rsidRPr="002C1C22">
        <w:rPr>
          <w:rFonts w:cs="Tahoma"/>
        </w:rPr>
        <w:tab/>
      </w:r>
      <w:r w:rsidR="00954D90" w:rsidRPr="002C1C22">
        <w:rPr>
          <w:rFonts w:cs="Tahoma"/>
        </w:rPr>
        <w:t>Explain how the student could determine the density of the irregular</w:t>
      </w:r>
      <w:r w:rsidR="002A0EEC" w:rsidRPr="002C1C22">
        <w:rPr>
          <w:rFonts w:cs="Tahoma"/>
        </w:rPr>
        <w:t>-shaped</w:t>
      </w:r>
      <w:r w:rsidR="00954D90" w:rsidRPr="002C1C22">
        <w:rPr>
          <w:rFonts w:cs="Tahoma"/>
        </w:rPr>
        <w:t xml:space="preserve"> object.</w:t>
      </w:r>
      <w:r w:rsidR="00FA1B39" w:rsidRPr="002C1C22">
        <w:rPr>
          <w:rFonts w:cs="Tahoma"/>
        </w:rPr>
        <w:tab/>
      </w:r>
    </w:p>
    <w:p w14:paraId="25C1C628" w14:textId="77777777" w:rsidR="005472C3" w:rsidRPr="002C1C22" w:rsidRDefault="005472C3"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15DBBAC2" w14:textId="77777777" w:rsidR="005472C3" w:rsidRPr="002C1C22" w:rsidRDefault="005472C3"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2998703B" w14:textId="77777777" w:rsidR="005472C3" w:rsidRDefault="005472C3"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06DF2DB0" w14:textId="3AE874A8" w:rsidR="00D84B78" w:rsidRDefault="00D84B78" w:rsidP="005472C3">
      <w:pPr>
        <w:widowControl w:val="0"/>
        <w:tabs>
          <w:tab w:val="right" w:leader="dot" w:pos="10204"/>
        </w:tabs>
        <w:spacing w:before="180"/>
        <w:ind w:left="851"/>
        <w:rPr>
          <w:rFonts w:ascii="Calibri" w:hAnsi="Calibri"/>
          <w:szCs w:val="22"/>
        </w:rPr>
      </w:pPr>
      <w:r>
        <w:rPr>
          <w:rFonts w:ascii="Calibri" w:hAnsi="Calibri"/>
          <w:szCs w:val="22"/>
        </w:rPr>
        <w:tab/>
      </w:r>
    </w:p>
    <w:p w14:paraId="02D021F5" w14:textId="05B36E14" w:rsidR="00D84B78" w:rsidRPr="002C1C22" w:rsidRDefault="00D84B78" w:rsidP="005472C3">
      <w:pPr>
        <w:widowControl w:val="0"/>
        <w:tabs>
          <w:tab w:val="right" w:leader="dot" w:pos="10204"/>
        </w:tabs>
        <w:spacing w:before="180"/>
        <w:ind w:left="851"/>
        <w:rPr>
          <w:rFonts w:ascii="Calibri" w:hAnsi="Calibri"/>
          <w:szCs w:val="22"/>
        </w:rPr>
      </w:pPr>
      <w:r>
        <w:rPr>
          <w:rFonts w:ascii="Calibri" w:hAnsi="Calibri"/>
          <w:szCs w:val="22"/>
        </w:rPr>
        <w:tab/>
      </w:r>
    </w:p>
    <w:p w14:paraId="6849E5B4" w14:textId="75FE2199" w:rsidR="00D27C5A" w:rsidRPr="002C1C22" w:rsidRDefault="00D27C5A"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315BEA69" w14:textId="2E3C937D" w:rsidR="00D27C5A" w:rsidRPr="002C1C22" w:rsidRDefault="00D27C5A"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58165369" w14:textId="77777777" w:rsidR="005472C3" w:rsidRPr="002C1C22" w:rsidRDefault="005472C3" w:rsidP="005472C3">
      <w:pPr>
        <w:widowControl w:val="0"/>
        <w:tabs>
          <w:tab w:val="right" w:leader="dot" w:pos="10204"/>
        </w:tabs>
        <w:spacing w:before="180"/>
        <w:ind w:left="851"/>
        <w:rPr>
          <w:rFonts w:ascii="Calibri" w:hAnsi="Calibri"/>
          <w:szCs w:val="22"/>
        </w:rPr>
      </w:pPr>
      <w:r w:rsidRPr="002C1C22">
        <w:rPr>
          <w:rFonts w:ascii="Calibri" w:hAnsi="Calibri"/>
          <w:szCs w:val="22"/>
        </w:rPr>
        <w:tab/>
      </w:r>
    </w:p>
    <w:p w14:paraId="06F699B0" w14:textId="3D72B12E" w:rsidR="008657DF" w:rsidRPr="002C1C22" w:rsidRDefault="005472C3" w:rsidP="00202A1F">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A4247B">
        <w:rPr>
          <w:rFonts w:ascii="Calibri" w:hAnsi="Calibri"/>
          <w:i/>
          <w:sz w:val="20"/>
          <w:szCs w:val="20"/>
        </w:rPr>
        <w:t>4 m</w:t>
      </w:r>
      <w:r w:rsidRPr="002C1C22">
        <w:rPr>
          <w:rFonts w:ascii="Calibri" w:hAnsi="Calibri"/>
          <w:i/>
          <w:sz w:val="20"/>
          <w:szCs w:val="20"/>
        </w:rPr>
        <w:t>arks</w:t>
      </w:r>
    </w:p>
    <w:p w14:paraId="74040D0C" w14:textId="77777777" w:rsidR="008657DF" w:rsidRPr="002C1C22" w:rsidRDefault="008657DF" w:rsidP="00202A1F">
      <w:pPr>
        <w:widowControl w:val="0"/>
        <w:tabs>
          <w:tab w:val="left" w:pos="9278"/>
          <w:tab w:val="right" w:pos="10205"/>
        </w:tabs>
        <w:spacing w:after="120"/>
        <w:rPr>
          <w:rFonts w:ascii="Calibri" w:hAnsi="Calibri"/>
          <w:i/>
          <w:sz w:val="20"/>
          <w:szCs w:val="20"/>
        </w:rPr>
      </w:pPr>
    </w:p>
    <w:p w14:paraId="674958BF" w14:textId="0228DA31" w:rsidR="008657DF" w:rsidRPr="002C1C22" w:rsidRDefault="008657DF">
      <w:pPr>
        <w:rPr>
          <w:rFonts w:cs="Tahoma"/>
          <w:color w:val="FF0000"/>
        </w:rPr>
      </w:pPr>
      <w:r w:rsidRPr="002C1C22">
        <w:rPr>
          <w:rFonts w:cs="Tahoma"/>
          <w:color w:val="FF0000"/>
        </w:rPr>
        <w:br w:type="page"/>
      </w:r>
    </w:p>
    <w:p w14:paraId="5A0F21CA" w14:textId="03A329F5" w:rsidR="008657DF" w:rsidRPr="002C1C22" w:rsidRDefault="000D020E" w:rsidP="008657DF">
      <w:pPr>
        <w:ind w:left="426" w:hanging="426"/>
        <w:rPr>
          <w:rFonts w:cs="Tahoma"/>
        </w:rPr>
      </w:pPr>
      <w:r w:rsidRPr="002C1C22">
        <w:rPr>
          <w:rFonts w:cs="Tahoma"/>
        </w:rPr>
        <w:lastRenderedPageBreak/>
        <w:t>8</w:t>
      </w:r>
      <w:r w:rsidR="008657DF" w:rsidRPr="002C1C22">
        <w:rPr>
          <w:rFonts w:cs="Tahoma"/>
        </w:rPr>
        <w:t>.</w:t>
      </w:r>
      <w:r w:rsidR="008657DF" w:rsidRPr="002C1C22">
        <w:rPr>
          <w:rFonts w:cs="Tahoma"/>
        </w:rPr>
        <w:tab/>
        <w:t xml:space="preserve">A physicist is investigating how different substances change state.  </w:t>
      </w:r>
    </w:p>
    <w:p w14:paraId="11903494" w14:textId="77777777" w:rsidR="008657DF" w:rsidRPr="002C1C22" w:rsidRDefault="008657DF" w:rsidP="008657DF">
      <w:pPr>
        <w:pStyle w:val="ListParagraph"/>
        <w:rPr>
          <w:rFonts w:cs="Tahoma"/>
        </w:rPr>
      </w:pPr>
    </w:p>
    <w:p w14:paraId="26B46950" w14:textId="471018D2" w:rsidR="0008561E" w:rsidRPr="002C1C22" w:rsidRDefault="008657DF" w:rsidP="0008561E">
      <w:pPr>
        <w:pStyle w:val="ListParagraph"/>
        <w:ind w:left="426"/>
        <w:rPr>
          <w:rFonts w:cs="Tahoma"/>
        </w:rPr>
      </w:pPr>
      <w:r w:rsidRPr="002C1C22">
        <w:rPr>
          <w:rFonts w:cs="Tahoma"/>
        </w:rPr>
        <w:t>The physicist uses the experimental data of two substances to sketch graphs relating the temperature of the su</w:t>
      </w:r>
      <w:r w:rsidR="00D84B78">
        <w:rPr>
          <w:rFonts w:cs="Tahoma"/>
        </w:rPr>
        <w:t>bstance and the heat absorbed by</w:t>
      </w:r>
      <w:r w:rsidRPr="002C1C22">
        <w:rPr>
          <w:rFonts w:cs="Tahoma"/>
        </w:rPr>
        <w:t xml:space="preserve"> each substance.</w:t>
      </w:r>
    </w:p>
    <w:p w14:paraId="5827B328" w14:textId="7238F5E8" w:rsidR="008657DF" w:rsidRPr="002C1C22" w:rsidRDefault="008657DF" w:rsidP="0008561E">
      <w:pPr>
        <w:pStyle w:val="ListParagraph"/>
        <w:ind w:left="426"/>
        <w:rPr>
          <w:rFonts w:cs="Tahoma"/>
        </w:rPr>
      </w:pPr>
      <w:r w:rsidRPr="002C1C22">
        <w:rPr>
          <w:rFonts w:cs="Tahoma"/>
          <w:noProof/>
          <w:lang w:eastAsia="en-GB"/>
        </w:rPr>
        <mc:AlternateContent>
          <mc:Choice Requires="wpc">
            <w:drawing>
              <wp:anchor distT="0" distB="0" distL="114300" distR="114300" simplePos="0" relativeHeight="251695104" behindDoc="0" locked="0" layoutInCell="1" allowOverlap="1" wp14:anchorId="0AA8C115" wp14:editId="739333E0">
                <wp:simplePos x="0" y="0"/>
                <wp:positionH relativeFrom="column">
                  <wp:posOffset>174956</wp:posOffset>
                </wp:positionH>
                <wp:positionV relativeFrom="paragraph">
                  <wp:posOffset>-565</wp:posOffset>
                </wp:positionV>
                <wp:extent cx="6369685" cy="3749675"/>
                <wp:effectExtent l="0" t="0" r="0" b="0"/>
                <wp:wrapSquare wrapText="bothSides"/>
                <wp:docPr id="825" name="Canvas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85" name="Group 985"/>
                        <wpg:cNvGrpSpPr/>
                        <wpg:grpSpPr>
                          <a:xfrm>
                            <a:off x="0" y="163951"/>
                            <a:ext cx="3166281" cy="3438533"/>
                            <a:chOff x="0" y="60292"/>
                            <a:chExt cx="3166281" cy="3449755"/>
                          </a:xfrm>
                        </wpg:grpSpPr>
                        <wpg:grpSp>
                          <wpg:cNvPr id="986" name="Group 986"/>
                          <wpg:cNvGrpSpPr/>
                          <wpg:grpSpPr>
                            <a:xfrm>
                              <a:off x="0" y="401273"/>
                              <a:ext cx="3166281" cy="3108774"/>
                              <a:chOff x="0" y="172673"/>
                              <a:chExt cx="3166281" cy="3108774"/>
                            </a:xfrm>
                          </wpg:grpSpPr>
                          <wpg:grpSp>
                            <wpg:cNvPr id="1038" name="Group 1038"/>
                            <wpg:cNvGrpSpPr/>
                            <wpg:grpSpPr>
                              <a:xfrm>
                                <a:off x="419123" y="451192"/>
                                <a:ext cx="2342661" cy="2496386"/>
                                <a:chOff x="331200" y="108342"/>
                                <a:chExt cx="2342661" cy="2496386"/>
                              </a:xfrm>
                            </wpg:grpSpPr>
                            <wpg:grpSp>
                              <wpg:cNvPr id="1039" name="Group 1039"/>
                              <wpg:cNvGrpSpPr/>
                              <wpg:grpSpPr>
                                <a:xfrm>
                                  <a:off x="331200" y="108342"/>
                                  <a:ext cx="2342661" cy="2496386"/>
                                  <a:chOff x="475200" y="-41186"/>
                                  <a:chExt cx="2342661" cy="2496386"/>
                                </a:xfrm>
                              </wpg:grpSpPr>
                              <wps:wsp>
                                <wps:cNvPr id="1040" name="Straight Arrow Connector 1040"/>
                                <wps:cNvCnPr/>
                                <wps:spPr>
                                  <a:xfrm flipV="1">
                                    <a:off x="475200" y="-41186"/>
                                    <a:ext cx="0" cy="249638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041" name="Straight Arrow Connector 1041"/>
                                <wps:cNvCnPr/>
                                <wps:spPr>
                                  <a:xfrm>
                                    <a:off x="475200" y="2455200"/>
                                    <a:ext cx="2342661"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1042" name="Straight Connector 1042"/>
                              <wps:cNvCnPr/>
                              <wps:spPr>
                                <a:xfrm flipV="1">
                                  <a:off x="331200" y="2106154"/>
                                  <a:ext cx="236508" cy="49852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3" name="Straight Connector 1043"/>
                              <wps:cNvCnPr/>
                              <wps:spPr>
                                <a:xfrm>
                                  <a:off x="567708" y="2106154"/>
                                  <a:ext cx="385695"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4" name="Straight Connector 1044"/>
                              <wps:cNvCnPr/>
                              <wps:spPr>
                                <a:xfrm flipV="1">
                                  <a:off x="953403" y="1226422"/>
                                  <a:ext cx="303355" cy="87973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5" name="Straight Connector 1045"/>
                              <wps:cNvCnPr/>
                              <wps:spPr>
                                <a:xfrm flipV="1">
                                  <a:off x="1256758" y="1226422"/>
                                  <a:ext cx="892732"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6" name="Straight Connector 1046"/>
                              <wps:cNvCnPr/>
                              <wps:spPr>
                                <a:xfrm flipV="1">
                                  <a:off x="2149490" y="567708"/>
                                  <a:ext cx="154510" cy="65871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047" name="Text Box 1047"/>
                            <wps:cNvSpPr txBox="1"/>
                            <wps:spPr>
                              <a:xfrm>
                                <a:off x="0" y="172673"/>
                                <a:ext cx="1661746" cy="278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4037F" w14:textId="77777777" w:rsidR="004060DD" w:rsidRPr="008364F7" w:rsidRDefault="004060DD" w:rsidP="008657DF">
                                  <w:pPr>
                                    <w:rPr>
                                      <w:b/>
                                      <w:sz w:val="20"/>
                                      <w:szCs w:val="18"/>
                                    </w:rPr>
                                  </w:pPr>
                                  <w:r w:rsidRPr="008364F7">
                                    <w:rPr>
                                      <w:b/>
                                      <w:sz w:val="20"/>
                                      <w:szCs w:val="18"/>
                                    </w:rPr>
                                    <w:t>Temperature/°C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 name="Text Box 1048"/>
                            <wps:cNvSpPr txBox="1"/>
                            <wps:spPr>
                              <a:xfrm>
                                <a:off x="1854927" y="3008885"/>
                                <a:ext cx="1311354" cy="27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D6BD09" w14:textId="4F950721" w:rsidR="004060DD" w:rsidRPr="008364F7" w:rsidRDefault="004060DD" w:rsidP="008657DF">
                                  <w:pPr>
                                    <w:rPr>
                                      <w:b/>
                                      <w:sz w:val="20"/>
                                      <w:szCs w:val="18"/>
                                    </w:rPr>
                                  </w:pPr>
                                  <w:r w:rsidRPr="008364F7">
                                    <w:rPr>
                                      <w:b/>
                                      <w:sz w:val="20"/>
                                      <w:szCs w:val="18"/>
                                    </w:rPr>
                                    <w:t>Heat absorbed</w:t>
                                  </w:r>
                                  <w:r>
                                    <w:rPr>
                                      <w:b/>
                                      <w:sz w:val="20"/>
                                      <w:szCs w:val="1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9" name="Text Box 1049"/>
                          <wps:cNvSpPr txBox="1"/>
                          <wps:spPr>
                            <a:xfrm>
                              <a:off x="1093997" y="60292"/>
                              <a:ext cx="1143416"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EC7F4" w14:textId="77777777" w:rsidR="004060DD" w:rsidRPr="005472C3" w:rsidRDefault="004060DD" w:rsidP="008657DF">
                                <w:pPr>
                                  <w:jc w:val="center"/>
                                  <w:rPr>
                                    <w:b/>
                                    <w:sz w:val="24"/>
                                  </w:rPr>
                                </w:pPr>
                                <w:r w:rsidRPr="005472C3">
                                  <w:rPr>
                                    <w:b/>
                                    <w:sz w:val="24"/>
                                  </w:rPr>
                                  <w:t>Graph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 Box 1050"/>
                          <wps:cNvSpPr txBox="1"/>
                          <wps:spPr>
                            <a:xfrm>
                              <a:off x="690258" y="2435094"/>
                              <a:ext cx="290145" cy="254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9C045" w14:textId="77777777" w:rsidR="004060DD" w:rsidRPr="00615861" w:rsidRDefault="004060DD" w:rsidP="008657DF">
                                <w:pPr>
                                  <w:rPr>
                                    <w:b/>
                                  </w:rPr>
                                </w:pPr>
                                <w:r w:rsidRPr="0061586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Text Box 597"/>
                          <wps:cNvSpPr txBox="1"/>
                          <wps:spPr>
                            <a:xfrm>
                              <a:off x="1667631" y="1473950"/>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1EEBB"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1052" name="Group 1052"/>
                        <wpg:cNvGrpSpPr/>
                        <wpg:grpSpPr>
                          <a:xfrm>
                            <a:off x="3031360" y="186461"/>
                            <a:ext cx="3338325" cy="3416019"/>
                            <a:chOff x="2915131" y="91451"/>
                            <a:chExt cx="3338325" cy="3418784"/>
                          </a:xfrm>
                        </wpg:grpSpPr>
                        <wpg:grpSp>
                          <wpg:cNvPr id="1053" name="Group 1053"/>
                          <wpg:cNvGrpSpPr/>
                          <wpg:grpSpPr>
                            <a:xfrm>
                              <a:off x="2915131" y="440005"/>
                              <a:ext cx="3338325" cy="3070230"/>
                              <a:chOff x="2915131" y="211405"/>
                              <a:chExt cx="3338325" cy="3070230"/>
                            </a:xfrm>
                          </wpg:grpSpPr>
                          <wpg:grpSp>
                            <wpg:cNvPr id="1054" name="Group 1054"/>
                            <wpg:cNvGrpSpPr/>
                            <wpg:grpSpPr>
                              <a:xfrm>
                                <a:off x="2915131" y="211405"/>
                                <a:ext cx="3078306" cy="2736174"/>
                                <a:chOff x="2915131" y="211405"/>
                                <a:chExt cx="3078306" cy="2736174"/>
                              </a:xfrm>
                            </wpg:grpSpPr>
                            <wpg:grpSp>
                              <wpg:cNvPr id="1055" name="Group 1055"/>
                              <wpg:cNvGrpSpPr/>
                              <wpg:grpSpPr>
                                <a:xfrm>
                                  <a:off x="3456000" y="458308"/>
                                  <a:ext cx="2537437" cy="2489271"/>
                                  <a:chOff x="3456000" y="115408"/>
                                  <a:chExt cx="2537437" cy="2489271"/>
                                </a:xfrm>
                              </wpg:grpSpPr>
                              <wpg:grpSp>
                                <wpg:cNvPr id="806" name="Group 806"/>
                                <wpg:cNvGrpSpPr/>
                                <wpg:grpSpPr>
                                  <a:xfrm>
                                    <a:off x="3456000" y="115408"/>
                                    <a:ext cx="2537437" cy="2489271"/>
                                    <a:chOff x="0" y="-552534"/>
                                    <a:chExt cx="2537437" cy="2489335"/>
                                  </a:xfrm>
                                </wpg:grpSpPr>
                                <wps:wsp>
                                  <wps:cNvPr id="809" name="Straight Arrow Connector 809"/>
                                  <wps:cNvCnPr/>
                                  <wps:spPr>
                                    <a:xfrm flipV="1">
                                      <a:off x="0" y="-552534"/>
                                      <a:ext cx="0" cy="2489335"/>
                                    </a:xfrm>
                                    <a:prstGeom prst="straightConnector1">
                                      <a:avLst/>
                                    </a:prstGeom>
                                    <a:noFill/>
                                    <a:ln w="190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814" name="Straight Arrow Connector 814"/>
                                  <wps:cNvCnPr/>
                                  <wps:spPr>
                                    <a:xfrm>
                                      <a:off x="0" y="1936800"/>
                                      <a:ext cx="2537437" cy="0"/>
                                    </a:xfrm>
                                    <a:prstGeom prst="straightConnector1">
                                      <a:avLst/>
                                    </a:prstGeom>
                                    <a:noFill/>
                                    <a:ln w="190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grpSp>
                              <wps:wsp>
                                <wps:cNvPr id="815" name="Straight Connector 815"/>
                                <wps:cNvCnPr/>
                                <wps:spPr>
                                  <a:xfrm>
                                    <a:off x="3456000" y="511371"/>
                                    <a:ext cx="249270" cy="64571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6" name="Straight Connector 816"/>
                                <wps:cNvCnPr/>
                                <wps:spPr>
                                  <a:xfrm>
                                    <a:off x="3705270" y="1157085"/>
                                    <a:ext cx="66304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7" name="Straight Connector 817"/>
                                <wps:cNvCnPr/>
                                <wps:spPr>
                                  <a:xfrm>
                                    <a:off x="4368318" y="1157085"/>
                                    <a:ext cx="173346" cy="69771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8" name="Straight Connector 818"/>
                                <wps:cNvCnPr/>
                                <wps:spPr>
                                  <a:xfrm>
                                    <a:off x="4541664" y="1854802"/>
                                    <a:ext cx="47236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9" name="Straight Connector 819"/>
                                <wps:cNvCnPr/>
                                <wps:spPr>
                                  <a:xfrm>
                                    <a:off x="5014032" y="1854802"/>
                                    <a:ext cx="260019" cy="58504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820" name="Text Box 591"/>
                              <wps:cNvSpPr txBox="1"/>
                              <wps:spPr>
                                <a:xfrm>
                                  <a:off x="2915131" y="211405"/>
                                  <a:ext cx="166116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069B4" w14:textId="77777777" w:rsidR="004060DD" w:rsidRPr="008364F7" w:rsidRDefault="004060DD" w:rsidP="008657DF">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Temperature/°C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21" name="Text Box 592"/>
                            <wps:cNvSpPr txBox="1"/>
                            <wps:spPr>
                              <a:xfrm>
                                <a:off x="5091497" y="3009220"/>
                                <a:ext cx="1161959"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3FC46" w14:textId="233F6AD6" w:rsidR="004060DD" w:rsidRPr="008364F7" w:rsidRDefault="004060DD" w:rsidP="008657DF">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Heat absorbed</w:t>
                                  </w:r>
                                  <w:r>
                                    <w:rPr>
                                      <w:rFonts w:asciiTheme="minorHAnsi" w:eastAsia="Times New Roman" w:hAnsiTheme="minorHAnsi"/>
                                      <w:b/>
                                      <w:sz w:val="20"/>
                                      <w:szCs w:val="18"/>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822" name="Text Box 596"/>
                          <wps:cNvSpPr txBox="1"/>
                          <wps:spPr>
                            <a:xfrm>
                              <a:off x="4131051" y="91451"/>
                              <a:ext cx="1143000" cy="281305"/>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1FA20" w14:textId="77777777" w:rsidR="004060DD" w:rsidRPr="005472C3" w:rsidRDefault="004060DD" w:rsidP="008657DF">
                                <w:pPr>
                                  <w:jc w:val="center"/>
                                  <w:rPr>
                                    <w:b/>
                                    <w:sz w:val="24"/>
                                  </w:rPr>
                                </w:pPr>
                                <w:r w:rsidRPr="005472C3">
                                  <w:rPr>
                                    <w:b/>
                                    <w:sz w:val="24"/>
                                  </w:rPr>
                                  <w:t>Graph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3" name="Text Box 597"/>
                          <wps:cNvSpPr txBox="1"/>
                          <wps:spPr>
                            <a:xfrm>
                              <a:off x="3847376" y="1410923"/>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5584B"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4" name="Text Box 597"/>
                          <wps:cNvSpPr txBox="1"/>
                          <wps:spPr>
                            <a:xfrm>
                              <a:off x="4672869" y="2168494"/>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917B3"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AA8C115" id="Canvas 825" o:spid="_x0000_s1276" editas="canvas" style="position:absolute;left:0;text-align:left;margin-left:13.8pt;margin-top:-.05pt;width:501.55pt;height:295.25pt;z-index:251695104;mso-position-horizontal-relative:text;mso-position-vertical-relative:text" coordsize="63696,3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">
                <v:shape id="_x0000_s1277" type="#_x0000_t75" style="position:absolute;width:63696;height:37496;visibility:visible;mso-wrap-style:square">
                  <v:fill o:detectmouseclick="t"/>
                  <v:path o:connecttype="none"/>
                </v:shape>
                <v:group id="Group 985" o:spid="_x0000_s1278" style="position:absolute;top:1639;width:31662;height:34385" coordorigin=",602" coordsize="31662,3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 986" o:spid="_x0000_s1279" style="position:absolute;top:4012;width:31662;height:31088" coordorigin=",1726" coordsize="31662,3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group id="Group 1038" o:spid="_x0000_s1280" style="position:absolute;left:4191;top:4511;width:23426;height:24964" coordorigin="3312,1083" coordsize="23426,2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39" o:spid="_x0000_s1281" style="position:absolute;left:3312;top:1083;width:23426;height:24964" coordorigin="4752,-411" coordsize="23426,2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Straight Arrow Connector 1040" o:spid="_x0000_s1282" type="#_x0000_t32" style="position:absolute;left:4752;top:-411;width:0;height:24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CRMYAAADdAAAADwAAAGRycy9kb3ducmV2LnhtbESPQWvDMAyF74P+B6PBbqvTUcbI6pa1&#10;sNLj2g3aoxqrcWgsZ7bXJP9+Ogx2k3hP731arAbfqhvF1AQ2MJsWoIirYBuuDXx9vj++gEoZ2WIb&#10;mAyMlGC1nNwtsLSh5z3dDrlWEsKpRAMu567UOlWOPKZp6IhFu4ToMcsaa20j9hLuW/1UFM/aY8PS&#10;4LCjjaPqevjxBr7H2Xl9HrfdRz9uj24dT8d+fzLm4X54ewWVacj/5r/rnRX8Yi788o2Mo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gkTGAAAA3QAAAA8AAAAAAAAA&#10;AAAAAAAAoQIAAGRycy9kb3ducmV2LnhtbFBLBQYAAAAABAAEAPkAAACUAwAAAAA=&#10;" strokecolor="black [3040]" strokeweight="1.5pt">
                          <v:stroke endarrow="open"/>
                        </v:shape>
                        <v:shape id="Straight Arrow Connector 1041" o:spid="_x0000_s1283" type="#_x0000_t32" style="position:absolute;left:4752;top:24552;width:234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XmsMAAADdAAAADwAAAGRycy9kb3ducmV2LnhtbERPzWrCQBC+C77DMoVepG4sRWyajZhQ&#10;qUeT9gGG7Jikzc6G3a3Gt3cLBW/z8f1Otp3MIM7kfG9ZwWqZgCBurO65VfD1uX/agPABWeNgmRRc&#10;ycM2n88yTLW9cEXnOrQihrBPUUEXwphK6ZuODPqlHYkjd7LOYIjQtVI7vMRwM8jnJFlLgz3Hhg5H&#10;Kjtqfupfo4AOV20/3sfye9H27nisiun0Wij1+DDt3kAEmsJd/O8+6Dg/eVnB3zfxBJ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715rDAAAA3QAAAA8AAAAAAAAAAAAA&#10;AAAAoQIAAGRycy9kb3ducmV2LnhtbFBLBQYAAAAABAAEAPkAAACRAwAAAAA=&#10;" strokecolor="black [3040]" strokeweight="1.5pt">
                          <v:stroke endarrow="open"/>
                        </v:shape>
                      </v:group>
                      <v:line id="Straight Connector 1042" o:spid="_x0000_s1284" style="position:absolute;flip:y;visibility:visible;mso-wrap-style:square" from="3312,21061" to="5677,2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I28QAAADdAAAADwAAAGRycy9kb3ducmV2LnhtbERP32vCMBB+H/g/hBP2MmZqGVOqUcQx&#10;3EBBu+39aM62mFxKkmndX28Gg73dx/fz5sveGnEmH1rHCsajDARx5XTLtYLPj9fHKYgQkTUax6Tg&#10;SgGWi8HdHAvtLnygcxlrkUI4FKigibErpAxVQxbDyHXEiTs6bzEm6GupPV5SuDUyz7JnabHl1NBg&#10;R+uGqlP5bRVsT91k95Ubf31535Tl/sfIh81Yqfthv5qBiNTHf/Gf+02n+dlTDr/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EjbxAAAAN0AAAAPAAAAAAAAAAAA&#10;AAAAAKECAABkcnMvZG93bnJldi54bWxQSwUGAAAAAAQABAD5AAAAkgMAAAAA&#10;" strokecolor="black [3040]" strokeweight="1pt"/>
                      <v:line id="Straight Connector 1043" o:spid="_x0000_s1285" style="position:absolute;visibility:visible;mso-wrap-style:square" from="5677,21061" to="9534,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nfMMAAADdAAAADwAAAGRycy9kb3ducmV2LnhtbERPzWoCMRC+F/oOYQq91aRWStkaRURB&#10;Dwtd2weYbsZNdDPZbqKub28Khd7m4/ud6XzwrThTH11gDc8jBYK4DsZxo+Hrc/30BiImZINtYNJw&#10;pQjz2f3dFAsTLlzReZcakUM4FqjBptQVUsbaksc4Ch1x5vah95gy7BtperzkcN/KsVKv0qPj3GCx&#10;o6Wl+rg7eQ2Hj3FYDXFrtz+T73LpVOXKstL68WFYvININKR/8Z97Y/J8NXmB32/y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4J3zDAAAA3QAAAA8AAAAAAAAAAAAA&#10;AAAAoQIAAGRycy9kb3ducmV2LnhtbFBLBQYAAAAABAAEAPkAAACRAwAAAAA=&#10;" strokecolor="black [3040]" strokeweight="1pt"/>
                      <v:line id="Straight Connector 1044" o:spid="_x0000_s1286" style="position:absolute;flip:y;visibility:visible;mso-wrap-style:square" from="9534,12264" to="12567,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1NMQAAADdAAAADwAAAGRycy9kb3ducmV2LnhtbERPTWsCMRC9F/wPYQq9iGYVqbIaRZRi&#10;Cy3UVe/DZrq7mEyWJNW1v74pCL3N433OYtVZIy7kQ+NYwWiYgSAunW64UnA8vAxmIEJE1mgck4Ib&#10;BVgtew8LzLW78p4uRaxECuGQo4I6xjaXMpQ1WQxD1xIn7st5izFBX0nt8ZrCrZHjLHuWFhtODTW2&#10;tKmpPBffVsH7uZ1+nMbG37Zvu6L4/DGyvxsp9fTYrecgInXxX3x3v+o0P5tM4O+bd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XU0xAAAAN0AAAAPAAAAAAAAAAAA&#10;AAAAAKECAABkcnMvZG93bnJldi54bWxQSwUGAAAAAAQABAD5AAAAkgMAAAAA&#10;" strokecolor="black [3040]" strokeweight="1pt"/>
                      <v:line id="Straight Connector 1045" o:spid="_x0000_s1287" style="position:absolute;flip:y;visibility:visible;mso-wrap-style:square" from="12567,12264" to="21494,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Qr8UAAADdAAAADwAAAGRycy9kb3ducmV2LnhtbERPTWsCMRC9F/wPYQpeimYVq7I1irSI&#10;LbSgq70Pm+nuYjJZkqhrf31TKPQ2j/c5i1VnjbiQD41jBaNhBoK4dLrhSsHxsBnMQYSIrNE4JgU3&#10;CrBa9u4WmGt35T1diliJFMIhRwV1jG0uZShrshiGriVO3JfzFmOCvpLa4zWFWyPHWTaVFhtODTW2&#10;9FxTeSrOVsH7qZ19fI6Nv728bYti923kw3akVP++Wz+BiNTFf/Gf+1Wn+dnkEX6/S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3Qr8UAAADdAAAADwAAAAAAAAAA&#10;AAAAAAChAgAAZHJzL2Rvd25yZXYueG1sUEsFBgAAAAAEAAQA+QAAAJMDAAAAAA==&#10;" strokecolor="black [3040]" strokeweight="1pt"/>
                      <v:line id="Straight Connector 1046" o:spid="_x0000_s1288" style="position:absolute;flip:y;visibility:visible;mso-wrap-style:square" from="21494,5677" to="23040,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9O2MQAAADdAAAADwAAAGRycy9kb3ducmV2LnhtbERPTWsCMRC9F/wPYQq9FM0qorIaRVqK&#10;LVTQVe/DZrq7mEyWJNXVX98UCr3N433OYtVZIy7kQ+NYwXCQgSAunW64UnA8vPVnIEJE1mgck4Ib&#10;BVgtew8LzLW78p4uRaxECuGQo4I6xjaXMpQ1WQwD1xIn7st5izFBX0nt8ZrCrZGjLJtIiw2nhhpb&#10;eqmpPBffVsHnuZ1uTyPjb68fm6LY3Y183gyVenrs1nMQkbr4L/5zv+s0PxtP4PebdIJ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07YxAAAAN0AAAAPAAAAAAAAAAAA&#10;AAAAAKECAABkcnMvZG93bnJldi54bWxQSwUGAAAAAAQABAD5AAAAkgMAAAAA&#10;" strokecolor="black [3040]" strokeweight="1pt"/>
                    </v:group>
                    <v:shape id="Text Box 1047" o:spid="_x0000_s1289" type="#_x0000_t202" style="position:absolute;top:1726;width:1661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14:paraId="0014037F" w14:textId="77777777" w:rsidR="004060DD" w:rsidRPr="008364F7" w:rsidRDefault="004060DD" w:rsidP="008657DF">
                            <w:pPr>
                              <w:rPr>
                                <w:b/>
                                <w:sz w:val="20"/>
                                <w:szCs w:val="18"/>
                              </w:rPr>
                            </w:pPr>
                            <w:r w:rsidRPr="008364F7">
                              <w:rPr>
                                <w:b/>
                                <w:sz w:val="20"/>
                                <w:szCs w:val="18"/>
                              </w:rPr>
                              <w:t>Temperature/°C</w:t>
                            </w:r>
                          </w:p>
                        </w:txbxContent>
                      </v:textbox>
                    </v:shape>
                    <v:shape id="Text Box 1048" o:spid="_x0000_s1290" type="#_x0000_t202" style="position:absolute;left:18549;top:30088;width:13113;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jcM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fjI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3DHAAAA3QAAAA8AAAAAAAAAAAAAAAAAmAIAAGRy&#10;cy9kb3ducmV2LnhtbFBLBQYAAAAABAAEAPUAAACMAwAAAAA=&#10;" filled="f" stroked="f" strokeweight=".5pt">
                      <v:textbox>
                        <w:txbxContent>
                          <w:p w14:paraId="1AD6BD09" w14:textId="4F950721" w:rsidR="004060DD" w:rsidRPr="008364F7" w:rsidRDefault="004060DD" w:rsidP="008657DF">
                            <w:pPr>
                              <w:rPr>
                                <w:b/>
                                <w:sz w:val="20"/>
                                <w:szCs w:val="18"/>
                              </w:rPr>
                            </w:pPr>
                            <w:r w:rsidRPr="008364F7">
                              <w:rPr>
                                <w:b/>
                                <w:sz w:val="20"/>
                                <w:szCs w:val="18"/>
                              </w:rPr>
                              <w:t>Heat absorbed</w:t>
                            </w:r>
                            <w:r>
                              <w:rPr>
                                <w:b/>
                                <w:sz w:val="20"/>
                                <w:szCs w:val="18"/>
                              </w:rPr>
                              <w:t>/J</w:t>
                            </w:r>
                          </w:p>
                        </w:txbxContent>
                      </v:textbox>
                    </v:shape>
                  </v:group>
                  <v:shape id="Text Box 1049" o:spid="_x0000_s1291" type="#_x0000_t202" style="position:absolute;left:10939;top:602;width:11435;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74cYA&#10;AADdAAAADwAAAGRycy9kb3ducmV2LnhtbERPTUvDQBC9C/0PyxS8SLOx1apptqVItdJbG23xNmSn&#10;STA7G7Jrkv57VxC8zeN9TroaTC06al1lWcFtFIMgzq2uuFDwnr1MHkE4j6yxtkwKLuRgtRxdpZho&#10;2/OeuoMvRAhhl6CC0vsmkdLlJRl0kW2IA3e2rUEfYFtI3WIfwk0tp3E8lwYrDg0lNvRcUv51+DYK&#10;Pm+K084Nrx/97H7WbLZd9nDUmVLX42G9AOFp8P/iP/ebDvPjuyf4/Sa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C74cYAAADdAAAADwAAAAAAAAAAAAAAAACYAgAAZHJz&#10;L2Rvd25yZXYueG1sUEsFBgAAAAAEAAQA9QAAAIsDAAAAAA==&#10;" fillcolor="white [3201]" stroked="f" strokeweight=".5pt">
                    <v:textbox>
                      <w:txbxContent>
                        <w:p w14:paraId="3B1EC7F4" w14:textId="77777777" w:rsidR="004060DD" w:rsidRPr="005472C3" w:rsidRDefault="004060DD" w:rsidP="008657DF">
                          <w:pPr>
                            <w:jc w:val="center"/>
                            <w:rPr>
                              <w:b/>
                              <w:sz w:val="24"/>
                            </w:rPr>
                          </w:pPr>
                          <w:r w:rsidRPr="005472C3">
                            <w:rPr>
                              <w:b/>
                              <w:sz w:val="24"/>
                            </w:rPr>
                            <w:t>Graph A</w:t>
                          </w:r>
                        </w:p>
                      </w:txbxContent>
                    </v:textbox>
                  </v:shape>
                  <v:shape id="Text Box 1050" o:spid="_x0000_s1292" type="#_x0000_t202" style="position:absolute;left:6902;top:24350;width:2902;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5q8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5q8YAAADdAAAADwAAAAAAAAAAAAAAAACYAgAAZHJz&#10;L2Rvd25yZXYueG1sUEsFBgAAAAAEAAQA9QAAAIsDAAAAAA==&#10;" filled="f" stroked="f" strokeweight=".5pt">
                    <v:textbox>
                      <w:txbxContent>
                        <w:p w14:paraId="26E9C045" w14:textId="77777777" w:rsidR="004060DD" w:rsidRPr="00615861" w:rsidRDefault="004060DD" w:rsidP="008657DF">
                          <w:pPr>
                            <w:rPr>
                              <w:b/>
                            </w:rPr>
                          </w:pPr>
                          <w:r w:rsidRPr="00615861">
                            <w:rPr>
                              <w:b/>
                            </w:rPr>
                            <w:t>A</w:t>
                          </w:r>
                        </w:p>
                      </w:txbxContent>
                    </v:textbox>
                  </v:shape>
                  <v:shape id="Text Box 597" o:spid="_x0000_s1293" type="#_x0000_t202" style="position:absolute;left:16676;top:14739;width:2895;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cMMIA&#10;AADdAAAADwAAAGRycy9kb3ducmV2LnhtbERPTYvCMBC9C/6HMII3TRUUqUaRgijiHnS9eBubsS02&#10;k9pErfvrjSDsbR7vc2aLxpTiQbUrLCsY9CMQxKnVBWcKjr+r3gSE88gaS8uk4EUOFvN2a4axtk/e&#10;0+PgMxFC2MWoIPe+iqV0aU4GXd9WxIG72NqgD7DOpK7xGcJNKYdRNJYGCw4NOVaU5JReD3ejYJus&#10;fnB/HprJX5msd5dldTueRkp1O81yCsJT4//FX/dGh/nRaAC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wwwgAAAN0AAAAPAAAAAAAAAAAAAAAAAJgCAABkcnMvZG93&#10;bnJldi54bWxQSwUGAAAAAAQABAD1AAAAhwMAAAAA&#10;" filled="f" stroked="f" strokeweight=".5pt">
                    <v:textbox>
                      <w:txbxContent>
                        <w:p w14:paraId="7081EEBB"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B</w:t>
                          </w:r>
                        </w:p>
                      </w:txbxContent>
                    </v:textbox>
                  </v:shape>
                </v:group>
                <v:group id="Group 1052" o:spid="_x0000_s1294" style="position:absolute;left:30313;top:1864;width:33383;height:34160" coordorigin="29151,914" coordsize="33383,3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group id="Group 1053" o:spid="_x0000_s1295" style="position:absolute;left:29151;top:4400;width:33383;height:30702" coordorigin="29151,2114" coordsize="33383,3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group id="Group 1054" o:spid="_x0000_s1296" style="position:absolute;left:29151;top:2114;width:30783;height:27361" coordorigin="29151,2114" coordsize="30783,2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group id="Group 1055" o:spid="_x0000_s1297" style="position:absolute;left:34560;top:4583;width:25374;height:24892" coordorigin="34560,1154" coordsize="25374,2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group id="Group 806" o:spid="_x0000_s1298" style="position:absolute;left:34560;top:1154;width:25374;height:24892" coordorigin=",-5525" coordsize="25374,2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Straight Arrow Connector 809" o:spid="_x0000_s1299" type="#_x0000_t32" style="position:absolute;top:-5525;width:0;height:24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6xMIAAADcAAAADwAAAGRycy9kb3ducmV2LnhtbESPQWsCMRSE74L/IbxCb5rYFtGtUUTY&#10;1qOu4vmxed0s3bysm6jbf98IgsdhZr5hFqveNeJKXag9a5iMFQji0puaKw3HQz6agQgR2WDjmTT8&#10;UYDVcjhYYGb8jfd0LWIlEoRDhhpsjG0mZSgtOQxj3xIn78d3DmOSXSVNh7cEd418U2oqHdacFiy2&#10;tLFU/hYXp+H0PbF9tVX2/XL+OKivXR7omGv9+tKvP0FE6uMz/GhvjYaZmsP9TDo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6xMIAAADcAAAADwAAAAAAAAAAAAAA&#10;AAChAgAAZHJzL2Rvd25yZXYueG1sUEsFBgAAAAAEAAQA+QAAAJADAAAAAA==&#10;" strokeweight="1.5pt">
                            <v:stroke endarrow="open"/>
                          </v:shape>
                          <v:shape id="Straight Arrow Connector 814" o:spid="_x0000_s1300" type="#_x0000_t32" style="position:absolute;top:19368;width:25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vFMIAAADcAAAADwAAAGRycy9kb3ducmV2LnhtbESP3YrCMBSE7wXfIRzBG9G0sitSjSKi&#10;YBEv/HmAQ3Nsi81JbaLWtzcLwl4OM98MM1+2phJPalxpWUE8ikAQZ1aXnCu4nLfDKQjnkTVWlknB&#10;mxwsF93OHBNtX3yk58nnIpSwS1BB4X2dSOmyggy6ka2Jg3e1jUEfZJNL3eArlJtKjqNoIg2WHBYK&#10;rGldUHY7PYyC6SH93WeDtd7QIbVyl8Z031ZK9XvtagbCU+v/w196pwMX/8DfmXAE5O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vFMIAAADcAAAADwAAAAAAAAAAAAAA&#10;AAChAgAAZHJzL2Rvd25yZXYueG1sUEsFBgAAAAAEAAQA+QAAAJADAAAAAA==&#10;" strokeweight="1.5pt">
                            <v:stroke endarrow="open"/>
                          </v:shape>
                        </v:group>
                        <v:line id="Straight Connector 815" o:spid="_x0000_s1301" style="position:absolute;visibility:visible;mso-wrap-style:square" from="34560,5113" to="37052,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ucUAAADcAAAADwAAAGRycy9kb3ducmV2LnhtbESPUWvCMBSF34X9h3AHe9NU2aR0RhFx&#10;MB8K1u0H3DV3TWZzU5tMu3+/CIKPh3POdziL1eBacaY+WM8KppMMBHHtteVGwefH2zgHESKyxtYz&#10;KfijAKvlw2iBhfYXruh8iI1IEA4FKjAxdoWUoTbkMEx8R5y8b987jEn2jdQ9XhLctXKWZXPp0HJa&#10;MNjRxlB9PPw6BT/7md8OYWd2p+evcmOzypZlpdTT47B+BRFpiPfwrf2uFeTTF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8ucUAAADcAAAADwAAAAAAAAAA&#10;AAAAAAChAgAAZHJzL2Rvd25yZXYueG1sUEsFBgAAAAAEAAQA+QAAAJMDAAAAAA==&#10;" strokecolor="black [3040]" strokeweight="1pt"/>
                        <v:line id="Straight Connector 816" o:spid="_x0000_s1302" style="position:absolute;visibility:visible;mso-wrap-style:square" from="37052,11570" to="43683,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izsUAAADcAAAADwAAAGRycy9kb3ducmV2LnhtbESPUWvCMBSF3wf+h3AF32aqiEhnWkQU&#10;5kNh1f2Au+auydbc1CbT7t8vg8EeD+ec73C25eg6caMhWM8KFvMMBHHjteVWwevl+LgBESKyxs4z&#10;KfimAGUxedhirv2da7qdYysShEOOCkyMfS5laAw5DHPfEyfv3Q8OY5JDK/WA9wR3nVxm2Vo6tJwW&#10;DPa0N9R8nr+cgo+XpT+M4WRO19VbtbdZbauqVmo2HXdPICKN8T/8137WCjaLNfyeSUdA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kizsUAAADcAAAADwAAAAAAAAAA&#10;AAAAAAChAgAAZHJzL2Rvd25yZXYueG1sUEsFBgAAAAAEAAQA+QAAAJMDAAAAAA==&#10;" strokecolor="black [3040]" strokeweight="1pt"/>
                        <v:line id="Straight Connector 817" o:spid="_x0000_s1303" style="position:absolute;visibility:visible;mso-wrap-style:square" from="43683,11570" to="45416,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HVcUAAADcAAAADwAAAGRycy9kb3ducmV2LnhtbESPUWvCMBSF34X9h3AHe9NUGbN0RhFx&#10;MB8K1u0H3DV3TWZzU5tMu3+/CIKPh3POdziL1eBacaY+WM8KppMMBHHtteVGwefH2zgHESKyxtYz&#10;KfijAKvlw2iBhfYXruh8iI1IEA4FKjAxdoWUoTbkMEx8R5y8b987jEn2jdQ9XhLctXKWZS/SoeW0&#10;YLCjjaH6ePh1Cn72M78dws7sTs9f5cZmlS3LSqmnx2H9CiLSEO/hW/tdK8i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HVcUAAADcAAAADwAAAAAAAAAA&#10;AAAAAAChAgAAZHJzL2Rvd25yZXYueG1sUEsFBgAAAAAEAAQA+QAAAJMDAAAAAA==&#10;" strokecolor="black [3040]" strokeweight="1pt"/>
                        <v:line id="Straight Connector 818" o:spid="_x0000_s1304" style="position:absolute;visibility:visible;mso-wrap-style:square" from="45416,18548" to="50140,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TJ8EAAADcAAAADwAAAGRycy9kb3ducmV2LnhtbERP3WrCMBS+F3yHcAbeaaqISGeUIQ7m&#10;RcGqD3Bszppoc9I1mXZvv1wIXn58/6tN7xpxpy5YzwqmkwwEceW15VrB+fQ5XoIIEVlj45kU/FGA&#10;zXo4WGGu/YNLuh9jLVIIhxwVmBjbXMpQGXIYJr4lTty37xzGBLta6g4fKdw1cpZlC+nQcmow2NLW&#10;UHU7/joF18PM7/qwN/uf+aXY2qy0RVEqNXrrP95BROrjS/x0f2kFy2lam86kI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6hMnwQAAANwAAAAPAAAAAAAAAAAAAAAA&#10;AKECAABkcnMvZG93bnJldi54bWxQSwUGAAAAAAQABAD5AAAAjwMAAAAA&#10;" strokecolor="black [3040]" strokeweight="1pt"/>
                        <v:line id="Straight Connector 819" o:spid="_x0000_s1305" style="position:absolute;visibility:visible;mso-wrap-style:square" from="50140,18548" to="52740,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2vMUAAADcAAAADwAAAGRycy9kb3ducmV2LnhtbESP0WoCMRRE3wv+Q7gF32pWEdGtUYq0&#10;UB8WXO0H3G5uN2k3N+sm1fXvjSD4OMzMGWa57l0jTtQF61nBeJSBIK68tlwr+Dp8vMxBhIissfFM&#10;Ci4UYL0aPC0x1/7MJZ32sRYJwiFHBSbGNpcyVIYchpFviZP34zuHMcmulrrDc4K7Rk6ybCYdWk4L&#10;BlvaGKr+9v9Owe9u4t/7sDXb4/S72NistEVRKjV87t9eQUTq4yN8b39qBfPxAm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a2vMUAAADcAAAADwAAAAAAAAAA&#10;AAAAAAChAgAAZHJzL2Rvd25yZXYueG1sUEsFBgAAAAAEAAQA+QAAAJMDAAAAAA==&#10;" strokecolor="black [3040]" strokeweight="1pt"/>
                      </v:group>
                      <v:shape id="Text Box 591" o:spid="_x0000_s1306" type="#_x0000_t202" style="position:absolute;left:29151;top:2114;width:1661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AzcMA&#10;AADcAAAADwAAAGRycy9kb3ducmV2LnhtbERPTWvCQBC9F/wPywi91Y2BlhBdQwhIi7SHqBdvY3ZM&#10;gtnZmF1N2l/fPRR6fLzvdTaZTjxocK1lBctFBIK4srrlWsHxsH1JQDiPrLGzTAq+yUG2mT2tMdV2&#10;5JIee1+LEMIuRQWN930qpasaMugWticO3MUOBn2AQy31gGMIN52Mo+hNGmw5NDTYU9FQdd3fjYJd&#10;sf3C8hyb5Kcr3j8veX87nl6Vep5P+QqEp8n/i//cH1pBEof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4AzcMAAADcAAAADwAAAAAAAAAAAAAAAACYAgAAZHJzL2Rv&#10;d25yZXYueG1sUEsFBgAAAAAEAAQA9QAAAIgDAAAAAA==&#10;" filled="f" stroked="f" strokeweight=".5pt">
                        <v:textbox>
                          <w:txbxContent>
                            <w:p w14:paraId="43B069B4" w14:textId="77777777" w:rsidR="004060DD" w:rsidRPr="008364F7" w:rsidRDefault="004060DD" w:rsidP="008657DF">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Temperature/°C</w:t>
                              </w:r>
                            </w:p>
                          </w:txbxContent>
                        </v:textbox>
                      </v:shape>
                    </v:group>
                    <v:shape id="Text Box 592" o:spid="_x0000_s1307" type="#_x0000_t202" style="position:absolute;left:50914;top:30092;width:11620;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lVsUA&#10;AADcAAAADwAAAGRycy9kb3ducmV2LnhtbESPQYvCMBSE78L+h/AEb5paUEo1ihREWdaDrpe9PZtn&#10;W2xeuk1Wu/56Iwgeh5n5hpkvO1OLK7WusqxgPIpAEOdWV1woOH6vhwkI55E11pZJwT85WC4+enNM&#10;tb3xnq4HX4gAYZeigtL7JpXS5SUZdCPbEAfvbFuDPsi2kLrFW4CbWsZRNJUGKw4LJTaUlZRfDn9G&#10;wWe23uH+FJvkXmebr/Oq+T3+TJQa9LvVDISnzr/Dr/ZWK0ji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qVWxQAAANwAAAAPAAAAAAAAAAAAAAAAAJgCAABkcnMv&#10;ZG93bnJldi54bWxQSwUGAAAAAAQABAD1AAAAigMAAAAA&#10;" filled="f" stroked="f" strokeweight=".5pt">
                      <v:textbox>
                        <w:txbxContent>
                          <w:p w14:paraId="61D3FC46" w14:textId="233F6AD6" w:rsidR="004060DD" w:rsidRPr="008364F7" w:rsidRDefault="004060DD" w:rsidP="008657DF">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Heat absorbed</w:t>
                            </w:r>
                            <w:r>
                              <w:rPr>
                                <w:rFonts w:asciiTheme="minorHAnsi" w:eastAsia="Times New Roman" w:hAnsiTheme="minorHAnsi"/>
                                <w:b/>
                                <w:sz w:val="20"/>
                                <w:szCs w:val="18"/>
                              </w:rPr>
                              <w:t>/J</w:t>
                            </w:r>
                          </w:p>
                        </w:txbxContent>
                      </v:textbox>
                    </v:shape>
                  </v:group>
                  <v:shape id="Text Box 596" o:spid="_x0000_s1308" type="#_x0000_t202" style="position:absolute;left:41310;top:914;width:1143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xscYA&#10;AADcAAAADwAAAGRycy9kb3ducmV2LnhtbESPQWvCQBSE7wX/w/KE3nTTHERSV5FSUaHBNi14fWSf&#10;SWz2bdhdTeqv7xaEHoeZ+YZZrAbTiis531hW8DRNQBCXVjdcKfj63EzmIHxA1thaJgU/5GG1HD0s&#10;MNO25w+6FqESEcI+QwV1CF0mpS9rMuintiOO3sk6gyFKV0ntsI9w08o0SWbSYMNxocaOXmoqv4uL&#10;UXDsi6077Pfn926X3w63In+j11ypx/GwfgYRaAj/4Xt7pxX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xscYAAADcAAAADwAAAAAAAAAAAAAAAACYAgAAZHJz&#10;L2Rvd25yZXYueG1sUEsFBgAAAAAEAAQA9QAAAIsDAAAAAA==&#10;" fillcolor="window" stroked="f" strokeweight=".5pt">
                    <v:textbox>
                      <w:txbxContent>
                        <w:p w14:paraId="1C81FA20" w14:textId="77777777" w:rsidR="004060DD" w:rsidRPr="005472C3" w:rsidRDefault="004060DD" w:rsidP="008657DF">
                          <w:pPr>
                            <w:jc w:val="center"/>
                            <w:rPr>
                              <w:b/>
                              <w:sz w:val="24"/>
                            </w:rPr>
                          </w:pPr>
                          <w:r w:rsidRPr="005472C3">
                            <w:rPr>
                              <w:b/>
                              <w:sz w:val="24"/>
                            </w:rPr>
                            <w:t>Graph B</w:t>
                          </w:r>
                        </w:p>
                      </w:txbxContent>
                    </v:textbox>
                  </v:shape>
                  <v:shape id="Text Box 597" o:spid="_x0000_s1309" type="#_x0000_t202" style="position:absolute;left:38473;top:14109;width:28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euscA&#10;AADcAAAADwAAAGRycy9kb3ducmV2LnhtbESPT2vCQBTE74V+h+UVeqsbU1pCdCMSkEppD2ou3p7Z&#10;lz+YfZtmV0399G6h4HGYmd8w88VoOnGmwbWWFUwnEQji0uqWawXFbvWSgHAeWWNnmRT8koNF9vgw&#10;x1TbC2/ovPW1CBB2KSpovO9TKV3ZkEE3sT1x8Co7GPRBDrXUA14C3HQyjqJ3abDlsNBgT3lD5XF7&#10;Mgo+89U3bg6xSa5d/vFVLfufYv+m1PPTuJyB8DT6e/i/vdYKkvg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nrrHAAAA3AAAAA8AAAAAAAAAAAAAAAAAmAIAAGRy&#10;cy9kb3ducmV2LnhtbFBLBQYAAAAABAAEAPUAAACMAwAAAAA=&#10;" filled="f" stroked="f" strokeweight=".5pt">
                    <v:textbox>
                      <w:txbxContent>
                        <w:p w14:paraId="4165584B"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C</w:t>
                          </w:r>
                        </w:p>
                      </w:txbxContent>
                    </v:textbox>
                  </v:shape>
                  <v:shape id="Text Box 597" o:spid="_x0000_s1310" type="#_x0000_t202" style="position:absolute;left:46728;top:21684;width:289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GzscA&#10;AADcAAAADwAAAGRycy9kb3ducmV2LnhtbESPT2vCQBTE74V+h+UVeqsbQ1tCdCMSkEppD2ou3p7Z&#10;lz+YfZtmV0399G6h4HGYmd8w88VoOnGmwbWWFUwnEQji0uqWawXFbvWSgHAeWWNnmRT8koNF9vgw&#10;x1TbC2/ovPW1CBB2KSpovO9TKV3ZkEE3sT1x8Co7GPRBDrXUA14C3HQyjqJ3abDlsNBgT3lD5XF7&#10;Mgo+89U3bg6xSa5d/vFVLfufYv+m1PPTuJyB8DT6e/i/vdYKkvg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Bs7HAAAA3AAAAA8AAAAAAAAAAAAAAAAAmAIAAGRy&#10;cy9kb3ducmV2LnhtbFBLBQYAAAAABAAEAPUAAACMAwAAAAA=&#10;" filled="f" stroked="f" strokeweight=".5pt">
                    <v:textbox>
                      <w:txbxContent>
                        <w:p w14:paraId="67F917B3" w14:textId="77777777" w:rsidR="004060DD" w:rsidRPr="00615861" w:rsidRDefault="004060DD" w:rsidP="008657DF">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D</w:t>
                          </w:r>
                        </w:p>
                      </w:txbxContent>
                    </v:textbox>
                  </v:shape>
                </v:group>
                <w10:wrap type="square"/>
              </v:group>
            </w:pict>
          </mc:Fallback>
        </mc:AlternateContent>
      </w:r>
    </w:p>
    <w:p w14:paraId="0610E25F" w14:textId="14E3C925" w:rsidR="008657DF" w:rsidRPr="002C1C22" w:rsidRDefault="0008561E" w:rsidP="008657DF">
      <w:pPr>
        <w:tabs>
          <w:tab w:val="right" w:pos="10205"/>
        </w:tabs>
        <w:ind w:left="851" w:hanging="425"/>
        <w:rPr>
          <w:rFonts w:cs="Tahoma"/>
        </w:rPr>
      </w:pPr>
      <w:r w:rsidRPr="002C1C22">
        <w:rPr>
          <w:rFonts w:cs="Tahoma"/>
        </w:rPr>
        <w:t>a</w:t>
      </w:r>
      <w:r w:rsidR="008657DF" w:rsidRPr="002C1C22">
        <w:rPr>
          <w:rFonts w:cs="Tahoma"/>
        </w:rPr>
        <w:t>)</w:t>
      </w:r>
      <w:r w:rsidR="008657DF" w:rsidRPr="002C1C22">
        <w:rPr>
          <w:rFonts w:cs="Tahoma"/>
        </w:rPr>
        <w:tab/>
        <w:t xml:space="preserve">Identity the following changes of state denoted by each letter: </w:t>
      </w:r>
      <w:r w:rsidR="008657DF" w:rsidRPr="002C1C22">
        <w:rPr>
          <w:rFonts w:cs="Tahoma"/>
          <w:b/>
        </w:rPr>
        <w:t>A</w:t>
      </w:r>
      <w:r w:rsidR="008657DF" w:rsidRPr="002C1C22">
        <w:rPr>
          <w:rFonts w:cs="Tahoma"/>
        </w:rPr>
        <w:t xml:space="preserve">, </w:t>
      </w:r>
      <w:r w:rsidR="008657DF" w:rsidRPr="002C1C22">
        <w:rPr>
          <w:rFonts w:cs="Tahoma"/>
          <w:b/>
        </w:rPr>
        <w:t>B</w:t>
      </w:r>
      <w:r w:rsidR="008657DF" w:rsidRPr="002C1C22">
        <w:rPr>
          <w:rFonts w:cs="Tahoma"/>
        </w:rPr>
        <w:t xml:space="preserve">, </w:t>
      </w:r>
      <w:r w:rsidR="008657DF" w:rsidRPr="002C1C22">
        <w:rPr>
          <w:rFonts w:cs="Tahoma"/>
          <w:b/>
        </w:rPr>
        <w:t>C</w:t>
      </w:r>
      <w:r w:rsidR="008657DF" w:rsidRPr="002C1C22">
        <w:rPr>
          <w:rFonts w:cs="Tahoma"/>
        </w:rPr>
        <w:t xml:space="preserve"> and </w:t>
      </w:r>
      <w:r w:rsidR="008657DF" w:rsidRPr="002C1C22">
        <w:rPr>
          <w:rFonts w:cs="Tahoma"/>
          <w:b/>
        </w:rPr>
        <w:t>D</w:t>
      </w:r>
      <w:r w:rsidR="008657DF" w:rsidRPr="002C1C22">
        <w:rPr>
          <w:rFonts w:cs="Tahoma"/>
        </w:rPr>
        <w:t>.</w:t>
      </w:r>
      <w:r w:rsidR="008657DF" w:rsidRPr="002C1C22">
        <w:rPr>
          <w:rFonts w:cs="Tahoma"/>
        </w:rPr>
        <w:tab/>
      </w:r>
    </w:p>
    <w:p w14:paraId="50C90C03" w14:textId="77777777" w:rsidR="008657DF" w:rsidRPr="002C1C22" w:rsidRDefault="008657DF" w:rsidP="008657DF">
      <w:pPr>
        <w:widowControl w:val="0"/>
        <w:tabs>
          <w:tab w:val="right" w:leader="dot" w:pos="10204"/>
        </w:tabs>
        <w:spacing w:before="180"/>
        <w:ind w:left="851"/>
        <w:rPr>
          <w:rFonts w:ascii="Calibri" w:hAnsi="Calibri"/>
          <w:b/>
          <w:szCs w:val="22"/>
        </w:rPr>
      </w:pPr>
      <w:r w:rsidRPr="002C1C22">
        <w:rPr>
          <w:rFonts w:ascii="Calibri" w:hAnsi="Calibri"/>
          <w:b/>
          <w:szCs w:val="22"/>
        </w:rPr>
        <w:t>A</w:t>
      </w:r>
      <w:r w:rsidRPr="002C1C22">
        <w:rPr>
          <w:rFonts w:ascii="Calibri" w:hAnsi="Calibri"/>
          <w:szCs w:val="22"/>
        </w:rPr>
        <w:tab/>
      </w:r>
    </w:p>
    <w:p w14:paraId="4BDE9D17" w14:textId="77777777" w:rsidR="008657DF" w:rsidRPr="002C1C22" w:rsidRDefault="008657DF" w:rsidP="008657DF">
      <w:pPr>
        <w:widowControl w:val="0"/>
        <w:tabs>
          <w:tab w:val="right" w:leader="dot" w:pos="10204"/>
        </w:tabs>
        <w:spacing w:before="180"/>
        <w:ind w:left="851"/>
        <w:rPr>
          <w:rFonts w:ascii="Calibri" w:hAnsi="Calibri"/>
          <w:b/>
          <w:szCs w:val="22"/>
        </w:rPr>
      </w:pPr>
      <w:r w:rsidRPr="002C1C22">
        <w:rPr>
          <w:rFonts w:ascii="Calibri" w:hAnsi="Calibri"/>
          <w:b/>
          <w:szCs w:val="22"/>
        </w:rPr>
        <w:t>B</w:t>
      </w:r>
      <w:r w:rsidRPr="002C1C22">
        <w:rPr>
          <w:rFonts w:ascii="Calibri" w:hAnsi="Calibri"/>
          <w:szCs w:val="22"/>
        </w:rPr>
        <w:tab/>
      </w:r>
    </w:p>
    <w:p w14:paraId="363D5891" w14:textId="77777777" w:rsidR="008657DF" w:rsidRPr="002C1C22" w:rsidRDefault="008657DF" w:rsidP="008657DF">
      <w:pPr>
        <w:widowControl w:val="0"/>
        <w:tabs>
          <w:tab w:val="right" w:leader="dot" w:pos="10204"/>
        </w:tabs>
        <w:spacing w:before="180"/>
        <w:ind w:left="851"/>
        <w:rPr>
          <w:rFonts w:ascii="Calibri" w:hAnsi="Calibri"/>
          <w:b/>
          <w:szCs w:val="22"/>
        </w:rPr>
      </w:pPr>
      <w:r w:rsidRPr="002C1C22">
        <w:rPr>
          <w:rFonts w:ascii="Calibri" w:hAnsi="Calibri"/>
          <w:b/>
          <w:szCs w:val="22"/>
        </w:rPr>
        <w:t>C</w:t>
      </w:r>
      <w:r w:rsidRPr="002C1C22">
        <w:rPr>
          <w:rFonts w:ascii="Calibri" w:hAnsi="Calibri"/>
          <w:szCs w:val="22"/>
        </w:rPr>
        <w:tab/>
      </w:r>
    </w:p>
    <w:p w14:paraId="6A7B8B04" w14:textId="77777777" w:rsidR="008657DF" w:rsidRPr="002C1C22" w:rsidRDefault="008657DF" w:rsidP="008657DF">
      <w:pPr>
        <w:widowControl w:val="0"/>
        <w:tabs>
          <w:tab w:val="right" w:leader="dot" w:pos="10204"/>
        </w:tabs>
        <w:spacing w:before="180"/>
        <w:ind w:left="851"/>
        <w:rPr>
          <w:rFonts w:ascii="Calibri" w:hAnsi="Calibri"/>
          <w:szCs w:val="22"/>
        </w:rPr>
      </w:pPr>
      <w:r w:rsidRPr="002C1C22">
        <w:rPr>
          <w:rFonts w:ascii="Calibri" w:hAnsi="Calibri"/>
          <w:b/>
          <w:szCs w:val="22"/>
        </w:rPr>
        <w:t>D</w:t>
      </w:r>
      <w:r w:rsidRPr="002C1C22">
        <w:rPr>
          <w:rFonts w:ascii="Calibri" w:hAnsi="Calibri"/>
          <w:szCs w:val="22"/>
        </w:rPr>
        <w:tab/>
      </w:r>
    </w:p>
    <w:p w14:paraId="2090F837" w14:textId="77777777" w:rsidR="008657DF" w:rsidRPr="002C1C22" w:rsidRDefault="008657DF" w:rsidP="008657DF">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t>4</w:t>
      </w:r>
      <w:r w:rsidRPr="002C1C22">
        <w:rPr>
          <w:rFonts w:ascii="Calibri" w:hAnsi="Calibri"/>
          <w:i/>
          <w:sz w:val="20"/>
          <w:szCs w:val="20"/>
        </w:rPr>
        <w:t xml:space="preserve"> marks</w:t>
      </w:r>
    </w:p>
    <w:p w14:paraId="748F0EB3" w14:textId="30DD6D8D" w:rsidR="008657DF" w:rsidRPr="002C1C22" w:rsidRDefault="0008561E" w:rsidP="008657DF">
      <w:pPr>
        <w:tabs>
          <w:tab w:val="right" w:pos="10205"/>
        </w:tabs>
        <w:ind w:left="851" w:hanging="414"/>
        <w:rPr>
          <w:rFonts w:cs="Tahoma"/>
        </w:rPr>
      </w:pPr>
      <w:r w:rsidRPr="002C1C22">
        <w:rPr>
          <w:rFonts w:cs="Tahoma"/>
        </w:rPr>
        <w:t>b</w:t>
      </w:r>
      <w:r w:rsidR="008657DF" w:rsidRPr="002C1C22">
        <w:rPr>
          <w:rFonts w:cs="Tahoma"/>
        </w:rPr>
        <w:t>)</w:t>
      </w:r>
      <w:r w:rsidR="008657DF" w:rsidRPr="002C1C22">
        <w:rPr>
          <w:rFonts w:cs="Tahoma"/>
        </w:rPr>
        <w:tab/>
        <w:t>From the graph, identify what variable remains constant during each of the four changes of state.</w:t>
      </w:r>
      <w:r w:rsidR="008657DF" w:rsidRPr="002C1C22">
        <w:rPr>
          <w:rFonts w:cs="Tahoma"/>
        </w:rPr>
        <w:tab/>
      </w:r>
    </w:p>
    <w:p w14:paraId="2F33D620" w14:textId="77777777" w:rsidR="008657DF" w:rsidRPr="002C1C22" w:rsidRDefault="008657DF" w:rsidP="008657DF">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72AA4F15" w14:textId="77777777" w:rsidR="008657DF" w:rsidRPr="002C1C22" w:rsidRDefault="008657DF" w:rsidP="008657DF">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7447297E" w14:textId="77777777" w:rsidR="00A4247B" w:rsidRDefault="00A4247B" w:rsidP="008364F7">
      <w:pPr>
        <w:ind w:left="426" w:hanging="426"/>
        <w:rPr>
          <w:rFonts w:cs="Tahoma"/>
        </w:rPr>
      </w:pPr>
    </w:p>
    <w:p w14:paraId="52E390E3" w14:textId="259C907F" w:rsidR="008364F7" w:rsidRPr="002C1C22" w:rsidRDefault="000D020E" w:rsidP="008364F7">
      <w:pPr>
        <w:ind w:left="426" w:hanging="426"/>
        <w:rPr>
          <w:rFonts w:cs="Tahoma"/>
        </w:rPr>
      </w:pPr>
      <w:r w:rsidRPr="002C1C22">
        <w:rPr>
          <w:rFonts w:cs="Tahoma"/>
        </w:rPr>
        <w:t>9</w:t>
      </w:r>
      <w:r w:rsidR="008657DF" w:rsidRPr="002C1C22">
        <w:rPr>
          <w:rFonts w:cs="Tahoma"/>
        </w:rPr>
        <w:t>.</w:t>
      </w:r>
      <w:r w:rsidR="008657DF" w:rsidRPr="002C1C22">
        <w:rPr>
          <w:rFonts w:cs="Tahoma"/>
        </w:rPr>
        <w:tab/>
        <w:t>On a trek in Iceland a school group are attempting to fill up their water bottles usi</w:t>
      </w:r>
      <w:r w:rsidR="008364F7" w:rsidRPr="002C1C22">
        <w:rPr>
          <w:rFonts w:cs="Tahoma"/>
        </w:rPr>
        <w:t>ng ice from their surroundings.</w:t>
      </w:r>
    </w:p>
    <w:p w14:paraId="02600D91" w14:textId="77777777" w:rsidR="008364F7" w:rsidRPr="002C1C22" w:rsidRDefault="008364F7" w:rsidP="008364F7">
      <w:pPr>
        <w:ind w:left="426" w:hanging="426"/>
        <w:rPr>
          <w:rFonts w:cs="Tahoma"/>
        </w:rPr>
      </w:pPr>
    </w:p>
    <w:p w14:paraId="7EB0C9AB" w14:textId="77777777" w:rsidR="008657DF" w:rsidRPr="002C1C22" w:rsidRDefault="008657DF" w:rsidP="008657DF">
      <w:pPr>
        <w:pStyle w:val="ListParagraph"/>
        <w:ind w:left="426"/>
        <w:rPr>
          <w:rFonts w:cs="Tahoma"/>
        </w:rPr>
      </w:pPr>
      <w:r w:rsidRPr="002C1C22">
        <w:rPr>
          <w:rFonts w:cs="Tahoma"/>
        </w:rPr>
        <w:t>Their water bottle can hold 0.5 kg of ice.  The specific latent heat of fusion of ice is 334 J/kg.</w:t>
      </w:r>
    </w:p>
    <w:p w14:paraId="5F3593F0" w14:textId="77777777" w:rsidR="008657DF" w:rsidRPr="002C1C22" w:rsidRDefault="008657DF" w:rsidP="008657DF">
      <w:pPr>
        <w:pStyle w:val="ListParagraph"/>
        <w:ind w:left="426"/>
        <w:rPr>
          <w:rFonts w:cs="Tahoma"/>
        </w:rPr>
      </w:pPr>
    </w:p>
    <w:p w14:paraId="257950E8" w14:textId="77777777" w:rsidR="008657DF" w:rsidRPr="002C1C22" w:rsidRDefault="008657DF" w:rsidP="008657DF">
      <w:pPr>
        <w:pStyle w:val="ListParagraph"/>
        <w:tabs>
          <w:tab w:val="right" w:pos="10205"/>
        </w:tabs>
        <w:ind w:left="426"/>
        <w:rPr>
          <w:rFonts w:cs="Tahoma"/>
        </w:rPr>
      </w:pPr>
      <w:r w:rsidRPr="002C1C22">
        <w:rPr>
          <w:rFonts w:cs="Tahoma"/>
        </w:rPr>
        <w:t>How much energy is required to melt the ice collected by the students?</w:t>
      </w:r>
      <w:r w:rsidRPr="002C1C22">
        <w:rPr>
          <w:rFonts w:cs="Tahoma"/>
        </w:rPr>
        <w:tab/>
      </w:r>
    </w:p>
    <w:p w14:paraId="3A218B48" w14:textId="77777777" w:rsidR="008657DF" w:rsidRPr="002C1C22" w:rsidRDefault="008657DF" w:rsidP="008657DF">
      <w:pPr>
        <w:widowControl w:val="0"/>
        <w:tabs>
          <w:tab w:val="right" w:leader="dot" w:pos="10204"/>
        </w:tabs>
        <w:spacing w:before="180"/>
        <w:ind w:left="426"/>
        <w:rPr>
          <w:rFonts w:ascii="Calibri" w:hAnsi="Calibri"/>
          <w:szCs w:val="22"/>
        </w:rPr>
      </w:pPr>
      <w:r w:rsidRPr="002C1C22">
        <w:rPr>
          <w:rFonts w:ascii="Calibri" w:hAnsi="Calibri"/>
          <w:szCs w:val="22"/>
        </w:rPr>
        <w:tab/>
      </w:r>
    </w:p>
    <w:p w14:paraId="33E90912" w14:textId="77777777" w:rsidR="008657DF" w:rsidRPr="002C1C22" w:rsidRDefault="008657DF" w:rsidP="008657DF">
      <w:pPr>
        <w:widowControl w:val="0"/>
        <w:tabs>
          <w:tab w:val="right" w:leader="dot" w:pos="10204"/>
        </w:tabs>
        <w:spacing w:before="180"/>
        <w:ind w:left="426"/>
        <w:rPr>
          <w:rFonts w:ascii="Calibri" w:hAnsi="Calibri"/>
          <w:szCs w:val="22"/>
        </w:rPr>
      </w:pPr>
      <w:r w:rsidRPr="002C1C22">
        <w:rPr>
          <w:rFonts w:ascii="Calibri" w:hAnsi="Calibri"/>
          <w:szCs w:val="22"/>
        </w:rPr>
        <w:tab/>
      </w:r>
    </w:p>
    <w:p w14:paraId="0E0DCF0F" w14:textId="77777777" w:rsidR="008657DF" w:rsidRPr="002C1C22" w:rsidRDefault="008657DF" w:rsidP="008657DF">
      <w:pPr>
        <w:widowControl w:val="0"/>
        <w:tabs>
          <w:tab w:val="right" w:leader="dot" w:pos="10204"/>
        </w:tabs>
        <w:spacing w:before="180"/>
        <w:ind w:left="426"/>
        <w:rPr>
          <w:rFonts w:ascii="Calibri" w:hAnsi="Calibri"/>
          <w:szCs w:val="22"/>
        </w:rPr>
      </w:pPr>
      <w:r w:rsidRPr="002C1C22">
        <w:rPr>
          <w:rFonts w:ascii="Calibri" w:hAnsi="Calibri"/>
          <w:szCs w:val="22"/>
        </w:rPr>
        <w:tab/>
      </w:r>
    </w:p>
    <w:p w14:paraId="42CD2BEB" w14:textId="77777777" w:rsidR="008657DF" w:rsidRPr="002C1C22" w:rsidRDefault="008657DF" w:rsidP="008657DF">
      <w:pPr>
        <w:widowControl w:val="0"/>
        <w:tabs>
          <w:tab w:val="left" w:pos="9278"/>
          <w:tab w:val="right" w:pos="10205"/>
        </w:tabs>
        <w:rPr>
          <w:rFonts w:cs="Tahoma"/>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4130C4B1" w14:textId="77777777" w:rsidR="008657DF" w:rsidRPr="002C1C22" w:rsidRDefault="008657DF" w:rsidP="008657DF">
      <w:pPr>
        <w:widowControl w:val="0"/>
        <w:tabs>
          <w:tab w:val="left" w:pos="9278"/>
          <w:tab w:val="right" w:pos="10205"/>
        </w:tabs>
        <w:rPr>
          <w:rFonts w:ascii="Calibri" w:hAnsi="Calibri"/>
          <w:szCs w:val="22"/>
        </w:rPr>
      </w:pPr>
    </w:p>
    <w:p w14:paraId="1C5CF891" w14:textId="77777777" w:rsidR="00A4247B" w:rsidRDefault="00A4247B">
      <w:pPr>
        <w:rPr>
          <w:rFonts w:cs="Tahoma"/>
        </w:rPr>
      </w:pPr>
      <w:r>
        <w:rPr>
          <w:rFonts w:cs="Tahoma"/>
        </w:rPr>
        <w:br w:type="page"/>
      </w:r>
    </w:p>
    <w:p w14:paraId="0DF741FC" w14:textId="690FC09B" w:rsidR="005C15A0" w:rsidRPr="002C1C22" w:rsidRDefault="000D020E" w:rsidP="00BD049D">
      <w:pPr>
        <w:ind w:left="426" w:hanging="426"/>
        <w:rPr>
          <w:rFonts w:cs="Tahoma"/>
        </w:rPr>
      </w:pPr>
      <w:r w:rsidRPr="002C1C22">
        <w:rPr>
          <w:rFonts w:cs="Tahoma"/>
        </w:rPr>
        <w:lastRenderedPageBreak/>
        <w:t>10</w:t>
      </w:r>
      <w:r w:rsidR="00D86848" w:rsidRPr="002C1C22">
        <w:rPr>
          <w:rFonts w:cs="Tahoma"/>
        </w:rPr>
        <w:t>.</w:t>
      </w:r>
      <w:r w:rsidR="00D86848" w:rsidRPr="002C1C22">
        <w:rPr>
          <w:rFonts w:cs="Tahoma"/>
        </w:rPr>
        <w:tab/>
      </w:r>
      <w:r w:rsidR="005C15A0" w:rsidRPr="002C1C22">
        <w:rPr>
          <w:rFonts w:cs="Tahoma"/>
        </w:rPr>
        <w:t>A chef places a pan of water on the hob to boil.</w:t>
      </w:r>
    </w:p>
    <w:p w14:paraId="61AB23E8" w14:textId="77777777" w:rsidR="005C15A0" w:rsidRPr="002C1C22" w:rsidRDefault="005C15A0" w:rsidP="005C15A0">
      <w:pPr>
        <w:pStyle w:val="ListParagraph"/>
        <w:rPr>
          <w:rFonts w:cs="Tahoma"/>
        </w:rPr>
      </w:pPr>
    </w:p>
    <w:p w14:paraId="7D8D606E" w14:textId="3FFF3357" w:rsidR="00086EA7" w:rsidRPr="002C1C22" w:rsidRDefault="005C15A0" w:rsidP="00FA1B39">
      <w:pPr>
        <w:pStyle w:val="ListParagraph"/>
        <w:ind w:left="426"/>
        <w:rPr>
          <w:rFonts w:cs="Tahoma"/>
        </w:rPr>
      </w:pPr>
      <w:r w:rsidRPr="002C1C22">
        <w:rPr>
          <w:rFonts w:cs="Tahoma"/>
        </w:rPr>
        <w:t>As the pan of water is brought to the boil some of the water evaporates and becomes steam</w:t>
      </w:r>
      <w:r w:rsidR="00B82C9F" w:rsidRPr="002C1C22">
        <w:rPr>
          <w:rFonts w:cs="Tahoma"/>
        </w:rPr>
        <w:t xml:space="preserve">.  </w:t>
      </w:r>
    </w:p>
    <w:p w14:paraId="1B8676B9" w14:textId="77777777" w:rsidR="005472C3" w:rsidRPr="002C1C22" w:rsidRDefault="00D86848" w:rsidP="00FA1B39">
      <w:pPr>
        <w:tabs>
          <w:tab w:val="right" w:pos="10205"/>
        </w:tabs>
        <w:spacing w:before="120"/>
        <w:ind w:left="851" w:hanging="425"/>
        <w:rPr>
          <w:rFonts w:cs="Tahoma"/>
        </w:rPr>
      </w:pPr>
      <w:r w:rsidRPr="002C1C22">
        <w:rPr>
          <w:rFonts w:cs="Tahoma"/>
        </w:rPr>
        <w:t>a)</w:t>
      </w:r>
      <w:r w:rsidRPr="002C1C22">
        <w:rPr>
          <w:rFonts w:cs="Tahoma"/>
        </w:rPr>
        <w:tab/>
      </w:r>
      <w:r w:rsidR="005C15A0" w:rsidRPr="002C1C22">
        <w:rPr>
          <w:rFonts w:cs="Tahoma"/>
        </w:rPr>
        <w:t>Explain what</w:t>
      </w:r>
      <w:r w:rsidR="006065BA" w:rsidRPr="002C1C22">
        <w:rPr>
          <w:rFonts w:cs="Tahoma"/>
        </w:rPr>
        <w:t xml:space="preserve"> happens to </w:t>
      </w:r>
      <w:r w:rsidR="00D2592F" w:rsidRPr="002C1C22">
        <w:rPr>
          <w:rFonts w:cs="Tahoma"/>
        </w:rPr>
        <w:t xml:space="preserve">the </w:t>
      </w:r>
      <w:r w:rsidR="006065BA" w:rsidRPr="002C1C22">
        <w:rPr>
          <w:rFonts w:cs="Tahoma"/>
        </w:rPr>
        <w:t>internal and kinetic energy of the water particles as they are heated.</w:t>
      </w:r>
    </w:p>
    <w:p w14:paraId="4BE2F6F5"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D28E673"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51DB4A1"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FA738B6" w14:textId="77777777" w:rsidR="005472C3" w:rsidRPr="002C1C22" w:rsidRDefault="005472C3" w:rsidP="00BE0469">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C801419" w14:textId="77777777" w:rsidR="005472C3" w:rsidRPr="002C1C22" w:rsidRDefault="00D86848" w:rsidP="005C3A7C">
      <w:pPr>
        <w:tabs>
          <w:tab w:val="right" w:pos="10205"/>
        </w:tabs>
        <w:ind w:left="851" w:hanging="425"/>
        <w:rPr>
          <w:rFonts w:cs="Tahoma"/>
        </w:rPr>
      </w:pPr>
      <w:r w:rsidRPr="002C1C22">
        <w:rPr>
          <w:rFonts w:cs="Tahoma"/>
        </w:rPr>
        <w:t>b)</w:t>
      </w:r>
      <w:r w:rsidRPr="002C1C22">
        <w:rPr>
          <w:rFonts w:cs="Tahoma"/>
        </w:rPr>
        <w:tab/>
      </w:r>
      <w:r w:rsidR="008F7E36" w:rsidRPr="002C1C22">
        <w:rPr>
          <w:rFonts w:cs="Tahoma"/>
        </w:rPr>
        <w:t>Identify</w:t>
      </w:r>
      <w:r w:rsidR="00B97773" w:rsidRPr="002C1C22">
        <w:rPr>
          <w:rFonts w:cs="Tahoma"/>
        </w:rPr>
        <w:t xml:space="preserve"> the different factors which will affect how much the temperature of the water can increase</w:t>
      </w:r>
      <w:r w:rsidR="005C3A7C" w:rsidRPr="002C1C22">
        <w:rPr>
          <w:rFonts w:cs="Tahoma"/>
        </w:rPr>
        <w:t>.</w:t>
      </w:r>
    </w:p>
    <w:p w14:paraId="455608E9"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0A0BEEB"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1C902E9"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17814757"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559A8BE7" w14:textId="77777777" w:rsidR="005472C3" w:rsidRPr="002C1C22" w:rsidRDefault="005472C3" w:rsidP="005472C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6C95147B" w14:textId="4779FBB7" w:rsidR="00B97773" w:rsidRPr="002C1C22" w:rsidRDefault="005C3A7C" w:rsidP="00FA1B39">
      <w:pPr>
        <w:rPr>
          <w:rFonts w:cs="Tahoma"/>
        </w:rPr>
      </w:pPr>
      <w:r w:rsidRPr="002C1C22">
        <w:rPr>
          <w:rFonts w:cs="Tahoma"/>
        </w:rPr>
        <w:tab/>
      </w:r>
      <w:r w:rsidR="00FA7A21" w:rsidRPr="002C1C22">
        <w:rPr>
          <w:rFonts w:cs="Tahoma"/>
        </w:rPr>
        <w:t>The pan holds 2 kg of water</w:t>
      </w:r>
      <w:r w:rsidR="00B82C9F" w:rsidRPr="002C1C22">
        <w:rPr>
          <w:rFonts w:cs="Tahoma"/>
        </w:rPr>
        <w:t xml:space="preserve">.  </w:t>
      </w:r>
      <w:r w:rsidR="00FA7A21" w:rsidRPr="002C1C22">
        <w:rPr>
          <w:rFonts w:cs="Tahoma"/>
        </w:rPr>
        <w:t>The specific heat capacity of water is 4181 J/</w:t>
      </w:r>
      <w:proofErr w:type="spellStart"/>
      <w:r w:rsidR="00FA7A21" w:rsidRPr="002C1C22">
        <w:rPr>
          <w:rFonts w:cs="Tahoma"/>
        </w:rPr>
        <w:t>kg°C</w:t>
      </w:r>
      <w:proofErr w:type="spellEnd"/>
      <w:r w:rsidR="00FA7A21" w:rsidRPr="002C1C22">
        <w:rPr>
          <w:rFonts w:cs="Tahoma"/>
        </w:rPr>
        <w:t>.</w:t>
      </w:r>
    </w:p>
    <w:p w14:paraId="2E3F9238" w14:textId="77777777" w:rsidR="004643C9" w:rsidRPr="002C1C22" w:rsidRDefault="004643C9" w:rsidP="00FA1B39">
      <w:pPr>
        <w:rPr>
          <w:rFonts w:cs="Tahoma"/>
        </w:rPr>
      </w:pPr>
    </w:p>
    <w:p w14:paraId="57D93899" w14:textId="71FED6A8" w:rsidR="004643C9" w:rsidRPr="002C1C22" w:rsidRDefault="004643C9" w:rsidP="00FA1B39">
      <w:pPr>
        <w:rPr>
          <w:rFonts w:cs="Tahoma"/>
        </w:rPr>
      </w:pPr>
      <w:r w:rsidRPr="002C1C22">
        <w:rPr>
          <w:rFonts w:cs="Tahoma"/>
        </w:rPr>
        <w:tab/>
        <w:t>The water in the pan is initially at 21</w:t>
      </w:r>
      <w:r w:rsidR="00B836F4" w:rsidRPr="002C1C22">
        <w:rPr>
          <w:rFonts w:cs="Tahoma"/>
        </w:rPr>
        <w:t> </w:t>
      </w:r>
      <w:r w:rsidRPr="002C1C22">
        <w:rPr>
          <w:rFonts w:cs="Tahoma"/>
        </w:rPr>
        <w:t>°C and is brought to the boil at 100</w:t>
      </w:r>
      <w:r w:rsidR="00B836F4" w:rsidRPr="002C1C22">
        <w:rPr>
          <w:rFonts w:cs="Tahoma"/>
        </w:rPr>
        <w:t> </w:t>
      </w:r>
      <w:r w:rsidRPr="002C1C22">
        <w:rPr>
          <w:rFonts w:cs="Tahoma"/>
        </w:rPr>
        <w:t>°C.</w:t>
      </w:r>
    </w:p>
    <w:p w14:paraId="2DBA6D74" w14:textId="77777777" w:rsidR="005472C3" w:rsidRPr="002C1C22" w:rsidRDefault="00D86848" w:rsidP="005C3A7C">
      <w:pPr>
        <w:tabs>
          <w:tab w:val="right" w:pos="10205"/>
        </w:tabs>
        <w:spacing w:before="120"/>
        <w:ind w:left="851" w:hanging="425"/>
        <w:rPr>
          <w:rFonts w:cs="Tahoma"/>
          <w:spacing w:val="-2"/>
        </w:rPr>
      </w:pPr>
      <w:r w:rsidRPr="002C1C22">
        <w:rPr>
          <w:rFonts w:cs="Tahoma"/>
        </w:rPr>
        <w:t>c)</w:t>
      </w:r>
      <w:r w:rsidRPr="002C1C22">
        <w:rPr>
          <w:rFonts w:cs="Tahoma"/>
        </w:rPr>
        <w:tab/>
      </w:r>
      <w:r w:rsidR="00B90323" w:rsidRPr="002C1C22">
        <w:rPr>
          <w:rFonts w:cs="Tahoma"/>
          <w:spacing w:val="-2"/>
        </w:rPr>
        <w:t>Determine the change in thermal energy that occurs as the pan of water is brought to the boil</w:t>
      </w:r>
      <w:r w:rsidR="00D2592F" w:rsidRPr="002C1C22">
        <w:rPr>
          <w:rFonts w:cs="Tahoma"/>
          <w:spacing w:val="-2"/>
        </w:rPr>
        <w:t>.</w:t>
      </w:r>
      <w:r w:rsidR="005C3A7C" w:rsidRPr="002C1C22">
        <w:rPr>
          <w:rFonts w:cs="Tahoma"/>
          <w:spacing w:val="-2"/>
        </w:rPr>
        <w:tab/>
      </w:r>
    </w:p>
    <w:p w14:paraId="72724D08"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26022E35"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3CB37C4C" w14:textId="77777777" w:rsidR="005472C3" w:rsidRPr="002C1C22" w:rsidRDefault="005472C3" w:rsidP="005472C3">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CB44FAB" w14:textId="77777777" w:rsidR="005472C3" w:rsidRPr="002C1C22" w:rsidRDefault="005472C3" w:rsidP="005472C3">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3DCD1A55" w14:textId="77777777" w:rsidR="00086EA7" w:rsidRPr="002C1C22" w:rsidRDefault="00086EA7" w:rsidP="00B97773">
      <w:pPr>
        <w:tabs>
          <w:tab w:val="left" w:pos="1129"/>
        </w:tabs>
      </w:pPr>
    </w:p>
    <w:p w14:paraId="49E4C235" w14:textId="78C67EDF" w:rsidR="00247EB9" w:rsidRPr="002C1C22" w:rsidRDefault="0008561E" w:rsidP="00247EB9">
      <w:pPr>
        <w:widowControl w:val="0"/>
        <w:tabs>
          <w:tab w:val="right" w:pos="10205"/>
        </w:tabs>
        <w:jc w:val="right"/>
        <w:rPr>
          <w:rFonts w:ascii="Calibri" w:hAnsi="Calibri"/>
          <w:b/>
          <w:i/>
          <w:szCs w:val="20"/>
        </w:rPr>
      </w:pPr>
      <w:r w:rsidRPr="002C1C22">
        <w:rPr>
          <w:rFonts w:ascii="Calibri" w:hAnsi="Calibri"/>
          <w:b/>
          <w:i/>
          <w:szCs w:val="20"/>
        </w:rPr>
        <w:t>Total: 35</w:t>
      </w:r>
      <w:r w:rsidR="00247EB9" w:rsidRPr="002C1C22">
        <w:rPr>
          <w:rFonts w:ascii="Calibri" w:hAnsi="Calibri"/>
          <w:b/>
          <w:i/>
          <w:szCs w:val="20"/>
        </w:rPr>
        <w:t xml:space="preserve"> marks</w:t>
      </w:r>
    </w:p>
    <w:p w14:paraId="0FD3C2CC" w14:textId="77777777" w:rsidR="00247EB9" w:rsidRPr="002C1C22" w:rsidRDefault="00247EB9" w:rsidP="00B97773">
      <w:pPr>
        <w:tabs>
          <w:tab w:val="left" w:pos="1129"/>
        </w:tabs>
      </w:pPr>
    </w:p>
    <w:p w14:paraId="1100592E" w14:textId="23677B85" w:rsidR="00086EA7" w:rsidRPr="007F1DDC" w:rsidRDefault="000633D8" w:rsidP="007F1DDC">
      <w:pPr>
        <w:pStyle w:val="topictest"/>
      </w:pPr>
      <w:r w:rsidRPr="007F1DDC">
        <w:br w:type="column"/>
      </w:r>
      <w:bookmarkStart w:id="16" w:name="_Toc468175845"/>
      <w:r w:rsidR="00F67D50" w:rsidRPr="007F1DDC">
        <w:lastRenderedPageBreak/>
        <w:t>Topic Test 7</w:t>
      </w:r>
      <w:r w:rsidR="00643670" w:rsidRPr="007F1DDC">
        <w:t xml:space="preserve">: </w:t>
      </w:r>
      <w:r w:rsidR="00FC7521" w:rsidRPr="007F1DDC">
        <w:t>Gases and pressure</w:t>
      </w:r>
      <w:bookmarkEnd w:id="16"/>
    </w:p>
    <w:p w14:paraId="5569FF18" w14:textId="77777777" w:rsidR="00465DD7" w:rsidRPr="002C1C22" w:rsidRDefault="00465DD7" w:rsidP="00465DD7"/>
    <w:p w14:paraId="00DD5224" w14:textId="69FCDA0D" w:rsidR="003C0485" w:rsidRPr="002C1C22" w:rsidRDefault="007E0F8E" w:rsidP="003C0485">
      <w:r w:rsidRPr="002C1C22">
        <w:t>1.</w:t>
      </w:r>
      <w:r w:rsidRPr="002C1C22">
        <w:tab/>
      </w:r>
      <w:r w:rsidR="0086666D" w:rsidRPr="002C1C22">
        <w:t>Tick the correct box to complete</w:t>
      </w:r>
      <w:r w:rsidR="003C0485" w:rsidRPr="002C1C22">
        <w:t xml:space="preserve"> the statement.</w:t>
      </w:r>
    </w:p>
    <w:p w14:paraId="4B1E4C0C" w14:textId="77777777" w:rsidR="0086666D" w:rsidRPr="002C1C22" w:rsidRDefault="003C0485" w:rsidP="003C0485">
      <w:r w:rsidRPr="002C1C22">
        <w:tab/>
      </w:r>
    </w:p>
    <w:p w14:paraId="2D24B3EC" w14:textId="043A8BF2" w:rsidR="003C0485" w:rsidRPr="002C1C22" w:rsidRDefault="0086666D" w:rsidP="003C0485">
      <w:r w:rsidRPr="002C1C22">
        <w:tab/>
      </w:r>
      <w:r w:rsidR="003C0485" w:rsidRPr="002C1C22">
        <w:t>In a gas, molecules have</w:t>
      </w:r>
      <w:r w:rsidRPr="002C1C22">
        <w:t>...</w:t>
      </w:r>
    </w:p>
    <w:p w14:paraId="09BF1FFB" w14:textId="77777777" w:rsidR="0086666D" w:rsidRPr="002C1C22" w:rsidRDefault="0086666D" w:rsidP="003C0485">
      <w:pPr>
        <w:rPr>
          <w:sz w:val="12"/>
        </w:rPr>
      </w:pPr>
    </w:p>
    <w:p w14:paraId="74173594" w14:textId="52E582F1" w:rsidR="003C0485" w:rsidRPr="002C1C22" w:rsidRDefault="0086666D" w:rsidP="005577DB">
      <w:pPr>
        <w:tabs>
          <w:tab w:val="left" w:pos="851"/>
          <w:tab w:val="left" w:pos="1276"/>
        </w:tabs>
        <w:ind w:left="426"/>
      </w:pPr>
      <w:r w:rsidRPr="002C1C22">
        <w:rPr>
          <w:b/>
        </w:rPr>
        <w:t>A</w:t>
      </w:r>
      <w:r w:rsidRPr="002C1C22">
        <w:tab/>
      </w:r>
      <w:r w:rsidR="005577DB" w:rsidRPr="002C1C22">
        <w:sym w:font="Wingdings" w:char="F0A8"/>
      </w:r>
      <w:r w:rsidR="005577DB" w:rsidRPr="002C1C22">
        <w:tab/>
      </w:r>
      <w:r w:rsidRPr="002C1C22">
        <w:t>l</w:t>
      </w:r>
      <w:r w:rsidR="003C0485" w:rsidRPr="002C1C22">
        <w:t>inear motion</w:t>
      </w:r>
      <w:r w:rsidRPr="002C1C22">
        <w:tab/>
      </w:r>
    </w:p>
    <w:p w14:paraId="2EED73E2" w14:textId="794F3022" w:rsidR="003C0485" w:rsidRPr="002C1C22" w:rsidRDefault="0086666D" w:rsidP="005577DB">
      <w:pPr>
        <w:tabs>
          <w:tab w:val="left" w:pos="851"/>
          <w:tab w:val="left" w:pos="1276"/>
        </w:tabs>
        <w:ind w:left="426"/>
      </w:pPr>
      <w:r w:rsidRPr="002C1C22">
        <w:rPr>
          <w:b/>
        </w:rPr>
        <w:t>B</w:t>
      </w:r>
      <w:r w:rsidRPr="002C1C22">
        <w:tab/>
      </w:r>
      <w:r w:rsidR="005577DB" w:rsidRPr="002C1C22">
        <w:sym w:font="Wingdings" w:char="F0A8"/>
      </w:r>
      <w:r w:rsidR="005577DB" w:rsidRPr="002C1C22">
        <w:tab/>
      </w:r>
      <w:r w:rsidRPr="002C1C22">
        <w:t>z</w:t>
      </w:r>
      <w:r w:rsidR="003C0485" w:rsidRPr="002C1C22">
        <w:t>ero motion</w:t>
      </w:r>
      <w:r w:rsidRPr="002C1C22">
        <w:tab/>
      </w:r>
    </w:p>
    <w:p w14:paraId="721DF7FE" w14:textId="2294B250" w:rsidR="0086666D" w:rsidRPr="002C1C22" w:rsidRDefault="0086666D" w:rsidP="005577DB">
      <w:pPr>
        <w:tabs>
          <w:tab w:val="left" w:pos="851"/>
          <w:tab w:val="left" w:pos="1276"/>
        </w:tabs>
        <w:ind w:left="426"/>
      </w:pPr>
      <w:r w:rsidRPr="002C1C22">
        <w:rPr>
          <w:b/>
        </w:rPr>
        <w:t>C</w:t>
      </w:r>
      <w:r w:rsidRPr="002C1C22">
        <w:tab/>
      </w:r>
      <w:r w:rsidR="005577DB" w:rsidRPr="002C1C22">
        <w:sym w:font="Wingdings" w:char="F0A8"/>
      </w:r>
      <w:r w:rsidR="005577DB" w:rsidRPr="002C1C22">
        <w:tab/>
      </w:r>
      <w:r w:rsidRPr="002C1C22">
        <w:t>r</w:t>
      </w:r>
      <w:r w:rsidR="003C0485" w:rsidRPr="002C1C22">
        <w:t>andom motion</w:t>
      </w:r>
      <w:r w:rsidR="0086199E" w:rsidRPr="002C1C22">
        <w:tab/>
      </w:r>
    </w:p>
    <w:p w14:paraId="1FBAA70B" w14:textId="77777777" w:rsidR="007970E0" w:rsidRDefault="0086666D" w:rsidP="005577DB">
      <w:pPr>
        <w:tabs>
          <w:tab w:val="left" w:pos="851"/>
          <w:tab w:val="left" w:pos="1276"/>
          <w:tab w:val="right" w:pos="10205"/>
        </w:tabs>
        <w:ind w:left="426"/>
      </w:pPr>
      <w:r w:rsidRPr="002C1C22">
        <w:rPr>
          <w:b/>
        </w:rPr>
        <w:t>D</w:t>
      </w:r>
      <w:r w:rsidRPr="002C1C22">
        <w:tab/>
      </w:r>
      <w:r w:rsidR="005577DB" w:rsidRPr="002C1C22">
        <w:sym w:font="Wingdings" w:char="F0A8"/>
      </w:r>
      <w:r w:rsidR="005577DB" w:rsidRPr="002C1C22">
        <w:tab/>
      </w:r>
      <w:r w:rsidRPr="002C1C22">
        <w:t>o</w:t>
      </w:r>
      <w:r w:rsidR="003C0485" w:rsidRPr="002C1C22">
        <w:t>scillating motion</w:t>
      </w:r>
      <w:r w:rsidRPr="002C1C22">
        <w:tab/>
      </w:r>
    </w:p>
    <w:p w14:paraId="7A42BF06" w14:textId="62299332" w:rsidR="0086199E" w:rsidRPr="002C1C22" w:rsidRDefault="007970E0" w:rsidP="007970E0">
      <w:pPr>
        <w:tabs>
          <w:tab w:val="left" w:pos="851"/>
          <w:tab w:val="left" w:pos="1276"/>
          <w:tab w:val="right" w:pos="10205"/>
        </w:tabs>
        <w:ind w:left="426"/>
        <w:jc w:val="right"/>
      </w:pPr>
      <w:r>
        <w:tab/>
      </w:r>
      <w:r w:rsidR="0086199E" w:rsidRPr="002C1C22">
        <w:rPr>
          <w:i/>
          <w:sz w:val="18"/>
        </w:rPr>
        <w:t xml:space="preserve">1 </w:t>
      </w:r>
      <w:r w:rsidR="0086199E" w:rsidRPr="002C1C22">
        <w:rPr>
          <w:i/>
          <w:sz w:val="20"/>
        </w:rPr>
        <w:t>mark</w:t>
      </w:r>
    </w:p>
    <w:p w14:paraId="361D8B9B" w14:textId="77777777" w:rsidR="007E0F8E" w:rsidRPr="002C1C22" w:rsidRDefault="007E0F8E" w:rsidP="00465DD7"/>
    <w:p w14:paraId="01C43125" w14:textId="285D482B" w:rsidR="0086199E" w:rsidRPr="002C1C22" w:rsidRDefault="0086666D" w:rsidP="0086666D">
      <w:pPr>
        <w:tabs>
          <w:tab w:val="left" w:pos="426"/>
        </w:tabs>
        <w:ind w:left="851" w:hanging="851"/>
      </w:pPr>
      <w:r w:rsidRPr="002C1C22">
        <w:t>2.</w:t>
      </w:r>
      <w:r w:rsidRPr="002C1C22">
        <w:tab/>
      </w:r>
      <w:proofErr w:type="gramStart"/>
      <w:r w:rsidRPr="002C1C22">
        <w:t>a</w:t>
      </w:r>
      <w:proofErr w:type="gramEnd"/>
      <w:r w:rsidRPr="002C1C22">
        <w:t>)</w:t>
      </w:r>
      <w:r w:rsidR="0086199E" w:rsidRPr="002C1C22">
        <w:tab/>
      </w:r>
      <w:r w:rsidR="00A42EB2" w:rsidRPr="002C1C22">
        <w:rPr>
          <w:spacing w:val="-1"/>
        </w:rPr>
        <w:t xml:space="preserve">Describe how the motion of </w:t>
      </w:r>
      <w:r w:rsidRPr="002C1C22">
        <w:rPr>
          <w:spacing w:val="-1"/>
        </w:rPr>
        <w:t xml:space="preserve">the </w:t>
      </w:r>
      <w:r w:rsidR="00A42EB2" w:rsidRPr="002C1C22">
        <w:rPr>
          <w:spacing w:val="-1"/>
        </w:rPr>
        <w:t>molecules in a gas is affected when t</w:t>
      </w:r>
      <w:r w:rsidR="0086199E" w:rsidRPr="002C1C22">
        <w:rPr>
          <w:spacing w:val="-1"/>
        </w:rPr>
        <w:t>he t</w:t>
      </w:r>
      <w:r w:rsidR="00A42EB2" w:rsidRPr="002C1C22">
        <w:rPr>
          <w:spacing w:val="-1"/>
        </w:rPr>
        <w:t xml:space="preserve">emperature of the gas </w:t>
      </w:r>
      <w:r w:rsidR="0086199E" w:rsidRPr="002C1C22">
        <w:rPr>
          <w:spacing w:val="-1"/>
        </w:rPr>
        <w:t>increases</w:t>
      </w:r>
      <w:r w:rsidR="00A42EB2" w:rsidRPr="002C1C22">
        <w:rPr>
          <w:spacing w:val="-1"/>
        </w:rPr>
        <w:t>.</w:t>
      </w:r>
    </w:p>
    <w:p w14:paraId="42B26587" w14:textId="7619513A" w:rsidR="0086199E" w:rsidRPr="002C1C22" w:rsidRDefault="0086199E" w:rsidP="00D030CD">
      <w:pPr>
        <w:pStyle w:val="Answerlines"/>
        <w:spacing w:after="120"/>
      </w:pPr>
      <w:r w:rsidRPr="002C1C22">
        <w:tab/>
      </w:r>
      <w:r w:rsidRPr="002C1C22">
        <w:tab/>
      </w:r>
    </w:p>
    <w:p w14:paraId="232FD6AD" w14:textId="505A2B9B" w:rsidR="00D030CD" w:rsidRPr="002C1C22" w:rsidRDefault="00D030CD" w:rsidP="00D030CD">
      <w:pPr>
        <w:pStyle w:val="Answerlines"/>
        <w:spacing w:after="120"/>
      </w:pPr>
      <w:r w:rsidRPr="002C1C22">
        <w:tab/>
      </w:r>
      <w:r w:rsidRPr="002C1C22">
        <w:tab/>
      </w:r>
    </w:p>
    <w:p w14:paraId="7620FA92" w14:textId="3FC9C3DC" w:rsidR="00B37452" w:rsidRPr="002C1C22" w:rsidRDefault="00B37452" w:rsidP="00D030CD">
      <w:pPr>
        <w:pStyle w:val="Answerlines"/>
        <w:spacing w:after="120"/>
      </w:pPr>
      <w:r w:rsidRPr="002C1C22">
        <w:tab/>
      </w:r>
      <w:r w:rsidRPr="002C1C22">
        <w:tab/>
      </w:r>
    </w:p>
    <w:p w14:paraId="58F13750" w14:textId="68990650" w:rsidR="0086199E" w:rsidRPr="002C1C22" w:rsidRDefault="00652972" w:rsidP="0086666D">
      <w:pPr>
        <w:pStyle w:val="Marks"/>
        <w:spacing w:before="0" w:after="120"/>
      </w:pPr>
      <w:r w:rsidRPr="002C1C22">
        <w:t>2</w:t>
      </w:r>
      <w:r w:rsidR="0086199E" w:rsidRPr="002C1C22">
        <w:t xml:space="preserve"> mark</w:t>
      </w:r>
      <w:r w:rsidRPr="002C1C22">
        <w:t>s</w:t>
      </w:r>
    </w:p>
    <w:p w14:paraId="75A137CD" w14:textId="34E2C1CC" w:rsidR="0086199E" w:rsidRPr="002C1C22" w:rsidRDefault="0086666D" w:rsidP="0086199E">
      <w:r w:rsidRPr="002C1C22">
        <w:tab/>
        <w:t>b)</w:t>
      </w:r>
      <w:r w:rsidR="0086199E" w:rsidRPr="002C1C22">
        <w:tab/>
      </w:r>
      <w:r w:rsidR="00A42EB2" w:rsidRPr="002C1C22">
        <w:rPr>
          <w:spacing w:val="-1"/>
        </w:rPr>
        <w:t>Describe how decreasing the average kinetic energy of molecules in a gas affects the pressure of the gas</w:t>
      </w:r>
      <w:r w:rsidRPr="002C1C22">
        <w:rPr>
          <w:spacing w:val="-1"/>
        </w:rPr>
        <w:t>.</w:t>
      </w:r>
      <w:r w:rsidR="00A42EB2" w:rsidRPr="002C1C22">
        <w:t xml:space="preserve"> </w:t>
      </w:r>
    </w:p>
    <w:p w14:paraId="251FD778" w14:textId="77777777" w:rsidR="00D030CD" w:rsidRPr="002C1C22" w:rsidRDefault="00652972" w:rsidP="00D030CD">
      <w:pPr>
        <w:pStyle w:val="Answerlines"/>
        <w:spacing w:after="120"/>
      </w:pPr>
      <w:r w:rsidRPr="002C1C22">
        <w:tab/>
      </w:r>
      <w:r w:rsidRPr="002C1C22">
        <w:tab/>
      </w:r>
    </w:p>
    <w:p w14:paraId="2C240C1E" w14:textId="5199EC3C" w:rsidR="00652972" w:rsidRPr="002C1C22" w:rsidRDefault="00D030CD" w:rsidP="00D030CD">
      <w:pPr>
        <w:pStyle w:val="Answerlines"/>
        <w:spacing w:after="120"/>
      </w:pPr>
      <w:r w:rsidRPr="002C1C22">
        <w:tab/>
      </w:r>
      <w:r w:rsidRPr="002C1C22">
        <w:tab/>
      </w:r>
    </w:p>
    <w:p w14:paraId="3A6BB1FA" w14:textId="6445E587" w:rsidR="00B37452" w:rsidRPr="002C1C22" w:rsidRDefault="00B37452" w:rsidP="00D030CD">
      <w:pPr>
        <w:pStyle w:val="Answerlines"/>
        <w:spacing w:after="120"/>
      </w:pPr>
      <w:r w:rsidRPr="002C1C22">
        <w:tab/>
      </w:r>
      <w:r w:rsidRPr="002C1C22">
        <w:tab/>
      </w:r>
    </w:p>
    <w:p w14:paraId="2DA991E0" w14:textId="153AE7BA" w:rsidR="00652972" w:rsidRPr="002C1C22" w:rsidRDefault="00652972" w:rsidP="00652972">
      <w:pPr>
        <w:pStyle w:val="Marks"/>
      </w:pPr>
      <w:r w:rsidRPr="002C1C22">
        <w:tab/>
        <w:t>2 marks</w:t>
      </w:r>
    </w:p>
    <w:p w14:paraId="6C617798" w14:textId="77777777" w:rsidR="008364F7" w:rsidRPr="002C1C22" w:rsidRDefault="008364F7" w:rsidP="00465DD7"/>
    <w:p w14:paraId="7235F1EF" w14:textId="4F355F95" w:rsidR="008364F7" w:rsidRDefault="00652972" w:rsidP="00465DD7">
      <w:r w:rsidRPr="002C1C22">
        <w:t>3.</w:t>
      </w:r>
      <w:r w:rsidRPr="002C1C22">
        <w:tab/>
      </w:r>
      <w:r w:rsidR="00D030CD" w:rsidRPr="002C1C22">
        <w:t>A pressure cooker is a sealed container in which food is cooked.</w:t>
      </w:r>
    </w:p>
    <w:p w14:paraId="4DA0AD98" w14:textId="77777777" w:rsidR="002E0E73" w:rsidRPr="002E0E73" w:rsidRDefault="002E0E73" w:rsidP="00465DD7"/>
    <w:p w14:paraId="28309196" w14:textId="77777777" w:rsidR="002E0E73" w:rsidRDefault="00D030CD" w:rsidP="00390017">
      <w:pPr>
        <w:ind w:left="426"/>
      </w:pPr>
      <w:r w:rsidRPr="002C1C22">
        <w:t>The temperature of the air in the pressure cooker increases</w:t>
      </w:r>
      <w:r w:rsidR="00883000" w:rsidRPr="002C1C22">
        <w:t xml:space="preserve"> with no change in volume</w:t>
      </w:r>
      <w:r w:rsidRPr="002C1C22">
        <w:t xml:space="preserve">. </w:t>
      </w:r>
    </w:p>
    <w:p w14:paraId="4C905752" w14:textId="77777777" w:rsidR="002E0E73" w:rsidRDefault="002E0E73" w:rsidP="00390017">
      <w:pPr>
        <w:ind w:left="426"/>
      </w:pPr>
    </w:p>
    <w:p w14:paraId="70CDBCA7" w14:textId="6A4DFA83" w:rsidR="00D030CD" w:rsidRPr="002C1C22" w:rsidRDefault="00D030CD" w:rsidP="00390017">
      <w:pPr>
        <w:ind w:left="426"/>
      </w:pPr>
      <w:r w:rsidRPr="002C1C22">
        <w:t>Explain how t</w:t>
      </w:r>
      <w:r w:rsidR="00390017" w:rsidRPr="002C1C22">
        <w:t xml:space="preserve">his </w:t>
      </w:r>
      <w:r w:rsidR="00F05A2D" w:rsidRPr="002C1C22">
        <w:t>a</w:t>
      </w:r>
      <w:r w:rsidR="00883000" w:rsidRPr="002C1C22">
        <w:t xml:space="preserve">ffects the pressure of the </w:t>
      </w:r>
      <w:r w:rsidRPr="002C1C22">
        <w:t>air in the cooker.</w:t>
      </w:r>
    </w:p>
    <w:p w14:paraId="105CF578" w14:textId="76ABEF02" w:rsidR="00D030CD" w:rsidRPr="002C1C22" w:rsidRDefault="00D030CD" w:rsidP="00883000">
      <w:pPr>
        <w:pStyle w:val="Answerlines"/>
        <w:tabs>
          <w:tab w:val="clear" w:pos="851"/>
          <w:tab w:val="left" w:pos="426"/>
        </w:tabs>
      </w:pPr>
      <w:r w:rsidRPr="002C1C22">
        <w:tab/>
      </w:r>
      <w:r w:rsidRPr="002C1C22">
        <w:tab/>
      </w:r>
    </w:p>
    <w:p w14:paraId="1908AB3E" w14:textId="58D11A69" w:rsidR="00D030CD" w:rsidRPr="002C1C22" w:rsidRDefault="00D030CD" w:rsidP="00883000">
      <w:pPr>
        <w:pStyle w:val="Answerlines"/>
        <w:tabs>
          <w:tab w:val="clear" w:pos="851"/>
          <w:tab w:val="left" w:pos="426"/>
        </w:tabs>
      </w:pPr>
      <w:r w:rsidRPr="002C1C22">
        <w:tab/>
      </w:r>
      <w:r w:rsidRPr="002C1C22">
        <w:tab/>
      </w:r>
    </w:p>
    <w:p w14:paraId="03A28B07" w14:textId="0AE147F2" w:rsidR="00B37452" w:rsidRPr="002C1C22" w:rsidRDefault="00B37452" w:rsidP="00883000">
      <w:pPr>
        <w:pStyle w:val="Answerlines"/>
        <w:tabs>
          <w:tab w:val="clear" w:pos="851"/>
          <w:tab w:val="left" w:pos="426"/>
        </w:tabs>
      </w:pPr>
      <w:r w:rsidRPr="002C1C22">
        <w:tab/>
      </w:r>
      <w:r w:rsidRPr="002C1C22">
        <w:tab/>
      </w:r>
    </w:p>
    <w:p w14:paraId="7F91D831" w14:textId="72705FA5" w:rsidR="00B37452" w:rsidRPr="002C1C22" w:rsidRDefault="00B37452" w:rsidP="00883000">
      <w:pPr>
        <w:pStyle w:val="Answerlines"/>
        <w:tabs>
          <w:tab w:val="clear" w:pos="851"/>
          <w:tab w:val="left" w:pos="426"/>
        </w:tabs>
      </w:pPr>
      <w:r w:rsidRPr="002C1C22">
        <w:tab/>
      </w:r>
      <w:r w:rsidRPr="002C1C22">
        <w:tab/>
      </w:r>
    </w:p>
    <w:p w14:paraId="5C12326D" w14:textId="5590B98F" w:rsidR="00B37452" w:rsidRPr="002C1C22" w:rsidRDefault="00B37452" w:rsidP="00883000">
      <w:pPr>
        <w:pStyle w:val="Answerlines"/>
        <w:tabs>
          <w:tab w:val="clear" w:pos="851"/>
          <w:tab w:val="left" w:pos="426"/>
        </w:tabs>
      </w:pPr>
      <w:r w:rsidRPr="002C1C22">
        <w:tab/>
      </w:r>
      <w:r w:rsidRPr="002C1C22">
        <w:tab/>
      </w:r>
    </w:p>
    <w:p w14:paraId="5DEF7D59" w14:textId="42E3F941" w:rsidR="006A5D3A" w:rsidRPr="002C1C22" w:rsidRDefault="0014122F" w:rsidP="00883000">
      <w:pPr>
        <w:pStyle w:val="Marks"/>
      </w:pPr>
      <w:r w:rsidRPr="002C1C22">
        <w:t>3</w:t>
      </w:r>
      <w:r w:rsidR="00D030CD" w:rsidRPr="002C1C22">
        <w:t xml:space="preserve"> marks</w:t>
      </w:r>
    </w:p>
    <w:p w14:paraId="35E885C5" w14:textId="77777777" w:rsidR="00883000" w:rsidRPr="002C1C22" w:rsidRDefault="00883000">
      <w:pPr>
        <w:rPr>
          <w:rFonts w:cs="Tahoma"/>
        </w:rPr>
      </w:pPr>
    </w:p>
    <w:p w14:paraId="0EF2C900" w14:textId="77777777" w:rsidR="00883000" w:rsidRPr="002C1C22" w:rsidRDefault="00883000">
      <w:pPr>
        <w:rPr>
          <w:rFonts w:cs="Tahoma"/>
        </w:rPr>
      </w:pPr>
      <w:r w:rsidRPr="002C1C22">
        <w:rPr>
          <w:rFonts w:cs="Tahoma"/>
        </w:rPr>
        <w:br w:type="page"/>
      </w:r>
    </w:p>
    <w:p w14:paraId="03E36C07" w14:textId="77777777" w:rsidR="002C1C1F" w:rsidRPr="002C1C22" w:rsidRDefault="002C1C1F" w:rsidP="002C1C1F">
      <w:pPr>
        <w:ind w:left="426" w:hanging="426"/>
        <w:rPr>
          <w:rFonts w:cs="Tahoma"/>
        </w:rPr>
      </w:pPr>
      <w:r w:rsidRPr="002C1C22">
        <w:rPr>
          <w:rFonts w:cs="Tahoma"/>
        </w:rPr>
        <w:lastRenderedPageBreak/>
        <w:t>4.</w:t>
      </w:r>
      <w:r w:rsidRPr="002C1C22">
        <w:rPr>
          <w:rFonts w:cs="Tahoma"/>
        </w:rPr>
        <w:tab/>
      </w:r>
      <w:proofErr w:type="gramStart"/>
      <w:r w:rsidRPr="002C1C22">
        <w:rPr>
          <w:rFonts w:cs="Tahoma"/>
        </w:rPr>
        <w:t>a</w:t>
      </w:r>
      <w:proofErr w:type="gramEnd"/>
      <w:r w:rsidRPr="002C1C22">
        <w:rPr>
          <w:rFonts w:cs="Tahoma"/>
        </w:rPr>
        <w:t>)</w:t>
      </w:r>
      <w:r w:rsidRPr="002C1C22">
        <w:rPr>
          <w:rFonts w:cs="Tahoma"/>
        </w:rPr>
        <w:tab/>
        <w:t>A closed box with adjustable walls is used by a national laboratory to study the properties of gases.</w:t>
      </w:r>
    </w:p>
    <w:p w14:paraId="46B3EF48" w14:textId="77777777" w:rsidR="002C1C1F" w:rsidRPr="002C1C22" w:rsidRDefault="002C1C1F" w:rsidP="002C1C1F">
      <w:pPr>
        <w:pStyle w:val="ListParagraph"/>
        <w:rPr>
          <w:rFonts w:cs="Tahoma"/>
        </w:rPr>
      </w:pPr>
    </w:p>
    <w:p w14:paraId="7FEF7378" w14:textId="77777777" w:rsidR="002C1C1F" w:rsidRPr="002C1C22" w:rsidRDefault="002C1C1F" w:rsidP="002C1C1F">
      <w:pPr>
        <w:pStyle w:val="ListParagraph"/>
        <w:ind w:left="426"/>
        <w:rPr>
          <w:rFonts w:cs="Tahoma"/>
        </w:rPr>
      </w:pPr>
      <w:r w:rsidRPr="00D86848">
        <w:rPr>
          <w:rFonts w:cs="Tahoma"/>
          <w:noProof/>
          <w:lang w:eastAsia="en-GB"/>
        </w:rPr>
        <mc:AlternateContent>
          <mc:Choice Requires="wpc">
            <w:drawing>
              <wp:anchor distT="0" distB="0" distL="114300" distR="114300" simplePos="0" relativeHeight="251767808" behindDoc="1" locked="0" layoutInCell="1" allowOverlap="1" wp14:anchorId="17DD035B" wp14:editId="14D68477">
                <wp:simplePos x="0" y="0"/>
                <wp:positionH relativeFrom="margin">
                  <wp:posOffset>374015</wp:posOffset>
                </wp:positionH>
                <wp:positionV relativeFrom="paragraph">
                  <wp:posOffset>281190</wp:posOffset>
                </wp:positionV>
                <wp:extent cx="6030595" cy="2498090"/>
                <wp:effectExtent l="0" t="0" r="0" b="0"/>
                <wp:wrapNone/>
                <wp:docPr id="1567" name="Canvas 1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wpc:bg>
                      <wpc:whole/>
                      <wpg:wgp>
                        <wpg:cNvPr id="1547" name="Group 1547"/>
                        <wpg:cNvGrpSpPr/>
                        <wpg:grpSpPr>
                          <a:xfrm>
                            <a:off x="838736" y="150006"/>
                            <a:ext cx="4705563" cy="2348084"/>
                            <a:chOff x="791111" y="318497"/>
                            <a:chExt cx="4705563" cy="2348084"/>
                          </a:xfrm>
                        </wpg:grpSpPr>
                        <wpg:grpSp>
                          <wpg:cNvPr id="1548" name="Group 1548"/>
                          <wpg:cNvGrpSpPr/>
                          <wpg:grpSpPr>
                            <a:xfrm>
                              <a:off x="791111" y="775573"/>
                              <a:ext cx="1602768" cy="1356188"/>
                              <a:chOff x="914400" y="565080"/>
                              <a:chExt cx="1602768" cy="1356188"/>
                            </a:xfrm>
                          </wpg:grpSpPr>
                          <wps:wsp>
                            <wps:cNvPr id="1549" name="Cube 1549"/>
                            <wps:cNvSpPr/>
                            <wps:spPr>
                              <a:xfrm>
                                <a:off x="914400" y="565080"/>
                                <a:ext cx="1602768" cy="1356188"/>
                              </a:xfrm>
                              <a:prstGeom prst="cub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Oval 1550"/>
                            <wps:cNvSpPr/>
                            <wps:spPr>
                              <a:xfrm>
                                <a:off x="2270589" y="97637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Oval 1551"/>
                            <wps:cNvSpPr/>
                            <wps:spPr>
                              <a:xfrm>
                                <a:off x="1084328" y="148139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2" name="Oval 1552"/>
                            <wps:cNvSpPr/>
                            <wps:spPr>
                              <a:xfrm>
                                <a:off x="1748521" y="976701"/>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3" name="Oval 1553"/>
                            <wps:cNvSpPr/>
                            <wps:spPr>
                              <a:xfrm>
                                <a:off x="1748521" y="148139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4" name="Oval 1554"/>
                            <wps:cNvSpPr/>
                            <wps:spPr>
                              <a:xfrm>
                                <a:off x="1233101" y="1120211"/>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5" name="Oval 1555"/>
                            <wps:cNvSpPr/>
                            <wps:spPr>
                              <a:xfrm>
                                <a:off x="1386771" y="63206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6" name="Group 1556"/>
                          <wpg:cNvGrpSpPr/>
                          <wpg:grpSpPr>
                            <a:xfrm>
                              <a:off x="3421294" y="318497"/>
                              <a:ext cx="2075380" cy="1813264"/>
                              <a:chOff x="0" y="0"/>
                              <a:chExt cx="1602768" cy="1356188"/>
                            </a:xfrm>
                          </wpg:grpSpPr>
                          <wps:wsp>
                            <wps:cNvPr id="1557" name="Oval 1557"/>
                            <wps:cNvSpPr/>
                            <wps:spPr>
                              <a:xfrm>
                                <a:off x="1032340" y="151366"/>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 name="Cube 1558"/>
                            <wps:cNvSpPr/>
                            <wps:spPr>
                              <a:xfrm>
                                <a:off x="0" y="0"/>
                                <a:ext cx="1602768" cy="1356188"/>
                              </a:xfrm>
                              <a:prstGeom prst="cub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9" name="Oval 1559"/>
                            <wps:cNvSpPr/>
                            <wps:spPr>
                              <a:xfrm>
                                <a:off x="760359" y="674881"/>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0" name="Oval 1560"/>
                            <wps:cNvSpPr/>
                            <wps:spPr>
                              <a:xfrm>
                                <a:off x="1032339" y="837949"/>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2" name="Oval 1562"/>
                            <wps:cNvSpPr/>
                            <wps:spPr>
                              <a:xfrm>
                                <a:off x="517816" y="1187026"/>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3" name="Oval 1563"/>
                            <wps:cNvSpPr/>
                            <wps:spPr>
                              <a:xfrm>
                                <a:off x="31819" y="1011067"/>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4" name="Oval 1564"/>
                            <wps:cNvSpPr/>
                            <wps:spPr>
                              <a:xfrm>
                                <a:off x="517816" y="380439"/>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565" name="Text Box 1565"/>
                          <wps:cNvSpPr txBox="1"/>
                          <wps:spPr>
                            <a:xfrm>
                              <a:off x="1061854" y="2270589"/>
                              <a:ext cx="1068511" cy="369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C78C3" w14:textId="77777777" w:rsidR="004060DD" w:rsidRPr="00615861" w:rsidRDefault="004060DD" w:rsidP="002C1C1F">
                                <w:pPr>
                                  <w:jc w:val="center"/>
                                  <w:rPr>
                                    <w:b/>
                                    <w:i/>
                                    <w:sz w:val="24"/>
                                  </w:rPr>
                                </w:pPr>
                                <w:r w:rsidRPr="00615861">
                                  <w:rPr>
                                    <w:b/>
                                    <w:i/>
                                    <w:sz w:val="24"/>
                                  </w:rPr>
                                  <w:t>Box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6" name="Text Box 613"/>
                          <wps:cNvSpPr txBox="1"/>
                          <wps:spPr>
                            <a:xfrm>
                              <a:off x="3833971" y="2297011"/>
                              <a:ext cx="1068070" cy="36957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53708" w14:textId="77777777" w:rsidR="004060DD" w:rsidRPr="00615861" w:rsidRDefault="004060DD" w:rsidP="002C1C1F">
                                <w:pPr>
                                  <w:jc w:val="center"/>
                                  <w:rPr>
                                    <w:b/>
                                    <w:i/>
                                    <w:sz w:val="24"/>
                                  </w:rPr>
                                </w:pPr>
                                <w:r w:rsidRPr="00615861">
                                  <w:rPr>
                                    <w:b/>
                                    <w:i/>
                                    <w:sz w:val="24"/>
                                  </w:rPr>
                                  <w:t>Box after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17DD035B" id="Canvas 1567" o:spid="_x0000_s1311" editas="canvas" style="position:absolute;left:0;text-align:left;margin-left:29.45pt;margin-top:22.15pt;width:474.85pt;height:196.7pt;z-index:-251548672;mso-position-horizontal-relative:margin;mso-position-vertical-relative:text" coordsize="60305,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">
                <v:shape id="_x0000_s1312" type="#_x0000_t75" style="position:absolute;width:60305;height:24980;visibility:visible;mso-wrap-style:square">
                  <v:fill o:detectmouseclick="t"/>
                  <v:path o:connecttype="none"/>
                </v:shape>
                <v:group id="Group 1547" o:spid="_x0000_s1313" style="position:absolute;left:8387;top:1500;width:47055;height:23480" coordorigin="7911,3184" coordsize="47055,2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group id="Group 1548" o:spid="_x0000_s1314" style="position:absolute;left:7911;top:7755;width:16027;height:13562" coordorigin="9144,5650" coordsize="16027,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49" o:spid="_x0000_s1315" type="#_x0000_t16" style="position:absolute;left:9144;top:5650;width:16027;height:1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8tMAA&#10;AADdAAAADwAAAGRycy9kb3ducmV2LnhtbERPTYvCMBC9L/gfwgje1lTRRatRiiCsN3Xd+9CMTbWZ&#10;lCSr9d8bQdjbPN7nLNedbcSNfKgdKxgNMxDEpdM1VwpOP9vPGYgQkTU2jknBgwKsV72PJeba3flA&#10;t2OsRArhkKMCE2ObSxlKQxbD0LXEiTs7bzEm6CupPd5TuG3kOMu+pMWaU4PBljaGyuvxzyqop35X&#10;FadLsZ+P8TppzHY2sr9KDfpdsQARqYv/4rf7W6f508kc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C8tMAAAADdAAAADwAAAAAAAAAAAAAAAACYAgAAZHJzL2Rvd25y&#10;ZXYueG1sUEsFBgAAAAAEAAQA9QAAAIUDAAAAAA==&#10;" filled="f" strokecolor="black [3040]">
                      <v:shadow on="t" color="black" opacity="24903f" origin=",.5" offset="0,.55556mm"/>
                    </v:shape>
                    <v:oval id="Oval 1550" o:spid="_x0000_s1316" style="position:absolute;left:22705;top:976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n58cA&#10;AADdAAAADwAAAGRycy9kb3ducmV2LnhtbESPS2vDQAyE74X8h0WBXkqzbiGhuNmEEAjpoZc8Lr0J&#10;r/wgXq3jVWK3v746FHqTmNHMp+V6DK25U5+ayA5eZhkY4iL6hisH59Pu+Q1MEmSPbWRy8E0J1qvJ&#10;wxJzHwc+0P0oldEQTjk6qEW63NpU1BQwzWJHrFoZ+4Cia19Z3+Og4aG1r1m2sAEb1oYaO9rWVFyO&#10;t+DgWsp4HfaV3d2256+fci9Ph09x7nE6bt7BCI3yb/67/vCKP58rv36jI9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CJ+fHAAAA3QAAAA8AAAAAAAAAAAAAAAAAmAIAAGRy&#10;cy9kb3ducmV2LnhtbFBLBQYAAAAABAAEAPUAAACMAwAAAAA=&#10;" fillcolor="white [3212]" strokecolor="black [3040]">
                      <v:fill color2="#7f7f7f [1612]" rotate="t" angle="45" colors="0 white;5243f white;22938f #d9d9d9;47841f #a6a6a6" focus="100%" type="gradient"/>
                      <v:shadow on="t" color="black" opacity="24903f" origin=",.5" offset="0,.55556mm"/>
                    </v:oval>
                    <v:oval id="Oval 1551" o:spid="_x0000_s1317" style="position:absolute;left:10843;top:1481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3+MIA&#10;AADdAAAADwAAAGRycy9kb3ducmV2LnhtbERP3WrCMBS+H/gO4QjezcSBItVYSmFl253aBzg0Z21Y&#10;c1KazNY9vRkMdnc+vt9zzGfXixuNwXrWsFkrEMSNN5ZbDfX19XkPIkRkg71n0nCnAPlp8XTEzPiJ&#10;z3S7xFakEA4ZauhiHDIpQ9ORw7D2A3HiPv3oMCY4ttKMOKVw18sXpXbSoeXU0OFAZUfN1+Xbaaic&#10;LWpV7eTHe3H+Kad7bSqrtF4t5+IAItIc/8V/7jeT5m+3G/j9Jp0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3f4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52" o:spid="_x0000_s1318" style="position:absolute;left:17485;top:976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pj8EA&#10;AADdAAAADwAAAGRycy9kb3ducmV2LnhtbERP3WrCMBS+F/YO4Qi7s4mCMqpRirDidqfrAxyaszas&#10;OSlNtHVPvwwE787H93t2h8l14kZDsJ41LDMFgrj2xnKjofp6X7yBCBHZYOeZNNwpwGH/MtthbvzI&#10;Z7pdYiNSCIccNbQx9rmUoW7JYch8T5y4bz84jAkOjTQDjincdXKl1EY6tJwaWuzp2FL9c7k6DaWz&#10;RaXKjfz8KM6/x/FemdIqrV/nU7EFEWmKT/HDfTJp/nq9gv9v0gl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56Y/BAAAA3QAAAA8AAAAAAAAAAAAAAAAAmAIAAGRycy9kb3du&#10;cmV2LnhtbFBLBQYAAAAABAAEAPUAAACGAwAAAAA=&#10;" fillcolor="white [3212]">
                      <v:fill color2="#7f7f7f [1612]" rotate="t" angle="45" colors="0 white;5243f white;22938f #d9d9d9;47841f #a6a6a6" focus="100%" type="gradient"/>
                      <v:shadow on="t" color="black" opacity="24903f" origin=",.5" offset="0,.55556mm"/>
                    </v:oval>
                    <v:oval id="Oval 1553" o:spid="_x0000_s1319" style="position:absolute;left:17485;top:1481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MFMIA&#10;AADdAAAADwAAAGRycy9kb3ducmV2LnhtbERPS2rDMBDdB3oHMYXuEqktCcWNbEygpukuiQ8wWBNb&#10;xBoZS42dnj4qFLqbx/vOtphdL640ButZw/NKgSBuvLHcaqhPH8s3ECEiG+w9k4YbBSjyh8UWM+Mn&#10;PtD1GFuRQjhkqKGLccikDE1HDsPKD8SJO/vRYUxwbKUZcUrhrpcvSm2kQ8upocOBdh01l+O301A5&#10;W9aq2sivfXn42U232lRWaf30OJfvICLN8V/85/40af56/Qq/36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UwU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54" o:spid="_x0000_s1320" style="position:absolute;left:12331;top:1120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YMIA&#10;AADdAAAADwAAAGRycy9kb3ducmV2LnhtbERPS2rDMBDdB3oHMYXuEqmlCcWNbEygpukuiQ8wWBNb&#10;xBoZS42dnj4qFLqbx/vOtphdL640ButZw/NKgSBuvLHcaqhPH8s3ECEiG+w9k4YbBSjyh8UWM+Mn&#10;PtD1GFuRQjhkqKGLccikDE1HDsPKD8SJO/vRYUxwbKUZcUrhrpcvSm2kQ8upocOBdh01l+O301A5&#10;W9aq2sivfXn42U232lRWaf30OJfvICLN8V/85/40af56/Qq/36QT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NRg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55" o:spid="_x0000_s1321" style="position:absolute;left:13867;top:632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x+8IA&#10;AADdAAAADwAAAGRycy9kb3ducmV2LnhtbERPS2rDMBDdB3oHMYXuEikFh+JECcZQ03aX1AcYrIkt&#10;Yo2MpdpOT18VCt3N433ncFpcLyYag/WsYbtRIIgbbyy3GurP1/ULiBCRDfaeScOdApyOD6sD5sbP&#10;fKbpEluRQjjkqKGLccilDE1HDsPGD8SJu/rRYUxwbKUZcU7hrpfPSu2kQ8upocOByo6a2+XLaaic&#10;LWpV7eTHe3H+Lud7bSqrtH56XIo9iEhL/Bf/ud9Mmp9lGfx+k06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HH7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group>
                  <v:group id="Group 1556" o:spid="_x0000_s1322" style="position:absolute;left:34212;top:3184;width:20754;height:18133" coordsize="16027,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oval id="Oval 1557" o:spid="_x0000_s1323" style="position:absolute;left:10323;top:1513;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KF8IA&#10;AADdAAAADwAAAGRycy9kb3ducmV2LnhtbERPS2rDMBDdB3oHMYXuEqmBpMWNbEwgpu0uiQ8wWBNb&#10;xBoZS42dnr4qFLqbx/vOrphdL240ButZw/NKgSBuvLHcaqjPh+UriBCRDfaeScOdAhT5w2KHmfET&#10;H+l2iq1IIRwy1NDFOGRShqYjh2HlB+LEXfzoMCY4ttKMOKVw18u1Ulvp0HJq6HCgfUfN9fTlNFTO&#10;lrWqtvLzozx+76d7bSqrtH56nMs3EJHm+C/+c7+bNH+zeYHfb9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koX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shape id="Cube 1558" o:spid="_x0000_s1324" type="#_x0000_t16" style="position:absolute;width:16027;height:1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M+McA&#10;AADdAAAADwAAAGRycy9kb3ducmV2LnhtbESPQUsDMRCF74L/IYzgRWyiUClr0yKlglIU3YribdiM&#10;m6WbyZrEdvvvnYPgbYb35r1v5ssx9GpPKXeRLVxNDCjiJrqOWwtv2/vLGahckB32kcnCkTIsF6cn&#10;c6xcPPAr7evSKgnhXKEFX8pQaZ0bTwHzJA7Eon3FFLDImlrtEh4kPPT62pgbHbBjafA40MpTs6t/&#10;goWLze79af3sPxO+mM33sWbzOH5Ye3423t2CKjSWf/Pf9YMT/OlU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TPjHAAAA3QAAAA8AAAAAAAAAAAAAAAAAmAIAAGRy&#10;cy9kb3ducmV2LnhtbFBLBQYAAAAABAAEAPUAAACMAwAAAAA=&#10;" filled="f">
                      <v:shadow on="t" color="black" opacity="24903f" origin=",.5" offset="0,.55556mm"/>
                    </v:shape>
                    <v:oval id="Oval 1559" o:spid="_x0000_s1325" style="position:absolute;left:7603;top:6748;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17/sIA&#10;AADdAAAADwAAAGRycy9kb3ducmV2LnhtbERPS2rDMBDdB3oHMYXuEqmBhNaNbEwgpu0uiQ8wWBNb&#10;xBoZS42dnr4qFLqbx/vOrphdL240ButZw/NKgSBuvLHcaqjPh+ULiBCRDfaeScOdAhT5w2KHmfET&#10;H+l2iq1IIRwy1NDFOGRShqYjh2HlB+LEXfzoMCY4ttKMOKVw18u1Ulvp0HJq6HCgfUfN9fTlNFTO&#10;lrWqtvLzozx+76d7bSqrtH56nMs3EJHm+C/+c7+bNH+zeYXfb9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Xv+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60" o:spid="_x0000_s1326" style="position:absolute;left:10323;top:8379;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Y3sQA&#10;AADdAAAADwAAAGRycy9kb3ducmV2LnhtbESPQWvDMAyF74P+B6PCbqu9wcLI6pZQWFh3a5cfIGIt&#10;MYvlEHtN2l8/HQa7Sbyn9z5t90sY1IWm5CNbeNwYUMRtdJ47C83n28MLqJSRHQ6RycKVEux3q7st&#10;li7OfKLLOXdKQjiVaKHPeSy1Tm1PAdMmjsSifcUpYJZ16rSbcJbwMOgnYwod0LM09DjSoaf2+/wT&#10;LNTBV42pC/1xrE63w3xtXO2NtffrpXoFlWnJ/+a/63cn+M+F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GN7EAAAA3QAAAA8AAAAAAAAAAAAAAAAAmAIAAGRycy9k&#10;b3ducmV2LnhtbFBLBQYAAAAABAAEAPUAAACJAwAAAAA=&#10;" fillcolor="white [3212]">
                      <v:fill color2="#7f7f7f [1612]" rotate="t" angle="45" colors="0 white;5243f white;22938f #d9d9d9;47841f #a6a6a6" focus="100%" type="gradient"/>
                      <v:shadow on="t" color="black" opacity="24903f" origin=",.5" offset="0,.55556mm"/>
                    </v:oval>
                    <v:oval id="Oval 1562" o:spid="_x0000_s1327" style="position:absolute;left:5178;top:11870;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jMsIA&#10;AADdAAAADwAAAGRycy9kb3ducmV2LnhtbERPS2rDMBDdB3oHMYXuEimBmuJECcZQ03aX1AcYrIkt&#10;Yo2MpdpOT18VCt3N433ncFpcLyYag/WsYbtRIIgbbyy3GurP1/ULiBCRDfaeScOdApyOD6sD5sbP&#10;fKbpEluRQjjkqKGLccilDE1HDsPGD8SJu/rRYUxwbKUZcU7hrpc7pTLp0HJq6HCgsqPmdvlyGipn&#10;i1pVmfx4L87f5XyvTWWV1k+PS7EHEWmJ/+I/95tJ85+zHfx+k06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SMy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63" o:spid="_x0000_s1328" style="position:absolute;left:318;top:10110;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GqcIA&#10;AADdAAAADwAAAGRycy9kb3ducmV2LnhtbERP3WrCMBS+F/YO4Qx2p4kbltEZpQgr0ztdH+DQnLXB&#10;5qQ0ma0+vREGuzsf3+9ZbyfXiQsNwXrWsFwoEMS1N5YbDdX35/wdRIjIBjvPpOFKAbabp9kac+NH&#10;PtLlFBuRQjjkqKGNsc+lDHVLDsPC98SJ+/GDw5jg0Egz4JjCXSdflcqkQ8upocWedi3V59Ov01A6&#10;W1SqzORhXxxvu/FamdIqrV+ep+IDRKQp/ov/3F8mzV9lb/D4Jp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Yap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oval id="Oval 1564" o:spid="_x0000_s1329" style="position:absolute;left:5178;top:3804;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e3cIA&#10;AADdAAAADwAAAGRycy9kb3ducmV2LnhtbERP3WrCMBS+F/YO4Qx2p4ljltEZpQgr0ztdH+DQnLXB&#10;5qQ0ma0+vREGuzsf3+9ZbyfXiQsNwXrWsFwoEMS1N5YbDdX35/wdRIjIBjvPpOFKAbabp9kac+NH&#10;PtLlFBuRQjjkqKGNsc+lDHVLDsPC98SJ+/GDw5jg0Egz4JjCXSdflcqkQ8upocWedi3V59Ov01A6&#10;W1SqzORhXxxvu/FamdIqrV+ep+IDRKQp/ov/3F8mzV9lb/D4Jp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B7dwgAAAN0AAAAPAAAAAAAAAAAAAAAAAJgCAABkcnMvZG93&#10;bnJldi54bWxQSwUGAAAAAAQABAD1AAAAhwMAAAAA&#10;" fillcolor="white [3212]">
                      <v:fill color2="#7f7f7f [1612]" rotate="t" angle="45" colors="0 white;5243f white;22938f #d9d9d9;47841f #a6a6a6" focus="100%" type="gradient"/>
                      <v:shadow on="t" color="black" opacity="24903f" origin=",.5" offset="0,.55556mm"/>
                    </v:oval>
                  </v:group>
                  <v:shape id="Text Box 1565" o:spid="_x0000_s1330" type="#_x0000_t202" style="position:absolute;left:10618;top:22705;width:10685;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AMUA&#10;AADdAAAADwAAAGRycy9kb3ducmV2LnhtbERPS2vCQBC+F/wPywheSt2oxErqKkXUFm81PvA2ZKdJ&#10;aHY2ZNck/ffdQqG3+fies1z3phItNa60rGAyjkAQZ1aXnCs4pbunBQjnkTVWlknBNzlYrwYPS0y0&#10;7fiD2qPPRQhhl6CCwvs6kdJlBRl0Y1sTB+7TNgZ9gE0udYNdCDeVnEbRXBosOTQUWNOmoOzreDcK&#10;bo/59eD6/bmbxbN6+9amzxedKjUa9q8vIDz1/l/8537XYX48j+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k4AxQAAAN0AAAAPAAAAAAAAAAAAAAAAAJgCAABkcnMv&#10;ZG93bnJldi54bWxQSwUGAAAAAAQABAD1AAAAigMAAAAA&#10;" fillcolor="white [3201]" stroked="f" strokeweight=".5pt">
                    <v:textbox>
                      <w:txbxContent>
                        <w:p w14:paraId="5D2C78C3" w14:textId="77777777" w:rsidR="004060DD" w:rsidRPr="00615861" w:rsidRDefault="004060DD" w:rsidP="002C1C1F">
                          <w:pPr>
                            <w:jc w:val="center"/>
                            <w:rPr>
                              <w:b/>
                              <w:i/>
                              <w:sz w:val="24"/>
                            </w:rPr>
                          </w:pPr>
                          <w:r w:rsidRPr="00615861">
                            <w:rPr>
                              <w:b/>
                              <w:i/>
                              <w:sz w:val="24"/>
                            </w:rPr>
                            <w:t>Box before</w:t>
                          </w:r>
                        </w:p>
                      </w:txbxContent>
                    </v:textbox>
                  </v:shape>
                  <v:shape id="Text Box 613" o:spid="_x0000_s1331" type="#_x0000_t202" style="position:absolute;left:38339;top:22970;width:10681;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WFsQA&#10;AADdAAAADwAAAGRycy9kb3ducmV2LnhtbERP30vDMBB+F/wfwgm+2dSBReqyIsNhB5ZpFXw9mrOt&#10;ay4liWvdX78MBN/u4/t5y2I2gziQ871lBbdJCoK4sbrnVsHH++bmHoQPyBoHy6TglzwUq8uLJeba&#10;TvxGhzq0Ioawz1FBF8KYS+mbjgz6xI7EkfuyzmCI0LVSO5xiuBnkIk0zabDn2NDhSOuOmn39YxR8&#10;TvWz2223369jWR13x7p6oadKqeur+fEBRKA5/Iv/3KWO8++yDM7fxBP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1hbEAAAA3QAAAA8AAAAAAAAAAAAAAAAAmAIAAGRycy9k&#10;b3ducmV2LnhtbFBLBQYAAAAABAAEAPUAAACJAwAAAAA=&#10;" fillcolor="window" stroked="f" strokeweight=".5pt">
                    <v:textbox>
                      <w:txbxContent>
                        <w:p w14:paraId="40C53708" w14:textId="77777777" w:rsidR="004060DD" w:rsidRPr="00615861" w:rsidRDefault="004060DD" w:rsidP="002C1C1F">
                          <w:pPr>
                            <w:jc w:val="center"/>
                            <w:rPr>
                              <w:b/>
                              <w:i/>
                              <w:sz w:val="24"/>
                            </w:rPr>
                          </w:pPr>
                          <w:r w:rsidRPr="00615861">
                            <w:rPr>
                              <w:b/>
                              <w:i/>
                              <w:sz w:val="24"/>
                            </w:rPr>
                            <w:t>Box after</w:t>
                          </w:r>
                        </w:p>
                      </w:txbxContent>
                    </v:textbox>
                  </v:shape>
                </v:group>
                <w10:wrap anchorx="margin"/>
              </v:group>
            </w:pict>
          </mc:Fallback>
        </mc:AlternateContent>
      </w:r>
      <w:r w:rsidRPr="002C1C22">
        <w:rPr>
          <w:rFonts w:cs="Tahoma"/>
        </w:rPr>
        <w:tab/>
        <w:t xml:space="preserve">The box is filled with a gas of fixed mass and temperature.  The box’s walls are then adjusted to increase </w:t>
      </w:r>
      <w:r w:rsidRPr="002C1C22">
        <w:rPr>
          <w:rFonts w:cs="Tahoma"/>
        </w:rPr>
        <w:tab/>
        <w:t>the volume of the box, as seen below.</w:t>
      </w:r>
    </w:p>
    <w:p w14:paraId="202DCC64" w14:textId="77777777" w:rsidR="002C1C1F" w:rsidRDefault="002C1C1F" w:rsidP="002C1C1F">
      <w:pPr>
        <w:pStyle w:val="ListParagraph"/>
        <w:rPr>
          <w:rFonts w:cs="Tahoma"/>
        </w:rPr>
      </w:pPr>
    </w:p>
    <w:p w14:paraId="1806CD4E" w14:textId="77777777" w:rsidR="002C1C1F" w:rsidRDefault="002C1C1F" w:rsidP="002C1C1F">
      <w:pPr>
        <w:pStyle w:val="ListParagraph"/>
        <w:rPr>
          <w:rFonts w:cs="Tahoma"/>
        </w:rPr>
      </w:pPr>
    </w:p>
    <w:p w14:paraId="57FEECEC" w14:textId="77777777" w:rsidR="002C1C1F" w:rsidRDefault="002C1C1F" w:rsidP="002C1C1F">
      <w:pPr>
        <w:pStyle w:val="ListParagraph"/>
        <w:rPr>
          <w:rFonts w:cs="Tahoma"/>
        </w:rPr>
      </w:pPr>
    </w:p>
    <w:p w14:paraId="69D3ED6D" w14:textId="77777777" w:rsidR="002C1C1F" w:rsidRDefault="002C1C1F" w:rsidP="002C1C1F">
      <w:pPr>
        <w:pStyle w:val="ListParagraph"/>
        <w:rPr>
          <w:rFonts w:cs="Tahoma"/>
        </w:rPr>
      </w:pPr>
    </w:p>
    <w:p w14:paraId="02486AAF" w14:textId="77777777" w:rsidR="002C1C1F" w:rsidRDefault="002C1C1F" w:rsidP="002C1C1F">
      <w:pPr>
        <w:pStyle w:val="ListParagraph"/>
        <w:rPr>
          <w:rFonts w:cs="Tahoma"/>
        </w:rPr>
      </w:pPr>
    </w:p>
    <w:p w14:paraId="2F316742" w14:textId="77777777" w:rsidR="002C1C1F" w:rsidRDefault="002C1C1F" w:rsidP="002C1C1F">
      <w:pPr>
        <w:pStyle w:val="ListParagraph"/>
        <w:rPr>
          <w:rFonts w:cs="Tahoma"/>
        </w:rPr>
      </w:pPr>
    </w:p>
    <w:p w14:paraId="155324DA" w14:textId="77777777" w:rsidR="002C1C1F" w:rsidRDefault="002C1C1F" w:rsidP="002C1C1F">
      <w:pPr>
        <w:pStyle w:val="ListParagraph"/>
        <w:rPr>
          <w:rFonts w:cs="Tahoma"/>
        </w:rPr>
      </w:pPr>
    </w:p>
    <w:p w14:paraId="31B96975" w14:textId="77777777" w:rsidR="002C1C1F" w:rsidRDefault="002C1C1F" w:rsidP="002C1C1F">
      <w:pPr>
        <w:pStyle w:val="ListParagraph"/>
        <w:rPr>
          <w:rFonts w:cs="Tahoma"/>
        </w:rPr>
      </w:pPr>
    </w:p>
    <w:p w14:paraId="310F7211" w14:textId="77777777" w:rsidR="002C1C1F" w:rsidRDefault="002C1C1F" w:rsidP="002C1C1F">
      <w:pPr>
        <w:pStyle w:val="ListParagraph"/>
        <w:rPr>
          <w:rFonts w:cs="Tahoma"/>
        </w:rPr>
      </w:pPr>
    </w:p>
    <w:p w14:paraId="3897B15F" w14:textId="77777777" w:rsidR="002C1C1F" w:rsidRDefault="002C1C1F" w:rsidP="002C1C1F">
      <w:pPr>
        <w:pStyle w:val="ListParagraph"/>
        <w:rPr>
          <w:rFonts w:cs="Tahoma"/>
        </w:rPr>
      </w:pPr>
    </w:p>
    <w:p w14:paraId="2E7C5005" w14:textId="77777777" w:rsidR="002C1C1F" w:rsidRDefault="002C1C1F" w:rsidP="002C1C1F">
      <w:pPr>
        <w:pStyle w:val="ListParagraph"/>
        <w:rPr>
          <w:rFonts w:cs="Tahoma"/>
        </w:rPr>
      </w:pPr>
    </w:p>
    <w:p w14:paraId="7216A6BB" w14:textId="77777777" w:rsidR="002C1C1F" w:rsidRDefault="002C1C1F" w:rsidP="002C1C1F">
      <w:pPr>
        <w:pStyle w:val="ListParagraph"/>
        <w:rPr>
          <w:rFonts w:cs="Tahoma"/>
        </w:rPr>
      </w:pPr>
    </w:p>
    <w:p w14:paraId="6A0748BF" w14:textId="77777777" w:rsidR="002C1C1F" w:rsidRDefault="002C1C1F" w:rsidP="002C1C1F">
      <w:pPr>
        <w:pStyle w:val="ListParagraph"/>
        <w:rPr>
          <w:rFonts w:cs="Tahoma"/>
        </w:rPr>
      </w:pPr>
    </w:p>
    <w:p w14:paraId="347EA81F" w14:textId="77777777" w:rsidR="002C1C1F" w:rsidRDefault="002C1C1F" w:rsidP="002C1C1F">
      <w:pPr>
        <w:pStyle w:val="ListParagraph"/>
        <w:rPr>
          <w:rFonts w:cs="Tahoma"/>
        </w:rPr>
      </w:pPr>
    </w:p>
    <w:p w14:paraId="7A0473D7" w14:textId="77777777" w:rsidR="002C1C1F" w:rsidRPr="002C1C22" w:rsidRDefault="002C1C1F" w:rsidP="002C1C1F">
      <w:pPr>
        <w:pStyle w:val="ListParagraph"/>
        <w:rPr>
          <w:rFonts w:cs="Tahoma"/>
        </w:rPr>
      </w:pPr>
      <w:r w:rsidRPr="002C1C22">
        <w:rPr>
          <w:rFonts w:cs="Tahoma"/>
        </w:rPr>
        <w:tab/>
        <w:t>Compare the pressure exerted on the walls of the box before and after the walls are adjusted.</w:t>
      </w:r>
      <w:r w:rsidRPr="002C1C22">
        <w:rPr>
          <w:rFonts w:cs="Tahoma"/>
        </w:rPr>
        <w:tab/>
      </w:r>
    </w:p>
    <w:p w14:paraId="3791C9F4" w14:textId="62493010" w:rsidR="006A5D3A" w:rsidRPr="002C1C22" w:rsidRDefault="006A5D3A" w:rsidP="009E490C">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9E490C" w:rsidRPr="002C1C22">
        <w:rPr>
          <w:rFonts w:ascii="Calibri" w:hAnsi="Calibri"/>
          <w:szCs w:val="22"/>
        </w:rPr>
        <w:tab/>
      </w:r>
    </w:p>
    <w:p w14:paraId="33345DB4" w14:textId="2CC5AE61" w:rsidR="006A5D3A" w:rsidRPr="002C1C22" w:rsidRDefault="006A5D3A" w:rsidP="009E490C">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9E490C" w:rsidRPr="002C1C22">
        <w:rPr>
          <w:rFonts w:ascii="Calibri" w:hAnsi="Calibri"/>
          <w:szCs w:val="22"/>
        </w:rPr>
        <w:tab/>
      </w:r>
    </w:p>
    <w:p w14:paraId="6EFD7579" w14:textId="211DF3B1" w:rsidR="006A5D3A" w:rsidRPr="002C1C22" w:rsidRDefault="006A5D3A" w:rsidP="009E490C">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9E490C" w:rsidRPr="002C1C22">
        <w:rPr>
          <w:rFonts w:ascii="Calibri" w:hAnsi="Calibri"/>
          <w:szCs w:val="22"/>
        </w:rPr>
        <w:tab/>
      </w:r>
    </w:p>
    <w:p w14:paraId="0A835C35" w14:textId="5F7AD652" w:rsidR="007339ED" w:rsidRPr="002C1C22" w:rsidRDefault="006A5D3A" w:rsidP="005C0484">
      <w:pPr>
        <w:widowControl w:val="0"/>
        <w:tabs>
          <w:tab w:val="left" w:pos="9278"/>
          <w:tab w:val="right" w:pos="10205"/>
        </w:tabs>
        <w:spacing w:after="120"/>
        <w:rPr>
          <w:rFonts w:cs="Tahoma"/>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11356F5D" w14:textId="418F7680" w:rsidR="004C6447" w:rsidRPr="002C1C22" w:rsidRDefault="009E490C" w:rsidP="005C0484">
      <w:pPr>
        <w:ind w:left="426" w:hanging="426"/>
        <w:rPr>
          <w:rFonts w:cs="Tahoma"/>
        </w:rPr>
      </w:pPr>
      <w:r w:rsidRPr="002C1C22">
        <w:rPr>
          <w:rFonts w:cs="Tahoma"/>
        </w:rPr>
        <w:tab/>
        <w:t>b)</w:t>
      </w:r>
      <w:r w:rsidRPr="002C1C22">
        <w:rPr>
          <w:rFonts w:cs="Tahoma"/>
        </w:rPr>
        <w:tab/>
      </w:r>
      <w:r w:rsidR="004C6447" w:rsidRPr="002C1C22">
        <w:rPr>
          <w:rFonts w:cs="Tahoma"/>
        </w:rPr>
        <w:t>The volume of the box increases from 0.30 m</w:t>
      </w:r>
      <w:r w:rsidR="00AF2957" w:rsidRPr="002C1C22">
        <w:rPr>
          <w:rFonts w:cs="Tahoma"/>
          <w:vertAlign w:val="superscript"/>
        </w:rPr>
        <w:t>3</w:t>
      </w:r>
      <w:r w:rsidR="004C6447" w:rsidRPr="002C1C22">
        <w:rPr>
          <w:rFonts w:cs="Tahoma"/>
        </w:rPr>
        <w:t xml:space="preserve"> to 0.40 m</w:t>
      </w:r>
      <w:r w:rsidR="00AF2957" w:rsidRPr="002C1C22">
        <w:rPr>
          <w:rFonts w:cs="Tahoma"/>
          <w:vertAlign w:val="superscript"/>
        </w:rPr>
        <w:t>3</w:t>
      </w:r>
      <w:r w:rsidR="004C6447" w:rsidRPr="002C1C22">
        <w:rPr>
          <w:rFonts w:cs="Tahoma"/>
        </w:rPr>
        <w:t>.</w:t>
      </w:r>
    </w:p>
    <w:p w14:paraId="685E74F9" w14:textId="77777777" w:rsidR="005C0484" w:rsidRPr="002C1C22" w:rsidRDefault="005C0484" w:rsidP="005C0484">
      <w:pPr>
        <w:ind w:left="426" w:hanging="426"/>
        <w:rPr>
          <w:rFonts w:cs="Tahoma"/>
        </w:rPr>
      </w:pPr>
    </w:p>
    <w:p w14:paraId="151A9922" w14:textId="187018B8" w:rsidR="009E490C" w:rsidRPr="002C1C22" w:rsidRDefault="004C6447" w:rsidP="005C0484">
      <w:pPr>
        <w:ind w:left="426" w:hanging="426"/>
        <w:rPr>
          <w:rFonts w:cs="Tahoma"/>
        </w:rPr>
      </w:pPr>
      <w:r w:rsidRPr="002C1C22">
        <w:rPr>
          <w:rFonts w:cs="Tahoma"/>
        </w:rPr>
        <w:tab/>
      </w:r>
      <w:r w:rsidRPr="002C1C22">
        <w:rPr>
          <w:rFonts w:cs="Tahoma"/>
        </w:rPr>
        <w:tab/>
      </w:r>
      <w:r w:rsidR="009E490C" w:rsidRPr="002C1C22">
        <w:rPr>
          <w:rFonts w:cs="Tahoma"/>
        </w:rPr>
        <w:t xml:space="preserve">Before the change in volume, the pressure exerted on the walls is </w:t>
      </w:r>
      <w:r w:rsidRPr="002C1C22">
        <w:rPr>
          <w:rFonts w:cs="Tahoma"/>
        </w:rPr>
        <w:t>1600 N/m</w:t>
      </w:r>
      <w:r w:rsidRPr="002C1C22">
        <w:rPr>
          <w:rFonts w:cs="Tahoma"/>
          <w:vertAlign w:val="superscript"/>
        </w:rPr>
        <w:t>2</w:t>
      </w:r>
      <w:r w:rsidRPr="002C1C22">
        <w:rPr>
          <w:rFonts w:cs="Tahoma"/>
        </w:rPr>
        <w:t>.</w:t>
      </w:r>
    </w:p>
    <w:p w14:paraId="0ABA666D" w14:textId="77777777" w:rsidR="005C0484" w:rsidRPr="002C1C22" w:rsidRDefault="005C0484" w:rsidP="005C0484">
      <w:pPr>
        <w:ind w:left="426" w:hanging="426"/>
        <w:rPr>
          <w:rFonts w:cs="Tahoma"/>
        </w:rPr>
      </w:pPr>
    </w:p>
    <w:p w14:paraId="516356AB" w14:textId="769A9580" w:rsidR="004C6447" w:rsidRPr="002C1C22" w:rsidRDefault="004C6447" w:rsidP="005C0484">
      <w:pPr>
        <w:ind w:left="426" w:hanging="426"/>
        <w:rPr>
          <w:rFonts w:cs="Tahoma"/>
        </w:rPr>
      </w:pPr>
      <w:r w:rsidRPr="002C1C22">
        <w:rPr>
          <w:rFonts w:cs="Tahoma"/>
        </w:rPr>
        <w:tab/>
      </w:r>
      <w:r w:rsidRPr="002C1C22">
        <w:rPr>
          <w:rFonts w:cs="Tahoma"/>
        </w:rPr>
        <w:tab/>
        <w:t xml:space="preserve">What is the pressure exerted on the walls of the box after the </w:t>
      </w:r>
      <w:r w:rsidR="005C0484" w:rsidRPr="002C1C22">
        <w:rPr>
          <w:rFonts w:cs="Tahoma"/>
        </w:rPr>
        <w:t>adjustment</w:t>
      </w:r>
      <w:r w:rsidRPr="002C1C22">
        <w:rPr>
          <w:rFonts w:cs="Tahoma"/>
        </w:rPr>
        <w:t>?</w:t>
      </w:r>
    </w:p>
    <w:p w14:paraId="69361429" w14:textId="77777777" w:rsidR="004C6447" w:rsidRPr="002C1C22" w:rsidRDefault="004C6447"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3FDB7C55" w14:textId="70170FD8" w:rsidR="00503C1D" w:rsidRPr="002C1C22" w:rsidRDefault="00503C1D"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356DC843" w14:textId="0EBDA1E8" w:rsidR="00D67AB5" w:rsidRPr="002C1C22" w:rsidRDefault="00D67AB5"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5AB05F48" w14:textId="61B24F92" w:rsidR="004C6447" w:rsidRPr="002C1C22" w:rsidRDefault="00D67AB5"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6C4F3B" w:rsidRPr="002C1C22">
        <w:rPr>
          <w:rFonts w:ascii="Calibri" w:hAnsi="Calibri"/>
          <w:szCs w:val="22"/>
        </w:rPr>
        <w:tab/>
      </w:r>
    </w:p>
    <w:p w14:paraId="3B4426B2" w14:textId="77777777" w:rsidR="004C6447" w:rsidRPr="002C1C22" w:rsidRDefault="004C6447"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408D56D3" w14:textId="745526D7" w:rsidR="004C6447" w:rsidRPr="002C1C22" w:rsidRDefault="004C6447" w:rsidP="005C0484">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6F2C7E9C" w14:textId="77777777" w:rsidR="00503C1D" w:rsidRPr="002C1C22" w:rsidRDefault="00503C1D" w:rsidP="00157463">
      <w:pPr>
        <w:pStyle w:val="ListParagraph"/>
        <w:ind w:left="426"/>
      </w:pPr>
    </w:p>
    <w:p w14:paraId="760B58CF" w14:textId="31BA3D9E" w:rsidR="00157463" w:rsidRPr="002C1C22" w:rsidRDefault="00503C1D" w:rsidP="00157463">
      <w:pPr>
        <w:pStyle w:val="ListParagraph"/>
        <w:ind w:left="426"/>
      </w:pPr>
      <w:r w:rsidRPr="002C1C22">
        <w:t>c)</w:t>
      </w:r>
      <w:r w:rsidRPr="002C1C22">
        <w:tab/>
        <w:t>Another box has length 0.75 m, width 0.40 m and height 0.60 m.</w:t>
      </w:r>
    </w:p>
    <w:p w14:paraId="1DEF1A8E" w14:textId="62B74E17" w:rsidR="00792D09" w:rsidRPr="002C1C22" w:rsidRDefault="00792D09" w:rsidP="00792D09">
      <w:pPr>
        <w:pStyle w:val="ListParagraph"/>
        <w:tabs>
          <w:tab w:val="left" w:pos="4526"/>
        </w:tabs>
        <w:ind w:left="426"/>
      </w:pPr>
      <w:r w:rsidRPr="002C1C22">
        <w:tab/>
      </w:r>
    </w:p>
    <w:p w14:paraId="005B4AFE" w14:textId="0B5F6543" w:rsidR="00503C1D" w:rsidRPr="002C1C22" w:rsidRDefault="00503C1D" w:rsidP="00157463">
      <w:pPr>
        <w:pStyle w:val="ListParagraph"/>
        <w:ind w:left="426"/>
      </w:pPr>
      <w:r w:rsidRPr="002C1C22">
        <w:tab/>
        <w:t>The box is expanded so that it has length 0.80 m, width 0.55 m and height 0.85 m.</w:t>
      </w:r>
    </w:p>
    <w:p w14:paraId="78DA8D6D" w14:textId="77777777" w:rsidR="00792D09" w:rsidRPr="002C1C22" w:rsidRDefault="00792D09" w:rsidP="00157463">
      <w:pPr>
        <w:pStyle w:val="ListParagraph"/>
        <w:ind w:left="426"/>
      </w:pPr>
    </w:p>
    <w:p w14:paraId="622D9FFC" w14:textId="069E3480" w:rsidR="00503C1D" w:rsidRPr="002C1C22" w:rsidRDefault="00503C1D" w:rsidP="00157463">
      <w:pPr>
        <w:pStyle w:val="ListParagraph"/>
        <w:ind w:left="426"/>
      </w:pPr>
      <w:r w:rsidRPr="002C1C22">
        <w:tab/>
        <w:t>Calculate the change in volume of the box.</w:t>
      </w:r>
    </w:p>
    <w:p w14:paraId="62D0B1E1" w14:textId="00F1314C" w:rsidR="00503C1D" w:rsidRPr="002C1C22" w:rsidRDefault="00503C1D" w:rsidP="00503C1D">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7B44F74D" w14:textId="77777777" w:rsidR="00503C1D" w:rsidRPr="002C1C22" w:rsidRDefault="00503C1D" w:rsidP="00503C1D">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1FD03AC3" w14:textId="77777777" w:rsidR="00503C1D" w:rsidRPr="002C1C22" w:rsidRDefault="00503C1D" w:rsidP="00503C1D">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126B1300" w14:textId="77777777" w:rsidR="00503C1D" w:rsidRPr="002C1C22" w:rsidRDefault="00503C1D" w:rsidP="00503C1D">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3FC7B9FE" w14:textId="1BF05358" w:rsidR="00503C1D" w:rsidRPr="002C1C22" w:rsidRDefault="00503C1D" w:rsidP="00503C1D">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30C49768" w14:textId="77777777" w:rsidR="00503C1D" w:rsidRPr="002C1C22" w:rsidRDefault="00503C1D" w:rsidP="00503C1D">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76A17454" w14:textId="6DBA1DEC" w:rsidR="00157463" w:rsidRPr="002C1C22" w:rsidRDefault="00157463">
      <w:pPr>
        <w:rPr>
          <w:b/>
          <w:u w:val="single"/>
        </w:rPr>
      </w:pPr>
    </w:p>
    <w:p w14:paraId="3FEE4535" w14:textId="2D3BA92A" w:rsidR="005526DE" w:rsidRPr="002C1C22" w:rsidRDefault="005526DE" w:rsidP="005526DE">
      <w:pPr>
        <w:ind w:left="426" w:hanging="426"/>
        <w:rPr>
          <w:rFonts w:cs="Tahoma"/>
        </w:rPr>
      </w:pPr>
      <w:r w:rsidRPr="002C1C22">
        <w:rPr>
          <w:rFonts w:cs="Tahoma"/>
        </w:rPr>
        <w:lastRenderedPageBreak/>
        <w:t>5.</w:t>
      </w:r>
      <w:r w:rsidRPr="002C1C22">
        <w:rPr>
          <w:rFonts w:cs="Tahoma"/>
        </w:rPr>
        <w:tab/>
        <w:t>O</w:t>
      </w:r>
      <w:r w:rsidRPr="002C1C22">
        <w:rPr>
          <w:rFonts w:cs="Tahoma"/>
          <w:spacing w:val="-3"/>
        </w:rPr>
        <w:t>xygen-filled gas canisters are used frequently in hospitals to supply oxygen to patients with difficulty breathing.</w:t>
      </w:r>
    </w:p>
    <w:p w14:paraId="32E1D7AC" w14:textId="77777777" w:rsidR="005526DE" w:rsidRPr="002C1C22" w:rsidRDefault="005526DE" w:rsidP="005526DE">
      <w:pPr>
        <w:ind w:left="426"/>
        <w:rPr>
          <w:rFonts w:cs="Tahoma"/>
        </w:rPr>
      </w:pPr>
    </w:p>
    <w:p w14:paraId="1D1BBE06" w14:textId="77777777" w:rsidR="005526DE" w:rsidRPr="002C1C22" w:rsidRDefault="005526DE" w:rsidP="005526DE">
      <w:pPr>
        <w:pStyle w:val="ListParagraph"/>
        <w:ind w:left="426"/>
        <w:rPr>
          <w:rFonts w:cs="Tahoma"/>
        </w:rPr>
      </w:pPr>
      <w:r w:rsidRPr="002C1C22">
        <w:rPr>
          <w:rFonts w:cs="Tahoma"/>
        </w:rPr>
        <w:t xml:space="preserve">The oxygen is contained in a canister of fixed volume.  </w:t>
      </w:r>
    </w:p>
    <w:p w14:paraId="4C55AC2B" w14:textId="77777777" w:rsidR="005526DE" w:rsidRPr="002C1C22" w:rsidRDefault="005526DE" w:rsidP="005526DE">
      <w:pPr>
        <w:pStyle w:val="ListParagraph"/>
        <w:ind w:left="426"/>
        <w:rPr>
          <w:rFonts w:cs="Tahoma"/>
        </w:rPr>
      </w:pPr>
    </w:p>
    <w:p w14:paraId="0DBACC1C" w14:textId="77777777" w:rsidR="005526DE" w:rsidRPr="002C1C22" w:rsidRDefault="005526DE" w:rsidP="005526DE">
      <w:pPr>
        <w:pStyle w:val="ListParagraph"/>
        <w:ind w:left="426"/>
        <w:rPr>
          <w:rFonts w:cs="Tahoma"/>
        </w:rPr>
      </w:pPr>
      <w:r w:rsidRPr="002C1C22">
        <w:rPr>
          <w:rFonts w:cs="Tahoma"/>
        </w:rPr>
        <w:t>The canisters must be stored in places where the temperature can be controlled.</w:t>
      </w:r>
    </w:p>
    <w:p w14:paraId="52350385" w14:textId="77777777" w:rsidR="005526DE" w:rsidRPr="002C1C22" w:rsidRDefault="005526DE" w:rsidP="005526DE">
      <w:pPr>
        <w:pStyle w:val="ListParagraph"/>
        <w:ind w:left="426"/>
        <w:rPr>
          <w:rFonts w:cs="Tahoma"/>
        </w:rPr>
      </w:pPr>
    </w:p>
    <w:p w14:paraId="56D4EBBE" w14:textId="77777777" w:rsidR="005526DE" w:rsidRPr="002C1C22" w:rsidRDefault="005526DE" w:rsidP="005526DE">
      <w:pPr>
        <w:pStyle w:val="ListParagraph"/>
        <w:tabs>
          <w:tab w:val="right" w:pos="10205"/>
        </w:tabs>
        <w:ind w:left="426"/>
        <w:rPr>
          <w:rFonts w:cs="Tahoma"/>
        </w:rPr>
      </w:pPr>
      <w:r w:rsidRPr="002C1C22">
        <w:rPr>
          <w:rFonts w:cs="Tahoma"/>
        </w:rPr>
        <w:t>Use the particle model to explain what would happen if the gas in the canister was heated to high temperatures.</w:t>
      </w:r>
      <w:r w:rsidRPr="002C1C22">
        <w:rPr>
          <w:rFonts w:cs="Tahoma"/>
        </w:rPr>
        <w:tab/>
      </w:r>
    </w:p>
    <w:p w14:paraId="4164BD7A"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50C5C8E9"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4EB97972"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3C74EC59"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6C9BD551"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31536D1A" w14:textId="77777777" w:rsidR="005526DE" w:rsidRPr="002C1C22" w:rsidRDefault="005526DE" w:rsidP="005526DE">
      <w:pPr>
        <w:widowControl w:val="0"/>
        <w:tabs>
          <w:tab w:val="right" w:leader="dot" w:pos="10204"/>
        </w:tabs>
        <w:spacing w:before="180"/>
        <w:ind w:left="426"/>
        <w:rPr>
          <w:rFonts w:ascii="Calibri" w:hAnsi="Calibri"/>
          <w:szCs w:val="22"/>
        </w:rPr>
      </w:pPr>
      <w:r w:rsidRPr="002C1C22">
        <w:rPr>
          <w:rFonts w:ascii="Calibri" w:hAnsi="Calibri"/>
          <w:szCs w:val="22"/>
        </w:rPr>
        <w:tab/>
      </w:r>
    </w:p>
    <w:p w14:paraId="688D4ED7" w14:textId="77777777" w:rsidR="005526DE" w:rsidRPr="002C1C22" w:rsidRDefault="005526DE" w:rsidP="005526DE">
      <w:pPr>
        <w:widowControl w:val="0"/>
        <w:tabs>
          <w:tab w:val="left" w:pos="9278"/>
          <w:tab w:val="right" w:pos="10205"/>
        </w:tabs>
        <w:rPr>
          <w:rFonts w:cs="Tahoma"/>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10168A7D" w14:textId="77777777" w:rsidR="005526DE" w:rsidRPr="002C1C22" w:rsidRDefault="005526DE" w:rsidP="00157463">
      <w:pPr>
        <w:pStyle w:val="ListParagraph"/>
        <w:ind w:left="0"/>
        <w:rPr>
          <w:b/>
          <w:u w:val="single"/>
        </w:rPr>
      </w:pPr>
    </w:p>
    <w:p w14:paraId="36914585" w14:textId="5CE6540C" w:rsidR="00652972" w:rsidRPr="002C1C22" w:rsidRDefault="005526DE" w:rsidP="00652972">
      <w:pPr>
        <w:ind w:left="426" w:hanging="426"/>
        <w:rPr>
          <w:rFonts w:cs="Tahoma"/>
        </w:rPr>
      </w:pPr>
      <w:r w:rsidRPr="002C1C22">
        <w:rPr>
          <w:rFonts w:cs="Tahoma"/>
        </w:rPr>
        <w:t>6</w:t>
      </w:r>
      <w:r w:rsidR="00652972" w:rsidRPr="002C1C22">
        <w:rPr>
          <w:rFonts w:cs="Tahoma"/>
        </w:rPr>
        <w:t>.</w:t>
      </w:r>
      <w:r w:rsidR="00652972" w:rsidRPr="002C1C22">
        <w:rPr>
          <w:rFonts w:cs="Tahoma"/>
        </w:rPr>
        <w:tab/>
      </w:r>
      <w:r w:rsidR="00BE3404">
        <w:rPr>
          <w:rFonts w:cs="Tahoma"/>
          <w:b/>
        </w:rPr>
        <w:t>(HT</w:t>
      </w:r>
      <w:r w:rsidR="00390017" w:rsidRPr="002C1C22">
        <w:rPr>
          <w:rFonts w:cs="Tahoma"/>
          <w:b/>
        </w:rPr>
        <w:t xml:space="preserve"> Only)</w:t>
      </w:r>
      <w:r w:rsidR="00390017" w:rsidRPr="002C1C22">
        <w:rPr>
          <w:rFonts w:cs="Tahoma"/>
        </w:rPr>
        <w:t xml:space="preserve"> </w:t>
      </w:r>
      <w:r w:rsidR="00652972" w:rsidRPr="002C1C22">
        <w:rPr>
          <w:rFonts w:cs="Tahoma"/>
        </w:rPr>
        <w:t>A cyclist obtains a puncture during a race.  The cyclist replaces the inner tube and uses a bike pump to inflate the wheel.</w:t>
      </w:r>
    </w:p>
    <w:p w14:paraId="7E24CE70" w14:textId="77777777" w:rsidR="00652972" w:rsidRPr="002C1C22" w:rsidRDefault="00652972" w:rsidP="00652972">
      <w:pPr>
        <w:pStyle w:val="ListParagraph"/>
        <w:rPr>
          <w:rFonts w:cs="Tahoma"/>
        </w:rPr>
      </w:pPr>
    </w:p>
    <w:p w14:paraId="651097B2" w14:textId="77777777" w:rsidR="00652972" w:rsidRPr="002C1C22" w:rsidRDefault="00652972" w:rsidP="00652972">
      <w:pPr>
        <w:pStyle w:val="ListParagraph"/>
        <w:tabs>
          <w:tab w:val="right" w:pos="10205"/>
        </w:tabs>
        <w:ind w:left="426"/>
        <w:rPr>
          <w:rFonts w:cs="Tahoma"/>
        </w:rPr>
      </w:pPr>
      <w:r w:rsidRPr="002C1C22">
        <w:rPr>
          <w:rFonts w:cs="Tahoma"/>
        </w:rPr>
        <w:t>Explain why the temperature of the gas inside the inner tube increases as the cyclist uses the pump to inflate the wheel.</w:t>
      </w:r>
      <w:r w:rsidRPr="002C1C22">
        <w:rPr>
          <w:rFonts w:cs="Tahoma"/>
        </w:rPr>
        <w:tab/>
      </w:r>
    </w:p>
    <w:p w14:paraId="48986EFD" w14:textId="77777777" w:rsidR="00652972" w:rsidRPr="002C1C22" w:rsidRDefault="00652972" w:rsidP="00652972">
      <w:pPr>
        <w:widowControl w:val="0"/>
        <w:tabs>
          <w:tab w:val="right" w:leader="dot" w:pos="10204"/>
        </w:tabs>
        <w:spacing w:before="180"/>
        <w:ind w:left="426"/>
        <w:rPr>
          <w:rFonts w:ascii="Calibri" w:hAnsi="Calibri"/>
          <w:szCs w:val="22"/>
        </w:rPr>
      </w:pPr>
      <w:r w:rsidRPr="002C1C22">
        <w:rPr>
          <w:rFonts w:ascii="Calibri" w:hAnsi="Calibri"/>
          <w:szCs w:val="22"/>
        </w:rPr>
        <w:tab/>
      </w:r>
    </w:p>
    <w:p w14:paraId="1AE6CC42" w14:textId="77777777" w:rsidR="00652972" w:rsidRPr="002C1C22" w:rsidRDefault="00652972" w:rsidP="00652972">
      <w:pPr>
        <w:widowControl w:val="0"/>
        <w:tabs>
          <w:tab w:val="right" w:leader="dot" w:pos="10204"/>
        </w:tabs>
        <w:spacing w:before="180"/>
        <w:ind w:left="426"/>
        <w:rPr>
          <w:rFonts w:ascii="Calibri" w:hAnsi="Calibri"/>
          <w:szCs w:val="22"/>
        </w:rPr>
      </w:pPr>
      <w:r w:rsidRPr="002C1C22">
        <w:rPr>
          <w:rFonts w:ascii="Calibri" w:hAnsi="Calibri"/>
          <w:szCs w:val="22"/>
        </w:rPr>
        <w:tab/>
      </w:r>
    </w:p>
    <w:p w14:paraId="2336CC7B" w14:textId="77777777" w:rsidR="00652972" w:rsidRPr="002C1C22" w:rsidRDefault="00652972" w:rsidP="00652972">
      <w:pPr>
        <w:widowControl w:val="0"/>
        <w:tabs>
          <w:tab w:val="right" w:leader="dot" w:pos="10204"/>
        </w:tabs>
        <w:spacing w:before="180"/>
        <w:ind w:left="426"/>
        <w:rPr>
          <w:rFonts w:ascii="Calibri" w:hAnsi="Calibri"/>
          <w:szCs w:val="22"/>
        </w:rPr>
      </w:pPr>
      <w:r w:rsidRPr="002C1C22">
        <w:rPr>
          <w:rFonts w:ascii="Calibri" w:hAnsi="Calibri"/>
          <w:szCs w:val="22"/>
        </w:rPr>
        <w:tab/>
      </w:r>
    </w:p>
    <w:p w14:paraId="416F6765" w14:textId="65AE3E6E" w:rsidR="00E46969" w:rsidRPr="002C1C22" w:rsidRDefault="00652972" w:rsidP="00652972">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i/>
          <w:sz w:val="20"/>
          <w:szCs w:val="20"/>
        </w:rPr>
        <w:tab/>
        <w:t>2 marks</w:t>
      </w:r>
    </w:p>
    <w:p w14:paraId="090C43CA" w14:textId="77777777" w:rsidR="00652972" w:rsidRPr="002C1C22" w:rsidRDefault="00652972" w:rsidP="00AE7728"/>
    <w:p w14:paraId="1215DB9D" w14:textId="6BFBCE1D" w:rsidR="002E196A" w:rsidRPr="002C1C22" w:rsidRDefault="007D163F" w:rsidP="00BD049D">
      <w:pPr>
        <w:ind w:left="426" w:hanging="426"/>
        <w:rPr>
          <w:rFonts w:cs="Tahoma"/>
        </w:rPr>
      </w:pPr>
      <w:r w:rsidRPr="002C1C22">
        <w:rPr>
          <w:rFonts w:cs="Tahoma"/>
        </w:rPr>
        <w:t>7</w:t>
      </w:r>
      <w:r w:rsidR="00D86848" w:rsidRPr="002C1C22">
        <w:rPr>
          <w:rFonts w:cs="Tahoma"/>
        </w:rPr>
        <w:t>.</w:t>
      </w:r>
      <w:r w:rsidR="00D86848" w:rsidRPr="002C1C22">
        <w:rPr>
          <w:rFonts w:cs="Tahoma"/>
        </w:rPr>
        <w:tab/>
      </w:r>
      <w:r w:rsidR="00676252">
        <w:rPr>
          <w:rFonts w:cs="Tahoma"/>
          <w:b/>
        </w:rPr>
        <w:t>(HT</w:t>
      </w:r>
      <w:r w:rsidR="00676252" w:rsidRPr="002C1C22">
        <w:rPr>
          <w:rFonts w:cs="Tahoma"/>
          <w:b/>
        </w:rPr>
        <w:t xml:space="preserve"> Only)</w:t>
      </w:r>
      <w:r w:rsidR="00676252" w:rsidRPr="002C1C22">
        <w:rPr>
          <w:rFonts w:cs="Tahoma"/>
        </w:rPr>
        <w:t xml:space="preserve"> </w:t>
      </w:r>
      <w:r w:rsidR="002E196A" w:rsidRPr="002C1C22">
        <w:rPr>
          <w:rFonts w:cs="Tahoma"/>
        </w:rPr>
        <w:t>A refrigerator contains a coolant gas which is compressed and expands around a series of tubes.</w:t>
      </w:r>
    </w:p>
    <w:p w14:paraId="18EFD8DB" w14:textId="77777777" w:rsidR="006A5D3A" w:rsidRPr="002C1C22" w:rsidRDefault="002E196A" w:rsidP="00615861">
      <w:pPr>
        <w:tabs>
          <w:tab w:val="right" w:pos="10205"/>
        </w:tabs>
        <w:spacing w:before="120"/>
        <w:ind w:left="851" w:hanging="425"/>
        <w:rPr>
          <w:rFonts w:cs="Tahoma"/>
        </w:rPr>
      </w:pPr>
      <w:r w:rsidRPr="002C1C22">
        <w:rPr>
          <w:rFonts w:cs="Tahoma"/>
        </w:rPr>
        <w:t xml:space="preserve">a) </w:t>
      </w:r>
      <w:r w:rsidR="00615861" w:rsidRPr="002C1C22">
        <w:rPr>
          <w:rFonts w:cs="Tahoma"/>
        </w:rPr>
        <w:tab/>
      </w:r>
      <w:r w:rsidRPr="002C1C22">
        <w:rPr>
          <w:rFonts w:cs="Tahoma"/>
        </w:rPr>
        <w:t>Explain how the gas expanding cools the refrigerator.</w:t>
      </w:r>
      <w:r w:rsidR="00615861" w:rsidRPr="002C1C22">
        <w:rPr>
          <w:rFonts w:cs="Tahoma"/>
        </w:rPr>
        <w:tab/>
      </w:r>
    </w:p>
    <w:p w14:paraId="0BF5AA3F" w14:textId="77777777"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6A90E3BD" w14:textId="77777777"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537DB3FC" w14:textId="77777777"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06F6D6A8" w14:textId="46959BBC"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748457AE" w14:textId="1424ACFE"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5E0D4CA3" w14:textId="3F41E42E"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186E9AB9" w14:textId="77777777" w:rsidR="006A5D3A" w:rsidRPr="002C1C22" w:rsidRDefault="006A5D3A" w:rsidP="006A5D3A">
      <w:pPr>
        <w:widowControl w:val="0"/>
        <w:tabs>
          <w:tab w:val="left" w:pos="9278"/>
          <w:tab w:val="right" w:pos="10205"/>
        </w:tabs>
        <w:spacing w:after="120"/>
        <w:rPr>
          <w:rFonts w:cs="Tahoma"/>
          <w:i/>
        </w:rPr>
      </w:pPr>
      <w:r w:rsidRPr="002C1C22">
        <w:rPr>
          <w:rFonts w:ascii="Calibri" w:hAnsi="Calibri"/>
          <w:i/>
          <w:sz w:val="20"/>
          <w:szCs w:val="20"/>
        </w:rPr>
        <w:tab/>
      </w:r>
      <w:r w:rsidRPr="002C1C22">
        <w:rPr>
          <w:rFonts w:ascii="Calibri" w:hAnsi="Calibri"/>
          <w:i/>
          <w:sz w:val="20"/>
          <w:szCs w:val="20"/>
        </w:rPr>
        <w:tab/>
        <w:t>3 marks</w:t>
      </w:r>
    </w:p>
    <w:p w14:paraId="46A2EB92" w14:textId="7A316BCF" w:rsidR="002E196A" w:rsidRPr="002C1C22" w:rsidRDefault="002E196A" w:rsidP="00615861">
      <w:pPr>
        <w:tabs>
          <w:tab w:val="right" w:pos="10205"/>
        </w:tabs>
        <w:ind w:left="851" w:hanging="425"/>
        <w:rPr>
          <w:rFonts w:cs="Tahoma"/>
        </w:rPr>
      </w:pPr>
      <w:r w:rsidRPr="002C1C22">
        <w:rPr>
          <w:rFonts w:cs="Tahoma"/>
        </w:rPr>
        <w:t xml:space="preserve">b) </w:t>
      </w:r>
      <w:r w:rsidR="00615861" w:rsidRPr="002C1C22">
        <w:rPr>
          <w:rFonts w:cs="Tahoma"/>
        </w:rPr>
        <w:tab/>
      </w:r>
      <w:r w:rsidRPr="002C1C22">
        <w:rPr>
          <w:rFonts w:cs="Tahoma"/>
        </w:rPr>
        <w:t>Why is it important to have a heat sink or extractor fan at the point where the coolant is compressed?</w:t>
      </w:r>
    </w:p>
    <w:p w14:paraId="7781ECAB" w14:textId="58095C94"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4E615222" w14:textId="77777777"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10229A7C" w14:textId="1A8D4AA3" w:rsidR="006A5D3A" w:rsidRPr="002C1C22" w:rsidRDefault="006A5D3A" w:rsidP="006A5D3A">
      <w:pPr>
        <w:widowControl w:val="0"/>
        <w:tabs>
          <w:tab w:val="right" w:leader="dot" w:pos="10204"/>
        </w:tabs>
        <w:spacing w:before="180"/>
        <w:ind w:left="851"/>
        <w:rPr>
          <w:rFonts w:ascii="Calibri" w:hAnsi="Calibri"/>
          <w:szCs w:val="22"/>
        </w:rPr>
      </w:pPr>
      <w:r w:rsidRPr="002C1C22">
        <w:rPr>
          <w:rFonts w:ascii="Calibri" w:hAnsi="Calibri"/>
          <w:szCs w:val="22"/>
        </w:rPr>
        <w:tab/>
      </w:r>
    </w:p>
    <w:p w14:paraId="0698BF7E" w14:textId="77777777" w:rsidR="006A5D3A" w:rsidRPr="002C1C22" w:rsidRDefault="006A5D3A" w:rsidP="006A5D3A">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616320A0" w14:textId="77777777" w:rsidR="00247EB9" w:rsidRPr="002C1C22" w:rsidRDefault="00247EB9" w:rsidP="006A5D3A">
      <w:pPr>
        <w:widowControl w:val="0"/>
        <w:tabs>
          <w:tab w:val="left" w:pos="9278"/>
          <w:tab w:val="right" w:pos="10205"/>
        </w:tabs>
        <w:rPr>
          <w:rFonts w:ascii="Calibri" w:hAnsi="Calibri"/>
          <w:i/>
          <w:sz w:val="16"/>
          <w:szCs w:val="20"/>
        </w:rPr>
      </w:pPr>
    </w:p>
    <w:p w14:paraId="4569DA0C" w14:textId="77777777" w:rsidR="00CE2441" w:rsidRPr="002C1C22" w:rsidRDefault="0008561E" w:rsidP="00247EB9">
      <w:pPr>
        <w:widowControl w:val="0"/>
        <w:tabs>
          <w:tab w:val="right" w:pos="10205"/>
        </w:tabs>
        <w:jc w:val="right"/>
        <w:rPr>
          <w:rFonts w:ascii="Calibri" w:hAnsi="Calibri"/>
          <w:b/>
          <w:i/>
          <w:szCs w:val="20"/>
        </w:rPr>
      </w:pPr>
      <w:r w:rsidRPr="002C1C22">
        <w:rPr>
          <w:rFonts w:ascii="Calibri" w:hAnsi="Calibri"/>
          <w:b/>
          <w:i/>
          <w:szCs w:val="20"/>
        </w:rPr>
        <w:t>Total</w:t>
      </w:r>
      <w:r w:rsidR="00CE2441" w:rsidRPr="002C1C22">
        <w:rPr>
          <w:rFonts w:ascii="Calibri" w:hAnsi="Calibri"/>
          <w:b/>
          <w:i/>
          <w:szCs w:val="20"/>
        </w:rPr>
        <w:t>s</w:t>
      </w:r>
    </w:p>
    <w:p w14:paraId="76C2A098" w14:textId="581D1C05" w:rsidR="00247EB9" w:rsidRPr="002C1C22" w:rsidRDefault="00CE2441" w:rsidP="00247EB9">
      <w:pPr>
        <w:widowControl w:val="0"/>
        <w:tabs>
          <w:tab w:val="right" w:pos="10205"/>
        </w:tabs>
        <w:jc w:val="right"/>
        <w:rPr>
          <w:rFonts w:ascii="Calibri" w:hAnsi="Calibri"/>
          <w:b/>
          <w:i/>
          <w:szCs w:val="20"/>
        </w:rPr>
      </w:pPr>
      <w:r w:rsidRPr="002C1C22">
        <w:rPr>
          <w:rFonts w:ascii="Calibri" w:hAnsi="Calibri"/>
          <w:b/>
          <w:i/>
          <w:szCs w:val="20"/>
        </w:rPr>
        <w:t>Foundation: 1</w:t>
      </w:r>
      <w:r w:rsidR="005526DE" w:rsidRPr="002C1C22">
        <w:rPr>
          <w:rFonts w:ascii="Calibri" w:hAnsi="Calibri"/>
          <w:b/>
          <w:i/>
          <w:szCs w:val="20"/>
        </w:rPr>
        <w:t>9</w:t>
      </w:r>
      <w:r w:rsidR="00247EB9" w:rsidRPr="002C1C22">
        <w:rPr>
          <w:rFonts w:ascii="Calibri" w:hAnsi="Calibri"/>
          <w:b/>
          <w:i/>
          <w:szCs w:val="20"/>
        </w:rPr>
        <w:t xml:space="preserve"> marks</w:t>
      </w:r>
    </w:p>
    <w:p w14:paraId="38556CC7" w14:textId="403AD6AD" w:rsidR="00CE2441" w:rsidRPr="002C1C22" w:rsidRDefault="00CE2441" w:rsidP="00247EB9">
      <w:pPr>
        <w:widowControl w:val="0"/>
        <w:tabs>
          <w:tab w:val="right" w:pos="10205"/>
        </w:tabs>
        <w:jc w:val="right"/>
        <w:rPr>
          <w:rFonts w:ascii="Calibri" w:hAnsi="Calibri"/>
          <w:b/>
          <w:i/>
          <w:szCs w:val="20"/>
        </w:rPr>
      </w:pPr>
      <w:r w:rsidRPr="002C1C22">
        <w:rPr>
          <w:rFonts w:ascii="Calibri" w:hAnsi="Calibri"/>
          <w:b/>
          <w:i/>
          <w:szCs w:val="20"/>
        </w:rPr>
        <w:t>Higher: 26 marks</w:t>
      </w:r>
    </w:p>
    <w:p w14:paraId="764666FC" w14:textId="08E2339C" w:rsidR="00E46969" w:rsidRPr="002C1C22" w:rsidRDefault="00F67D50" w:rsidP="00D86848">
      <w:pPr>
        <w:pStyle w:val="topictest"/>
      </w:pPr>
      <w:bookmarkStart w:id="17" w:name="_Toc468175846"/>
      <w:r w:rsidRPr="002C1C22">
        <w:lastRenderedPageBreak/>
        <w:t>Topic Test 8</w:t>
      </w:r>
      <w:r w:rsidR="00643670" w:rsidRPr="002C1C22">
        <w:t xml:space="preserve">: Atoms and </w:t>
      </w:r>
      <w:r w:rsidR="00154B8C" w:rsidRPr="002C1C22">
        <w:t>i</w:t>
      </w:r>
      <w:r w:rsidR="00643670" w:rsidRPr="002C1C22">
        <w:t>sotopes</w:t>
      </w:r>
      <w:bookmarkEnd w:id="17"/>
    </w:p>
    <w:p w14:paraId="05E9C59D" w14:textId="77777777" w:rsidR="00E46969" w:rsidRPr="002C1C22" w:rsidRDefault="00E46969" w:rsidP="00E46969"/>
    <w:p w14:paraId="744ED972" w14:textId="01A48171" w:rsidR="00E46969" w:rsidRPr="002C1C22" w:rsidRDefault="00E8656D" w:rsidP="00BD049D">
      <w:pPr>
        <w:ind w:left="426" w:hanging="426"/>
        <w:rPr>
          <w:rFonts w:cs="Tahoma"/>
        </w:rPr>
      </w:pPr>
      <w:r w:rsidRPr="002C1C22">
        <w:rPr>
          <w:noProof/>
          <w:lang w:eastAsia="en-GB"/>
        </w:rPr>
        <mc:AlternateContent>
          <mc:Choice Requires="wpc">
            <w:drawing>
              <wp:anchor distT="0" distB="0" distL="114300" distR="114300" simplePos="0" relativeHeight="251630592" behindDoc="0" locked="0" layoutInCell="1" allowOverlap="1" wp14:anchorId="5C41BF14" wp14:editId="7A0B0EB6">
                <wp:simplePos x="0" y="0"/>
                <wp:positionH relativeFrom="column">
                  <wp:posOffset>397510</wp:posOffset>
                </wp:positionH>
                <wp:positionV relativeFrom="paragraph">
                  <wp:posOffset>180975</wp:posOffset>
                </wp:positionV>
                <wp:extent cx="5835650" cy="3716655"/>
                <wp:effectExtent l="0" t="0" r="0" b="0"/>
                <wp:wrapSquare wrapText="bothSides"/>
                <wp:docPr id="615" name="Canvas 6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51" name="Group 651"/>
                        <wpg:cNvGrpSpPr/>
                        <wpg:grpSpPr>
                          <a:xfrm>
                            <a:off x="82193" y="35999"/>
                            <a:ext cx="5753457" cy="3681169"/>
                            <a:chOff x="82193" y="143838"/>
                            <a:chExt cx="5753457" cy="3681169"/>
                          </a:xfrm>
                        </wpg:grpSpPr>
                        <pic:pic xmlns:pic="http://schemas.openxmlformats.org/drawingml/2006/picture">
                          <pic:nvPicPr>
                            <pic:cNvPr id="617" name="Picture 61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2364" y="1037690"/>
                              <a:ext cx="1654139" cy="1654139"/>
                            </a:xfrm>
                            <a:prstGeom prst="rect">
                              <a:avLst/>
                            </a:prstGeom>
                          </pic:spPr>
                        </pic:pic>
                        <wps:wsp>
                          <wps:cNvPr id="640" name="Straight Arrow Connector 640"/>
                          <wps:cNvCnPr/>
                          <wps:spPr>
                            <a:xfrm flipH="1">
                              <a:off x="3472665" y="523982"/>
                              <a:ext cx="626724" cy="69864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41" name="Text Box 641"/>
                          <wps:cNvSpPr txBox="1"/>
                          <wps:spPr>
                            <a:xfrm>
                              <a:off x="4099389" y="143838"/>
                              <a:ext cx="1561672" cy="636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52B10" w14:textId="77777777" w:rsidR="004060DD" w:rsidRPr="00615861" w:rsidRDefault="004060DD">
                                <w:pPr>
                                  <w:rPr>
                                    <w:rFonts w:ascii="DavesHand" w:hAnsi="DavesHand"/>
                                  </w:rPr>
                                </w:pPr>
                                <w:r w:rsidRPr="00615861">
                                  <w:rPr>
                                    <w:rFonts w:ascii="DavesHand" w:hAnsi="DavesHand"/>
                                  </w:rPr>
                                  <w:t>Protons, negatively charged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Straight Arrow Connector 642"/>
                          <wps:cNvCnPr/>
                          <wps:spPr>
                            <a:xfrm flipH="1" flipV="1">
                              <a:off x="2929571" y="2015530"/>
                              <a:ext cx="585626" cy="100013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43" name="Text Box 643"/>
                          <wps:cNvSpPr txBox="1"/>
                          <wps:spPr>
                            <a:xfrm>
                              <a:off x="3482746" y="3015662"/>
                              <a:ext cx="1808252" cy="809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DA9FA" w14:textId="77777777" w:rsidR="004060DD" w:rsidRPr="00615861" w:rsidRDefault="004060DD">
                                <w:pPr>
                                  <w:rPr>
                                    <w:rFonts w:ascii="DavesHand" w:hAnsi="DavesHand"/>
                                  </w:rPr>
                                </w:pPr>
                                <w:r w:rsidRPr="00615861">
                                  <w:rPr>
                                    <w:rFonts w:ascii="DavesHand" w:hAnsi="DavesHand"/>
                                  </w:rPr>
                                  <w:t>Nucleus, made up of neutrons and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 name="Straight Arrow Connector 644"/>
                          <wps:cNvCnPr/>
                          <wps:spPr>
                            <a:xfrm flipV="1">
                              <a:off x="1962364" y="2013735"/>
                              <a:ext cx="760288" cy="96577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45" name="Text Box 645"/>
                          <wps:cNvSpPr txBox="1"/>
                          <wps:spPr>
                            <a:xfrm>
                              <a:off x="499653" y="2892094"/>
                              <a:ext cx="1828801" cy="932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6DF6CA" w14:textId="77777777" w:rsidR="004060DD" w:rsidRPr="00615861" w:rsidRDefault="004060DD">
                                <w:pPr>
                                  <w:rPr>
                                    <w:rFonts w:ascii="DavesHand" w:hAnsi="DavesHand"/>
                                  </w:rPr>
                                </w:pPr>
                                <w:r w:rsidRPr="00615861">
                                  <w:rPr>
                                    <w:rFonts w:ascii="DavesHand" w:hAnsi="DavesHand"/>
                                  </w:rPr>
                                  <w:t>The radius of the nucleus is 1/100 of the radius of the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Straight Arrow Connector 646"/>
                          <wps:cNvCnPr/>
                          <wps:spPr>
                            <a:xfrm>
                              <a:off x="976045" y="708917"/>
                              <a:ext cx="1633591" cy="100686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48" name="Text Box 648"/>
                          <wps:cNvSpPr txBox="1"/>
                          <wps:spPr>
                            <a:xfrm>
                              <a:off x="82193" y="143838"/>
                              <a:ext cx="2465798" cy="61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CBC12" w14:textId="77777777" w:rsidR="004060DD" w:rsidRPr="00615861" w:rsidRDefault="004060DD">
                                <w:pPr>
                                  <w:rPr>
                                    <w:rFonts w:ascii="DavesHand" w:hAnsi="DavesHand"/>
                                  </w:rPr>
                                </w:pPr>
                                <w:r w:rsidRPr="00615861">
                                  <w:rPr>
                                    <w:rFonts w:ascii="DavesHand" w:hAnsi="DavesHand"/>
                                  </w:rPr>
                                  <w:t>Most of the mass is concentrated in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Straight Arrow Connector 649"/>
                          <wps:cNvCnPr/>
                          <wps:spPr>
                            <a:xfrm flipH="1" flipV="1">
                              <a:off x="3534309" y="2075381"/>
                              <a:ext cx="626725" cy="18493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650" name="Text Box 650"/>
                          <wps:cNvSpPr txBox="1"/>
                          <wps:spPr>
                            <a:xfrm>
                              <a:off x="4202499" y="2051445"/>
                              <a:ext cx="1633151" cy="83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AC451" w14:textId="2D1DF797" w:rsidR="004060DD" w:rsidRPr="00615861" w:rsidRDefault="004060DD">
                                <w:pPr>
                                  <w:rPr>
                                    <w:rFonts w:ascii="DavesHand" w:hAnsi="DavesHand"/>
                                  </w:rPr>
                                </w:pPr>
                                <w:r w:rsidRPr="00615861">
                                  <w:rPr>
                                    <w:rFonts w:ascii="DavesHand" w:hAnsi="DavesHand"/>
                                  </w:rPr>
                                  <w:t xml:space="preserve">The radius of the atom is </w:t>
                                </w:r>
                                <w:r>
                                  <w:rPr>
                                    <w:rFonts w:ascii="DavesHand" w:hAnsi="DavesHand"/>
                                  </w:rPr>
                                  <w:sym w:font="Symbol" w:char="F07E"/>
                                </w:r>
                                <w:r>
                                  <w:rPr>
                                    <w:rFonts w:ascii="DavesHand" w:hAnsi="DavesHand"/>
                                  </w:rPr>
                                  <w:t xml:space="preserve"> 1 x 10</w:t>
                                </w:r>
                                <w:r>
                                  <w:rPr>
                                    <w:rFonts w:ascii="DavesHand" w:hAnsi="DavesHand"/>
                                    <w:vertAlign w:val="superscript"/>
                                  </w:rPr>
                                  <w:t>–</w:t>
                                </w:r>
                                <w:r w:rsidRPr="00615861">
                                  <w:rPr>
                                    <w:rFonts w:ascii="DavesHand" w:hAnsi="DavesHand"/>
                                    <w:vertAlign w:val="superscript"/>
                                  </w:rPr>
                                  <w:t>10</w:t>
                                </w:r>
                                <w:r>
                                  <w:rPr>
                                    <w:rFonts w:ascii="DavesHand" w:hAnsi="DavesHan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5C41BF14" id="Canvas 615" o:spid="_x0000_s1332" editas="canvas" style="position:absolute;left:0;text-align:left;margin-left:31.3pt;margin-top:14.25pt;width:459.5pt;height:292.65pt;z-index:251630592;mso-position-horizontal-relative:text;mso-position-vertical-relative:text" coordsize="58356,3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">
                <v:shape id="_x0000_s1333" type="#_x0000_t75" style="position:absolute;width:58356;height:37166;visibility:visible;mso-wrap-style:square">
                  <v:fill o:detectmouseclick="t"/>
                  <v:path o:connecttype="none"/>
                </v:shape>
                <v:group id="Group 651" o:spid="_x0000_s1334" style="position:absolute;left:821;top:359;width:57535;height:36812" coordorigin="821,1438" coordsize="57534,3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Picture 617" o:spid="_x0000_s1335" type="#_x0000_t75" style="position:absolute;left:19623;top:10376;width:16542;height:1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8SczGAAAA3AAAAA8AAABkcnMvZG93bnJldi54bWxEj09rAjEUxO9Cv0N4BS9Ssxb8w9YoIhbc&#10;gge1F2+vm9fN0s1L2ERdv30jCB6HmfkNM192thEXakPtWMFomIEgLp2uuVLwffx8m4EIEVlj45gU&#10;3CjAcvHSm2Ou3ZX3dDnESiQIhxwVmBh9LmUoDVkMQ+eJk/frWosxybaSusVrgttGvmfZRFqsOS0Y&#10;9LQ2VP4dzlbB+MecTt4ei/GG/eBrtim2u3WhVP+1W32AiNTFZ/jR3moFk9EU7mfSE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xJzMYAAADcAAAADwAAAAAAAAAAAAAA&#10;AACfAgAAZHJzL2Rvd25yZXYueG1sUEsFBgAAAAAEAAQA9wAAAJIDAAAAAA==&#10;">
                    <v:imagedata r:id="rId53" o:title=""/>
                    <v:path arrowok="t"/>
                  </v:shape>
                  <v:shape id="Straight Arrow Connector 640" o:spid="_x0000_s1336" type="#_x0000_t32" style="position:absolute;left:34726;top:5239;width:6267;height:6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5v6sEAAADcAAAADwAAAGRycy9kb3ducmV2LnhtbERPW2vCMBR+H/gfwhH2NtOJiHRGGQOh&#10;sJdZxb0ektMLa07aJLPtvzcPgz1+fPf9cbKduJMPrWMFr6sMBLF2puVawfVyetmBCBHZYOeYFMwU&#10;4HhYPO0xN27kM93LWIsUwiFHBU2MfS5l0A1ZDCvXEyeuct5iTNDX0ngcU7jt5DrLttJiy6mhwZ4+&#10;GtI/5a9VsLlVVT3Ir26Yw6e+FrdvPXpW6nk5vb+BiDTFf/GfuzAKtps0P51JR0Ae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rm/qwQAAANwAAAAPAAAAAAAAAAAAAAAA&#10;AKECAABkcnMvZG93bnJldi54bWxQSwUGAAAAAAQABAD5AAAAjwMAAAAA&#10;" strokecolor="black [3040]" strokeweight="1pt">
                    <v:stroke endarrow="open"/>
                  </v:shape>
                  <v:shape id="Text Box 641" o:spid="_x0000_s1337" type="#_x0000_t202" style="position:absolute;left:40993;top:1438;width:15617;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bPcUA&#10;AADcAAAADwAAAGRycy9kb3ducmV2LnhtbESPQYvCMBSE78L+h/AEb5oqu1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Ns9xQAAANwAAAAPAAAAAAAAAAAAAAAAAJgCAABkcnMv&#10;ZG93bnJldi54bWxQSwUGAAAAAAQABAD1AAAAigMAAAAA&#10;" filled="f" stroked="f" strokeweight=".5pt">
                    <v:textbox>
                      <w:txbxContent>
                        <w:p w14:paraId="75B52B10" w14:textId="77777777" w:rsidR="004060DD" w:rsidRPr="00615861" w:rsidRDefault="004060DD">
                          <w:pPr>
                            <w:rPr>
                              <w:rFonts w:ascii="DavesHand" w:hAnsi="DavesHand"/>
                            </w:rPr>
                          </w:pPr>
                          <w:r w:rsidRPr="00615861">
                            <w:rPr>
                              <w:rFonts w:ascii="DavesHand" w:hAnsi="DavesHand"/>
                            </w:rPr>
                            <w:t>Protons, negatively charged</w:t>
                          </w:r>
                        </w:p>
                      </w:txbxContent>
                    </v:textbox>
                  </v:shape>
                  <v:shape id="Straight Arrow Connector 642" o:spid="_x0000_s1338" type="#_x0000_t32" style="position:absolute;left:29295;top:20155;width:5856;height:10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Oo8UAAADcAAAADwAAAGRycy9kb3ducmV2LnhtbESPQUvDQBCF74L/YRmhF7EbaykhdluK&#10;IJQeqlYvvQ3ZMQlmZ8POtI3/3hUEj4/33vd4y/UYenOmJF1kB/fTAgxxHX3HjYOP9+e7Eowossc+&#10;Mjn4JoH16vpqiZWPF36j80EbkyEsFTpoVYfKWqlbCijTOBBn7zOmgJplaqxPeMnw0NtZUSxswI7z&#10;QosDPbVUfx1OwcFORNL8dl8ey82L7m3Dr3p8cG5yM24ewSiN+h/+a2+9g8V8Br9n8hGw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Oo8UAAADcAAAADwAAAAAAAAAA&#10;AAAAAAChAgAAZHJzL2Rvd25yZXYueG1sUEsFBgAAAAAEAAQA+QAAAJMDAAAAAA==&#10;" strokecolor="black [3040]" strokeweight="1pt">
                    <v:stroke endarrow="open"/>
                  </v:shape>
                  <v:shape id="Text Box 643" o:spid="_x0000_s1339" type="#_x0000_t202" style="position:absolute;left:34827;top:30156;width:18082;height:8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g0cUA&#10;AADcAAAADwAAAGRycy9kb3ducmV2LnhtbESPT4vCMBTE78J+h/CEvWnqX6QaRQqiyHrQ9eLt2Tzb&#10;YvPSbbJa99MbQdjjMDO/YWaLxpTiRrUrLCvodSMQxKnVBWcKjt+rzgSE88gaS8uk4EEOFvOP1gxj&#10;be+8p9vBZyJA2MWoIPe+iqV0aU4GXddWxMG72NqgD7LOpK7xHuCmlP0oGkuDBYeFHCtKckqvh1+j&#10;YJusdrg/983kr0zWX5dl9XM8jZT6bDfLKQhPjf8Pv9sbrWA8H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DRxQAAANwAAAAPAAAAAAAAAAAAAAAAAJgCAABkcnMv&#10;ZG93bnJldi54bWxQSwUGAAAAAAQABAD1AAAAigMAAAAA&#10;" filled="f" stroked="f" strokeweight=".5pt">
                    <v:textbox>
                      <w:txbxContent>
                        <w:p w14:paraId="75CDA9FA" w14:textId="77777777" w:rsidR="004060DD" w:rsidRPr="00615861" w:rsidRDefault="004060DD">
                          <w:pPr>
                            <w:rPr>
                              <w:rFonts w:ascii="DavesHand" w:hAnsi="DavesHand"/>
                            </w:rPr>
                          </w:pPr>
                          <w:r w:rsidRPr="00615861">
                            <w:rPr>
                              <w:rFonts w:ascii="DavesHand" w:hAnsi="DavesHand"/>
                            </w:rPr>
                            <w:t>Nucleus, made up of neutrons and electrons</w:t>
                          </w:r>
                        </w:p>
                      </w:txbxContent>
                    </v:textbox>
                  </v:shape>
                  <v:shape id="Straight Arrow Connector 644" o:spid="_x0000_s1340" type="#_x0000_t32" style="position:absolute;left:19623;top:20137;width:7603;height:9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Vp6cMAAADcAAAADwAAAGRycy9kb3ducmV2LnhtbESPT2sCMRTE7wW/Q3hCbzWrLFJWo5SC&#10;IHixVvT6SN7+wc3LmkR3/fZNQfA4zMxvmOV6sK24kw+NYwXTSQaCWDvTcKXg+Lv5+AQRIrLB1jEp&#10;eFCA9Wr0tsTCuJ5/6H6IlUgQDgUqqGPsCimDrslimLiOOHml8xZjkr6SxmOf4LaVsyybS4sNp4Ua&#10;O/quSV8ON6sgP5VldZX79voIO33cns6696zU+3j4WoCINMRX+NneGgXzPIf/M+k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VaenDAAAA3AAAAA8AAAAAAAAAAAAA&#10;AAAAoQIAAGRycy9kb3ducmV2LnhtbFBLBQYAAAAABAAEAPkAAACRAwAAAAA=&#10;" strokecolor="black [3040]" strokeweight="1pt">
                    <v:stroke endarrow="open"/>
                  </v:shape>
                  <v:shape id="Text Box 645" o:spid="_x0000_s1341" type="#_x0000_t202" style="position:absolute;left:4996;top:28920;width:18288;height:9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PscA&#10;AADcAAAADwAAAGRycy9kb3ducmV2LnhtbESPQWvCQBSE70L/w/IKvelGaSSkriIBaRF7SOqlt9fs&#10;Mwlm36bZrYn++m6h4HGYmW+Y1WY0rbhQ7xrLCuazCARxaXXDlYLjx26agHAeWWNrmRRcycFm/TBZ&#10;YartwDldCl+JAGGXooLa+y6V0pU1GXQz2xEH72R7gz7IvpK6xyHATSsXUbSUBhsOCzV2lNVUnosf&#10;o2Cf7d4x/1qY5NZmr4fTtvs+fsZKPT2O2xcQnkZ/D/+337SC5XM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j3T7HAAAA3AAAAA8AAAAAAAAAAAAAAAAAmAIAAGRy&#10;cy9kb3ducmV2LnhtbFBLBQYAAAAABAAEAPUAAACMAwAAAAA=&#10;" filled="f" stroked="f" strokeweight=".5pt">
                    <v:textbox>
                      <w:txbxContent>
                        <w:p w14:paraId="666DF6CA" w14:textId="77777777" w:rsidR="004060DD" w:rsidRPr="00615861" w:rsidRDefault="004060DD">
                          <w:pPr>
                            <w:rPr>
                              <w:rFonts w:ascii="DavesHand" w:hAnsi="DavesHand"/>
                            </w:rPr>
                          </w:pPr>
                          <w:r w:rsidRPr="00615861">
                            <w:rPr>
                              <w:rFonts w:ascii="DavesHand" w:hAnsi="DavesHand"/>
                            </w:rPr>
                            <w:t>The radius of the nucleus is 1/100 of the radius of the atom</w:t>
                          </w:r>
                        </w:p>
                      </w:txbxContent>
                    </v:textbox>
                  </v:shape>
                  <v:shape id="Straight Arrow Connector 646" o:spid="_x0000_s1342" type="#_x0000_t32" style="position:absolute;left:9760;top:7089;width:16336;height:10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gs8gAAADcAAAADwAAAGRycy9kb3ducmV2LnhtbESPQWvCQBSE74X+h+UVvBTd1ErQ6CrF&#10;2KKHEowePD6zr0lo9m3IbjXtr+8WCh6HmfmGWax604gLda62rOBpFIEgLqyuuVRwPLwOpyCcR9bY&#10;WCYF3+Rgtby/W2Ci7ZX3dMl9KQKEXYIKKu/bREpXVGTQjWxLHLwP2xn0QXal1B1eA9w0chxFsTRY&#10;c1iosKV1RcVn/mUUbLYnyma7bJJn/ePz2/knfW/SVKnBQ/8yB+Gp97fwf3urFcSTGP7OhCM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zgs8gAAADcAAAADwAAAAAA&#10;AAAAAAAAAAChAgAAZHJzL2Rvd25yZXYueG1sUEsFBgAAAAAEAAQA+QAAAJYDAAAAAA==&#10;" strokecolor="black [3040]" strokeweight="1pt">
                    <v:stroke endarrow="open"/>
                  </v:shape>
                  <v:shape id="Text Box 648" o:spid="_x0000_s1343" type="#_x0000_t202" style="position:absolute;left:821;top:1438;width:24658;height: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yoMQA&#10;AADcAAAADwAAAGRycy9kb3ducmV2LnhtbERPyWrDMBC9F/IPYgK9NXJCG4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cqDEAAAA3AAAAA8AAAAAAAAAAAAAAAAAmAIAAGRycy9k&#10;b3ducmV2LnhtbFBLBQYAAAAABAAEAPUAAACJAwAAAAA=&#10;" filled="f" stroked="f" strokeweight=".5pt">
                    <v:textbox>
                      <w:txbxContent>
                        <w:p w14:paraId="061CBC12" w14:textId="77777777" w:rsidR="004060DD" w:rsidRPr="00615861" w:rsidRDefault="004060DD">
                          <w:pPr>
                            <w:rPr>
                              <w:rFonts w:ascii="DavesHand" w:hAnsi="DavesHand"/>
                            </w:rPr>
                          </w:pPr>
                          <w:r w:rsidRPr="00615861">
                            <w:rPr>
                              <w:rFonts w:ascii="DavesHand" w:hAnsi="DavesHand"/>
                            </w:rPr>
                            <w:t>Most of the mass is concentrated in the nucleus</w:t>
                          </w:r>
                        </w:p>
                      </w:txbxContent>
                    </v:textbox>
                  </v:shape>
                  <v:shape id="Straight Arrow Connector 649" o:spid="_x0000_s1344" type="#_x0000_t32" style="position:absolute;left:35343;top:20753;width:6267;height:1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c0sUAAADcAAAADwAAAGRycy9kb3ducmV2LnhtbESPQUvDQBCF74L/YZmCF7EbbSkxdluK&#10;IIiHqtVLb0N2TEKzs2FnbOO/7wqCx8d773u85XoMvTlSki6yg9tpAYa4jr7jxsHnx9NNCUYU2WMf&#10;mRz8kMB6dXmxxMrHE7/TcaeNyRCWCh20qkNlrdQtBZRpHIiz9xVTQM0yNdYnPGV46O1dUSxswI7z&#10;QosDPbZUH3bfwcGLiKT59bbcl5tX3dqG33Q/c+5qMm4ewCiN+h/+az97B4v5PfyeyUfArs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Sc0sUAAADcAAAADwAAAAAAAAAA&#10;AAAAAAChAgAAZHJzL2Rvd25yZXYueG1sUEsFBgAAAAAEAAQA+QAAAJMDAAAAAA==&#10;" strokecolor="black [3040]" strokeweight="1pt">
                    <v:stroke endarrow="open"/>
                  </v:shape>
                  <v:shape id="Text Box 650" o:spid="_x0000_s1345" type="#_x0000_t202" style="position:absolute;left:42024;top:20514;width:16332;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oe8EA&#10;AADcAAAADwAAAGRycy9kb3ducmV2LnhtbERPTYvCMBC9C/6HMII3TRUUqUaRgiiiB7UXb2MztsVm&#10;Upuo3f315rCwx8f7XqxaU4k3Na60rGA0jEAQZ1aXnCtIL5vBDITzyBory6Tghxyslt3OAmNtP3yi&#10;99nnIoSwi1FB4X0dS+myggy6oa2JA3e3jUEfYJNL3eAnhJtKjqNoKg2WHBoKrCkpKHucX0bBPtkc&#10;8XQbm9lvlWwP93X9TK8Tpfq9dj0H4an1/+I/904rmE7C/H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6HvBAAAA3AAAAA8AAAAAAAAAAAAAAAAAmAIAAGRycy9kb3du&#10;cmV2LnhtbFBLBQYAAAAABAAEAPUAAACGAwAAAAA=&#10;" filled="f" stroked="f" strokeweight=".5pt">
                    <v:textbox>
                      <w:txbxContent>
                        <w:p w14:paraId="019AC451" w14:textId="2D1DF797" w:rsidR="004060DD" w:rsidRPr="00615861" w:rsidRDefault="004060DD">
                          <w:pPr>
                            <w:rPr>
                              <w:rFonts w:ascii="DavesHand" w:hAnsi="DavesHand"/>
                            </w:rPr>
                          </w:pPr>
                          <w:r w:rsidRPr="00615861">
                            <w:rPr>
                              <w:rFonts w:ascii="DavesHand" w:hAnsi="DavesHand"/>
                            </w:rPr>
                            <w:t xml:space="preserve">The radius of the atom is </w:t>
                          </w:r>
                          <w:r>
                            <w:rPr>
                              <w:rFonts w:ascii="DavesHand" w:hAnsi="DavesHand"/>
                            </w:rPr>
                            <w:sym w:font="Symbol" w:char="F07E"/>
                          </w:r>
                          <w:r>
                            <w:rPr>
                              <w:rFonts w:ascii="DavesHand" w:hAnsi="DavesHand"/>
                            </w:rPr>
                            <w:t xml:space="preserve"> 1 x 10</w:t>
                          </w:r>
                          <w:r>
                            <w:rPr>
                              <w:rFonts w:ascii="DavesHand" w:hAnsi="DavesHand"/>
                              <w:vertAlign w:val="superscript"/>
                            </w:rPr>
                            <w:t>–</w:t>
                          </w:r>
                          <w:r w:rsidRPr="00615861">
                            <w:rPr>
                              <w:rFonts w:ascii="DavesHand" w:hAnsi="DavesHand"/>
                              <w:vertAlign w:val="superscript"/>
                            </w:rPr>
                            <w:t>10</w:t>
                          </w:r>
                          <w:r>
                            <w:rPr>
                              <w:rFonts w:ascii="DavesHand" w:hAnsi="DavesHand"/>
                            </w:rPr>
                            <w:t>m</w:t>
                          </w:r>
                        </w:p>
                      </w:txbxContent>
                    </v:textbox>
                  </v:shape>
                </v:group>
                <w10:wrap type="square"/>
              </v:group>
            </w:pict>
          </mc:Fallback>
        </mc:AlternateContent>
      </w:r>
      <w:r w:rsidR="00D86848" w:rsidRPr="002C1C22">
        <w:rPr>
          <w:rFonts w:cs="Tahoma"/>
        </w:rPr>
        <w:t>1.</w:t>
      </w:r>
      <w:r w:rsidR="00D86848" w:rsidRPr="002C1C22">
        <w:rPr>
          <w:rFonts w:ascii="Tahoma" w:hAnsi="Tahoma" w:cs="Tahoma"/>
        </w:rPr>
        <w:tab/>
      </w:r>
      <w:r w:rsidR="005F02A2" w:rsidRPr="002C1C22">
        <w:rPr>
          <w:rFonts w:cs="Tahoma"/>
        </w:rPr>
        <w:t xml:space="preserve">An extract </w:t>
      </w:r>
      <w:r w:rsidR="00154B8C" w:rsidRPr="002C1C22">
        <w:rPr>
          <w:rFonts w:cs="Tahoma"/>
        </w:rPr>
        <w:t>from</w:t>
      </w:r>
      <w:r w:rsidR="007A2DAC" w:rsidRPr="002C1C22">
        <w:rPr>
          <w:rFonts w:cs="Tahoma"/>
        </w:rPr>
        <w:t xml:space="preserve"> a Year 10 </w:t>
      </w:r>
      <w:r w:rsidR="00154B8C" w:rsidRPr="002C1C22">
        <w:rPr>
          <w:rFonts w:cs="Tahoma"/>
        </w:rPr>
        <w:t>student’s P</w:t>
      </w:r>
      <w:r w:rsidR="007A2DAC" w:rsidRPr="002C1C22">
        <w:rPr>
          <w:rFonts w:cs="Tahoma"/>
        </w:rPr>
        <w:t>hysics workbook is given below</w:t>
      </w:r>
      <w:r w:rsidR="00154B8C" w:rsidRPr="002C1C22">
        <w:rPr>
          <w:rFonts w:cs="Tahoma"/>
        </w:rPr>
        <w:t>.</w:t>
      </w:r>
    </w:p>
    <w:p w14:paraId="5501E06E" w14:textId="38BE3E48" w:rsidR="006A5D3A" w:rsidRPr="002C1C22" w:rsidRDefault="00E65E17" w:rsidP="00DB1433">
      <w:pPr>
        <w:pStyle w:val="ListParagraph"/>
        <w:tabs>
          <w:tab w:val="right" w:pos="10205"/>
        </w:tabs>
        <w:ind w:left="426"/>
        <w:rPr>
          <w:rFonts w:cs="Tahoma"/>
        </w:rPr>
      </w:pPr>
      <w:r>
        <w:rPr>
          <w:rFonts w:cs="Tahoma"/>
        </w:rPr>
        <w:t>State</w:t>
      </w:r>
      <w:r w:rsidR="00335E07" w:rsidRPr="002C1C22">
        <w:rPr>
          <w:rFonts w:cs="Tahoma"/>
        </w:rPr>
        <w:t xml:space="preserve"> three mistakes in the student</w:t>
      </w:r>
      <w:r w:rsidR="00B82C9F" w:rsidRPr="002C1C22">
        <w:rPr>
          <w:rFonts w:cs="Tahoma"/>
        </w:rPr>
        <w:t>’</w:t>
      </w:r>
      <w:r w:rsidR="00335E07" w:rsidRPr="002C1C22">
        <w:rPr>
          <w:rFonts w:cs="Tahoma"/>
        </w:rPr>
        <w:t>s work</w:t>
      </w:r>
      <w:r w:rsidR="00783628" w:rsidRPr="002C1C22">
        <w:rPr>
          <w:rFonts w:cs="Tahoma"/>
        </w:rPr>
        <w:t xml:space="preserve">, </w:t>
      </w:r>
      <w:r w:rsidR="00335E07" w:rsidRPr="002C1C22">
        <w:rPr>
          <w:rFonts w:cs="Tahoma"/>
        </w:rPr>
        <w:t>and write the corrections below.</w:t>
      </w:r>
      <w:r w:rsidR="00DB1433" w:rsidRPr="002C1C22">
        <w:rPr>
          <w:rFonts w:cs="Tahoma"/>
        </w:rPr>
        <w:tab/>
      </w:r>
    </w:p>
    <w:p w14:paraId="15747113" w14:textId="385411A0" w:rsidR="006A5D3A"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1</w:t>
      </w:r>
      <w:r w:rsidR="006A5D3A" w:rsidRPr="002C1C22">
        <w:rPr>
          <w:rFonts w:ascii="Calibri" w:hAnsi="Calibri"/>
          <w:szCs w:val="22"/>
        </w:rPr>
        <w:tab/>
      </w:r>
    </w:p>
    <w:p w14:paraId="7DADD892" w14:textId="115A49F6" w:rsidR="004D39E7"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ab/>
      </w:r>
    </w:p>
    <w:p w14:paraId="6949FC14" w14:textId="519DB7F9" w:rsidR="006A5D3A"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2</w:t>
      </w:r>
      <w:r w:rsidR="006A5D3A" w:rsidRPr="002C1C22">
        <w:rPr>
          <w:rFonts w:ascii="Calibri" w:hAnsi="Calibri"/>
          <w:szCs w:val="22"/>
        </w:rPr>
        <w:tab/>
      </w:r>
    </w:p>
    <w:p w14:paraId="4FD40BA7" w14:textId="14CFE2BB" w:rsidR="004D39E7"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ab/>
      </w:r>
    </w:p>
    <w:p w14:paraId="56587AAF" w14:textId="2AA7AD3D" w:rsidR="006A5D3A"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3</w:t>
      </w:r>
      <w:r w:rsidR="006A5D3A" w:rsidRPr="002C1C22">
        <w:rPr>
          <w:rFonts w:ascii="Calibri" w:hAnsi="Calibri"/>
          <w:szCs w:val="22"/>
        </w:rPr>
        <w:tab/>
      </w:r>
    </w:p>
    <w:p w14:paraId="0639EA57" w14:textId="76DFCD3D" w:rsidR="004D39E7" w:rsidRPr="002C1C22" w:rsidRDefault="004D39E7" w:rsidP="006A5D3A">
      <w:pPr>
        <w:widowControl w:val="0"/>
        <w:tabs>
          <w:tab w:val="right" w:leader="dot" w:pos="10204"/>
        </w:tabs>
        <w:spacing w:before="180"/>
        <w:ind w:left="426"/>
        <w:rPr>
          <w:rFonts w:ascii="Calibri" w:hAnsi="Calibri"/>
          <w:szCs w:val="22"/>
        </w:rPr>
      </w:pPr>
      <w:r w:rsidRPr="002C1C22">
        <w:rPr>
          <w:rFonts w:ascii="Calibri" w:hAnsi="Calibri"/>
          <w:szCs w:val="22"/>
        </w:rPr>
        <w:tab/>
      </w:r>
    </w:p>
    <w:p w14:paraId="1B67693D" w14:textId="77777777" w:rsidR="006A5D3A" w:rsidRPr="002C1C22" w:rsidRDefault="006A5D3A" w:rsidP="004D39E7">
      <w:pPr>
        <w:widowControl w:val="0"/>
        <w:tabs>
          <w:tab w:val="left" w:pos="9278"/>
          <w:tab w:val="right" w:pos="10205"/>
        </w:tabs>
        <w:rPr>
          <w:rFonts w:cs="Tahoma"/>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50CA044A" w14:textId="77777777" w:rsidR="00783628" w:rsidRPr="002C1C22" w:rsidRDefault="00783628" w:rsidP="00783628">
      <w:pPr>
        <w:pStyle w:val="ListParagraph"/>
        <w:ind w:firstLine="425"/>
      </w:pPr>
    </w:p>
    <w:p w14:paraId="711375A7" w14:textId="68723872" w:rsidR="000F056C" w:rsidRPr="002C1C22" w:rsidRDefault="00D86848" w:rsidP="00DB1433">
      <w:pPr>
        <w:tabs>
          <w:tab w:val="right" w:pos="10205"/>
        </w:tabs>
        <w:ind w:left="426" w:hanging="426"/>
        <w:rPr>
          <w:rFonts w:cs="Tahoma"/>
          <w:i/>
        </w:rPr>
      </w:pPr>
      <w:r w:rsidRPr="002C1C22">
        <w:rPr>
          <w:rFonts w:cs="Tahoma"/>
        </w:rPr>
        <w:t>2.</w:t>
      </w:r>
      <w:r w:rsidRPr="002C1C22">
        <w:rPr>
          <w:rFonts w:ascii="Tahoma" w:hAnsi="Tahoma" w:cs="Tahoma"/>
        </w:rPr>
        <w:tab/>
      </w:r>
      <w:r w:rsidR="00DB1433" w:rsidRPr="002C1C22">
        <w:rPr>
          <w:rFonts w:cs="Tahoma"/>
        </w:rPr>
        <w:t>What is the mass number of an atom?</w:t>
      </w:r>
      <w:r w:rsidR="00DB1433" w:rsidRPr="002C1C22">
        <w:rPr>
          <w:rFonts w:cs="Tahoma"/>
        </w:rPr>
        <w:tab/>
      </w:r>
    </w:p>
    <w:p w14:paraId="470C108F" w14:textId="77777777" w:rsidR="00E8656D" w:rsidRPr="002C1C22" w:rsidRDefault="00E8656D" w:rsidP="00DB1433">
      <w:pPr>
        <w:ind w:left="851" w:hanging="425"/>
        <w:rPr>
          <w:b/>
          <w:sz w:val="12"/>
        </w:rPr>
      </w:pPr>
    </w:p>
    <w:p w14:paraId="7579AC3E" w14:textId="5F7D7534" w:rsidR="00DB1433" w:rsidRPr="002C1C22" w:rsidRDefault="00DB1433" w:rsidP="00DB1433">
      <w:pPr>
        <w:ind w:left="851" w:hanging="425"/>
      </w:pPr>
      <w:r w:rsidRPr="002C1C22">
        <w:rPr>
          <w:b/>
        </w:rPr>
        <w:t>A</w:t>
      </w:r>
      <w:r w:rsidRPr="002C1C22">
        <w:tab/>
      </w:r>
      <w:r w:rsidR="004D39E7" w:rsidRPr="002C1C22">
        <w:rPr>
          <w:rFonts w:cs="Tahoma"/>
          <w:bCs/>
          <w:szCs w:val="22"/>
        </w:rPr>
        <w:sym w:font="Wingdings 2" w:char="F0A3"/>
      </w:r>
      <w:r w:rsidR="004D39E7" w:rsidRPr="002C1C22">
        <w:rPr>
          <w:rFonts w:cs="Tahoma"/>
          <w:bCs/>
          <w:szCs w:val="22"/>
        </w:rPr>
        <w:tab/>
      </w:r>
      <w:r w:rsidRPr="002C1C22">
        <w:t>The number of electrons of the atom</w:t>
      </w:r>
    </w:p>
    <w:p w14:paraId="4349AE6C" w14:textId="6A577543" w:rsidR="00DB1433" w:rsidRPr="002C1C22" w:rsidRDefault="00DB1433" w:rsidP="00DB1433">
      <w:pPr>
        <w:pStyle w:val="NormalWeb"/>
        <w:spacing w:before="0" w:beforeAutospacing="0" w:after="0" w:afterAutospacing="0"/>
        <w:ind w:left="851" w:hanging="425"/>
        <w:rPr>
          <w:rFonts w:asciiTheme="minorHAnsi" w:hAnsiTheme="minorHAnsi"/>
        </w:rPr>
      </w:pPr>
      <w:r w:rsidRPr="002C1C22">
        <w:rPr>
          <w:rFonts w:asciiTheme="minorHAnsi" w:eastAsia="Times New Roman" w:hAnsiTheme="minorHAnsi"/>
          <w:b/>
          <w:sz w:val="22"/>
          <w:szCs w:val="22"/>
        </w:rPr>
        <w:t>B</w:t>
      </w:r>
      <w:r w:rsidRPr="002C1C22">
        <w:rPr>
          <w:rFonts w:asciiTheme="minorHAnsi" w:eastAsia="Times New Roman" w:hAnsiTheme="minorHAnsi"/>
          <w:sz w:val="22"/>
          <w:szCs w:val="22"/>
        </w:rPr>
        <w:tab/>
      </w:r>
      <w:r w:rsidR="004D39E7" w:rsidRPr="002C1C22">
        <w:rPr>
          <w:rFonts w:asciiTheme="minorHAnsi" w:hAnsiTheme="minorHAnsi" w:cs="Tahoma"/>
          <w:bCs/>
          <w:szCs w:val="22"/>
        </w:rPr>
        <w:sym w:font="Wingdings 2" w:char="F0A3"/>
      </w:r>
      <w:r w:rsidR="004D39E7" w:rsidRPr="002C1C22">
        <w:rPr>
          <w:rFonts w:asciiTheme="minorHAnsi" w:hAnsiTheme="minorHAnsi" w:cs="Tahoma"/>
          <w:bCs/>
          <w:szCs w:val="22"/>
        </w:rPr>
        <w:tab/>
      </w:r>
      <w:r w:rsidRPr="002C1C22">
        <w:rPr>
          <w:rFonts w:asciiTheme="minorHAnsi" w:eastAsia="Times New Roman" w:hAnsiTheme="minorHAnsi"/>
          <w:sz w:val="22"/>
          <w:szCs w:val="22"/>
        </w:rPr>
        <w:t>The number of protons of the atom</w:t>
      </w:r>
    </w:p>
    <w:p w14:paraId="14750F85" w14:textId="3542509F" w:rsidR="00DB1433" w:rsidRPr="002C1C22" w:rsidRDefault="00DB1433" w:rsidP="00DB1433">
      <w:pPr>
        <w:pStyle w:val="NormalWeb"/>
        <w:spacing w:before="0" w:beforeAutospacing="0" w:after="0" w:afterAutospacing="0"/>
        <w:ind w:left="851" w:hanging="425"/>
        <w:rPr>
          <w:rFonts w:asciiTheme="minorHAnsi" w:hAnsiTheme="minorHAnsi"/>
        </w:rPr>
      </w:pPr>
      <w:r w:rsidRPr="002C1C22">
        <w:rPr>
          <w:rFonts w:asciiTheme="minorHAnsi" w:eastAsia="Times New Roman" w:hAnsiTheme="minorHAnsi"/>
          <w:b/>
          <w:sz w:val="22"/>
          <w:szCs w:val="22"/>
        </w:rPr>
        <w:t>C</w:t>
      </w:r>
      <w:r w:rsidRPr="002C1C22">
        <w:rPr>
          <w:rFonts w:asciiTheme="minorHAnsi" w:eastAsia="Times New Roman" w:hAnsiTheme="minorHAnsi"/>
          <w:sz w:val="22"/>
          <w:szCs w:val="22"/>
        </w:rPr>
        <w:tab/>
      </w:r>
      <w:r w:rsidR="004D39E7" w:rsidRPr="002C1C22">
        <w:rPr>
          <w:rFonts w:asciiTheme="minorHAnsi" w:hAnsiTheme="minorHAnsi" w:cs="Tahoma"/>
          <w:bCs/>
          <w:szCs w:val="22"/>
        </w:rPr>
        <w:sym w:font="Wingdings 2" w:char="F0A3"/>
      </w:r>
      <w:r w:rsidR="004D39E7" w:rsidRPr="002C1C22">
        <w:rPr>
          <w:rFonts w:asciiTheme="minorHAnsi" w:hAnsiTheme="minorHAnsi" w:cs="Tahoma"/>
          <w:bCs/>
          <w:szCs w:val="22"/>
        </w:rPr>
        <w:tab/>
      </w:r>
      <w:r w:rsidRPr="002C1C22">
        <w:rPr>
          <w:rFonts w:asciiTheme="minorHAnsi" w:eastAsia="Times New Roman" w:hAnsiTheme="minorHAnsi"/>
          <w:sz w:val="22"/>
          <w:szCs w:val="22"/>
        </w:rPr>
        <w:t>The number of neutrons of the atom</w:t>
      </w:r>
    </w:p>
    <w:p w14:paraId="6479F549" w14:textId="2D0CCC85" w:rsidR="00DB1433" w:rsidRPr="002C1C22" w:rsidRDefault="00DB1433" w:rsidP="00D27C5A">
      <w:pPr>
        <w:tabs>
          <w:tab w:val="left" w:pos="851"/>
          <w:tab w:val="right" w:pos="10205"/>
        </w:tabs>
        <w:ind w:left="1276" w:hanging="851"/>
      </w:pPr>
      <w:r w:rsidRPr="002C1C22">
        <w:rPr>
          <w:b/>
          <w:szCs w:val="22"/>
        </w:rPr>
        <w:t>D</w:t>
      </w:r>
      <w:r w:rsidRPr="002C1C22">
        <w:rPr>
          <w:szCs w:val="22"/>
        </w:rPr>
        <w:tab/>
      </w:r>
      <w:r w:rsidR="004D39E7" w:rsidRPr="002C1C22">
        <w:rPr>
          <w:rFonts w:cs="Tahoma"/>
          <w:bCs/>
          <w:szCs w:val="22"/>
        </w:rPr>
        <w:sym w:font="Wingdings 2" w:char="F0A3"/>
      </w:r>
      <w:r w:rsidR="004D39E7" w:rsidRPr="002C1C22">
        <w:rPr>
          <w:rFonts w:cs="Tahoma"/>
          <w:bCs/>
          <w:szCs w:val="22"/>
        </w:rPr>
        <w:tab/>
      </w:r>
      <w:r w:rsidRPr="002C1C22">
        <w:rPr>
          <w:szCs w:val="22"/>
        </w:rPr>
        <w:t>The number of protons and neutrons of the atom</w:t>
      </w:r>
      <w:r w:rsidR="00D27C5A" w:rsidRPr="002C1C22">
        <w:rPr>
          <w:szCs w:val="22"/>
        </w:rPr>
        <w:tab/>
      </w:r>
      <w:r w:rsidR="00D27C5A" w:rsidRPr="002C1C22">
        <w:rPr>
          <w:i/>
          <w:sz w:val="20"/>
          <w:szCs w:val="22"/>
        </w:rPr>
        <w:t>1 mark</w:t>
      </w:r>
    </w:p>
    <w:p w14:paraId="323DA9C3" w14:textId="5F0ED16C" w:rsidR="00DB1433" w:rsidRPr="002C1C22" w:rsidRDefault="00DB1433" w:rsidP="004D39E7">
      <w:pPr>
        <w:widowControl w:val="0"/>
        <w:tabs>
          <w:tab w:val="left" w:pos="9278"/>
          <w:tab w:val="right" w:pos="10205"/>
        </w:tabs>
        <w:spacing w:after="120"/>
        <w:jc w:val="right"/>
        <w:rPr>
          <w:rFonts w:ascii="Calibri" w:hAnsi="Calibri"/>
          <w:i/>
          <w:sz w:val="20"/>
          <w:szCs w:val="20"/>
        </w:rPr>
      </w:pPr>
    </w:p>
    <w:p w14:paraId="4C18890A" w14:textId="7D06B50E" w:rsidR="0002164E" w:rsidRPr="002C1C22" w:rsidRDefault="00D86848" w:rsidP="00DB1433">
      <w:pPr>
        <w:ind w:left="426" w:hanging="426"/>
        <w:rPr>
          <w:rFonts w:cs="Tahoma"/>
        </w:rPr>
      </w:pPr>
      <w:r w:rsidRPr="002C1C22">
        <w:rPr>
          <w:rFonts w:cs="Tahoma"/>
        </w:rPr>
        <w:t>3.</w:t>
      </w:r>
      <w:r w:rsidRPr="002C1C22">
        <w:rPr>
          <w:rFonts w:cs="Tahoma"/>
        </w:rPr>
        <w:tab/>
      </w:r>
      <w:r w:rsidR="0002164E" w:rsidRPr="002C1C22">
        <w:rPr>
          <w:rFonts w:cs="Tahoma"/>
        </w:rPr>
        <w:t xml:space="preserve">A </w:t>
      </w:r>
      <w:r w:rsidR="00B3707D" w:rsidRPr="002C1C22">
        <w:rPr>
          <w:rFonts w:cs="Tahoma"/>
        </w:rPr>
        <w:t xml:space="preserve">uranium </w:t>
      </w:r>
      <w:r w:rsidR="0002164E" w:rsidRPr="002C1C22">
        <w:rPr>
          <w:rFonts w:cs="Tahoma"/>
        </w:rPr>
        <w:t>nucleus is represented as follows:</w:t>
      </w:r>
    </w:p>
    <w:p w14:paraId="644E1A20" w14:textId="77777777" w:rsidR="0002164E" w:rsidRPr="002C1C22" w:rsidRDefault="0002164E" w:rsidP="0002164E">
      <w:pPr>
        <w:pStyle w:val="ListParagraph"/>
        <w:rPr>
          <w:sz w:val="12"/>
        </w:rPr>
      </w:pPr>
    </w:p>
    <w:p w14:paraId="60FCD138" w14:textId="050E3BC8" w:rsidR="0002164E" w:rsidRPr="002C1C22" w:rsidRDefault="0002164E" w:rsidP="0002164E">
      <w:pPr>
        <w:pStyle w:val="ListParagraph"/>
        <w:jc w:val="center"/>
      </w:pPr>
      <w:r w:rsidRPr="002C1C22">
        <w:rPr>
          <w:position w:val="-26"/>
        </w:rPr>
        <w:object w:dxaOrig="900" w:dyaOrig="660" w14:anchorId="0C8406A8">
          <v:shape id="_x0000_i1029" type="#_x0000_t75" style="width:43.5pt;height:36pt" o:ole="">
            <v:imagedata r:id="rId54" o:title=""/>
          </v:shape>
          <o:OLEObject Type="Embed" ProgID="Equation.DSMT4" ShapeID="_x0000_i1029" DrawAspect="Content" ObjectID="_1556621826" r:id="rId55"/>
        </w:object>
      </w:r>
      <w:r w:rsidRPr="002C1C22">
        <w:t xml:space="preserve"> </w:t>
      </w:r>
    </w:p>
    <w:p w14:paraId="5DF33034" w14:textId="77777777" w:rsidR="0002164E" w:rsidRPr="002C1C22" w:rsidRDefault="0002164E" w:rsidP="0002164E">
      <w:pPr>
        <w:pStyle w:val="ListParagraph"/>
        <w:ind w:left="850"/>
        <w:rPr>
          <w:rFonts w:cs="Tahoma"/>
        </w:rPr>
      </w:pPr>
    </w:p>
    <w:p w14:paraId="061FB2A4" w14:textId="77777777" w:rsidR="004D39E7" w:rsidRPr="002C1C22" w:rsidRDefault="00B3707D" w:rsidP="00DB1433">
      <w:pPr>
        <w:pStyle w:val="ListParagraph"/>
        <w:tabs>
          <w:tab w:val="right" w:pos="10205"/>
        </w:tabs>
        <w:ind w:left="426"/>
        <w:rPr>
          <w:rFonts w:cs="Tahoma"/>
        </w:rPr>
      </w:pPr>
      <w:r w:rsidRPr="002C1C22">
        <w:rPr>
          <w:rFonts w:cs="Tahoma"/>
        </w:rPr>
        <w:t>How many neutrons and how many protons does the uranium nucleus have?</w:t>
      </w:r>
      <w:r w:rsidR="00DB1433" w:rsidRPr="002C1C22">
        <w:rPr>
          <w:rFonts w:cs="Tahoma"/>
        </w:rPr>
        <w:tab/>
      </w:r>
    </w:p>
    <w:p w14:paraId="051FAFDC" w14:textId="2B59A73A" w:rsidR="004D39E7" w:rsidRPr="002C1C22" w:rsidRDefault="004D39E7" w:rsidP="004D39E7">
      <w:pPr>
        <w:widowControl w:val="0"/>
        <w:tabs>
          <w:tab w:val="right" w:leader="dot" w:pos="10204"/>
        </w:tabs>
        <w:spacing w:before="180"/>
        <w:ind w:left="426"/>
        <w:rPr>
          <w:rFonts w:ascii="Calibri" w:hAnsi="Calibri"/>
          <w:szCs w:val="22"/>
        </w:rPr>
      </w:pPr>
      <w:r w:rsidRPr="002C1C22">
        <w:rPr>
          <w:rFonts w:ascii="Calibri" w:hAnsi="Calibri"/>
          <w:szCs w:val="22"/>
        </w:rPr>
        <w:tab/>
      </w:r>
    </w:p>
    <w:p w14:paraId="69D3FBF3" w14:textId="04758ACC" w:rsidR="004D39E7" w:rsidRPr="002C1C22" w:rsidRDefault="004D39E7" w:rsidP="004D39E7">
      <w:pPr>
        <w:widowControl w:val="0"/>
        <w:tabs>
          <w:tab w:val="right" w:leader="dot" w:pos="10204"/>
        </w:tabs>
        <w:spacing w:before="180"/>
        <w:ind w:left="426"/>
        <w:rPr>
          <w:rFonts w:cs="Tahoma"/>
        </w:rPr>
      </w:pPr>
      <w:r w:rsidRPr="002C1C22">
        <w:rPr>
          <w:rFonts w:ascii="Calibri" w:hAnsi="Calibri"/>
          <w:szCs w:val="22"/>
        </w:rPr>
        <w:tab/>
      </w:r>
    </w:p>
    <w:p w14:paraId="2021DE74" w14:textId="0914FC4C" w:rsidR="0002164E" w:rsidRPr="002C1C22" w:rsidRDefault="00547FFA" w:rsidP="00BE0469">
      <w:pPr>
        <w:widowControl w:val="0"/>
        <w:tabs>
          <w:tab w:val="left" w:pos="9278"/>
          <w:tab w:val="right" w:pos="10205"/>
        </w:tabs>
        <w:jc w:val="right"/>
        <w:rPr>
          <w:rFonts w:ascii="Calibri" w:hAnsi="Calibri"/>
          <w:i/>
          <w:sz w:val="20"/>
          <w:szCs w:val="20"/>
        </w:rPr>
      </w:pPr>
      <w:r w:rsidRPr="002C1C22">
        <w:rPr>
          <w:rFonts w:ascii="Calibri" w:hAnsi="Calibri"/>
          <w:i/>
          <w:sz w:val="20"/>
          <w:szCs w:val="20"/>
        </w:rPr>
        <w:t>2 marks</w:t>
      </w:r>
    </w:p>
    <w:p w14:paraId="5CD07B1C" w14:textId="4B14EF8A" w:rsidR="00433790" w:rsidRPr="002C1C22" w:rsidRDefault="00D86848" w:rsidP="00031633">
      <w:pPr>
        <w:tabs>
          <w:tab w:val="right" w:pos="10205"/>
        </w:tabs>
        <w:ind w:left="426" w:hanging="426"/>
        <w:rPr>
          <w:rFonts w:cs="Tahoma"/>
          <w:i/>
        </w:rPr>
      </w:pPr>
      <w:r w:rsidRPr="002C1C22">
        <w:rPr>
          <w:rFonts w:cs="Tahoma"/>
        </w:rPr>
        <w:lastRenderedPageBreak/>
        <w:t>4.</w:t>
      </w:r>
      <w:r w:rsidRPr="002C1C22">
        <w:rPr>
          <w:rFonts w:cs="Tahoma"/>
        </w:rPr>
        <w:tab/>
      </w:r>
      <w:r w:rsidR="00433790" w:rsidRPr="002C1C22">
        <w:rPr>
          <w:rFonts w:cs="Tahoma"/>
        </w:rPr>
        <w:t>Complete the following sentence</w:t>
      </w:r>
      <w:r w:rsidR="00B82C9F" w:rsidRPr="002C1C22">
        <w:rPr>
          <w:rFonts w:cs="Tahoma"/>
        </w:rPr>
        <w:t xml:space="preserve">.  </w:t>
      </w:r>
      <w:r w:rsidR="00031633" w:rsidRPr="002C1C22">
        <w:rPr>
          <w:rFonts w:cs="Tahoma"/>
        </w:rPr>
        <w:tab/>
      </w:r>
    </w:p>
    <w:p w14:paraId="450FB970" w14:textId="6EE2E34A" w:rsidR="00433790" w:rsidRPr="002C1C22" w:rsidRDefault="00433790" w:rsidP="00433790">
      <w:pPr>
        <w:pStyle w:val="ListParagraph"/>
        <w:rPr>
          <w:rFonts w:cs="Tahoma"/>
        </w:rPr>
      </w:pPr>
    </w:p>
    <w:p w14:paraId="0749D67B" w14:textId="49B0AA27" w:rsidR="00433790" w:rsidRPr="002C1C22" w:rsidRDefault="00433790" w:rsidP="00DB1433">
      <w:pPr>
        <w:pStyle w:val="ListParagraph"/>
        <w:ind w:left="426"/>
        <w:rPr>
          <w:rFonts w:cs="Tahoma"/>
        </w:rPr>
      </w:pPr>
      <w:r w:rsidRPr="002C1C22">
        <w:rPr>
          <w:rFonts w:cs="Tahoma"/>
        </w:rPr>
        <w:t>If an atom has the same number of electrons as protons then the atom…</w:t>
      </w:r>
    </w:p>
    <w:p w14:paraId="4B567FFF" w14:textId="77777777" w:rsidR="008769EB" w:rsidRPr="008769EB" w:rsidRDefault="008769EB" w:rsidP="00DB1433">
      <w:pPr>
        <w:pStyle w:val="ListParagraph"/>
        <w:ind w:left="851" w:hanging="425"/>
        <w:rPr>
          <w:b/>
          <w:sz w:val="12"/>
        </w:rPr>
      </w:pPr>
    </w:p>
    <w:p w14:paraId="59637CBE" w14:textId="074B6821" w:rsidR="00DB1433" w:rsidRPr="002C1C22" w:rsidRDefault="00DB1433" w:rsidP="00DB1433">
      <w:pPr>
        <w:pStyle w:val="ListParagraph"/>
        <w:ind w:left="851" w:hanging="425"/>
      </w:pPr>
      <w:r w:rsidRPr="002C1C22">
        <w:rPr>
          <w:b/>
        </w:rPr>
        <w:t>A</w:t>
      </w:r>
      <w:r w:rsidRPr="002C1C22">
        <w:tab/>
      </w:r>
      <w:r w:rsidR="004D39E7" w:rsidRPr="002C1C22">
        <w:rPr>
          <w:rFonts w:cs="Tahoma"/>
          <w:bCs/>
          <w:szCs w:val="22"/>
        </w:rPr>
        <w:sym w:font="Wingdings 2" w:char="F0A3"/>
      </w:r>
      <w:r w:rsidR="004D39E7" w:rsidRPr="002C1C22">
        <w:rPr>
          <w:rFonts w:cs="Tahoma"/>
          <w:bCs/>
          <w:szCs w:val="22"/>
        </w:rPr>
        <w:tab/>
      </w:r>
      <w:r w:rsidRPr="002C1C22">
        <w:t>…</w:t>
      </w:r>
      <w:r w:rsidR="00D659C9" w:rsidRPr="002C1C22">
        <w:t xml:space="preserve"> </w:t>
      </w:r>
      <w:r w:rsidRPr="002C1C22">
        <w:t>is positively charged</w:t>
      </w:r>
    </w:p>
    <w:p w14:paraId="58B56BC0" w14:textId="0BBA8EA6" w:rsidR="00DB1433" w:rsidRPr="002C1C22" w:rsidRDefault="00DB1433" w:rsidP="00DB1433">
      <w:pPr>
        <w:pStyle w:val="ListParagraph"/>
        <w:ind w:left="851" w:hanging="425"/>
      </w:pPr>
      <w:r w:rsidRPr="002C1C22">
        <w:rPr>
          <w:b/>
        </w:rPr>
        <w:t>B</w:t>
      </w:r>
      <w:r w:rsidRPr="002C1C22">
        <w:rPr>
          <w:b/>
        </w:rPr>
        <w:tab/>
      </w:r>
      <w:r w:rsidR="004D39E7" w:rsidRPr="002C1C22">
        <w:rPr>
          <w:rFonts w:cs="Tahoma"/>
          <w:bCs/>
          <w:szCs w:val="22"/>
        </w:rPr>
        <w:sym w:font="Wingdings 2" w:char="F0A3"/>
      </w:r>
      <w:r w:rsidR="004D39E7" w:rsidRPr="002C1C22">
        <w:rPr>
          <w:rFonts w:cs="Tahoma"/>
          <w:bCs/>
          <w:szCs w:val="22"/>
        </w:rPr>
        <w:tab/>
      </w:r>
      <w:r w:rsidRPr="002C1C22">
        <w:t>…</w:t>
      </w:r>
      <w:r w:rsidR="00D659C9" w:rsidRPr="002C1C22">
        <w:t xml:space="preserve"> </w:t>
      </w:r>
      <w:r w:rsidRPr="002C1C22">
        <w:t>has no overall charge</w:t>
      </w:r>
    </w:p>
    <w:p w14:paraId="42F37FB7" w14:textId="6F4B9FCE" w:rsidR="00DB1433" w:rsidRPr="002C1C22" w:rsidRDefault="00DB1433" w:rsidP="00DB1433">
      <w:pPr>
        <w:pStyle w:val="ListParagraph"/>
        <w:ind w:left="851" w:hanging="425"/>
      </w:pPr>
      <w:r w:rsidRPr="002C1C22">
        <w:rPr>
          <w:b/>
        </w:rPr>
        <w:t>C</w:t>
      </w:r>
      <w:r w:rsidRPr="002C1C22">
        <w:tab/>
      </w:r>
      <w:r w:rsidR="004D39E7" w:rsidRPr="002C1C22">
        <w:rPr>
          <w:rFonts w:cs="Tahoma"/>
          <w:bCs/>
          <w:szCs w:val="22"/>
        </w:rPr>
        <w:sym w:font="Wingdings 2" w:char="F0A3"/>
      </w:r>
      <w:r w:rsidR="004D39E7" w:rsidRPr="002C1C22">
        <w:rPr>
          <w:rFonts w:cs="Tahoma"/>
          <w:bCs/>
          <w:szCs w:val="22"/>
        </w:rPr>
        <w:tab/>
      </w:r>
      <w:r w:rsidRPr="002C1C22">
        <w:t>…</w:t>
      </w:r>
      <w:r w:rsidR="00D659C9" w:rsidRPr="002C1C22">
        <w:t xml:space="preserve"> </w:t>
      </w:r>
      <w:r w:rsidRPr="002C1C22">
        <w:t>is negatively charged</w:t>
      </w:r>
    </w:p>
    <w:p w14:paraId="36B5E987" w14:textId="556AE4EA" w:rsidR="00433790" w:rsidRPr="002C1C22" w:rsidRDefault="00DB1433" w:rsidP="00DB1433">
      <w:pPr>
        <w:pStyle w:val="ListParagraph"/>
        <w:ind w:left="851" w:hanging="425"/>
      </w:pPr>
      <w:r w:rsidRPr="002C1C22">
        <w:rPr>
          <w:b/>
        </w:rPr>
        <w:t>D</w:t>
      </w:r>
      <w:r w:rsidRPr="002C1C22">
        <w:tab/>
      </w:r>
      <w:r w:rsidR="004D39E7" w:rsidRPr="002C1C22">
        <w:rPr>
          <w:rFonts w:cs="Tahoma"/>
          <w:bCs/>
          <w:szCs w:val="22"/>
        </w:rPr>
        <w:sym w:font="Wingdings 2" w:char="F0A3"/>
      </w:r>
      <w:r w:rsidR="004D39E7" w:rsidRPr="002C1C22">
        <w:rPr>
          <w:rFonts w:cs="Tahoma"/>
          <w:bCs/>
          <w:szCs w:val="22"/>
        </w:rPr>
        <w:tab/>
      </w:r>
      <w:r w:rsidR="00D659C9" w:rsidRPr="002C1C22">
        <w:t xml:space="preserve">… </w:t>
      </w:r>
      <w:r w:rsidRPr="002C1C22">
        <w:t>has the same mass and proton number</w:t>
      </w:r>
    </w:p>
    <w:p w14:paraId="3BF8C9BB" w14:textId="7D366B27" w:rsidR="0054255F" w:rsidRPr="002C1C22" w:rsidRDefault="004D39E7" w:rsidP="007970E0">
      <w:pPr>
        <w:widowControl w:val="0"/>
        <w:tabs>
          <w:tab w:val="left" w:pos="9278"/>
          <w:tab w:val="right" w:pos="10205"/>
        </w:tabs>
        <w:jc w:val="right"/>
        <w:rPr>
          <w:rFonts w:ascii="Calibri" w:hAnsi="Calibri"/>
          <w:i/>
          <w:sz w:val="20"/>
          <w:szCs w:val="20"/>
        </w:rPr>
      </w:pPr>
      <w:r w:rsidRPr="002C1C22">
        <w:rPr>
          <w:rFonts w:ascii="Calibri" w:hAnsi="Calibri"/>
          <w:i/>
          <w:sz w:val="20"/>
          <w:szCs w:val="20"/>
        </w:rPr>
        <w:t>1 mark</w:t>
      </w:r>
    </w:p>
    <w:p w14:paraId="0F787919" w14:textId="77777777" w:rsidR="007970E0" w:rsidRDefault="007970E0" w:rsidP="00BD049D">
      <w:pPr>
        <w:ind w:left="426" w:hanging="426"/>
        <w:rPr>
          <w:rFonts w:cs="Tahoma"/>
        </w:rPr>
      </w:pPr>
    </w:p>
    <w:p w14:paraId="525FDF01" w14:textId="547E794A" w:rsidR="0045471B" w:rsidRPr="002C1C22" w:rsidRDefault="00D86848" w:rsidP="00BD049D">
      <w:pPr>
        <w:ind w:left="426" w:hanging="426"/>
        <w:rPr>
          <w:rFonts w:cs="Tahoma"/>
        </w:rPr>
      </w:pPr>
      <w:r w:rsidRPr="002C1C22">
        <w:rPr>
          <w:rFonts w:cs="Tahoma"/>
        </w:rPr>
        <w:t>5.</w:t>
      </w:r>
      <w:r w:rsidRPr="002C1C22">
        <w:rPr>
          <w:rFonts w:cs="Tahoma"/>
        </w:rPr>
        <w:tab/>
      </w:r>
      <w:proofErr w:type="gramStart"/>
      <w:r w:rsidR="00DE7E17" w:rsidRPr="002C1C22">
        <w:rPr>
          <w:rFonts w:cs="Tahoma"/>
        </w:rPr>
        <w:t>a</w:t>
      </w:r>
      <w:proofErr w:type="gramEnd"/>
      <w:r w:rsidR="00DE7E17" w:rsidRPr="002C1C22">
        <w:rPr>
          <w:rFonts w:cs="Tahoma"/>
        </w:rPr>
        <w:t>)</w:t>
      </w:r>
      <w:r w:rsidR="00DE7E17" w:rsidRPr="002C1C22">
        <w:rPr>
          <w:rFonts w:cs="Tahoma"/>
        </w:rPr>
        <w:tab/>
      </w:r>
      <w:r w:rsidR="006719BC" w:rsidRPr="002C1C22">
        <w:rPr>
          <w:rFonts w:cs="Tahoma"/>
        </w:rPr>
        <w:t>In terms of subatomic particles, identify two similarities between the following nuclei.</w:t>
      </w:r>
    </w:p>
    <w:p w14:paraId="44F587A2" w14:textId="77D5C8C2" w:rsidR="00DB1433" w:rsidRPr="007970E0" w:rsidRDefault="00DB1433" w:rsidP="00DB1433">
      <w:pPr>
        <w:rPr>
          <w:rFonts w:cs="Tahoma"/>
          <w:b/>
          <w:i/>
        </w:rPr>
      </w:pPr>
      <w:r w:rsidRPr="007970E0">
        <w:rPr>
          <w:b/>
          <w:noProof/>
          <w:lang w:eastAsia="en-GB"/>
        </w:rPr>
        <mc:AlternateContent>
          <mc:Choice Requires="wpc">
            <w:drawing>
              <wp:anchor distT="0" distB="0" distL="114300" distR="114300" simplePos="0" relativeHeight="251656192" behindDoc="0" locked="0" layoutInCell="1" allowOverlap="1" wp14:anchorId="071705B2" wp14:editId="154051EF">
                <wp:simplePos x="0" y="0"/>
                <wp:positionH relativeFrom="column">
                  <wp:posOffset>881146</wp:posOffset>
                </wp:positionH>
                <wp:positionV relativeFrom="paragraph">
                  <wp:posOffset>149812</wp:posOffset>
                </wp:positionV>
                <wp:extent cx="5486400" cy="785495"/>
                <wp:effectExtent l="0" t="0" r="0" b="0"/>
                <wp:wrapNone/>
                <wp:docPr id="652" name="Canvas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57" name="Group 657"/>
                        <wpg:cNvGrpSpPr/>
                        <wpg:grpSpPr>
                          <a:xfrm>
                            <a:off x="503434" y="0"/>
                            <a:ext cx="4037744" cy="749935"/>
                            <a:chOff x="503434" y="616450"/>
                            <a:chExt cx="4037744" cy="749935"/>
                          </a:xfrm>
                        </wpg:grpSpPr>
                        <wps:wsp>
                          <wps:cNvPr id="653" name="Text Box 653"/>
                          <wps:cNvSpPr txBox="1"/>
                          <wps:spPr>
                            <a:xfrm>
                              <a:off x="503434" y="616450"/>
                              <a:ext cx="852805"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8B94D" w14:textId="77777777" w:rsidR="004060DD" w:rsidRDefault="004060DD" w:rsidP="00DB1433">
                                <w:pPr>
                                  <w:jc w:val="center"/>
                                </w:pPr>
                                <w:r w:rsidRPr="0045471B">
                                  <w:rPr>
                                    <w:position w:val="-26"/>
                                  </w:rPr>
                                  <w:object w:dxaOrig="460" w:dyaOrig="660" w14:anchorId="57F64317">
                                    <v:shape id="_x0000_i1031" type="#_x0000_t75" style="width:21.75pt;height:36pt" o:ole="">
                                      <v:imagedata r:id="rId56" o:title=""/>
                                    </v:shape>
                                    <o:OLEObject Type="Embed" ProgID="Equation.DSMT4" ShapeID="_x0000_i1031" DrawAspect="Content" ObjectID="_1556621840" r:id="rId57"/>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 name="Text Box 655"/>
                          <wps:cNvSpPr txBox="1"/>
                          <wps:spPr>
                            <a:xfrm>
                              <a:off x="1859623" y="616450"/>
                              <a:ext cx="1356188" cy="554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A9EE0" w14:textId="77777777" w:rsidR="004060DD" w:rsidRDefault="004060DD" w:rsidP="00DB1433">
                                <w:pPr>
                                  <w:jc w:val="center"/>
                                </w:pPr>
                                <w:r w:rsidRPr="001B45A2">
                                  <w:rPr>
                                    <w:position w:val="-26"/>
                                  </w:rPr>
                                  <w:object w:dxaOrig="540" w:dyaOrig="660" w14:anchorId="3B6980AF">
                                    <v:shape id="_x0000_i1033" type="#_x0000_t75" style="width:28.5pt;height:36pt" o:ole="">
                                      <v:imagedata r:id="rId58" o:title=""/>
                                    </v:shape>
                                    <o:OLEObject Type="Embed" ProgID="Equation.DSMT4" ShapeID="_x0000_i1033" DrawAspect="Content" ObjectID="_1556621841" r:id="rId5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Text Box 656"/>
                          <wps:cNvSpPr txBox="1"/>
                          <wps:spPr>
                            <a:xfrm>
                              <a:off x="3513761" y="616451"/>
                              <a:ext cx="1027417" cy="678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2D660" w14:textId="77777777" w:rsidR="004060DD" w:rsidRDefault="004060DD" w:rsidP="00DB1433">
                                <w:pPr>
                                  <w:jc w:val="center"/>
                                </w:pPr>
                                <w:r w:rsidRPr="00C065B0">
                                  <w:rPr>
                                    <w:position w:val="-26"/>
                                  </w:rPr>
                                  <w:object w:dxaOrig="499" w:dyaOrig="660" w14:anchorId="502DE764">
                                    <v:shape id="_x0000_i1035" type="#_x0000_t75" style="width:28.5pt;height:36pt" o:ole="">
                                      <v:imagedata r:id="rId60" o:title=""/>
                                    </v:shape>
                                    <o:OLEObject Type="Embed" ProgID="Equation.DSMT4" ShapeID="_x0000_i1035" DrawAspect="Content" ObjectID="_1556621842" r:id="rId6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71705B2" id="Canvas 652" o:spid="_x0000_s1346" editas="canvas" style="position:absolute;margin-left:69.4pt;margin-top:11.8pt;width:6in;height:61.85pt;z-index:251656192;mso-position-horizontal-relative:text;mso-position-vertical-relative:text" coordsize="54864,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">
                <v:shape id="_x0000_s1347" type="#_x0000_t75" style="position:absolute;width:54864;height:7854;visibility:visible;mso-wrap-style:square">
                  <v:fill o:detectmouseclick="t"/>
                  <v:path o:connecttype="none"/>
                </v:shape>
                <v:group id="Group 657" o:spid="_x0000_s1348" style="position:absolute;left:5034;width:40377;height:7499" coordorigin="5034,6164" coordsize="40377,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Text Box 653" o:spid="_x0000_s1349" type="#_x0000_t202" style="position:absolute;left:5034;top:6164;width:8528;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2DMcA&#10;AADcAAAADwAAAGRycy9kb3ducmV2LnhtbESPQWvCQBSE70L/w/IKvelGSy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dgzHAAAA3AAAAA8AAAAAAAAAAAAAAAAAmAIAAGRy&#10;cy9kb3ducmV2LnhtbFBLBQYAAAAABAAEAPUAAACMAwAAAAA=&#10;" filled="f" stroked="f" strokeweight=".5pt">
                    <v:textbox>
                      <w:txbxContent>
                        <w:p w14:paraId="1D78B94D" w14:textId="77777777" w:rsidR="004060DD" w:rsidRDefault="004060DD" w:rsidP="00DB1433">
                          <w:pPr>
                            <w:jc w:val="center"/>
                          </w:pPr>
                          <w:r w:rsidRPr="0045471B">
                            <w:rPr>
                              <w:position w:val="-26"/>
                            </w:rPr>
                            <w:object w:dxaOrig="460" w:dyaOrig="660" w14:anchorId="57F64317">
                              <v:shape id="_x0000_i1031" type="#_x0000_t75" style="width:21.75pt;height:36pt" o:ole="">
                                <v:imagedata r:id="rId62" o:title=""/>
                              </v:shape>
                              <o:OLEObject Type="Embed" ProgID="Equation.DSMT4" ShapeID="_x0000_i1031" DrawAspect="Content" ObjectID="_1541935848" r:id="rId63"/>
                            </w:object>
                          </w:r>
                          <w:r>
                            <w:t xml:space="preserve"> </w:t>
                          </w:r>
                        </w:p>
                      </w:txbxContent>
                    </v:textbox>
                  </v:shape>
                  <v:shape id="Text Box 655" o:spid="_x0000_s1350" type="#_x0000_t202" style="position:absolute;left:18596;top:6164;width:135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L48YA&#10;AADcAAAADwAAAGRycy9kb3ducmV2LnhtbESPQWvCQBSE74X+h+UVvDWbChFJs4YQkJZiD2ouvT2z&#10;zySYfZtmtxr99d1CweMwM98wWT6ZXpxpdJ1lBS9RDIK4trrjRkG1Xz8vQTiPrLG3TAqu5CBfPT5k&#10;mGp74S2dd74RAcIuRQWt90MqpatbMugiOxAH72hHgz7IsZF6xEuAm17O43ghDXYcFlocqGypPu1+&#10;jIKPcv2J28PcLG99+bY5FsN39ZUoNXuailcQniZ/D/+337WCRZ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pL48YAAADcAAAADwAAAAAAAAAAAAAAAACYAgAAZHJz&#10;L2Rvd25yZXYueG1sUEsFBgAAAAAEAAQA9QAAAIsDAAAAAA==&#10;" filled="f" stroked="f" strokeweight=".5pt">
                    <v:textbox>
                      <w:txbxContent>
                        <w:p w14:paraId="597A9EE0" w14:textId="77777777" w:rsidR="004060DD" w:rsidRDefault="004060DD" w:rsidP="00DB1433">
                          <w:pPr>
                            <w:jc w:val="center"/>
                          </w:pPr>
                          <w:r w:rsidRPr="001B45A2">
                            <w:rPr>
                              <w:position w:val="-26"/>
                            </w:rPr>
                            <w:object w:dxaOrig="540" w:dyaOrig="660" w14:anchorId="3B6980AF">
                              <v:shape id="_x0000_i1033" type="#_x0000_t75" style="width:28.5pt;height:36pt" o:ole="">
                                <v:imagedata r:id="rId64" o:title=""/>
                              </v:shape>
                              <o:OLEObject Type="Embed" ProgID="Equation.DSMT4" ShapeID="_x0000_i1033" DrawAspect="Content" ObjectID="_1541935849" r:id="rId65"/>
                            </w:object>
                          </w:r>
                          <w:r>
                            <w:t xml:space="preserve"> </w:t>
                          </w:r>
                        </w:p>
                      </w:txbxContent>
                    </v:textbox>
                  </v:shape>
                  <v:shape id="Text Box 656" o:spid="_x0000_s1351" type="#_x0000_t202" style="position:absolute;left:35137;top:6164;width:1027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VlMYA&#10;AADcAAAADwAAAGRycy9kb3ducmV2LnhtbESPQWvCQBSE74X+h+UVems2FRIkzSoSEKXUg9ZLb8/s&#10;Mwlm36bZbYz+elcQehxm5hsmn4+mFQP1rrGs4D2KQRCXVjdcKdh/L9+mIJxH1thaJgUXcjCfPT/l&#10;mGl75i0NO1+JAGGXoYLa+y6T0pU1GXSR7YiDd7S9QR9kX0nd4znATSsncZxKgw2HhRo7KmoqT7s/&#10;o+CzWG5we5iY6bUtVl/HRfe7/0mUen0ZFx8gPI3+P/xor7WCNEnh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VlMYAAADcAAAADwAAAAAAAAAAAAAAAACYAgAAZHJz&#10;L2Rvd25yZXYueG1sUEsFBgAAAAAEAAQA9QAAAIsDAAAAAA==&#10;" filled="f" stroked="f" strokeweight=".5pt">
                    <v:textbox>
                      <w:txbxContent>
                        <w:p w14:paraId="0C12D660" w14:textId="77777777" w:rsidR="004060DD" w:rsidRDefault="004060DD" w:rsidP="00DB1433">
                          <w:pPr>
                            <w:jc w:val="center"/>
                          </w:pPr>
                          <w:r w:rsidRPr="00C065B0">
                            <w:rPr>
                              <w:position w:val="-26"/>
                            </w:rPr>
                            <w:object w:dxaOrig="499" w:dyaOrig="660" w14:anchorId="502DE764">
                              <v:shape id="_x0000_i1035" type="#_x0000_t75" style="width:28.5pt;height:36pt" o:ole="">
                                <v:imagedata r:id="rId66" o:title=""/>
                              </v:shape>
                              <o:OLEObject Type="Embed" ProgID="Equation.DSMT4" ShapeID="_x0000_i1035" DrawAspect="Content" ObjectID="_1541935850" r:id="rId67"/>
                            </w:object>
                          </w:r>
                          <w:r>
                            <w:t xml:space="preserve"> </w:t>
                          </w:r>
                        </w:p>
                      </w:txbxContent>
                    </v:textbox>
                  </v:shape>
                </v:group>
              </v:group>
            </w:pict>
          </mc:Fallback>
        </mc:AlternateContent>
      </w:r>
    </w:p>
    <w:p w14:paraId="3EB173B1" w14:textId="76C828E5" w:rsidR="00C065B0" w:rsidRPr="002C1C22" w:rsidRDefault="00C065B0" w:rsidP="00DB1433">
      <w:pPr>
        <w:rPr>
          <w:rFonts w:cs="Tahoma"/>
          <w:i/>
        </w:rPr>
      </w:pPr>
    </w:p>
    <w:p w14:paraId="38B01F90" w14:textId="10BF6069" w:rsidR="00C065B0" w:rsidRPr="002C1C22" w:rsidRDefault="00C065B0" w:rsidP="00C065B0">
      <w:pPr>
        <w:pStyle w:val="ListParagraph"/>
        <w:tabs>
          <w:tab w:val="right" w:pos="10205"/>
        </w:tabs>
        <w:ind w:left="1080"/>
        <w:jc w:val="right"/>
        <w:rPr>
          <w:rFonts w:cs="Tahoma"/>
          <w:i/>
        </w:rPr>
      </w:pPr>
    </w:p>
    <w:p w14:paraId="57B7B2CC" w14:textId="018F1224" w:rsidR="00C065B0" w:rsidRPr="002C1C22" w:rsidRDefault="00C065B0" w:rsidP="00C065B0">
      <w:pPr>
        <w:pStyle w:val="ListParagraph"/>
        <w:tabs>
          <w:tab w:val="right" w:pos="10205"/>
        </w:tabs>
        <w:ind w:left="1080"/>
        <w:jc w:val="right"/>
        <w:rPr>
          <w:rFonts w:cs="Tahoma"/>
          <w:i/>
        </w:rPr>
      </w:pPr>
    </w:p>
    <w:p w14:paraId="5E9C1DB8" w14:textId="47D448E7" w:rsidR="004D39E7" w:rsidRPr="002C1C22" w:rsidRDefault="00DE7E17"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4D39E7" w:rsidRPr="002C1C22">
        <w:rPr>
          <w:rFonts w:ascii="Calibri" w:hAnsi="Calibri"/>
          <w:szCs w:val="22"/>
        </w:rPr>
        <w:tab/>
      </w:r>
    </w:p>
    <w:p w14:paraId="262D0AAA" w14:textId="365296B2" w:rsidR="004D39E7" w:rsidRPr="002C1C22" w:rsidRDefault="00DE7E17"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004D39E7" w:rsidRPr="002C1C22">
        <w:rPr>
          <w:rFonts w:ascii="Calibri" w:hAnsi="Calibri"/>
          <w:szCs w:val="22"/>
        </w:rPr>
        <w:tab/>
      </w:r>
    </w:p>
    <w:p w14:paraId="561877A9" w14:textId="196C004F" w:rsidR="004D39E7" w:rsidRPr="002C1C22" w:rsidRDefault="00DE7E17" w:rsidP="005C0484">
      <w:pPr>
        <w:widowControl w:val="0"/>
        <w:tabs>
          <w:tab w:val="left" w:pos="851"/>
          <w:tab w:val="right" w:leader="dot" w:pos="10204"/>
        </w:tabs>
        <w:spacing w:before="180"/>
        <w:ind w:left="426"/>
        <w:rPr>
          <w:rFonts w:cs="Tahoma"/>
        </w:rPr>
      </w:pPr>
      <w:r w:rsidRPr="002C1C22">
        <w:rPr>
          <w:rFonts w:ascii="Calibri" w:hAnsi="Calibri"/>
          <w:szCs w:val="22"/>
        </w:rPr>
        <w:tab/>
      </w:r>
      <w:r w:rsidR="004D39E7" w:rsidRPr="002C1C22">
        <w:rPr>
          <w:rFonts w:ascii="Calibri" w:hAnsi="Calibri"/>
          <w:szCs w:val="22"/>
        </w:rPr>
        <w:tab/>
      </w:r>
    </w:p>
    <w:p w14:paraId="172DDAE4" w14:textId="067CFDF4" w:rsidR="004D39E7" w:rsidRPr="002C1C22" w:rsidRDefault="004D39E7" w:rsidP="005C0484">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4342874B" w14:textId="1DA6EA05" w:rsidR="00DE7E17" w:rsidRPr="002C1C22" w:rsidRDefault="00DE7E17" w:rsidP="00DB1433">
      <w:pPr>
        <w:tabs>
          <w:tab w:val="left" w:pos="851"/>
          <w:tab w:val="right" w:pos="10205"/>
        </w:tabs>
        <w:ind w:left="426" w:hanging="426"/>
        <w:rPr>
          <w:rFonts w:cs="Tahoma"/>
        </w:rPr>
      </w:pPr>
      <w:r w:rsidRPr="002C1C22">
        <w:rPr>
          <w:rFonts w:cs="Tahoma"/>
          <w:color w:val="FF0000"/>
        </w:rPr>
        <w:tab/>
      </w:r>
      <w:r w:rsidRPr="002C1C22">
        <w:rPr>
          <w:rFonts w:cs="Tahoma"/>
        </w:rPr>
        <w:t>b)</w:t>
      </w:r>
      <w:r w:rsidRPr="002C1C22">
        <w:rPr>
          <w:rFonts w:cs="Tahoma"/>
        </w:rPr>
        <w:tab/>
      </w:r>
      <w:r w:rsidR="00610DAB" w:rsidRPr="002C1C22">
        <w:rPr>
          <w:rFonts w:cs="Tahoma"/>
        </w:rPr>
        <w:t>How does charge and mass differ between the</w:t>
      </w:r>
      <w:r w:rsidR="006719BC" w:rsidRPr="002C1C22">
        <w:rPr>
          <w:rFonts w:cs="Tahoma"/>
        </w:rPr>
        <w:t>se</w:t>
      </w:r>
      <w:r w:rsidR="00610DAB" w:rsidRPr="002C1C22">
        <w:rPr>
          <w:rFonts w:cs="Tahoma"/>
        </w:rPr>
        <w:t xml:space="preserve"> three </w:t>
      </w:r>
      <w:r w:rsidR="006719BC" w:rsidRPr="002C1C22">
        <w:rPr>
          <w:rFonts w:cs="Tahoma"/>
        </w:rPr>
        <w:t>nuclei</w:t>
      </w:r>
      <w:r w:rsidRPr="002C1C22">
        <w:rPr>
          <w:rFonts w:cs="Tahoma"/>
        </w:rPr>
        <w:t>?</w:t>
      </w:r>
    </w:p>
    <w:p w14:paraId="319338BF" w14:textId="138884BF" w:rsidR="00DE7E17" w:rsidRPr="002C1C22" w:rsidRDefault="00DE7E17" w:rsidP="005C0484">
      <w:pPr>
        <w:widowControl w:val="0"/>
        <w:tabs>
          <w:tab w:val="left" w:pos="851"/>
          <w:tab w:val="right" w:leader="dot" w:pos="10204"/>
        </w:tabs>
        <w:spacing w:before="180"/>
        <w:ind w:left="426"/>
        <w:rPr>
          <w:rFonts w:ascii="Calibri" w:hAnsi="Calibri"/>
          <w:szCs w:val="22"/>
        </w:rPr>
      </w:pPr>
      <w:r w:rsidRPr="002C1C22">
        <w:rPr>
          <w:rFonts w:cs="Tahoma"/>
        </w:rPr>
        <w:tab/>
      </w:r>
      <w:r w:rsidRPr="002C1C22">
        <w:rPr>
          <w:rFonts w:cs="Tahoma"/>
        </w:rPr>
        <w:tab/>
      </w:r>
    </w:p>
    <w:p w14:paraId="77F4C04A" w14:textId="77777777" w:rsidR="00DE7E17" w:rsidRPr="002C1C22" w:rsidRDefault="00DE7E17" w:rsidP="005C0484">
      <w:pPr>
        <w:widowControl w:val="0"/>
        <w:tabs>
          <w:tab w:val="left" w:pos="851"/>
          <w:tab w:val="right" w:leader="dot" w:pos="10204"/>
        </w:tabs>
        <w:spacing w:before="180"/>
        <w:ind w:left="426"/>
        <w:rPr>
          <w:rFonts w:ascii="Calibri" w:hAnsi="Calibri"/>
          <w:szCs w:val="22"/>
        </w:rPr>
      </w:pPr>
      <w:r w:rsidRPr="002C1C22">
        <w:rPr>
          <w:rFonts w:ascii="Calibri" w:hAnsi="Calibri"/>
          <w:szCs w:val="22"/>
        </w:rPr>
        <w:tab/>
      </w:r>
      <w:r w:rsidRPr="002C1C22">
        <w:rPr>
          <w:rFonts w:ascii="Calibri" w:hAnsi="Calibri"/>
          <w:szCs w:val="22"/>
        </w:rPr>
        <w:tab/>
      </w:r>
    </w:p>
    <w:p w14:paraId="0381CCF9" w14:textId="77777777" w:rsidR="00DE7E17" w:rsidRPr="002C1C22" w:rsidRDefault="00DE7E17" w:rsidP="005C0484">
      <w:pPr>
        <w:widowControl w:val="0"/>
        <w:tabs>
          <w:tab w:val="left" w:pos="851"/>
          <w:tab w:val="right" w:leader="dot" w:pos="10204"/>
        </w:tabs>
        <w:spacing w:before="180"/>
        <w:ind w:left="426"/>
        <w:rPr>
          <w:rFonts w:cs="Tahoma"/>
        </w:rPr>
      </w:pPr>
      <w:r w:rsidRPr="002C1C22">
        <w:rPr>
          <w:rFonts w:ascii="Calibri" w:hAnsi="Calibri"/>
          <w:szCs w:val="22"/>
        </w:rPr>
        <w:tab/>
      </w:r>
      <w:r w:rsidRPr="002C1C22">
        <w:rPr>
          <w:rFonts w:ascii="Calibri" w:hAnsi="Calibri"/>
          <w:szCs w:val="22"/>
        </w:rPr>
        <w:tab/>
      </w:r>
    </w:p>
    <w:p w14:paraId="25A12A20" w14:textId="77777777" w:rsidR="00DE7E17" w:rsidRPr="002C1C22" w:rsidRDefault="00DE7E17" w:rsidP="00DE7E17">
      <w:pPr>
        <w:widowControl w:val="0"/>
        <w:tabs>
          <w:tab w:val="left" w:pos="9278"/>
          <w:tab w:val="right" w:pos="10205"/>
        </w:tabs>
        <w:jc w:val="right"/>
        <w:rPr>
          <w:rFonts w:ascii="Calibri" w:hAnsi="Calibri"/>
          <w:i/>
          <w:sz w:val="20"/>
          <w:szCs w:val="20"/>
        </w:rPr>
      </w:pPr>
      <w:r w:rsidRPr="002C1C22">
        <w:rPr>
          <w:rFonts w:ascii="Calibri" w:hAnsi="Calibri"/>
          <w:i/>
          <w:sz w:val="20"/>
          <w:szCs w:val="20"/>
        </w:rPr>
        <w:t>2 marks</w:t>
      </w:r>
    </w:p>
    <w:p w14:paraId="6A4D2CDF" w14:textId="384127DF" w:rsidR="00DE7E17" w:rsidRPr="002C1C22" w:rsidRDefault="006719BC" w:rsidP="00DB1433">
      <w:pPr>
        <w:tabs>
          <w:tab w:val="left" w:pos="851"/>
          <w:tab w:val="right" w:pos="10205"/>
        </w:tabs>
        <w:ind w:left="426" w:hanging="426"/>
        <w:rPr>
          <w:rFonts w:cs="Tahoma"/>
        </w:rPr>
      </w:pPr>
      <w:r w:rsidRPr="002C1C22">
        <w:rPr>
          <w:rFonts w:cs="Tahoma"/>
        </w:rPr>
        <w:tab/>
        <w:t>c)</w:t>
      </w:r>
      <w:r w:rsidRPr="002C1C22">
        <w:rPr>
          <w:rFonts w:cs="Tahoma"/>
        </w:rPr>
        <w:tab/>
        <w:t>What is the name for nuclei that are different in the way shown above?</w:t>
      </w:r>
    </w:p>
    <w:p w14:paraId="5A2FA4CA" w14:textId="3C618F01" w:rsidR="006719BC" w:rsidRPr="002C1C22" w:rsidRDefault="006719BC" w:rsidP="006719BC">
      <w:pPr>
        <w:widowControl w:val="0"/>
        <w:tabs>
          <w:tab w:val="left" w:pos="851"/>
          <w:tab w:val="right" w:leader="dot" w:pos="10204"/>
        </w:tabs>
        <w:spacing w:before="180"/>
        <w:ind w:left="426"/>
        <w:rPr>
          <w:rFonts w:cs="Tahoma"/>
        </w:rPr>
      </w:pPr>
      <w:r w:rsidRPr="002C1C22">
        <w:rPr>
          <w:rFonts w:ascii="Calibri" w:hAnsi="Calibri"/>
          <w:szCs w:val="22"/>
        </w:rPr>
        <w:tab/>
      </w:r>
      <w:r w:rsidRPr="002C1C22">
        <w:rPr>
          <w:rFonts w:ascii="Calibri" w:hAnsi="Calibri"/>
          <w:szCs w:val="22"/>
        </w:rPr>
        <w:tab/>
      </w:r>
    </w:p>
    <w:p w14:paraId="70D1D191" w14:textId="25EEE62A" w:rsidR="006719BC" w:rsidRPr="002C1C22" w:rsidRDefault="006719BC" w:rsidP="006719BC">
      <w:pPr>
        <w:widowControl w:val="0"/>
        <w:tabs>
          <w:tab w:val="left" w:pos="9278"/>
          <w:tab w:val="right" w:pos="10205"/>
        </w:tabs>
        <w:jc w:val="right"/>
        <w:rPr>
          <w:rFonts w:ascii="Calibri" w:hAnsi="Calibri"/>
          <w:i/>
          <w:sz w:val="20"/>
          <w:szCs w:val="20"/>
        </w:rPr>
      </w:pPr>
      <w:r w:rsidRPr="002C1C22">
        <w:rPr>
          <w:rFonts w:ascii="Calibri" w:hAnsi="Calibri"/>
          <w:i/>
          <w:sz w:val="20"/>
          <w:szCs w:val="20"/>
        </w:rPr>
        <w:t>1 mark</w:t>
      </w:r>
    </w:p>
    <w:p w14:paraId="276C9091" w14:textId="77777777" w:rsidR="006719BC" w:rsidRPr="002C1C22" w:rsidRDefault="006719BC" w:rsidP="00DB1433">
      <w:pPr>
        <w:tabs>
          <w:tab w:val="left" w:pos="851"/>
          <w:tab w:val="right" w:pos="10205"/>
        </w:tabs>
        <w:ind w:left="426" w:hanging="426"/>
        <w:rPr>
          <w:rFonts w:cs="Tahoma"/>
        </w:rPr>
      </w:pPr>
    </w:p>
    <w:p w14:paraId="69BCFA5C" w14:textId="7C163EB2" w:rsidR="004D39E7" w:rsidRPr="002C1C22" w:rsidRDefault="00D86848" w:rsidP="00FB650E">
      <w:pPr>
        <w:tabs>
          <w:tab w:val="left" w:pos="851"/>
          <w:tab w:val="right" w:pos="10205"/>
        </w:tabs>
        <w:ind w:left="426" w:hanging="426"/>
        <w:rPr>
          <w:rFonts w:cs="Tahoma"/>
        </w:rPr>
      </w:pPr>
      <w:r w:rsidRPr="002C1C22">
        <w:rPr>
          <w:rFonts w:cs="Tahoma"/>
        </w:rPr>
        <w:t>6.</w:t>
      </w:r>
      <w:r w:rsidRPr="002C1C22">
        <w:rPr>
          <w:rFonts w:cs="Tahoma"/>
        </w:rPr>
        <w:tab/>
      </w:r>
      <w:r w:rsidR="007A544E" w:rsidRPr="002C1C22">
        <w:rPr>
          <w:rFonts w:cs="Tahoma"/>
        </w:rPr>
        <w:t xml:space="preserve">Explain how </w:t>
      </w:r>
      <w:r w:rsidR="00E8656D" w:rsidRPr="002C1C22">
        <w:rPr>
          <w:rFonts w:cs="Tahoma"/>
        </w:rPr>
        <w:t xml:space="preserve">the findings of </w:t>
      </w:r>
      <w:r w:rsidR="007A544E" w:rsidRPr="002C1C22">
        <w:rPr>
          <w:rFonts w:cs="Tahoma"/>
        </w:rPr>
        <w:t>Rutherford</w:t>
      </w:r>
      <w:r w:rsidR="00B82C9F" w:rsidRPr="002C1C22">
        <w:rPr>
          <w:rFonts w:cs="Tahoma"/>
        </w:rPr>
        <w:t>’</w:t>
      </w:r>
      <w:r w:rsidR="007A544E" w:rsidRPr="002C1C22">
        <w:rPr>
          <w:rFonts w:cs="Tahoma"/>
        </w:rPr>
        <w:t xml:space="preserve">s scattering experiments disproved the plum pudding model and how </w:t>
      </w:r>
      <w:r w:rsidR="00D659C9" w:rsidRPr="002C1C22">
        <w:rPr>
          <w:rFonts w:cs="Tahoma"/>
        </w:rPr>
        <w:t>they</w:t>
      </w:r>
      <w:r w:rsidR="007A544E" w:rsidRPr="002C1C22">
        <w:rPr>
          <w:rFonts w:cs="Tahoma"/>
        </w:rPr>
        <w:t xml:space="preserve"> </w:t>
      </w:r>
      <w:r w:rsidR="00E8656D" w:rsidRPr="002C1C22">
        <w:rPr>
          <w:rFonts w:cs="Tahoma"/>
        </w:rPr>
        <w:t>led to</w:t>
      </w:r>
      <w:r w:rsidR="007A544E" w:rsidRPr="002C1C22">
        <w:rPr>
          <w:rFonts w:cs="Tahoma"/>
        </w:rPr>
        <w:t xml:space="preserve"> our current model of the atom.</w:t>
      </w:r>
      <w:r w:rsidR="00DB1433" w:rsidRPr="002C1C22">
        <w:rPr>
          <w:rFonts w:cs="Tahoma"/>
        </w:rPr>
        <w:tab/>
      </w:r>
    </w:p>
    <w:p w14:paraId="7ADF3ADE" w14:textId="77777777" w:rsidR="004D39E7" w:rsidRPr="002C1C22" w:rsidRDefault="004D39E7" w:rsidP="00FB650E">
      <w:pPr>
        <w:widowControl w:val="0"/>
        <w:tabs>
          <w:tab w:val="right" w:leader="dot" w:pos="10204"/>
        </w:tabs>
        <w:spacing w:before="180"/>
        <w:ind w:left="426"/>
        <w:rPr>
          <w:rFonts w:ascii="Calibri" w:hAnsi="Calibri"/>
          <w:szCs w:val="22"/>
        </w:rPr>
      </w:pPr>
      <w:r w:rsidRPr="002C1C22">
        <w:rPr>
          <w:rFonts w:ascii="Calibri" w:hAnsi="Calibri"/>
          <w:szCs w:val="22"/>
        </w:rPr>
        <w:tab/>
      </w:r>
    </w:p>
    <w:p w14:paraId="60E2489D" w14:textId="77777777" w:rsidR="004D39E7" w:rsidRPr="002C1C22" w:rsidRDefault="004D39E7" w:rsidP="00FB650E">
      <w:pPr>
        <w:widowControl w:val="0"/>
        <w:tabs>
          <w:tab w:val="right" w:leader="dot" w:pos="10204"/>
        </w:tabs>
        <w:spacing w:before="180"/>
        <w:ind w:left="426"/>
        <w:rPr>
          <w:rFonts w:ascii="Calibri" w:hAnsi="Calibri"/>
          <w:szCs w:val="22"/>
        </w:rPr>
      </w:pPr>
      <w:r w:rsidRPr="002C1C22">
        <w:rPr>
          <w:rFonts w:ascii="Calibri" w:hAnsi="Calibri"/>
          <w:szCs w:val="22"/>
        </w:rPr>
        <w:tab/>
      </w:r>
    </w:p>
    <w:p w14:paraId="64089383" w14:textId="6DC1CB96" w:rsidR="004D39E7" w:rsidRPr="002C1C22" w:rsidRDefault="004D39E7" w:rsidP="00FB650E">
      <w:pPr>
        <w:widowControl w:val="0"/>
        <w:tabs>
          <w:tab w:val="right" w:leader="dot" w:pos="10204"/>
        </w:tabs>
        <w:spacing w:before="180"/>
        <w:ind w:left="426"/>
        <w:rPr>
          <w:rFonts w:ascii="Calibri" w:hAnsi="Calibri"/>
          <w:szCs w:val="22"/>
        </w:rPr>
      </w:pPr>
      <w:r w:rsidRPr="002C1C22">
        <w:rPr>
          <w:rFonts w:ascii="Calibri" w:hAnsi="Calibri"/>
          <w:szCs w:val="22"/>
        </w:rPr>
        <w:tab/>
      </w:r>
    </w:p>
    <w:p w14:paraId="27D24E74"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4A188C6F"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2AD0656D" w14:textId="77777777" w:rsidR="006F6578" w:rsidRPr="002C1C22" w:rsidRDefault="006F6578" w:rsidP="006F6578">
      <w:pPr>
        <w:widowControl w:val="0"/>
        <w:tabs>
          <w:tab w:val="right" w:leader="dot" w:pos="10204"/>
        </w:tabs>
        <w:spacing w:before="180"/>
        <w:ind w:left="426"/>
        <w:rPr>
          <w:rFonts w:cs="Tahoma"/>
        </w:rPr>
      </w:pPr>
      <w:r w:rsidRPr="002C1C22">
        <w:rPr>
          <w:rFonts w:ascii="Calibri" w:hAnsi="Calibri"/>
          <w:szCs w:val="22"/>
        </w:rPr>
        <w:tab/>
      </w:r>
    </w:p>
    <w:p w14:paraId="1C85FE80"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5B81384F"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075A174E" w14:textId="77777777" w:rsidR="006F6578" w:rsidRPr="002C1C22" w:rsidRDefault="006F6578" w:rsidP="006F6578">
      <w:pPr>
        <w:widowControl w:val="0"/>
        <w:tabs>
          <w:tab w:val="right" w:leader="dot" w:pos="10204"/>
        </w:tabs>
        <w:spacing w:before="180"/>
        <w:ind w:left="426"/>
        <w:rPr>
          <w:rFonts w:cs="Tahoma"/>
        </w:rPr>
      </w:pPr>
      <w:r w:rsidRPr="002C1C22">
        <w:rPr>
          <w:rFonts w:ascii="Calibri" w:hAnsi="Calibri"/>
          <w:szCs w:val="22"/>
        </w:rPr>
        <w:tab/>
      </w:r>
    </w:p>
    <w:p w14:paraId="263CAE54"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00F89FB1" w14:textId="77777777" w:rsidR="006F6578" w:rsidRPr="002C1C22" w:rsidRDefault="006F6578" w:rsidP="006F6578">
      <w:pPr>
        <w:widowControl w:val="0"/>
        <w:tabs>
          <w:tab w:val="right" w:leader="dot" w:pos="10204"/>
        </w:tabs>
        <w:spacing w:before="180"/>
        <w:ind w:left="426"/>
        <w:rPr>
          <w:rFonts w:ascii="Calibri" w:hAnsi="Calibri"/>
          <w:szCs w:val="22"/>
        </w:rPr>
      </w:pPr>
      <w:r w:rsidRPr="002C1C22">
        <w:rPr>
          <w:rFonts w:ascii="Calibri" w:hAnsi="Calibri"/>
          <w:szCs w:val="22"/>
        </w:rPr>
        <w:tab/>
      </w:r>
    </w:p>
    <w:p w14:paraId="17CFDE0B" w14:textId="7C70394F" w:rsidR="006F6578" w:rsidRPr="002C1C22" w:rsidRDefault="006F6578" w:rsidP="00FB650E">
      <w:pPr>
        <w:widowControl w:val="0"/>
        <w:tabs>
          <w:tab w:val="right" w:leader="dot" w:pos="10204"/>
        </w:tabs>
        <w:spacing w:before="180"/>
        <w:ind w:left="426"/>
        <w:rPr>
          <w:rFonts w:cs="Tahoma"/>
        </w:rPr>
      </w:pPr>
      <w:r w:rsidRPr="002C1C22">
        <w:rPr>
          <w:rFonts w:ascii="Calibri" w:hAnsi="Calibri"/>
          <w:szCs w:val="22"/>
        </w:rPr>
        <w:tab/>
      </w:r>
    </w:p>
    <w:p w14:paraId="380FF8AF" w14:textId="3557B641" w:rsidR="004D39E7" w:rsidRPr="002C1C22" w:rsidRDefault="006E0164" w:rsidP="004D39E7">
      <w:pPr>
        <w:widowControl w:val="0"/>
        <w:tabs>
          <w:tab w:val="left" w:pos="9278"/>
          <w:tab w:val="right" w:pos="10205"/>
        </w:tabs>
        <w:jc w:val="right"/>
        <w:rPr>
          <w:rFonts w:ascii="Calibri" w:hAnsi="Calibri"/>
          <w:i/>
          <w:sz w:val="20"/>
          <w:szCs w:val="20"/>
        </w:rPr>
      </w:pPr>
      <w:r w:rsidRPr="002C1C22">
        <w:rPr>
          <w:rFonts w:ascii="Calibri" w:hAnsi="Calibri"/>
          <w:i/>
          <w:sz w:val="20"/>
          <w:szCs w:val="20"/>
        </w:rPr>
        <w:t>6</w:t>
      </w:r>
      <w:r w:rsidR="004D39E7" w:rsidRPr="002C1C22">
        <w:rPr>
          <w:rFonts w:ascii="Calibri" w:hAnsi="Calibri"/>
          <w:i/>
          <w:sz w:val="20"/>
          <w:szCs w:val="20"/>
        </w:rPr>
        <w:t xml:space="preserve"> marks</w:t>
      </w:r>
    </w:p>
    <w:p w14:paraId="34C6D5B9" w14:textId="77777777" w:rsidR="00E8656D" w:rsidRPr="002C1C22" w:rsidRDefault="00E8656D">
      <w:pPr>
        <w:rPr>
          <w:rFonts w:cs="Tahoma"/>
          <w:color w:val="FF0000"/>
        </w:rPr>
      </w:pPr>
      <w:r w:rsidRPr="002C1C22">
        <w:rPr>
          <w:rFonts w:cs="Tahoma"/>
          <w:color w:val="FF0000"/>
        </w:rPr>
        <w:br w:type="page"/>
      </w:r>
    </w:p>
    <w:p w14:paraId="60BA2CF8" w14:textId="78537545" w:rsidR="00C5518D" w:rsidRPr="002C1C22" w:rsidRDefault="00C5518D" w:rsidP="00BD049D">
      <w:pPr>
        <w:ind w:left="426" w:hanging="426"/>
        <w:rPr>
          <w:rFonts w:cs="Tahoma"/>
        </w:rPr>
      </w:pPr>
      <w:r w:rsidRPr="002C1C22">
        <w:rPr>
          <w:rFonts w:cs="Tahoma"/>
        </w:rPr>
        <w:lastRenderedPageBreak/>
        <w:t>7.</w:t>
      </w:r>
      <w:r w:rsidRPr="002C1C22">
        <w:rPr>
          <w:rFonts w:cs="Tahoma"/>
        </w:rPr>
        <w:tab/>
      </w:r>
      <w:proofErr w:type="gramStart"/>
      <w:r w:rsidRPr="002C1C22">
        <w:rPr>
          <w:rFonts w:cs="Tahoma"/>
        </w:rPr>
        <w:t>a</w:t>
      </w:r>
      <w:proofErr w:type="gramEnd"/>
      <w:r w:rsidRPr="002C1C22">
        <w:rPr>
          <w:rFonts w:cs="Tahoma"/>
        </w:rPr>
        <w:t>)</w:t>
      </w:r>
      <w:r w:rsidRPr="002C1C22">
        <w:rPr>
          <w:rFonts w:cs="Tahoma"/>
        </w:rPr>
        <w:tab/>
        <w:t xml:space="preserve">The work of Niels Bohr and other scientists led to the idea that the atom was made of protons, neutrons </w:t>
      </w:r>
      <w:r w:rsidRPr="002C1C22">
        <w:rPr>
          <w:rFonts w:cs="Tahoma"/>
        </w:rPr>
        <w:tab/>
        <w:t>and electrons.</w:t>
      </w:r>
    </w:p>
    <w:p w14:paraId="4B01E536" w14:textId="77777777" w:rsidR="00E8656D" w:rsidRPr="002C1C22" w:rsidRDefault="00E8656D" w:rsidP="00BD049D">
      <w:pPr>
        <w:ind w:left="426" w:hanging="426"/>
        <w:rPr>
          <w:rFonts w:cs="Tahoma"/>
        </w:rPr>
      </w:pPr>
    </w:p>
    <w:p w14:paraId="4DE31B07" w14:textId="30DD39D7" w:rsidR="00C5518D" w:rsidRPr="002C1C22" w:rsidRDefault="00C5518D" w:rsidP="00BD049D">
      <w:pPr>
        <w:ind w:left="426" w:hanging="426"/>
        <w:rPr>
          <w:rFonts w:cs="Tahoma"/>
        </w:rPr>
      </w:pPr>
      <w:r w:rsidRPr="002C1C22">
        <w:rPr>
          <w:rFonts w:cs="Tahoma"/>
        </w:rPr>
        <w:tab/>
      </w:r>
      <w:r w:rsidRPr="002C1C22">
        <w:rPr>
          <w:rFonts w:cs="Tahoma"/>
        </w:rPr>
        <w:tab/>
        <w:t>How was this different to</w:t>
      </w:r>
      <w:r w:rsidR="00E8656D" w:rsidRPr="002C1C22">
        <w:rPr>
          <w:rFonts w:cs="Tahoma"/>
        </w:rPr>
        <w:t xml:space="preserve"> previous ideas of the atom</w:t>
      </w:r>
      <w:r w:rsidRPr="002C1C22">
        <w:rPr>
          <w:rFonts w:cs="Tahoma"/>
        </w:rPr>
        <w:t>?</w:t>
      </w:r>
    </w:p>
    <w:p w14:paraId="130B0823" w14:textId="77777777" w:rsidR="00C5518D" w:rsidRPr="002C1C22" w:rsidRDefault="00C5518D" w:rsidP="00C5518D">
      <w:pPr>
        <w:widowControl w:val="0"/>
        <w:tabs>
          <w:tab w:val="right" w:leader="dot" w:pos="10204"/>
        </w:tabs>
        <w:spacing w:before="180"/>
        <w:ind w:left="851"/>
        <w:rPr>
          <w:rFonts w:ascii="Calibri" w:hAnsi="Calibri"/>
          <w:szCs w:val="22"/>
        </w:rPr>
      </w:pPr>
      <w:r w:rsidRPr="002C1C22">
        <w:rPr>
          <w:rFonts w:ascii="Calibri" w:hAnsi="Calibri"/>
          <w:szCs w:val="22"/>
        </w:rPr>
        <w:tab/>
      </w:r>
    </w:p>
    <w:p w14:paraId="2943E641" w14:textId="77777777" w:rsidR="00C5518D" w:rsidRPr="002C1C22" w:rsidRDefault="00C5518D" w:rsidP="00C5518D">
      <w:pPr>
        <w:widowControl w:val="0"/>
        <w:tabs>
          <w:tab w:val="right" w:leader="dot" w:pos="10204"/>
        </w:tabs>
        <w:spacing w:before="180"/>
        <w:ind w:left="851"/>
        <w:rPr>
          <w:rFonts w:cs="Tahoma"/>
        </w:rPr>
      </w:pPr>
      <w:r w:rsidRPr="002C1C22">
        <w:rPr>
          <w:rFonts w:ascii="Calibri" w:hAnsi="Calibri"/>
          <w:szCs w:val="22"/>
        </w:rPr>
        <w:tab/>
      </w:r>
    </w:p>
    <w:p w14:paraId="2CE526A7" w14:textId="54E793FD" w:rsidR="00C5518D" w:rsidRPr="002C1C22" w:rsidRDefault="00C5518D" w:rsidP="00C5518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1 mark</w:t>
      </w:r>
    </w:p>
    <w:p w14:paraId="1036A110" w14:textId="3F4A9A2F" w:rsidR="00C5518D" w:rsidRPr="002C1C22" w:rsidRDefault="00C5518D" w:rsidP="00BD049D">
      <w:pPr>
        <w:ind w:left="426" w:hanging="426"/>
        <w:rPr>
          <w:rFonts w:cs="Tahoma"/>
        </w:rPr>
      </w:pPr>
      <w:r w:rsidRPr="002C1C22">
        <w:rPr>
          <w:rFonts w:cs="Tahoma"/>
        </w:rPr>
        <w:tab/>
        <w:t>b)</w:t>
      </w:r>
      <w:r w:rsidRPr="002C1C22">
        <w:rPr>
          <w:rFonts w:cs="Tahoma"/>
        </w:rPr>
        <w:tab/>
        <w:t>Suggest two reasons why discoveries about protons, neutrons and electrons were not made earlier.</w:t>
      </w:r>
    </w:p>
    <w:p w14:paraId="2C09E42D" w14:textId="3200A7A0" w:rsidR="00C5518D" w:rsidRPr="002C1C22" w:rsidRDefault="00E8656D" w:rsidP="00C5518D">
      <w:pPr>
        <w:widowControl w:val="0"/>
        <w:tabs>
          <w:tab w:val="right" w:leader="dot" w:pos="10204"/>
        </w:tabs>
        <w:spacing w:before="180"/>
        <w:ind w:left="851"/>
        <w:rPr>
          <w:rFonts w:ascii="Calibri" w:hAnsi="Calibri"/>
          <w:szCs w:val="22"/>
        </w:rPr>
      </w:pPr>
      <w:r w:rsidRPr="002C1C22">
        <w:rPr>
          <w:rFonts w:ascii="Calibri" w:hAnsi="Calibri"/>
          <w:szCs w:val="22"/>
        </w:rPr>
        <w:t>1</w:t>
      </w:r>
      <w:r w:rsidR="00C5518D" w:rsidRPr="002C1C22">
        <w:rPr>
          <w:rFonts w:ascii="Calibri" w:hAnsi="Calibri"/>
          <w:szCs w:val="22"/>
        </w:rPr>
        <w:tab/>
      </w:r>
    </w:p>
    <w:p w14:paraId="6101C41D" w14:textId="1BCD7344" w:rsidR="00E8656D" w:rsidRPr="002C1C22" w:rsidRDefault="00E8656D" w:rsidP="00C5518D">
      <w:pPr>
        <w:widowControl w:val="0"/>
        <w:tabs>
          <w:tab w:val="right" w:leader="dot" w:pos="10204"/>
        </w:tabs>
        <w:spacing w:before="180"/>
        <w:ind w:left="851"/>
        <w:rPr>
          <w:rFonts w:ascii="Calibri" w:hAnsi="Calibri"/>
          <w:szCs w:val="22"/>
        </w:rPr>
      </w:pPr>
      <w:r w:rsidRPr="002C1C22">
        <w:rPr>
          <w:rFonts w:ascii="Calibri" w:hAnsi="Calibri"/>
          <w:szCs w:val="22"/>
        </w:rPr>
        <w:tab/>
      </w:r>
    </w:p>
    <w:p w14:paraId="128369CB" w14:textId="6746368A" w:rsidR="00C5518D" w:rsidRPr="002C1C22" w:rsidRDefault="00E8656D" w:rsidP="00C5518D">
      <w:pPr>
        <w:widowControl w:val="0"/>
        <w:tabs>
          <w:tab w:val="right" w:leader="dot" w:pos="10204"/>
        </w:tabs>
        <w:spacing w:before="180"/>
        <w:ind w:left="851"/>
        <w:rPr>
          <w:rFonts w:ascii="Calibri" w:hAnsi="Calibri"/>
          <w:szCs w:val="22"/>
        </w:rPr>
      </w:pPr>
      <w:r w:rsidRPr="002C1C22">
        <w:rPr>
          <w:rFonts w:ascii="Calibri" w:hAnsi="Calibri"/>
          <w:szCs w:val="22"/>
        </w:rPr>
        <w:t>2</w:t>
      </w:r>
      <w:r w:rsidR="00C5518D" w:rsidRPr="002C1C22">
        <w:rPr>
          <w:rFonts w:ascii="Calibri" w:hAnsi="Calibri"/>
          <w:szCs w:val="22"/>
        </w:rPr>
        <w:tab/>
      </w:r>
    </w:p>
    <w:p w14:paraId="33CBAC4E" w14:textId="71911E59" w:rsidR="00E8656D" w:rsidRPr="002C1C22" w:rsidRDefault="00E8656D" w:rsidP="00C5518D">
      <w:pPr>
        <w:widowControl w:val="0"/>
        <w:tabs>
          <w:tab w:val="right" w:leader="dot" w:pos="10204"/>
        </w:tabs>
        <w:spacing w:before="180"/>
        <w:ind w:left="851"/>
        <w:rPr>
          <w:rFonts w:ascii="Calibri" w:hAnsi="Calibri"/>
          <w:szCs w:val="22"/>
        </w:rPr>
      </w:pPr>
      <w:r w:rsidRPr="002C1C22">
        <w:rPr>
          <w:rFonts w:ascii="Calibri" w:hAnsi="Calibri"/>
          <w:szCs w:val="22"/>
        </w:rPr>
        <w:tab/>
      </w:r>
    </w:p>
    <w:p w14:paraId="44E6B20F" w14:textId="77777777" w:rsidR="00C5518D" w:rsidRPr="002C1C22" w:rsidRDefault="00C5518D" w:rsidP="00E8656D">
      <w:pPr>
        <w:widowControl w:val="0"/>
        <w:tabs>
          <w:tab w:val="left" w:pos="9278"/>
          <w:tab w:val="right" w:pos="10205"/>
        </w:tabs>
        <w:jc w:val="right"/>
        <w:rPr>
          <w:rFonts w:ascii="Calibri" w:hAnsi="Calibri"/>
          <w:i/>
          <w:sz w:val="20"/>
          <w:szCs w:val="20"/>
        </w:rPr>
      </w:pPr>
      <w:r w:rsidRPr="002C1C22">
        <w:rPr>
          <w:rFonts w:ascii="Calibri" w:hAnsi="Calibri"/>
          <w:i/>
          <w:sz w:val="20"/>
          <w:szCs w:val="20"/>
        </w:rPr>
        <w:t>2 marks</w:t>
      </w:r>
    </w:p>
    <w:p w14:paraId="615C1489" w14:textId="77777777" w:rsidR="00C5518D" w:rsidRPr="002C1C22" w:rsidRDefault="00C5518D" w:rsidP="00BD049D">
      <w:pPr>
        <w:ind w:left="426" w:hanging="426"/>
        <w:rPr>
          <w:rFonts w:cs="Tahoma"/>
        </w:rPr>
      </w:pPr>
    </w:p>
    <w:p w14:paraId="22ECD855" w14:textId="570D9515" w:rsidR="00B16401" w:rsidRPr="002C1C22" w:rsidRDefault="00C5518D" w:rsidP="00BD049D">
      <w:pPr>
        <w:ind w:left="426" w:hanging="426"/>
      </w:pPr>
      <w:r w:rsidRPr="002C1C22">
        <w:rPr>
          <w:rFonts w:cs="Tahoma"/>
        </w:rPr>
        <w:t>8</w:t>
      </w:r>
      <w:r w:rsidR="00D86848" w:rsidRPr="002C1C22">
        <w:rPr>
          <w:rFonts w:cs="Tahoma"/>
        </w:rPr>
        <w:t>.</w:t>
      </w:r>
      <w:r w:rsidR="00D86848" w:rsidRPr="002C1C22">
        <w:rPr>
          <w:rFonts w:cs="Tahoma"/>
        </w:rPr>
        <w:tab/>
      </w:r>
      <w:r w:rsidR="00CB6237" w:rsidRPr="002C1C22">
        <w:rPr>
          <w:rFonts w:cs="Tahoma"/>
        </w:rPr>
        <w:t xml:space="preserve">A </w:t>
      </w:r>
      <w:r w:rsidR="00D659C9" w:rsidRPr="002C1C22">
        <w:rPr>
          <w:rFonts w:cs="Tahoma"/>
        </w:rPr>
        <w:t>P</w:t>
      </w:r>
      <w:r w:rsidR="00CB6237" w:rsidRPr="002C1C22">
        <w:rPr>
          <w:rFonts w:cs="Tahoma"/>
        </w:rPr>
        <w:t>hysics student</w:t>
      </w:r>
      <w:r w:rsidR="00B16401" w:rsidRPr="002C1C22">
        <w:rPr>
          <w:rFonts w:cs="Tahoma"/>
        </w:rPr>
        <w:t xml:space="preserve"> from Set A is given a metal sphere and asked to determine the mass of the sphere</w:t>
      </w:r>
      <w:r w:rsidR="00B82C9F" w:rsidRPr="002C1C22">
        <w:rPr>
          <w:rFonts w:cs="Tahoma"/>
        </w:rPr>
        <w:t xml:space="preserve">.  </w:t>
      </w:r>
    </w:p>
    <w:p w14:paraId="113377E6" w14:textId="08373926" w:rsidR="00B16401" w:rsidRPr="002C1C22" w:rsidRDefault="00B16401" w:rsidP="00B16401">
      <w:pPr>
        <w:pStyle w:val="ListParagraph"/>
        <w:rPr>
          <w:sz w:val="16"/>
        </w:rPr>
      </w:pPr>
    </w:p>
    <w:p w14:paraId="7E8B7876" w14:textId="491B9DB3" w:rsidR="00B16401" w:rsidRPr="002C1C22" w:rsidRDefault="00B16401" w:rsidP="00DB1433">
      <w:pPr>
        <w:pStyle w:val="ListParagraph"/>
        <w:ind w:left="426"/>
        <w:rPr>
          <w:rFonts w:cs="Tahoma"/>
          <w:spacing w:val="-1"/>
        </w:rPr>
      </w:pPr>
      <w:r w:rsidRPr="002C1C22">
        <w:rPr>
          <w:rFonts w:cs="Tahoma"/>
          <w:spacing w:val="-1"/>
        </w:rPr>
        <w:t>The student completes a rough calculation using the sphere</w:t>
      </w:r>
      <w:r w:rsidR="00B82C9F" w:rsidRPr="002C1C22">
        <w:rPr>
          <w:rFonts w:cs="Tahoma"/>
          <w:spacing w:val="-1"/>
        </w:rPr>
        <w:t>’</w:t>
      </w:r>
      <w:r w:rsidRPr="002C1C22">
        <w:rPr>
          <w:rFonts w:cs="Tahoma"/>
          <w:spacing w:val="-1"/>
        </w:rPr>
        <w:t>s density and volume to make a guess at its mass.</w:t>
      </w:r>
    </w:p>
    <w:p w14:paraId="479932C4" w14:textId="77777777" w:rsidR="00B16401" w:rsidRPr="002C1C22" w:rsidRDefault="00B16401" w:rsidP="00DB1433">
      <w:pPr>
        <w:pStyle w:val="ListParagraph"/>
        <w:ind w:left="426"/>
        <w:rPr>
          <w:rFonts w:cs="Tahoma"/>
          <w:sz w:val="16"/>
        </w:rPr>
      </w:pPr>
    </w:p>
    <w:p w14:paraId="69BEC800" w14:textId="6F130FB5" w:rsidR="00847BC4" w:rsidRPr="002C1C22" w:rsidRDefault="00B16401" w:rsidP="00DB1433">
      <w:pPr>
        <w:pStyle w:val="ListParagraph"/>
        <w:ind w:left="426"/>
        <w:rPr>
          <w:rFonts w:cs="Tahoma"/>
        </w:rPr>
      </w:pPr>
      <w:r w:rsidRPr="002C1C22">
        <w:rPr>
          <w:rFonts w:cs="Tahoma"/>
        </w:rPr>
        <w:t xml:space="preserve">A student from Set B is given the same metal sphere and uses a set of calibrated scales </w:t>
      </w:r>
      <w:r w:rsidR="00847BC4" w:rsidRPr="002C1C22">
        <w:rPr>
          <w:rFonts w:cs="Tahoma"/>
        </w:rPr>
        <w:t>to measure the mass of the sphere</w:t>
      </w:r>
      <w:r w:rsidR="00B82C9F" w:rsidRPr="002C1C22">
        <w:rPr>
          <w:rFonts w:cs="Tahoma"/>
        </w:rPr>
        <w:t xml:space="preserve">.  </w:t>
      </w:r>
      <w:r w:rsidR="00847BC4" w:rsidRPr="002C1C22">
        <w:rPr>
          <w:rFonts w:cs="Tahoma"/>
        </w:rPr>
        <w:t xml:space="preserve">Student B obtains a different value </w:t>
      </w:r>
      <w:r w:rsidR="00D659C9" w:rsidRPr="002C1C22">
        <w:rPr>
          <w:rFonts w:cs="Tahoma"/>
        </w:rPr>
        <w:t>to</w:t>
      </w:r>
      <w:r w:rsidR="00847BC4" w:rsidRPr="002C1C22">
        <w:rPr>
          <w:rFonts w:cs="Tahoma"/>
        </w:rPr>
        <w:t xml:space="preserve"> student A.</w:t>
      </w:r>
    </w:p>
    <w:p w14:paraId="36818BE4" w14:textId="77777777" w:rsidR="0074262D" w:rsidRPr="002C1C22" w:rsidRDefault="00D86848" w:rsidP="002D0F2E">
      <w:pPr>
        <w:tabs>
          <w:tab w:val="right" w:pos="10205"/>
        </w:tabs>
        <w:spacing w:before="120"/>
        <w:ind w:left="851" w:hanging="425"/>
        <w:rPr>
          <w:rFonts w:cs="Tahoma"/>
        </w:rPr>
      </w:pPr>
      <w:r w:rsidRPr="002C1C22">
        <w:rPr>
          <w:rFonts w:cs="Tahoma"/>
        </w:rPr>
        <w:t>a)</w:t>
      </w:r>
      <w:r w:rsidRPr="002C1C22">
        <w:rPr>
          <w:rFonts w:cs="Tahoma"/>
        </w:rPr>
        <w:tab/>
      </w:r>
      <w:r w:rsidR="00847BC4" w:rsidRPr="002C1C22">
        <w:rPr>
          <w:rFonts w:cs="Tahoma"/>
        </w:rPr>
        <w:t xml:space="preserve">Why would the value obtained </w:t>
      </w:r>
      <w:r w:rsidR="00D659C9" w:rsidRPr="002C1C22">
        <w:rPr>
          <w:rFonts w:cs="Tahoma"/>
        </w:rPr>
        <w:t>by</w:t>
      </w:r>
      <w:r w:rsidR="00847BC4" w:rsidRPr="002C1C22">
        <w:rPr>
          <w:rFonts w:cs="Tahoma"/>
        </w:rPr>
        <w:t xml:space="preserve"> Student B be used rather than the value for Student A?</w:t>
      </w:r>
    </w:p>
    <w:p w14:paraId="24918822"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7E203F83"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36318983" w14:textId="77777777" w:rsidR="0074262D" w:rsidRPr="002C1C22" w:rsidRDefault="0074262D" w:rsidP="0074262D">
      <w:pPr>
        <w:widowControl w:val="0"/>
        <w:tabs>
          <w:tab w:val="right" w:leader="dot" w:pos="10204"/>
        </w:tabs>
        <w:spacing w:before="180"/>
        <w:ind w:left="851"/>
        <w:rPr>
          <w:rFonts w:cs="Tahoma"/>
        </w:rPr>
      </w:pPr>
      <w:r w:rsidRPr="002C1C22">
        <w:rPr>
          <w:rFonts w:ascii="Calibri" w:hAnsi="Calibri"/>
          <w:szCs w:val="22"/>
        </w:rPr>
        <w:tab/>
      </w:r>
    </w:p>
    <w:p w14:paraId="50EAAEB3" w14:textId="0D64645A" w:rsidR="006951CC" w:rsidRPr="002C1C22" w:rsidRDefault="0074262D"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563CFC7E" w14:textId="3888D760" w:rsidR="00282FBA" w:rsidRPr="002C1C22" w:rsidRDefault="00282FBA" w:rsidP="00DB1433">
      <w:pPr>
        <w:pStyle w:val="ListParagraph"/>
        <w:ind w:left="426"/>
        <w:rPr>
          <w:rFonts w:cs="Tahoma"/>
        </w:rPr>
      </w:pPr>
      <w:r w:rsidRPr="002C1C22">
        <w:rPr>
          <w:rFonts w:cs="Tahoma"/>
        </w:rPr>
        <w:t xml:space="preserve">Scientific conclusions, experimental data and theories are continuously adapted and remodelled under conditions </w:t>
      </w:r>
      <w:r w:rsidR="00D659C9" w:rsidRPr="002C1C22">
        <w:rPr>
          <w:rFonts w:cs="Tahoma"/>
        </w:rPr>
        <w:t>such as</w:t>
      </w:r>
      <w:r w:rsidRPr="002C1C22">
        <w:rPr>
          <w:rFonts w:cs="Tahoma"/>
        </w:rPr>
        <w:t xml:space="preserve"> those discussed above</w:t>
      </w:r>
      <w:r w:rsidR="00B82C9F" w:rsidRPr="002C1C22">
        <w:rPr>
          <w:rFonts w:cs="Tahoma"/>
        </w:rPr>
        <w:t xml:space="preserve">.  </w:t>
      </w:r>
    </w:p>
    <w:p w14:paraId="4D0FDDFF" w14:textId="77777777" w:rsidR="0074262D" w:rsidRPr="002C1C22" w:rsidRDefault="00D86848" w:rsidP="00DB1433">
      <w:pPr>
        <w:tabs>
          <w:tab w:val="right" w:pos="10205"/>
        </w:tabs>
        <w:spacing w:before="120"/>
        <w:ind w:left="851" w:hanging="425"/>
        <w:rPr>
          <w:rFonts w:cs="Tahoma"/>
        </w:rPr>
      </w:pPr>
      <w:r w:rsidRPr="002C1C22">
        <w:rPr>
          <w:rFonts w:cs="Tahoma"/>
        </w:rPr>
        <w:t>b)</w:t>
      </w:r>
      <w:r w:rsidRPr="002C1C22">
        <w:rPr>
          <w:rFonts w:cs="Tahoma"/>
        </w:rPr>
        <w:tab/>
      </w:r>
      <w:r w:rsidR="00282FBA" w:rsidRPr="002C1C22">
        <w:rPr>
          <w:rFonts w:cs="Tahoma"/>
        </w:rPr>
        <w:t>Using your answer to (a) e</w:t>
      </w:r>
      <w:r w:rsidR="006951CC" w:rsidRPr="002C1C22">
        <w:rPr>
          <w:rFonts w:cs="Tahoma"/>
        </w:rPr>
        <w:t xml:space="preserve">xplain why the plum pudding model was replaced by </w:t>
      </w:r>
      <w:r w:rsidR="00D659C9" w:rsidRPr="002C1C22">
        <w:rPr>
          <w:rFonts w:cs="Tahoma"/>
        </w:rPr>
        <w:t>and</w:t>
      </w:r>
      <w:r w:rsidR="006951CC" w:rsidRPr="002C1C22">
        <w:rPr>
          <w:rFonts w:cs="Tahoma"/>
        </w:rPr>
        <w:t xml:space="preserve"> adapted </w:t>
      </w:r>
      <w:r w:rsidR="00282FBA" w:rsidRPr="002C1C22">
        <w:rPr>
          <w:rFonts w:cs="Tahoma"/>
        </w:rPr>
        <w:t>to the nuclear model</w:t>
      </w:r>
      <w:r w:rsidR="00D659C9" w:rsidRPr="002C1C22">
        <w:rPr>
          <w:rFonts w:cs="Tahoma"/>
        </w:rPr>
        <w:t>.</w:t>
      </w:r>
      <w:r w:rsidR="00DB1433" w:rsidRPr="002C1C22">
        <w:rPr>
          <w:rFonts w:cs="Tahoma"/>
        </w:rPr>
        <w:tab/>
      </w:r>
    </w:p>
    <w:p w14:paraId="2A6A5D59" w14:textId="77777777" w:rsidR="0074262D" w:rsidRPr="002C1C22" w:rsidRDefault="0074262D" w:rsidP="0074262D">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015DDF40" w14:textId="094A5C0A" w:rsidR="0074262D" w:rsidRPr="002C1C22" w:rsidRDefault="0074262D" w:rsidP="0074262D">
      <w:pPr>
        <w:widowControl w:val="0"/>
        <w:tabs>
          <w:tab w:val="left" w:pos="851"/>
          <w:tab w:val="right" w:leader="dot" w:pos="10204"/>
        </w:tabs>
        <w:spacing w:before="180"/>
        <w:ind w:left="851"/>
        <w:rPr>
          <w:rFonts w:ascii="Calibri" w:hAnsi="Calibri"/>
          <w:szCs w:val="22"/>
        </w:rPr>
      </w:pPr>
      <w:r w:rsidRPr="002C1C22">
        <w:rPr>
          <w:rFonts w:ascii="Calibri" w:hAnsi="Calibri"/>
          <w:szCs w:val="22"/>
        </w:rPr>
        <w:tab/>
      </w:r>
    </w:p>
    <w:p w14:paraId="4D8BF5E0" w14:textId="77777777" w:rsidR="0074262D" w:rsidRPr="002C1C22" w:rsidRDefault="0074262D" w:rsidP="0074262D">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764DB921" w14:textId="77777777" w:rsidR="00593FA6" w:rsidRPr="002C1C22" w:rsidRDefault="00593FA6" w:rsidP="006951CC">
      <w:pPr>
        <w:pStyle w:val="ListParagraph"/>
        <w:ind w:left="1080"/>
        <w:rPr>
          <w:rFonts w:cs="Tahoma"/>
          <w:sz w:val="16"/>
        </w:rPr>
      </w:pPr>
    </w:p>
    <w:p w14:paraId="68E8F976" w14:textId="77777777" w:rsidR="00C5518D" w:rsidRPr="002C1C22" w:rsidRDefault="00C5518D">
      <w:pPr>
        <w:rPr>
          <w:rFonts w:cs="Tahoma"/>
        </w:rPr>
      </w:pPr>
      <w:r w:rsidRPr="002C1C22">
        <w:rPr>
          <w:rFonts w:cs="Tahoma"/>
        </w:rPr>
        <w:br w:type="page"/>
      </w:r>
    </w:p>
    <w:p w14:paraId="1EC415D0" w14:textId="746BDC22" w:rsidR="00593FA6" w:rsidRPr="002C1C22" w:rsidRDefault="00C5518D" w:rsidP="002D0F2E">
      <w:pPr>
        <w:ind w:left="426" w:hanging="426"/>
        <w:rPr>
          <w:rFonts w:cs="Tahoma"/>
        </w:rPr>
      </w:pPr>
      <w:r w:rsidRPr="002C1C22">
        <w:rPr>
          <w:rFonts w:cs="Tahoma"/>
        </w:rPr>
        <w:lastRenderedPageBreak/>
        <w:t>9</w:t>
      </w:r>
      <w:r w:rsidR="00D86848" w:rsidRPr="002C1C22">
        <w:rPr>
          <w:rFonts w:cs="Tahoma"/>
        </w:rPr>
        <w:t>.</w:t>
      </w:r>
      <w:r w:rsidR="00D86848" w:rsidRPr="002C1C22">
        <w:rPr>
          <w:rFonts w:cs="Tahoma"/>
        </w:rPr>
        <w:tab/>
      </w:r>
      <w:r w:rsidR="00593FA6" w:rsidRPr="002C1C22">
        <w:rPr>
          <w:rFonts w:cs="Tahoma"/>
        </w:rPr>
        <w:t>The diagram below represents the energy levels and electron arrangement of an atom.</w:t>
      </w:r>
    </w:p>
    <w:p w14:paraId="094B94F4" w14:textId="41320B67" w:rsidR="003E5B6C" w:rsidRPr="002C1C22" w:rsidRDefault="003E5B6C" w:rsidP="003E5B6C">
      <w:pPr>
        <w:rPr>
          <w:sz w:val="6"/>
        </w:rPr>
      </w:pPr>
    </w:p>
    <w:p w14:paraId="339E0558" w14:textId="37EC3DFE" w:rsidR="003E5B6C" w:rsidRPr="002C1C22" w:rsidRDefault="00FE4859" w:rsidP="003E5B6C">
      <w:r w:rsidRPr="002C1C22">
        <w:rPr>
          <w:rFonts w:cs="Tahoma"/>
          <w:noProof/>
          <w:lang w:eastAsia="en-GB"/>
        </w:rPr>
        <mc:AlternateContent>
          <mc:Choice Requires="wpc">
            <w:drawing>
              <wp:anchor distT="0" distB="0" distL="114300" distR="114300" simplePos="0" relativeHeight="251631616" behindDoc="0" locked="0" layoutInCell="1" allowOverlap="1" wp14:anchorId="3108E6FE" wp14:editId="5F940D79">
                <wp:simplePos x="0" y="0"/>
                <wp:positionH relativeFrom="column">
                  <wp:posOffset>547370</wp:posOffset>
                </wp:positionH>
                <wp:positionV relativeFrom="paragraph">
                  <wp:posOffset>87521</wp:posOffset>
                </wp:positionV>
                <wp:extent cx="5486400" cy="2206625"/>
                <wp:effectExtent l="0" t="0" r="0" b="3175"/>
                <wp:wrapSquare wrapText="bothSides"/>
                <wp:docPr id="658" name="Canvas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74" name="Group 674"/>
                        <wpg:cNvGrpSpPr/>
                        <wpg:grpSpPr>
                          <a:xfrm>
                            <a:off x="1944008" y="36236"/>
                            <a:ext cx="1633591" cy="2170936"/>
                            <a:chOff x="493160" y="771312"/>
                            <a:chExt cx="1684962" cy="2313264"/>
                          </a:xfrm>
                        </wpg:grpSpPr>
                        <wpg:grpSp>
                          <wpg:cNvPr id="672" name="Group 672"/>
                          <wpg:cNvGrpSpPr/>
                          <wpg:grpSpPr>
                            <a:xfrm>
                              <a:off x="493160" y="771312"/>
                              <a:ext cx="1684962" cy="2313264"/>
                              <a:chOff x="493160" y="771312"/>
                              <a:chExt cx="1684962" cy="2313264"/>
                            </a:xfrm>
                          </wpg:grpSpPr>
                          <wpg:grpSp>
                            <wpg:cNvPr id="669" name="Group 669"/>
                            <wpg:cNvGrpSpPr/>
                            <wpg:grpSpPr>
                              <a:xfrm>
                                <a:off x="493160" y="832207"/>
                                <a:ext cx="1684962" cy="1859218"/>
                                <a:chOff x="493160" y="832207"/>
                                <a:chExt cx="1684962" cy="1859218"/>
                              </a:xfrm>
                            </wpg:grpSpPr>
                            <wps:wsp>
                              <wps:cNvPr id="659" name="Straight Connector 659"/>
                              <wps:cNvCnPr/>
                              <wps:spPr>
                                <a:xfrm flipV="1">
                                  <a:off x="493160" y="832207"/>
                                  <a:ext cx="1633591" cy="1"/>
                                </a:xfrm>
                                <a:prstGeom prst="line">
                                  <a:avLst/>
                                </a:prstGeom>
                              </wps:spPr>
                              <wps:style>
                                <a:lnRef idx="1">
                                  <a:schemeClr val="dk1"/>
                                </a:lnRef>
                                <a:fillRef idx="0">
                                  <a:schemeClr val="dk1"/>
                                </a:fillRef>
                                <a:effectRef idx="0">
                                  <a:schemeClr val="dk1"/>
                                </a:effectRef>
                                <a:fontRef idx="minor">
                                  <a:schemeClr val="tx1"/>
                                </a:fontRef>
                              </wps:style>
                              <wps:bodyPr/>
                            </wps:wsp>
                            <wps:wsp>
                              <wps:cNvPr id="660" name="Straight Connector 660"/>
                              <wps:cNvCnPr/>
                              <wps:spPr>
                                <a:xfrm>
                                  <a:off x="493160" y="1561673"/>
                                  <a:ext cx="1633591" cy="0"/>
                                </a:xfrm>
                                <a:prstGeom prst="line">
                                  <a:avLst/>
                                </a:prstGeom>
                              </wps:spPr>
                              <wps:style>
                                <a:lnRef idx="1">
                                  <a:schemeClr val="dk1"/>
                                </a:lnRef>
                                <a:fillRef idx="0">
                                  <a:schemeClr val="dk1"/>
                                </a:fillRef>
                                <a:effectRef idx="0">
                                  <a:schemeClr val="dk1"/>
                                </a:effectRef>
                                <a:fontRef idx="minor">
                                  <a:schemeClr val="tx1"/>
                                </a:fontRef>
                              </wps:style>
                              <wps:bodyPr/>
                            </wps:wsp>
                            <wps:wsp>
                              <wps:cNvPr id="661" name="Straight Connector 661"/>
                              <wps:cNvCnPr/>
                              <wps:spPr>
                                <a:xfrm>
                                  <a:off x="493160" y="2640459"/>
                                  <a:ext cx="1684962" cy="0"/>
                                </a:xfrm>
                                <a:prstGeom prst="line">
                                  <a:avLst/>
                                </a:prstGeom>
                              </wps:spPr>
                              <wps:style>
                                <a:lnRef idx="1">
                                  <a:schemeClr val="dk1"/>
                                </a:lnRef>
                                <a:fillRef idx="0">
                                  <a:schemeClr val="dk1"/>
                                </a:fillRef>
                                <a:effectRef idx="0">
                                  <a:schemeClr val="dk1"/>
                                </a:effectRef>
                                <a:fontRef idx="minor">
                                  <a:schemeClr val="tx1"/>
                                </a:fontRef>
                              </wps:style>
                              <wps:bodyPr/>
                            </wps:wsp>
                            <wps:wsp>
                              <wps:cNvPr id="662" name="Straight Connector 662"/>
                              <wps:cNvCnPr/>
                              <wps:spPr>
                                <a:xfrm>
                                  <a:off x="493160" y="1160980"/>
                                  <a:ext cx="1633591" cy="0"/>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Straight Connector 663"/>
                              <wps:cNvCnPr/>
                              <wps:spPr>
                                <a:xfrm flipV="1">
                                  <a:off x="493160" y="1042052"/>
                                  <a:ext cx="1633591" cy="2"/>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Oval 664"/>
                              <wps:cNvSpPr/>
                              <wps:spPr>
                                <a:xfrm>
                                  <a:off x="792480" y="1505712"/>
                                  <a:ext cx="109728" cy="103632"/>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Oval 666"/>
                              <wps:cNvSpPr/>
                              <wps:spPr>
                                <a:xfrm>
                                  <a:off x="1777152" y="2587920"/>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7" name="Oval 667"/>
                              <wps:cNvSpPr/>
                              <wps:spPr>
                                <a:xfrm>
                                  <a:off x="792480" y="1100496"/>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Oval 668"/>
                              <wps:cNvSpPr/>
                              <wps:spPr>
                                <a:xfrm>
                                  <a:off x="1569462" y="996991"/>
                                  <a:ext cx="109220" cy="103505"/>
                                </a:xfrm>
                                <a:prstGeom prst="ellipse">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70" name="Oval 670"/>
                            <wps:cNvSpPr/>
                            <wps:spPr>
                              <a:xfrm>
                                <a:off x="1569888" y="771312"/>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719328" y="2828544"/>
                                <a:ext cx="1167044"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9F9F9" w14:textId="77777777" w:rsidR="004060DD" w:rsidRPr="00DB1433" w:rsidRDefault="004060DD" w:rsidP="00593FA6">
                                  <w:pPr>
                                    <w:jc w:val="center"/>
                                    <w:rPr>
                                      <w:b/>
                                    </w:rPr>
                                  </w:pPr>
                                  <w:r w:rsidRPr="00DB1433">
                                    <w:rPr>
                                      <w:b/>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3" name="Straight Arrow Connector 673"/>
                          <wps:cNvCnPr>
                            <a:stCxn id="668" idx="0"/>
                            <a:endCxn id="670" idx="4"/>
                          </wps:cNvCnPr>
                          <wps:spPr>
                            <a:xfrm flipV="1">
                              <a:off x="1624072" y="874817"/>
                              <a:ext cx="426" cy="1221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w14:anchorId="3108E6FE" id="Canvas 658" o:spid="_x0000_s1352" editas="canvas" style="position:absolute;margin-left:43.1pt;margin-top:6.9pt;width:6in;height:173.75pt;z-index:251631616;mso-position-horizontal-relative:text;mso-position-vertical-relative:text" coordsize="54864,2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">
                <v:shape id="_x0000_s1353" type="#_x0000_t75" style="position:absolute;width:54864;height:22066;visibility:visible;mso-wrap-style:square">
                  <v:fill o:detectmouseclick="t"/>
                  <v:path o:connecttype="none"/>
                </v:shape>
                <v:group id="Group 674" o:spid="_x0000_s1354" style="position:absolute;left:19440;top:362;width:16335;height:21709" coordorigin="4931,7713" coordsize="16849,2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group id="Group 672" o:spid="_x0000_s1355" style="position:absolute;left:4931;top:7713;width:16850;height:23132" coordorigin="4931,7713" coordsize="16849,23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group id="Group 669" o:spid="_x0000_s1356" style="position:absolute;left:4931;top:8322;width:16850;height:18592" coordorigin="4931,8322" coordsize="16849,1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Straight Connector 659" o:spid="_x0000_s1357" style="position:absolute;flip:y;visibility:visible;mso-wrap-style:square" from="4931,8322" to="21267,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fSv8UAAADcAAAADwAAAGRycy9kb3ducmV2LnhtbESPS4sCMRCE7wv+h9CCN80o6LqjUUQQ&#10;RHHxsXvYWzPpeeCkM0yiM/57Iwh7LKrqK2q+bE0p7lS7wrKC4SACQZxYXXCm4Oey6U9BOI+ssbRM&#10;Ch7kYLnofMwx1rbhE93PPhMBwi5GBbn3VSylS3Iy6Aa2Ig5eamuDPsg6k7rGJsBNKUdRNJEGCw4L&#10;OVa0zim5nm9GQepu1frvV/v0c3c4HdJ99o3NUalet13NQHhq/X/43d5qBZPx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fSv8UAAADcAAAADwAAAAAAAAAA&#10;AAAAAAChAgAAZHJzL2Rvd25yZXYueG1sUEsFBgAAAAAEAAQA+QAAAJMDAAAAAA==&#10;" strokecolor="black [3040]"/>
                      <v:line id="Straight Connector 660" o:spid="_x0000_s1358" style="position:absolute;visibility:visible;mso-wrap-style:square" from="4931,15616" to="2126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CcMAAADcAAAADwAAAGRycy9kb3ducmV2LnhtbESPwW7CMAyG75P2DpEn7TZSmKhGIaAJ&#10;bRpip7FxtxqvrWickmQQ3h4fkHa0fv+f/S1W2fXqRCF2ng2MRwUo4trbjhsDP9/vTy+gYkK22Hsm&#10;AxeKsFre3y2wsv7MX3TapUYJhGOFBtqUhkrrWLfkMI78QCzZrw8Ok4yh0TbgWeCu15OiKLXDjuVC&#10;iwOtW6oPuz8nlPH+6PTHYYb7bfgMb89lnuajMY8P+XUOKlFO/8u39sYaKEt5X2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jawnDAAAA3AAAAA8AAAAAAAAAAAAA&#10;AAAAoQIAAGRycy9kb3ducmV2LnhtbFBLBQYAAAAABAAEAPkAAACRAwAAAAA=&#10;" strokecolor="black [3040]"/>
                      <v:line id="Straight Connector 661" o:spid="_x0000_s1359" style="position:absolute;visibility:visible;mso-wrap-style:square" from="4931,26404" to="21781,2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ksMAAADcAAAADwAAAGRycy9kb3ducmV2LnhtbESPQWsCMRSE7wX/Q3iCt5rdiktdjVJK&#10;pWJPWr0/Ns/dxc3LmkRN/70pFHocZuYbZrGKphM3cr61rCAfZyCIK6tbrhUcvtfPryB8QNbYWSYF&#10;P+RhtRw8LbDU9s47uu1DLRKEfYkKmhD6UkpfNWTQj21PnLyTdQZDkq6W2uE9wU0nX7KskAZbTgsN&#10;9vTeUHXeX02i5MeLkZ/nGR637st9TIo4jRelRsP4NgcRKIb/8F97oxUURQ6/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zpLDAAAA3AAAAA8AAAAAAAAAAAAA&#10;AAAAoQIAAGRycy9kb3ducmV2LnhtbFBLBQYAAAAABAAEAPkAAACRAwAAAAA=&#10;" strokecolor="black [3040]"/>
                      <v:line id="Straight Connector 662" o:spid="_x0000_s1360" style="position:absolute;visibility:visible;mso-wrap-style:square" from="4931,11609" to="2126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Q5cQAAADcAAAADwAAAGRycy9kb3ducmV2LnhtbESPzWrDMBCE74W8g9hCb4mclJrWjRxC&#10;SGhJTs3PfbG2trG1ciQlUd8+KhR6HGbmG2a+iKYXV3K+taxgOslAEFdWt1wrOB4241cQPiBr7C2T&#10;gh/ysChHD3MstL3xF133oRYJwr5ABU0IQyGlrxoy6Cd2IE7et3UGQ5KultrhLcFNL2dZlkuDLaeF&#10;BgdaNVR1+4tJlOnpbORH94anrdu59XMeX+JZqafHuHwHESiG//Bf+1MryPMZ/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VDlxAAAANwAAAAPAAAAAAAAAAAA&#10;AAAAAKECAABkcnMvZG93bnJldi54bWxQSwUGAAAAAAQABAD5AAAAkgMAAAAA&#10;" strokecolor="black [3040]"/>
                      <v:line id="Straight Connector 663" o:spid="_x0000_s1361" style="position:absolute;flip:y;visibility:visible;mso-wrap-style:square" from="4931,10420" to="2126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v6MQAAADcAAAADwAAAGRycy9kb3ducmV2LnhtbESPT4vCMBTE74LfITxhb5quC1WqURZB&#10;EBdF3fXg7dG8/sHmpTTRdr+9EQSPw8z8hpkvO1OJOzWutKzgcxSBIE6tLjlX8Pe7Hk5BOI+ssbJM&#10;Cv7JwXLR780x0bblI91PPhcBwi5BBYX3dSKlSwsy6Ea2Jg5eZhuDPsgml7rBNsBNJcdRFEuDJYeF&#10;AmtaFZReTzejIHO3enU5a59NtrvjLvvJ99gelPoYdN8zEJ46/w6/2hutII6/4H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oxAAAANwAAAAPAAAAAAAAAAAA&#10;AAAAAKECAABkcnMvZG93bnJldi54bWxQSwUGAAAAAAQABAD5AAAAkgMAAAAA&#10;" strokecolor="black [3040]"/>
                      <v:oval id="Oval 664" o:spid="_x0000_s1362" style="position:absolute;left:7924;top:15057;width:1098;height: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zEsQA&#10;AADcAAAADwAAAGRycy9kb3ducmV2LnhtbESPzWrDMBCE74W8g9hAL6WRW4oJbpQQQgq5tJC/+9Za&#10;W26slZGU2Hn7KhDIcZj5ZpjZYrCtuJAPjWMFb5MMBHHpdMO1gsP+63UKIkRkja1jUnClAIv56GmG&#10;hXY9b+myi7VIJRwKVGBi7AopQ2nIYpi4jjh5lfMWY5K+ltpjn8ptK9+zLJcWG04LBjtaGSpPu7NV&#10;kJc/1ffL79U01Wk9/cv9sjq2vVLP42H5CSLSEB/hO73Rics/4H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TMxL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oval>
                      <v:oval id="Oval 666" o:spid="_x0000_s1363" style="position:absolute;left:17771;top:25879;width:10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mO8QA&#10;AADcAAAADwAAAGRycy9kb3ducmV2LnhtbESPS2vDMBCE74H+B7GFXEIiNwfjOlFCKaQ0veVx6W2x&#10;1o/EWhlJtZ1/XwUCOQ4z8w2z3o6mFT0531hW8LZIQBAXVjdcKTifdvMMhA/IGlvLpOBGHrabl8ka&#10;c20HPlB/DJWIEPY5KqhD6HIpfVGTQb+wHXH0SusMhihdJbXDIcJNK5dJkkqDDceFGjv6rKm4Hv+M&#10;gjLb088s+9299/3AtrwYz+5Lqenr+LECEWgMz/Cj/a0VpGkK9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3pjvEAAAA3AAAAA8AAAAAAAAAAAAAAAAAmAIAAGRycy9k&#10;b3ducmV2LnhtbFBLBQYAAAAABAAEAPUAAACJAwAAAAA=&#10;" fillcolor="#bcbcbc">
                        <v:fill color2="#ededed" rotate="t" angle="180" colors="0 #bcbcbc;22938f #d0d0d0;1 #ededed" focus="100%" type="gradient"/>
                        <v:shadow on="t" color="black" opacity="24903f" origin=",.5" offset="0,.55556mm"/>
                      </v:oval>
                      <v:oval id="Oval 667" o:spid="_x0000_s1364" style="position:absolute;left:7924;top:11004;width:1093;height: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DoMQA&#10;AADcAAAADwAAAGRycy9kb3ducmV2LnhtbESPT2vCQBTE7wW/w/IKvRTd2EMaU1cRwWK9Vb14e2Rf&#10;/rTZt2F3m8Rv3xUEj8PM/IZZrkfTip6cbywrmM8SEMSF1Q1XCs6n3TQD4QOyxtYyKbiSh/Vq8rTE&#10;XNuBv6k/hkpECPscFdQhdLmUvqjJoJ/Zjjh6pXUGQ5SuktrhEOGmlW9JkkqDDceFGjva1lT8Hv+M&#10;gjL7osNrdtkt+n5gW/4Yz+5TqZfncfMBItAYHuF7e68VpOk7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7A6DEAAAA3AAAAA8AAAAAAAAAAAAAAAAAmAIAAGRycy9k&#10;b3ducmV2LnhtbFBLBQYAAAAABAAEAPUAAACJAwAAAAA=&#10;" fillcolor="#bcbcbc">
                        <v:fill color2="#ededed" rotate="t" angle="180" colors="0 #bcbcbc;22938f #d0d0d0;1 #ededed" focus="100%" type="gradient"/>
                        <v:shadow on="t" color="black" opacity="24903f" origin=",.5" offset="0,.55556mm"/>
                      </v:oval>
                      <v:oval id="Oval 668" o:spid="_x0000_s1365" style="position:absolute;left:15694;top:9969;width:10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hpL8A&#10;AADcAAAADwAAAGRycy9kb3ducmV2LnhtbERPy2rCQBTdF/yH4QrumkktBI0ZpRQK0k0xxv0lc02i&#10;mTshM3n4952F4PJw3tlhNq0YqXeNZQUfUQyCuLS64UpBcf5534BwHllja5kUPMjBYb94yzDVduIT&#10;jbmvRAhhl6KC2vsuldKVNRl0ke2IA3e1vUEfYF9J3eMUwk0r13GcSIMNh4YaO/quqbzng1FQfW6l&#10;+R3Mice8aOjPXm7FtlVqtZy/diA8zf4lfrqPWkGShLXhTDgC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GkvwAAANwAAAAPAAAAAAAAAAAAAAAAAJgCAABkcnMvZG93bnJl&#10;di54bWxQSwUGAAAAAAQABAD1AAAAhAMAAAAA&#10;" filled="f">
                        <v:stroke dashstyle="dash"/>
                        <v:shadow on="t" color="black" opacity="24903f" origin=",.5" offset="0,.55556mm"/>
                      </v:oval>
                    </v:group>
                    <v:oval id="Oval 670" o:spid="_x0000_s1366" style="position:absolute;left:15698;top:7713;width:109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NCcEA&#10;AADcAAAADwAAAGRycy9kb3ducmV2LnhtbERPu07DMBTdK/EP1kViqVoHhjakdSKEVES7Ne3CdhXf&#10;PCC+jmyThL/HQ6WOR+e9L2bTi5Gc7ywreF4nIIgrqztuFFwvh1UKwgdkjb1lUvBHHor8YbHHTNuJ&#10;zzSWoRExhH2GCtoQhkxKX7Vk0K/tQBy52jqDIULXSO1wiuGmly9JspEGO44NLQ703lL1U/4aBXV6&#10;pNMy/Tq8juPEtv42nt2HUk+P89sORKA53MU396dWsNnG+fFMPAI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LDQnBAAAA3AAAAA8AAAAAAAAAAAAAAAAAmAIAAGRycy9kb3du&#10;cmV2LnhtbFBLBQYAAAAABAAEAPUAAACGAwAAAAA=&#10;" fillcolor="#bcbcbc">
                      <v:fill color2="#ededed" rotate="t" angle="180" colors="0 #bcbcbc;22938f #d0d0d0;1 #ededed" focus="100%" type="gradient"/>
                      <v:shadow on="t" color="black" opacity="24903f" origin=",.5" offset="0,.55556mm"/>
                    </v:oval>
                    <v:shape id="Text Box 671" o:spid="_x0000_s1367" type="#_x0000_t202" style="position:absolute;left:7193;top:28285;width:11670;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gMcA&#10;AADcAAAADwAAAGRycy9kb3ducmV2LnhtbESPQWvCQBSE74X+h+UJvdVNhGpIXUMIBEtpD1ovvb1m&#10;n0kw+zbNrpr6692C4HGYmW+YZTaaTpxocK1lBfE0AkFcWd1yrWD3VT4nIJxH1thZJgV/5CBbPT4s&#10;MdX2zBs6bX0tAoRdigoa7/tUSlc1ZNBNbU8cvL0dDPogh1rqAc8Bbjo5i6K5NNhyWGiwp6Kh6rA9&#10;GgXvRfmJm5+ZSS5dsf7Y5/3v7vtFqafJmL+C8DT6e/jWftMK5os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0EYDHAAAA3AAAAA8AAAAAAAAAAAAAAAAAmAIAAGRy&#10;cy9kb3ducmV2LnhtbFBLBQYAAAAABAAEAPUAAACMAwAAAAA=&#10;" filled="f" stroked="f" strokeweight=".5pt">
                      <v:textbox>
                        <w:txbxContent>
                          <w:p w14:paraId="5609F9F9" w14:textId="77777777" w:rsidR="004060DD" w:rsidRPr="00DB1433" w:rsidRDefault="004060DD" w:rsidP="00593FA6">
                            <w:pPr>
                              <w:jc w:val="center"/>
                              <w:rPr>
                                <w:b/>
                              </w:rPr>
                            </w:pPr>
                            <w:r w:rsidRPr="00DB1433">
                              <w:rPr>
                                <w:b/>
                              </w:rPr>
                              <w:t>Nucleus</w:t>
                            </w:r>
                          </w:p>
                        </w:txbxContent>
                      </v:textbox>
                    </v:shape>
                  </v:group>
                  <v:shape id="Straight Arrow Connector 673" o:spid="_x0000_s1368" type="#_x0000_t32" style="position:absolute;left:16240;top:8748;width:4;height:1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KsYAAADcAAAADwAAAGRycy9kb3ducmV2LnhtbESPQWvCQBSE70L/w/IKvemmppgSXUVa&#10;ipUWRCuCt0f2mQ3Nvo3ZVeO/d4VCj8PMfMNMZp2txZlaXzlW8DxIQBAXTldcKtj+fPRfQfiArLF2&#10;TAqu5GE2fehNMNfuwms6b0IpIoR9jgpMCE0upS8MWfQD1xBH7+BaiyHKtpS6xUuE21oOk2QkLVYc&#10;Fww29Gao+N2crIL35e4lO3bHVbrYm++C0mw/nH8p9fTYzccgAnXhP/zX/tQKRlkK9zPx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mCrGAAAA3AAAAA8AAAAAAAAA&#10;AAAAAAAAoQIAAGRycy9kb3ducmV2LnhtbFBLBQYAAAAABAAEAPkAAACUAwAAAAA=&#10;" strokecolor="black [3040]">
                    <v:stroke endarrow="open"/>
                  </v:shape>
                </v:group>
                <w10:wrap type="square"/>
              </v:group>
            </w:pict>
          </mc:Fallback>
        </mc:AlternateContent>
      </w:r>
    </w:p>
    <w:p w14:paraId="503FDD5B" w14:textId="77777777" w:rsidR="003E5B6C" w:rsidRPr="002C1C22" w:rsidRDefault="003E5B6C" w:rsidP="003E5B6C"/>
    <w:p w14:paraId="3D1BC479" w14:textId="77777777" w:rsidR="003E5B6C" w:rsidRPr="002C1C22" w:rsidRDefault="003E5B6C" w:rsidP="003E5B6C"/>
    <w:p w14:paraId="6D4D3CAE" w14:textId="77777777" w:rsidR="003E5B6C" w:rsidRPr="002C1C22" w:rsidRDefault="003E5B6C" w:rsidP="003E5B6C"/>
    <w:p w14:paraId="471DE089" w14:textId="77777777" w:rsidR="003E5B6C" w:rsidRPr="002C1C22" w:rsidRDefault="003E5B6C" w:rsidP="003E5B6C"/>
    <w:p w14:paraId="603BD563" w14:textId="77777777" w:rsidR="003E5B6C" w:rsidRPr="002C1C22" w:rsidRDefault="003E5B6C" w:rsidP="003E5B6C"/>
    <w:p w14:paraId="3AB0EF7E" w14:textId="77777777" w:rsidR="003E5B6C" w:rsidRPr="002C1C22" w:rsidRDefault="003E5B6C" w:rsidP="003E5B6C"/>
    <w:p w14:paraId="30E09941" w14:textId="77777777" w:rsidR="003E5B6C" w:rsidRPr="002C1C22" w:rsidRDefault="003E5B6C" w:rsidP="003E5B6C"/>
    <w:p w14:paraId="33641C58" w14:textId="77777777" w:rsidR="003E5B6C" w:rsidRPr="002C1C22" w:rsidRDefault="003E5B6C" w:rsidP="003E5B6C"/>
    <w:p w14:paraId="22A02B9F" w14:textId="77777777" w:rsidR="003E5B6C" w:rsidRPr="002C1C22" w:rsidRDefault="003E5B6C" w:rsidP="003E5B6C">
      <w:pPr>
        <w:rPr>
          <w:sz w:val="16"/>
        </w:rPr>
      </w:pPr>
    </w:p>
    <w:p w14:paraId="75B62975" w14:textId="77777777" w:rsidR="003E5B6C" w:rsidRPr="002C1C22" w:rsidRDefault="003E5B6C" w:rsidP="003E5B6C"/>
    <w:p w14:paraId="68615E45" w14:textId="77777777" w:rsidR="003E5B6C" w:rsidRPr="002C1C22" w:rsidRDefault="003E5B6C" w:rsidP="003E5B6C">
      <w:pPr>
        <w:rPr>
          <w:rFonts w:cs="Tahoma"/>
          <w:sz w:val="40"/>
        </w:rPr>
      </w:pPr>
    </w:p>
    <w:p w14:paraId="5F6A793B" w14:textId="77777777" w:rsidR="0074262D" w:rsidRPr="002C1C22" w:rsidRDefault="00D86848" w:rsidP="00DB1433">
      <w:pPr>
        <w:tabs>
          <w:tab w:val="right" w:pos="10205"/>
        </w:tabs>
        <w:spacing w:before="120"/>
        <w:ind w:left="851" w:hanging="425"/>
        <w:rPr>
          <w:rFonts w:cs="Tahoma"/>
        </w:rPr>
      </w:pPr>
      <w:r w:rsidRPr="002C1C22">
        <w:rPr>
          <w:rFonts w:cs="Tahoma"/>
        </w:rPr>
        <w:t>a)</w:t>
      </w:r>
      <w:r w:rsidRPr="002C1C22">
        <w:rPr>
          <w:rFonts w:cs="Tahoma"/>
        </w:rPr>
        <w:tab/>
      </w:r>
      <w:r w:rsidR="003E5B6C" w:rsidRPr="002C1C22">
        <w:rPr>
          <w:rFonts w:cs="Tahoma"/>
        </w:rPr>
        <w:t>What does the diagram tell you about the arrangement of electrons in an atom?</w:t>
      </w:r>
      <w:r w:rsidR="00DB1433" w:rsidRPr="002C1C22">
        <w:rPr>
          <w:rFonts w:cs="Tahoma"/>
        </w:rPr>
        <w:tab/>
      </w:r>
    </w:p>
    <w:p w14:paraId="6E30EDC5"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661E9AA5"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3F1FA45A" w14:textId="77777777" w:rsidR="0074262D" w:rsidRPr="002C1C22" w:rsidRDefault="0074262D" w:rsidP="0074262D">
      <w:pPr>
        <w:widowControl w:val="0"/>
        <w:tabs>
          <w:tab w:val="right" w:leader="dot" w:pos="10204"/>
        </w:tabs>
        <w:spacing w:before="180"/>
        <w:ind w:left="851"/>
        <w:rPr>
          <w:rFonts w:cs="Tahoma"/>
        </w:rPr>
      </w:pPr>
      <w:r w:rsidRPr="002C1C22">
        <w:rPr>
          <w:rFonts w:ascii="Calibri" w:hAnsi="Calibri"/>
          <w:szCs w:val="22"/>
        </w:rPr>
        <w:tab/>
      </w:r>
    </w:p>
    <w:p w14:paraId="3BF0E690" w14:textId="0BD67797" w:rsidR="0074262D" w:rsidRPr="002C1C22" w:rsidRDefault="002658FA"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1 mark</w:t>
      </w:r>
    </w:p>
    <w:p w14:paraId="0FE7875E" w14:textId="23CA024C" w:rsidR="00DC4C0A" w:rsidRPr="002C1C22" w:rsidRDefault="00D86848" w:rsidP="00DB1433">
      <w:pPr>
        <w:tabs>
          <w:tab w:val="right" w:pos="10205"/>
        </w:tabs>
        <w:ind w:left="851" w:hanging="425"/>
        <w:rPr>
          <w:rFonts w:cs="Tahoma"/>
        </w:rPr>
      </w:pPr>
      <w:r w:rsidRPr="002C1C22">
        <w:rPr>
          <w:rFonts w:cs="Tahoma"/>
        </w:rPr>
        <w:t>b)</w:t>
      </w:r>
      <w:r w:rsidRPr="002C1C22">
        <w:rPr>
          <w:rFonts w:cs="Tahoma"/>
        </w:rPr>
        <w:tab/>
      </w:r>
      <w:r w:rsidR="00DC4C0A" w:rsidRPr="002C1C22">
        <w:rPr>
          <w:rFonts w:cs="Tahoma"/>
        </w:rPr>
        <w:t xml:space="preserve">One of the electrons has moved from its </w:t>
      </w:r>
      <w:r w:rsidR="00CE19FD" w:rsidRPr="002C1C22">
        <w:rPr>
          <w:rFonts w:cs="Tahoma"/>
        </w:rPr>
        <w:t>original</w:t>
      </w:r>
      <w:r w:rsidR="00DC4C0A" w:rsidRPr="002C1C22">
        <w:rPr>
          <w:rFonts w:cs="Tahoma"/>
        </w:rPr>
        <w:t xml:space="preserve"> energy level to </w:t>
      </w:r>
      <w:r w:rsidR="002176F3" w:rsidRPr="002C1C22">
        <w:rPr>
          <w:rFonts w:cs="Tahoma"/>
        </w:rPr>
        <w:t>an</w:t>
      </w:r>
      <w:r w:rsidR="00DC4C0A" w:rsidRPr="002C1C22">
        <w:rPr>
          <w:rFonts w:cs="Tahoma"/>
        </w:rPr>
        <w:t xml:space="preserve"> energy level at a greater distance from the nucleus.</w:t>
      </w:r>
    </w:p>
    <w:p w14:paraId="4040CC88" w14:textId="77777777" w:rsidR="00DC4C0A" w:rsidRPr="002C1C22" w:rsidRDefault="00DC4C0A" w:rsidP="00DC4C0A">
      <w:pPr>
        <w:pStyle w:val="ListParagraph"/>
        <w:ind w:left="1505"/>
        <w:rPr>
          <w:rFonts w:cs="Tahoma"/>
          <w:sz w:val="16"/>
        </w:rPr>
      </w:pPr>
    </w:p>
    <w:p w14:paraId="17C6EB3D" w14:textId="228AB058" w:rsidR="0074262D" w:rsidRPr="002C1C22" w:rsidRDefault="006719BC" w:rsidP="00DB1433">
      <w:pPr>
        <w:pStyle w:val="ListParagraph"/>
        <w:ind w:left="851"/>
        <w:rPr>
          <w:rFonts w:cs="Tahoma"/>
        </w:rPr>
      </w:pPr>
      <w:r w:rsidRPr="002C1C22">
        <w:rPr>
          <w:rFonts w:cs="Tahoma"/>
        </w:rPr>
        <w:t>How can electromagnetic radiation cause this?</w:t>
      </w:r>
    </w:p>
    <w:p w14:paraId="0CB450FE"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7C93D7CB"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4ECA7770" w14:textId="77777777" w:rsidR="0074262D" w:rsidRPr="002C1C22" w:rsidRDefault="0074262D" w:rsidP="0074262D">
      <w:pPr>
        <w:widowControl w:val="0"/>
        <w:tabs>
          <w:tab w:val="right" w:leader="dot" w:pos="10204"/>
        </w:tabs>
        <w:spacing w:before="180"/>
        <w:ind w:left="851"/>
        <w:rPr>
          <w:rFonts w:cs="Tahoma"/>
        </w:rPr>
      </w:pPr>
      <w:r w:rsidRPr="002C1C22">
        <w:rPr>
          <w:rFonts w:ascii="Calibri" w:hAnsi="Calibri"/>
          <w:szCs w:val="22"/>
        </w:rPr>
        <w:tab/>
      </w:r>
    </w:p>
    <w:p w14:paraId="4854E4B8" w14:textId="77777777" w:rsidR="0074262D" w:rsidRPr="002C1C22" w:rsidRDefault="0074262D" w:rsidP="00E8656D">
      <w:pPr>
        <w:widowControl w:val="0"/>
        <w:tabs>
          <w:tab w:val="left" w:pos="9278"/>
          <w:tab w:val="right" w:pos="10205"/>
        </w:tabs>
        <w:jc w:val="right"/>
        <w:rPr>
          <w:rFonts w:ascii="Calibri" w:hAnsi="Calibri"/>
          <w:i/>
          <w:sz w:val="20"/>
          <w:szCs w:val="20"/>
        </w:rPr>
      </w:pPr>
      <w:r w:rsidRPr="002C1C22">
        <w:rPr>
          <w:rFonts w:ascii="Calibri" w:hAnsi="Calibri"/>
          <w:i/>
          <w:sz w:val="20"/>
          <w:szCs w:val="20"/>
        </w:rPr>
        <w:t>2 marks</w:t>
      </w:r>
    </w:p>
    <w:p w14:paraId="712FCBF1" w14:textId="77777777" w:rsidR="00E8656D" w:rsidRPr="002C1C22" w:rsidRDefault="00E8656D" w:rsidP="00E8656D">
      <w:pPr>
        <w:widowControl w:val="0"/>
        <w:tabs>
          <w:tab w:val="left" w:pos="9278"/>
          <w:tab w:val="right" w:pos="10205"/>
        </w:tabs>
        <w:jc w:val="right"/>
        <w:rPr>
          <w:rFonts w:ascii="Calibri" w:hAnsi="Calibri"/>
          <w:i/>
          <w:sz w:val="20"/>
          <w:szCs w:val="20"/>
        </w:rPr>
      </w:pPr>
    </w:p>
    <w:p w14:paraId="14F7D306" w14:textId="36725D6C" w:rsidR="00247EB9" w:rsidRPr="002C1C22" w:rsidRDefault="006E0164" w:rsidP="00247EB9">
      <w:pPr>
        <w:widowControl w:val="0"/>
        <w:tabs>
          <w:tab w:val="right" w:pos="10205"/>
        </w:tabs>
        <w:jc w:val="right"/>
        <w:rPr>
          <w:rFonts w:ascii="Calibri" w:hAnsi="Calibri"/>
          <w:b/>
          <w:i/>
          <w:szCs w:val="20"/>
        </w:rPr>
      </w:pPr>
      <w:r w:rsidRPr="002C1C22">
        <w:rPr>
          <w:rFonts w:ascii="Calibri" w:hAnsi="Calibri"/>
          <w:b/>
          <w:i/>
          <w:szCs w:val="20"/>
        </w:rPr>
        <w:t>Total: 27</w:t>
      </w:r>
      <w:r w:rsidR="00247EB9" w:rsidRPr="002C1C22">
        <w:rPr>
          <w:rFonts w:ascii="Calibri" w:hAnsi="Calibri"/>
          <w:b/>
          <w:i/>
          <w:szCs w:val="20"/>
        </w:rPr>
        <w:t xml:space="preserve"> marks</w:t>
      </w:r>
    </w:p>
    <w:p w14:paraId="66420AD5" w14:textId="584EC193" w:rsidR="00595216" w:rsidRPr="002C1C22" w:rsidRDefault="00595216" w:rsidP="00D86848">
      <w:pPr>
        <w:pStyle w:val="topictest"/>
      </w:pPr>
      <w:r w:rsidRPr="002C1C22">
        <w:br w:type="page"/>
      </w:r>
      <w:bookmarkStart w:id="18" w:name="_Toc468175847"/>
      <w:r w:rsidRPr="002C1C22">
        <w:lastRenderedPageBreak/>
        <w:t>Topic Tes</w:t>
      </w:r>
      <w:r w:rsidR="00F67D50" w:rsidRPr="002C1C22">
        <w:t>t 9</w:t>
      </w:r>
      <w:r w:rsidR="00643670" w:rsidRPr="002C1C22">
        <w:t>: Atoms and nuclear radiation</w:t>
      </w:r>
      <w:bookmarkEnd w:id="18"/>
    </w:p>
    <w:p w14:paraId="3B0C7DFA" w14:textId="77777777" w:rsidR="0074262D" w:rsidRPr="002C1C22" w:rsidRDefault="0074262D" w:rsidP="002D0F2E">
      <w:pPr>
        <w:ind w:left="426" w:hanging="426"/>
        <w:rPr>
          <w:rFonts w:cs="Tahoma"/>
        </w:rPr>
      </w:pPr>
    </w:p>
    <w:p w14:paraId="68A0C61B" w14:textId="1F7CB9D9" w:rsidR="00595216" w:rsidRPr="002C1C22" w:rsidRDefault="0012187B" w:rsidP="002D0F2E">
      <w:pPr>
        <w:ind w:left="426" w:hanging="426"/>
        <w:rPr>
          <w:rFonts w:cs="Tahoma"/>
        </w:rPr>
      </w:pPr>
      <w:r w:rsidRPr="002C1C22">
        <w:rPr>
          <w:rFonts w:cs="Tahoma"/>
        </w:rPr>
        <w:t>1</w:t>
      </w:r>
      <w:r w:rsidR="00D86848" w:rsidRPr="002C1C22">
        <w:rPr>
          <w:rFonts w:cs="Tahoma"/>
        </w:rPr>
        <w:t>.</w:t>
      </w:r>
      <w:r w:rsidRPr="002C1C22">
        <w:rPr>
          <w:rFonts w:cs="Tahoma"/>
        </w:rPr>
        <w:tab/>
      </w:r>
      <w:proofErr w:type="gramStart"/>
      <w:r w:rsidRPr="002C1C22">
        <w:rPr>
          <w:rFonts w:cs="Tahoma"/>
        </w:rPr>
        <w:t>a</w:t>
      </w:r>
      <w:proofErr w:type="gramEnd"/>
      <w:r w:rsidRPr="002C1C22">
        <w:rPr>
          <w:rFonts w:cs="Tahoma"/>
        </w:rPr>
        <w:t>)</w:t>
      </w:r>
      <w:r w:rsidR="00D86848" w:rsidRPr="002C1C22">
        <w:rPr>
          <w:rFonts w:cs="Tahoma"/>
        </w:rPr>
        <w:tab/>
      </w:r>
      <w:r w:rsidR="00595216" w:rsidRPr="002C1C22">
        <w:rPr>
          <w:rFonts w:cs="Tahoma"/>
        </w:rPr>
        <w:t>The following statements were made about the three n</w:t>
      </w:r>
      <w:r w:rsidR="00C862C6" w:rsidRPr="002C1C22">
        <w:rPr>
          <w:rFonts w:cs="Tahoma"/>
        </w:rPr>
        <w:t>uclear radiation particles/rays</w:t>
      </w:r>
    </w:p>
    <w:tbl>
      <w:tblPr>
        <w:tblStyle w:val="TableGrid"/>
        <w:tblW w:w="1017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8"/>
      </w:tblGrid>
      <w:tr w:rsidR="006F4C22" w:rsidRPr="002C1C22" w14:paraId="7DBE180D" w14:textId="77777777" w:rsidTr="0012187B">
        <w:trPr>
          <w:cnfStyle w:val="100000000000" w:firstRow="1" w:lastRow="0" w:firstColumn="0" w:lastColumn="0" w:oddVBand="0" w:evenVBand="0" w:oddHBand="0" w:evenHBand="0" w:firstRowFirstColumn="0" w:firstRowLastColumn="0" w:lastRowFirstColumn="0" w:lastRowLastColumn="0"/>
        </w:trPr>
        <w:tc>
          <w:tcPr>
            <w:tcW w:w="50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9B9A3EF" w14:textId="77777777" w:rsidR="00117C4F" w:rsidRPr="002C1C22" w:rsidRDefault="00153D06" w:rsidP="00792D09">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Medium penetrating power</w:t>
            </w:r>
          </w:p>
          <w:p w14:paraId="75D00155" w14:textId="21D2D4B4" w:rsidR="006F4C22" w:rsidRPr="002C1C22" w:rsidRDefault="00117C4F" w:rsidP="00792D09">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 xml:space="preserve">The highest ionising power of all three </w:t>
            </w:r>
          </w:p>
          <w:p w14:paraId="78AA3064" w14:textId="405425E9" w:rsidR="006F4C22" w:rsidRPr="002C1C22" w:rsidRDefault="00153D06" w:rsidP="00792D09">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Has a range of around 15 cm in air</w:t>
            </w:r>
          </w:p>
          <w:p w14:paraId="3537AFD4" w14:textId="023B846E" w:rsidR="006F4C22" w:rsidRPr="002C1C22" w:rsidRDefault="00153D06" w:rsidP="00792D09">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Has medium ionising power</w:t>
            </w:r>
          </w:p>
          <w:p w14:paraId="043DB1F6" w14:textId="1A06641E" w:rsidR="006F4C22" w:rsidRPr="002C1C22" w:rsidRDefault="00153D06" w:rsidP="00792D09">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 xml:space="preserve">Has the longest range of all three </w:t>
            </w:r>
          </w:p>
          <w:p w14:paraId="19DAEC8D" w14:textId="77777777" w:rsidR="006F4C22" w:rsidRPr="002C1C22" w:rsidRDefault="006F4C22" w:rsidP="006F4C22">
            <w:pPr>
              <w:jc w:val="left"/>
              <w:rPr>
                <w:b w:val="0"/>
                <w:szCs w:val="22"/>
              </w:rPr>
            </w:pPr>
          </w:p>
        </w:tc>
        <w:tc>
          <w:tcPr>
            <w:tcW w:w="508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9279795" w14:textId="6E24EF8A" w:rsidR="006F4C22" w:rsidRPr="002C1C22" w:rsidRDefault="00153D06" w:rsidP="00153D06">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Has a range of 3</w:t>
            </w:r>
            <w:r w:rsidR="00DD4981" w:rsidRPr="002C1C22">
              <w:rPr>
                <w:rFonts w:asciiTheme="minorHAnsi" w:eastAsia="Times New Roman" w:hAnsiTheme="minorHAnsi"/>
                <w:b w:val="0"/>
                <w:sz w:val="22"/>
                <w:szCs w:val="22"/>
              </w:rPr>
              <w:t>–</w:t>
            </w:r>
            <w:r w:rsidR="006F4C22" w:rsidRPr="002C1C22">
              <w:rPr>
                <w:rFonts w:asciiTheme="minorHAnsi" w:eastAsia="Times New Roman" w:hAnsiTheme="minorHAnsi"/>
                <w:b w:val="0"/>
                <w:sz w:val="22"/>
                <w:szCs w:val="22"/>
              </w:rPr>
              <w:t xml:space="preserve">5 cm in air </w:t>
            </w:r>
          </w:p>
          <w:p w14:paraId="23F68609" w14:textId="26F3B2F4" w:rsidR="006F4C22" w:rsidRPr="002C1C22" w:rsidRDefault="00153D06" w:rsidP="00153D06">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 xml:space="preserve">The lowest ionising power of all three </w:t>
            </w:r>
          </w:p>
          <w:p w14:paraId="533FFAA1" w14:textId="27EF6B4A" w:rsidR="006F4C22" w:rsidRPr="002C1C22" w:rsidRDefault="00153D06" w:rsidP="00153D06">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Low penetrating power</w:t>
            </w:r>
          </w:p>
          <w:p w14:paraId="4A8CFB72" w14:textId="7F16C779" w:rsidR="006F4C22" w:rsidRPr="002C1C22" w:rsidRDefault="00153D06" w:rsidP="00153D06">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006F4C22" w:rsidRPr="002C1C22">
              <w:rPr>
                <w:rFonts w:asciiTheme="minorHAnsi" w:eastAsia="Times New Roman" w:hAnsiTheme="minorHAnsi"/>
                <w:b w:val="0"/>
                <w:sz w:val="22"/>
                <w:szCs w:val="22"/>
              </w:rPr>
              <w:t>High penetrating power</w:t>
            </w:r>
          </w:p>
          <w:p w14:paraId="7EB1956B" w14:textId="77777777" w:rsidR="006F4C22" w:rsidRPr="002C1C22" w:rsidRDefault="006F4C22" w:rsidP="006F4C22">
            <w:pPr>
              <w:jc w:val="left"/>
              <w:rPr>
                <w:b w:val="0"/>
                <w:szCs w:val="22"/>
              </w:rPr>
            </w:pPr>
          </w:p>
        </w:tc>
      </w:tr>
    </w:tbl>
    <w:p w14:paraId="3955CE06" w14:textId="6E3389E4" w:rsidR="008A50F8" w:rsidRPr="002C1C22" w:rsidRDefault="0012187B" w:rsidP="00792D09">
      <w:pPr>
        <w:tabs>
          <w:tab w:val="left" w:pos="851"/>
        </w:tabs>
        <w:ind w:left="360"/>
      </w:pPr>
      <w:r w:rsidRPr="002C1C22">
        <w:tab/>
      </w:r>
      <w:r w:rsidR="008A50F8" w:rsidRPr="002C1C22">
        <w:t>Place the stateme</w:t>
      </w:r>
      <w:r w:rsidR="007F2798" w:rsidRPr="002C1C22">
        <w:t xml:space="preserve">nts in the correct </w:t>
      </w:r>
      <w:r w:rsidR="006F6578" w:rsidRPr="002C1C22">
        <w:t>box</w:t>
      </w:r>
      <w:r w:rsidR="006F4C22" w:rsidRPr="002C1C22">
        <w:t>.</w:t>
      </w:r>
    </w:p>
    <w:p w14:paraId="2BCD846A" w14:textId="21F5C706" w:rsidR="007F2798" w:rsidRPr="009F5E36" w:rsidRDefault="007F2798" w:rsidP="008A50F8">
      <w:pPr>
        <w:tabs>
          <w:tab w:val="left" w:pos="1159"/>
        </w:tabs>
        <w:ind w:left="360"/>
        <w:rPr>
          <w:sz w:val="12"/>
        </w:rPr>
      </w:pPr>
    </w:p>
    <w:tbl>
      <w:tblPr>
        <w:tblStyle w:val="TableGrid"/>
        <w:tblW w:w="9355" w:type="dxa"/>
        <w:tblInd w:w="851" w:type="dxa"/>
        <w:tblLook w:val="04A0" w:firstRow="1" w:lastRow="0" w:firstColumn="1" w:lastColumn="0" w:noHBand="0" w:noVBand="1"/>
      </w:tblPr>
      <w:tblGrid>
        <w:gridCol w:w="1134"/>
        <w:gridCol w:w="2740"/>
        <w:gridCol w:w="2740"/>
        <w:gridCol w:w="2741"/>
      </w:tblGrid>
      <w:tr w:rsidR="002176F3" w:rsidRPr="002C1C22" w14:paraId="1E445EE7" w14:textId="77777777" w:rsidTr="00E8656D">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right w:val="single" w:sz="12" w:space="0" w:color="auto"/>
            </w:tcBorders>
          </w:tcPr>
          <w:p w14:paraId="065DA4E3" w14:textId="77777777" w:rsidR="002176F3" w:rsidRPr="002C1C22" w:rsidRDefault="002176F3" w:rsidP="00673C21">
            <w:pPr>
              <w:tabs>
                <w:tab w:val="left" w:pos="1159"/>
              </w:tabs>
            </w:pPr>
          </w:p>
        </w:tc>
        <w:tc>
          <w:tcPr>
            <w:tcW w:w="2740" w:type="dxa"/>
            <w:tcBorders>
              <w:left w:val="single" w:sz="12" w:space="0" w:color="auto"/>
            </w:tcBorders>
          </w:tcPr>
          <w:p w14:paraId="518B4BCA" w14:textId="77777777" w:rsidR="002176F3" w:rsidRPr="002C1C22" w:rsidRDefault="002176F3" w:rsidP="00673C21">
            <w:pPr>
              <w:tabs>
                <w:tab w:val="left" w:pos="1159"/>
              </w:tabs>
            </w:pPr>
            <w:r w:rsidRPr="002C1C22">
              <w:t>Range</w:t>
            </w:r>
          </w:p>
        </w:tc>
        <w:tc>
          <w:tcPr>
            <w:tcW w:w="2740" w:type="dxa"/>
          </w:tcPr>
          <w:p w14:paraId="67E76E7B" w14:textId="77777777" w:rsidR="002176F3" w:rsidRPr="002C1C22" w:rsidRDefault="002176F3" w:rsidP="00673C21">
            <w:pPr>
              <w:tabs>
                <w:tab w:val="left" w:pos="1159"/>
              </w:tabs>
            </w:pPr>
            <w:r w:rsidRPr="002C1C22">
              <w:t>Ionising Power</w:t>
            </w:r>
          </w:p>
        </w:tc>
        <w:tc>
          <w:tcPr>
            <w:tcW w:w="2741" w:type="dxa"/>
          </w:tcPr>
          <w:p w14:paraId="34864651" w14:textId="77777777" w:rsidR="002176F3" w:rsidRPr="002C1C22" w:rsidRDefault="002176F3" w:rsidP="00673C21">
            <w:pPr>
              <w:tabs>
                <w:tab w:val="left" w:pos="1159"/>
              </w:tabs>
            </w:pPr>
            <w:r w:rsidRPr="002C1C22">
              <w:t>Penetrating Power</w:t>
            </w:r>
          </w:p>
        </w:tc>
      </w:tr>
      <w:tr w:rsidR="007F2798" w:rsidRPr="002C1C22" w14:paraId="23C81366" w14:textId="77777777" w:rsidTr="00E939E6">
        <w:trPr>
          <w:trHeight w:val="850"/>
        </w:trPr>
        <w:tc>
          <w:tcPr>
            <w:tcW w:w="1134" w:type="dxa"/>
            <w:tcBorders>
              <w:right w:val="single" w:sz="12" w:space="0" w:color="auto"/>
            </w:tcBorders>
          </w:tcPr>
          <w:p w14:paraId="3FF996B7" w14:textId="77777777" w:rsidR="007F2798" w:rsidRPr="002C1C22" w:rsidRDefault="007F2798" w:rsidP="00673C21">
            <w:pPr>
              <w:tabs>
                <w:tab w:val="left" w:pos="1159"/>
              </w:tabs>
            </w:pPr>
            <w:r w:rsidRPr="002C1C22">
              <w:t>Alpha</w:t>
            </w:r>
          </w:p>
        </w:tc>
        <w:tc>
          <w:tcPr>
            <w:tcW w:w="2740" w:type="dxa"/>
            <w:tcBorders>
              <w:left w:val="single" w:sz="12" w:space="0" w:color="auto"/>
            </w:tcBorders>
          </w:tcPr>
          <w:p w14:paraId="6517B94E" w14:textId="77777777" w:rsidR="007F2798" w:rsidRPr="002C1C22" w:rsidRDefault="007F2798" w:rsidP="00673C21">
            <w:pPr>
              <w:tabs>
                <w:tab w:val="left" w:pos="1159"/>
              </w:tabs>
            </w:pPr>
          </w:p>
        </w:tc>
        <w:tc>
          <w:tcPr>
            <w:tcW w:w="2740" w:type="dxa"/>
          </w:tcPr>
          <w:p w14:paraId="5A2CC278" w14:textId="77777777" w:rsidR="007F2798" w:rsidRPr="002C1C22" w:rsidRDefault="007F2798" w:rsidP="00673C21">
            <w:pPr>
              <w:tabs>
                <w:tab w:val="left" w:pos="1159"/>
              </w:tabs>
            </w:pPr>
          </w:p>
        </w:tc>
        <w:tc>
          <w:tcPr>
            <w:tcW w:w="2741" w:type="dxa"/>
          </w:tcPr>
          <w:p w14:paraId="022D6D55" w14:textId="77777777" w:rsidR="007F2798" w:rsidRPr="002C1C22" w:rsidRDefault="007F2798" w:rsidP="00673C21">
            <w:pPr>
              <w:tabs>
                <w:tab w:val="left" w:pos="1159"/>
              </w:tabs>
            </w:pPr>
          </w:p>
        </w:tc>
      </w:tr>
      <w:tr w:rsidR="007F2798" w:rsidRPr="002C1C22" w14:paraId="3550A5F7" w14:textId="77777777" w:rsidTr="00E939E6">
        <w:trPr>
          <w:trHeight w:val="850"/>
        </w:trPr>
        <w:tc>
          <w:tcPr>
            <w:tcW w:w="1134" w:type="dxa"/>
            <w:tcBorders>
              <w:right w:val="single" w:sz="12" w:space="0" w:color="auto"/>
            </w:tcBorders>
          </w:tcPr>
          <w:p w14:paraId="4D9CE867" w14:textId="77777777" w:rsidR="007F2798" w:rsidRPr="002C1C22" w:rsidRDefault="007F2798" w:rsidP="00673C21">
            <w:pPr>
              <w:tabs>
                <w:tab w:val="left" w:pos="1159"/>
              </w:tabs>
            </w:pPr>
            <w:r w:rsidRPr="002C1C22">
              <w:t>Beta</w:t>
            </w:r>
          </w:p>
        </w:tc>
        <w:tc>
          <w:tcPr>
            <w:tcW w:w="2740" w:type="dxa"/>
            <w:tcBorders>
              <w:left w:val="single" w:sz="12" w:space="0" w:color="auto"/>
            </w:tcBorders>
          </w:tcPr>
          <w:p w14:paraId="178C98AD" w14:textId="77777777" w:rsidR="007F2798" w:rsidRPr="002C1C22" w:rsidRDefault="007F2798" w:rsidP="00673C21">
            <w:pPr>
              <w:tabs>
                <w:tab w:val="left" w:pos="1159"/>
              </w:tabs>
            </w:pPr>
          </w:p>
        </w:tc>
        <w:tc>
          <w:tcPr>
            <w:tcW w:w="2740" w:type="dxa"/>
          </w:tcPr>
          <w:p w14:paraId="07C9F5D9" w14:textId="77777777" w:rsidR="007F2798" w:rsidRPr="002C1C22" w:rsidRDefault="007F2798" w:rsidP="00673C21">
            <w:pPr>
              <w:tabs>
                <w:tab w:val="left" w:pos="1159"/>
              </w:tabs>
            </w:pPr>
          </w:p>
        </w:tc>
        <w:tc>
          <w:tcPr>
            <w:tcW w:w="2741" w:type="dxa"/>
          </w:tcPr>
          <w:p w14:paraId="69E946DE" w14:textId="77777777" w:rsidR="007F2798" w:rsidRPr="002C1C22" w:rsidRDefault="007F2798" w:rsidP="00673C21">
            <w:pPr>
              <w:tabs>
                <w:tab w:val="left" w:pos="1159"/>
              </w:tabs>
            </w:pPr>
          </w:p>
        </w:tc>
      </w:tr>
      <w:tr w:rsidR="007F2798" w:rsidRPr="002C1C22" w14:paraId="302716CF" w14:textId="77777777" w:rsidTr="00E939E6">
        <w:trPr>
          <w:trHeight w:val="850"/>
        </w:trPr>
        <w:tc>
          <w:tcPr>
            <w:tcW w:w="1134" w:type="dxa"/>
            <w:tcBorders>
              <w:right w:val="single" w:sz="12" w:space="0" w:color="auto"/>
            </w:tcBorders>
          </w:tcPr>
          <w:p w14:paraId="71FBBD1C" w14:textId="77777777" w:rsidR="007F2798" w:rsidRPr="002C1C22" w:rsidRDefault="007F2798" w:rsidP="00673C21">
            <w:pPr>
              <w:tabs>
                <w:tab w:val="left" w:pos="1159"/>
              </w:tabs>
            </w:pPr>
            <w:r w:rsidRPr="002C1C22">
              <w:t>Gamma</w:t>
            </w:r>
          </w:p>
        </w:tc>
        <w:tc>
          <w:tcPr>
            <w:tcW w:w="2740" w:type="dxa"/>
            <w:tcBorders>
              <w:left w:val="single" w:sz="12" w:space="0" w:color="auto"/>
            </w:tcBorders>
          </w:tcPr>
          <w:p w14:paraId="6192C6D8" w14:textId="77777777" w:rsidR="007F2798" w:rsidRPr="002C1C22" w:rsidRDefault="007F2798" w:rsidP="00673C21">
            <w:pPr>
              <w:tabs>
                <w:tab w:val="left" w:pos="1159"/>
              </w:tabs>
            </w:pPr>
          </w:p>
        </w:tc>
        <w:tc>
          <w:tcPr>
            <w:tcW w:w="2740" w:type="dxa"/>
          </w:tcPr>
          <w:p w14:paraId="56E3270E" w14:textId="77777777" w:rsidR="007F2798" w:rsidRPr="002C1C22" w:rsidRDefault="007F2798" w:rsidP="00673C21">
            <w:pPr>
              <w:tabs>
                <w:tab w:val="left" w:pos="1159"/>
              </w:tabs>
            </w:pPr>
          </w:p>
        </w:tc>
        <w:tc>
          <w:tcPr>
            <w:tcW w:w="2741" w:type="dxa"/>
          </w:tcPr>
          <w:p w14:paraId="635E3513" w14:textId="77777777" w:rsidR="007F2798" w:rsidRPr="002C1C22" w:rsidRDefault="007F2798" w:rsidP="00673C21">
            <w:pPr>
              <w:tabs>
                <w:tab w:val="left" w:pos="1159"/>
              </w:tabs>
            </w:pPr>
          </w:p>
        </w:tc>
      </w:tr>
    </w:tbl>
    <w:p w14:paraId="6F180117" w14:textId="77777777" w:rsidR="0012187B" w:rsidRPr="002C1C22" w:rsidRDefault="00336E75" w:rsidP="0012187B">
      <w:pPr>
        <w:widowControl w:val="0"/>
        <w:tabs>
          <w:tab w:val="left" w:pos="9278"/>
          <w:tab w:val="right" w:pos="10205"/>
        </w:tabs>
        <w:jc w:val="right"/>
        <w:rPr>
          <w:rFonts w:ascii="Calibri" w:hAnsi="Calibri"/>
          <w:i/>
          <w:sz w:val="20"/>
          <w:szCs w:val="20"/>
        </w:rPr>
      </w:pPr>
      <w:r w:rsidRPr="002C1C22">
        <w:rPr>
          <w:rFonts w:ascii="Calibri" w:hAnsi="Calibri"/>
          <w:i/>
          <w:sz w:val="20"/>
          <w:szCs w:val="20"/>
        </w:rPr>
        <w:t>6</w:t>
      </w:r>
      <w:r w:rsidR="00107B83" w:rsidRPr="002C1C22">
        <w:rPr>
          <w:rFonts w:ascii="Calibri" w:hAnsi="Calibri"/>
          <w:i/>
          <w:sz w:val="20"/>
          <w:szCs w:val="20"/>
        </w:rPr>
        <w:t xml:space="preserve"> marks</w:t>
      </w:r>
    </w:p>
    <w:p w14:paraId="13276C7E" w14:textId="77777777" w:rsidR="0012187B" w:rsidRPr="002C1C22" w:rsidRDefault="0012187B" w:rsidP="0012187B">
      <w:pPr>
        <w:widowControl w:val="0"/>
        <w:tabs>
          <w:tab w:val="left" w:pos="9278"/>
          <w:tab w:val="right" w:pos="10205"/>
        </w:tabs>
        <w:rPr>
          <w:rFonts w:ascii="Calibri" w:hAnsi="Calibri"/>
          <w:i/>
          <w:sz w:val="12"/>
          <w:szCs w:val="20"/>
        </w:rPr>
      </w:pPr>
    </w:p>
    <w:p w14:paraId="5D1DC741" w14:textId="7D71BC8A" w:rsidR="00E939E6" w:rsidRPr="002C1C22" w:rsidRDefault="0012187B" w:rsidP="00E939E6">
      <w:pPr>
        <w:widowControl w:val="0"/>
        <w:ind w:left="851" w:hanging="426"/>
      </w:pPr>
      <w:r w:rsidRPr="002C1C22">
        <w:t>b)</w:t>
      </w:r>
      <w:r w:rsidRPr="002C1C22">
        <w:tab/>
      </w:r>
      <w:r w:rsidR="000C016C" w:rsidRPr="002C1C22">
        <w:t>Gamma</w:t>
      </w:r>
      <w:r w:rsidR="00E939E6" w:rsidRPr="002C1C22">
        <w:t>-</w:t>
      </w:r>
      <w:r w:rsidRPr="002C1C22">
        <w:t>emitting nuclei are injected into a patient’s bloodstream and detected</w:t>
      </w:r>
      <w:r w:rsidR="00E939E6" w:rsidRPr="002C1C22">
        <w:t>. This method is</w:t>
      </w:r>
      <w:r w:rsidRPr="002C1C22">
        <w:t xml:space="preserve"> used to image </w:t>
      </w:r>
      <w:r w:rsidR="000C016C" w:rsidRPr="002C1C22">
        <w:t xml:space="preserve">the </w:t>
      </w:r>
      <w:r w:rsidRPr="002C1C22">
        <w:t>patient’</w:t>
      </w:r>
      <w:r w:rsidR="000C016C" w:rsidRPr="002C1C22">
        <w:t xml:space="preserve">s organs. </w:t>
      </w:r>
    </w:p>
    <w:p w14:paraId="5D8233E4" w14:textId="77777777" w:rsidR="00E939E6" w:rsidRPr="002C1C22" w:rsidRDefault="00E939E6" w:rsidP="00E939E6">
      <w:pPr>
        <w:widowControl w:val="0"/>
        <w:ind w:left="993" w:hanging="426"/>
      </w:pPr>
    </w:p>
    <w:p w14:paraId="0A790D36" w14:textId="0F5AF8D7" w:rsidR="008A50F8" w:rsidRPr="002C1C22" w:rsidRDefault="000C016C" w:rsidP="00E939E6">
      <w:pPr>
        <w:widowControl w:val="0"/>
        <w:ind w:left="851"/>
      </w:pPr>
      <w:r w:rsidRPr="002C1C22">
        <w:t>What properties of gamma radiation make it suitable for this use?</w:t>
      </w:r>
    </w:p>
    <w:p w14:paraId="484F1E67" w14:textId="77777777" w:rsidR="000C016C" w:rsidRPr="002C1C22" w:rsidRDefault="000C016C" w:rsidP="000C016C">
      <w:pPr>
        <w:widowControl w:val="0"/>
        <w:tabs>
          <w:tab w:val="right" w:leader="dot" w:pos="10204"/>
        </w:tabs>
        <w:spacing w:before="180"/>
        <w:ind w:left="851"/>
        <w:rPr>
          <w:rFonts w:ascii="Calibri" w:hAnsi="Calibri"/>
          <w:szCs w:val="22"/>
        </w:rPr>
      </w:pPr>
      <w:r w:rsidRPr="002C1C22">
        <w:rPr>
          <w:rFonts w:ascii="Calibri" w:hAnsi="Calibri"/>
          <w:szCs w:val="22"/>
        </w:rPr>
        <w:tab/>
      </w:r>
    </w:p>
    <w:p w14:paraId="1E4E3999" w14:textId="77777777" w:rsidR="000C016C" w:rsidRPr="002C1C22" w:rsidRDefault="000C016C" w:rsidP="000C016C">
      <w:pPr>
        <w:widowControl w:val="0"/>
        <w:tabs>
          <w:tab w:val="right" w:leader="dot" w:pos="10204"/>
        </w:tabs>
        <w:spacing w:before="180"/>
        <w:ind w:left="851"/>
        <w:rPr>
          <w:rFonts w:ascii="Calibri" w:hAnsi="Calibri"/>
          <w:szCs w:val="22"/>
        </w:rPr>
      </w:pPr>
      <w:r w:rsidRPr="002C1C22">
        <w:rPr>
          <w:rFonts w:ascii="Calibri" w:hAnsi="Calibri"/>
          <w:szCs w:val="22"/>
        </w:rPr>
        <w:tab/>
      </w:r>
    </w:p>
    <w:p w14:paraId="080E5273" w14:textId="287DC83E" w:rsidR="0059067B" w:rsidRPr="002C1C22" w:rsidRDefault="0059067B" w:rsidP="000C016C">
      <w:pPr>
        <w:widowControl w:val="0"/>
        <w:tabs>
          <w:tab w:val="right" w:leader="dot" w:pos="10204"/>
        </w:tabs>
        <w:spacing w:before="180"/>
        <w:ind w:left="851"/>
        <w:rPr>
          <w:rFonts w:ascii="Calibri" w:hAnsi="Calibri"/>
          <w:szCs w:val="22"/>
        </w:rPr>
      </w:pPr>
      <w:r w:rsidRPr="002C1C22">
        <w:rPr>
          <w:rFonts w:ascii="Calibri" w:hAnsi="Calibri"/>
          <w:szCs w:val="22"/>
        </w:rPr>
        <w:tab/>
      </w:r>
    </w:p>
    <w:p w14:paraId="3A0476CD" w14:textId="4A610BCB" w:rsidR="000C016C" w:rsidRPr="002C1C22" w:rsidRDefault="000C016C" w:rsidP="000C016C">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0059067B" w:rsidRPr="002C1C22">
        <w:rPr>
          <w:rFonts w:ascii="Calibri" w:hAnsi="Calibri"/>
          <w:i/>
          <w:sz w:val="20"/>
          <w:szCs w:val="20"/>
        </w:rPr>
        <w:t>2</w:t>
      </w:r>
      <w:r w:rsidRPr="002C1C22">
        <w:rPr>
          <w:rFonts w:ascii="Calibri" w:hAnsi="Calibri"/>
          <w:i/>
          <w:sz w:val="20"/>
          <w:szCs w:val="20"/>
        </w:rPr>
        <w:t xml:space="preserve"> mark</w:t>
      </w:r>
      <w:r w:rsidR="0059067B" w:rsidRPr="002C1C22">
        <w:rPr>
          <w:rFonts w:ascii="Calibri" w:hAnsi="Calibri"/>
          <w:i/>
          <w:sz w:val="20"/>
          <w:szCs w:val="20"/>
        </w:rPr>
        <w:t>s</w:t>
      </w:r>
    </w:p>
    <w:p w14:paraId="3BC30435" w14:textId="77777777" w:rsidR="000039F1" w:rsidRPr="002C1C22" w:rsidRDefault="000039F1" w:rsidP="000039F1"/>
    <w:p w14:paraId="43853966" w14:textId="002D5BC7" w:rsidR="000039F1" w:rsidRPr="002C1C22" w:rsidRDefault="00D72155" w:rsidP="000039F1">
      <w:pPr>
        <w:ind w:left="426" w:hanging="426"/>
        <w:rPr>
          <w:rFonts w:cs="Tahoma"/>
        </w:rPr>
      </w:pPr>
      <w:r w:rsidRPr="002C1C22">
        <w:rPr>
          <w:rFonts w:cs="Tahoma"/>
        </w:rPr>
        <w:t>2</w:t>
      </w:r>
      <w:r w:rsidR="000039F1" w:rsidRPr="002C1C22">
        <w:rPr>
          <w:rFonts w:cs="Tahoma"/>
        </w:rPr>
        <w:t>.</w:t>
      </w:r>
      <w:r w:rsidR="000039F1" w:rsidRPr="002C1C22">
        <w:rPr>
          <w:rFonts w:cs="Tahoma"/>
        </w:rPr>
        <w:tab/>
      </w:r>
      <w:proofErr w:type="gramStart"/>
      <w:r w:rsidR="000039F1" w:rsidRPr="002C1C22">
        <w:rPr>
          <w:rFonts w:cs="Tahoma"/>
        </w:rPr>
        <w:t>a</w:t>
      </w:r>
      <w:proofErr w:type="gramEnd"/>
      <w:r w:rsidR="000039F1" w:rsidRPr="002C1C22">
        <w:rPr>
          <w:rFonts w:cs="Tahoma"/>
        </w:rPr>
        <w:t>)</w:t>
      </w:r>
      <w:r w:rsidR="000039F1" w:rsidRPr="002C1C22">
        <w:rPr>
          <w:rFonts w:cs="Tahoma"/>
        </w:rPr>
        <w:tab/>
        <w:t>Why would a nucleus emit radiation?</w:t>
      </w:r>
      <w:bookmarkStart w:id="19" w:name="OLE_LINK3"/>
      <w:bookmarkStart w:id="20" w:name="OLE_LINK4"/>
      <w:r w:rsidR="000039F1" w:rsidRPr="002C1C22">
        <w:rPr>
          <w:rFonts w:cs="Tahoma"/>
        </w:rPr>
        <w:tab/>
      </w:r>
    </w:p>
    <w:bookmarkEnd w:id="19"/>
    <w:bookmarkEnd w:id="20"/>
    <w:p w14:paraId="68F7D738" w14:textId="77777777" w:rsidR="000039F1" w:rsidRPr="002C1C22" w:rsidRDefault="000039F1" w:rsidP="00E8656D">
      <w:pPr>
        <w:widowControl w:val="0"/>
        <w:tabs>
          <w:tab w:val="right" w:leader="dot" w:pos="10204"/>
        </w:tabs>
        <w:spacing w:before="180"/>
        <w:ind w:left="851"/>
        <w:rPr>
          <w:rFonts w:ascii="Calibri" w:hAnsi="Calibri"/>
          <w:szCs w:val="22"/>
        </w:rPr>
      </w:pPr>
      <w:r w:rsidRPr="002C1C22">
        <w:rPr>
          <w:rFonts w:ascii="Calibri" w:hAnsi="Calibri"/>
          <w:szCs w:val="22"/>
        </w:rPr>
        <w:tab/>
      </w:r>
    </w:p>
    <w:p w14:paraId="07085F08" w14:textId="77777777" w:rsidR="000039F1" w:rsidRPr="002C1C22" w:rsidRDefault="000039F1" w:rsidP="00E8656D">
      <w:pPr>
        <w:widowControl w:val="0"/>
        <w:tabs>
          <w:tab w:val="right" w:leader="dot" w:pos="10204"/>
        </w:tabs>
        <w:spacing w:before="180"/>
        <w:ind w:left="851"/>
        <w:rPr>
          <w:rFonts w:ascii="Calibri" w:hAnsi="Calibri"/>
          <w:szCs w:val="22"/>
        </w:rPr>
      </w:pPr>
      <w:r w:rsidRPr="002C1C22">
        <w:rPr>
          <w:rFonts w:ascii="Calibri" w:hAnsi="Calibri"/>
          <w:szCs w:val="22"/>
        </w:rPr>
        <w:tab/>
      </w:r>
    </w:p>
    <w:p w14:paraId="673267A8" w14:textId="77777777" w:rsidR="000039F1" w:rsidRPr="002C1C22" w:rsidRDefault="000039F1" w:rsidP="007970E0">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60FC7781" w14:textId="042F875E" w:rsidR="00E127AC" w:rsidRPr="002C1C22" w:rsidRDefault="000039F1" w:rsidP="000039F1">
      <w:pPr>
        <w:ind w:left="426" w:hanging="426"/>
        <w:rPr>
          <w:rFonts w:cs="Tahoma"/>
        </w:rPr>
      </w:pPr>
      <w:r w:rsidRPr="002C1C22">
        <w:rPr>
          <w:rFonts w:cs="Tahoma"/>
        </w:rPr>
        <w:tab/>
        <w:t>b)</w:t>
      </w:r>
      <w:r w:rsidR="00D86848" w:rsidRPr="002C1C22">
        <w:rPr>
          <w:rFonts w:cs="Tahoma"/>
        </w:rPr>
        <w:tab/>
      </w:r>
      <w:r w:rsidR="00E127AC" w:rsidRPr="002C1C22">
        <w:rPr>
          <w:rFonts w:cs="Tahoma"/>
        </w:rPr>
        <w:t>Which of the following statements are true</w:t>
      </w:r>
      <w:r w:rsidR="00B82C9F" w:rsidRPr="002C1C22">
        <w:rPr>
          <w:rFonts w:cs="Tahoma"/>
        </w:rPr>
        <w:t xml:space="preserve">?  </w:t>
      </w:r>
      <w:r w:rsidR="005E24F6" w:rsidRPr="002C1C22">
        <w:rPr>
          <w:rFonts w:cs="Tahoma"/>
        </w:rPr>
        <w:tab/>
      </w:r>
    </w:p>
    <w:p w14:paraId="27223DB7" w14:textId="77777777" w:rsidR="009F5E36" w:rsidRPr="009F5E36" w:rsidRDefault="000039F1" w:rsidP="005E24F6">
      <w:pPr>
        <w:ind w:left="851" w:hanging="426"/>
        <w:rPr>
          <w:rFonts w:cs="Tahoma"/>
          <w:b/>
          <w:sz w:val="12"/>
        </w:rPr>
      </w:pPr>
      <w:r w:rsidRPr="002C1C22">
        <w:rPr>
          <w:rFonts w:cs="Tahoma"/>
          <w:b/>
        </w:rPr>
        <w:tab/>
      </w:r>
    </w:p>
    <w:p w14:paraId="77EC601E" w14:textId="7603DA3A" w:rsidR="005E24F6" w:rsidRPr="002C1C22" w:rsidRDefault="009F5E36" w:rsidP="005E24F6">
      <w:pPr>
        <w:ind w:left="851" w:hanging="426"/>
        <w:rPr>
          <w:rFonts w:cs="Tahoma"/>
        </w:rPr>
      </w:pPr>
      <w:r>
        <w:rPr>
          <w:rFonts w:cs="Tahoma"/>
          <w:b/>
        </w:rPr>
        <w:tab/>
      </w:r>
      <w:r w:rsidR="005E24F6" w:rsidRPr="002C1C22">
        <w:rPr>
          <w:rFonts w:cs="Tahoma"/>
          <w:b/>
        </w:rPr>
        <w:t>A</w:t>
      </w:r>
      <w:r w:rsidR="005E24F6" w:rsidRPr="002C1C22">
        <w:rPr>
          <w:rFonts w:cs="Tahoma"/>
          <w:b/>
        </w:rPr>
        <w:tab/>
      </w:r>
      <w:r w:rsidR="0074262D" w:rsidRPr="002C1C22">
        <w:rPr>
          <w:rFonts w:cs="Tahoma"/>
          <w:bCs/>
          <w:szCs w:val="22"/>
        </w:rPr>
        <w:sym w:font="Wingdings 2" w:char="F0A3"/>
      </w:r>
      <w:r w:rsidR="0074262D" w:rsidRPr="002C1C22">
        <w:rPr>
          <w:rFonts w:cs="Tahoma"/>
          <w:bCs/>
          <w:szCs w:val="22"/>
        </w:rPr>
        <w:tab/>
      </w:r>
      <w:r w:rsidR="005E24F6" w:rsidRPr="002C1C22">
        <w:rPr>
          <w:rFonts w:cs="Tahoma"/>
        </w:rPr>
        <w:t xml:space="preserve">Activity is the number of stable nuclei recorded each second by a detector </w:t>
      </w:r>
    </w:p>
    <w:p w14:paraId="4230573C" w14:textId="06D44E40" w:rsidR="005E24F6" w:rsidRPr="002C1C22" w:rsidRDefault="000039F1" w:rsidP="005E24F6">
      <w:pPr>
        <w:ind w:left="851" w:hanging="426"/>
        <w:rPr>
          <w:rFonts w:cs="Tahoma"/>
        </w:rPr>
      </w:pPr>
      <w:r w:rsidRPr="002C1C22">
        <w:rPr>
          <w:rFonts w:cs="Tahoma"/>
          <w:b/>
        </w:rPr>
        <w:tab/>
      </w:r>
      <w:r w:rsidR="005E24F6" w:rsidRPr="002C1C22">
        <w:rPr>
          <w:rFonts w:cs="Tahoma"/>
          <w:b/>
        </w:rPr>
        <w:t>B</w:t>
      </w:r>
      <w:r w:rsidR="005E24F6" w:rsidRPr="002C1C22">
        <w:rPr>
          <w:rFonts w:cs="Tahoma"/>
        </w:rPr>
        <w:tab/>
      </w:r>
      <w:r w:rsidR="0074262D" w:rsidRPr="002C1C22">
        <w:rPr>
          <w:rFonts w:cs="Tahoma"/>
          <w:bCs/>
          <w:szCs w:val="22"/>
        </w:rPr>
        <w:sym w:font="Wingdings 2" w:char="F0A3"/>
      </w:r>
      <w:r w:rsidR="0074262D" w:rsidRPr="002C1C22">
        <w:rPr>
          <w:rFonts w:cs="Tahoma"/>
          <w:bCs/>
          <w:szCs w:val="22"/>
        </w:rPr>
        <w:tab/>
      </w:r>
      <w:r w:rsidR="005E24F6" w:rsidRPr="002C1C22">
        <w:rPr>
          <w:rFonts w:cs="Tahoma"/>
        </w:rPr>
        <w:t>Radioactive decay is a systematic process</w:t>
      </w:r>
    </w:p>
    <w:p w14:paraId="538F67D8" w14:textId="19CA9530" w:rsidR="005E24F6" w:rsidRPr="002C1C22" w:rsidRDefault="000039F1" w:rsidP="005E24F6">
      <w:pPr>
        <w:ind w:left="851" w:hanging="426"/>
        <w:rPr>
          <w:rFonts w:cs="Tahoma"/>
        </w:rPr>
      </w:pPr>
      <w:r w:rsidRPr="002C1C22">
        <w:rPr>
          <w:rFonts w:cs="Tahoma"/>
          <w:b/>
        </w:rPr>
        <w:tab/>
      </w:r>
      <w:r w:rsidR="005E24F6" w:rsidRPr="002C1C22">
        <w:rPr>
          <w:rFonts w:cs="Tahoma"/>
          <w:b/>
        </w:rPr>
        <w:t>C</w:t>
      </w:r>
      <w:r w:rsidR="005E24F6" w:rsidRPr="002C1C22">
        <w:rPr>
          <w:rFonts w:cs="Tahoma"/>
        </w:rPr>
        <w:tab/>
      </w:r>
      <w:r w:rsidR="0074262D" w:rsidRPr="002C1C22">
        <w:rPr>
          <w:rFonts w:cs="Tahoma"/>
          <w:bCs/>
          <w:szCs w:val="22"/>
        </w:rPr>
        <w:sym w:font="Wingdings 2" w:char="F0A3"/>
      </w:r>
      <w:r w:rsidR="0074262D" w:rsidRPr="002C1C22">
        <w:rPr>
          <w:rFonts w:cs="Tahoma"/>
          <w:bCs/>
          <w:szCs w:val="22"/>
        </w:rPr>
        <w:tab/>
      </w:r>
      <w:r w:rsidR="005E24F6" w:rsidRPr="002C1C22">
        <w:rPr>
          <w:rFonts w:cs="Tahoma"/>
        </w:rPr>
        <w:t xml:space="preserve">Activity is measured in </w:t>
      </w:r>
      <w:proofErr w:type="spellStart"/>
      <w:r w:rsidR="005E24F6" w:rsidRPr="002C1C22">
        <w:rPr>
          <w:rFonts w:cs="Tahoma"/>
        </w:rPr>
        <w:t>Grays</w:t>
      </w:r>
      <w:proofErr w:type="spellEnd"/>
    </w:p>
    <w:p w14:paraId="61FFB02F" w14:textId="77777777" w:rsidR="000039F1" w:rsidRPr="002C1C22" w:rsidRDefault="000039F1" w:rsidP="000039F1">
      <w:pPr>
        <w:ind w:left="851" w:hanging="426"/>
        <w:rPr>
          <w:rFonts w:cs="Tahoma"/>
        </w:rPr>
      </w:pPr>
      <w:r w:rsidRPr="002C1C22">
        <w:rPr>
          <w:rFonts w:cs="Tahoma"/>
          <w:b/>
        </w:rPr>
        <w:tab/>
      </w:r>
      <w:r w:rsidR="005E24F6" w:rsidRPr="002C1C22">
        <w:rPr>
          <w:rFonts w:cs="Tahoma"/>
          <w:b/>
        </w:rPr>
        <w:t>D</w:t>
      </w:r>
      <w:r w:rsidR="005E24F6" w:rsidRPr="002C1C22">
        <w:rPr>
          <w:rFonts w:cs="Tahoma"/>
        </w:rPr>
        <w:tab/>
      </w:r>
      <w:r w:rsidR="0074262D" w:rsidRPr="002C1C22">
        <w:rPr>
          <w:rFonts w:cs="Tahoma"/>
          <w:bCs/>
          <w:szCs w:val="22"/>
        </w:rPr>
        <w:sym w:font="Wingdings 2" w:char="F0A3"/>
      </w:r>
      <w:r w:rsidR="0074262D" w:rsidRPr="002C1C22">
        <w:rPr>
          <w:rFonts w:cs="Tahoma"/>
          <w:bCs/>
          <w:szCs w:val="22"/>
        </w:rPr>
        <w:tab/>
      </w:r>
      <w:r w:rsidR="005E24F6" w:rsidRPr="002C1C22">
        <w:rPr>
          <w:rFonts w:cs="Tahoma"/>
        </w:rPr>
        <w:t>Activity is the rate at which a s</w:t>
      </w:r>
      <w:r w:rsidR="008C0959" w:rsidRPr="002C1C22">
        <w:rPr>
          <w:rFonts w:cs="Tahoma"/>
        </w:rPr>
        <w:t>ource of unstable nuclei decays</w:t>
      </w:r>
      <w:r w:rsidR="008C0959" w:rsidRPr="002C1C22">
        <w:rPr>
          <w:rFonts w:cs="Tahoma"/>
        </w:rPr>
        <w:tab/>
      </w:r>
    </w:p>
    <w:p w14:paraId="5081741E" w14:textId="2916DD88" w:rsidR="00C81DAF" w:rsidRPr="002C1C22" w:rsidRDefault="0074262D" w:rsidP="000039F1">
      <w:pPr>
        <w:ind w:left="851" w:hanging="426"/>
        <w:jc w:val="right"/>
        <w:rPr>
          <w:rFonts w:cs="Tahoma"/>
        </w:rPr>
      </w:pPr>
      <w:r w:rsidRPr="002C1C22">
        <w:rPr>
          <w:rFonts w:ascii="Calibri" w:hAnsi="Calibri"/>
          <w:i/>
          <w:sz w:val="20"/>
          <w:szCs w:val="20"/>
        </w:rPr>
        <w:t>1 mark</w:t>
      </w:r>
    </w:p>
    <w:p w14:paraId="4E1F0411" w14:textId="77777777" w:rsidR="00840514" w:rsidRPr="002C1C22" w:rsidRDefault="00840514" w:rsidP="00840514">
      <w:pPr>
        <w:pStyle w:val="ListParagraph"/>
        <w:rPr>
          <w:rFonts w:cs="Tahoma"/>
        </w:rPr>
      </w:pPr>
    </w:p>
    <w:p w14:paraId="38059B94" w14:textId="4DA1E130" w:rsidR="0074262D" w:rsidRPr="002C1C22" w:rsidRDefault="00D72155" w:rsidP="005E24F6">
      <w:pPr>
        <w:tabs>
          <w:tab w:val="right" w:pos="10205"/>
        </w:tabs>
        <w:ind w:left="426" w:hanging="426"/>
        <w:rPr>
          <w:rFonts w:cs="Tahoma"/>
        </w:rPr>
      </w:pPr>
      <w:r w:rsidRPr="002C1C22">
        <w:rPr>
          <w:rFonts w:cs="Tahoma"/>
        </w:rPr>
        <w:t>3</w:t>
      </w:r>
      <w:r w:rsidR="00D86848" w:rsidRPr="002C1C22">
        <w:rPr>
          <w:rFonts w:cs="Tahoma"/>
        </w:rPr>
        <w:t>.</w:t>
      </w:r>
      <w:r w:rsidR="00D86848" w:rsidRPr="002C1C22">
        <w:rPr>
          <w:rFonts w:cs="Tahoma"/>
        </w:rPr>
        <w:tab/>
      </w:r>
      <w:r w:rsidR="000039F1" w:rsidRPr="007970E0">
        <w:rPr>
          <w:rFonts w:cs="Tahoma"/>
          <w:spacing w:val="-3"/>
        </w:rPr>
        <w:t>What happens to</w:t>
      </w:r>
      <w:r w:rsidR="00840514" w:rsidRPr="007970E0">
        <w:rPr>
          <w:rFonts w:cs="Tahoma"/>
          <w:spacing w:val="-3"/>
        </w:rPr>
        <w:t xml:space="preserve"> the mass and charge of a nucleus when gamma radiation is emitted from an unstable nucleus?</w:t>
      </w:r>
      <w:r w:rsidR="005E24F6" w:rsidRPr="002C1C22">
        <w:rPr>
          <w:rFonts w:cs="Tahoma"/>
        </w:rPr>
        <w:tab/>
      </w:r>
    </w:p>
    <w:p w14:paraId="5AC8E311" w14:textId="77777777" w:rsidR="0074262D" w:rsidRPr="002C1C22" w:rsidRDefault="0074262D" w:rsidP="0074262D">
      <w:pPr>
        <w:widowControl w:val="0"/>
        <w:tabs>
          <w:tab w:val="right" w:leader="dot" w:pos="10204"/>
        </w:tabs>
        <w:spacing w:before="180"/>
        <w:ind w:left="426"/>
        <w:rPr>
          <w:rFonts w:ascii="Calibri" w:hAnsi="Calibri"/>
          <w:szCs w:val="22"/>
        </w:rPr>
      </w:pPr>
      <w:r w:rsidRPr="002C1C22">
        <w:rPr>
          <w:rFonts w:ascii="Calibri" w:hAnsi="Calibri"/>
          <w:szCs w:val="22"/>
        </w:rPr>
        <w:tab/>
      </w:r>
    </w:p>
    <w:p w14:paraId="67BBF357" w14:textId="77777777" w:rsidR="0074262D" w:rsidRPr="002C1C22" w:rsidRDefault="0074262D" w:rsidP="0074262D">
      <w:pPr>
        <w:widowControl w:val="0"/>
        <w:tabs>
          <w:tab w:val="right" w:leader="dot" w:pos="10204"/>
        </w:tabs>
        <w:spacing w:before="180"/>
        <w:ind w:left="426"/>
        <w:rPr>
          <w:rFonts w:ascii="Calibri" w:hAnsi="Calibri"/>
          <w:szCs w:val="22"/>
        </w:rPr>
      </w:pPr>
      <w:r w:rsidRPr="002C1C22">
        <w:rPr>
          <w:rFonts w:ascii="Calibri" w:hAnsi="Calibri"/>
          <w:szCs w:val="22"/>
        </w:rPr>
        <w:tab/>
      </w:r>
    </w:p>
    <w:p w14:paraId="30734D96" w14:textId="77777777" w:rsidR="0074262D" w:rsidRPr="002C1C22" w:rsidRDefault="0074262D" w:rsidP="0074262D">
      <w:pPr>
        <w:widowControl w:val="0"/>
        <w:tabs>
          <w:tab w:val="right" w:leader="dot" w:pos="10204"/>
        </w:tabs>
        <w:spacing w:before="180"/>
        <w:ind w:left="426"/>
        <w:rPr>
          <w:rFonts w:cs="Tahoma"/>
        </w:rPr>
      </w:pPr>
      <w:r w:rsidRPr="002C1C22">
        <w:rPr>
          <w:rFonts w:ascii="Calibri" w:hAnsi="Calibri"/>
          <w:szCs w:val="22"/>
        </w:rPr>
        <w:tab/>
      </w:r>
    </w:p>
    <w:p w14:paraId="52744C6E" w14:textId="77777777" w:rsidR="0074262D" w:rsidRPr="002C1C22" w:rsidRDefault="0074262D"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7ECC5167" w14:textId="6E164B65" w:rsidR="00372DD5" w:rsidRPr="002C1C22" w:rsidRDefault="0074262D" w:rsidP="002D0F2E">
      <w:pPr>
        <w:ind w:left="426" w:hanging="426"/>
        <w:rPr>
          <w:rFonts w:cs="Tahoma"/>
        </w:rPr>
      </w:pPr>
      <w:r w:rsidRPr="002C1C22">
        <w:rPr>
          <w:rFonts w:cs="Tahoma"/>
          <w:noProof/>
          <w:lang w:eastAsia="en-GB"/>
        </w:rPr>
        <w:lastRenderedPageBreak/>
        <mc:AlternateContent>
          <mc:Choice Requires="wpc">
            <w:drawing>
              <wp:anchor distT="0" distB="0" distL="114300" distR="114300" simplePos="0" relativeHeight="251635712" behindDoc="0" locked="0" layoutInCell="1" allowOverlap="1" wp14:anchorId="7FACF9A9" wp14:editId="4DD5B804">
                <wp:simplePos x="0" y="0"/>
                <wp:positionH relativeFrom="column">
                  <wp:posOffset>97568</wp:posOffset>
                </wp:positionH>
                <wp:positionV relativeFrom="paragraph">
                  <wp:posOffset>-16111</wp:posOffset>
                </wp:positionV>
                <wp:extent cx="6014720" cy="1861820"/>
                <wp:effectExtent l="0" t="0" r="0" b="0"/>
                <wp:wrapNone/>
                <wp:docPr id="735" name="Canvas 7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6" name="Text Box 736"/>
                        <wps:cNvSpPr txBox="1"/>
                        <wps:spPr>
                          <a:xfrm>
                            <a:off x="176270" y="330506"/>
                            <a:ext cx="2329423" cy="940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5F25B9" w14:textId="77777777" w:rsidR="004060DD" w:rsidRPr="006F4C22" w:rsidRDefault="004060DD">
                              <w:pPr>
                                <w:rPr>
                                  <w:b/>
                                </w:rPr>
                              </w:pPr>
                              <w:r w:rsidRPr="006F4C22">
                                <w:rPr>
                                  <w:b/>
                                </w:rPr>
                                <w:t>Extract one:</w:t>
                              </w:r>
                            </w:p>
                            <w:p w14:paraId="5B36FA4E" w14:textId="77777777" w:rsidR="004060DD" w:rsidRPr="006F4C22" w:rsidRDefault="004060DD">
                              <w:pPr>
                                <w:rPr>
                                  <w:sz w:val="12"/>
                                </w:rPr>
                              </w:pPr>
                            </w:p>
                            <w:p w14:paraId="672D62D7" w14:textId="49FCA60B" w:rsidR="004060DD" w:rsidRPr="006F4C22" w:rsidRDefault="004060DD">
                              <w:pPr>
                                <w:rPr>
                                  <w:i/>
                                </w:rPr>
                              </w:pPr>
                              <w:r>
                                <w:rPr>
                                  <w:i/>
                                </w:rPr>
                                <w:t>‘</w:t>
                              </w:r>
                              <w:r w:rsidRPr="006F4C22">
                                <w:rPr>
                                  <w:i/>
                                </w:rPr>
                                <w:t>A patient is exposed to gamma rays during a PET scan of their head and neck…</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Text Box 736"/>
                        <wps:cNvSpPr txBox="1"/>
                        <wps:spPr>
                          <a:xfrm>
                            <a:off x="2632183" y="330506"/>
                            <a:ext cx="2284201" cy="940153"/>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8CF579" w14:textId="4FD88209" w:rsidR="004060DD" w:rsidRPr="006F4C22" w:rsidRDefault="004060DD" w:rsidP="00E26F89">
                              <w:pPr>
                                <w:pStyle w:val="NormalWeb"/>
                                <w:spacing w:before="0" w:beforeAutospacing="0" w:after="0" w:afterAutospacing="0"/>
                                <w:rPr>
                                  <w:rFonts w:asciiTheme="minorHAnsi" w:hAnsiTheme="minorHAnsi"/>
                                </w:rPr>
                              </w:pPr>
                              <w:r w:rsidRPr="006F4C22">
                                <w:rPr>
                                  <w:rFonts w:asciiTheme="minorHAnsi" w:eastAsia="Times New Roman" w:hAnsiTheme="minorHAnsi"/>
                                  <w:b/>
                                  <w:bCs/>
                                  <w:sz w:val="22"/>
                                  <w:szCs w:val="22"/>
                                </w:rPr>
                                <w:t>Extract two:</w:t>
                              </w:r>
                            </w:p>
                            <w:p w14:paraId="5232A940" w14:textId="77777777" w:rsidR="004060DD" w:rsidRPr="006F4C22" w:rsidRDefault="004060DD" w:rsidP="00E26F89">
                              <w:pPr>
                                <w:pStyle w:val="NormalWeb"/>
                                <w:spacing w:before="0" w:beforeAutospacing="0" w:after="0" w:afterAutospacing="0"/>
                                <w:rPr>
                                  <w:rFonts w:asciiTheme="minorHAnsi" w:eastAsia="Times New Roman" w:hAnsiTheme="minorHAnsi"/>
                                  <w:i/>
                                  <w:iCs/>
                                  <w:sz w:val="12"/>
                                  <w:szCs w:val="22"/>
                                </w:rPr>
                              </w:pPr>
                            </w:p>
                            <w:p w14:paraId="3E7D8A47" w14:textId="105F4396" w:rsidR="004060DD" w:rsidRPr="006F4C22" w:rsidRDefault="004060DD" w:rsidP="00E26F89">
                              <w:pPr>
                                <w:pStyle w:val="NormalWeb"/>
                                <w:spacing w:before="0" w:beforeAutospacing="0" w:after="0" w:afterAutospacing="0"/>
                                <w:rPr>
                                  <w:rFonts w:asciiTheme="minorHAnsi" w:hAnsiTheme="minorHAnsi"/>
                                </w:rPr>
                              </w:pPr>
                              <w:r>
                                <w:rPr>
                                  <w:rFonts w:asciiTheme="minorHAnsi" w:eastAsia="Times New Roman" w:hAnsiTheme="minorHAnsi"/>
                                  <w:i/>
                                  <w:iCs/>
                                  <w:sz w:val="22"/>
                                  <w:szCs w:val="22"/>
                                </w:rPr>
                                <w:t>‘</w:t>
                              </w:r>
                              <w:r w:rsidRPr="006F4C22">
                                <w:rPr>
                                  <w:rFonts w:asciiTheme="minorHAnsi" w:eastAsia="Times New Roman" w:hAnsiTheme="minorHAnsi"/>
                                  <w:i/>
                                  <w:iCs/>
                                  <w:sz w:val="22"/>
                                  <w:szCs w:val="22"/>
                                </w:rPr>
                                <w:t>A source of nuclear waste was not contained properly and leaked into the surrounding work areas…</w:t>
                              </w:r>
                              <w:r>
                                <w:rPr>
                                  <w:rFonts w:asciiTheme="minorHAnsi" w:eastAsia="Times New Roman" w:hAnsiTheme="minorHAnsi"/>
                                  <w:i/>
                                  <w:iC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FACF9A9" id="Canvas 735" o:spid="_x0000_s1369" editas="canvas" style="position:absolute;left:0;text-align:left;margin-left:7.7pt;margin-top:-1.25pt;width:473.6pt;height:146.6pt;z-index:251635712;mso-position-horizontal-relative:text;mso-position-vertical-relative:text" coordsize="60147,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">
                <v:shape id="_x0000_s1370" type="#_x0000_t75" style="position:absolute;width:60147;height:18618;visibility:visible;mso-wrap-style:square">
                  <v:fill o:detectmouseclick="t"/>
                  <v:path o:connecttype="none"/>
                </v:shape>
                <v:shape id="Text Box 736" o:spid="_x0000_s1371" type="#_x0000_t202" style="position:absolute;left:1762;top:3305;width:23294;height:9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6+8MA&#10;AADcAAAADwAAAGRycy9kb3ducmV2LnhtbESPQUsDMRSE74L/ITzBm81aoa5r02KlLYKnVvH82Lwm&#10;wc3LksTt9t83QqHHYWa+YebL0XdioJhcYAWPkwoEcRu0Y6Pg+2vzUINIGVljF5gUnCjBcnF7M8dG&#10;hyPvaNhnIwqEU4MKbM59I2VqLXlMk9ATF+8QosdcZDRSRzwWuO/ktKpm0qPjsmCxp3dL7e/+zytY&#10;r8yLaWuMdl1r54bx5/Bptkrd341vryAyjfkavrQ/tILnp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W6+8MAAADcAAAADwAAAAAAAAAAAAAAAACYAgAAZHJzL2Rv&#10;d25yZXYueG1sUEsFBgAAAAAEAAQA9QAAAIgDAAAAAA==&#10;" fillcolor="white [3201]" strokeweight=".5pt">
                  <v:textbox>
                    <w:txbxContent>
                      <w:p w14:paraId="165F25B9" w14:textId="77777777" w:rsidR="004060DD" w:rsidRPr="006F4C22" w:rsidRDefault="004060DD">
                        <w:pPr>
                          <w:rPr>
                            <w:b/>
                          </w:rPr>
                        </w:pPr>
                        <w:r w:rsidRPr="006F4C22">
                          <w:rPr>
                            <w:b/>
                          </w:rPr>
                          <w:t>Extract one:</w:t>
                        </w:r>
                      </w:p>
                      <w:p w14:paraId="5B36FA4E" w14:textId="77777777" w:rsidR="004060DD" w:rsidRPr="006F4C22" w:rsidRDefault="004060DD">
                        <w:pPr>
                          <w:rPr>
                            <w:sz w:val="12"/>
                          </w:rPr>
                        </w:pPr>
                      </w:p>
                      <w:p w14:paraId="672D62D7" w14:textId="49FCA60B" w:rsidR="004060DD" w:rsidRPr="006F4C22" w:rsidRDefault="004060DD">
                        <w:pPr>
                          <w:rPr>
                            <w:i/>
                          </w:rPr>
                        </w:pPr>
                        <w:r>
                          <w:rPr>
                            <w:i/>
                          </w:rPr>
                          <w:t>‘</w:t>
                        </w:r>
                        <w:r w:rsidRPr="006F4C22">
                          <w:rPr>
                            <w:i/>
                          </w:rPr>
                          <w:t>A patient is exposed to gamma rays during a PET scan of their head and neck…</w:t>
                        </w:r>
                        <w:r>
                          <w:rPr>
                            <w:i/>
                          </w:rPr>
                          <w:t>’</w:t>
                        </w:r>
                      </w:p>
                    </w:txbxContent>
                  </v:textbox>
                </v:shape>
                <v:shape id="Text Box 736" o:spid="_x0000_s1372" type="#_x0000_t202" style="position:absolute;left:26321;top:3305;width:22842;height:9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5KMQA&#10;AADcAAAADwAAAGRycy9kb3ducmV2LnhtbESPT2sCMRTE74LfITyht5q1Bf+sRpFCoZdSunrQ2yN5&#10;7kY3L8smXbd+elMoeBxm5jfMatO7WnTUButZwWScgSDW3lguFex3789zECEiG6w9k4JfCrBZDwcr&#10;zI2/8jd1RSxFgnDIUUEVY5NLGXRFDsPYN8TJO/nWYUyyLaVp8ZrgrpYvWTaVDi2nhQobeqtIX4of&#10;p8DwwbM+2s+b5ULbxe1rftadUk+jfrsEEamPj/B/+8MomL3O4O9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SjEAAAA3AAAAA8AAAAAAAAAAAAAAAAAmAIAAGRycy9k&#10;b3ducmV2LnhtbFBLBQYAAAAABAAEAPUAAACJAwAAAAA=&#10;" fillcolor="window" strokeweight=".5pt">
                  <v:textbox>
                    <w:txbxContent>
                      <w:p w14:paraId="528CF579" w14:textId="4FD88209" w:rsidR="004060DD" w:rsidRPr="006F4C22" w:rsidRDefault="004060DD" w:rsidP="00E26F89">
                        <w:pPr>
                          <w:pStyle w:val="NormalWeb"/>
                          <w:spacing w:before="0" w:beforeAutospacing="0" w:after="0" w:afterAutospacing="0"/>
                          <w:rPr>
                            <w:rFonts w:asciiTheme="minorHAnsi" w:hAnsiTheme="minorHAnsi"/>
                          </w:rPr>
                        </w:pPr>
                        <w:r w:rsidRPr="006F4C22">
                          <w:rPr>
                            <w:rFonts w:asciiTheme="minorHAnsi" w:eastAsia="Times New Roman" w:hAnsiTheme="minorHAnsi"/>
                            <w:b/>
                            <w:bCs/>
                            <w:sz w:val="22"/>
                            <w:szCs w:val="22"/>
                          </w:rPr>
                          <w:t>Extract two:</w:t>
                        </w:r>
                      </w:p>
                      <w:p w14:paraId="5232A940" w14:textId="77777777" w:rsidR="004060DD" w:rsidRPr="006F4C22" w:rsidRDefault="004060DD" w:rsidP="00E26F89">
                        <w:pPr>
                          <w:pStyle w:val="NormalWeb"/>
                          <w:spacing w:before="0" w:beforeAutospacing="0" w:after="0" w:afterAutospacing="0"/>
                          <w:rPr>
                            <w:rFonts w:asciiTheme="minorHAnsi" w:eastAsia="Times New Roman" w:hAnsiTheme="minorHAnsi"/>
                            <w:i/>
                            <w:iCs/>
                            <w:sz w:val="12"/>
                            <w:szCs w:val="22"/>
                          </w:rPr>
                        </w:pPr>
                      </w:p>
                      <w:p w14:paraId="3E7D8A47" w14:textId="105F4396" w:rsidR="004060DD" w:rsidRPr="006F4C22" w:rsidRDefault="004060DD" w:rsidP="00E26F89">
                        <w:pPr>
                          <w:pStyle w:val="NormalWeb"/>
                          <w:spacing w:before="0" w:beforeAutospacing="0" w:after="0" w:afterAutospacing="0"/>
                          <w:rPr>
                            <w:rFonts w:asciiTheme="minorHAnsi" w:hAnsiTheme="minorHAnsi"/>
                          </w:rPr>
                        </w:pPr>
                        <w:r>
                          <w:rPr>
                            <w:rFonts w:asciiTheme="minorHAnsi" w:eastAsia="Times New Roman" w:hAnsiTheme="minorHAnsi"/>
                            <w:i/>
                            <w:iCs/>
                            <w:sz w:val="22"/>
                            <w:szCs w:val="22"/>
                          </w:rPr>
                          <w:t>‘</w:t>
                        </w:r>
                        <w:r w:rsidRPr="006F4C22">
                          <w:rPr>
                            <w:rFonts w:asciiTheme="minorHAnsi" w:eastAsia="Times New Roman" w:hAnsiTheme="minorHAnsi"/>
                            <w:i/>
                            <w:iCs/>
                            <w:sz w:val="22"/>
                            <w:szCs w:val="22"/>
                          </w:rPr>
                          <w:t>A source of nuclear waste was not contained properly and leaked into the surrounding work areas…</w:t>
                        </w:r>
                        <w:r>
                          <w:rPr>
                            <w:rFonts w:asciiTheme="minorHAnsi" w:eastAsia="Times New Roman" w:hAnsiTheme="minorHAnsi"/>
                            <w:i/>
                            <w:iCs/>
                            <w:sz w:val="22"/>
                            <w:szCs w:val="22"/>
                          </w:rPr>
                          <w:t>’</w:t>
                        </w:r>
                      </w:p>
                    </w:txbxContent>
                  </v:textbox>
                </v:shape>
              </v:group>
            </w:pict>
          </mc:Fallback>
        </mc:AlternateContent>
      </w:r>
      <w:r w:rsidR="00D72155" w:rsidRPr="002C1C22">
        <w:rPr>
          <w:rFonts w:cs="Tahoma"/>
        </w:rPr>
        <w:t>4</w:t>
      </w:r>
      <w:r w:rsidR="00D86848" w:rsidRPr="002C1C22">
        <w:rPr>
          <w:rFonts w:cs="Tahoma"/>
        </w:rPr>
        <w:t>.</w:t>
      </w:r>
      <w:r w:rsidR="00D86848" w:rsidRPr="002C1C22">
        <w:rPr>
          <w:rFonts w:cs="Tahoma"/>
        </w:rPr>
        <w:tab/>
      </w:r>
      <w:r w:rsidR="00372DD5" w:rsidRPr="002C1C22">
        <w:rPr>
          <w:rFonts w:cs="Tahoma"/>
        </w:rPr>
        <w:t>Two extracts from a document of the office of nuclear regulation are displayed below.</w:t>
      </w:r>
    </w:p>
    <w:p w14:paraId="7F5BE0AA" w14:textId="5C607ABC" w:rsidR="00E26F89" w:rsidRPr="002C1C22" w:rsidRDefault="006F4C22" w:rsidP="00372DD5">
      <w:pPr>
        <w:pStyle w:val="ListParagraph"/>
        <w:tabs>
          <w:tab w:val="right" w:leader="dot" w:pos="10206"/>
        </w:tabs>
        <w:spacing w:before="120"/>
        <w:contextualSpacing w:val="0"/>
        <w:rPr>
          <w:rFonts w:cs="Tahoma"/>
        </w:rPr>
      </w:pPr>
      <w:r w:rsidRPr="002C1C22">
        <w:rPr>
          <w:rFonts w:cs="Tahoma"/>
          <w:noProof/>
          <w:lang w:eastAsia="en-GB"/>
        </w:rPr>
        <w:drawing>
          <wp:anchor distT="0" distB="0" distL="114300" distR="114300" simplePos="0" relativeHeight="251644928" behindDoc="0" locked="0" layoutInCell="1" allowOverlap="1" wp14:anchorId="5A5FDC92" wp14:editId="1B016239">
            <wp:simplePos x="0" y="0"/>
            <wp:positionH relativeFrom="column">
              <wp:posOffset>5242560</wp:posOffset>
            </wp:positionH>
            <wp:positionV relativeFrom="paragraph">
              <wp:posOffset>149035</wp:posOffset>
            </wp:positionV>
            <wp:extent cx="1088058" cy="951897"/>
            <wp:effectExtent l="0" t="0" r="0" b="635"/>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8058" cy="951897"/>
                    </a:xfrm>
                    <a:prstGeom prst="rect">
                      <a:avLst/>
                    </a:prstGeom>
                  </pic:spPr>
                </pic:pic>
              </a:graphicData>
            </a:graphic>
            <wp14:sizeRelH relativeFrom="page">
              <wp14:pctWidth>0</wp14:pctWidth>
            </wp14:sizeRelH>
            <wp14:sizeRelV relativeFrom="page">
              <wp14:pctHeight>0</wp14:pctHeight>
            </wp14:sizeRelV>
          </wp:anchor>
        </w:drawing>
      </w:r>
    </w:p>
    <w:p w14:paraId="02C6CA87" w14:textId="39F5D8DC" w:rsidR="002605D9" w:rsidRPr="002C1C22" w:rsidRDefault="002605D9" w:rsidP="00372DD5">
      <w:pPr>
        <w:pStyle w:val="ListParagraph"/>
        <w:tabs>
          <w:tab w:val="right" w:leader="dot" w:pos="10206"/>
        </w:tabs>
        <w:spacing w:before="120"/>
        <w:contextualSpacing w:val="0"/>
        <w:rPr>
          <w:rFonts w:cs="Tahoma"/>
        </w:rPr>
      </w:pPr>
    </w:p>
    <w:p w14:paraId="1F545EC2" w14:textId="3139E750" w:rsidR="002605D9" w:rsidRPr="002C1C22" w:rsidRDefault="002605D9" w:rsidP="00372DD5">
      <w:pPr>
        <w:pStyle w:val="ListParagraph"/>
        <w:tabs>
          <w:tab w:val="right" w:leader="dot" w:pos="10206"/>
        </w:tabs>
        <w:spacing w:before="120"/>
        <w:contextualSpacing w:val="0"/>
        <w:rPr>
          <w:rFonts w:cs="Tahoma"/>
        </w:rPr>
      </w:pPr>
    </w:p>
    <w:p w14:paraId="02C3F76C" w14:textId="427DEDC8" w:rsidR="002605D9" w:rsidRPr="002C1C22" w:rsidRDefault="002605D9" w:rsidP="00372DD5">
      <w:pPr>
        <w:pStyle w:val="ListParagraph"/>
        <w:tabs>
          <w:tab w:val="right" w:leader="dot" w:pos="10206"/>
        </w:tabs>
        <w:spacing w:before="120"/>
        <w:contextualSpacing w:val="0"/>
        <w:rPr>
          <w:rFonts w:cs="Tahoma"/>
        </w:rPr>
      </w:pPr>
    </w:p>
    <w:p w14:paraId="13AE3F9C" w14:textId="0C39FCD4" w:rsidR="00372DD5" w:rsidRPr="002C1C22" w:rsidRDefault="00372DD5" w:rsidP="005E24F6">
      <w:pPr>
        <w:pStyle w:val="ListParagraph"/>
        <w:tabs>
          <w:tab w:val="right" w:leader="dot" w:pos="10206"/>
        </w:tabs>
        <w:spacing w:before="120"/>
        <w:contextualSpacing w:val="0"/>
        <w:rPr>
          <w:rFonts w:cs="Tahoma"/>
        </w:rPr>
      </w:pPr>
    </w:p>
    <w:p w14:paraId="75D79187" w14:textId="0B7A4258" w:rsidR="0074262D" w:rsidRPr="002C1C22" w:rsidRDefault="00D86848" w:rsidP="005E24F6">
      <w:pPr>
        <w:tabs>
          <w:tab w:val="right" w:pos="10205"/>
        </w:tabs>
        <w:spacing w:before="120"/>
        <w:ind w:left="851" w:hanging="425"/>
        <w:rPr>
          <w:rFonts w:cs="Tahoma"/>
        </w:rPr>
      </w:pPr>
      <w:r w:rsidRPr="002C1C22">
        <w:rPr>
          <w:rFonts w:cs="Tahoma"/>
        </w:rPr>
        <w:t>a)</w:t>
      </w:r>
      <w:r w:rsidRPr="002C1C22">
        <w:rPr>
          <w:rFonts w:cs="Tahoma"/>
        </w:rPr>
        <w:tab/>
      </w:r>
      <w:r w:rsidR="00336E75" w:rsidRPr="002C1C22">
        <w:rPr>
          <w:rFonts w:cs="Tahoma"/>
        </w:rPr>
        <w:t>Explain</w:t>
      </w:r>
      <w:r w:rsidR="00E26F89" w:rsidRPr="002C1C22">
        <w:rPr>
          <w:rFonts w:cs="Tahoma"/>
        </w:rPr>
        <w:t xml:space="preserve"> which extract is an example of irradiation and which </w:t>
      </w:r>
      <w:proofErr w:type="gramStart"/>
      <w:r w:rsidR="00E26F89" w:rsidRPr="002C1C22">
        <w:rPr>
          <w:rFonts w:cs="Tahoma"/>
        </w:rPr>
        <w:t>is an example of contamination</w:t>
      </w:r>
      <w:proofErr w:type="gramEnd"/>
      <w:r w:rsidR="00E26F89" w:rsidRPr="002C1C22">
        <w:rPr>
          <w:rFonts w:cs="Tahoma"/>
        </w:rPr>
        <w:t>.</w:t>
      </w:r>
      <w:r w:rsidR="005E24F6" w:rsidRPr="002C1C22">
        <w:rPr>
          <w:rFonts w:cs="Tahoma"/>
        </w:rPr>
        <w:tab/>
      </w:r>
    </w:p>
    <w:p w14:paraId="126DFB9C" w14:textId="6C4FF173" w:rsidR="0074262D" w:rsidRPr="002C1C22" w:rsidRDefault="00336E75" w:rsidP="0074262D">
      <w:pPr>
        <w:widowControl w:val="0"/>
        <w:tabs>
          <w:tab w:val="right" w:leader="dot" w:pos="10204"/>
        </w:tabs>
        <w:spacing w:before="180"/>
        <w:ind w:left="851"/>
        <w:rPr>
          <w:rFonts w:ascii="Calibri" w:hAnsi="Calibri"/>
          <w:szCs w:val="22"/>
        </w:rPr>
      </w:pPr>
      <w:r w:rsidRPr="002C1C22">
        <w:rPr>
          <w:rFonts w:ascii="Calibri" w:hAnsi="Calibri"/>
          <w:b/>
          <w:szCs w:val="22"/>
        </w:rPr>
        <w:t xml:space="preserve">Irradiation: </w:t>
      </w:r>
      <w:r w:rsidR="0074262D" w:rsidRPr="002C1C22">
        <w:rPr>
          <w:rFonts w:ascii="Calibri" w:hAnsi="Calibri"/>
          <w:szCs w:val="22"/>
        </w:rPr>
        <w:tab/>
      </w:r>
    </w:p>
    <w:p w14:paraId="4C850643" w14:textId="264E24D7" w:rsidR="00336E75" w:rsidRPr="002C1C22" w:rsidRDefault="00336E75"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7FA9F175" w14:textId="35A113E9" w:rsidR="00E939E6" w:rsidRPr="002C1C22" w:rsidRDefault="00E939E6" w:rsidP="0074262D">
      <w:pPr>
        <w:widowControl w:val="0"/>
        <w:tabs>
          <w:tab w:val="right" w:leader="dot" w:pos="10204"/>
        </w:tabs>
        <w:spacing w:before="180"/>
        <w:ind w:left="851"/>
        <w:rPr>
          <w:rFonts w:ascii="Calibri" w:hAnsi="Calibri"/>
          <w:b/>
          <w:szCs w:val="22"/>
        </w:rPr>
      </w:pPr>
      <w:r w:rsidRPr="002C1C22">
        <w:rPr>
          <w:rFonts w:ascii="Calibri" w:hAnsi="Calibri"/>
          <w:szCs w:val="22"/>
        </w:rPr>
        <w:tab/>
      </w:r>
    </w:p>
    <w:p w14:paraId="44166039" w14:textId="51EEAD8E" w:rsidR="0074262D" w:rsidRPr="002C1C22" w:rsidRDefault="00336E75" w:rsidP="0074262D">
      <w:pPr>
        <w:widowControl w:val="0"/>
        <w:tabs>
          <w:tab w:val="right" w:leader="dot" w:pos="10204"/>
        </w:tabs>
        <w:spacing w:before="180"/>
        <w:ind w:left="851"/>
        <w:rPr>
          <w:rFonts w:ascii="Calibri" w:hAnsi="Calibri"/>
          <w:szCs w:val="22"/>
        </w:rPr>
      </w:pPr>
      <w:r w:rsidRPr="002C1C22">
        <w:rPr>
          <w:rFonts w:ascii="Calibri" w:hAnsi="Calibri"/>
          <w:b/>
          <w:szCs w:val="22"/>
        </w:rPr>
        <w:t xml:space="preserve">Contamination: </w:t>
      </w:r>
      <w:r w:rsidR="00D27C5A" w:rsidRPr="002C1C22">
        <w:rPr>
          <w:rFonts w:ascii="Calibri" w:hAnsi="Calibri"/>
          <w:szCs w:val="22"/>
        </w:rPr>
        <w:tab/>
      </w:r>
    </w:p>
    <w:p w14:paraId="1EE8002F" w14:textId="455BC7C4" w:rsidR="00336E75" w:rsidRPr="002C1C22" w:rsidRDefault="00336E75"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7F85959A" w14:textId="42C92B7B" w:rsidR="00E939E6" w:rsidRPr="002C1C22" w:rsidRDefault="00E939E6" w:rsidP="0074262D">
      <w:pPr>
        <w:widowControl w:val="0"/>
        <w:tabs>
          <w:tab w:val="right" w:leader="dot" w:pos="10204"/>
        </w:tabs>
        <w:spacing w:before="180"/>
        <w:ind w:left="851"/>
        <w:rPr>
          <w:rFonts w:ascii="Calibri" w:hAnsi="Calibri"/>
          <w:b/>
          <w:szCs w:val="22"/>
        </w:rPr>
      </w:pPr>
      <w:r w:rsidRPr="002C1C22">
        <w:rPr>
          <w:rFonts w:ascii="Calibri" w:hAnsi="Calibri"/>
          <w:szCs w:val="22"/>
        </w:rPr>
        <w:tab/>
      </w:r>
    </w:p>
    <w:p w14:paraId="29764B84" w14:textId="6E932321" w:rsidR="0074262D" w:rsidRPr="002C1C22" w:rsidRDefault="00336E75"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4</w:t>
      </w:r>
      <w:r w:rsidR="0074262D" w:rsidRPr="002C1C22">
        <w:rPr>
          <w:rFonts w:ascii="Calibri" w:hAnsi="Calibri"/>
          <w:i/>
          <w:sz w:val="20"/>
          <w:szCs w:val="20"/>
        </w:rPr>
        <w:t xml:space="preserve"> marks</w:t>
      </w:r>
    </w:p>
    <w:p w14:paraId="418E9B52" w14:textId="691AF0E7" w:rsidR="0074262D" w:rsidRPr="002C1C22" w:rsidRDefault="00D86848" w:rsidP="005E24F6">
      <w:pPr>
        <w:tabs>
          <w:tab w:val="right" w:pos="10205"/>
        </w:tabs>
        <w:ind w:left="851" w:hanging="425"/>
        <w:rPr>
          <w:rFonts w:cs="Tahoma"/>
        </w:rPr>
      </w:pPr>
      <w:r w:rsidRPr="002C1C22">
        <w:rPr>
          <w:rFonts w:cs="Tahoma"/>
        </w:rPr>
        <w:t>b)</w:t>
      </w:r>
      <w:r w:rsidRPr="002C1C22">
        <w:rPr>
          <w:rFonts w:cs="Tahoma"/>
        </w:rPr>
        <w:tab/>
      </w:r>
      <w:r w:rsidR="00E37F67" w:rsidRPr="002C1C22">
        <w:rPr>
          <w:rFonts w:cs="Tahoma"/>
          <w:spacing w:val="-1"/>
        </w:rPr>
        <w:t xml:space="preserve">Suggest </w:t>
      </w:r>
      <w:r w:rsidR="000F676E" w:rsidRPr="002C1C22">
        <w:rPr>
          <w:rFonts w:cs="Tahoma"/>
          <w:spacing w:val="-1"/>
        </w:rPr>
        <w:t xml:space="preserve">two </w:t>
      </w:r>
      <w:r w:rsidR="00E37F67" w:rsidRPr="002C1C22">
        <w:rPr>
          <w:rFonts w:cs="Tahoma"/>
          <w:spacing w:val="-1"/>
        </w:rPr>
        <w:t>precaution</w:t>
      </w:r>
      <w:r w:rsidR="000F676E" w:rsidRPr="002C1C22">
        <w:rPr>
          <w:rFonts w:cs="Tahoma"/>
          <w:spacing w:val="-1"/>
        </w:rPr>
        <w:t>s</w:t>
      </w:r>
      <w:r w:rsidR="00E37F67" w:rsidRPr="002C1C22">
        <w:rPr>
          <w:rFonts w:cs="Tahoma"/>
          <w:spacing w:val="-1"/>
        </w:rPr>
        <w:t xml:space="preserve"> that can be taken </w:t>
      </w:r>
      <w:r w:rsidR="00FD3946" w:rsidRPr="002C1C22">
        <w:rPr>
          <w:rFonts w:cs="Tahoma"/>
          <w:spacing w:val="-1"/>
        </w:rPr>
        <w:t>to protect against</w:t>
      </w:r>
      <w:r w:rsidR="00336E75" w:rsidRPr="002C1C22">
        <w:rPr>
          <w:rFonts w:cs="Tahoma"/>
          <w:spacing w:val="-1"/>
        </w:rPr>
        <w:t xml:space="preserve"> the</w:t>
      </w:r>
      <w:r w:rsidR="00FD3946" w:rsidRPr="002C1C22">
        <w:rPr>
          <w:rFonts w:cs="Tahoma"/>
          <w:spacing w:val="-1"/>
        </w:rPr>
        <w:t xml:space="preserve"> hazards </w:t>
      </w:r>
      <w:r w:rsidR="00336E75" w:rsidRPr="002C1C22">
        <w:rPr>
          <w:rFonts w:cs="Tahoma"/>
          <w:spacing w:val="-1"/>
        </w:rPr>
        <w:t>of</w:t>
      </w:r>
      <w:r w:rsidR="00FD3946" w:rsidRPr="002C1C22">
        <w:rPr>
          <w:rFonts w:cs="Tahoma"/>
          <w:spacing w:val="-1"/>
        </w:rPr>
        <w:t xml:space="preserve"> irradiation</w:t>
      </w:r>
      <w:r w:rsidR="00B82C9F" w:rsidRPr="002C1C22">
        <w:rPr>
          <w:rFonts w:cs="Tahoma"/>
          <w:spacing w:val="-1"/>
        </w:rPr>
        <w:t>.</w:t>
      </w:r>
      <w:r w:rsidR="00B82C9F" w:rsidRPr="002C1C22">
        <w:rPr>
          <w:rFonts w:cs="Tahoma"/>
        </w:rPr>
        <w:t xml:space="preserve">  </w:t>
      </w:r>
    </w:p>
    <w:p w14:paraId="3A3BD481" w14:textId="5A6BAE2F" w:rsidR="0074262D" w:rsidRPr="002C1C22" w:rsidRDefault="000F676E" w:rsidP="0074262D">
      <w:pPr>
        <w:widowControl w:val="0"/>
        <w:tabs>
          <w:tab w:val="right" w:leader="dot" w:pos="10204"/>
        </w:tabs>
        <w:spacing w:before="180"/>
        <w:ind w:left="851"/>
        <w:rPr>
          <w:rFonts w:ascii="Calibri" w:hAnsi="Calibri"/>
          <w:szCs w:val="22"/>
        </w:rPr>
      </w:pPr>
      <w:r w:rsidRPr="002C1C22">
        <w:rPr>
          <w:rFonts w:ascii="Calibri" w:hAnsi="Calibri"/>
          <w:szCs w:val="22"/>
        </w:rPr>
        <w:t>1</w:t>
      </w:r>
      <w:r w:rsidR="0074262D" w:rsidRPr="002C1C22">
        <w:rPr>
          <w:rFonts w:ascii="Calibri" w:hAnsi="Calibri"/>
          <w:szCs w:val="22"/>
        </w:rPr>
        <w:tab/>
      </w:r>
    </w:p>
    <w:p w14:paraId="245432A1" w14:textId="7006203B" w:rsidR="0074262D" w:rsidRPr="002C1C22" w:rsidRDefault="000F676E" w:rsidP="0074262D">
      <w:pPr>
        <w:widowControl w:val="0"/>
        <w:tabs>
          <w:tab w:val="right" w:leader="dot" w:pos="10204"/>
        </w:tabs>
        <w:spacing w:before="180"/>
        <w:ind w:left="851"/>
        <w:rPr>
          <w:rFonts w:ascii="Calibri" w:hAnsi="Calibri"/>
          <w:szCs w:val="22"/>
        </w:rPr>
      </w:pPr>
      <w:r w:rsidRPr="002C1C22">
        <w:rPr>
          <w:rFonts w:ascii="Calibri" w:hAnsi="Calibri"/>
          <w:szCs w:val="22"/>
        </w:rPr>
        <w:t>2</w:t>
      </w:r>
      <w:r w:rsidR="0074262D" w:rsidRPr="002C1C22">
        <w:rPr>
          <w:rFonts w:ascii="Calibri" w:hAnsi="Calibri"/>
          <w:szCs w:val="22"/>
        </w:rPr>
        <w:tab/>
      </w:r>
    </w:p>
    <w:p w14:paraId="6F64D64F" w14:textId="77777777" w:rsidR="0074262D" w:rsidRPr="002C1C22" w:rsidRDefault="0074262D"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126418BF" w14:textId="6D425DE9" w:rsidR="0074262D" w:rsidRPr="002C1C22" w:rsidRDefault="00D86848" w:rsidP="005E24F6">
      <w:pPr>
        <w:tabs>
          <w:tab w:val="right" w:pos="10205"/>
        </w:tabs>
        <w:ind w:left="851" w:hanging="425"/>
        <w:rPr>
          <w:rFonts w:cs="Tahoma"/>
        </w:rPr>
      </w:pPr>
      <w:r w:rsidRPr="002C1C22">
        <w:rPr>
          <w:rFonts w:cs="Tahoma"/>
        </w:rPr>
        <w:t>c)</w:t>
      </w:r>
      <w:r w:rsidRPr="002C1C22">
        <w:rPr>
          <w:rFonts w:cs="Tahoma"/>
        </w:rPr>
        <w:tab/>
      </w:r>
      <w:r w:rsidR="00DE7756" w:rsidRPr="002C1C22">
        <w:rPr>
          <w:rFonts w:cs="Tahoma"/>
        </w:rPr>
        <w:t>Explain why it is important for the office of nuclear regulation to publish their findings about the effects of radiation on humans.</w:t>
      </w:r>
      <w:r w:rsidR="005E24F6" w:rsidRPr="002C1C22">
        <w:rPr>
          <w:rFonts w:cs="Tahoma"/>
        </w:rPr>
        <w:tab/>
      </w:r>
    </w:p>
    <w:p w14:paraId="0A7E88EB"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3357485C"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367FB29C" w14:textId="77777777" w:rsidR="0074262D" w:rsidRPr="002C1C22" w:rsidRDefault="0074262D" w:rsidP="0074262D">
      <w:pPr>
        <w:widowControl w:val="0"/>
        <w:tabs>
          <w:tab w:val="right" w:leader="dot" w:pos="10204"/>
        </w:tabs>
        <w:spacing w:before="180"/>
        <w:ind w:left="851"/>
        <w:rPr>
          <w:rFonts w:cs="Tahoma"/>
        </w:rPr>
      </w:pPr>
      <w:r w:rsidRPr="002C1C22">
        <w:rPr>
          <w:rFonts w:ascii="Calibri" w:hAnsi="Calibri"/>
          <w:szCs w:val="22"/>
        </w:rPr>
        <w:tab/>
      </w:r>
    </w:p>
    <w:p w14:paraId="5BF3E58F" w14:textId="77777777" w:rsidR="0074262D" w:rsidRPr="002C1C22" w:rsidRDefault="0074262D" w:rsidP="0074262D">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3A95F54F" w14:textId="77777777" w:rsidR="00E939E6" w:rsidRPr="002C1C22" w:rsidRDefault="00E939E6" w:rsidP="002D0F2E">
      <w:pPr>
        <w:ind w:left="426" w:hanging="426"/>
        <w:rPr>
          <w:rFonts w:cs="Tahoma"/>
        </w:rPr>
      </w:pPr>
    </w:p>
    <w:p w14:paraId="454F5329" w14:textId="77777777" w:rsidR="00E939E6" w:rsidRPr="002C1C22" w:rsidRDefault="00E939E6">
      <w:pPr>
        <w:rPr>
          <w:rFonts w:cs="Tahoma"/>
        </w:rPr>
      </w:pPr>
      <w:r w:rsidRPr="002C1C22">
        <w:rPr>
          <w:rFonts w:cs="Tahoma"/>
        </w:rPr>
        <w:br w:type="page"/>
      </w:r>
    </w:p>
    <w:p w14:paraId="41355CAD" w14:textId="08587A0F" w:rsidR="000C3F04" w:rsidRPr="002C1C22" w:rsidRDefault="00D72155" w:rsidP="002D0F2E">
      <w:pPr>
        <w:ind w:left="426" w:hanging="426"/>
        <w:rPr>
          <w:rFonts w:cs="Tahoma"/>
        </w:rPr>
      </w:pPr>
      <w:r w:rsidRPr="002C1C22">
        <w:rPr>
          <w:rFonts w:cs="Tahoma"/>
        </w:rPr>
        <w:lastRenderedPageBreak/>
        <w:t>5</w:t>
      </w:r>
      <w:r w:rsidR="00D86848" w:rsidRPr="002C1C22">
        <w:rPr>
          <w:rFonts w:cs="Tahoma"/>
        </w:rPr>
        <w:t>.</w:t>
      </w:r>
      <w:r w:rsidR="00D86848" w:rsidRPr="002C1C22">
        <w:rPr>
          <w:rFonts w:cs="Tahoma"/>
        </w:rPr>
        <w:tab/>
      </w:r>
      <w:r w:rsidR="000C3F04" w:rsidRPr="002C1C22">
        <w:rPr>
          <w:rFonts w:cs="Tahoma"/>
        </w:rPr>
        <w:t>Nuclear equations can be used to represent radioactive decay.</w:t>
      </w:r>
    </w:p>
    <w:p w14:paraId="3731226E" w14:textId="77777777" w:rsidR="000C3F04" w:rsidRPr="002C1C22" w:rsidRDefault="000C3F04" w:rsidP="000C3F04">
      <w:pPr>
        <w:pStyle w:val="ListParagraph"/>
        <w:rPr>
          <w:rFonts w:cs="Tahoma"/>
        </w:rPr>
      </w:pPr>
    </w:p>
    <w:p w14:paraId="730297AC" w14:textId="77777777" w:rsidR="00097413" w:rsidRPr="002C1C22" w:rsidRDefault="000C3F04" w:rsidP="005E24F6">
      <w:pPr>
        <w:pStyle w:val="ListParagraph"/>
        <w:ind w:left="426"/>
        <w:rPr>
          <w:rFonts w:cs="Tahoma"/>
        </w:rPr>
      </w:pPr>
      <w:r w:rsidRPr="002C1C22">
        <w:rPr>
          <w:rFonts w:cs="Tahoma"/>
        </w:rPr>
        <w:t xml:space="preserve">Below are two nuclear equations </w:t>
      </w:r>
      <w:r w:rsidR="00097413" w:rsidRPr="002C1C22">
        <w:rPr>
          <w:rFonts w:cs="Tahoma"/>
        </w:rPr>
        <w:t xml:space="preserve">describing two radioactive </w:t>
      </w:r>
      <w:proofErr w:type="gramStart"/>
      <w:r w:rsidR="00097413" w:rsidRPr="002C1C22">
        <w:rPr>
          <w:rFonts w:cs="Tahoma"/>
        </w:rPr>
        <w:t>decays.</w:t>
      </w:r>
      <w:proofErr w:type="gramEnd"/>
    </w:p>
    <w:p w14:paraId="458186CA" w14:textId="77777777" w:rsidR="00097413" w:rsidRPr="002C1C22" w:rsidRDefault="00097413" w:rsidP="000C3F04">
      <w:pPr>
        <w:pStyle w:val="ListParagraph"/>
        <w:rPr>
          <w:rFonts w:cs="Tahoma"/>
        </w:rPr>
      </w:pPr>
    </w:p>
    <w:p w14:paraId="151CBD0A" w14:textId="77777777" w:rsidR="00097413" w:rsidRPr="002C1C22" w:rsidRDefault="0009794E" w:rsidP="00097413">
      <w:pPr>
        <w:pStyle w:val="ListParagraph"/>
        <w:jc w:val="center"/>
        <w:rPr>
          <w:rFonts w:cs="Tahoma"/>
        </w:rPr>
      </w:pPr>
      <w:r w:rsidRPr="002C1C22">
        <w:rPr>
          <w:rFonts w:cs="Tahoma"/>
          <w:noProof/>
          <w:lang w:eastAsia="en-GB"/>
        </w:rPr>
        <mc:AlternateContent>
          <mc:Choice Requires="wps">
            <w:drawing>
              <wp:anchor distT="0" distB="0" distL="114300" distR="114300" simplePos="0" relativeHeight="251633664" behindDoc="0" locked="0" layoutInCell="1" allowOverlap="1" wp14:anchorId="63A454B4" wp14:editId="1F21E659">
                <wp:simplePos x="0" y="0"/>
                <wp:positionH relativeFrom="column">
                  <wp:posOffset>1068078</wp:posOffset>
                </wp:positionH>
                <wp:positionV relativeFrom="paragraph">
                  <wp:posOffset>81992</wp:posOffset>
                </wp:positionV>
                <wp:extent cx="1266939" cy="275421"/>
                <wp:effectExtent l="0" t="0" r="0" b="0"/>
                <wp:wrapNone/>
                <wp:docPr id="733" name="Text Box 733"/>
                <wp:cNvGraphicFramePr/>
                <a:graphic xmlns:a="http://schemas.openxmlformats.org/drawingml/2006/main">
                  <a:graphicData uri="http://schemas.microsoft.com/office/word/2010/wordprocessingShape">
                    <wps:wsp>
                      <wps:cNvSpPr txBox="1"/>
                      <wps:spPr>
                        <a:xfrm>
                          <a:off x="0" y="0"/>
                          <a:ext cx="1266939" cy="275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D6664" w14:textId="77777777" w:rsidR="004060DD" w:rsidRPr="006F4C22" w:rsidRDefault="004060DD" w:rsidP="0009794E">
                            <w:pPr>
                              <w:jc w:val="center"/>
                              <w:rPr>
                                <w:b/>
                              </w:rPr>
                            </w:pPr>
                            <w:r w:rsidRPr="006F4C22">
                              <w:rPr>
                                <w:b/>
                              </w:rPr>
                              <w:t>Equation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454B4" id="Text Box 733" o:spid="_x0000_s1373" type="#_x0000_t202" style="position:absolute;left:0;text-align:left;margin-left:84.1pt;margin-top:6.45pt;width:99.75pt;height:21.7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" filled="f" stroked="f" strokeweight=".5pt">
                <v:textbox>
                  <w:txbxContent>
                    <w:p w14:paraId="23BD6664" w14:textId="77777777" w:rsidR="004060DD" w:rsidRPr="006F4C22" w:rsidRDefault="004060DD" w:rsidP="0009794E">
                      <w:pPr>
                        <w:jc w:val="center"/>
                        <w:rPr>
                          <w:b/>
                        </w:rPr>
                      </w:pPr>
                      <w:r w:rsidRPr="006F4C22">
                        <w:rPr>
                          <w:b/>
                        </w:rPr>
                        <w:t>Equation 1:</w:t>
                      </w:r>
                    </w:p>
                  </w:txbxContent>
                </v:textbox>
              </v:shape>
            </w:pict>
          </mc:Fallback>
        </mc:AlternateContent>
      </w:r>
      <w:r w:rsidR="00097413" w:rsidRPr="002C1C22">
        <w:rPr>
          <w:rFonts w:cs="Tahoma"/>
          <w:position w:val="-20"/>
        </w:rPr>
        <w:object w:dxaOrig="2580" w:dyaOrig="540" w14:anchorId="1FF135AE">
          <v:shape id="_x0000_i1036" type="#_x0000_t75" style="width:129.75pt;height:28.5pt" o:ole="">
            <v:imagedata r:id="rId69" o:title=""/>
          </v:shape>
          <o:OLEObject Type="Embed" ProgID="Equation.DSMT4" ShapeID="_x0000_i1036" DrawAspect="Content" ObjectID="_1556621827" r:id="rId70"/>
        </w:object>
      </w:r>
      <w:r w:rsidR="00097413" w:rsidRPr="002C1C22">
        <w:rPr>
          <w:rFonts w:cs="Tahoma"/>
        </w:rPr>
        <w:t xml:space="preserve"> </w:t>
      </w:r>
    </w:p>
    <w:p w14:paraId="0A8CF151" w14:textId="77777777" w:rsidR="00097413" w:rsidRPr="002C1C22" w:rsidRDefault="00097413" w:rsidP="00097413">
      <w:pPr>
        <w:pStyle w:val="ListParagraph"/>
        <w:jc w:val="center"/>
        <w:rPr>
          <w:rFonts w:cs="Tahoma"/>
        </w:rPr>
      </w:pPr>
    </w:p>
    <w:p w14:paraId="5C126B3E" w14:textId="77777777" w:rsidR="00097413" w:rsidRPr="002C1C22" w:rsidRDefault="0009794E" w:rsidP="00097413">
      <w:pPr>
        <w:pStyle w:val="ListParagraph"/>
        <w:jc w:val="center"/>
        <w:rPr>
          <w:rFonts w:cs="Tahoma"/>
        </w:rPr>
      </w:pPr>
      <w:r w:rsidRPr="002C1C22">
        <w:rPr>
          <w:rFonts w:cs="Tahoma"/>
          <w:noProof/>
          <w:lang w:eastAsia="en-GB"/>
        </w:rPr>
        <mc:AlternateContent>
          <mc:Choice Requires="wps">
            <w:drawing>
              <wp:anchor distT="0" distB="0" distL="114300" distR="114300" simplePos="0" relativeHeight="251634688" behindDoc="0" locked="0" layoutInCell="1" allowOverlap="1" wp14:anchorId="03A517F3" wp14:editId="728E9C4D">
                <wp:simplePos x="0" y="0"/>
                <wp:positionH relativeFrom="column">
                  <wp:posOffset>1066234</wp:posOffset>
                </wp:positionH>
                <wp:positionV relativeFrom="paragraph">
                  <wp:posOffset>139875</wp:posOffset>
                </wp:positionV>
                <wp:extent cx="1266939" cy="275421"/>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1266939" cy="275421"/>
                        </a:xfrm>
                        <a:prstGeom prst="rect">
                          <a:avLst/>
                        </a:prstGeom>
                        <a:noFill/>
                        <a:ln w="6350">
                          <a:noFill/>
                        </a:ln>
                        <a:effectLst/>
                      </wps:spPr>
                      <wps:txbx>
                        <w:txbxContent>
                          <w:p w14:paraId="0E4E587A" w14:textId="77777777" w:rsidR="004060DD" w:rsidRPr="006F4C22" w:rsidRDefault="004060DD" w:rsidP="0009794E">
                            <w:pPr>
                              <w:jc w:val="center"/>
                              <w:rPr>
                                <w:b/>
                              </w:rPr>
                            </w:pPr>
                            <w:r w:rsidRPr="006F4C22">
                              <w:rPr>
                                <w:b/>
                              </w:rPr>
                              <w:t>Equation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A517F3" id="Text Box 734" o:spid="_x0000_s1374" type="#_x0000_t202" style="position:absolute;left:0;text-align:left;margin-left:83.95pt;margin-top:11pt;width:99.75pt;height:21.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" filled="f" stroked="f" strokeweight=".5pt">
                <v:textbox>
                  <w:txbxContent>
                    <w:p w14:paraId="0E4E587A" w14:textId="77777777" w:rsidR="004060DD" w:rsidRPr="006F4C22" w:rsidRDefault="004060DD" w:rsidP="0009794E">
                      <w:pPr>
                        <w:jc w:val="center"/>
                        <w:rPr>
                          <w:b/>
                        </w:rPr>
                      </w:pPr>
                      <w:r w:rsidRPr="006F4C22">
                        <w:rPr>
                          <w:b/>
                        </w:rPr>
                        <w:t>Equation 2:</w:t>
                      </w:r>
                    </w:p>
                  </w:txbxContent>
                </v:textbox>
              </v:shape>
            </w:pict>
          </mc:Fallback>
        </mc:AlternateContent>
      </w:r>
    </w:p>
    <w:p w14:paraId="49A919EA" w14:textId="77777777" w:rsidR="00673C21" w:rsidRPr="002C1C22" w:rsidRDefault="00097413" w:rsidP="00097413">
      <w:pPr>
        <w:pStyle w:val="ListParagraph"/>
        <w:jc w:val="center"/>
        <w:rPr>
          <w:rFonts w:cs="Tahoma"/>
        </w:rPr>
      </w:pPr>
      <w:r w:rsidRPr="002C1C22">
        <w:rPr>
          <w:rFonts w:cs="Tahoma"/>
          <w:position w:val="-20"/>
        </w:rPr>
        <w:object w:dxaOrig="2320" w:dyaOrig="540" w14:anchorId="2F144856">
          <v:shape id="_x0000_i1037" type="#_x0000_t75" style="width:115.55pt;height:28.5pt" o:ole="">
            <v:imagedata r:id="rId71" o:title=""/>
          </v:shape>
          <o:OLEObject Type="Embed" ProgID="Equation.DSMT4" ShapeID="_x0000_i1037" DrawAspect="Content" ObjectID="_1556621828" r:id="rId72"/>
        </w:object>
      </w:r>
      <w:r w:rsidRPr="002C1C22">
        <w:rPr>
          <w:rFonts w:cs="Tahoma"/>
        </w:rPr>
        <w:t xml:space="preserve"> </w:t>
      </w:r>
      <w:r w:rsidR="00673C21" w:rsidRPr="002C1C22">
        <w:rPr>
          <w:rFonts w:cs="Tahoma"/>
        </w:rPr>
        <w:br/>
      </w:r>
    </w:p>
    <w:p w14:paraId="3F086697" w14:textId="41E89F4B" w:rsidR="0074262D" w:rsidRPr="002C1C22" w:rsidRDefault="00D86848" w:rsidP="005E24F6">
      <w:pPr>
        <w:tabs>
          <w:tab w:val="right" w:pos="10205"/>
        </w:tabs>
        <w:ind w:left="851" w:hanging="425"/>
        <w:rPr>
          <w:rFonts w:cs="Tahoma"/>
        </w:rPr>
      </w:pPr>
      <w:r w:rsidRPr="002C1C22">
        <w:rPr>
          <w:rFonts w:cs="Tahoma"/>
        </w:rPr>
        <w:t>a)</w:t>
      </w:r>
      <w:r w:rsidRPr="002C1C22">
        <w:rPr>
          <w:rFonts w:cs="Tahoma"/>
        </w:rPr>
        <w:tab/>
      </w:r>
      <w:r w:rsidR="00B00A71" w:rsidRPr="002C1C22">
        <w:rPr>
          <w:rFonts w:cs="Tahoma"/>
        </w:rPr>
        <w:t>Name the type of radiation that is emitted in each equation.</w:t>
      </w:r>
      <w:r w:rsidR="005E24F6" w:rsidRPr="002C1C22">
        <w:rPr>
          <w:rFonts w:cs="Tahoma"/>
        </w:rPr>
        <w:tab/>
      </w:r>
    </w:p>
    <w:p w14:paraId="5C436B9C" w14:textId="1433D31F" w:rsidR="0074262D" w:rsidRPr="002C1C22" w:rsidRDefault="00B00A71" w:rsidP="0074262D">
      <w:pPr>
        <w:widowControl w:val="0"/>
        <w:tabs>
          <w:tab w:val="right" w:leader="dot" w:pos="10204"/>
        </w:tabs>
        <w:spacing w:before="180"/>
        <w:ind w:left="851"/>
        <w:rPr>
          <w:rFonts w:ascii="Calibri" w:hAnsi="Calibri"/>
          <w:b/>
          <w:szCs w:val="22"/>
        </w:rPr>
      </w:pPr>
      <w:r w:rsidRPr="002C1C22">
        <w:rPr>
          <w:rFonts w:ascii="Calibri" w:hAnsi="Calibri"/>
          <w:b/>
          <w:szCs w:val="22"/>
        </w:rPr>
        <w:t xml:space="preserve">Equation 1: </w:t>
      </w:r>
      <w:r w:rsidR="0074262D" w:rsidRPr="002C1C22">
        <w:rPr>
          <w:rFonts w:ascii="Calibri" w:hAnsi="Calibri"/>
          <w:szCs w:val="22"/>
        </w:rPr>
        <w:tab/>
      </w:r>
    </w:p>
    <w:p w14:paraId="0E7DE69D" w14:textId="2952B513" w:rsidR="0074262D" w:rsidRPr="002C1C22" w:rsidRDefault="00B00A71" w:rsidP="0074262D">
      <w:pPr>
        <w:widowControl w:val="0"/>
        <w:tabs>
          <w:tab w:val="right" w:leader="dot" w:pos="10204"/>
        </w:tabs>
        <w:spacing w:before="180"/>
        <w:ind w:left="851"/>
        <w:rPr>
          <w:rFonts w:ascii="Calibri" w:hAnsi="Calibri"/>
          <w:szCs w:val="22"/>
        </w:rPr>
      </w:pPr>
      <w:r w:rsidRPr="002C1C22">
        <w:rPr>
          <w:rFonts w:ascii="Calibri" w:hAnsi="Calibri"/>
          <w:b/>
          <w:szCs w:val="22"/>
        </w:rPr>
        <w:t>Equation 2</w:t>
      </w:r>
      <w:r w:rsidRPr="002C1C22">
        <w:rPr>
          <w:rFonts w:ascii="Calibri" w:hAnsi="Calibri"/>
          <w:szCs w:val="22"/>
        </w:rPr>
        <w:t xml:space="preserve">: </w:t>
      </w:r>
      <w:r w:rsidR="0074262D" w:rsidRPr="002C1C22">
        <w:rPr>
          <w:rFonts w:ascii="Calibri" w:hAnsi="Calibri"/>
          <w:szCs w:val="22"/>
        </w:rPr>
        <w:tab/>
      </w:r>
    </w:p>
    <w:p w14:paraId="40B5F211" w14:textId="52FA8B2C" w:rsidR="0074262D" w:rsidRPr="002C1C22" w:rsidRDefault="00B00A71"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w:t>
      </w:r>
      <w:r w:rsidR="0074262D" w:rsidRPr="002C1C22">
        <w:rPr>
          <w:rFonts w:ascii="Calibri" w:hAnsi="Calibri"/>
          <w:i/>
          <w:sz w:val="20"/>
          <w:szCs w:val="20"/>
        </w:rPr>
        <w:t xml:space="preserve"> marks</w:t>
      </w:r>
    </w:p>
    <w:p w14:paraId="427D44AF" w14:textId="25F0B98F" w:rsidR="0074262D" w:rsidRPr="002C1C22" w:rsidRDefault="00D86848" w:rsidP="005E24F6">
      <w:pPr>
        <w:tabs>
          <w:tab w:val="right" w:pos="10205"/>
        </w:tabs>
        <w:ind w:left="851" w:hanging="425"/>
        <w:rPr>
          <w:rFonts w:cs="Tahoma"/>
        </w:rPr>
      </w:pPr>
      <w:r w:rsidRPr="002C1C22">
        <w:t>b)</w:t>
      </w:r>
      <w:r w:rsidRPr="002C1C22">
        <w:tab/>
      </w:r>
      <w:r w:rsidR="003C15A9" w:rsidRPr="002C1C22">
        <w:rPr>
          <w:rFonts w:cs="Tahoma"/>
        </w:rPr>
        <w:t xml:space="preserve">For each equation </w:t>
      </w:r>
      <w:r w:rsidR="0017113E" w:rsidRPr="002C1C22">
        <w:rPr>
          <w:rFonts w:cs="Tahoma"/>
        </w:rPr>
        <w:t>describe how the mass and charge of the nucleus changes.</w:t>
      </w:r>
    </w:p>
    <w:p w14:paraId="42792DEA" w14:textId="77777777" w:rsidR="0017113E" w:rsidRPr="002C1C22" w:rsidRDefault="0017113E" w:rsidP="0017113E">
      <w:pPr>
        <w:widowControl w:val="0"/>
        <w:tabs>
          <w:tab w:val="right" w:leader="dot" w:pos="10204"/>
        </w:tabs>
        <w:spacing w:before="180"/>
        <w:ind w:left="851"/>
        <w:rPr>
          <w:rFonts w:ascii="Calibri" w:hAnsi="Calibri"/>
          <w:szCs w:val="22"/>
        </w:rPr>
      </w:pPr>
      <w:r w:rsidRPr="002C1C22">
        <w:rPr>
          <w:rFonts w:ascii="Calibri" w:hAnsi="Calibri"/>
          <w:b/>
          <w:szCs w:val="22"/>
        </w:rPr>
        <w:t xml:space="preserve">Equation 1: </w:t>
      </w:r>
      <w:r w:rsidRPr="002C1C22">
        <w:rPr>
          <w:rFonts w:ascii="Calibri" w:hAnsi="Calibri"/>
          <w:szCs w:val="22"/>
        </w:rPr>
        <w:tab/>
      </w:r>
    </w:p>
    <w:p w14:paraId="54BF95B5" w14:textId="54DF2322" w:rsidR="0017113E" w:rsidRPr="002C1C22" w:rsidRDefault="0017113E" w:rsidP="0017113E">
      <w:pPr>
        <w:widowControl w:val="0"/>
        <w:tabs>
          <w:tab w:val="right" w:leader="dot" w:pos="10204"/>
        </w:tabs>
        <w:spacing w:before="180"/>
        <w:ind w:left="851"/>
        <w:rPr>
          <w:rFonts w:ascii="Calibri" w:hAnsi="Calibri"/>
          <w:b/>
          <w:szCs w:val="22"/>
        </w:rPr>
      </w:pPr>
      <w:r w:rsidRPr="002C1C22">
        <w:rPr>
          <w:rFonts w:ascii="Calibri" w:hAnsi="Calibri"/>
          <w:szCs w:val="22"/>
        </w:rPr>
        <w:tab/>
      </w:r>
    </w:p>
    <w:p w14:paraId="3DE351A2" w14:textId="77777777" w:rsidR="0017113E" w:rsidRPr="002C1C22" w:rsidRDefault="0017113E" w:rsidP="0017113E">
      <w:pPr>
        <w:widowControl w:val="0"/>
        <w:tabs>
          <w:tab w:val="right" w:leader="dot" w:pos="10204"/>
        </w:tabs>
        <w:spacing w:before="180"/>
        <w:ind w:left="851"/>
        <w:rPr>
          <w:rFonts w:ascii="Calibri" w:hAnsi="Calibri"/>
          <w:szCs w:val="22"/>
        </w:rPr>
      </w:pPr>
      <w:r w:rsidRPr="002C1C22">
        <w:rPr>
          <w:rFonts w:ascii="Calibri" w:hAnsi="Calibri"/>
          <w:b/>
          <w:szCs w:val="22"/>
        </w:rPr>
        <w:t>Equation 2</w:t>
      </w:r>
      <w:r w:rsidRPr="002C1C22">
        <w:rPr>
          <w:rFonts w:ascii="Calibri" w:hAnsi="Calibri"/>
          <w:szCs w:val="22"/>
        </w:rPr>
        <w:t xml:space="preserve">: </w:t>
      </w:r>
      <w:r w:rsidRPr="002C1C22">
        <w:rPr>
          <w:rFonts w:ascii="Calibri" w:hAnsi="Calibri"/>
          <w:szCs w:val="22"/>
        </w:rPr>
        <w:tab/>
      </w:r>
    </w:p>
    <w:p w14:paraId="2F8CAC3E" w14:textId="77777777" w:rsidR="0074262D" w:rsidRPr="002C1C22" w:rsidRDefault="0074262D" w:rsidP="0074262D">
      <w:pPr>
        <w:widowControl w:val="0"/>
        <w:tabs>
          <w:tab w:val="right" w:leader="dot" w:pos="10204"/>
        </w:tabs>
        <w:spacing w:before="180"/>
        <w:ind w:left="851"/>
        <w:rPr>
          <w:rFonts w:ascii="Calibri" w:hAnsi="Calibri"/>
          <w:szCs w:val="22"/>
        </w:rPr>
      </w:pPr>
      <w:r w:rsidRPr="002C1C22">
        <w:rPr>
          <w:rFonts w:ascii="Calibri" w:hAnsi="Calibri"/>
          <w:szCs w:val="22"/>
        </w:rPr>
        <w:tab/>
      </w:r>
    </w:p>
    <w:p w14:paraId="57FA0496" w14:textId="77777777" w:rsidR="0074262D" w:rsidRPr="002C1C22" w:rsidRDefault="0074262D" w:rsidP="0074262D">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4 marks</w:t>
      </w:r>
    </w:p>
    <w:p w14:paraId="39715501" w14:textId="01C4473D" w:rsidR="006D7C79" w:rsidRPr="002C1C22" w:rsidRDefault="00D86848" w:rsidP="005E24F6">
      <w:pPr>
        <w:tabs>
          <w:tab w:val="right" w:pos="10205"/>
        </w:tabs>
        <w:ind w:left="851" w:hanging="425"/>
        <w:rPr>
          <w:rFonts w:cs="Tahoma"/>
        </w:rPr>
      </w:pPr>
      <w:r w:rsidRPr="002C1C22">
        <w:rPr>
          <w:rFonts w:cs="Tahoma"/>
        </w:rPr>
        <w:t>c)</w:t>
      </w:r>
      <w:r w:rsidRPr="002C1C22">
        <w:rPr>
          <w:rFonts w:cs="Tahoma"/>
        </w:rPr>
        <w:tab/>
      </w:r>
      <w:r w:rsidR="006D7C79" w:rsidRPr="002C1C22">
        <w:rPr>
          <w:rFonts w:cs="Tahoma"/>
        </w:rPr>
        <w:t>A third nuclear equation is given below</w:t>
      </w:r>
      <w:r w:rsidR="00B82C9F" w:rsidRPr="002C1C22">
        <w:rPr>
          <w:rFonts w:cs="Tahoma"/>
        </w:rPr>
        <w:t xml:space="preserve">.  </w:t>
      </w:r>
    </w:p>
    <w:p w14:paraId="4BD6D178" w14:textId="77777777" w:rsidR="006D7C79" w:rsidRPr="002C1C22" w:rsidRDefault="006D7C79" w:rsidP="006D7C79">
      <w:pPr>
        <w:pStyle w:val="ListParagraph"/>
        <w:ind w:left="1080"/>
        <w:rPr>
          <w:rFonts w:cs="Tahoma"/>
        </w:rPr>
      </w:pPr>
    </w:p>
    <w:p w14:paraId="19D7E5AA" w14:textId="3502F87F" w:rsidR="006D7C79" w:rsidRPr="002C1C22" w:rsidRDefault="00E65E17" w:rsidP="0017113E">
      <w:pPr>
        <w:pStyle w:val="ListParagraph"/>
        <w:tabs>
          <w:tab w:val="right" w:pos="10205"/>
        </w:tabs>
        <w:ind w:left="851"/>
        <w:rPr>
          <w:i/>
        </w:rPr>
      </w:pPr>
      <w:r>
        <w:rPr>
          <w:rFonts w:cs="Tahoma"/>
        </w:rPr>
        <w:t>Rewrite the equations below with the correct value in the boxes.</w:t>
      </w:r>
      <w:r w:rsidR="00031633" w:rsidRPr="002C1C22">
        <w:rPr>
          <w:rFonts w:cs="Tahoma"/>
        </w:rPr>
        <w:tab/>
      </w:r>
    </w:p>
    <w:p w14:paraId="1A65CDC1" w14:textId="25295A7E" w:rsidR="0017113E" w:rsidRPr="002C1C22" w:rsidRDefault="0017113E" w:rsidP="0017113E">
      <w:pPr>
        <w:pStyle w:val="ListParagraph"/>
        <w:tabs>
          <w:tab w:val="right" w:pos="10205"/>
        </w:tabs>
        <w:ind w:left="851"/>
      </w:pPr>
    </w:p>
    <w:p w14:paraId="4E9337AF" w14:textId="0A4B160F" w:rsidR="0017113E" w:rsidRPr="002C1C22" w:rsidRDefault="00E05BFA" w:rsidP="0017113E">
      <w:pPr>
        <w:pStyle w:val="ListParagraph"/>
        <w:tabs>
          <w:tab w:val="right" w:pos="10205"/>
        </w:tabs>
        <w:ind w:left="851"/>
        <w:rPr>
          <w:sz w:val="36"/>
        </w:rPr>
      </w:pPr>
      <m:oMathPara>
        <m:oMath>
          <m:sPre>
            <m:sPrePr>
              <m:ctrlPr>
                <w:rPr>
                  <w:rFonts w:ascii="Cambria Math" w:hAnsi="Cambria Math"/>
                  <w:i/>
                  <w:sz w:val="36"/>
                </w:rPr>
              </m:ctrlPr>
            </m:sPrePr>
            <m:sub>
              <m:borderBox>
                <m:borderBoxPr>
                  <m:ctrlPr>
                    <w:rPr>
                      <w:rFonts w:ascii="Cambria Math" w:hAnsi="Cambria Math"/>
                      <w:i/>
                      <w:sz w:val="36"/>
                    </w:rPr>
                  </m:ctrlPr>
                </m:borderBoxPr>
                <m:e/>
              </m:borderBox>
            </m:sub>
            <m:sup>
              <m:r>
                <w:rPr>
                  <w:rFonts w:ascii="Cambria Math" w:hAnsi="Cambria Math"/>
                  <w:sz w:val="36"/>
                </w:rPr>
                <m:t>14</m:t>
              </m:r>
            </m:sup>
            <m:e>
              <m:r>
                <w:rPr>
                  <w:rFonts w:ascii="Cambria Math" w:hAnsi="Cambria Math"/>
                  <w:sz w:val="36"/>
                </w:rPr>
                <m:t>C</m:t>
              </m:r>
            </m:e>
          </m:sPre>
          <m:r>
            <w:rPr>
              <w:rFonts w:ascii="Cambria Math" w:hAnsi="Cambria Math"/>
              <w:sz w:val="36"/>
            </w:rPr>
            <m:t>→</m:t>
          </m:r>
          <m:sPre>
            <m:sPrePr>
              <m:ctrlPr>
                <w:rPr>
                  <w:rFonts w:ascii="Cambria Math" w:hAnsi="Cambria Math"/>
                  <w:i/>
                  <w:sz w:val="36"/>
                </w:rPr>
              </m:ctrlPr>
            </m:sPrePr>
            <m:sub>
              <m:r>
                <w:rPr>
                  <w:rFonts w:ascii="Cambria Math" w:hAnsi="Cambria Math"/>
                  <w:sz w:val="36"/>
                </w:rPr>
                <m:t>7</m:t>
              </m:r>
            </m:sub>
            <m:sup>
              <m:r>
                <w:rPr>
                  <w:rFonts w:ascii="Cambria Math" w:hAnsi="Cambria Math"/>
                  <w:sz w:val="36"/>
                </w:rPr>
                <m:t>14</m:t>
              </m:r>
            </m:sup>
            <m:e>
              <m:r>
                <w:rPr>
                  <w:rFonts w:ascii="Cambria Math" w:hAnsi="Cambria Math"/>
                  <w:sz w:val="36"/>
                </w:rPr>
                <m:t>N+</m:t>
              </m:r>
              <m:sPre>
                <m:sPrePr>
                  <m:ctrlPr>
                    <w:rPr>
                      <w:rFonts w:ascii="Cambria Math" w:hAnsi="Cambria Math"/>
                      <w:i/>
                      <w:sz w:val="36"/>
                    </w:rPr>
                  </m:ctrlPr>
                </m:sPrePr>
                <m:sub>
                  <m:r>
                    <w:rPr>
                      <w:rFonts w:ascii="Cambria Math" w:hAnsi="Cambria Math"/>
                      <w:sz w:val="36"/>
                    </w:rPr>
                    <m:t>-1</m:t>
                  </m:r>
                </m:sub>
                <m:sup>
                  <m:r>
                    <w:rPr>
                      <w:rFonts w:ascii="Cambria Math" w:hAnsi="Cambria Math"/>
                      <w:sz w:val="36"/>
                    </w:rPr>
                    <m:t>0</m:t>
                  </m:r>
                </m:sup>
                <m:e>
                  <m:r>
                    <w:rPr>
                      <w:rFonts w:ascii="Cambria Math" w:hAnsi="Cambria Math"/>
                      <w:sz w:val="36"/>
                    </w:rPr>
                    <m:t>e</m:t>
                  </m:r>
                </m:e>
              </m:sPre>
            </m:e>
          </m:sPre>
        </m:oMath>
      </m:oMathPara>
    </w:p>
    <w:p w14:paraId="0309E040" w14:textId="70DC5606" w:rsidR="00E2035A" w:rsidRPr="002C1C22" w:rsidRDefault="00E05BFA" w:rsidP="00E2035A">
      <w:pPr>
        <w:pStyle w:val="ListParagraph"/>
        <w:tabs>
          <w:tab w:val="right" w:pos="10205"/>
        </w:tabs>
        <w:ind w:left="851"/>
        <w:rPr>
          <w:sz w:val="36"/>
        </w:rPr>
      </w:pPr>
      <m:oMathPara>
        <m:oMath>
          <m:sPre>
            <m:sPrePr>
              <m:ctrlPr>
                <w:rPr>
                  <w:rFonts w:ascii="Cambria Math" w:hAnsi="Cambria Math"/>
                  <w:i/>
                  <w:sz w:val="36"/>
                </w:rPr>
              </m:ctrlPr>
            </m:sPrePr>
            <m:sub>
              <m:r>
                <w:rPr>
                  <w:rFonts w:ascii="Cambria Math" w:hAnsi="Cambria Math"/>
                  <w:sz w:val="36"/>
                </w:rPr>
                <m:t>95</m:t>
              </m:r>
            </m:sub>
            <m:sup>
              <m:borderBox>
                <m:borderBoxPr>
                  <m:ctrlPr>
                    <w:rPr>
                      <w:rFonts w:ascii="Cambria Math" w:hAnsi="Cambria Math"/>
                      <w:i/>
                      <w:sz w:val="36"/>
                    </w:rPr>
                  </m:ctrlPr>
                </m:borderBoxPr>
                <m:e/>
              </m:borderBox>
            </m:sup>
            <m:e>
              <m:r>
                <w:rPr>
                  <w:rFonts w:ascii="Cambria Math" w:hAnsi="Cambria Math"/>
                  <w:sz w:val="36"/>
                </w:rPr>
                <m:t>Am</m:t>
              </m:r>
            </m:e>
          </m:sPre>
          <m:r>
            <w:rPr>
              <w:rFonts w:ascii="Cambria Math" w:hAnsi="Cambria Math"/>
              <w:sz w:val="36"/>
            </w:rPr>
            <m:t>→</m:t>
          </m:r>
          <m:sPre>
            <m:sPrePr>
              <m:ctrlPr>
                <w:rPr>
                  <w:rFonts w:ascii="Cambria Math" w:hAnsi="Cambria Math"/>
                  <w:i/>
                  <w:sz w:val="36"/>
                </w:rPr>
              </m:ctrlPr>
            </m:sPrePr>
            <m:sub>
              <m:borderBox>
                <m:borderBoxPr>
                  <m:ctrlPr>
                    <w:rPr>
                      <w:rFonts w:ascii="Cambria Math" w:hAnsi="Cambria Math"/>
                      <w:i/>
                      <w:sz w:val="36"/>
                    </w:rPr>
                  </m:ctrlPr>
                </m:borderBoxPr>
                <m:e/>
              </m:borderBox>
            </m:sub>
            <m:sup>
              <m:r>
                <w:rPr>
                  <w:rFonts w:ascii="Cambria Math" w:hAnsi="Cambria Math"/>
                  <w:sz w:val="36"/>
                </w:rPr>
                <m:t>237</m:t>
              </m:r>
            </m:sup>
            <m:e>
              <m:r>
                <w:rPr>
                  <w:rFonts w:ascii="Cambria Math" w:hAnsi="Cambria Math"/>
                  <w:sz w:val="36"/>
                </w:rPr>
                <m:t>Np+</m:t>
              </m:r>
              <m:sPre>
                <m:sPrePr>
                  <m:ctrlPr>
                    <w:rPr>
                      <w:rFonts w:ascii="Cambria Math" w:hAnsi="Cambria Math"/>
                      <w:i/>
                      <w:sz w:val="36"/>
                    </w:rPr>
                  </m:ctrlPr>
                </m:sPrePr>
                <m:sub>
                  <m:r>
                    <w:rPr>
                      <w:rFonts w:ascii="Cambria Math" w:hAnsi="Cambria Math"/>
                      <w:sz w:val="36"/>
                    </w:rPr>
                    <m:t>2</m:t>
                  </m:r>
                </m:sub>
                <m:sup>
                  <m:borderBox>
                    <m:borderBoxPr>
                      <m:ctrlPr>
                        <w:rPr>
                          <w:rFonts w:ascii="Cambria Math" w:hAnsi="Cambria Math"/>
                          <w:i/>
                          <w:sz w:val="36"/>
                        </w:rPr>
                      </m:ctrlPr>
                    </m:borderBoxPr>
                    <m:e/>
                  </m:borderBox>
                </m:sup>
                <m:e>
                  <m:r>
                    <w:rPr>
                      <w:rFonts w:ascii="Cambria Math" w:hAnsi="Cambria Math"/>
                      <w:sz w:val="36"/>
                    </w:rPr>
                    <m:t>α</m:t>
                  </m:r>
                </m:e>
              </m:sPre>
            </m:e>
          </m:sPre>
        </m:oMath>
      </m:oMathPara>
    </w:p>
    <w:p w14:paraId="0A92770A" w14:textId="744F9DE0" w:rsidR="006D7C79" w:rsidRPr="002C1C22" w:rsidRDefault="006D7C79" w:rsidP="00E2035A">
      <w:pPr>
        <w:pStyle w:val="ListParagraph"/>
        <w:tabs>
          <w:tab w:val="right" w:pos="10205"/>
        </w:tabs>
        <w:ind w:left="851"/>
      </w:pPr>
    </w:p>
    <w:p w14:paraId="2FED6AAA" w14:textId="2DE73776" w:rsidR="00E161A8" w:rsidRPr="002C1C22" w:rsidRDefault="006F0BA6" w:rsidP="008C0959">
      <w:pPr>
        <w:widowControl w:val="0"/>
        <w:tabs>
          <w:tab w:val="left" w:pos="9278"/>
          <w:tab w:val="right" w:pos="10205"/>
        </w:tabs>
        <w:jc w:val="right"/>
        <w:rPr>
          <w:rFonts w:ascii="Calibri" w:hAnsi="Calibri"/>
          <w:i/>
          <w:sz w:val="20"/>
          <w:szCs w:val="20"/>
        </w:rPr>
      </w:pPr>
      <w:r w:rsidRPr="002C1C22">
        <w:rPr>
          <w:rFonts w:ascii="Calibri" w:hAnsi="Calibri"/>
          <w:i/>
          <w:sz w:val="20"/>
          <w:szCs w:val="20"/>
        </w:rPr>
        <w:t>4</w:t>
      </w:r>
      <w:r w:rsidR="008C0959" w:rsidRPr="002C1C22">
        <w:rPr>
          <w:rFonts w:ascii="Calibri" w:hAnsi="Calibri"/>
          <w:i/>
          <w:sz w:val="20"/>
          <w:szCs w:val="20"/>
        </w:rPr>
        <w:t xml:space="preserve"> marks</w:t>
      </w:r>
    </w:p>
    <w:p w14:paraId="21351232" w14:textId="77777777" w:rsidR="008C0959" w:rsidRPr="002C1C22" w:rsidRDefault="008C0959" w:rsidP="002D0F2E">
      <w:pPr>
        <w:ind w:left="426" w:hanging="426"/>
        <w:rPr>
          <w:rFonts w:cs="Tahoma"/>
        </w:rPr>
      </w:pPr>
    </w:p>
    <w:p w14:paraId="1A0336C2" w14:textId="77777777" w:rsidR="00E939E6" w:rsidRPr="002C1C22" w:rsidRDefault="00E939E6">
      <w:pPr>
        <w:rPr>
          <w:rFonts w:cs="Tahoma"/>
        </w:rPr>
      </w:pPr>
      <w:r w:rsidRPr="002C1C22">
        <w:rPr>
          <w:rFonts w:cs="Tahoma"/>
        </w:rPr>
        <w:br w:type="page"/>
      </w:r>
    </w:p>
    <w:p w14:paraId="4221BFCB" w14:textId="35D72716" w:rsidR="00E161A8" w:rsidRPr="002C1C22" w:rsidRDefault="00D72155" w:rsidP="002D0F2E">
      <w:pPr>
        <w:ind w:left="426" w:hanging="426"/>
        <w:rPr>
          <w:rFonts w:cs="Tahoma"/>
        </w:rPr>
      </w:pPr>
      <w:r w:rsidRPr="002C1C22">
        <w:rPr>
          <w:rFonts w:cs="Tahoma"/>
        </w:rPr>
        <w:lastRenderedPageBreak/>
        <w:t>6</w:t>
      </w:r>
      <w:r w:rsidR="00D86848" w:rsidRPr="002C1C22">
        <w:rPr>
          <w:rFonts w:cs="Tahoma"/>
        </w:rPr>
        <w:t>.</w:t>
      </w:r>
      <w:r w:rsidR="00D86848" w:rsidRPr="002C1C22">
        <w:rPr>
          <w:rFonts w:cs="Tahoma"/>
        </w:rPr>
        <w:tab/>
      </w:r>
      <w:r w:rsidR="00E161A8" w:rsidRPr="002C1C22">
        <w:rPr>
          <w:rFonts w:cs="Tahoma"/>
        </w:rPr>
        <w:t>A medical physicist is attempting to determine the activity of a radioactive substance.</w:t>
      </w:r>
    </w:p>
    <w:p w14:paraId="23C7A5E4" w14:textId="3DF89D71" w:rsidR="00E161A8" w:rsidRPr="002C1C22" w:rsidRDefault="00E161A8" w:rsidP="00E161A8">
      <w:pPr>
        <w:pStyle w:val="ListParagraph"/>
        <w:rPr>
          <w:rFonts w:cs="Tahoma"/>
        </w:rPr>
      </w:pPr>
    </w:p>
    <w:p w14:paraId="3D33D8D2" w14:textId="184165DD" w:rsidR="002176F3" w:rsidRPr="002C1C22" w:rsidRDefault="002176F3" w:rsidP="005E24F6">
      <w:pPr>
        <w:pStyle w:val="ListParagraph"/>
        <w:ind w:left="426"/>
        <w:rPr>
          <w:rFonts w:cs="Tahoma"/>
        </w:rPr>
      </w:pPr>
      <w:r w:rsidRPr="002C1C22">
        <w:rPr>
          <w:rFonts w:cs="Tahoma"/>
        </w:rPr>
        <w:t xml:space="preserve">The radioactive substance can </w:t>
      </w:r>
      <w:r w:rsidR="00E161A8" w:rsidRPr="002C1C22">
        <w:rPr>
          <w:rFonts w:cs="Tahoma"/>
        </w:rPr>
        <w:t>be used as a medical tracer to im</w:t>
      </w:r>
      <w:r w:rsidRPr="002C1C22">
        <w:rPr>
          <w:rFonts w:cs="Tahoma"/>
        </w:rPr>
        <w:t>age a patient</w:t>
      </w:r>
      <w:r w:rsidR="00B82C9F" w:rsidRPr="002C1C22">
        <w:rPr>
          <w:rFonts w:cs="Tahoma"/>
        </w:rPr>
        <w:t>’</w:t>
      </w:r>
      <w:r w:rsidRPr="002C1C22">
        <w:rPr>
          <w:rFonts w:cs="Tahoma"/>
        </w:rPr>
        <w:t>s internal organs.</w:t>
      </w:r>
    </w:p>
    <w:p w14:paraId="0911C496" w14:textId="483BFD9B" w:rsidR="002176F3" w:rsidRPr="002C1C22" w:rsidRDefault="002176F3" w:rsidP="00E161A8">
      <w:pPr>
        <w:pStyle w:val="ListParagraph"/>
        <w:rPr>
          <w:rFonts w:cs="Tahoma"/>
        </w:rPr>
      </w:pPr>
    </w:p>
    <w:p w14:paraId="09AF6F3C" w14:textId="137F7F16" w:rsidR="00E161A8" w:rsidRPr="002C1C22" w:rsidRDefault="002176F3" w:rsidP="005E24F6">
      <w:pPr>
        <w:pStyle w:val="ListParagraph"/>
        <w:ind w:left="426"/>
        <w:rPr>
          <w:rFonts w:cs="Tahoma"/>
        </w:rPr>
      </w:pPr>
      <w:r w:rsidRPr="002C1C22">
        <w:rPr>
          <w:rFonts w:cs="Tahoma"/>
        </w:rPr>
        <w:t>Therefore</w:t>
      </w:r>
      <w:r w:rsidR="007A3B42" w:rsidRPr="002C1C22">
        <w:rPr>
          <w:rFonts w:cs="Tahoma"/>
        </w:rPr>
        <w:t>,</w:t>
      </w:r>
      <w:r w:rsidRPr="002C1C22">
        <w:rPr>
          <w:rFonts w:cs="Tahoma"/>
        </w:rPr>
        <w:t xml:space="preserve"> it has to be ensured </w:t>
      </w:r>
      <w:r w:rsidR="00E161A8" w:rsidRPr="002C1C22">
        <w:rPr>
          <w:rFonts w:cs="Tahoma"/>
        </w:rPr>
        <w:t>that the activity of the substance will decrease to a safe level in a relative</w:t>
      </w:r>
      <w:r w:rsidR="006F0BA6" w:rsidRPr="002C1C22">
        <w:rPr>
          <w:rFonts w:cs="Tahoma"/>
        </w:rPr>
        <w:t>ly short</w:t>
      </w:r>
      <w:r w:rsidR="00E161A8" w:rsidRPr="002C1C22">
        <w:rPr>
          <w:rFonts w:cs="Tahoma"/>
        </w:rPr>
        <w:t xml:space="preserve"> time period.</w:t>
      </w:r>
    </w:p>
    <w:p w14:paraId="2A4B01E0" w14:textId="75E211F3" w:rsidR="00E161A8" w:rsidRPr="002C1C22" w:rsidRDefault="00E161A8" w:rsidP="005E24F6">
      <w:pPr>
        <w:pStyle w:val="ListParagraph"/>
        <w:ind w:left="426"/>
        <w:rPr>
          <w:rFonts w:cs="Tahoma"/>
        </w:rPr>
      </w:pPr>
    </w:p>
    <w:p w14:paraId="0BBA48F9" w14:textId="00C44A52" w:rsidR="00595F6E" w:rsidRPr="002C1C22" w:rsidRDefault="00E161A8" w:rsidP="009E3225">
      <w:pPr>
        <w:pStyle w:val="ListParagraph"/>
        <w:ind w:left="426"/>
        <w:rPr>
          <w:rFonts w:cs="Tahoma"/>
        </w:rPr>
      </w:pPr>
      <w:r w:rsidRPr="002C1C22">
        <w:rPr>
          <w:rFonts w:cs="Tahoma"/>
        </w:rPr>
        <w:t>Below is a graph of number of nuclei in an isotope against time.</w:t>
      </w:r>
    </w:p>
    <w:p w14:paraId="04ED905D" w14:textId="301094C5" w:rsidR="009E3225" w:rsidRPr="002C1C22" w:rsidRDefault="009E3225" w:rsidP="009E3225">
      <w:pPr>
        <w:pStyle w:val="ListParagraph"/>
        <w:tabs>
          <w:tab w:val="left" w:pos="975"/>
        </w:tabs>
        <w:ind w:left="426"/>
        <w:rPr>
          <w:rFonts w:cs="Tahoma"/>
        </w:rPr>
      </w:pPr>
      <w:r w:rsidRPr="002C1C22">
        <w:rPr>
          <w:noProof/>
          <w:lang w:eastAsia="en-GB"/>
        </w:rPr>
        <w:drawing>
          <wp:anchor distT="0" distB="0" distL="114300" distR="114300" simplePos="0" relativeHeight="251698176" behindDoc="1" locked="0" layoutInCell="1" allowOverlap="1" wp14:anchorId="5D49DD59" wp14:editId="640F2A1C">
            <wp:simplePos x="0" y="0"/>
            <wp:positionH relativeFrom="margin">
              <wp:posOffset>161925</wp:posOffset>
            </wp:positionH>
            <wp:positionV relativeFrom="paragraph">
              <wp:posOffset>108585</wp:posOffset>
            </wp:positionV>
            <wp:extent cx="5962650" cy="3667125"/>
            <wp:effectExtent l="0" t="0" r="0" b="0"/>
            <wp:wrapNone/>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Pr="002C1C22">
        <w:rPr>
          <w:rFonts w:cs="Tahoma"/>
        </w:rPr>
        <w:tab/>
      </w:r>
    </w:p>
    <w:p w14:paraId="28C7EFBE" w14:textId="62BD14F0" w:rsidR="009E3225" w:rsidRPr="002C1C22" w:rsidRDefault="009E3225" w:rsidP="009E3225">
      <w:pPr>
        <w:pStyle w:val="ListParagraph"/>
        <w:ind w:left="426" w:firstLine="425"/>
        <w:rPr>
          <w:rFonts w:cs="Tahoma"/>
        </w:rPr>
      </w:pPr>
    </w:p>
    <w:p w14:paraId="19450918" w14:textId="05BC7C57" w:rsidR="009E3225" w:rsidRPr="002C1C22" w:rsidRDefault="009E3225" w:rsidP="009E3225">
      <w:pPr>
        <w:pStyle w:val="ListParagraph"/>
        <w:ind w:left="426"/>
        <w:rPr>
          <w:rFonts w:cs="Tahoma"/>
        </w:rPr>
      </w:pPr>
    </w:p>
    <w:p w14:paraId="087A929F" w14:textId="210D4FE6" w:rsidR="009E3225" w:rsidRPr="002C1C22" w:rsidRDefault="009E3225" w:rsidP="009E3225">
      <w:pPr>
        <w:pStyle w:val="ListParagraph"/>
        <w:ind w:left="426"/>
        <w:rPr>
          <w:rFonts w:cs="Tahoma"/>
        </w:rPr>
      </w:pPr>
    </w:p>
    <w:p w14:paraId="61579A61" w14:textId="1550EF30" w:rsidR="009E3225" w:rsidRPr="002C1C22" w:rsidRDefault="009E3225" w:rsidP="009E3225">
      <w:pPr>
        <w:pStyle w:val="ListParagraph"/>
        <w:ind w:left="426"/>
        <w:rPr>
          <w:rFonts w:cs="Tahoma"/>
        </w:rPr>
      </w:pPr>
    </w:p>
    <w:p w14:paraId="78CA530D" w14:textId="3D627212" w:rsidR="009E3225" w:rsidRPr="002C1C22" w:rsidRDefault="00E939E6" w:rsidP="009E3225">
      <w:pPr>
        <w:pStyle w:val="ListParagraph"/>
        <w:ind w:left="426"/>
        <w:rPr>
          <w:rFonts w:cs="Tahoma"/>
        </w:rPr>
      </w:pPr>
      <w:r w:rsidRPr="002C1C22">
        <w:rPr>
          <w:rFonts w:cs="Tahoma"/>
          <w:noProof/>
          <w:lang w:eastAsia="en-GB"/>
        </w:rPr>
        <mc:AlternateContent>
          <mc:Choice Requires="wps">
            <w:drawing>
              <wp:anchor distT="45720" distB="45720" distL="114300" distR="114300" simplePos="0" relativeHeight="251700224" behindDoc="0" locked="0" layoutInCell="1" allowOverlap="1" wp14:anchorId="50845D6E" wp14:editId="34CF62FE">
                <wp:simplePos x="0" y="0"/>
                <wp:positionH relativeFrom="column">
                  <wp:posOffset>73660</wp:posOffset>
                </wp:positionH>
                <wp:positionV relativeFrom="paragraph">
                  <wp:posOffset>106680</wp:posOffset>
                </wp:positionV>
                <wp:extent cx="50927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9270" cy="257175"/>
                        </a:xfrm>
                        <a:prstGeom prst="rect">
                          <a:avLst/>
                        </a:prstGeom>
                        <a:noFill/>
                        <a:ln w="9525">
                          <a:noFill/>
                          <a:miter lim="800000"/>
                          <a:headEnd/>
                          <a:tailEnd/>
                        </a:ln>
                      </wps:spPr>
                      <wps:txbx>
                        <w:txbxContent>
                          <w:p w14:paraId="7506919F" w14:textId="3DAFE7F3" w:rsidR="004060DD" w:rsidRPr="0069561E" w:rsidRDefault="00E05BFA" w:rsidP="00E939E6">
                            <w:pPr>
                              <w:ind w:left="1700" w:hanging="1700"/>
                              <w:rPr>
                                <w:b/>
                                <w:sz w:val="20"/>
                                <w:szCs w:val="20"/>
                              </w:rPr>
                            </w:pPr>
                            <m:oMathPara>
                              <m:oMath>
                                <m:sSup>
                                  <m:sSupPr>
                                    <m:ctrlPr>
                                      <w:rPr>
                                        <w:rFonts w:ascii="Cambria Math" w:hAnsi="Cambria Math"/>
                                        <w:b/>
                                        <w:i/>
                                        <w:sz w:val="20"/>
                                        <w:szCs w:val="20"/>
                                      </w:rPr>
                                    </m:ctrlPr>
                                  </m:sSupPr>
                                  <m:e>
                                    <m:r>
                                      <m:rPr>
                                        <m:nor/>
                                      </m:rPr>
                                      <w:rPr>
                                        <w:b/>
                                        <w:sz w:val="20"/>
                                        <w:szCs w:val="20"/>
                                      </w:rPr>
                                      <m:t>/10</m:t>
                                    </m:r>
                                  </m:e>
                                  <m:sup>
                                    <m:r>
                                      <m:rPr>
                                        <m:nor/>
                                      </m:rPr>
                                      <w:rPr>
                                        <w:b/>
                                        <w:sz w:val="20"/>
                                        <w:szCs w:val="20"/>
                                      </w:rPr>
                                      <m:t>-23</m:t>
                                    </m:r>
                                  </m:sup>
                                </m:sSup>
                              </m:oMath>
                            </m:oMathPara>
                          </w:p>
                          <w:p w14:paraId="36170D0D" w14:textId="77777777" w:rsidR="004060DD" w:rsidRPr="0069561E" w:rsidRDefault="004060DD" w:rsidP="00E939E6">
                            <w:pPr>
                              <w:ind w:left="1700" w:hanging="17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5D6E" id="Text Box 2" o:spid="_x0000_s1375" type="#_x0000_t202" style="position:absolute;left:0;text-align:left;margin-left:5.8pt;margin-top:8.4pt;width:40.1pt;height:20.25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" filled="f" stroked="f">
                <v:textbox>
                  <w:txbxContent>
                    <w:p w14:paraId="7506919F" w14:textId="3DAFE7F3" w:rsidR="004060DD" w:rsidRPr="0069561E" w:rsidRDefault="004060DD" w:rsidP="00E939E6">
                      <w:pPr>
                        <w:ind w:left="1700" w:hanging="1700"/>
                        <w:rPr>
                          <w:b/>
                          <w:sz w:val="20"/>
                          <w:szCs w:val="20"/>
                        </w:rPr>
                      </w:pPr>
                      <m:oMathPara>
                        <m:oMath>
                          <m:sSup>
                            <m:sSupPr>
                              <m:ctrlPr>
                                <w:rPr>
                                  <w:rFonts w:ascii="Cambria Math" w:hAnsi="Cambria Math"/>
                                  <w:b/>
                                  <w:i/>
                                  <w:sz w:val="20"/>
                                  <w:szCs w:val="20"/>
                                </w:rPr>
                              </m:ctrlPr>
                            </m:sSupPr>
                            <m:e>
                              <m:r>
                                <m:rPr>
                                  <m:nor/>
                                </m:rPr>
                                <w:rPr>
                                  <w:b/>
                                  <w:sz w:val="20"/>
                                  <w:szCs w:val="20"/>
                                </w:rPr>
                                <m:t>/10</m:t>
                              </m:r>
                            </m:e>
                            <m:sup>
                              <m:r>
                                <m:rPr>
                                  <m:nor/>
                                </m:rPr>
                                <w:rPr>
                                  <w:b/>
                                  <w:sz w:val="20"/>
                                  <w:szCs w:val="20"/>
                                </w:rPr>
                                <m:t>-23</m:t>
                              </m:r>
                            </m:sup>
                          </m:sSup>
                        </m:oMath>
                      </m:oMathPara>
                    </w:p>
                    <w:p w14:paraId="36170D0D" w14:textId="77777777" w:rsidR="004060DD" w:rsidRPr="0069561E" w:rsidRDefault="004060DD" w:rsidP="00E939E6">
                      <w:pPr>
                        <w:ind w:left="1700" w:hanging="1700"/>
                      </w:pPr>
                    </w:p>
                  </w:txbxContent>
                </v:textbox>
                <w10:wrap type="square"/>
              </v:shape>
            </w:pict>
          </mc:Fallback>
        </mc:AlternateContent>
      </w:r>
    </w:p>
    <w:p w14:paraId="04E1156F" w14:textId="450DCC46" w:rsidR="009E3225" w:rsidRPr="002C1C22" w:rsidRDefault="009E3225" w:rsidP="009E3225">
      <w:pPr>
        <w:pStyle w:val="ListParagraph"/>
        <w:ind w:left="426"/>
        <w:rPr>
          <w:rFonts w:cs="Tahoma"/>
        </w:rPr>
      </w:pPr>
    </w:p>
    <w:p w14:paraId="49FFF29B" w14:textId="1847A17F" w:rsidR="009E3225" w:rsidRPr="002C1C22" w:rsidRDefault="009E3225" w:rsidP="009E3225">
      <w:pPr>
        <w:pStyle w:val="ListParagraph"/>
        <w:ind w:left="426"/>
        <w:rPr>
          <w:rFonts w:cs="Tahoma"/>
        </w:rPr>
      </w:pPr>
    </w:p>
    <w:p w14:paraId="048E29D7" w14:textId="7012BA5C" w:rsidR="00595F6E" w:rsidRPr="002C1C22" w:rsidRDefault="00595F6E" w:rsidP="009E3225">
      <w:pPr>
        <w:pStyle w:val="ListParagraph"/>
        <w:ind w:left="0"/>
        <w:rPr>
          <w:rFonts w:cs="Tahoma"/>
        </w:rPr>
      </w:pPr>
    </w:p>
    <w:p w14:paraId="161AFDC4" w14:textId="6E374348" w:rsidR="009E3225" w:rsidRPr="002C1C22" w:rsidRDefault="009E3225" w:rsidP="0069561E">
      <w:pPr>
        <w:pStyle w:val="ListParagraph"/>
        <w:ind w:left="0" w:firstLine="425"/>
        <w:rPr>
          <w:rFonts w:cs="Tahoma"/>
        </w:rPr>
      </w:pPr>
    </w:p>
    <w:p w14:paraId="2485F90F" w14:textId="36F3F397" w:rsidR="009E3225" w:rsidRPr="002C1C22" w:rsidRDefault="009E3225" w:rsidP="009E3225">
      <w:pPr>
        <w:pStyle w:val="ListParagraph"/>
        <w:ind w:left="0"/>
        <w:rPr>
          <w:rFonts w:cs="Tahoma"/>
        </w:rPr>
      </w:pPr>
    </w:p>
    <w:p w14:paraId="42B07869" w14:textId="0326179B" w:rsidR="009E3225" w:rsidRPr="002C1C22" w:rsidRDefault="009E3225" w:rsidP="009E3225">
      <w:pPr>
        <w:pStyle w:val="ListParagraph"/>
        <w:ind w:left="0"/>
        <w:rPr>
          <w:rFonts w:cs="Tahoma"/>
        </w:rPr>
      </w:pPr>
    </w:p>
    <w:p w14:paraId="07082452" w14:textId="77777777" w:rsidR="009E3225" w:rsidRPr="002C1C22" w:rsidRDefault="009E3225" w:rsidP="009E3225">
      <w:pPr>
        <w:pStyle w:val="ListParagraph"/>
        <w:ind w:left="0"/>
        <w:rPr>
          <w:rFonts w:cs="Tahoma"/>
        </w:rPr>
      </w:pPr>
    </w:p>
    <w:p w14:paraId="5E661EE6" w14:textId="77777777" w:rsidR="009E3225" w:rsidRPr="002C1C22" w:rsidRDefault="009E3225" w:rsidP="009E3225">
      <w:pPr>
        <w:pStyle w:val="ListParagraph"/>
        <w:ind w:left="0"/>
        <w:rPr>
          <w:rFonts w:cs="Tahoma"/>
        </w:rPr>
      </w:pPr>
    </w:p>
    <w:p w14:paraId="0EBC57D7" w14:textId="6F046EB4" w:rsidR="009E3225" w:rsidRPr="002C1C22" w:rsidRDefault="009E3225" w:rsidP="009E3225">
      <w:pPr>
        <w:pStyle w:val="ListParagraph"/>
        <w:ind w:left="0"/>
        <w:rPr>
          <w:rFonts w:cs="Tahoma"/>
        </w:rPr>
      </w:pPr>
    </w:p>
    <w:p w14:paraId="6A82975D" w14:textId="4D31189B" w:rsidR="009E3225" w:rsidRPr="002C1C22" w:rsidRDefault="009E3225" w:rsidP="009E3225">
      <w:pPr>
        <w:pStyle w:val="ListParagraph"/>
        <w:tabs>
          <w:tab w:val="left" w:pos="855"/>
        </w:tabs>
        <w:ind w:left="0"/>
        <w:rPr>
          <w:rFonts w:cs="Tahoma"/>
        </w:rPr>
      </w:pPr>
      <w:r w:rsidRPr="002C1C22">
        <w:rPr>
          <w:rFonts w:cs="Tahoma"/>
        </w:rPr>
        <w:tab/>
      </w:r>
    </w:p>
    <w:p w14:paraId="2EF5B6D5" w14:textId="4A274BB1" w:rsidR="009E3225" w:rsidRPr="002C1C22" w:rsidRDefault="009E3225" w:rsidP="009E3225">
      <w:pPr>
        <w:pStyle w:val="ListParagraph"/>
        <w:ind w:left="0"/>
        <w:rPr>
          <w:rFonts w:cs="Tahoma"/>
        </w:rPr>
      </w:pPr>
    </w:p>
    <w:p w14:paraId="2373E05F" w14:textId="77777777" w:rsidR="009E3225" w:rsidRPr="002C1C22" w:rsidRDefault="009E3225" w:rsidP="009E3225">
      <w:pPr>
        <w:pStyle w:val="ListParagraph"/>
        <w:ind w:left="0"/>
        <w:rPr>
          <w:rFonts w:cs="Tahoma"/>
        </w:rPr>
      </w:pPr>
    </w:p>
    <w:p w14:paraId="2F7371EE" w14:textId="77777777" w:rsidR="009E3225" w:rsidRPr="002C1C22" w:rsidRDefault="009E3225" w:rsidP="009E3225">
      <w:pPr>
        <w:pStyle w:val="ListParagraph"/>
        <w:ind w:left="0"/>
        <w:rPr>
          <w:rFonts w:cs="Tahoma"/>
        </w:rPr>
      </w:pPr>
    </w:p>
    <w:p w14:paraId="20ADB44B" w14:textId="77777777" w:rsidR="009E3225" w:rsidRPr="002C1C22" w:rsidRDefault="009E3225" w:rsidP="009E3225">
      <w:pPr>
        <w:pStyle w:val="ListParagraph"/>
        <w:ind w:left="0"/>
        <w:rPr>
          <w:rFonts w:cs="Tahoma"/>
        </w:rPr>
      </w:pPr>
    </w:p>
    <w:p w14:paraId="5CE7C51E" w14:textId="6A1E5816" w:rsidR="00595F6E" w:rsidRPr="002C1C22" w:rsidRDefault="00595F6E" w:rsidP="009E3225">
      <w:pPr>
        <w:pStyle w:val="ListParagraph"/>
        <w:ind w:left="0"/>
        <w:rPr>
          <w:rFonts w:cs="Tahoma"/>
        </w:rPr>
      </w:pPr>
    </w:p>
    <w:p w14:paraId="5A987BED" w14:textId="77777777" w:rsidR="008C0959" w:rsidRPr="002C1C22" w:rsidRDefault="00D86848" w:rsidP="005E24F6">
      <w:pPr>
        <w:tabs>
          <w:tab w:val="right" w:pos="10205"/>
        </w:tabs>
        <w:spacing w:before="120"/>
        <w:ind w:left="851" w:hanging="425"/>
        <w:rPr>
          <w:rFonts w:cs="Tahoma"/>
        </w:rPr>
      </w:pPr>
      <w:r w:rsidRPr="002C1C22">
        <w:rPr>
          <w:rFonts w:cs="Tahoma"/>
        </w:rPr>
        <w:t>a)</w:t>
      </w:r>
      <w:r w:rsidRPr="002C1C22">
        <w:rPr>
          <w:rFonts w:cs="Tahoma"/>
        </w:rPr>
        <w:tab/>
      </w:r>
      <w:r w:rsidR="006F15AC" w:rsidRPr="002C1C22">
        <w:rPr>
          <w:rFonts w:cs="Tahoma"/>
        </w:rPr>
        <w:t xml:space="preserve">Explain what is meant by the term </w:t>
      </w:r>
      <w:r w:rsidR="0078279C" w:rsidRPr="002C1C22">
        <w:rPr>
          <w:rFonts w:cs="Tahoma"/>
        </w:rPr>
        <w:t>‘</w:t>
      </w:r>
      <w:r w:rsidR="006F15AC" w:rsidRPr="002C1C22">
        <w:rPr>
          <w:rFonts w:cs="Tahoma"/>
        </w:rPr>
        <w:t>half-life</w:t>
      </w:r>
      <w:r w:rsidR="0078279C" w:rsidRPr="002C1C22">
        <w:rPr>
          <w:rFonts w:cs="Tahoma"/>
        </w:rPr>
        <w:t>’.</w:t>
      </w:r>
      <w:r w:rsidR="005E24F6" w:rsidRPr="002C1C22">
        <w:rPr>
          <w:rFonts w:cs="Tahoma"/>
        </w:rPr>
        <w:tab/>
      </w:r>
    </w:p>
    <w:p w14:paraId="6C3F21A2"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4CFA26D5"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33B09145" w14:textId="77777777" w:rsidR="008C0959" w:rsidRPr="002C1C22" w:rsidRDefault="008C0959" w:rsidP="008C0959">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6EF38A2" w14:textId="090AE63A" w:rsidR="008C0959" w:rsidRPr="002C1C22" w:rsidRDefault="00D86848" w:rsidP="005E24F6">
      <w:pPr>
        <w:tabs>
          <w:tab w:val="right" w:pos="10205"/>
        </w:tabs>
        <w:ind w:left="851" w:hanging="425"/>
        <w:rPr>
          <w:rFonts w:cs="Tahoma"/>
        </w:rPr>
      </w:pPr>
      <w:r w:rsidRPr="002C1C22">
        <w:rPr>
          <w:rFonts w:cs="Tahoma"/>
        </w:rPr>
        <w:t>b)</w:t>
      </w:r>
      <w:r w:rsidRPr="002C1C22">
        <w:rPr>
          <w:rFonts w:cs="Tahoma"/>
        </w:rPr>
        <w:tab/>
      </w:r>
      <w:r w:rsidR="00810C52" w:rsidRPr="00810C52">
        <w:rPr>
          <w:rFonts w:cs="Tahoma"/>
        </w:rPr>
        <w:t>What is the half-life of this radioactive isotope?</w:t>
      </w:r>
      <w:r w:rsidR="005E24F6" w:rsidRPr="002C1C22">
        <w:rPr>
          <w:rFonts w:cs="Tahoma"/>
        </w:rPr>
        <w:tab/>
      </w:r>
    </w:p>
    <w:p w14:paraId="17C1E061"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03C9BAB0"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6D0BB66B" w14:textId="77777777" w:rsidR="008C0959" w:rsidRPr="002C1C22" w:rsidRDefault="008C0959" w:rsidP="008C0959">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6CC12075" w14:textId="7E5F974F" w:rsidR="008D6EB5" w:rsidRPr="002C1C22" w:rsidRDefault="00117C4F" w:rsidP="005E24F6">
      <w:pPr>
        <w:pStyle w:val="ListParagraph"/>
        <w:ind w:left="426"/>
        <w:rPr>
          <w:b/>
        </w:rPr>
      </w:pPr>
      <w:r w:rsidRPr="002C1C22">
        <w:rPr>
          <w:b/>
        </w:rPr>
        <w:t>(H</w:t>
      </w:r>
      <w:r w:rsidR="008D6EB5" w:rsidRPr="002C1C22">
        <w:rPr>
          <w:b/>
        </w:rPr>
        <w:t>T</w:t>
      </w:r>
      <w:r w:rsidRPr="002C1C22">
        <w:rPr>
          <w:b/>
        </w:rPr>
        <w:t xml:space="preserve"> Only)</w:t>
      </w:r>
    </w:p>
    <w:p w14:paraId="6DCF57E3" w14:textId="1FED8C81" w:rsidR="00DE7756" w:rsidRPr="002C1C22" w:rsidRDefault="00DE7756" w:rsidP="005E24F6">
      <w:pPr>
        <w:pStyle w:val="ListParagraph"/>
        <w:ind w:left="426"/>
      </w:pPr>
      <w:r w:rsidRPr="002C1C22">
        <w:t xml:space="preserve">The physicist investigates another </w:t>
      </w:r>
      <w:r w:rsidR="00F07CD7" w:rsidRPr="002C1C22">
        <w:t>radioisotope</w:t>
      </w:r>
      <w:r w:rsidR="00B82C9F" w:rsidRPr="002C1C22">
        <w:t xml:space="preserve">.  </w:t>
      </w:r>
      <w:r w:rsidR="00F07CD7" w:rsidRPr="002C1C22">
        <w:t xml:space="preserve">With this radioisotope the physicist wants to know </w:t>
      </w:r>
      <w:r w:rsidR="005E24F6" w:rsidRPr="002C1C22">
        <w:br/>
      </w:r>
      <w:r w:rsidR="00F07CD7" w:rsidRPr="002C1C22">
        <w:t xml:space="preserve">what the net decline of radioactive emission will be after </w:t>
      </w:r>
      <w:r w:rsidR="0078279C" w:rsidRPr="002C1C22">
        <w:t>four</w:t>
      </w:r>
      <w:r w:rsidR="00F07CD7" w:rsidRPr="002C1C22">
        <w:t xml:space="preserve"> half-lives.</w:t>
      </w:r>
    </w:p>
    <w:p w14:paraId="40F91B5B" w14:textId="306F6BBB" w:rsidR="008C0959" w:rsidRPr="002C1C22" w:rsidRDefault="00D86848" w:rsidP="00595F6E">
      <w:pPr>
        <w:tabs>
          <w:tab w:val="right" w:pos="10205"/>
        </w:tabs>
        <w:spacing w:before="120"/>
        <w:ind w:left="851" w:hanging="425"/>
      </w:pPr>
      <w:r w:rsidRPr="002C1C22">
        <w:t>c)</w:t>
      </w:r>
      <w:r w:rsidRPr="002C1C22">
        <w:tab/>
      </w:r>
      <w:r w:rsidR="00810C52" w:rsidRPr="00810C52">
        <w:rPr>
          <w:rFonts w:cs="Tahoma"/>
        </w:rPr>
        <w:t>What is the net decline of the radioactive isotope, as a ratio, after four half-</w:t>
      </w:r>
      <w:proofErr w:type="gramStart"/>
      <w:r w:rsidR="00810C52" w:rsidRPr="00810C52">
        <w:rPr>
          <w:rFonts w:cs="Tahoma"/>
        </w:rPr>
        <w:t>lives.</w:t>
      </w:r>
      <w:proofErr w:type="gramEnd"/>
      <w:r w:rsidR="005E24F6" w:rsidRPr="002C1C22">
        <w:tab/>
      </w:r>
    </w:p>
    <w:p w14:paraId="75FD4E3B"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11AF167C" w14:textId="77777777" w:rsidR="008C0959" w:rsidRPr="002C1C22" w:rsidRDefault="008C0959" w:rsidP="008C0959">
      <w:pPr>
        <w:widowControl w:val="0"/>
        <w:tabs>
          <w:tab w:val="right" w:leader="dot" w:pos="10204"/>
        </w:tabs>
        <w:spacing w:before="180"/>
        <w:ind w:left="851"/>
        <w:rPr>
          <w:rFonts w:ascii="Calibri" w:hAnsi="Calibri"/>
          <w:szCs w:val="22"/>
        </w:rPr>
      </w:pPr>
      <w:r w:rsidRPr="002C1C22">
        <w:rPr>
          <w:rFonts w:ascii="Calibri" w:hAnsi="Calibri"/>
          <w:szCs w:val="22"/>
        </w:rPr>
        <w:tab/>
      </w:r>
    </w:p>
    <w:p w14:paraId="04FE6001" w14:textId="77777777" w:rsidR="008C0959" w:rsidRPr="002C1C22" w:rsidRDefault="008C0959" w:rsidP="008C0959">
      <w:pPr>
        <w:widowControl w:val="0"/>
        <w:tabs>
          <w:tab w:val="right" w:leader="dot" w:pos="10204"/>
        </w:tabs>
        <w:spacing w:before="180"/>
        <w:ind w:left="851"/>
        <w:rPr>
          <w:rFonts w:cs="Tahoma"/>
        </w:rPr>
      </w:pPr>
      <w:r w:rsidRPr="002C1C22">
        <w:rPr>
          <w:rFonts w:ascii="Calibri" w:hAnsi="Calibri"/>
          <w:szCs w:val="22"/>
        </w:rPr>
        <w:tab/>
      </w:r>
    </w:p>
    <w:p w14:paraId="2DB5A862" w14:textId="77777777" w:rsidR="008C0959" w:rsidRPr="002C1C22" w:rsidRDefault="008C0959" w:rsidP="008C0959">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176853E0" w14:textId="77777777" w:rsidR="00247EB9" w:rsidRPr="002C1C22" w:rsidRDefault="00247EB9" w:rsidP="00247EB9">
      <w:pPr>
        <w:widowControl w:val="0"/>
        <w:tabs>
          <w:tab w:val="right" w:pos="10205"/>
        </w:tabs>
        <w:jc w:val="right"/>
        <w:rPr>
          <w:rFonts w:ascii="Calibri" w:hAnsi="Calibri"/>
          <w:b/>
          <w:i/>
          <w:szCs w:val="20"/>
        </w:rPr>
      </w:pPr>
    </w:p>
    <w:p w14:paraId="1E883628" w14:textId="77777777" w:rsidR="00F31D31" w:rsidRPr="002C1C22" w:rsidRDefault="006E0164" w:rsidP="00247EB9">
      <w:pPr>
        <w:widowControl w:val="0"/>
        <w:tabs>
          <w:tab w:val="right" w:pos="10205"/>
        </w:tabs>
        <w:jc w:val="right"/>
        <w:rPr>
          <w:rFonts w:ascii="Calibri" w:hAnsi="Calibri"/>
          <w:b/>
          <w:i/>
          <w:szCs w:val="20"/>
        </w:rPr>
      </w:pPr>
      <w:r w:rsidRPr="002C1C22">
        <w:rPr>
          <w:rFonts w:ascii="Calibri" w:hAnsi="Calibri"/>
          <w:b/>
          <w:i/>
          <w:szCs w:val="20"/>
        </w:rPr>
        <w:t>Total</w:t>
      </w:r>
      <w:r w:rsidR="00F31D31" w:rsidRPr="002C1C22">
        <w:rPr>
          <w:rFonts w:ascii="Calibri" w:hAnsi="Calibri"/>
          <w:b/>
          <w:i/>
          <w:szCs w:val="20"/>
        </w:rPr>
        <w:t>s</w:t>
      </w:r>
    </w:p>
    <w:p w14:paraId="20DB4810" w14:textId="7B37B810" w:rsidR="00247EB9" w:rsidRPr="002C1C22" w:rsidRDefault="00587F98" w:rsidP="00247EB9">
      <w:pPr>
        <w:widowControl w:val="0"/>
        <w:tabs>
          <w:tab w:val="right" w:pos="10205"/>
        </w:tabs>
        <w:jc w:val="right"/>
        <w:rPr>
          <w:rFonts w:ascii="Calibri" w:hAnsi="Calibri"/>
          <w:b/>
          <w:i/>
          <w:szCs w:val="20"/>
        </w:rPr>
      </w:pPr>
      <w:r>
        <w:rPr>
          <w:rFonts w:ascii="Calibri" w:hAnsi="Calibri"/>
          <w:b/>
          <w:i/>
          <w:szCs w:val="20"/>
        </w:rPr>
        <w:t>FT</w:t>
      </w:r>
      <w:r w:rsidR="00F31D31" w:rsidRPr="002C1C22">
        <w:rPr>
          <w:rFonts w:ascii="Calibri" w:hAnsi="Calibri"/>
          <w:b/>
          <w:i/>
          <w:szCs w:val="20"/>
        </w:rPr>
        <w:t>: 32</w:t>
      </w:r>
      <w:r w:rsidR="00247EB9" w:rsidRPr="002C1C22">
        <w:rPr>
          <w:rFonts w:ascii="Calibri" w:hAnsi="Calibri"/>
          <w:b/>
          <w:i/>
          <w:szCs w:val="20"/>
        </w:rPr>
        <w:t xml:space="preserve"> marks</w:t>
      </w:r>
    </w:p>
    <w:p w14:paraId="546AD0DB" w14:textId="3C6C8956" w:rsidR="00247EB9" w:rsidRPr="002C1C22" w:rsidRDefault="00587F98" w:rsidP="00F31D31">
      <w:pPr>
        <w:widowControl w:val="0"/>
        <w:tabs>
          <w:tab w:val="right" w:pos="10205"/>
        </w:tabs>
        <w:jc w:val="right"/>
        <w:rPr>
          <w:rFonts w:ascii="Calibri" w:hAnsi="Calibri"/>
          <w:b/>
          <w:i/>
          <w:szCs w:val="20"/>
        </w:rPr>
      </w:pPr>
      <w:r>
        <w:rPr>
          <w:rFonts w:ascii="Calibri" w:hAnsi="Calibri"/>
          <w:b/>
          <w:i/>
          <w:szCs w:val="20"/>
        </w:rPr>
        <w:t>HT</w:t>
      </w:r>
      <w:r w:rsidR="00F31D31" w:rsidRPr="002C1C22">
        <w:rPr>
          <w:rFonts w:ascii="Calibri" w:hAnsi="Calibri"/>
          <w:b/>
          <w:i/>
          <w:szCs w:val="20"/>
        </w:rPr>
        <w:t>: 34 marks</w:t>
      </w:r>
    </w:p>
    <w:p w14:paraId="337C2302" w14:textId="2D097CE9" w:rsidR="00F107E3" w:rsidRPr="002C1C22" w:rsidRDefault="002176F3" w:rsidP="00595F6E">
      <w:pPr>
        <w:tabs>
          <w:tab w:val="right" w:pos="10205"/>
        </w:tabs>
        <w:spacing w:before="120"/>
        <w:ind w:left="851" w:hanging="425"/>
        <w:rPr>
          <w:rFonts w:cs="Tahoma"/>
          <w:i/>
        </w:rPr>
      </w:pPr>
      <w:r w:rsidRPr="002C1C22">
        <w:br w:type="page"/>
      </w:r>
    </w:p>
    <w:p w14:paraId="3C57DC24" w14:textId="40B9098B" w:rsidR="00F107E3" w:rsidRPr="002C1C22" w:rsidRDefault="00F67D50" w:rsidP="00D86848">
      <w:pPr>
        <w:pStyle w:val="topictest"/>
      </w:pPr>
      <w:bookmarkStart w:id="21" w:name="_Toc468175848"/>
      <w:r w:rsidRPr="002C1C22">
        <w:lastRenderedPageBreak/>
        <w:t>Topic Test 10</w:t>
      </w:r>
      <w:r w:rsidR="00643670" w:rsidRPr="002C1C22">
        <w:t xml:space="preserve">: </w:t>
      </w:r>
      <w:r w:rsidR="000B6323" w:rsidRPr="002C1C22">
        <w:t xml:space="preserve">Nuclear fission and fusion </w:t>
      </w:r>
      <w:r w:rsidR="008D6EB5" w:rsidRPr="002C1C22">
        <w:t>&amp;</w:t>
      </w:r>
      <w:r w:rsidR="000B6323" w:rsidRPr="002C1C22">
        <w:t xml:space="preserve"> h</w:t>
      </w:r>
      <w:r w:rsidR="00643670" w:rsidRPr="002C1C22">
        <w:t>azards and uses of radioactive emissions</w:t>
      </w:r>
      <w:bookmarkEnd w:id="21"/>
    </w:p>
    <w:p w14:paraId="11A537CF" w14:textId="77777777" w:rsidR="002D10DA" w:rsidRPr="002C1C22" w:rsidRDefault="002D10DA" w:rsidP="002D10DA"/>
    <w:p w14:paraId="70438D0B" w14:textId="77777777" w:rsidR="008C0959" w:rsidRPr="002C1C22" w:rsidRDefault="00D86848" w:rsidP="005E24F6">
      <w:pPr>
        <w:tabs>
          <w:tab w:val="right" w:pos="10205"/>
        </w:tabs>
        <w:ind w:left="426" w:hanging="426"/>
        <w:rPr>
          <w:rFonts w:cs="Tahoma"/>
        </w:rPr>
      </w:pPr>
      <w:r w:rsidRPr="002C1C22">
        <w:rPr>
          <w:rFonts w:cs="Tahoma"/>
        </w:rPr>
        <w:t>1.</w:t>
      </w:r>
      <w:r w:rsidRPr="002C1C22">
        <w:rPr>
          <w:rFonts w:cs="Tahoma"/>
        </w:rPr>
        <w:tab/>
      </w:r>
      <w:r w:rsidR="0090574B" w:rsidRPr="002C1C22">
        <w:rPr>
          <w:rFonts w:cs="Tahoma"/>
        </w:rPr>
        <w:t>In nuclear fusion, the mass of the products is less than the original mass of the nuclei</w:t>
      </w:r>
      <w:r w:rsidR="00B82C9F" w:rsidRPr="002C1C22">
        <w:rPr>
          <w:rFonts w:cs="Tahoma"/>
        </w:rPr>
        <w:t xml:space="preserve">.  </w:t>
      </w:r>
      <w:r w:rsidR="0090574B" w:rsidRPr="002C1C22">
        <w:rPr>
          <w:rFonts w:cs="Tahoma"/>
        </w:rPr>
        <w:t>Why is there missing mass?</w:t>
      </w:r>
      <w:bookmarkStart w:id="22" w:name="OLE_LINK5"/>
      <w:bookmarkStart w:id="23" w:name="OLE_LINK6"/>
    </w:p>
    <w:bookmarkEnd w:id="22"/>
    <w:bookmarkEnd w:id="23"/>
    <w:p w14:paraId="243C1841" w14:textId="77777777" w:rsidR="008C0959" w:rsidRPr="002C1C22" w:rsidRDefault="008C0959" w:rsidP="008C0959">
      <w:pPr>
        <w:widowControl w:val="0"/>
        <w:tabs>
          <w:tab w:val="right" w:leader="dot" w:pos="10204"/>
        </w:tabs>
        <w:spacing w:before="180"/>
        <w:ind w:left="426"/>
        <w:rPr>
          <w:rFonts w:ascii="Calibri" w:hAnsi="Calibri"/>
          <w:szCs w:val="22"/>
        </w:rPr>
      </w:pPr>
      <w:r w:rsidRPr="002C1C22">
        <w:rPr>
          <w:rFonts w:ascii="Calibri" w:hAnsi="Calibri"/>
          <w:szCs w:val="22"/>
        </w:rPr>
        <w:tab/>
      </w:r>
    </w:p>
    <w:p w14:paraId="307B293D" w14:textId="77777777" w:rsidR="008C0959" w:rsidRPr="002C1C22" w:rsidRDefault="008C0959" w:rsidP="008C0959">
      <w:pPr>
        <w:widowControl w:val="0"/>
        <w:tabs>
          <w:tab w:val="right" w:leader="dot" w:pos="10204"/>
        </w:tabs>
        <w:spacing w:before="180"/>
        <w:ind w:left="426"/>
        <w:rPr>
          <w:rFonts w:ascii="Calibri" w:hAnsi="Calibri"/>
          <w:szCs w:val="22"/>
        </w:rPr>
      </w:pPr>
      <w:r w:rsidRPr="002C1C22">
        <w:rPr>
          <w:rFonts w:ascii="Calibri" w:hAnsi="Calibri"/>
          <w:szCs w:val="22"/>
        </w:rPr>
        <w:tab/>
      </w:r>
    </w:p>
    <w:p w14:paraId="495E03EA" w14:textId="36C9097E" w:rsidR="008C0959" w:rsidRPr="002C1C22" w:rsidRDefault="008C0959" w:rsidP="008C0959">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597DE650" w14:textId="77777777" w:rsidR="008C0959" w:rsidRPr="002C1C22" w:rsidRDefault="008C0959" w:rsidP="002D0F2E">
      <w:pPr>
        <w:ind w:left="426" w:hanging="426"/>
      </w:pPr>
    </w:p>
    <w:p w14:paraId="59DB43C3" w14:textId="6DEC3327" w:rsidR="002D10DA" w:rsidRPr="002C1C22" w:rsidRDefault="00D86848" w:rsidP="002D0F2E">
      <w:pPr>
        <w:ind w:left="426" w:hanging="426"/>
      </w:pPr>
      <w:r w:rsidRPr="002C1C22">
        <w:t>2.</w:t>
      </w:r>
      <w:r w:rsidRPr="002C1C22">
        <w:tab/>
      </w:r>
      <w:r w:rsidR="001164E1" w:rsidRPr="002C1C22">
        <w:rPr>
          <w:rFonts w:cs="Tahoma"/>
        </w:rPr>
        <w:t>Radiation is emitted constantly in everyday life</w:t>
      </w:r>
      <w:r w:rsidR="00B82C9F" w:rsidRPr="002C1C22">
        <w:rPr>
          <w:rFonts w:cs="Tahoma"/>
        </w:rPr>
        <w:t xml:space="preserve">.  </w:t>
      </w:r>
      <w:r w:rsidR="001164E1" w:rsidRPr="002C1C22">
        <w:rPr>
          <w:rFonts w:cs="Tahoma"/>
        </w:rPr>
        <w:t>The form of radiation is called background radiation</w:t>
      </w:r>
      <w:r w:rsidR="00B82C9F" w:rsidRPr="002C1C22">
        <w:t xml:space="preserve">.  </w:t>
      </w:r>
    </w:p>
    <w:p w14:paraId="4BC36688" w14:textId="77777777" w:rsidR="001164E1" w:rsidRPr="002C1C22" w:rsidRDefault="001164E1" w:rsidP="001164E1">
      <w:pPr>
        <w:pStyle w:val="ListParagraph"/>
        <w:rPr>
          <w:rFonts w:cs="Tahoma"/>
        </w:rPr>
      </w:pPr>
    </w:p>
    <w:p w14:paraId="35F34F5D" w14:textId="3FCA999A" w:rsidR="000B6323" w:rsidRPr="002C1C22" w:rsidRDefault="000B6323" w:rsidP="005E24F6">
      <w:pPr>
        <w:pStyle w:val="ListParagraph"/>
        <w:tabs>
          <w:tab w:val="right" w:pos="10205"/>
        </w:tabs>
        <w:ind w:left="426"/>
        <w:rPr>
          <w:rFonts w:cs="Tahoma"/>
        </w:rPr>
      </w:pPr>
      <w:r w:rsidRPr="002C1C22">
        <w:rPr>
          <w:rFonts w:cs="Tahoma"/>
        </w:rPr>
        <w:t>Add each of the following to the correct column in the table to show</w:t>
      </w:r>
      <w:r w:rsidR="001164E1" w:rsidRPr="002C1C22">
        <w:rPr>
          <w:rFonts w:cs="Tahoma"/>
        </w:rPr>
        <w:t xml:space="preserve"> whether </w:t>
      </w:r>
      <w:r w:rsidRPr="002C1C22">
        <w:rPr>
          <w:rFonts w:cs="Tahoma"/>
        </w:rPr>
        <w:t>they</w:t>
      </w:r>
      <w:r w:rsidR="001164E1" w:rsidRPr="002C1C22">
        <w:rPr>
          <w:rFonts w:cs="Tahoma"/>
        </w:rPr>
        <w:t xml:space="preserve"> are examples of </w:t>
      </w:r>
      <w:r w:rsidR="00E939E6" w:rsidRPr="002C1C22">
        <w:rPr>
          <w:rFonts w:cs="Tahoma"/>
        </w:rPr>
        <w:br/>
      </w:r>
      <w:r w:rsidR="001164E1" w:rsidRPr="002C1C22">
        <w:rPr>
          <w:rFonts w:cs="Tahoma"/>
        </w:rPr>
        <w:t xml:space="preserve">man-made </w:t>
      </w:r>
      <w:r w:rsidR="00E939E6" w:rsidRPr="002C1C22">
        <w:rPr>
          <w:rFonts w:cs="Tahoma"/>
        </w:rPr>
        <w:t xml:space="preserve">sources </w:t>
      </w:r>
      <w:r w:rsidR="001164E1" w:rsidRPr="002C1C22">
        <w:rPr>
          <w:rFonts w:cs="Tahoma"/>
        </w:rPr>
        <w:t>or natural sources of background radiation.</w:t>
      </w:r>
    </w:p>
    <w:p w14:paraId="59B632F4" w14:textId="20577CBD" w:rsidR="000B6323" w:rsidRPr="002C1C22" w:rsidRDefault="000B6323" w:rsidP="005E24F6">
      <w:pPr>
        <w:pStyle w:val="ListParagraph"/>
        <w:tabs>
          <w:tab w:val="right" w:pos="10205"/>
        </w:tabs>
        <w:ind w:left="426"/>
        <w:rPr>
          <w:rFonts w:cs="Tahoma"/>
        </w:rPr>
      </w:pPr>
    </w:p>
    <w:tbl>
      <w:tblPr>
        <w:tblStyle w:val="TableGrid"/>
        <w:tblW w:w="0" w:type="auto"/>
        <w:tblCellSpacing w:w="11"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44"/>
        <w:gridCol w:w="2403"/>
        <w:gridCol w:w="1689"/>
        <w:gridCol w:w="1630"/>
      </w:tblGrid>
      <w:tr w:rsidR="000B6323" w:rsidRPr="002C1C22" w14:paraId="66E77F14" w14:textId="77777777" w:rsidTr="00E939E6">
        <w:trPr>
          <w:cnfStyle w:val="100000000000" w:firstRow="1" w:lastRow="0" w:firstColumn="0" w:lastColumn="0" w:oddVBand="0" w:evenVBand="0" w:oddHBand="0" w:evenHBand="0" w:firstRowFirstColumn="0" w:firstRowLastColumn="0" w:lastRowFirstColumn="0" w:lastRowLastColumn="0"/>
          <w:tblCellSpacing w:w="11" w:type="dxa"/>
        </w:trPr>
        <w:tc>
          <w:tcPr>
            <w:tcW w:w="36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86B75" w14:textId="24291C2B" w:rsidR="000B6323" w:rsidRPr="002C1C22" w:rsidRDefault="000B6323" w:rsidP="000B6323">
            <w:pPr>
              <w:pStyle w:val="ListParagraph"/>
              <w:tabs>
                <w:tab w:val="right" w:pos="10205"/>
              </w:tabs>
              <w:ind w:left="0"/>
              <w:rPr>
                <w:rFonts w:cs="Tahoma"/>
              </w:rPr>
            </w:pPr>
            <w:r w:rsidRPr="002C1C22">
              <w:rPr>
                <w:b w:val="0"/>
              </w:rPr>
              <w:t>Fallout from nuclear weapons testing</w:t>
            </w:r>
          </w:p>
        </w:tc>
        <w:tc>
          <w:tcPr>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5F6084" w14:textId="37731FC4" w:rsidR="000B6323" w:rsidRPr="002C1C22" w:rsidRDefault="000B6323" w:rsidP="000B6323">
            <w:pPr>
              <w:pStyle w:val="ListParagraph"/>
              <w:tabs>
                <w:tab w:val="right" w:pos="10205"/>
              </w:tabs>
              <w:ind w:left="0"/>
              <w:rPr>
                <w:rFonts w:cs="Tahoma"/>
              </w:rPr>
            </w:pPr>
            <w:r w:rsidRPr="002C1C22">
              <w:rPr>
                <w:b w:val="0"/>
                <w:szCs w:val="22"/>
              </w:rPr>
              <w:t>Rocks</w:t>
            </w:r>
          </w:p>
        </w:tc>
        <w:tc>
          <w:tcPr>
            <w:tcW w:w="16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0668D6" w14:textId="44355D59" w:rsidR="000B6323" w:rsidRPr="002C1C22" w:rsidRDefault="000B6323" w:rsidP="000B6323">
            <w:pPr>
              <w:pStyle w:val="ListParagraph"/>
              <w:tabs>
                <w:tab w:val="right" w:pos="10205"/>
              </w:tabs>
              <w:ind w:left="0"/>
              <w:rPr>
                <w:rFonts w:cs="Tahoma"/>
              </w:rPr>
            </w:pPr>
            <w:r w:rsidRPr="002C1C22">
              <w:rPr>
                <w:b w:val="0"/>
                <w:szCs w:val="22"/>
              </w:rPr>
              <w:t>Soils and plants</w:t>
            </w:r>
          </w:p>
        </w:tc>
        <w:tc>
          <w:tcPr>
            <w:tcW w:w="15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F0E57B" w14:textId="1F87DD50" w:rsidR="000B6323" w:rsidRPr="002C1C22" w:rsidRDefault="000B6323" w:rsidP="000B6323">
            <w:pPr>
              <w:pStyle w:val="ListParagraph"/>
              <w:tabs>
                <w:tab w:val="right" w:pos="10205"/>
              </w:tabs>
              <w:ind w:left="0"/>
              <w:rPr>
                <w:rFonts w:cs="Tahoma"/>
              </w:rPr>
            </w:pPr>
            <w:r w:rsidRPr="002C1C22">
              <w:rPr>
                <w:b w:val="0"/>
                <w:szCs w:val="22"/>
              </w:rPr>
              <w:t>Nuclear power</w:t>
            </w:r>
          </w:p>
        </w:tc>
      </w:tr>
      <w:tr w:rsidR="000B6323" w:rsidRPr="002C1C22" w14:paraId="1403C98E" w14:textId="77777777" w:rsidTr="00E939E6">
        <w:trPr>
          <w:tblCellSpacing w:w="11" w:type="dxa"/>
        </w:trPr>
        <w:tc>
          <w:tcPr>
            <w:tcW w:w="3611" w:type="dxa"/>
          </w:tcPr>
          <w:p w14:paraId="5A02FD9A" w14:textId="0C8A9840" w:rsidR="000B6323" w:rsidRPr="002C1C22" w:rsidRDefault="000B6323" w:rsidP="000B6323">
            <w:pPr>
              <w:pStyle w:val="ListParagraph"/>
              <w:tabs>
                <w:tab w:val="right" w:pos="10205"/>
              </w:tabs>
              <w:ind w:left="0"/>
              <w:rPr>
                <w:rFonts w:cs="Tahoma"/>
              </w:rPr>
            </w:pPr>
            <w:r w:rsidRPr="002C1C22">
              <w:rPr>
                <w:b w:val="0"/>
                <w:szCs w:val="22"/>
              </w:rPr>
              <w:t xml:space="preserve">Fallout from nuclear accidents </w:t>
            </w:r>
          </w:p>
        </w:tc>
        <w:tc>
          <w:tcPr>
            <w:tcW w:w="2381" w:type="dxa"/>
          </w:tcPr>
          <w:p w14:paraId="3FC7E6E5" w14:textId="25291C5E" w:rsidR="000B6323" w:rsidRPr="002C1C22" w:rsidRDefault="000B6323" w:rsidP="000B6323">
            <w:pPr>
              <w:pStyle w:val="ListParagraph"/>
              <w:tabs>
                <w:tab w:val="right" w:pos="10205"/>
              </w:tabs>
              <w:ind w:left="0"/>
              <w:rPr>
                <w:rFonts w:cs="Tahoma"/>
              </w:rPr>
            </w:pPr>
            <w:r w:rsidRPr="002C1C22">
              <w:rPr>
                <w:b w:val="0"/>
                <w:szCs w:val="22"/>
              </w:rPr>
              <w:t>Cosmic rays from space</w:t>
            </w:r>
          </w:p>
        </w:tc>
        <w:tc>
          <w:tcPr>
            <w:tcW w:w="1667" w:type="dxa"/>
          </w:tcPr>
          <w:p w14:paraId="72F1B2E2" w14:textId="3DAD12F8" w:rsidR="000B6323" w:rsidRPr="002C1C22" w:rsidRDefault="000B6323" w:rsidP="000B6323">
            <w:pPr>
              <w:pStyle w:val="ListParagraph"/>
              <w:tabs>
                <w:tab w:val="right" w:pos="10205"/>
              </w:tabs>
              <w:ind w:left="0"/>
              <w:rPr>
                <w:rFonts w:cs="Tahoma"/>
              </w:rPr>
            </w:pPr>
            <w:r w:rsidRPr="002C1C22">
              <w:rPr>
                <w:b w:val="0"/>
                <w:szCs w:val="22"/>
              </w:rPr>
              <w:t>X-rays</w:t>
            </w:r>
          </w:p>
        </w:tc>
        <w:tc>
          <w:tcPr>
            <w:tcW w:w="1597" w:type="dxa"/>
          </w:tcPr>
          <w:p w14:paraId="3D68842F" w14:textId="117AAB8B" w:rsidR="000B6323" w:rsidRPr="002C1C22" w:rsidRDefault="000B6323" w:rsidP="000B6323">
            <w:pPr>
              <w:pStyle w:val="ListParagraph"/>
              <w:tabs>
                <w:tab w:val="right" w:pos="10205"/>
              </w:tabs>
              <w:ind w:left="0"/>
              <w:rPr>
                <w:rFonts w:cs="Tahoma"/>
              </w:rPr>
            </w:pPr>
            <w:r w:rsidRPr="002C1C22">
              <w:rPr>
                <w:b w:val="0"/>
                <w:szCs w:val="22"/>
              </w:rPr>
              <w:t xml:space="preserve">Animals </w:t>
            </w:r>
          </w:p>
        </w:tc>
      </w:tr>
    </w:tbl>
    <w:p w14:paraId="3E8C9D15" w14:textId="1A3BE183" w:rsidR="008C4F76" w:rsidRPr="002C1C22" w:rsidRDefault="005E24F6" w:rsidP="005E24F6">
      <w:pPr>
        <w:pStyle w:val="ListParagraph"/>
        <w:tabs>
          <w:tab w:val="right" w:pos="10205"/>
        </w:tabs>
        <w:ind w:left="426"/>
        <w:rPr>
          <w:rFonts w:cs="Tahoma"/>
        </w:rPr>
      </w:pPr>
      <w:r w:rsidRPr="002C1C22">
        <w:rPr>
          <w:rFonts w:cs="Tahoma"/>
        </w:rPr>
        <w:tab/>
      </w:r>
    </w:p>
    <w:tbl>
      <w:tblPr>
        <w:tblStyle w:val="TableGridLight"/>
        <w:tblW w:w="0" w:type="auto"/>
        <w:tblInd w:w="4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74"/>
        <w:gridCol w:w="4875"/>
      </w:tblGrid>
      <w:tr w:rsidR="00CB16D7" w:rsidRPr="002C1C22" w14:paraId="3E2FAC7E" w14:textId="77777777" w:rsidTr="00E939E6">
        <w:tc>
          <w:tcPr>
            <w:tcW w:w="4874" w:type="dxa"/>
            <w:tcBorders>
              <w:top w:val="single" w:sz="12" w:space="0" w:color="auto"/>
              <w:bottom w:val="single" w:sz="12" w:space="0" w:color="auto"/>
            </w:tcBorders>
            <w:vAlign w:val="center"/>
          </w:tcPr>
          <w:p w14:paraId="5D550D32" w14:textId="6980F5CA" w:rsidR="00CB16D7" w:rsidRPr="002C1C22" w:rsidRDefault="00CB16D7" w:rsidP="00CB16D7">
            <w:pPr>
              <w:pStyle w:val="ListParagraph"/>
              <w:tabs>
                <w:tab w:val="right" w:pos="10205"/>
              </w:tabs>
              <w:ind w:left="0"/>
              <w:jc w:val="center"/>
              <w:rPr>
                <w:rFonts w:cs="Tahoma"/>
                <w:b/>
              </w:rPr>
            </w:pPr>
            <w:r w:rsidRPr="002C1C22">
              <w:rPr>
                <w:rFonts w:cs="Tahoma"/>
                <w:b/>
              </w:rPr>
              <w:t>Man-made</w:t>
            </w:r>
          </w:p>
        </w:tc>
        <w:tc>
          <w:tcPr>
            <w:tcW w:w="4875" w:type="dxa"/>
            <w:tcBorders>
              <w:top w:val="single" w:sz="12" w:space="0" w:color="auto"/>
              <w:bottom w:val="single" w:sz="12" w:space="0" w:color="auto"/>
            </w:tcBorders>
          </w:tcPr>
          <w:p w14:paraId="22E82066" w14:textId="1362276B" w:rsidR="00CB16D7" w:rsidRPr="002C1C22" w:rsidRDefault="00CB16D7" w:rsidP="00CB16D7">
            <w:pPr>
              <w:pStyle w:val="ListParagraph"/>
              <w:tabs>
                <w:tab w:val="right" w:pos="10205"/>
              </w:tabs>
              <w:ind w:left="0"/>
              <w:jc w:val="center"/>
              <w:rPr>
                <w:rFonts w:cs="Tahoma"/>
                <w:b/>
              </w:rPr>
            </w:pPr>
            <w:r w:rsidRPr="002C1C22">
              <w:rPr>
                <w:rFonts w:cs="Tahoma"/>
                <w:b/>
              </w:rPr>
              <w:t>Natural</w:t>
            </w:r>
          </w:p>
        </w:tc>
      </w:tr>
      <w:tr w:rsidR="00E939E6" w:rsidRPr="002C1C22" w14:paraId="61FC4572" w14:textId="77777777" w:rsidTr="00E939E6">
        <w:trPr>
          <w:trHeight w:val="2433"/>
        </w:trPr>
        <w:tc>
          <w:tcPr>
            <w:tcW w:w="4874" w:type="dxa"/>
            <w:tcBorders>
              <w:top w:val="single" w:sz="12" w:space="0" w:color="auto"/>
            </w:tcBorders>
          </w:tcPr>
          <w:p w14:paraId="45F92388" w14:textId="77777777" w:rsidR="00E939E6" w:rsidRPr="002C1C22" w:rsidRDefault="00E939E6" w:rsidP="005E24F6">
            <w:pPr>
              <w:pStyle w:val="ListParagraph"/>
              <w:tabs>
                <w:tab w:val="right" w:pos="10205"/>
              </w:tabs>
              <w:ind w:left="0"/>
              <w:rPr>
                <w:rFonts w:cs="Tahoma"/>
                <w:i/>
              </w:rPr>
            </w:pPr>
          </w:p>
        </w:tc>
        <w:tc>
          <w:tcPr>
            <w:tcW w:w="4875" w:type="dxa"/>
            <w:tcBorders>
              <w:top w:val="single" w:sz="12" w:space="0" w:color="auto"/>
            </w:tcBorders>
          </w:tcPr>
          <w:p w14:paraId="01D4F65F" w14:textId="77777777" w:rsidR="00E939E6" w:rsidRPr="002C1C22" w:rsidRDefault="00E939E6" w:rsidP="005E24F6">
            <w:pPr>
              <w:pStyle w:val="ListParagraph"/>
              <w:tabs>
                <w:tab w:val="right" w:pos="10205"/>
              </w:tabs>
              <w:ind w:left="0"/>
              <w:rPr>
                <w:rFonts w:cs="Tahoma"/>
                <w:i/>
              </w:rPr>
            </w:pPr>
          </w:p>
        </w:tc>
      </w:tr>
    </w:tbl>
    <w:p w14:paraId="71340DE6" w14:textId="5DC4A925" w:rsidR="004E2EDA" w:rsidRPr="002C1C22" w:rsidRDefault="000B6323" w:rsidP="000B6323">
      <w:pPr>
        <w:pStyle w:val="ListParagraph"/>
        <w:tabs>
          <w:tab w:val="right" w:pos="10205"/>
        </w:tabs>
        <w:ind w:left="426"/>
        <w:rPr>
          <w:rFonts w:cs="Tahoma"/>
          <w:i/>
          <w:sz w:val="12"/>
        </w:rPr>
      </w:pPr>
      <w:r w:rsidRPr="002C1C22">
        <w:rPr>
          <w:rFonts w:cs="Tahoma"/>
          <w:i/>
          <w:sz w:val="20"/>
        </w:rPr>
        <w:tab/>
      </w:r>
      <w:r w:rsidR="002C2FB7" w:rsidRPr="002C1C22">
        <w:rPr>
          <w:rFonts w:cs="Tahoma"/>
          <w:i/>
          <w:sz w:val="20"/>
        </w:rPr>
        <w:t>8 marks</w:t>
      </w:r>
    </w:p>
    <w:p w14:paraId="5F36B9AA" w14:textId="77777777" w:rsidR="00BE0469" w:rsidRPr="002C1C22" w:rsidRDefault="00BE0469" w:rsidP="002D0F2E">
      <w:pPr>
        <w:ind w:left="426" w:hanging="426"/>
        <w:rPr>
          <w:rFonts w:cs="Tahoma"/>
        </w:rPr>
      </w:pPr>
    </w:p>
    <w:p w14:paraId="23BA0F76" w14:textId="6B7A7DC0" w:rsidR="00A84809" w:rsidRPr="002C1C22" w:rsidRDefault="00D86848" w:rsidP="002D0F2E">
      <w:pPr>
        <w:ind w:left="426" w:hanging="426"/>
        <w:rPr>
          <w:rFonts w:cs="Tahoma"/>
        </w:rPr>
      </w:pPr>
      <w:r w:rsidRPr="002C1C22">
        <w:rPr>
          <w:rFonts w:cs="Tahoma"/>
        </w:rPr>
        <w:t>3.</w:t>
      </w:r>
      <w:r w:rsidRPr="002C1C22">
        <w:rPr>
          <w:rFonts w:cs="Tahoma"/>
        </w:rPr>
        <w:tab/>
      </w:r>
      <w:r w:rsidR="00A84809" w:rsidRPr="002C1C22">
        <w:rPr>
          <w:rFonts w:cs="Tahoma"/>
        </w:rPr>
        <w:t>A GCSE student is concerned after learning about radiation and background radiation in physics.</w:t>
      </w:r>
    </w:p>
    <w:p w14:paraId="3DE97568" w14:textId="35DAC0FB" w:rsidR="002C2FB7" w:rsidRPr="002C1C22" w:rsidRDefault="00D86848" w:rsidP="005E24F6">
      <w:pPr>
        <w:tabs>
          <w:tab w:val="right" w:pos="10205"/>
        </w:tabs>
        <w:spacing w:before="120"/>
        <w:ind w:left="851" w:hanging="425"/>
        <w:rPr>
          <w:rFonts w:cs="Tahoma"/>
        </w:rPr>
      </w:pPr>
      <w:r w:rsidRPr="002C1C22">
        <w:rPr>
          <w:rFonts w:cs="Tahoma"/>
        </w:rPr>
        <w:t>a)</w:t>
      </w:r>
      <w:r w:rsidRPr="002C1C22">
        <w:rPr>
          <w:rFonts w:cs="Tahoma"/>
        </w:rPr>
        <w:tab/>
      </w:r>
      <w:r w:rsidR="001640C2" w:rsidRPr="002C1C22">
        <w:rPr>
          <w:rFonts w:cs="Tahoma"/>
        </w:rPr>
        <w:t>Identify</w:t>
      </w:r>
      <w:r w:rsidR="00A84809" w:rsidRPr="002C1C22">
        <w:rPr>
          <w:rFonts w:cs="Tahoma"/>
        </w:rPr>
        <w:t xml:space="preserve"> </w:t>
      </w:r>
      <w:r w:rsidR="001640C2" w:rsidRPr="002C1C22">
        <w:rPr>
          <w:rFonts w:cs="Tahoma"/>
        </w:rPr>
        <w:t xml:space="preserve">two </w:t>
      </w:r>
      <w:r w:rsidR="00A84809" w:rsidRPr="002C1C22">
        <w:rPr>
          <w:rFonts w:cs="Tahoma"/>
        </w:rPr>
        <w:t xml:space="preserve">factors </w:t>
      </w:r>
      <w:r w:rsidR="001640C2" w:rsidRPr="002C1C22">
        <w:rPr>
          <w:rFonts w:cs="Tahoma"/>
        </w:rPr>
        <w:t xml:space="preserve">that </w:t>
      </w:r>
      <w:r w:rsidR="00A84809" w:rsidRPr="002C1C22">
        <w:rPr>
          <w:rFonts w:cs="Tahoma"/>
        </w:rPr>
        <w:t xml:space="preserve">would affect the level of background </w:t>
      </w:r>
      <w:r w:rsidR="001640C2" w:rsidRPr="002C1C22">
        <w:rPr>
          <w:rFonts w:cs="Tahoma"/>
        </w:rPr>
        <w:t xml:space="preserve">radiation </w:t>
      </w:r>
      <w:r w:rsidR="00A84809" w:rsidRPr="002C1C22">
        <w:rPr>
          <w:rFonts w:cs="Tahoma"/>
        </w:rPr>
        <w:t xml:space="preserve">the student </w:t>
      </w:r>
      <w:r w:rsidR="001640C2" w:rsidRPr="002C1C22">
        <w:rPr>
          <w:rFonts w:cs="Tahoma"/>
        </w:rPr>
        <w:t>experiences</w:t>
      </w:r>
      <w:r w:rsidR="00A84809" w:rsidRPr="002C1C22">
        <w:rPr>
          <w:rFonts w:cs="Tahoma"/>
        </w:rPr>
        <w:t>?</w:t>
      </w:r>
      <w:r w:rsidR="005E24F6" w:rsidRPr="002C1C22">
        <w:rPr>
          <w:rFonts w:cs="Tahoma"/>
        </w:rPr>
        <w:tab/>
      </w:r>
    </w:p>
    <w:p w14:paraId="717B2018" w14:textId="2360A70D" w:rsidR="002C2FB7" w:rsidRPr="002C1C22" w:rsidRDefault="00E939E6" w:rsidP="002C2FB7">
      <w:pPr>
        <w:widowControl w:val="0"/>
        <w:tabs>
          <w:tab w:val="right" w:leader="dot" w:pos="10204"/>
        </w:tabs>
        <w:spacing w:before="180"/>
        <w:ind w:left="851"/>
        <w:rPr>
          <w:rFonts w:ascii="Calibri" w:hAnsi="Calibri"/>
          <w:szCs w:val="22"/>
        </w:rPr>
      </w:pPr>
      <w:r w:rsidRPr="002C1C22">
        <w:rPr>
          <w:rFonts w:ascii="Calibri" w:hAnsi="Calibri"/>
          <w:szCs w:val="22"/>
        </w:rPr>
        <w:t>1</w:t>
      </w:r>
      <w:r w:rsidR="002C2FB7" w:rsidRPr="002C1C22">
        <w:rPr>
          <w:rFonts w:ascii="Calibri" w:hAnsi="Calibri"/>
          <w:szCs w:val="22"/>
        </w:rPr>
        <w:tab/>
      </w:r>
    </w:p>
    <w:p w14:paraId="42D7D850" w14:textId="5BAB2FFC" w:rsidR="002C2FB7" w:rsidRPr="002C1C22" w:rsidRDefault="00E939E6" w:rsidP="002C2FB7">
      <w:pPr>
        <w:widowControl w:val="0"/>
        <w:tabs>
          <w:tab w:val="right" w:leader="dot" w:pos="10204"/>
        </w:tabs>
        <w:spacing w:before="180"/>
        <w:ind w:left="851"/>
        <w:rPr>
          <w:rFonts w:ascii="Calibri" w:hAnsi="Calibri"/>
          <w:b/>
          <w:szCs w:val="22"/>
        </w:rPr>
      </w:pPr>
      <w:r w:rsidRPr="002C1C22">
        <w:rPr>
          <w:rFonts w:ascii="Calibri" w:hAnsi="Calibri"/>
          <w:szCs w:val="22"/>
        </w:rPr>
        <w:t>2</w:t>
      </w:r>
      <w:r w:rsidR="001640C2" w:rsidRPr="002C1C22">
        <w:rPr>
          <w:rFonts w:ascii="Calibri" w:hAnsi="Calibri"/>
          <w:szCs w:val="22"/>
        </w:rPr>
        <w:tab/>
      </w:r>
    </w:p>
    <w:p w14:paraId="590AE3C9" w14:textId="200C6F8D" w:rsidR="00A84809" w:rsidRPr="002C1C22" w:rsidRDefault="002C2FB7" w:rsidP="00BE0469">
      <w:pPr>
        <w:widowControl w:val="0"/>
        <w:tabs>
          <w:tab w:val="left" w:pos="9278"/>
          <w:tab w:val="right" w:pos="10205"/>
        </w:tabs>
        <w:spacing w:after="120"/>
        <w:ind w:left="851"/>
        <w:jc w:val="right"/>
        <w:rPr>
          <w:rFonts w:ascii="Calibri" w:hAnsi="Calibri"/>
          <w:i/>
          <w:sz w:val="20"/>
          <w:szCs w:val="20"/>
        </w:rPr>
      </w:pPr>
      <w:r w:rsidRPr="002C1C22">
        <w:rPr>
          <w:rFonts w:ascii="Calibri" w:hAnsi="Calibri"/>
          <w:i/>
          <w:sz w:val="20"/>
          <w:szCs w:val="20"/>
        </w:rPr>
        <w:t>2 marks</w:t>
      </w:r>
    </w:p>
    <w:p w14:paraId="11D173FC" w14:textId="77777777" w:rsidR="00A84809" w:rsidRPr="002C1C22" w:rsidRDefault="00A84809" w:rsidP="007F728A">
      <w:pPr>
        <w:ind w:left="426"/>
        <w:rPr>
          <w:rFonts w:cs="Tahoma"/>
        </w:rPr>
      </w:pPr>
      <w:r w:rsidRPr="002C1C22">
        <w:rPr>
          <w:rFonts w:cs="Tahoma"/>
        </w:rPr>
        <w:t>The GCSE student attends a school in North London and lives in a residential area in Barnet.</w:t>
      </w:r>
    </w:p>
    <w:p w14:paraId="182031BE" w14:textId="7F333CD2" w:rsidR="002C2FB7" w:rsidRPr="002C1C22" w:rsidRDefault="00D86848" w:rsidP="005E24F6">
      <w:pPr>
        <w:tabs>
          <w:tab w:val="right" w:pos="10205"/>
        </w:tabs>
        <w:spacing w:before="120"/>
        <w:ind w:left="851" w:hanging="425"/>
        <w:rPr>
          <w:rFonts w:cs="Tahoma"/>
        </w:rPr>
      </w:pPr>
      <w:r w:rsidRPr="002C1C22">
        <w:rPr>
          <w:rFonts w:cs="Tahoma"/>
        </w:rPr>
        <w:t>b)</w:t>
      </w:r>
      <w:r w:rsidRPr="002C1C22">
        <w:rPr>
          <w:rFonts w:cs="Tahoma"/>
        </w:rPr>
        <w:tab/>
      </w:r>
      <w:r w:rsidR="00131244" w:rsidRPr="002C1C22">
        <w:rPr>
          <w:rFonts w:cs="Tahoma"/>
          <w:spacing w:val="-2"/>
        </w:rPr>
        <w:t xml:space="preserve">Explain why the </w:t>
      </w:r>
      <w:r w:rsidR="00A36784" w:rsidRPr="002C1C22">
        <w:rPr>
          <w:rFonts w:cs="Tahoma"/>
          <w:spacing w:val="-2"/>
        </w:rPr>
        <w:t>student does</w:t>
      </w:r>
      <w:r w:rsidR="00131244" w:rsidRPr="002C1C22">
        <w:rPr>
          <w:rFonts w:cs="Tahoma"/>
          <w:spacing w:val="-2"/>
        </w:rPr>
        <w:t xml:space="preserve"> not need to be overly concerned </w:t>
      </w:r>
      <w:r w:rsidR="003877CD" w:rsidRPr="002C1C22">
        <w:rPr>
          <w:rFonts w:cs="Tahoma"/>
          <w:spacing w:val="-2"/>
        </w:rPr>
        <w:t>about their</w:t>
      </w:r>
      <w:r w:rsidR="00131244" w:rsidRPr="002C1C22">
        <w:rPr>
          <w:rFonts w:cs="Tahoma"/>
          <w:spacing w:val="-2"/>
        </w:rPr>
        <w:t xml:space="preserve"> exposure to background radiation.</w:t>
      </w:r>
      <w:r w:rsidR="005E24F6" w:rsidRPr="002C1C22">
        <w:rPr>
          <w:rFonts w:cs="Tahoma"/>
          <w:spacing w:val="-2"/>
        </w:rPr>
        <w:tab/>
      </w:r>
    </w:p>
    <w:p w14:paraId="444CD544" w14:textId="77777777" w:rsidR="002C2FB7" w:rsidRPr="002C1C22" w:rsidRDefault="002C2FB7" w:rsidP="002C2FB7">
      <w:pPr>
        <w:widowControl w:val="0"/>
        <w:tabs>
          <w:tab w:val="right" w:leader="dot" w:pos="10204"/>
        </w:tabs>
        <w:spacing w:before="180"/>
        <w:ind w:left="851"/>
        <w:rPr>
          <w:rFonts w:ascii="Calibri" w:hAnsi="Calibri"/>
          <w:szCs w:val="22"/>
        </w:rPr>
      </w:pPr>
      <w:r w:rsidRPr="002C1C22">
        <w:rPr>
          <w:rFonts w:ascii="Calibri" w:hAnsi="Calibri"/>
          <w:szCs w:val="22"/>
        </w:rPr>
        <w:tab/>
      </w:r>
    </w:p>
    <w:p w14:paraId="529E7847" w14:textId="77777777" w:rsidR="002C2FB7" w:rsidRPr="002C1C22" w:rsidRDefault="002C2FB7" w:rsidP="002C2FB7">
      <w:pPr>
        <w:widowControl w:val="0"/>
        <w:tabs>
          <w:tab w:val="right" w:leader="dot" w:pos="10204"/>
        </w:tabs>
        <w:spacing w:before="180"/>
        <w:ind w:left="851"/>
        <w:rPr>
          <w:rFonts w:ascii="Calibri" w:hAnsi="Calibri"/>
          <w:szCs w:val="22"/>
        </w:rPr>
      </w:pPr>
      <w:r w:rsidRPr="002C1C22">
        <w:rPr>
          <w:rFonts w:ascii="Calibri" w:hAnsi="Calibri"/>
          <w:szCs w:val="22"/>
        </w:rPr>
        <w:tab/>
      </w:r>
    </w:p>
    <w:p w14:paraId="24792F2F" w14:textId="62FBFCAD" w:rsidR="002C2FB7" w:rsidRPr="002C1C22" w:rsidRDefault="002C2FB7" w:rsidP="002C2FB7">
      <w:pPr>
        <w:widowControl w:val="0"/>
        <w:tabs>
          <w:tab w:val="right" w:leader="dot" w:pos="10204"/>
        </w:tabs>
        <w:spacing w:before="180"/>
        <w:ind w:left="851"/>
        <w:rPr>
          <w:rFonts w:ascii="Calibri" w:hAnsi="Calibri"/>
          <w:szCs w:val="22"/>
        </w:rPr>
      </w:pPr>
      <w:r w:rsidRPr="002C1C22">
        <w:rPr>
          <w:rFonts w:ascii="Calibri" w:hAnsi="Calibri"/>
          <w:szCs w:val="22"/>
        </w:rPr>
        <w:tab/>
      </w:r>
    </w:p>
    <w:p w14:paraId="3C8CF4E3" w14:textId="069B7233" w:rsidR="00D27C5A" w:rsidRPr="002C1C22" w:rsidRDefault="00D27C5A" w:rsidP="002C2FB7">
      <w:pPr>
        <w:widowControl w:val="0"/>
        <w:tabs>
          <w:tab w:val="right" w:leader="dot" w:pos="10204"/>
        </w:tabs>
        <w:spacing w:before="180"/>
        <w:ind w:left="851"/>
        <w:rPr>
          <w:rFonts w:cs="Tahoma"/>
        </w:rPr>
      </w:pPr>
      <w:r w:rsidRPr="002C1C22">
        <w:rPr>
          <w:rFonts w:ascii="Calibri" w:hAnsi="Calibri"/>
          <w:szCs w:val="22"/>
        </w:rPr>
        <w:tab/>
      </w:r>
    </w:p>
    <w:p w14:paraId="3C016539" w14:textId="517DAA04" w:rsidR="00167583" w:rsidRPr="002C1C22" w:rsidRDefault="002C2FB7" w:rsidP="00BE0469">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0598D8AC" w14:textId="22E34FC6" w:rsidR="006E0164" w:rsidRPr="002C1C22" w:rsidRDefault="006E0164">
      <w:pPr>
        <w:rPr>
          <w:rFonts w:cs="Tahoma"/>
        </w:rPr>
      </w:pPr>
      <w:r w:rsidRPr="002C1C22">
        <w:rPr>
          <w:rFonts w:cs="Tahoma"/>
        </w:rPr>
        <w:br w:type="page"/>
      </w:r>
    </w:p>
    <w:p w14:paraId="1C951CBE" w14:textId="0F6DE28C" w:rsidR="00167583" w:rsidRPr="002C1C22" w:rsidRDefault="00D86848" w:rsidP="002D0F2E">
      <w:pPr>
        <w:ind w:left="426" w:hanging="426"/>
        <w:rPr>
          <w:rFonts w:cs="Tahoma"/>
        </w:rPr>
      </w:pPr>
      <w:r w:rsidRPr="002C1C22">
        <w:rPr>
          <w:rFonts w:cs="Tahoma"/>
        </w:rPr>
        <w:lastRenderedPageBreak/>
        <w:t>4.</w:t>
      </w:r>
      <w:r w:rsidRPr="002C1C22">
        <w:rPr>
          <w:rFonts w:cs="Tahoma"/>
        </w:rPr>
        <w:tab/>
      </w:r>
      <w:r w:rsidR="00167583" w:rsidRPr="002C1C22">
        <w:rPr>
          <w:rFonts w:cs="Tahoma"/>
        </w:rPr>
        <w:t xml:space="preserve">A chain reaction can </w:t>
      </w:r>
      <w:r w:rsidR="0078279C" w:rsidRPr="002C1C22">
        <w:rPr>
          <w:rFonts w:cs="Tahoma"/>
        </w:rPr>
        <w:t xml:space="preserve">be </w:t>
      </w:r>
      <w:r w:rsidR="00167583" w:rsidRPr="002C1C22">
        <w:rPr>
          <w:rFonts w:cs="Tahoma"/>
        </w:rPr>
        <w:t>controlled and uncontrolled</w:t>
      </w:r>
      <w:r w:rsidR="00B82C9F" w:rsidRPr="002C1C22">
        <w:rPr>
          <w:rFonts w:cs="Tahoma"/>
        </w:rPr>
        <w:t xml:space="preserve">.  </w:t>
      </w:r>
      <w:r w:rsidR="00167583" w:rsidRPr="002C1C22">
        <w:rPr>
          <w:rFonts w:cs="Tahoma"/>
        </w:rPr>
        <w:t>The chain reaction will have a different impact in each situation.</w:t>
      </w:r>
    </w:p>
    <w:p w14:paraId="1F7C611E" w14:textId="77777777" w:rsidR="00167583" w:rsidRPr="002C1C22" w:rsidRDefault="00167583" w:rsidP="00167583">
      <w:pPr>
        <w:pStyle w:val="ListParagraph"/>
        <w:rPr>
          <w:rFonts w:cs="Tahoma"/>
          <w:sz w:val="18"/>
        </w:rPr>
      </w:pPr>
    </w:p>
    <w:p w14:paraId="286206C9" w14:textId="77777777" w:rsidR="002C2FB7" w:rsidRPr="002C1C22" w:rsidRDefault="000E6550" w:rsidP="005E24F6">
      <w:pPr>
        <w:pStyle w:val="ListParagraph"/>
        <w:tabs>
          <w:tab w:val="right" w:pos="10205"/>
        </w:tabs>
        <w:ind w:left="426"/>
        <w:rPr>
          <w:rFonts w:cs="Tahoma"/>
        </w:rPr>
      </w:pPr>
      <w:r w:rsidRPr="002C1C22">
        <w:rPr>
          <w:rFonts w:cs="Tahoma"/>
        </w:rPr>
        <w:t xml:space="preserve">Provide an example </w:t>
      </w:r>
      <w:r w:rsidR="00167583" w:rsidRPr="002C1C22">
        <w:rPr>
          <w:rFonts w:cs="Tahoma"/>
        </w:rPr>
        <w:t xml:space="preserve">of a </w:t>
      </w:r>
      <w:r w:rsidR="00167583" w:rsidRPr="002C1C22">
        <w:rPr>
          <w:rFonts w:cs="Tahoma"/>
          <w:i/>
        </w:rPr>
        <w:t>controlled</w:t>
      </w:r>
      <w:r w:rsidR="00167583" w:rsidRPr="002C1C22">
        <w:rPr>
          <w:rFonts w:cs="Tahoma"/>
        </w:rPr>
        <w:t xml:space="preserve"> chain reaction and</w:t>
      </w:r>
      <w:r w:rsidR="0078279C" w:rsidRPr="002C1C22">
        <w:rPr>
          <w:rFonts w:cs="Tahoma"/>
        </w:rPr>
        <w:t xml:space="preserve"> an</w:t>
      </w:r>
      <w:r w:rsidR="00167583" w:rsidRPr="002C1C22">
        <w:rPr>
          <w:rFonts w:cs="Tahoma"/>
        </w:rPr>
        <w:t xml:space="preserve"> </w:t>
      </w:r>
      <w:r w:rsidR="00167583" w:rsidRPr="002C1C22">
        <w:rPr>
          <w:rFonts w:cs="Tahoma"/>
          <w:i/>
        </w:rPr>
        <w:t>uncontrolled</w:t>
      </w:r>
      <w:r w:rsidR="00167583" w:rsidRPr="002C1C22">
        <w:rPr>
          <w:rFonts w:cs="Tahoma"/>
        </w:rPr>
        <w:t xml:space="preserve"> chain reaction</w:t>
      </w:r>
      <w:r w:rsidR="00B82C9F" w:rsidRPr="002C1C22">
        <w:rPr>
          <w:rFonts w:cs="Tahoma"/>
        </w:rPr>
        <w:t xml:space="preserve">.  </w:t>
      </w:r>
      <w:r w:rsidR="005E24F6" w:rsidRPr="002C1C22">
        <w:rPr>
          <w:rFonts w:cs="Tahoma"/>
        </w:rPr>
        <w:tab/>
      </w:r>
    </w:p>
    <w:p w14:paraId="6507B9BC"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1F82285E" w14:textId="77777777" w:rsidR="002C2FB7" w:rsidRPr="002C1C22" w:rsidRDefault="002C2FB7" w:rsidP="002C2FB7">
      <w:pPr>
        <w:widowControl w:val="0"/>
        <w:tabs>
          <w:tab w:val="right" w:leader="dot" w:pos="10204"/>
        </w:tabs>
        <w:spacing w:before="180"/>
        <w:ind w:left="426"/>
        <w:rPr>
          <w:rFonts w:cs="Tahoma"/>
        </w:rPr>
      </w:pPr>
      <w:r w:rsidRPr="002C1C22">
        <w:rPr>
          <w:rFonts w:ascii="Calibri" w:hAnsi="Calibri"/>
          <w:szCs w:val="22"/>
        </w:rPr>
        <w:tab/>
      </w:r>
    </w:p>
    <w:p w14:paraId="5F5372E4" w14:textId="77777777" w:rsidR="002C2FB7" w:rsidRPr="002C1C22" w:rsidRDefault="002C2FB7" w:rsidP="002C2FB7">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6B537945" w14:textId="7983CD82" w:rsidR="00144758" w:rsidRPr="002C1C22" w:rsidRDefault="00144758" w:rsidP="002D0F2E">
      <w:pPr>
        <w:ind w:left="426" w:hanging="426"/>
        <w:rPr>
          <w:rFonts w:cs="Tahoma"/>
          <w:sz w:val="18"/>
        </w:rPr>
      </w:pPr>
    </w:p>
    <w:p w14:paraId="70E70EA1" w14:textId="77777777" w:rsidR="002C2FB7" w:rsidRPr="002C1C22" w:rsidRDefault="00D86848" w:rsidP="004E2EDA">
      <w:pPr>
        <w:tabs>
          <w:tab w:val="right" w:pos="10205"/>
        </w:tabs>
        <w:ind w:left="426" w:hanging="426"/>
        <w:rPr>
          <w:rFonts w:cs="Tahoma"/>
        </w:rPr>
      </w:pPr>
      <w:r w:rsidRPr="002C1C22">
        <w:rPr>
          <w:rFonts w:cs="Tahoma"/>
        </w:rPr>
        <w:t>5.</w:t>
      </w:r>
      <w:r w:rsidRPr="002C1C22">
        <w:rPr>
          <w:rFonts w:cs="Tahoma"/>
        </w:rPr>
        <w:tab/>
      </w:r>
      <w:r w:rsidR="00F07DBC" w:rsidRPr="002C1C22">
        <w:rPr>
          <w:rFonts w:cs="Tahoma"/>
        </w:rPr>
        <w:t>How can nuclear radiation be used to treat cancer?</w:t>
      </w:r>
      <w:r w:rsidR="004E2EDA" w:rsidRPr="002C1C22">
        <w:rPr>
          <w:rFonts w:cs="Tahoma"/>
        </w:rPr>
        <w:tab/>
      </w:r>
    </w:p>
    <w:p w14:paraId="23FDAA5D"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557D7465"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48E732E3"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68981364" w14:textId="77777777" w:rsidR="002C2FB7" w:rsidRPr="002C1C22" w:rsidRDefault="002C2FB7" w:rsidP="002C2FB7">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004635BD" w14:textId="77777777" w:rsidR="004E2EDA" w:rsidRPr="002C1C22" w:rsidRDefault="004E2EDA" w:rsidP="005E24F6">
      <w:pPr>
        <w:tabs>
          <w:tab w:val="right" w:pos="10205"/>
        </w:tabs>
        <w:ind w:left="426" w:hanging="426"/>
        <w:rPr>
          <w:rFonts w:cs="Tahoma"/>
          <w:sz w:val="18"/>
        </w:rPr>
      </w:pPr>
    </w:p>
    <w:p w14:paraId="100AB323" w14:textId="77777777" w:rsidR="002C2FB7" w:rsidRPr="002C1C22" w:rsidRDefault="00D86848" w:rsidP="005E24F6">
      <w:pPr>
        <w:tabs>
          <w:tab w:val="right" w:pos="10205"/>
        </w:tabs>
        <w:ind w:left="426" w:hanging="426"/>
        <w:rPr>
          <w:rFonts w:cs="Tahoma"/>
        </w:rPr>
      </w:pPr>
      <w:r w:rsidRPr="002C1C22">
        <w:rPr>
          <w:rFonts w:cs="Tahoma"/>
        </w:rPr>
        <w:t>6.</w:t>
      </w:r>
      <w:r w:rsidRPr="002C1C22">
        <w:rPr>
          <w:rFonts w:cs="Tahoma"/>
        </w:rPr>
        <w:tab/>
      </w:r>
      <w:r w:rsidR="008D0AED" w:rsidRPr="002C1C22">
        <w:rPr>
          <w:rFonts w:cs="Tahoma"/>
        </w:rPr>
        <w:t>Explain the process of</w:t>
      </w:r>
      <w:r w:rsidR="00DA0326" w:rsidRPr="002C1C22">
        <w:rPr>
          <w:rFonts w:cs="Tahoma"/>
        </w:rPr>
        <w:t xml:space="preserve"> nuclear fis</w:t>
      </w:r>
      <w:r w:rsidR="005E24F6" w:rsidRPr="002C1C22">
        <w:rPr>
          <w:rFonts w:cs="Tahoma"/>
        </w:rPr>
        <w:t>sion</w:t>
      </w:r>
      <w:r w:rsidR="00B82C9F" w:rsidRPr="002C1C22">
        <w:rPr>
          <w:rFonts w:cs="Tahoma"/>
        </w:rPr>
        <w:t xml:space="preserve">.  </w:t>
      </w:r>
      <w:r w:rsidR="008D0AED" w:rsidRPr="002C1C22">
        <w:rPr>
          <w:rFonts w:cs="Tahoma"/>
        </w:rPr>
        <w:t>Include a diagram to support your explanation</w:t>
      </w:r>
      <w:r w:rsidR="00B82C9F" w:rsidRPr="002C1C22">
        <w:rPr>
          <w:rFonts w:cs="Tahoma"/>
        </w:rPr>
        <w:t xml:space="preserve">.  </w:t>
      </w:r>
      <w:r w:rsidR="005E24F6" w:rsidRPr="002C1C22">
        <w:rPr>
          <w:rFonts w:cs="Tahoma"/>
        </w:rPr>
        <w:tab/>
      </w:r>
    </w:p>
    <w:p w14:paraId="022F4984" w14:textId="77777777" w:rsidR="002C2FB7" w:rsidRPr="002C1C22" w:rsidRDefault="002C2FB7" w:rsidP="002C2FB7">
      <w:pPr>
        <w:widowControl w:val="0"/>
        <w:tabs>
          <w:tab w:val="right" w:leader="dot" w:pos="10204"/>
        </w:tabs>
        <w:spacing w:before="180"/>
        <w:ind w:left="426"/>
        <w:rPr>
          <w:rFonts w:ascii="Calibri" w:hAnsi="Calibri"/>
          <w:szCs w:val="22"/>
        </w:rPr>
      </w:pPr>
    </w:p>
    <w:p w14:paraId="6B23EDC5" w14:textId="77777777" w:rsidR="002C2FB7" w:rsidRPr="002C1C22" w:rsidRDefault="002C2FB7" w:rsidP="002C2FB7">
      <w:pPr>
        <w:widowControl w:val="0"/>
        <w:tabs>
          <w:tab w:val="right" w:leader="dot" w:pos="10204"/>
        </w:tabs>
        <w:spacing w:before="180"/>
        <w:ind w:left="426"/>
        <w:rPr>
          <w:rFonts w:ascii="Calibri" w:hAnsi="Calibri"/>
          <w:szCs w:val="22"/>
        </w:rPr>
      </w:pPr>
    </w:p>
    <w:p w14:paraId="745015DC" w14:textId="77777777" w:rsidR="002C2FB7" w:rsidRPr="002C1C22" w:rsidRDefault="002C2FB7" w:rsidP="002C2FB7">
      <w:pPr>
        <w:widowControl w:val="0"/>
        <w:tabs>
          <w:tab w:val="right" w:leader="dot" w:pos="10204"/>
        </w:tabs>
        <w:spacing w:before="180"/>
        <w:ind w:left="426"/>
        <w:rPr>
          <w:rFonts w:ascii="Calibri" w:hAnsi="Calibri"/>
          <w:szCs w:val="22"/>
        </w:rPr>
      </w:pPr>
    </w:p>
    <w:p w14:paraId="3F638AF7" w14:textId="77777777" w:rsidR="002C2FB7" w:rsidRPr="002C1C22" w:rsidRDefault="002C2FB7" w:rsidP="002C2FB7">
      <w:pPr>
        <w:widowControl w:val="0"/>
        <w:tabs>
          <w:tab w:val="right" w:leader="dot" w:pos="10204"/>
        </w:tabs>
        <w:spacing w:before="180"/>
        <w:ind w:left="426"/>
        <w:rPr>
          <w:rFonts w:ascii="Calibri" w:hAnsi="Calibri"/>
          <w:sz w:val="36"/>
          <w:szCs w:val="22"/>
        </w:rPr>
      </w:pPr>
    </w:p>
    <w:p w14:paraId="5C658DD6" w14:textId="77777777" w:rsidR="002C2FB7" w:rsidRPr="002C1C22" w:rsidRDefault="002C2FB7" w:rsidP="002C2FB7">
      <w:pPr>
        <w:widowControl w:val="0"/>
        <w:tabs>
          <w:tab w:val="right" w:leader="dot" w:pos="10204"/>
        </w:tabs>
        <w:spacing w:before="180"/>
        <w:ind w:left="426"/>
        <w:rPr>
          <w:rFonts w:ascii="Calibri" w:hAnsi="Calibri"/>
          <w:szCs w:val="22"/>
        </w:rPr>
      </w:pPr>
    </w:p>
    <w:p w14:paraId="1478B7D1"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3E365B87"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7F663BB5" w14:textId="77777777" w:rsidR="00247EB9" w:rsidRPr="002C1C22" w:rsidRDefault="00247EB9" w:rsidP="002C2FB7">
      <w:pPr>
        <w:widowControl w:val="0"/>
        <w:tabs>
          <w:tab w:val="left" w:pos="9278"/>
          <w:tab w:val="right" w:pos="10205"/>
        </w:tabs>
        <w:ind w:left="851"/>
        <w:jc w:val="right"/>
        <w:rPr>
          <w:rFonts w:ascii="Calibri" w:hAnsi="Calibri"/>
          <w:i/>
          <w:szCs w:val="20"/>
        </w:rPr>
      </w:pPr>
    </w:p>
    <w:p w14:paraId="4662321E" w14:textId="77777777" w:rsidR="00D27C5A" w:rsidRPr="002C1C22" w:rsidRDefault="00D27C5A" w:rsidP="002C2FB7">
      <w:pPr>
        <w:widowControl w:val="0"/>
        <w:tabs>
          <w:tab w:val="left" w:pos="9278"/>
          <w:tab w:val="right" w:pos="10205"/>
        </w:tabs>
        <w:ind w:left="851"/>
        <w:jc w:val="right"/>
        <w:rPr>
          <w:rFonts w:ascii="Calibri" w:hAnsi="Calibri"/>
          <w:i/>
          <w:sz w:val="18"/>
          <w:szCs w:val="20"/>
        </w:rPr>
      </w:pPr>
    </w:p>
    <w:p w14:paraId="40298E34"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15412A8C"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000A058B"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1B836051"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1A12CD75" w14:textId="77777777" w:rsidR="00D27C5A" w:rsidRPr="002C1C22" w:rsidRDefault="00D27C5A" w:rsidP="002C2FB7">
      <w:pPr>
        <w:widowControl w:val="0"/>
        <w:tabs>
          <w:tab w:val="left" w:pos="9278"/>
          <w:tab w:val="right" w:pos="10205"/>
        </w:tabs>
        <w:ind w:left="851"/>
        <w:jc w:val="right"/>
        <w:rPr>
          <w:rFonts w:ascii="Calibri" w:hAnsi="Calibri"/>
          <w:i/>
          <w:sz w:val="20"/>
          <w:szCs w:val="20"/>
        </w:rPr>
      </w:pPr>
    </w:p>
    <w:p w14:paraId="677CA78E" w14:textId="6CE031BC" w:rsidR="002C2FB7" w:rsidRPr="002C1C22" w:rsidRDefault="002C2FB7" w:rsidP="002C2FB7">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6 marks</w:t>
      </w:r>
    </w:p>
    <w:p w14:paraId="31B926E4" w14:textId="77777777" w:rsidR="00167583" w:rsidRPr="002C1C22" w:rsidRDefault="00167583" w:rsidP="00167583">
      <w:pPr>
        <w:rPr>
          <w:rFonts w:cs="Tahoma"/>
        </w:rPr>
      </w:pPr>
    </w:p>
    <w:p w14:paraId="2715C5B5" w14:textId="67DF98AE" w:rsidR="0079110F" w:rsidRPr="002C1C22" w:rsidRDefault="00D86848" w:rsidP="002D0F2E">
      <w:pPr>
        <w:ind w:left="426" w:hanging="426"/>
        <w:rPr>
          <w:rFonts w:cs="Tahoma"/>
        </w:rPr>
      </w:pPr>
      <w:r w:rsidRPr="002C1C22">
        <w:rPr>
          <w:rFonts w:cs="Tahoma"/>
        </w:rPr>
        <w:t>7.</w:t>
      </w:r>
      <w:r w:rsidRPr="002C1C22">
        <w:rPr>
          <w:rFonts w:cs="Tahoma"/>
        </w:rPr>
        <w:tab/>
      </w:r>
      <w:r w:rsidR="00F6567E" w:rsidRPr="002C1C22">
        <w:rPr>
          <w:rFonts w:cs="Tahoma"/>
        </w:rPr>
        <w:t>A hospital is</w:t>
      </w:r>
      <w:r w:rsidR="0079110F" w:rsidRPr="002C1C22">
        <w:rPr>
          <w:rFonts w:cs="Tahoma"/>
        </w:rPr>
        <w:t xml:space="preserve"> </w:t>
      </w:r>
      <w:r w:rsidR="00F6567E" w:rsidRPr="002C1C22">
        <w:rPr>
          <w:rFonts w:cs="Tahoma"/>
        </w:rPr>
        <w:t>choosing between</w:t>
      </w:r>
      <w:r w:rsidR="00B51A90" w:rsidRPr="002C1C22">
        <w:rPr>
          <w:rFonts w:cs="Tahoma"/>
        </w:rPr>
        <w:t xml:space="preserve"> radioisotopes to be used in a PET scan for imaging cancerous tumours</w:t>
      </w:r>
      <w:r w:rsidR="00B82C9F" w:rsidRPr="002C1C22">
        <w:rPr>
          <w:rFonts w:cs="Tahoma"/>
        </w:rPr>
        <w:t xml:space="preserve">.  </w:t>
      </w:r>
    </w:p>
    <w:p w14:paraId="094E722C" w14:textId="77777777" w:rsidR="0079110F" w:rsidRPr="002C1C22" w:rsidRDefault="0079110F" w:rsidP="0079110F">
      <w:pPr>
        <w:pStyle w:val="ListParagraph"/>
        <w:rPr>
          <w:rFonts w:cs="Tahoma"/>
          <w:sz w:val="18"/>
        </w:rPr>
      </w:pPr>
    </w:p>
    <w:p w14:paraId="217EA50E" w14:textId="6E039B42" w:rsidR="00437B21" w:rsidRPr="002C1C22" w:rsidRDefault="00B51A90" w:rsidP="00144758">
      <w:pPr>
        <w:pStyle w:val="ListParagraph"/>
        <w:ind w:left="426"/>
        <w:rPr>
          <w:rFonts w:cs="Tahoma"/>
        </w:rPr>
      </w:pPr>
      <w:r w:rsidRPr="002C1C22">
        <w:rPr>
          <w:rFonts w:cs="Tahoma"/>
        </w:rPr>
        <w:t>The radioisotope is place</w:t>
      </w:r>
      <w:r w:rsidR="0078279C" w:rsidRPr="002C1C22">
        <w:rPr>
          <w:rFonts w:cs="Tahoma"/>
        </w:rPr>
        <w:t>d</w:t>
      </w:r>
      <w:r w:rsidRPr="002C1C22">
        <w:rPr>
          <w:rFonts w:cs="Tahoma"/>
        </w:rPr>
        <w:t xml:space="preserve"> inside the patient</w:t>
      </w:r>
      <w:r w:rsidR="00B82C9F" w:rsidRPr="002C1C22">
        <w:rPr>
          <w:rFonts w:cs="Tahoma"/>
        </w:rPr>
        <w:t xml:space="preserve">.  </w:t>
      </w:r>
      <w:r w:rsidRPr="002C1C22">
        <w:rPr>
          <w:rFonts w:cs="Tahoma"/>
        </w:rPr>
        <w:t xml:space="preserve">Once the radioisotope is placed inside the patient it will be another </w:t>
      </w:r>
      <w:r w:rsidR="0078279C" w:rsidRPr="002C1C22">
        <w:rPr>
          <w:rFonts w:cs="Tahoma"/>
        </w:rPr>
        <w:t>two</w:t>
      </w:r>
      <w:r w:rsidRPr="002C1C22">
        <w:rPr>
          <w:rFonts w:cs="Tahoma"/>
        </w:rPr>
        <w:t xml:space="preserve"> to </w:t>
      </w:r>
      <w:r w:rsidR="0078279C" w:rsidRPr="002C1C22">
        <w:rPr>
          <w:rFonts w:cs="Tahoma"/>
        </w:rPr>
        <w:t>three</w:t>
      </w:r>
      <w:r w:rsidRPr="002C1C22">
        <w:rPr>
          <w:rFonts w:cs="Tahoma"/>
        </w:rPr>
        <w:t xml:space="preserve"> hours before the scan process is complete.</w:t>
      </w:r>
    </w:p>
    <w:p w14:paraId="128EBDDD" w14:textId="77777777" w:rsidR="006B1BD4" w:rsidRPr="002C1C22" w:rsidRDefault="006B1BD4" w:rsidP="00144758">
      <w:pPr>
        <w:pStyle w:val="ListParagraph"/>
        <w:ind w:left="426"/>
        <w:rPr>
          <w:rFonts w:cs="Tahoma"/>
          <w:sz w:val="18"/>
        </w:rPr>
      </w:pPr>
    </w:p>
    <w:p w14:paraId="09168E79" w14:textId="1AB15E2D" w:rsidR="00F70D3F" w:rsidRPr="002C1C22" w:rsidRDefault="00B51A90" w:rsidP="00144758">
      <w:pPr>
        <w:pStyle w:val="ListParagraph"/>
        <w:ind w:left="426"/>
        <w:rPr>
          <w:rFonts w:cs="Tahoma"/>
        </w:rPr>
      </w:pPr>
      <w:r w:rsidRPr="002C1C22">
        <w:rPr>
          <w:rFonts w:cs="Tahoma"/>
        </w:rPr>
        <w:t>Below are two example</w:t>
      </w:r>
      <w:r w:rsidR="0005295E" w:rsidRPr="002C1C22">
        <w:rPr>
          <w:rFonts w:cs="Tahoma"/>
        </w:rPr>
        <w:t>s</w:t>
      </w:r>
      <w:r w:rsidRPr="002C1C22">
        <w:rPr>
          <w:rFonts w:cs="Tahoma"/>
        </w:rPr>
        <w:t xml:space="preserve"> of </w:t>
      </w:r>
      <w:r w:rsidR="00DA59B4" w:rsidRPr="002C1C22">
        <w:rPr>
          <w:rFonts w:cs="Tahoma"/>
        </w:rPr>
        <w:t>radio</w:t>
      </w:r>
      <w:r w:rsidRPr="002C1C22">
        <w:rPr>
          <w:rFonts w:cs="Tahoma"/>
        </w:rPr>
        <w:t>isotopes used in nuclear medicine</w:t>
      </w:r>
      <w:r w:rsidR="00B82C9F" w:rsidRPr="002C1C22">
        <w:rPr>
          <w:rFonts w:cs="Tahoma"/>
        </w:rPr>
        <w:t xml:space="preserve">.  </w:t>
      </w:r>
    </w:p>
    <w:p w14:paraId="41F0B039" w14:textId="77777777" w:rsidR="00F70D3F" w:rsidRPr="002C1C22" w:rsidRDefault="00F70D3F" w:rsidP="0079110F">
      <w:pPr>
        <w:pStyle w:val="ListParagraph"/>
        <w:rPr>
          <w:sz w:val="18"/>
        </w:rPr>
      </w:pPr>
    </w:p>
    <w:tbl>
      <w:tblPr>
        <w:tblStyle w:val="TableGrid"/>
        <w:tblW w:w="0" w:type="auto"/>
        <w:tblInd w:w="411" w:type="dxa"/>
        <w:tblLook w:val="04A0" w:firstRow="1" w:lastRow="0" w:firstColumn="1" w:lastColumn="0" w:noHBand="0" w:noVBand="1"/>
      </w:tblPr>
      <w:tblGrid>
        <w:gridCol w:w="4882"/>
        <w:gridCol w:w="4882"/>
      </w:tblGrid>
      <w:tr w:rsidR="00F70D3F" w:rsidRPr="002C1C22" w14:paraId="1DEB8BEE" w14:textId="77777777" w:rsidTr="0005295E">
        <w:trPr>
          <w:cnfStyle w:val="100000000000" w:firstRow="1" w:lastRow="0" w:firstColumn="0" w:lastColumn="0" w:oddVBand="0" w:evenVBand="0" w:oddHBand="0" w:evenHBand="0" w:firstRowFirstColumn="0" w:firstRowLastColumn="0" w:lastRowFirstColumn="0" w:lastRowLastColumn="0"/>
        </w:trPr>
        <w:tc>
          <w:tcPr>
            <w:tcW w:w="4882" w:type="dxa"/>
          </w:tcPr>
          <w:p w14:paraId="49A55EBC" w14:textId="77777777" w:rsidR="00F70D3F" w:rsidRPr="002C1C22" w:rsidRDefault="00F70D3F" w:rsidP="0079110F">
            <w:pPr>
              <w:pStyle w:val="ListParagraph"/>
              <w:ind w:left="0"/>
            </w:pPr>
            <w:r w:rsidRPr="002C1C22">
              <w:t>Isotope</w:t>
            </w:r>
          </w:p>
        </w:tc>
        <w:tc>
          <w:tcPr>
            <w:tcW w:w="4882" w:type="dxa"/>
          </w:tcPr>
          <w:p w14:paraId="68303EF1" w14:textId="77777777" w:rsidR="00F70D3F" w:rsidRPr="002C1C22" w:rsidRDefault="00F70D3F" w:rsidP="0079110F">
            <w:pPr>
              <w:pStyle w:val="ListParagraph"/>
              <w:ind w:left="0"/>
            </w:pPr>
            <w:r w:rsidRPr="002C1C22">
              <w:t>Half-life</w:t>
            </w:r>
          </w:p>
        </w:tc>
      </w:tr>
      <w:tr w:rsidR="00F70D3F" w:rsidRPr="002C1C22" w14:paraId="6EFD95F6" w14:textId="77777777" w:rsidTr="0005295E">
        <w:tc>
          <w:tcPr>
            <w:tcW w:w="4882" w:type="dxa"/>
          </w:tcPr>
          <w:p w14:paraId="7063DDE8" w14:textId="77777777" w:rsidR="00F70D3F" w:rsidRPr="002C1C22" w:rsidRDefault="00F70D3F" w:rsidP="0079110F">
            <w:pPr>
              <w:pStyle w:val="ListParagraph"/>
              <w:ind w:left="0"/>
              <w:rPr>
                <w:b w:val="0"/>
              </w:rPr>
            </w:pPr>
            <w:r w:rsidRPr="002C1C22">
              <w:rPr>
                <w:b w:val="0"/>
              </w:rPr>
              <w:t>Fluorine-18</w:t>
            </w:r>
          </w:p>
        </w:tc>
        <w:tc>
          <w:tcPr>
            <w:tcW w:w="4882" w:type="dxa"/>
          </w:tcPr>
          <w:p w14:paraId="4245132E" w14:textId="77777777" w:rsidR="00F70D3F" w:rsidRPr="002C1C22" w:rsidRDefault="00F70D3F" w:rsidP="0079110F">
            <w:pPr>
              <w:pStyle w:val="ListParagraph"/>
              <w:ind w:left="0"/>
              <w:rPr>
                <w:b w:val="0"/>
              </w:rPr>
            </w:pPr>
            <w:r w:rsidRPr="002C1C22">
              <w:rPr>
                <w:b w:val="0"/>
              </w:rPr>
              <w:t>109.8 minutes</w:t>
            </w:r>
          </w:p>
        </w:tc>
      </w:tr>
      <w:tr w:rsidR="00F70D3F" w:rsidRPr="002C1C22" w14:paraId="0BB334EC" w14:textId="77777777" w:rsidTr="0005295E">
        <w:tc>
          <w:tcPr>
            <w:tcW w:w="4882" w:type="dxa"/>
          </w:tcPr>
          <w:p w14:paraId="116EFECC" w14:textId="77777777" w:rsidR="00F70D3F" w:rsidRPr="002C1C22" w:rsidRDefault="00B51A90" w:rsidP="0079110F">
            <w:pPr>
              <w:pStyle w:val="ListParagraph"/>
              <w:ind w:left="0"/>
              <w:rPr>
                <w:b w:val="0"/>
              </w:rPr>
            </w:pPr>
            <w:r w:rsidRPr="002C1C22">
              <w:rPr>
                <w:b w:val="0"/>
              </w:rPr>
              <w:t>Iodine-123</w:t>
            </w:r>
          </w:p>
        </w:tc>
        <w:tc>
          <w:tcPr>
            <w:tcW w:w="4882" w:type="dxa"/>
          </w:tcPr>
          <w:p w14:paraId="6A319878" w14:textId="77777777" w:rsidR="00F70D3F" w:rsidRPr="002C1C22" w:rsidRDefault="00B51A90" w:rsidP="0079110F">
            <w:pPr>
              <w:pStyle w:val="ListParagraph"/>
              <w:ind w:left="0"/>
              <w:rPr>
                <w:b w:val="0"/>
              </w:rPr>
            </w:pPr>
            <w:r w:rsidRPr="002C1C22">
              <w:rPr>
                <w:b w:val="0"/>
              </w:rPr>
              <w:t>13.22 hours</w:t>
            </w:r>
          </w:p>
        </w:tc>
      </w:tr>
    </w:tbl>
    <w:p w14:paraId="750208D7" w14:textId="77777777" w:rsidR="00DA59B4" w:rsidRPr="002C1C22" w:rsidRDefault="00DA59B4" w:rsidP="0079110F">
      <w:pPr>
        <w:pStyle w:val="ListParagraph"/>
        <w:rPr>
          <w:sz w:val="18"/>
        </w:rPr>
      </w:pPr>
    </w:p>
    <w:p w14:paraId="0FD0C584" w14:textId="2E545510" w:rsidR="002C2FB7" w:rsidRPr="002C1C22" w:rsidRDefault="00A60260" w:rsidP="00144758">
      <w:pPr>
        <w:pStyle w:val="ListParagraph"/>
        <w:tabs>
          <w:tab w:val="right" w:pos="10205"/>
        </w:tabs>
        <w:ind w:left="426"/>
        <w:rPr>
          <w:rFonts w:cs="Tahoma"/>
        </w:rPr>
      </w:pPr>
      <w:r w:rsidRPr="002C1C22">
        <w:rPr>
          <w:rFonts w:cs="Tahoma"/>
        </w:rPr>
        <w:t>Which</w:t>
      </w:r>
      <w:r w:rsidR="00DA59B4" w:rsidRPr="002C1C22">
        <w:rPr>
          <w:rFonts w:cs="Tahoma"/>
        </w:rPr>
        <w:t xml:space="preserve"> radioisotope</w:t>
      </w:r>
      <w:r w:rsidRPr="002C1C22">
        <w:rPr>
          <w:rFonts w:cs="Tahoma"/>
        </w:rPr>
        <w:t xml:space="preserve"> do</w:t>
      </w:r>
      <w:r w:rsidR="00DA59B4" w:rsidRPr="002C1C22">
        <w:rPr>
          <w:rFonts w:cs="Tahoma"/>
        </w:rPr>
        <w:t xml:space="preserve"> you think would be used in the case of the PET scan</w:t>
      </w:r>
      <w:r w:rsidR="00B82C9F" w:rsidRPr="002C1C22">
        <w:rPr>
          <w:rFonts w:cs="Tahoma"/>
        </w:rPr>
        <w:t xml:space="preserve">?  </w:t>
      </w:r>
      <w:r w:rsidRPr="002C1C22">
        <w:rPr>
          <w:rFonts w:cs="Tahoma"/>
        </w:rPr>
        <w:t>Explain your reasoning.</w:t>
      </w:r>
      <w:r w:rsidR="00144758" w:rsidRPr="002C1C22">
        <w:rPr>
          <w:rFonts w:cs="Tahoma"/>
        </w:rPr>
        <w:tab/>
      </w:r>
    </w:p>
    <w:p w14:paraId="5C315C31"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6CAAA368" w14:textId="77777777" w:rsidR="002C2FB7" w:rsidRPr="002C1C22" w:rsidRDefault="002C2FB7" w:rsidP="002C2FB7">
      <w:pPr>
        <w:widowControl w:val="0"/>
        <w:tabs>
          <w:tab w:val="right" w:leader="dot" w:pos="10204"/>
        </w:tabs>
        <w:spacing w:before="180"/>
        <w:ind w:left="426"/>
        <w:rPr>
          <w:rFonts w:ascii="Calibri" w:hAnsi="Calibri"/>
          <w:szCs w:val="22"/>
        </w:rPr>
      </w:pPr>
      <w:r w:rsidRPr="002C1C22">
        <w:rPr>
          <w:rFonts w:ascii="Calibri" w:hAnsi="Calibri"/>
          <w:szCs w:val="22"/>
        </w:rPr>
        <w:tab/>
      </w:r>
    </w:p>
    <w:p w14:paraId="694BC44A" w14:textId="77777777" w:rsidR="002C2FB7" w:rsidRPr="002C1C22" w:rsidRDefault="002C2FB7" w:rsidP="002C2FB7">
      <w:pPr>
        <w:widowControl w:val="0"/>
        <w:tabs>
          <w:tab w:val="right" w:leader="dot" w:pos="10204"/>
        </w:tabs>
        <w:spacing w:before="180"/>
        <w:ind w:left="426"/>
        <w:rPr>
          <w:rFonts w:cs="Tahoma"/>
        </w:rPr>
      </w:pPr>
      <w:r w:rsidRPr="002C1C22">
        <w:rPr>
          <w:rFonts w:ascii="Calibri" w:hAnsi="Calibri"/>
          <w:szCs w:val="22"/>
        </w:rPr>
        <w:tab/>
      </w:r>
    </w:p>
    <w:p w14:paraId="1AB6404C" w14:textId="50332EE4" w:rsidR="002C2FB7" w:rsidRPr="002C1C22" w:rsidRDefault="002C2FB7" w:rsidP="00247EB9">
      <w:pPr>
        <w:widowControl w:val="0"/>
        <w:tabs>
          <w:tab w:val="left" w:pos="9278"/>
          <w:tab w:val="right" w:pos="10205"/>
        </w:tabs>
        <w:spacing w:after="120"/>
        <w:ind w:left="851"/>
        <w:jc w:val="right"/>
        <w:rPr>
          <w:rFonts w:ascii="Calibri" w:hAnsi="Calibri"/>
          <w:i/>
          <w:sz w:val="20"/>
          <w:szCs w:val="20"/>
        </w:rPr>
      </w:pPr>
      <w:r w:rsidRPr="002C1C22">
        <w:rPr>
          <w:rFonts w:ascii="Calibri" w:hAnsi="Calibri"/>
          <w:i/>
          <w:sz w:val="20"/>
          <w:szCs w:val="20"/>
        </w:rPr>
        <w:t>3 marks</w:t>
      </w:r>
    </w:p>
    <w:p w14:paraId="58C7059F" w14:textId="606AE1D3" w:rsidR="00247EB9" w:rsidRPr="002C1C22" w:rsidRDefault="00247EB9" w:rsidP="00247EB9">
      <w:pPr>
        <w:widowControl w:val="0"/>
        <w:tabs>
          <w:tab w:val="right" w:pos="10205"/>
        </w:tabs>
        <w:jc w:val="right"/>
        <w:rPr>
          <w:rFonts w:ascii="Calibri" w:hAnsi="Calibri"/>
          <w:b/>
          <w:i/>
          <w:szCs w:val="20"/>
        </w:rPr>
      </w:pPr>
      <w:r w:rsidRPr="002C1C22">
        <w:rPr>
          <w:rFonts w:ascii="Calibri" w:hAnsi="Calibri"/>
          <w:b/>
          <w:i/>
          <w:szCs w:val="20"/>
        </w:rPr>
        <w:t>Total: 26 marks</w:t>
      </w:r>
    </w:p>
    <w:p w14:paraId="47906D15" w14:textId="232DF13D" w:rsidR="00536AA3" w:rsidRPr="002C1C22" w:rsidRDefault="00673C21" w:rsidP="00536AA3">
      <w:pPr>
        <w:pStyle w:val="HH1DocTemplate"/>
      </w:pPr>
      <w:r w:rsidRPr="002C1C22">
        <w:br w:type="column"/>
      </w:r>
      <w:bookmarkStart w:id="24" w:name="_Toc468175849"/>
      <w:r w:rsidR="00182EA2">
        <w:lastRenderedPageBreak/>
        <w:t xml:space="preserve">Non-write-on </w:t>
      </w:r>
      <w:r w:rsidR="00536AA3" w:rsidRPr="002C1C22">
        <w:t>Topic Tests</w:t>
      </w:r>
      <w:bookmarkEnd w:id="24"/>
    </w:p>
    <w:p w14:paraId="0AB5A4AF" w14:textId="77777777" w:rsidR="00536AA3" w:rsidRPr="002C1C22" w:rsidRDefault="00536AA3" w:rsidP="00536AA3">
      <w:pPr>
        <w:pStyle w:val="topictest"/>
      </w:pPr>
      <w:bookmarkStart w:id="25" w:name="_Toc468175850"/>
      <w:r w:rsidRPr="002C1C22">
        <w:t>Topic Test 1: Energy changes in a system</w:t>
      </w:r>
      <w:bookmarkEnd w:id="25"/>
    </w:p>
    <w:p w14:paraId="757B902F" w14:textId="77777777" w:rsidR="00536AA3" w:rsidRPr="002C1C22" w:rsidRDefault="00536AA3" w:rsidP="00536AA3">
      <w:pPr>
        <w:rPr>
          <w:rFonts w:cs="Tahoma"/>
        </w:rPr>
      </w:pPr>
    </w:p>
    <w:p w14:paraId="20574746" w14:textId="77777777" w:rsidR="00536AA3" w:rsidRPr="002C1C22" w:rsidRDefault="00536AA3" w:rsidP="00536AA3">
      <w:pPr>
        <w:pStyle w:val="ListParagraph"/>
        <w:tabs>
          <w:tab w:val="right" w:pos="10205"/>
        </w:tabs>
        <w:ind w:left="426" w:hanging="426"/>
        <w:rPr>
          <w:rFonts w:cs="Tahoma"/>
        </w:rPr>
      </w:pPr>
      <w:r w:rsidRPr="002C1C22">
        <w:rPr>
          <w:rFonts w:cs="Tahoma"/>
        </w:rPr>
        <w:t>1.</w:t>
      </w:r>
      <w:r w:rsidRPr="002C1C22">
        <w:rPr>
          <w:rFonts w:cs="Tahoma"/>
        </w:rPr>
        <w:tab/>
        <w:t>Energy can be stored by systems in different ways</w:t>
      </w:r>
    </w:p>
    <w:p w14:paraId="4F5606FF" w14:textId="77777777" w:rsidR="00536AA3" w:rsidRPr="002C1C22" w:rsidRDefault="00536AA3" w:rsidP="00536AA3">
      <w:pPr>
        <w:tabs>
          <w:tab w:val="right" w:pos="10205"/>
        </w:tabs>
        <w:ind w:left="851" w:hanging="425"/>
        <w:rPr>
          <w:rFonts w:cs="Tahoma"/>
          <w:sz w:val="2"/>
        </w:rPr>
      </w:pPr>
    </w:p>
    <w:p w14:paraId="325731D0" w14:textId="77777777" w:rsidR="00536AA3" w:rsidRPr="002C1C22" w:rsidRDefault="00536AA3" w:rsidP="00536AA3">
      <w:pPr>
        <w:tabs>
          <w:tab w:val="right" w:pos="10205"/>
        </w:tabs>
        <w:ind w:left="851" w:hanging="425"/>
        <w:rPr>
          <w:rFonts w:cs="Tahoma"/>
          <w:sz w:val="10"/>
        </w:rPr>
      </w:pPr>
    </w:p>
    <w:p w14:paraId="03DDD1B8" w14:textId="1FAA6F48" w:rsidR="00536AA3" w:rsidRPr="002C1C22" w:rsidRDefault="00536AA3" w:rsidP="00F8326B">
      <w:pPr>
        <w:tabs>
          <w:tab w:val="right" w:pos="10205"/>
        </w:tabs>
        <w:ind w:left="851" w:hanging="425"/>
        <w:rPr>
          <w:rFonts w:ascii="Calibri" w:hAnsi="Calibri"/>
          <w:sz w:val="20"/>
          <w:szCs w:val="20"/>
        </w:rPr>
      </w:pPr>
      <w:r w:rsidRPr="002C1C22">
        <w:rPr>
          <w:rFonts w:cs="Tahoma"/>
        </w:rPr>
        <w:t>a)</w:t>
      </w:r>
      <w:r w:rsidRPr="002C1C22">
        <w:rPr>
          <w:rFonts w:cs="Tahoma"/>
        </w:rPr>
        <w:tab/>
        <w:t>State what is meant by a ‘system of objects’</w:t>
      </w:r>
      <w:r w:rsidRPr="002C1C22">
        <w:rPr>
          <w:rFonts w:ascii="Calibri" w:hAnsi="Calibri"/>
          <w:sz w:val="20"/>
          <w:szCs w:val="20"/>
        </w:rPr>
        <w:tab/>
      </w:r>
      <w:r w:rsidRPr="002C1C22">
        <w:rPr>
          <w:rFonts w:ascii="Calibri" w:hAnsi="Calibri"/>
          <w:i/>
          <w:sz w:val="20"/>
          <w:szCs w:val="20"/>
        </w:rPr>
        <w:t>1 mark</w:t>
      </w:r>
    </w:p>
    <w:p w14:paraId="1BCA6C5B" w14:textId="77777777" w:rsidR="007970E0" w:rsidRDefault="007970E0" w:rsidP="00536AA3">
      <w:pPr>
        <w:tabs>
          <w:tab w:val="right" w:pos="10205"/>
        </w:tabs>
        <w:ind w:left="851" w:hanging="425"/>
        <w:rPr>
          <w:rFonts w:cs="Tahoma"/>
        </w:rPr>
      </w:pPr>
    </w:p>
    <w:p w14:paraId="6FC33903" w14:textId="45CA10F2" w:rsidR="00536AA3" w:rsidRPr="002C1C22" w:rsidRDefault="00536AA3" w:rsidP="00536AA3">
      <w:pPr>
        <w:tabs>
          <w:tab w:val="right" w:pos="10205"/>
        </w:tabs>
        <w:ind w:left="851" w:hanging="425"/>
        <w:rPr>
          <w:rFonts w:cs="Tahoma"/>
        </w:rPr>
      </w:pPr>
      <w:r w:rsidRPr="002C1C22">
        <w:rPr>
          <w:rFonts w:cs="Tahoma"/>
        </w:rPr>
        <w:t>b)</w:t>
      </w:r>
      <w:r w:rsidRPr="002C1C22">
        <w:rPr>
          <w:rFonts w:cs="Tahoma"/>
        </w:rPr>
        <w:tab/>
        <w:t>C</w:t>
      </w:r>
      <w:r w:rsidR="00B2312A">
        <w:rPr>
          <w:rFonts w:cs="Tahoma"/>
        </w:rPr>
        <w:t>opy and c</w:t>
      </w:r>
      <w:r w:rsidRPr="002C1C22">
        <w:rPr>
          <w:rFonts w:cs="Tahoma"/>
        </w:rPr>
        <w:t>omplete the sentences below to show the energy changes during the following situations.</w:t>
      </w:r>
    </w:p>
    <w:p w14:paraId="2F6F18A2" w14:textId="77777777" w:rsidR="00536AA3" w:rsidRPr="002C1C22" w:rsidRDefault="00536AA3" w:rsidP="00536AA3">
      <w:pPr>
        <w:rPr>
          <w:sz w:val="12"/>
        </w:rPr>
      </w:pPr>
    </w:p>
    <w:p w14:paraId="46147863" w14:textId="1A5B57C4" w:rsidR="00C85CD0" w:rsidRDefault="00536AA3" w:rsidP="00C85CD0">
      <w:pPr>
        <w:tabs>
          <w:tab w:val="right" w:pos="10205"/>
        </w:tabs>
        <w:spacing w:after="120"/>
        <w:ind w:left="1276" w:hanging="425"/>
        <w:rPr>
          <w:rFonts w:ascii="Calibri" w:hAnsi="Calibri"/>
          <w:i/>
          <w:sz w:val="20"/>
          <w:szCs w:val="20"/>
        </w:rPr>
      </w:pPr>
      <w:r w:rsidRPr="002C1C22">
        <w:rPr>
          <w:rFonts w:cs="Tahoma"/>
        </w:rPr>
        <w:t>i)</w:t>
      </w:r>
      <w:r w:rsidRPr="002C1C22">
        <w:rPr>
          <w:rFonts w:ascii="Symbol" w:hAnsi="Symbol" w:cs="Tahoma"/>
        </w:rPr>
        <w:tab/>
      </w:r>
      <w:r w:rsidRPr="002C1C22">
        <w:rPr>
          <w:rFonts w:cs="Tahoma"/>
        </w:rPr>
        <w:t xml:space="preserve">A ball shoots up into the air.  </w:t>
      </w:r>
      <w:r w:rsidRPr="002C1C22">
        <w:rPr>
          <w:rFonts w:cs="Tahoma"/>
          <w:u w:val="single"/>
        </w:rPr>
        <w:t>____________________</w:t>
      </w:r>
      <w:r w:rsidRPr="002C1C22">
        <w:rPr>
          <w:rFonts w:cs="Tahoma"/>
        </w:rPr>
        <w:t xml:space="preserve"> </w:t>
      </w:r>
      <w:proofErr w:type="gramStart"/>
      <w:r w:rsidRPr="002C1C22">
        <w:rPr>
          <w:rFonts w:cs="Tahoma"/>
        </w:rPr>
        <w:t>energy</w:t>
      </w:r>
      <w:proofErr w:type="gramEnd"/>
      <w:r w:rsidRPr="002C1C22">
        <w:rPr>
          <w:rFonts w:cs="Tahoma"/>
        </w:rPr>
        <w:t xml:space="preserve"> is converted into </w:t>
      </w:r>
      <w:r w:rsidRPr="002C1C22">
        <w:rPr>
          <w:rFonts w:cs="Tahoma"/>
          <w:u w:val="single"/>
        </w:rPr>
        <w:t>____________________</w:t>
      </w:r>
      <w:r w:rsidRPr="002C1C22">
        <w:rPr>
          <w:rFonts w:cs="Tahoma"/>
        </w:rPr>
        <w:t xml:space="preserve"> energy.</w:t>
      </w:r>
      <w:r w:rsidRPr="002C1C22">
        <w:rPr>
          <w:rFonts w:ascii="Calibri" w:hAnsi="Calibri"/>
          <w:sz w:val="20"/>
          <w:szCs w:val="20"/>
        </w:rPr>
        <w:tab/>
      </w:r>
      <w:r w:rsidRPr="002C1C22">
        <w:rPr>
          <w:rFonts w:ascii="Calibri" w:hAnsi="Calibri"/>
          <w:i/>
          <w:sz w:val="20"/>
          <w:szCs w:val="20"/>
        </w:rPr>
        <w:t>2 marks</w:t>
      </w:r>
    </w:p>
    <w:p w14:paraId="3D42BFF6" w14:textId="77777777" w:rsidR="00C85CD0" w:rsidRPr="00C85CD0" w:rsidRDefault="00C85CD0" w:rsidP="00C85CD0">
      <w:pPr>
        <w:tabs>
          <w:tab w:val="right" w:pos="10205"/>
        </w:tabs>
        <w:spacing w:after="120"/>
        <w:ind w:left="1276" w:hanging="425"/>
        <w:rPr>
          <w:rFonts w:ascii="Calibri" w:hAnsi="Calibri"/>
          <w:i/>
          <w:sz w:val="12"/>
          <w:szCs w:val="20"/>
        </w:rPr>
      </w:pPr>
    </w:p>
    <w:p w14:paraId="2458DB5B" w14:textId="77777777" w:rsidR="00536AA3" w:rsidRPr="002C1C22" w:rsidRDefault="00536AA3" w:rsidP="00C85CD0">
      <w:pPr>
        <w:tabs>
          <w:tab w:val="right" w:pos="10205"/>
        </w:tabs>
        <w:ind w:left="1276" w:hanging="425"/>
        <w:rPr>
          <w:rFonts w:ascii="Calibri" w:hAnsi="Calibri"/>
          <w:sz w:val="20"/>
          <w:szCs w:val="20"/>
        </w:rPr>
      </w:pPr>
      <w:r w:rsidRPr="002C1C22">
        <w:rPr>
          <w:rFonts w:cs="Tahoma"/>
        </w:rPr>
        <w:t>ii)</w:t>
      </w:r>
      <w:r w:rsidRPr="002C1C22">
        <w:rPr>
          <w:rFonts w:ascii="Symbol" w:hAnsi="Symbol" w:cs="Tahoma"/>
        </w:rPr>
        <w:tab/>
      </w:r>
      <w:r w:rsidRPr="002C1C22">
        <w:rPr>
          <w:rFonts w:cs="Tahoma"/>
        </w:rPr>
        <w:t xml:space="preserve">Water is brought to a boil in an electric kettle. </w:t>
      </w:r>
      <w:r w:rsidRPr="002C1C22">
        <w:rPr>
          <w:rFonts w:cs="Tahoma"/>
          <w:u w:val="single"/>
        </w:rPr>
        <w:t>____________________</w:t>
      </w:r>
      <w:r w:rsidRPr="002C1C22">
        <w:rPr>
          <w:rFonts w:cs="Tahoma"/>
        </w:rPr>
        <w:t xml:space="preserve"> </w:t>
      </w:r>
      <w:proofErr w:type="gramStart"/>
      <w:r w:rsidRPr="002C1C22">
        <w:rPr>
          <w:rFonts w:cs="Tahoma"/>
        </w:rPr>
        <w:t>energy</w:t>
      </w:r>
      <w:proofErr w:type="gramEnd"/>
      <w:r w:rsidRPr="002C1C22">
        <w:rPr>
          <w:rFonts w:cs="Tahoma"/>
        </w:rPr>
        <w:t xml:space="preserve"> is converted </w:t>
      </w:r>
      <w:r w:rsidRPr="002C1C22">
        <w:rPr>
          <w:rFonts w:cs="Tahoma"/>
        </w:rPr>
        <w:br/>
        <w:t xml:space="preserve">into </w:t>
      </w:r>
      <w:r w:rsidRPr="002C1C22">
        <w:rPr>
          <w:rFonts w:cs="Tahoma"/>
          <w:u w:val="single"/>
        </w:rPr>
        <w:t>____________________</w:t>
      </w:r>
      <w:r w:rsidRPr="002C1C22">
        <w:rPr>
          <w:rFonts w:cs="Tahoma"/>
        </w:rPr>
        <w:t xml:space="preserve"> energy.</w:t>
      </w:r>
      <w:r w:rsidRPr="002C1C22">
        <w:rPr>
          <w:rFonts w:ascii="Calibri" w:hAnsi="Calibri"/>
          <w:sz w:val="20"/>
          <w:szCs w:val="20"/>
        </w:rPr>
        <w:tab/>
      </w:r>
      <w:r w:rsidRPr="002C1C22">
        <w:rPr>
          <w:rFonts w:ascii="Calibri" w:hAnsi="Calibri"/>
          <w:i/>
          <w:sz w:val="20"/>
          <w:szCs w:val="20"/>
        </w:rPr>
        <w:t>2 marks</w:t>
      </w:r>
    </w:p>
    <w:p w14:paraId="7FE3F677" w14:textId="77777777" w:rsidR="00536AA3" w:rsidRPr="002C1C22" w:rsidRDefault="00536AA3" w:rsidP="00536AA3">
      <w:pPr>
        <w:pStyle w:val="ListParagraph"/>
        <w:ind w:left="1800"/>
        <w:jc w:val="right"/>
        <w:rPr>
          <w:rFonts w:cs="Tahoma"/>
        </w:rPr>
      </w:pPr>
    </w:p>
    <w:p w14:paraId="67732D36" w14:textId="6FCCC5F7" w:rsidR="00536AA3" w:rsidRPr="00E378C1" w:rsidRDefault="00536AA3" w:rsidP="00E378C1">
      <w:pPr>
        <w:tabs>
          <w:tab w:val="left" w:pos="1276"/>
          <w:tab w:val="right" w:pos="10205"/>
        </w:tabs>
        <w:ind w:left="426" w:hanging="426"/>
        <w:rPr>
          <w:rFonts w:cs="Tahoma"/>
          <w:i/>
          <w:sz w:val="4"/>
          <w:szCs w:val="4"/>
        </w:rPr>
      </w:pPr>
      <w:r w:rsidRPr="002C1C22">
        <w:rPr>
          <w:rFonts w:cs="Tahoma"/>
        </w:rPr>
        <w:t>2.</w:t>
      </w:r>
      <w:r w:rsidRPr="002C1C22">
        <w:rPr>
          <w:rFonts w:cs="Tahoma"/>
        </w:rPr>
        <w:tab/>
      </w:r>
      <w:r w:rsidRPr="002C1C22">
        <w:rPr>
          <w:rFonts w:cs="Tahoma"/>
          <w:szCs w:val="22"/>
        </w:rPr>
        <w:t xml:space="preserve">Which of the following energies is </w:t>
      </w:r>
      <w:r w:rsidRPr="002C1C22">
        <w:rPr>
          <w:rFonts w:cs="Tahoma"/>
        </w:rPr>
        <w:t>stored</w:t>
      </w:r>
      <w:r w:rsidRPr="002C1C22">
        <w:rPr>
          <w:rFonts w:cs="Tahoma"/>
          <w:szCs w:val="22"/>
        </w:rPr>
        <w:t xml:space="preserve"> in a system if a system is compressed?</w:t>
      </w:r>
      <w:r w:rsidR="00E378C1" w:rsidRPr="00E378C1">
        <w:rPr>
          <w:rFonts w:ascii="Calibri" w:hAnsi="Calibri"/>
          <w:i/>
          <w:sz w:val="20"/>
          <w:szCs w:val="20"/>
        </w:rPr>
        <w:t xml:space="preserve"> </w:t>
      </w:r>
      <w:r w:rsidR="00E378C1">
        <w:rPr>
          <w:rFonts w:ascii="Calibri" w:hAnsi="Calibri"/>
          <w:i/>
          <w:sz w:val="20"/>
          <w:szCs w:val="20"/>
        </w:rPr>
        <w:tab/>
      </w:r>
      <w:r w:rsidR="00E378C1" w:rsidRPr="002C1C22">
        <w:rPr>
          <w:rFonts w:ascii="Calibri" w:hAnsi="Calibri"/>
          <w:i/>
          <w:sz w:val="20"/>
          <w:szCs w:val="20"/>
        </w:rPr>
        <w:t>1 mark</w:t>
      </w:r>
    </w:p>
    <w:p w14:paraId="489A65BB" w14:textId="77777777" w:rsidR="00536AA3" w:rsidRPr="00E378C1" w:rsidRDefault="00536AA3" w:rsidP="00536AA3">
      <w:pPr>
        <w:tabs>
          <w:tab w:val="left" w:pos="1276"/>
          <w:tab w:val="right" w:pos="10205"/>
        </w:tabs>
        <w:ind w:left="851" w:hanging="426"/>
        <w:rPr>
          <w:rFonts w:cs="Tahoma"/>
          <w:b/>
          <w:sz w:val="12"/>
        </w:rPr>
      </w:pPr>
    </w:p>
    <w:p w14:paraId="663D8D19" w14:textId="1FEFA4E5" w:rsidR="00536AA3" w:rsidRPr="002C1C22" w:rsidRDefault="00536AA3" w:rsidP="00536AA3">
      <w:pPr>
        <w:tabs>
          <w:tab w:val="left" w:pos="1276"/>
          <w:tab w:val="right" w:pos="10205"/>
        </w:tabs>
        <w:ind w:left="851" w:hanging="426"/>
        <w:rPr>
          <w:rFonts w:cs="Tahoma"/>
        </w:rPr>
      </w:pPr>
      <w:r w:rsidRPr="002C1C22">
        <w:rPr>
          <w:rFonts w:cs="Tahoma"/>
          <w:b/>
        </w:rPr>
        <w:t>A</w:t>
      </w:r>
      <w:r w:rsidRPr="002C1C22">
        <w:rPr>
          <w:rFonts w:cs="Tahoma"/>
        </w:rPr>
        <w:tab/>
        <w:t>Kinetic energy</w:t>
      </w:r>
    </w:p>
    <w:p w14:paraId="625AF3F0" w14:textId="5621EF56" w:rsidR="00536AA3" w:rsidRPr="002C1C22" w:rsidRDefault="00536AA3" w:rsidP="00536AA3">
      <w:pPr>
        <w:tabs>
          <w:tab w:val="left" w:pos="1276"/>
          <w:tab w:val="right" w:pos="10205"/>
        </w:tabs>
        <w:ind w:left="851" w:hanging="426"/>
        <w:rPr>
          <w:rFonts w:cs="Tahoma"/>
        </w:rPr>
      </w:pPr>
      <w:r w:rsidRPr="002C1C22">
        <w:rPr>
          <w:rFonts w:cs="Tahoma"/>
          <w:b/>
        </w:rPr>
        <w:t>B</w:t>
      </w:r>
      <w:r w:rsidRPr="002C1C22">
        <w:rPr>
          <w:rFonts w:cs="Tahoma"/>
        </w:rPr>
        <w:tab/>
        <w:t>Electrical energy</w:t>
      </w:r>
    </w:p>
    <w:p w14:paraId="564D21B1" w14:textId="470D6A97" w:rsidR="00536AA3" w:rsidRPr="002C1C22" w:rsidRDefault="00536AA3" w:rsidP="00536AA3">
      <w:pPr>
        <w:tabs>
          <w:tab w:val="left" w:pos="1276"/>
          <w:tab w:val="right" w:pos="10205"/>
        </w:tabs>
        <w:ind w:left="851" w:hanging="426"/>
        <w:rPr>
          <w:rFonts w:cs="Tahoma"/>
        </w:rPr>
      </w:pPr>
      <w:r w:rsidRPr="002C1C22">
        <w:rPr>
          <w:rFonts w:cs="Tahoma"/>
          <w:b/>
        </w:rPr>
        <w:t>C</w:t>
      </w:r>
      <w:r w:rsidRPr="002C1C22">
        <w:rPr>
          <w:rFonts w:cs="Tahoma"/>
        </w:rPr>
        <w:tab/>
        <w:t>Thermal energy</w:t>
      </w:r>
    </w:p>
    <w:p w14:paraId="24CDF144" w14:textId="0FF78D1C" w:rsidR="00536AA3" w:rsidRPr="002C1C22" w:rsidRDefault="00536AA3" w:rsidP="00E378C1">
      <w:pPr>
        <w:tabs>
          <w:tab w:val="left" w:pos="1276"/>
          <w:tab w:val="right" w:pos="10205"/>
        </w:tabs>
        <w:ind w:left="851" w:hanging="426"/>
        <w:rPr>
          <w:rFonts w:cs="Tahoma"/>
          <w:sz w:val="4"/>
          <w:szCs w:val="4"/>
        </w:rPr>
      </w:pPr>
      <w:r w:rsidRPr="002C1C22">
        <w:rPr>
          <w:rFonts w:cs="Tahoma"/>
          <w:b/>
        </w:rPr>
        <w:t>D</w:t>
      </w:r>
      <w:r w:rsidRPr="002C1C22">
        <w:rPr>
          <w:rFonts w:cs="Tahoma"/>
        </w:rPr>
        <w:tab/>
        <w:t>Elastic energy</w:t>
      </w:r>
      <w:r w:rsidRPr="002C1C22">
        <w:rPr>
          <w:rFonts w:cs="Tahoma"/>
        </w:rPr>
        <w:tab/>
      </w:r>
    </w:p>
    <w:p w14:paraId="0BAD95E6" w14:textId="77777777" w:rsidR="00536AA3" w:rsidRPr="002C1C22" w:rsidRDefault="00536AA3" w:rsidP="00536AA3">
      <w:pPr>
        <w:jc w:val="right"/>
        <w:rPr>
          <w:rFonts w:cs="Tahoma"/>
        </w:rPr>
      </w:pPr>
    </w:p>
    <w:p w14:paraId="1D5C4404" w14:textId="77777777" w:rsidR="00536AA3" w:rsidRPr="002C1C22" w:rsidRDefault="00536AA3" w:rsidP="00536AA3">
      <w:pPr>
        <w:ind w:left="426" w:hanging="426"/>
        <w:rPr>
          <w:rFonts w:cs="Tahoma"/>
        </w:rPr>
      </w:pPr>
      <w:r w:rsidRPr="002C1C22">
        <w:rPr>
          <w:rFonts w:cs="Tahoma"/>
        </w:rPr>
        <w:t>3.</w:t>
      </w:r>
      <w:r w:rsidRPr="002C1C22">
        <w:rPr>
          <w:rFonts w:cs="Tahoma"/>
        </w:rPr>
        <w:tab/>
        <w:t xml:space="preserve">A 939 kg car is travelling at 11.1 m/s.  </w:t>
      </w:r>
    </w:p>
    <w:p w14:paraId="77AA0E6A" w14:textId="77777777" w:rsidR="00536AA3" w:rsidRPr="002C1C22" w:rsidRDefault="00536AA3" w:rsidP="00536AA3">
      <w:pPr>
        <w:pStyle w:val="ListParagraph"/>
        <w:ind w:left="426"/>
        <w:rPr>
          <w:rFonts w:cs="Tahoma"/>
        </w:rPr>
      </w:pPr>
    </w:p>
    <w:p w14:paraId="51F7E4DA" w14:textId="77777777" w:rsidR="00536AA3" w:rsidRPr="002C1C22" w:rsidRDefault="00536AA3" w:rsidP="00536AA3">
      <w:pPr>
        <w:pStyle w:val="ListParagraph"/>
        <w:ind w:left="426"/>
        <w:rPr>
          <w:rFonts w:cs="Tahoma"/>
        </w:rPr>
      </w:pPr>
      <w:r w:rsidRPr="002C1C22">
        <w:rPr>
          <w:rFonts w:cs="Tahoma"/>
          <w:noProof/>
          <w:lang w:eastAsia="en-GB"/>
        </w:rPr>
        <w:drawing>
          <wp:anchor distT="0" distB="0" distL="114300" distR="114300" simplePos="0" relativeHeight="251729920" behindDoc="0" locked="0" layoutInCell="1" allowOverlap="1" wp14:anchorId="176320C0" wp14:editId="1315768E">
            <wp:simplePos x="0" y="0"/>
            <wp:positionH relativeFrom="column">
              <wp:posOffset>2612390</wp:posOffset>
            </wp:positionH>
            <wp:positionV relativeFrom="paragraph">
              <wp:posOffset>76200</wp:posOffset>
            </wp:positionV>
            <wp:extent cx="1758950" cy="638175"/>
            <wp:effectExtent l="0" t="0" r="0" b="9525"/>
            <wp:wrapSquare wrapText="bothSides"/>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4.jpg"/>
                    <pic:cNvPicPr/>
                  </pic:nvPicPr>
                  <pic:blipFill>
                    <a:blip r:embed="rId13">
                      <a:extLst>
                        <a:ext uri="{28A0092B-C50C-407E-A947-70E740481C1C}">
                          <a14:useLocalDpi xmlns:a14="http://schemas.microsoft.com/office/drawing/2010/main" val="0"/>
                        </a:ext>
                      </a:extLst>
                    </a:blip>
                    <a:stretch>
                      <a:fillRect/>
                    </a:stretch>
                  </pic:blipFill>
                  <pic:spPr>
                    <a:xfrm>
                      <a:off x="0" y="0"/>
                      <a:ext cx="1758950" cy="638175"/>
                    </a:xfrm>
                    <a:prstGeom prst="rect">
                      <a:avLst/>
                    </a:prstGeom>
                  </pic:spPr>
                </pic:pic>
              </a:graphicData>
            </a:graphic>
            <wp14:sizeRelH relativeFrom="page">
              <wp14:pctWidth>0</wp14:pctWidth>
            </wp14:sizeRelH>
            <wp14:sizeRelV relativeFrom="page">
              <wp14:pctHeight>0</wp14:pctHeight>
            </wp14:sizeRelV>
          </wp:anchor>
        </w:drawing>
      </w:r>
    </w:p>
    <w:p w14:paraId="2E137236" w14:textId="77777777" w:rsidR="00536AA3" w:rsidRPr="002C1C22" w:rsidRDefault="00536AA3" w:rsidP="00536AA3">
      <w:pPr>
        <w:pStyle w:val="ListParagraph"/>
        <w:ind w:left="426"/>
        <w:rPr>
          <w:rFonts w:cs="Tahoma"/>
        </w:rPr>
      </w:pPr>
    </w:p>
    <w:p w14:paraId="3B11547D" w14:textId="77777777" w:rsidR="00536AA3" w:rsidRPr="002C1C22" w:rsidRDefault="00536AA3" w:rsidP="00536AA3">
      <w:pPr>
        <w:pStyle w:val="ListParagraph"/>
        <w:ind w:left="426"/>
        <w:rPr>
          <w:rFonts w:cs="Tahoma"/>
        </w:rPr>
      </w:pPr>
    </w:p>
    <w:p w14:paraId="22E31535" w14:textId="77777777" w:rsidR="00536AA3" w:rsidRPr="002C1C22" w:rsidRDefault="00536AA3" w:rsidP="00536AA3">
      <w:pPr>
        <w:pStyle w:val="ListParagraph"/>
        <w:ind w:left="426"/>
        <w:rPr>
          <w:rFonts w:cs="Tahoma"/>
        </w:rPr>
      </w:pPr>
    </w:p>
    <w:p w14:paraId="7CB144E7" w14:textId="77777777" w:rsidR="00536AA3" w:rsidRPr="002C1C22" w:rsidRDefault="00536AA3" w:rsidP="00536AA3">
      <w:pPr>
        <w:pStyle w:val="ListParagraph"/>
        <w:ind w:left="426"/>
        <w:rPr>
          <w:rFonts w:cs="Tahoma"/>
        </w:rPr>
      </w:pPr>
    </w:p>
    <w:p w14:paraId="43B0475C" w14:textId="665B2A23" w:rsidR="00536AA3" w:rsidRPr="002C1C22" w:rsidRDefault="00536AA3" w:rsidP="00F8326B">
      <w:pPr>
        <w:pStyle w:val="ListParagraph"/>
        <w:tabs>
          <w:tab w:val="right" w:pos="10205"/>
        </w:tabs>
        <w:ind w:left="426"/>
        <w:rPr>
          <w:rFonts w:ascii="Calibri" w:hAnsi="Calibri"/>
          <w:sz w:val="20"/>
          <w:szCs w:val="20"/>
        </w:rPr>
      </w:pPr>
      <w:r w:rsidRPr="002C1C22">
        <w:rPr>
          <w:rFonts w:cs="Tahoma"/>
        </w:rPr>
        <w:t>Calculate</w:t>
      </w:r>
      <w:r w:rsidR="00F8326B">
        <w:rPr>
          <w:rFonts w:cs="Tahoma"/>
        </w:rPr>
        <w:t xml:space="preserve"> the kinetic energy of the car.</w:t>
      </w:r>
      <w:r w:rsidRPr="002C1C22">
        <w:rPr>
          <w:rFonts w:ascii="Calibri" w:hAnsi="Calibri"/>
          <w:sz w:val="20"/>
          <w:szCs w:val="20"/>
        </w:rPr>
        <w:tab/>
      </w:r>
      <w:r w:rsidRPr="002C1C22">
        <w:rPr>
          <w:rFonts w:ascii="Calibri" w:hAnsi="Calibri"/>
          <w:i/>
          <w:sz w:val="20"/>
          <w:szCs w:val="20"/>
        </w:rPr>
        <w:t>2 marks</w:t>
      </w:r>
    </w:p>
    <w:p w14:paraId="5CAE5D2E" w14:textId="77777777" w:rsidR="00536AA3" w:rsidRPr="002C1C22" w:rsidRDefault="00536AA3" w:rsidP="00536AA3">
      <w:pPr>
        <w:pStyle w:val="ListParagraph"/>
        <w:rPr>
          <w:rFonts w:cs="Tahoma"/>
        </w:rPr>
      </w:pPr>
    </w:p>
    <w:p w14:paraId="6B077C96" w14:textId="4CB04223" w:rsidR="00E378C1" w:rsidRDefault="00536AA3" w:rsidP="00E378C1">
      <w:pPr>
        <w:tabs>
          <w:tab w:val="left" w:pos="1276"/>
          <w:tab w:val="right" w:pos="10205"/>
        </w:tabs>
        <w:ind w:left="426" w:hanging="426"/>
        <w:rPr>
          <w:rFonts w:cs="Tahoma"/>
        </w:rPr>
      </w:pPr>
      <w:r w:rsidRPr="002C1C22">
        <w:rPr>
          <w:rFonts w:cs="Tahoma"/>
        </w:rPr>
        <w:t>4.</w:t>
      </w:r>
      <w:r w:rsidRPr="002C1C22">
        <w:rPr>
          <w:rFonts w:cs="Tahoma"/>
        </w:rPr>
        <w:tab/>
      </w:r>
      <w:r w:rsidRPr="002C1C22">
        <w:rPr>
          <w:rFonts w:cs="Tahoma"/>
          <w:szCs w:val="22"/>
        </w:rPr>
        <w:t>Which of the following is the true definition of specific heat capacity?</w:t>
      </w:r>
      <w:r w:rsidR="00E378C1">
        <w:rPr>
          <w:rFonts w:cs="Tahoma"/>
          <w:szCs w:val="22"/>
        </w:rPr>
        <w:tab/>
      </w:r>
      <w:r w:rsidR="00E378C1" w:rsidRPr="00E378C1">
        <w:rPr>
          <w:rFonts w:ascii="Calibri" w:hAnsi="Calibri"/>
          <w:i/>
          <w:sz w:val="20"/>
          <w:szCs w:val="20"/>
        </w:rPr>
        <w:t xml:space="preserve"> </w:t>
      </w:r>
      <w:r w:rsidR="00E378C1" w:rsidRPr="002C1C22">
        <w:rPr>
          <w:rFonts w:ascii="Calibri" w:hAnsi="Calibri"/>
          <w:i/>
          <w:sz w:val="20"/>
          <w:szCs w:val="20"/>
        </w:rPr>
        <w:t>1 mark</w:t>
      </w:r>
    </w:p>
    <w:p w14:paraId="20E61AE0" w14:textId="77777777" w:rsidR="00E378C1" w:rsidRPr="007970E0" w:rsidRDefault="00E378C1" w:rsidP="00E378C1">
      <w:pPr>
        <w:tabs>
          <w:tab w:val="left" w:pos="1276"/>
          <w:tab w:val="right" w:pos="10205"/>
        </w:tabs>
        <w:ind w:left="426" w:hanging="426"/>
        <w:rPr>
          <w:rFonts w:cs="Tahoma"/>
          <w:b/>
          <w:sz w:val="12"/>
        </w:rPr>
      </w:pPr>
    </w:p>
    <w:p w14:paraId="3F6C491D" w14:textId="182C9365" w:rsidR="00536AA3" w:rsidRPr="002C1C22" w:rsidRDefault="00536AA3" w:rsidP="00E378C1">
      <w:pPr>
        <w:tabs>
          <w:tab w:val="left" w:pos="1276"/>
          <w:tab w:val="right" w:pos="10205"/>
        </w:tabs>
        <w:ind w:left="851" w:hanging="426"/>
        <w:rPr>
          <w:rFonts w:cs="Tahoma"/>
        </w:rPr>
      </w:pPr>
      <w:r w:rsidRPr="002C1C22">
        <w:rPr>
          <w:rFonts w:cs="Tahoma"/>
          <w:b/>
        </w:rPr>
        <w:t>A</w:t>
      </w:r>
      <w:r w:rsidRPr="002C1C22">
        <w:rPr>
          <w:rFonts w:cs="Tahoma"/>
        </w:rPr>
        <w:tab/>
        <w:t xml:space="preserve">The amount of energy required to raise the temperature of 10 kilograms of the substance by </w:t>
      </w:r>
      <w:r w:rsidR="00E378C1">
        <w:rPr>
          <w:rFonts w:cs="Tahoma"/>
        </w:rPr>
        <w:br/>
      </w:r>
      <w:r w:rsidRPr="002C1C22">
        <w:rPr>
          <w:rFonts w:cs="Tahoma"/>
        </w:rPr>
        <w:t xml:space="preserve">one degree Celsius </w:t>
      </w:r>
    </w:p>
    <w:p w14:paraId="383DA684" w14:textId="6AEFE75A" w:rsidR="00536AA3" w:rsidRPr="002C1C22" w:rsidRDefault="00536AA3" w:rsidP="00F17160">
      <w:pPr>
        <w:tabs>
          <w:tab w:val="left" w:pos="851"/>
        </w:tabs>
        <w:ind w:left="851" w:right="1133" w:hanging="426"/>
        <w:rPr>
          <w:rFonts w:cs="Tahoma"/>
        </w:rPr>
      </w:pPr>
      <w:r w:rsidRPr="002C1C22">
        <w:rPr>
          <w:rFonts w:cs="Tahoma"/>
          <w:b/>
        </w:rPr>
        <w:t>B</w:t>
      </w:r>
      <w:r w:rsidRPr="002C1C22">
        <w:rPr>
          <w:rFonts w:cs="Tahoma"/>
        </w:rPr>
        <w:tab/>
        <w:t xml:space="preserve">The amount of power required to raise the temperature of one kilogram of substance by one degree Celsius </w:t>
      </w:r>
    </w:p>
    <w:p w14:paraId="3029ECA5" w14:textId="4D8586AA" w:rsidR="00536AA3" w:rsidRPr="002C1C22" w:rsidRDefault="00536AA3" w:rsidP="00F17160">
      <w:pPr>
        <w:tabs>
          <w:tab w:val="left" w:pos="851"/>
        </w:tabs>
        <w:ind w:left="851" w:right="1133" w:hanging="426"/>
        <w:rPr>
          <w:rFonts w:cs="Tahoma"/>
        </w:rPr>
      </w:pPr>
      <w:r w:rsidRPr="002C1C22">
        <w:rPr>
          <w:rFonts w:cs="Tahoma"/>
          <w:b/>
        </w:rPr>
        <w:t>C</w:t>
      </w:r>
      <w:r w:rsidRPr="002C1C22">
        <w:rPr>
          <w:rFonts w:cs="Tahoma"/>
        </w:rPr>
        <w:tab/>
        <w:t xml:space="preserve">The amount of energy required to raise the temperature of one kilogram of substance by one degree Celsius </w:t>
      </w:r>
    </w:p>
    <w:p w14:paraId="536855D9" w14:textId="25BCB4D5" w:rsidR="00536AA3" w:rsidRPr="002C1C22" w:rsidRDefault="00536AA3" w:rsidP="00F8326B">
      <w:pPr>
        <w:tabs>
          <w:tab w:val="left" w:pos="851"/>
          <w:tab w:val="right" w:pos="10206"/>
        </w:tabs>
        <w:ind w:left="851" w:right="-1" w:hanging="426"/>
        <w:rPr>
          <w:rFonts w:ascii="Calibri" w:hAnsi="Calibri"/>
          <w:i/>
          <w:sz w:val="20"/>
          <w:szCs w:val="20"/>
        </w:rPr>
      </w:pPr>
      <w:r w:rsidRPr="002C1C22">
        <w:rPr>
          <w:rFonts w:cs="Tahoma"/>
          <w:b/>
        </w:rPr>
        <w:t>D</w:t>
      </w:r>
      <w:r w:rsidRPr="002C1C22">
        <w:rPr>
          <w:rFonts w:cs="Tahoma"/>
        </w:rPr>
        <w:tab/>
        <w:t xml:space="preserve">The amount of power required to raise the temperature of 10 kilograms of the substance by </w:t>
      </w:r>
      <w:r w:rsidR="00E378C1">
        <w:rPr>
          <w:rFonts w:cs="Tahoma"/>
        </w:rPr>
        <w:br/>
      </w:r>
      <w:r w:rsidRPr="002C1C22">
        <w:rPr>
          <w:rFonts w:cs="Tahoma"/>
        </w:rPr>
        <w:t>one degree Celsius</w:t>
      </w:r>
      <w:r w:rsidRPr="002C1C22">
        <w:rPr>
          <w:rFonts w:cs="Tahoma"/>
        </w:rPr>
        <w:tab/>
      </w:r>
    </w:p>
    <w:p w14:paraId="64B252DA" w14:textId="77777777" w:rsidR="00536AA3" w:rsidRPr="002C1C22" w:rsidRDefault="00536AA3" w:rsidP="00536AA3">
      <w:pPr>
        <w:tabs>
          <w:tab w:val="right" w:pos="10205"/>
        </w:tabs>
        <w:ind w:left="851" w:hanging="426"/>
        <w:rPr>
          <w:rFonts w:cs="Tahoma"/>
        </w:rPr>
      </w:pPr>
    </w:p>
    <w:p w14:paraId="5DF4B3BB" w14:textId="77777777" w:rsidR="00B2312A" w:rsidRDefault="00B2312A" w:rsidP="00536AA3">
      <w:pPr>
        <w:ind w:left="426" w:right="3684" w:hanging="426"/>
        <w:rPr>
          <w:rFonts w:cs="Tahoma"/>
        </w:rPr>
      </w:pPr>
    </w:p>
    <w:p w14:paraId="22886AEF" w14:textId="0F9FF5D6" w:rsidR="00536AA3" w:rsidRPr="002C1C22" w:rsidRDefault="00536AA3" w:rsidP="00B2312A">
      <w:pPr>
        <w:ind w:left="426" w:right="-1" w:hanging="426"/>
        <w:rPr>
          <w:rFonts w:cs="Tahoma"/>
        </w:rPr>
      </w:pPr>
      <w:r w:rsidRPr="002C1C22">
        <w:rPr>
          <w:rFonts w:cs="Tahoma"/>
        </w:rPr>
        <w:t>5.</w:t>
      </w:r>
      <w:r w:rsidRPr="002C1C22">
        <w:rPr>
          <w:rFonts w:cs="Tahoma"/>
        </w:rPr>
        <w:tab/>
        <w:t>A 45 kg child is jumping on a trampoline that is made of springs with spring constant 5000 N/m.</w:t>
      </w:r>
    </w:p>
    <w:p w14:paraId="667B0DDE" w14:textId="77777777" w:rsidR="00536AA3" w:rsidRPr="002C1C22" w:rsidRDefault="00536AA3" w:rsidP="00536AA3">
      <w:pPr>
        <w:pStyle w:val="ListParagraph"/>
        <w:ind w:right="3684"/>
        <w:rPr>
          <w:rFonts w:cs="Tahoma"/>
          <w:sz w:val="12"/>
          <w:szCs w:val="10"/>
        </w:rPr>
      </w:pPr>
    </w:p>
    <w:p w14:paraId="5426055D" w14:textId="29CC6FB4" w:rsidR="00536AA3" w:rsidRPr="00F8326B" w:rsidRDefault="00536AA3" w:rsidP="00F8326B">
      <w:pPr>
        <w:tabs>
          <w:tab w:val="right" w:pos="10206"/>
        </w:tabs>
        <w:ind w:left="851" w:right="-1" w:hanging="425"/>
        <w:rPr>
          <w:rFonts w:ascii="Calibri" w:hAnsi="Calibri"/>
          <w:i/>
          <w:sz w:val="20"/>
          <w:szCs w:val="20"/>
        </w:rPr>
      </w:pPr>
      <w:r w:rsidRPr="002C1C22">
        <w:rPr>
          <w:rFonts w:cs="Tahoma"/>
        </w:rPr>
        <w:t>a)</w:t>
      </w:r>
      <w:r w:rsidRPr="002C1C22">
        <w:rPr>
          <w:rFonts w:cs="Tahoma"/>
        </w:rPr>
        <w:tab/>
        <w:t>Describe the energy transfer occurring as the child jumps up and down on the trampoline.</w:t>
      </w:r>
      <w:r w:rsidRPr="002C1C22">
        <w:rPr>
          <w:rFonts w:cs="Tahoma"/>
        </w:rPr>
        <w:tab/>
      </w:r>
      <w:r w:rsidRPr="00F8326B">
        <w:rPr>
          <w:rFonts w:ascii="Calibri" w:hAnsi="Calibri"/>
          <w:i/>
          <w:sz w:val="20"/>
          <w:szCs w:val="20"/>
        </w:rPr>
        <w:t>3 marks</w:t>
      </w:r>
    </w:p>
    <w:p w14:paraId="537205DA" w14:textId="77777777" w:rsidR="00E378C1" w:rsidRDefault="00E378C1" w:rsidP="00F8326B">
      <w:pPr>
        <w:tabs>
          <w:tab w:val="right" w:pos="10205"/>
        </w:tabs>
        <w:ind w:left="851" w:hanging="425"/>
        <w:rPr>
          <w:rFonts w:cs="Tahoma"/>
        </w:rPr>
      </w:pPr>
    </w:p>
    <w:p w14:paraId="008BA744" w14:textId="0674690D" w:rsidR="00536AA3" w:rsidRPr="00F8326B" w:rsidRDefault="00536AA3" w:rsidP="00F8326B">
      <w:pPr>
        <w:tabs>
          <w:tab w:val="right" w:pos="10205"/>
        </w:tabs>
        <w:ind w:left="851" w:hanging="425"/>
        <w:rPr>
          <w:rFonts w:cs="Tahoma"/>
        </w:rPr>
      </w:pPr>
      <w:r w:rsidRPr="002C1C22">
        <w:rPr>
          <w:rFonts w:cs="Tahoma"/>
        </w:rPr>
        <w:t>b)</w:t>
      </w:r>
      <w:r w:rsidRPr="002C1C22">
        <w:rPr>
          <w:rFonts w:cs="Tahoma"/>
        </w:rPr>
        <w:tab/>
        <w:t>Use the equation for elastic potential energy</w:t>
      </w:r>
      <w:proofErr w:type="gramStart"/>
      <w:r w:rsidRPr="002C1C22">
        <w:rPr>
          <w:rFonts w:cs="Tahoma"/>
        </w:rPr>
        <w:t xml:space="preserve">, </w:t>
      </w:r>
      <w:proofErr w:type="gramEnd"/>
      <m:oMath>
        <m:sSub>
          <m:sSubPr>
            <m:ctrlPr>
              <w:rPr>
                <w:rFonts w:ascii="Cambria Math" w:hAnsi="Cambria Math" w:cs="Tahoma"/>
                <w:i/>
              </w:rPr>
            </m:ctrlPr>
          </m:sSubPr>
          <m:e>
            <m:r>
              <w:rPr>
                <w:rFonts w:ascii="Cambria Math" w:hAnsi="Cambria Math" w:cs="Tahoma"/>
              </w:rPr>
              <m:t>E</m:t>
            </m:r>
          </m:e>
          <m:sub>
            <m:r>
              <w:rPr>
                <w:rFonts w:ascii="Cambria Math" w:hAnsi="Cambria Math" w:cs="Tahoma"/>
              </w:rPr>
              <m:t>e</m:t>
            </m:r>
          </m:sub>
        </m:sSub>
        <m:r>
          <w:rPr>
            <w:rFonts w:ascii="Cambria Math" w:hAnsi="Cambria Math" w:cs="Tahoma"/>
          </w:rPr>
          <m:t>=</m:t>
        </m:r>
        <m:f>
          <m:fPr>
            <m:ctrlPr>
              <w:rPr>
                <w:rFonts w:ascii="Cambria Math" w:hAnsi="Cambria Math" w:cs="Tahoma"/>
                <w:i/>
              </w:rPr>
            </m:ctrlPr>
          </m:fPr>
          <m:num>
            <m:r>
              <w:rPr>
                <w:rFonts w:ascii="Cambria Math" w:hAnsi="Cambria Math" w:cs="Tahoma"/>
              </w:rPr>
              <m:t>1</m:t>
            </m:r>
          </m:num>
          <m:den>
            <m:r>
              <w:rPr>
                <w:rFonts w:ascii="Cambria Math" w:hAnsi="Cambria Math" w:cs="Tahoma"/>
              </w:rPr>
              <m:t>2</m:t>
            </m:r>
          </m:den>
        </m:f>
        <m:r>
          <w:rPr>
            <w:rFonts w:ascii="Cambria Math" w:hAnsi="Cambria Math" w:cs="Tahoma"/>
          </w:rPr>
          <m:t>k</m:t>
        </m:r>
        <m:sSup>
          <m:sSupPr>
            <m:ctrlPr>
              <w:rPr>
                <w:rFonts w:ascii="Cambria Math" w:hAnsi="Cambria Math" w:cs="Tahoma"/>
                <w:i/>
              </w:rPr>
            </m:ctrlPr>
          </m:sSupPr>
          <m:e>
            <m:r>
              <w:rPr>
                <w:rFonts w:ascii="Cambria Math" w:hAnsi="Cambria Math" w:cs="Tahoma"/>
              </w:rPr>
              <m:t>e</m:t>
            </m:r>
          </m:e>
          <m:sup>
            <m:r>
              <w:rPr>
                <w:rFonts w:ascii="Cambria Math" w:hAnsi="Cambria Math" w:cs="Tahoma"/>
              </w:rPr>
              <m:t>2</m:t>
            </m:r>
          </m:sup>
        </m:sSup>
      </m:oMath>
      <w:r w:rsidRPr="002C1C22">
        <w:rPr>
          <w:rFonts w:cs="Tahoma"/>
        </w:rPr>
        <w:t xml:space="preserve">, to calculate the elastic potential </w:t>
      </w:r>
      <w:r w:rsidR="00F8326B">
        <w:rPr>
          <w:rFonts w:cs="Tahoma"/>
        </w:rPr>
        <w:br/>
      </w:r>
      <w:r w:rsidRPr="002C1C22">
        <w:rPr>
          <w:rFonts w:cs="Tahoma"/>
        </w:rPr>
        <w:t xml:space="preserve">energy stored in one spring as it is extended by 0.3 m as the </w:t>
      </w:r>
      <w:r w:rsidR="00F8326B">
        <w:rPr>
          <w:rFonts w:cs="Tahoma"/>
        </w:rPr>
        <w:t>child lands on the trampoline.</w:t>
      </w:r>
      <w:r w:rsidRPr="002C1C22">
        <w:rPr>
          <w:rFonts w:ascii="Calibri" w:hAnsi="Calibri"/>
          <w:sz w:val="20"/>
          <w:szCs w:val="20"/>
        </w:rPr>
        <w:tab/>
      </w:r>
      <w:r w:rsidRPr="002C1C22">
        <w:rPr>
          <w:rFonts w:ascii="Calibri" w:hAnsi="Calibri"/>
          <w:i/>
          <w:sz w:val="20"/>
          <w:szCs w:val="20"/>
        </w:rPr>
        <w:t>2 marks</w:t>
      </w:r>
    </w:p>
    <w:p w14:paraId="089C8EE2" w14:textId="77777777" w:rsidR="00536AA3" w:rsidRPr="002C1C22" w:rsidRDefault="00536AA3" w:rsidP="00536AA3">
      <w:pPr>
        <w:tabs>
          <w:tab w:val="right" w:pos="10205"/>
        </w:tabs>
        <w:ind w:left="426" w:hanging="426"/>
        <w:rPr>
          <w:rFonts w:cs="Tahoma"/>
        </w:rPr>
      </w:pPr>
    </w:p>
    <w:p w14:paraId="51ACAE71" w14:textId="77777777" w:rsidR="00B2312A" w:rsidRDefault="00B2312A">
      <w:pPr>
        <w:rPr>
          <w:rFonts w:cs="Tahoma"/>
        </w:rPr>
      </w:pPr>
      <w:r>
        <w:rPr>
          <w:rFonts w:cs="Tahoma"/>
        </w:rPr>
        <w:br w:type="page"/>
      </w:r>
    </w:p>
    <w:p w14:paraId="792229E6" w14:textId="63125751" w:rsidR="00536AA3" w:rsidRPr="002C1C22" w:rsidRDefault="00536AA3" w:rsidP="00536AA3">
      <w:pPr>
        <w:tabs>
          <w:tab w:val="right" w:pos="10205"/>
        </w:tabs>
        <w:ind w:left="426" w:hanging="426"/>
        <w:rPr>
          <w:rFonts w:cs="Tahoma"/>
        </w:rPr>
      </w:pPr>
      <w:r w:rsidRPr="002C1C22">
        <w:rPr>
          <w:rFonts w:cs="Tahoma"/>
        </w:rPr>
        <w:lastRenderedPageBreak/>
        <w:t>6.</w:t>
      </w:r>
      <w:r w:rsidRPr="002C1C22">
        <w:rPr>
          <w:rFonts w:cs="Tahoma"/>
        </w:rPr>
        <w:tab/>
        <w:t>A 55 kg diver is standing at the end of a 2.5 metre diving board.</w:t>
      </w:r>
    </w:p>
    <w:p w14:paraId="2EAE51EE" w14:textId="77777777" w:rsidR="00536AA3" w:rsidRPr="002C1C22" w:rsidRDefault="00536AA3" w:rsidP="00536AA3">
      <w:pPr>
        <w:tabs>
          <w:tab w:val="right" w:pos="10205"/>
        </w:tabs>
        <w:rPr>
          <w:rFonts w:cs="Tahoma"/>
        </w:rPr>
      </w:pPr>
      <w:r w:rsidRPr="002C1C22">
        <w:rPr>
          <w:rFonts w:cs="Tahoma"/>
          <w:noProof/>
          <w:lang w:eastAsia="en-GB"/>
        </w:rPr>
        <mc:AlternateContent>
          <mc:Choice Requires="wpg">
            <w:drawing>
              <wp:anchor distT="0" distB="0" distL="114300" distR="114300" simplePos="0" relativeHeight="251730944" behindDoc="0" locked="0" layoutInCell="1" allowOverlap="1" wp14:anchorId="254F2E2D" wp14:editId="5F1CD26F">
                <wp:simplePos x="0" y="0"/>
                <wp:positionH relativeFrom="column">
                  <wp:posOffset>1857786</wp:posOffset>
                </wp:positionH>
                <wp:positionV relativeFrom="paragraph">
                  <wp:posOffset>18228</wp:posOffset>
                </wp:positionV>
                <wp:extent cx="2828925" cy="2493819"/>
                <wp:effectExtent l="0" t="0" r="9525" b="1905"/>
                <wp:wrapNone/>
                <wp:docPr id="60" name="Group 60"/>
                <wp:cNvGraphicFramePr/>
                <a:graphic xmlns:a="http://schemas.openxmlformats.org/drawingml/2006/main">
                  <a:graphicData uri="http://schemas.microsoft.com/office/word/2010/wordprocessingGroup">
                    <wpg:wgp>
                      <wpg:cNvGrpSpPr/>
                      <wpg:grpSpPr>
                        <a:xfrm>
                          <a:off x="0" y="0"/>
                          <a:ext cx="2828925" cy="2493819"/>
                          <a:chOff x="0" y="0"/>
                          <a:chExt cx="2828925" cy="2493819"/>
                        </a:xfrm>
                      </wpg:grpSpPr>
                      <pic:pic xmlns:pic="http://schemas.openxmlformats.org/drawingml/2006/picture">
                        <pic:nvPicPr>
                          <pic:cNvPr id="61" name="Picture 61"/>
                          <pic:cNvPicPr>
                            <a:picLocks noChangeAspect="1"/>
                          </pic:cNvPicPr>
                        </pic:nvPicPr>
                        <pic:blipFill rotWithShape="1">
                          <a:blip r:embed="rId15" cstate="print">
                            <a:extLst>
                              <a:ext uri="{28A0092B-C50C-407E-A947-70E740481C1C}">
                                <a14:useLocalDpi xmlns:a14="http://schemas.microsoft.com/office/drawing/2010/main" val="0"/>
                              </a:ext>
                            </a:extLst>
                          </a:blip>
                          <a:srcRect b="12436"/>
                          <a:stretch/>
                        </pic:blipFill>
                        <pic:spPr>
                          <a:xfrm>
                            <a:off x="0" y="0"/>
                            <a:ext cx="2828925" cy="2493819"/>
                          </a:xfrm>
                          <a:prstGeom prst="rect">
                            <a:avLst/>
                          </a:prstGeom>
                          <a:ln>
                            <a:noFill/>
                          </a:ln>
                          <a:effectLst>
                            <a:softEdge rad="112500"/>
                          </a:effectLst>
                        </pic:spPr>
                      </pic:pic>
                      <wps:wsp>
                        <wps:cNvPr id="65" name="Straight Arrow Connector 65"/>
                        <wps:cNvCnPr/>
                        <wps:spPr>
                          <a:xfrm flipV="1">
                            <a:off x="990600" y="1276350"/>
                            <a:ext cx="9525" cy="91440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66" name="Text Box 66"/>
                        <wps:cNvSpPr txBox="1"/>
                        <wps:spPr>
                          <a:xfrm>
                            <a:off x="1000125" y="1571625"/>
                            <a:ext cx="5905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FDECB" w14:textId="77777777" w:rsidR="004060DD" w:rsidRPr="00906B2D" w:rsidRDefault="004060DD" w:rsidP="00536AA3">
                              <w:pPr>
                                <w:rPr>
                                  <w:b/>
                                </w:rPr>
                              </w:pPr>
                              <w:r w:rsidRPr="00906B2D">
                                <w:rPr>
                                  <w:b/>
                                </w:rPr>
                                <w:t>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4F2E2D" id="Group 60" o:spid="_x0000_s1376" style="position:absolute;margin-left:146.3pt;margin-top:1.45pt;width:222.75pt;height:196.35pt;z-index:251730944;mso-position-horizontal-relative:text;mso-position-vertical-relative:text;mso-height-relative:margin" coordsize="28289,24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">
                <v:shape id="Picture 61" o:spid="_x0000_s1377" type="#_x0000_t75" style="position:absolute;width:28289;height:24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eEYjDAAAA2wAAAA8AAABkcnMvZG93bnJldi54bWxEj0FrwkAUhO8F/8PyhN7qJiJWoqsEqaiH&#10;Qo3i+bH7TILZtyG71fTfuwXB4zAz3zCLVW8bcaPO144VpKMEBLF2puZSwem4+ZiB8AHZYOOYFPyR&#10;h9Vy8LbAzLg7H+hWhFJECPsMFVQhtJmUXldk0Y9cSxy9i+sshii7UpoO7xFuGzlOkqm0WHNcqLCl&#10;dUX6WvxaBTPnfrbfm52eHJqv4vOs83Q/zpV6H/b5HESgPrzCz/bOKJim8P8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4RiMMAAADbAAAADwAAAAAAAAAAAAAAAACf&#10;AgAAZHJzL2Rvd25yZXYueG1sUEsFBgAAAAAEAAQA9wAAAI8DAAAAAA==&#10;">
                  <v:imagedata r:id="rId27" o:title="" cropbottom="8150f"/>
                  <v:path arrowok="t"/>
                </v:shape>
                <v:shape id="Straight Arrow Connector 65" o:spid="_x0000_s1378" type="#_x0000_t32" style="position:absolute;left:9906;top:12763;width:95;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k0uMEAAADbAAAADwAAAGRycy9kb3ducmV2LnhtbESPQWvCQBSE70L/w/IK3nRToaFEV5HS&#10;gvWmVc+P3WcSzL5NsmsS/70rCB6HmfmGWawGW4mOWl86VvAxTUAQa2dKzhUc/n8nXyB8QDZYOSYF&#10;N/KwWr6NFpgZ1/OOun3IRYSwz1BBEUKdSel1QRb91NXE0Tu71mKIss2labGPcFvJWZKk0mLJcaHA&#10;mr4L0pf91SrYHv+439BRhu52cjptmkb/bJUavw/rOYhAQ3iFn+2NUZB+wuNL/A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iTS4wQAAANsAAAAPAAAAAAAAAAAAAAAA&#10;AKECAABkcnMvZG93bnJldi54bWxQSwUGAAAAAAQABAD5AAAAjwMAAAAA&#10;" strokecolor="black [3040]" strokeweight="1.5pt">
                  <v:stroke startarrow="open" endarrow="open"/>
                </v:shape>
                <v:shape id="Text Box 66" o:spid="_x0000_s1379" type="#_x0000_t202" style="position:absolute;left:10001;top:15716;width:590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664FDECB" w14:textId="77777777" w:rsidR="004060DD" w:rsidRPr="00906B2D" w:rsidRDefault="004060DD" w:rsidP="00536AA3">
                        <w:pPr>
                          <w:rPr>
                            <w:b/>
                          </w:rPr>
                        </w:pPr>
                        <w:r w:rsidRPr="00906B2D">
                          <w:rPr>
                            <w:b/>
                          </w:rPr>
                          <w:t>2.5 m</w:t>
                        </w:r>
                      </w:p>
                    </w:txbxContent>
                  </v:textbox>
                </v:shape>
              </v:group>
            </w:pict>
          </mc:Fallback>
        </mc:AlternateContent>
      </w:r>
    </w:p>
    <w:p w14:paraId="7089F2F2" w14:textId="77777777" w:rsidR="00536AA3" w:rsidRPr="002C1C22" w:rsidRDefault="00536AA3" w:rsidP="00536AA3">
      <w:pPr>
        <w:tabs>
          <w:tab w:val="right" w:pos="10205"/>
        </w:tabs>
        <w:rPr>
          <w:rFonts w:cs="Tahoma"/>
        </w:rPr>
      </w:pPr>
    </w:p>
    <w:p w14:paraId="773A25CC" w14:textId="77777777" w:rsidR="00536AA3" w:rsidRPr="002C1C22" w:rsidRDefault="00536AA3" w:rsidP="00536AA3">
      <w:pPr>
        <w:tabs>
          <w:tab w:val="right" w:pos="10205"/>
        </w:tabs>
        <w:rPr>
          <w:rFonts w:cs="Tahoma"/>
        </w:rPr>
      </w:pPr>
    </w:p>
    <w:p w14:paraId="0CC8F4EE" w14:textId="77777777" w:rsidR="00536AA3" w:rsidRPr="002C1C22" w:rsidRDefault="00536AA3" w:rsidP="00536AA3">
      <w:pPr>
        <w:tabs>
          <w:tab w:val="right" w:pos="10205"/>
        </w:tabs>
        <w:rPr>
          <w:rFonts w:cs="Tahoma"/>
        </w:rPr>
      </w:pPr>
    </w:p>
    <w:p w14:paraId="1468FEA5" w14:textId="77777777" w:rsidR="00536AA3" w:rsidRPr="002C1C22" w:rsidRDefault="00536AA3" w:rsidP="00536AA3">
      <w:pPr>
        <w:tabs>
          <w:tab w:val="right" w:pos="10205"/>
        </w:tabs>
        <w:rPr>
          <w:rFonts w:cs="Tahoma"/>
        </w:rPr>
      </w:pPr>
    </w:p>
    <w:p w14:paraId="1AFDAB8D" w14:textId="77777777" w:rsidR="00536AA3" w:rsidRPr="002C1C22" w:rsidRDefault="00536AA3" w:rsidP="00536AA3">
      <w:pPr>
        <w:tabs>
          <w:tab w:val="right" w:pos="10205"/>
        </w:tabs>
        <w:rPr>
          <w:rFonts w:cs="Tahoma"/>
        </w:rPr>
      </w:pPr>
    </w:p>
    <w:p w14:paraId="10AB0F20" w14:textId="77777777" w:rsidR="00536AA3" w:rsidRPr="002C1C22" w:rsidRDefault="00536AA3" w:rsidP="00536AA3">
      <w:pPr>
        <w:tabs>
          <w:tab w:val="right" w:pos="10205"/>
        </w:tabs>
        <w:rPr>
          <w:rFonts w:cs="Tahoma"/>
        </w:rPr>
      </w:pPr>
    </w:p>
    <w:p w14:paraId="0D6FFC5F" w14:textId="77777777" w:rsidR="00536AA3" w:rsidRPr="002C1C22" w:rsidRDefault="00536AA3" w:rsidP="00536AA3">
      <w:pPr>
        <w:tabs>
          <w:tab w:val="right" w:pos="10205"/>
        </w:tabs>
        <w:rPr>
          <w:rFonts w:cs="Tahoma"/>
        </w:rPr>
      </w:pPr>
    </w:p>
    <w:p w14:paraId="1C316F67" w14:textId="77777777" w:rsidR="00536AA3" w:rsidRPr="002C1C22" w:rsidRDefault="00536AA3" w:rsidP="00536AA3">
      <w:pPr>
        <w:tabs>
          <w:tab w:val="right" w:pos="10205"/>
        </w:tabs>
        <w:rPr>
          <w:rFonts w:cs="Tahoma"/>
        </w:rPr>
      </w:pPr>
    </w:p>
    <w:p w14:paraId="2F8B804F" w14:textId="77777777" w:rsidR="00536AA3" w:rsidRPr="002C1C22" w:rsidRDefault="00536AA3" w:rsidP="00536AA3">
      <w:pPr>
        <w:tabs>
          <w:tab w:val="right" w:pos="10205"/>
        </w:tabs>
        <w:rPr>
          <w:rFonts w:cs="Tahoma"/>
        </w:rPr>
      </w:pPr>
    </w:p>
    <w:p w14:paraId="15C631E4" w14:textId="77777777" w:rsidR="00536AA3" w:rsidRPr="002C1C22" w:rsidRDefault="00536AA3" w:rsidP="00536AA3">
      <w:pPr>
        <w:tabs>
          <w:tab w:val="right" w:pos="10205"/>
        </w:tabs>
        <w:rPr>
          <w:rFonts w:cs="Tahoma"/>
        </w:rPr>
      </w:pPr>
    </w:p>
    <w:p w14:paraId="6F74AD79" w14:textId="77777777" w:rsidR="00536AA3" w:rsidRPr="002C1C22" w:rsidRDefault="00536AA3" w:rsidP="00536AA3">
      <w:pPr>
        <w:tabs>
          <w:tab w:val="right" w:pos="10205"/>
        </w:tabs>
        <w:rPr>
          <w:rFonts w:cs="Tahoma"/>
        </w:rPr>
      </w:pPr>
    </w:p>
    <w:p w14:paraId="6A2FFD41" w14:textId="77777777" w:rsidR="00536AA3" w:rsidRPr="002C1C22" w:rsidRDefault="00536AA3" w:rsidP="00536AA3">
      <w:pPr>
        <w:tabs>
          <w:tab w:val="right" w:pos="10205"/>
        </w:tabs>
        <w:rPr>
          <w:rFonts w:cs="Tahoma"/>
        </w:rPr>
      </w:pPr>
    </w:p>
    <w:p w14:paraId="4E13A205" w14:textId="77777777" w:rsidR="00536AA3" w:rsidRPr="002C1C22" w:rsidRDefault="00536AA3" w:rsidP="00536AA3">
      <w:pPr>
        <w:tabs>
          <w:tab w:val="right" w:pos="10205"/>
        </w:tabs>
        <w:rPr>
          <w:rFonts w:cs="Tahoma"/>
          <w:sz w:val="12"/>
        </w:rPr>
      </w:pPr>
    </w:p>
    <w:p w14:paraId="623B79DF" w14:textId="77777777" w:rsidR="00536AA3" w:rsidRPr="002C1C22" w:rsidRDefault="00536AA3" w:rsidP="00536AA3">
      <w:pPr>
        <w:tabs>
          <w:tab w:val="right" w:pos="10205"/>
        </w:tabs>
        <w:rPr>
          <w:rFonts w:cs="Tahoma"/>
          <w:sz w:val="26"/>
        </w:rPr>
      </w:pPr>
    </w:p>
    <w:p w14:paraId="1EBF5AF9" w14:textId="77777777" w:rsidR="00536AA3" w:rsidRPr="002C1C22" w:rsidRDefault="00536AA3" w:rsidP="00536AA3">
      <w:pPr>
        <w:tabs>
          <w:tab w:val="right" w:pos="10205"/>
        </w:tabs>
        <w:ind w:left="426"/>
        <w:rPr>
          <w:rFonts w:cs="Tahoma"/>
          <w:i/>
        </w:rPr>
      </w:pPr>
      <w:r w:rsidRPr="002C1C22">
        <w:rPr>
          <w:rFonts w:cs="Tahoma"/>
          <w:i/>
        </w:rPr>
        <w:t xml:space="preserve">Use g = 9.8 </w:t>
      </w:r>
      <w:r w:rsidRPr="002C1C22">
        <w:rPr>
          <w:rFonts w:cs="Tahoma"/>
        </w:rPr>
        <w:t>m/s</w:t>
      </w:r>
      <w:r w:rsidRPr="002C1C22">
        <w:rPr>
          <w:rFonts w:cs="Tahoma"/>
          <w:vertAlign w:val="superscript"/>
        </w:rPr>
        <w:t>2</w:t>
      </w:r>
    </w:p>
    <w:p w14:paraId="2E11B8B5" w14:textId="77777777" w:rsidR="00536AA3" w:rsidRPr="002C1C22" w:rsidRDefault="00536AA3" w:rsidP="00536AA3">
      <w:pPr>
        <w:pStyle w:val="ListParagraph"/>
        <w:tabs>
          <w:tab w:val="right" w:pos="10205"/>
        </w:tabs>
        <w:ind w:left="426"/>
        <w:rPr>
          <w:rFonts w:cs="Tahoma"/>
          <w:sz w:val="12"/>
          <w:szCs w:val="10"/>
        </w:rPr>
      </w:pPr>
    </w:p>
    <w:p w14:paraId="30264675" w14:textId="12D259FA" w:rsidR="00536AA3" w:rsidRPr="002C1C22" w:rsidRDefault="00536AA3" w:rsidP="00F8326B">
      <w:pPr>
        <w:tabs>
          <w:tab w:val="right" w:pos="10205"/>
        </w:tabs>
        <w:ind w:left="851" w:hanging="425"/>
        <w:rPr>
          <w:rFonts w:ascii="Calibri" w:hAnsi="Calibri"/>
          <w:sz w:val="20"/>
          <w:szCs w:val="20"/>
        </w:rPr>
      </w:pPr>
      <w:r w:rsidRPr="002C1C22">
        <w:rPr>
          <w:rFonts w:cs="Tahoma"/>
        </w:rPr>
        <w:t>a)</w:t>
      </w:r>
      <w:r w:rsidRPr="002C1C22">
        <w:rPr>
          <w:rFonts w:cs="Tahoma"/>
        </w:rPr>
        <w:tab/>
        <w:t>Calculate the gravitational potential energy of the diver.</w:t>
      </w:r>
      <w:r w:rsidRPr="002C1C22">
        <w:rPr>
          <w:rFonts w:ascii="Calibri" w:hAnsi="Calibri"/>
          <w:sz w:val="20"/>
          <w:szCs w:val="20"/>
        </w:rPr>
        <w:tab/>
      </w:r>
      <w:r w:rsidRPr="002C1C22">
        <w:rPr>
          <w:rFonts w:ascii="Calibri" w:hAnsi="Calibri"/>
          <w:i/>
          <w:sz w:val="20"/>
          <w:szCs w:val="20"/>
        </w:rPr>
        <w:t>2 marks</w:t>
      </w:r>
    </w:p>
    <w:p w14:paraId="0FCA986D" w14:textId="77777777" w:rsidR="00F8326B" w:rsidRDefault="00F8326B" w:rsidP="00F8326B">
      <w:pPr>
        <w:tabs>
          <w:tab w:val="right" w:pos="10205"/>
        </w:tabs>
        <w:ind w:left="851" w:hanging="425"/>
        <w:rPr>
          <w:rFonts w:cs="Tahoma"/>
        </w:rPr>
      </w:pPr>
    </w:p>
    <w:p w14:paraId="39626CD5" w14:textId="6C3E0C02" w:rsidR="00536AA3" w:rsidRPr="002C1C22" w:rsidRDefault="00536AA3" w:rsidP="00F8326B">
      <w:pPr>
        <w:tabs>
          <w:tab w:val="right" w:pos="10205"/>
        </w:tabs>
        <w:ind w:left="851" w:hanging="425"/>
        <w:rPr>
          <w:rFonts w:ascii="Calibri" w:hAnsi="Calibri"/>
          <w:sz w:val="20"/>
          <w:szCs w:val="20"/>
        </w:rPr>
      </w:pPr>
      <w:r w:rsidRPr="002C1C22">
        <w:rPr>
          <w:rFonts w:cs="Tahoma"/>
        </w:rPr>
        <w:t>b)</w:t>
      </w:r>
      <w:r w:rsidRPr="002C1C22">
        <w:rPr>
          <w:rFonts w:cs="Tahoma"/>
        </w:rPr>
        <w:tab/>
        <w:t xml:space="preserve">Calculate the kinetic energy of the diver when he is 1 m above the water.  Assume all </w:t>
      </w:r>
      <w:r w:rsidR="00F8326B">
        <w:rPr>
          <w:rFonts w:cs="Tahoma"/>
        </w:rPr>
        <w:br/>
      </w:r>
      <w:r w:rsidRPr="002C1C22">
        <w:rPr>
          <w:rFonts w:cs="Tahoma"/>
        </w:rPr>
        <w:t>gravitational potential energy is converted to kinetic energy.</w:t>
      </w:r>
      <w:r w:rsidRPr="002C1C22">
        <w:rPr>
          <w:rFonts w:cs="Tahoma"/>
        </w:rPr>
        <w:tab/>
      </w:r>
      <w:r w:rsidRPr="002C1C22">
        <w:rPr>
          <w:rFonts w:ascii="Calibri" w:hAnsi="Calibri"/>
          <w:i/>
          <w:sz w:val="20"/>
          <w:szCs w:val="20"/>
        </w:rPr>
        <w:t>2 marks</w:t>
      </w:r>
    </w:p>
    <w:p w14:paraId="6A465108" w14:textId="77777777" w:rsidR="00F8326B" w:rsidRPr="002C1C22" w:rsidRDefault="00F8326B" w:rsidP="00536AA3">
      <w:pPr>
        <w:ind w:left="720"/>
        <w:rPr>
          <w:rFonts w:cs="Tahoma"/>
        </w:rPr>
      </w:pPr>
    </w:p>
    <w:p w14:paraId="6BB651B8" w14:textId="77777777" w:rsidR="00536AA3" w:rsidRPr="002C1C22" w:rsidRDefault="00536AA3" w:rsidP="00536AA3">
      <w:pPr>
        <w:tabs>
          <w:tab w:val="right" w:pos="10205"/>
        </w:tabs>
        <w:ind w:left="426" w:hanging="426"/>
        <w:rPr>
          <w:rFonts w:cs="Tahoma"/>
        </w:rPr>
      </w:pPr>
      <w:r w:rsidRPr="002C1C22">
        <w:rPr>
          <w:rFonts w:cs="Tahoma"/>
        </w:rPr>
        <w:t>7.</w:t>
      </w:r>
      <w:r w:rsidRPr="002C1C22">
        <w:rPr>
          <w:rFonts w:cs="Tahoma"/>
        </w:rPr>
        <w:tab/>
        <w:t>A GCSE student is doing an experiment to determine the specific heat capacity of water.</w:t>
      </w:r>
    </w:p>
    <w:p w14:paraId="4C69FCC0" w14:textId="77777777" w:rsidR="00536AA3" w:rsidRPr="002C1C22" w:rsidRDefault="00536AA3" w:rsidP="00536AA3">
      <w:pPr>
        <w:tabs>
          <w:tab w:val="right" w:pos="10205"/>
        </w:tabs>
        <w:ind w:left="426" w:hanging="426"/>
        <w:rPr>
          <w:rFonts w:cs="Tahoma"/>
        </w:rPr>
      </w:pPr>
      <w:r w:rsidRPr="002C1C22">
        <w:rPr>
          <w:rFonts w:cs="Tahoma"/>
        </w:rPr>
        <w:tab/>
        <w:t>She is going to use an electric heater to heat the water. The energy supplied to this heater is calculated using</w:t>
      </w:r>
    </w:p>
    <w:p w14:paraId="5F735972" w14:textId="77777777" w:rsidR="00E378C1" w:rsidRPr="00D416D6" w:rsidRDefault="00E378C1" w:rsidP="00E378C1">
      <w:pPr>
        <w:tabs>
          <w:tab w:val="left" w:pos="3600"/>
          <w:tab w:val="left" w:pos="8576"/>
        </w:tabs>
        <w:ind w:left="426" w:hanging="426"/>
        <w:rPr>
          <w:rFonts w:cs="Tahoma"/>
          <w:sz w:val="12"/>
        </w:rPr>
      </w:pPr>
      <w:r>
        <w:rPr>
          <w:rFonts w:cs="Tahoma"/>
          <w:sz w:val="18"/>
        </w:rPr>
        <w:tab/>
      </w:r>
      <w:r w:rsidR="00536AA3" w:rsidRPr="002C1C22">
        <w:rPr>
          <w:rFonts w:cs="Tahoma"/>
          <w:sz w:val="18"/>
        </w:rPr>
        <w:tab/>
      </w:r>
    </w:p>
    <w:p w14:paraId="67F41EFA" w14:textId="673B6239" w:rsidR="00536AA3" w:rsidRPr="002C1C22" w:rsidRDefault="00536AA3" w:rsidP="00E378C1">
      <w:pPr>
        <w:tabs>
          <w:tab w:val="left" w:pos="3600"/>
          <w:tab w:val="left" w:pos="8576"/>
        </w:tabs>
        <w:ind w:left="426" w:hanging="426"/>
        <w:rPr>
          <w:rFonts w:cs="Tahoma"/>
        </w:rPr>
      </w:pPr>
      <m:oMathPara>
        <m:oMath>
          <m:r>
            <w:rPr>
              <w:rFonts w:ascii="Cambria Math" w:hAnsi="Cambria Math" w:cs="Tahoma"/>
            </w:rPr>
            <m:t>Energy</m:t>
          </m:r>
          <m:d>
            <m:dPr>
              <m:ctrlPr>
                <w:rPr>
                  <w:rFonts w:ascii="Cambria Math" w:hAnsi="Cambria Math" w:cs="Tahoma"/>
                  <w:i/>
                </w:rPr>
              </m:ctrlPr>
            </m:dPr>
            <m:e>
              <m:r>
                <m:rPr>
                  <m:nor/>
                </m:rPr>
                <w:rPr>
                  <w:rFonts w:ascii="Cambria Math" w:hAnsi="Cambria Math" w:cs="Tahoma"/>
                </w:rPr>
                <m:t>J</m:t>
              </m:r>
            </m:e>
          </m:d>
          <m:r>
            <w:rPr>
              <w:rFonts w:ascii="Cambria Math" w:hAnsi="Cambria Math" w:cs="Tahoma"/>
            </w:rPr>
            <m:t>=Power</m:t>
          </m:r>
          <m:d>
            <m:dPr>
              <m:ctrlPr>
                <w:rPr>
                  <w:rFonts w:ascii="Cambria Math" w:hAnsi="Cambria Math" w:cs="Tahoma"/>
                  <w:i/>
                </w:rPr>
              </m:ctrlPr>
            </m:dPr>
            <m:e>
              <m:r>
                <m:rPr>
                  <m:nor/>
                </m:rPr>
                <w:rPr>
                  <w:rFonts w:ascii="Cambria Math" w:hAnsi="Cambria Math" w:cs="Tahoma"/>
                </w:rPr>
                <m:t>W</m:t>
              </m:r>
            </m:e>
          </m:d>
          <m:r>
            <w:rPr>
              <w:rFonts w:ascii="Cambria Math" w:hAnsi="Cambria Math" w:cs="Tahoma"/>
            </w:rPr>
            <m:t>×Time (</m:t>
          </m:r>
          <m:r>
            <m:rPr>
              <m:nor/>
            </m:rPr>
            <w:rPr>
              <w:rFonts w:ascii="Cambria Math" w:hAnsi="Cambria Math" w:cs="Tahoma"/>
            </w:rPr>
            <m:t>s</m:t>
          </m:r>
          <m:r>
            <w:rPr>
              <w:rFonts w:ascii="Cambria Math" w:hAnsi="Cambria Math" w:cs="Tahoma"/>
            </w:rPr>
            <m:t>)</m:t>
          </m:r>
        </m:oMath>
      </m:oMathPara>
    </w:p>
    <w:p w14:paraId="1B553CCE" w14:textId="77777777" w:rsidR="00536AA3" w:rsidRPr="00E378C1" w:rsidRDefault="00536AA3" w:rsidP="00536AA3">
      <w:pPr>
        <w:pStyle w:val="ListParagraph"/>
        <w:rPr>
          <w:rFonts w:cs="Tahoma"/>
          <w:sz w:val="12"/>
          <w:szCs w:val="10"/>
        </w:rPr>
      </w:pPr>
    </w:p>
    <w:p w14:paraId="300A7877" w14:textId="77777777" w:rsidR="00536AA3" w:rsidRPr="002C1C22" w:rsidRDefault="00536AA3" w:rsidP="00536AA3">
      <w:pPr>
        <w:tabs>
          <w:tab w:val="right" w:pos="10205"/>
        </w:tabs>
        <w:ind w:left="851" w:hanging="425"/>
        <w:rPr>
          <w:rFonts w:cs="Tahoma"/>
        </w:rPr>
      </w:pPr>
      <w:r w:rsidRPr="002C1C22">
        <w:rPr>
          <w:rFonts w:cs="Tahoma"/>
        </w:rPr>
        <w:t>a)</w:t>
      </w:r>
      <w:r w:rsidRPr="002C1C22">
        <w:rPr>
          <w:rFonts w:cs="Tahoma"/>
        </w:rPr>
        <w:tab/>
        <w:t>Describe an experiment, including required apparatus that the student could carry out in order to determine the specific heat capacity of water.</w:t>
      </w:r>
    </w:p>
    <w:p w14:paraId="1CBC279A" w14:textId="77777777" w:rsidR="00536AA3" w:rsidRPr="002C1C22" w:rsidRDefault="00536AA3" w:rsidP="00536AA3">
      <w:pPr>
        <w:pStyle w:val="ListParagraph"/>
        <w:ind w:left="1080"/>
        <w:rPr>
          <w:rFonts w:cs="Tahoma"/>
          <w:spacing w:val="-2"/>
          <w:sz w:val="10"/>
          <w:szCs w:val="10"/>
        </w:rPr>
      </w:pPr>
    </w:p>
    <w:p w14:paraId="73074B49" w14:textId="21D3AFEB" w:rsidR="00536AA3" w:rsidRPr="002C1C22" w:rsidRDefault="00536AA3" w:rsidP="0093471E">
      <w:pPr>
        <w:tabs>
          <w:tab w:val="right" w:pos="10205"/>
        </w:tabs>
        <w:ind w:left="851" w:hanging="425"/>
        <w:rPr>
          <w:rFonts w:ascii="Calibri" w:hAnsi="Calibri"/>
          <w:sz w:val="20"/>
          <w:szCs w:val="20"/>
        </w:rPr>
      </w:pPr>
      <w:r w:rsidRPr="002C1C22">
        <w:rPr>
          <w:rFonts w:cs="Tahoma"/>
          <w:spacing w:val="-2"/>
        </w:rPr>
        <w:tab/>
        <w:t>Ensure you include the measurements the student will need to take to complete the experiment.</w:t>
      </w:r>
      <w:r w:rsidRPr="002C1C22">
        <w:rPr>
          <w:rFonts w:ascii="Calibri" w:hAnsi="Calibri"/>
          <w:sz w:val="20"/>
          <w:szCs w:val="20"/>
        </w:rPr>
        <w:tab/>
      </w:r>
      <w:r w:rsidRPr="0093471E">
        <w:rPr>
          <w:rFonts w:ascii="Calibri" w:hAnsi="Calibri"/>
          <w:i/>
          <w:sz w:val="20"/>
          <w:szCs w:val="20"/>
        </w:rPr>
        <w:t xml:space="preserve">6 </w:t>
      </w:r>
      <w:r w:rsidRPr="002C1C22">
        <w:rPr>
          <w:rFonts w:ascii="Calibri" w:hAnsi="Calibri"/>
          <w:i/>
          <w:sz w:val="20"/>
          <w:szCs w:val="20"/>
        </w:rPr>
        <w:t>marks</w:t>
      </w:r>
    </w:p>
    <w:p w14:paraId="15A91DD7" w14:textId="77777777" w:rsidR="0093471E" w:rsidRDefault="0093471E" w:rsidP="00536AA3">
      <w:pPr>
        <w:pStyle w:val="ListParagraph"/>
        <w:tabs>
          <w:tab w:val="right" w:pos="10205"/>
        </w:tabs>
        <w:ind w:left="426"/>
        <w:rPr>
          <w:rFonts w:cs="Tahoma"/>
        </w:rPr>
      </w:pPr>
    </w:p>
    <w:p w14:paraId="79E0338A" w14:textId="77777777" w:rsidR="00536AA3" w:rsidRPr="002C1C22" w:rsidRDefault="00536AA3" w:rsidP="00536AA3">
      <w:pPr>
        <w:pStyle w:val="ListParagraph"/>
        <w:tabs>
          <w:tab w:val="right" w:pos="10205"/>
        </w:tabs>
        <w:ind w:left="426"/>
        <w:rPr>
          <w:rFonts w:cs="Tahoma"/>
        </w:rPr>
      </w:pPr>
      <w:r w:rsidRPr="002C1C22">
        <w:rPr>
          <w:rFonts w:cs="Tahoma"/>
        </w:rPr>
        <w:t>The student heats up 3.0 kg of water.</w:t>
      </w:r>
    </w:p>
    <w:p w14:paraId="2926376F" w14:textId="77777777" w:rsidR="00536AA3" w:rsidRPr="002C1C22" w:rsidRDefault="00536AA3" w:rsidP="00536AA3">
      <w:pPr>
        <w:tabs>
          <w:tab w:val="right" w:pos="10205"/>
        </w:tabs>
        <w:ind w:left="851" w:hanging="425"/>
        <w:rPr>
          <w:rFonts w:cs="Tahoma"/>
          <w:sz w:val="10"/>
        </w:rPr>
      </w:pPr>
    </w:p>
    <w:p w14:paraId="3A29725E" w14:textId="77777777" w:rsidR="00536AA3" w:rsidRPr="002C1C22" w:rsidRDefault="00536AA3" w:rsidP="00536AA3">
      <w:pPr>
        <w:tabs>
          <w:tab w:val="right" w:pos="10205"/>
        </w:tabs>
        <w:ind w:left="851" w:hanging="425"/>
        <w:rPr>
          <w:rFonts w:cs="Tahoma"/>
        </w:rPr>
      </w:pPr>
      <w:r w:rsidRPr="002C1C22">
        <w:rPr>
          <w:rFonts w:cs="Tahoma"/>
        </w:rPr>
        <w:t>b)</w:t>
      </w:r>
      <w:r w:rsidRPr="002C1C22">
        <w:rPr>
          <w:rFonts w:cs="Tahoma"/>
        </w:rPr>
        <w:tab/>
        <w:t>Using the correct equation from the data sheet, calculate the thermal energy required to bring the water to 100 °C from 20 °C.</w:t>
      </w:r>
    </w:p>
    <w:p w14:paraId="383D64E0" w14:textId="238C1488" w:rsidR="00536AA3" w:rsidRPr="00F8326B" w:rsidRDefault="00536AA3" w:rsidP="00F8326B">
      <w:pPr>
        <w:tabs>
          <w:tab w:val="right" w:pos="10205"/>
        </w:tabs>
        <w:ind w:left="1275" w:hanging="425"/>
        <w:rPr>
          <w:rFonts w:cs="Tahoma"/>
        </w:rPr>
      </w:pPr>
      <w:r w:rsidRPr="002C1C22">
        <w:rPr>
          <w:rFonts w:cs="Tahoma"/>
          <w:i/>
        </w:rPr>
        <w:t xml:space="preserve">Use the specific heat capacity of water as C = 4180 </w:t>
      </w:r>
      <w:r w:rsidR="00F8326B">
        <w:rPr>
          <w:rFonts w:cs="Tahoma"/>
        </w:rPr>
        <w:t>J/</w:t>
      </w:r>
      <w:proofErr w:type="spellStart"/>
      <w:r w:rsidR="00F8326B">
        <w:rPr>
          <w:rFonts w:cs="Tahoma"/>
        </w:rPr>
        <w:t>kg°C</w:t>
      </w:r>
      <w:proofErr w:type="spellEnd"/>
      <w:r w:rsidR="00F8326B">
        <w:rPr>
          <w:rFonts w:cs="Tahoma"/>
        </w:rPr>
        <w:tab/>
      </w:r>
      <w:r w:rsidRPr="002C1C22">
        <w:rPr>
          <w:rFonts w:ascii="Calibri" w:hAnsi="Calibri"/>
          <w:i/>
          <w:sz w:val="20"/>
          <w:szCs w:val="20"/>
        </w:rPr>
        <w:t>2 marks</w:t>
      </w:r>
    </w:p>
    <w:p w14:paraId="11D41231" w14:textId="77777777" w:rsidR="00F8326B" w:rsidRDefault="00F8326B" w:rsidP="00536AA3">
      <w:pPr>
        <w:tabs>
          <w:tab w:val="right" w:pos="10205"/>
        </w:tabs>
        <w:ind w:left="851" w:hanging="425"/>
        <w:rPr>
          <w:rFonts w:cs="Tahoma"/>
        </w:rPr>
      </w:pPr>
    </w:p>
    <w:p w14:paraId="2653C177" w14:textId="77777777" w:rsidR="00536AA3" w:rsidRPr="002C1C22" w:rsidRDefault="00536AA3" w:rsidP="00536AA3">
      <w:pPr>
        <w:tabs>
          <w:tab w:val="right" w:pos="10205"/>
        </w:tabs>
        <w:ind w:left="851" w:hanging="425"/>
        <w:rPr>
          <w:rFonts w:cs="Tahoma"/>
        </w:rPr>
      </w:pPr>
      <w:r w:rsidRPr="002C1C22">
        <w:rPr>
          <w:rFonts w:cs="Tahoma"/>
        </w:rPr>
        <w:t>c)</w:t>
      </w:r>
      <w:r w:rsidRPr="002C1C22">
        <w:rPr>
          <w:rFonts w:cs="Tahoma"/>
        </w:rPr>
        <w:tab/>
        <w:t>The specific heat capacity of olive oil is 1790 J/</w:t>
      </w:r>
      <w:proofErr w:type="spellStart"/>
      <w:r w:rsidRPr="002C1C22">
        <w:rPr>
          <w:rFonts w:cs="Tahoma"/>
        </w:rPr>
        <w:t>kg°C</w:t>
      </w:r>
      <w:proofErr w:type="spellEnd"/>
      <w:r w:rsidRPr="002C1C22">
        <w:rPr>
          <w:rFonts w:cs="Tahoma"/>
        </w:rPr>
        <w:t>.  Explain whether it takes more or less energy to heat the same mass of oil to 100 °C.</w:t>
      </w:r>
      <w:r w:rsidRPr="002C1C22">
        <w:rPr>
          <w:rFonts w:cs="Tahoma"/>
        </w:rPr>
        <w:tab/>
      </w:r>
    </w:p>
    <w:p w14:paraId="0DDEA89E" w14:textId="266FFF52" w:rsidR="00536AA3" w:rsidRPr="002C1C22" w:rsidRDefault="00536AA3" w:rsidP="0093471E">
      <w:pPr>
        <w:tabs>
          <w:tab w:val="right" w:pos="10205"/>
        </w:tabs>
        <w:ind w:left="851" w:hanging="425"/>
        <w:rPr>
          <w:rFonts w:ascii="Calibri" w:hAnsi="Calibri"/>
          <w:sz w:val="20"/>
          <w:szCs w:val="20"/>
        </w:rPr>
      </w:pPr>
      <w:r w:rsidRPr="002C1C22">
        <w:rPr>
          <w:rFonts w:cs="Tahoma"/>
          <w:i/>
        </w:rPr>
        <w:tab/>
      </w:r>
      <w:r w:rsidRPr="002C1C22">
        <w:rPr>
          <w:rFonts w:cs="Tahoma"/>
          <w:b/>
          <w:i/>
        </w:rPr>
        <w:t>Note</w:t>
      </w:r>
      <w:r w:rsidRPr="002C1C22">
        <w:rPr>
          <w:rFonts w:cs="Tahoma"/>
          <w:i/>
        </w:rPr>
        <w:t>: the initial temperature of the olive oil is also 20 </w:t>
      </w:r>
      <w:r w:rsidRPr="002C1C22">
        <w:rPr>
          <w:rFonts w:cs="Tahoma"/>
        </w:rPr>
        <w:t>°C.</w:t>
      </w:r>
      <w:r w:rsidRPr="002C1C22">
        <w:rPr>
          <w:rFonts w:cs="Tahoma"/>
          <w:i/>
        </w:rPr>
        <w:t xml:space="preserve">  </w:t>
      </w:r>
      <w:r w:rsidRPr="002C1C22">
        <w:rPr>
          <w:rFonts w:ascii="Calibri" w:hAnsi="Calibri"/>
          <w:sz w:val="20"/>
          <w:szCs w:val="20"/>
        </w:rPr>
        <w:tab/>
      </w:r>
      <w:r w:rsidRPr="002C1C22">
        <w:rPr>
          <w:rFonts w:ascii="Calibri" w:hAnsi="Calibri"/>
          <w:i/>
          <w:sz w:val="20"/>
          <w:szCs w:val="20"/>
        </w:rPr>
        <w:t>1 mark</w:t>
      </w:r>
    </w:p>
    <w:p w14:paraId="31A2A46D" w14:textId="77777777" w:rsidR="0093471E" w:rsidRDefault="0093471E" w:rsidP="00536AA3">
      <w:pPr>
        <w:pStyle w:val="ListParagraph"/>
        <w:ind w:left="0"/>
        <w:rPr>
          <w:rFonts w:cs="Tahoma"/>
        </w:rPr>
      </w:pPr>
    </w:p>
    <w:p w14:paraId="31F77FE1" w14:textId="77777777" w:rsidR="00536AA3" w:rsidRPr="002C1C22" w:rsidRDefault="00536AA3" w:rsidP="00536AA3">
      <w:pPr>
        <w:pStyle w:val="ListParagraph"/>
        <w:ind w:left="0"/>
        <w:rPr>
          <w:rFonts w:cs="Tahoma"/>
        </w:rPr>
      </w:pPr>
      <w:r w:rsidRPr="002C1C22">
        <w:rPr>
          <w:rFonts w:cs="Tahoma"/>
        </w:rPr>
        <w:t>8.</w:t>
      </w:r>
      <w:r w:rsidRPr="002C1C22">
        <w:rPr>
          <w:rFonts w:cs="Tahoma"/>
        </w:rPr>
        <w:tab/>
        <w:t>Two cranes each lift a box the same distance.</w:t>
      </w:r>
    </w:p>
    <w:p w14:paraId="7EF1A357" w14:textId="77777777" w:rsidR="00536AA3" w:rsidRPr="002C1C22" w:rsidRDefault="00536AA3" w:rsidP="00536AA3">
      <w:pPr>
        <w:pStyle w:val="ListParagraph"/>
        <w:ind w:left="0"/>
        <w:rPr>
          <w:rFonts w:cs="Tahoma"/>
          <w:sz w:val="10"/>
        </w:rPr>
      </w:pPr>
    </w:p>
    <w:p w14:paraId="1714412F" w14:textId="77777777" w:rsidR="00536AA3" w:rsidRPr="002C1C22" w:rsidRDefault="00536AA3" w:rsidP="00536AA3">
      <w:pPr>
        <w:pStyle w:val="ListParagraph"/>
        <w:ind w:left="0"/>
        <w:rPr>
          <w:rFonts w:cs="Tahoma"/>
        </w:rPr>
      </w:pPr>
      <w:r w:rsidRPr="002C1C22">
        <w:rPr>
          <w:rFonts w:cs="Tahoma"/>
        </w:rPr>
        <w:tab/>
        <w:t>Crane 1 lifts a box weighing 80 kg in 30 s. Crane 2 lifts a box weighing 40 kg in 10 s.</w:t>
      </w:r>
    </w:p>
    <w:p w14:paraId="7F157639" w14:textId="77777777" w:rsidR="00536AA3" w:rsidRPr="002C1C22" w:rsidRDefault="00536AA3" w:rsidP="00536AA3">
      <w:pPr>
        <w:pStyle w:val="ListParagraph"/>
        <w:ind w:left="0"/>
        <w:rPr>
          <w:rFonts w:cs="Tahoma"/>
          <w:sz w:val="10"/>
        </w:rPr>
      </w:pPr>
    </w:p>
    <w:p w14:paraId="5D475787" w14:textId="19C8C8FC" w:rsidR="00536AA3" w:rsidRPr="00F17160" w:rsidRDefault="00536AA3" w:rsidP="00F17160">
      <w:pPr>
        <w:pStyle w:val="ListParagraph"/>
        <w:ind w:left="0"/>
        <w:rPr>
          <w:rFonts w:cs="Tahoma"/>
        </w:rPr>
      </w:pPr>
      <w:r w:rsidRPr="002C1C22">
        <w:rPr>
          <w:rFonts w:cs="Tahoma"/>
        </w:rPr>
        <w:tab/>
        <w:t>Which crane has the greater power? Show your working.</w:t>
      </w:r>
    </w:p>
    <w:p w14:paraId="14F5BF05" w14:textId="77777777" w:rsidR="00536AA3" w:rsidRPr="002C1C22" w:rsidRDefault="00536AA3" w:rsidP="00536AA3">
      <w:pPr>
        <w:pStyle w:val="Marks"/>
      </w:pPr>
      <w:r w:rsidRPr="002C1C22">
        <w:t>3 marks</w:t>
      </w:r>
    </w:p>
    <w:p w14:paraId="269F8C08" w14:textId="77777777" w:rsidR="00F8326B" w:rsidRDefault="00F8326B" w:rsidP="00F8326B">
      <w:pPr>
        <w:widowControl w:val="0"/>
        <w:tabs>
          <w:tab w:val="right" w:pos="10205"/>
        </w:tabs>
        <w:jc w:val="right"/>
        <w:rPr>
          <w:rFonts w:ascii="Calibri" w:hAnsi="Calibri"/>
          <w:b/>
          <w:i/>
          <w:szCs w:val="20"/>
        </w:rPr>
      </w:pPr>
    </w:p>
    <w:p w14:paraId="32ADE8A7" w14:textId="77777777" w:rsidR="00536AA3" w:rsidRPr="002C1C22" w:rsidRDefault="00536AA3" w:rsidP="00F8326B">
      <w:pPr>
        <w:widowControl w:val="0"/>
        <w:tabs>
          <w:tab w:val="right" w:pos="10205"/>
        </w:tabs>
        <w:jc w:val="right"/>
        <w:rPr>
          <w:rFonts w:ascii="Calibri" w:hAnsi="Calibri"/>
          <w:b/>
          <w:i/>
          <w:szCs w:val="20"/>
        </w:rPr>
      </w:pPr>
      <w:r w:rsidRPr="002C1C22">
        <w:rPr>
          <w:rFonts w:ascii="Calibri" w:hAnsi="Calibri"/>
          <w:b/>
          <w:i/>
          <w:szCs w:val="20"/>
        </w:rPr>
        <w:t>Total: 30 marks</w:t>
      </w:r>
    </w:p>
    <w:p w14:paraId="2B5D063C" w14:textId="77777777" w:rsidR="00F17160" w:rsidRDefault="00F17160">
      <w:pPr>
        <w:rPr>
          <w:rFonts w:ascii="Trebuchet MS" w:hAnsi="Trebuchet MS"/>
          <w:spacing w:val="-3"/>
          <w:sz w:val="32"/>
          <w:szCs w:val="32"/>
        </w:rPr>
      </w:pPr>
      <w:r>
        <w:rPr>
          <w:spacing w:val="-3"/>
        </w:rPr>
        <w:br w:type="page"/>
      </w:r>
    </w:p>
    <w:p w14:paraId="54C30D3B" w14:textId="46D3186E" w:rsidR="00536AA3" w:rsidRPr="002C1C22" w:rsidRDefault="00536AA3" w:rsidP="00536AA3">
      <w:pPr>
        <w:pStyle w:val="topictest"/>
        <w:rPr>
          <w:spacing w:val="-3"/>
        </w:rPr>
      </w:pPr>
      <w:bookmarkStart w:id="26" w:name="_Toc468175851"/>
      <w:r w:rsidRPr="002C1C22">
        <w:rPr>
          <w:spacing w:val="-3"/>
        </w:rPr>
        <w:lastRenderedPageBreak/>
        <w:t>Topic Test 2: Conservation and dissipation of energy &amp; energy resources</w:t>
      </w:r>
      <w:bookmarkEnd w:id="26"/>
    </w:p>
    <w:p w14:paraId="59DF83F9" w14:textId="77777777" w:rsidR="00536AA3" w:rsidRPr="002C1C22" w:rsidRDefault="00536AA3" w:rsidP="00536AA3">
      <w:pPr>
        <w:tabs>
          <w:tab w:val="right" w:pos="10205"/>
        </w:tabs>
        <w:rPr>
          <w:rFonts w:cs="Tahoma"/>
        </w:rPr>
      </w:pPr>
    </w:p>
    <w:p w14:paraId="40BCCB69" w14:textId="44D79808" w:rsidR="00536AA3" w:rsidRPr="002C1C22" w:rsidRDefault="00536AA3" w:rsidP="00F8326B">
      <w:pPr>
        <w:tabs>
          <w:tab w:val="left" w:pos="851"/>
          <w:tab w:val="right" w:pos="10205"/>
        </w:tabs>
        <w:ind w:left="426" w:hanging="426"/>
        <w:rPr>
          <w:rFonts w:ascii="Calibri" w:hAnsi="Calibri"/>
          <w:sz w:val="20"/>
          <w:szCs w:val="20"/>
        </w:rPr>
      </w:pPr>
      <w:r w:rsidRPr="002C1C22">
        <w:rPr>
          <w:rFonts w:cs="Tahoma"/>
        </w:rPr>
        <w:t>1.</w:t>
      </w:r>
      <w:r w:rsidRPr="002C1C22">
        <w:rPr>
          <w:rFonts w:cs="Tahoma"/>
        </w:rPr>
        <w:tab/>
      </w:r>
      <w:proofErr w:type="gramStart"/>
      <w:r w:rsidRPr="002C1C22">
        <w:rPr>
          <w:rFonts w:cs="Tahoma"/>
        </w:rPr>
        <w:t>a</w:t>
      </w:r>
      <w:proofErr w:type="gramEnd"/>
      <w:r w:rsidRPr="002C1C22">
        <w:rPr>
          <w:rFonts w:cs="Tahoma"/>
        </w:rPr>
        <w:t>)</w:t>
      </w:r>
      <w:r w:rsidRPr="002C1C22">
        <w:rPr>
          <w:rFonts w:cs="Tahoma"/>
        </w:rPr>
        <w:tab/>
        <w:t>State the difference between renewable and non-renewable energy.</w:t>
      </w:r>
      <w:r w:rsidRPr="002C1C22">
        <w:rPr>
          <w:rFonts w:ascii="Calibri" w:hAnsi="Calibri"/>
          <w:sz w:val="20"/>
          <w:szCs w:val="20"/>
        </w:rPr>
        <w:tab/>
      </w:r>
      <w:r w:rsidRPr="002C1C22">
        <w:rPr>
          <w:rFonts w:ascii="Calibri" w:hAnsi="Calibri"/>
          <w:i/>
          <w:sz w:val="20"/>
          <w:szCs w:val="20"/>
        </w:rPr>
        <w:t>2 marks</w:t>
      </w:r>
    </w:p>
    <w:p w14:paraId="478AAB32" w14:textId="77777777" w:rsidR="0093471E" w:rsidRDefault="00536AA3" w:rsidP="00F8326B">
      <w:pPr>
        <w:tabs>
          <w:tab w:val="left" w:pos="851"/>
          <w:tab w:val="right" w:pos="10205"/>
        </w:tabs>
        <w:ind w:left="426" w:hanging="426"/>
        <w:rPr>
          <w:rFonts w:cs="Tahoma"/>
        </w:rPr>
      </w:pPr>
      <w:r w:rsidRPr="002C1C22">
        <w:rPr>
          <w:rFonts w:cs="Tahoma"/>
        </w:rPr>
        <w:tab/>
      </w:r>
    </w:p>
    <w:p w14:paraId="25D464DF" w14:textId="1AA6E039" w:rsidR="00536AA3" w:rsidRPr="002C1C22" w:rsidRDefault="0093471E" w:rsidP="00F8326B">
      <w:pPr>
        <w:tabs>
          <w:tab w:val="left" w:pos="851"/>
          <w:tab w:val="right" w:pos="10205"/>
        </w:tabs>
        <w:ind w:left="426" w:hanging="426"/>
        <w:rPr>
          <w:rFonts w:cs="Tahoma"/>
        </w:rPr>
      </w:pPr>
      <w:r>
        <w:rPr>
          <w:rFonts w:cs="Tahoma"/>
        </w:rPr>
        <w:tab/>
      </w:r>
      <w:r w:rsidR="00536AA3" w:rsidRPr="002C1C22">
        <w:rPr>
          <w:rFonts w:cs="Tahoma"/>
        </w:rPr>
        <w:t>b)</w:t>
      </w:r>
      <w:r w:rsidR="00536AA3" w:rsidRPr="002C1C22">
        <w:rPr>
          <w:rFonts w:cs="Tahoma"/>
        </w:rPr>
        <w:tab/>
        <w:t xml:space="preserve">Which of the following table rows is correct? </w:t>
      </w:r>
      <w:r w:rsidR="00F8326B">
        <w:rPr>
          <w:rFonts w:cs="Tahoma"/>
        </w:rPr>
        <w:tab/>
      </w:r>
      <w:r w:rsidR="00F8326B">
        <w:rPr>
          <w:rFonts w:cs="Tahoma"/>
          <w:i/>
          <w:sz w:val="20"/>
        </w:rPr>
        <w:t>1 mark</w:t>
      </w:r>
    </w:p>
    <w:p w14:paraId="602E7DCD" w14:textId="77777777" w:rsidR="00536AA3" w:rsidRPr="002C1C22" w:rsidRDefault="00536AA3" w:rsidP="00536AA3">
      <w:pPr>
        <w:ind w:left="426" w:hanging="426"/>
        <w:rPr>
          <w:rFonts w:cs="Tahoma"/>
          <w:sz w:val="12"/>
        </w:rPr>
      </w:pPr>
      <w:r w:rsidRPr="002C1C22">
        <w:rPr>
          <w:rFonts w:cs="Tahoma"/>
        </w:rPr>
        <w:t xml:space="preserve"> </w:t>
      </w:r>
      <w:r w:rsidRPr="002C1C22">
        <w:tab/>
      </w:r>
    </w:p>
    <w:tbl>
      <w:tblPr>
        <w:tblStyle w:val="TableGrid"/>
        <w:tblW w:w="4590" w:type="pct"/>
        <w:tblInd w:w="851" w:type="dxa"/>
        <w:tblLook w:val="04A0" w:firstRow="1" w:lastRow="0" w:firstColumn="1" w:lastColumn="0" w:noHBand="0" w:noVBand="1"/>
      </w:tblPr>
      <w:tblGrid>
        <w:gridCol w:w="1133"/>
        <w:gridCol w:w="4110"/>
        <w:gridCol w:w="4111"/>
      </w:tblGrid>
      <w:tr w:rsidR="00F17160" w:rsidRPr="002C1C22" w14:paraId="46B7359A" w14:textId="77777777" w:rsidTr="00F17160">
        <w:trPr>
          <w:cnfStyle w:val="100000000000" w:firstRow="1" w:lastRow="0" w:firstColumn="0" w:lastColumn="0" w:oddVBand="0" w:evenVBand="0" w:oddHBand="0" w:evenHBand="0" w:firstRowFirstColumn="0" w:firstRowLastColumn="0" w:lastRowFirstColumn="0" w:lastRowLastColumn="0"/>
        </w:trPr>
        <w:tc>
          <w:tcPr>
            <w:tcW w:w="1133" w:type="dxa"/>
            <w:tcBorders>
              <w:top w:val="nil"/>
              <w:left w:val="nil"/>
              <w:right w:val="single" w:sz="12" w:space="0" w:color="auto"/>
            </w:tcBorders>
          </w:tcPr>
          <w:p w14:paraId="729D038D" w14:textId="77777777" w:rsidR="00F17160" w:rsidRPr="002C1C22" w:rsidRDefault="00F17160" w:rsidP="00B2312A">
            <w:pPr>
              <w:pStyle w:val="ListParagraph"/>
              <w:tabs>
                <w:tab w:val="right" w:leader="dot" w:pos="10206"/>
              </w:tabs>
              <w:ind w:left="0"/>
              <w:contextualSpacing w:val="0"/>
              <w:rPr>
                <w:rFonts w:cs="Tahoma"/>
              </w:rPr>
            </w:pPr>
          </w:p>
        </w:tc>
        <w:tc>
          <w:tcPr>
            <w:tcW w:w="4110" w:type="dxa"/>
            <w:tcBorders>
              <w:left w:val="single" w:sz="12" w:space="0" w:color="auto"/>
            </w:tcBorders>
          </w:tcPr>
          <w:p w14:paraId="0C9E2F83"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Renewable energy resource</w:t>
            </w:r>
          </w:p>
        </w:tc>
        <w:tc>
          <w:tcPr>
            <w:tcW w:w="4111" w:type="dxa"/>
          </w:tcPr>
          <w:p w14:paraId="2B916EA9"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Non-renewable energy resource</w:t>
            </w:r>
          </w:p>
        </w:tc>
      </w:tr>
      <w:tr w:rsidR="00F17160" w:rsidRPr="002C1C22" w14:paraId="4924D113" w14:textId="77777777" w:rsidTr="00F17160">
        <w:tc>
          <w:tcPr>
            <w:tcW w:w="1133" w:type="dxa"/>
            <w:tcBorders>
              <w:right w:val="single" w:sz="12" w:space="0" w:color="auto"/>
            </w:tcBorders>
          </w:tcPr>
          <w:p w14:paraId="7D901DC6"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A</w:t>
            </w:r>
          </w:p>
        </w:tc>
        <w:tc>
          <w:tcPr>
            <w:tcW w:w="4110" w:type="dxa"/>
            <w:tcBorders>
              <w:left w:val="single" w:sz="12" w:space="0" w:color="auto"/>
              <w:bottom w:val="single" w:sz="6" w:space="0" w:color="auto"/>
            </w:tcBorders>
          </w:tcPr>
          <w:p w14:paraId="1CD3240D"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Coal</w:t>
            </w:r>
          </w:p>
        </w:tc>
        <w:tc>
          <w:tcPr>
            <w:tcW w:w="4111" w:type="dxa"/>
            <w:tcBorders>
              <w:right w:val="single" w:sz="12" w:space="0" w:color="auto"/>
            </w:tcBorders>
          </w:tcPr>
          <w:p w14:paraId="6B1AC895"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Oil</w:t>
            </w:r>
          </w:p>
        </w:tc>
      </w:tr>
      <w:tr w:rsidR="00F17160" w:rsidRPr="002C1C22" w14:paraId="0A463F03" w14:textId="77777777" w:rsidTr="00F17160">
        <w:tc>
          <w:tcPr>
            <w:tcW w:w="1133" w:type="dxa"/>
            <w:tcBorders>
              <w:right w:val="single" w:sz="12" w:space="0" w:color="auto"/>
            </w:tcBorders>
          </w:tcPr>
          <w:p w14:paraId="24759D58"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B</w:t>
            </w:r>
          </w:p>
        </w:tc>
        <w:tc>
          <w:tcPr>
            <w:tcW w:w="4110" w:type="dxa"/>
            <w:tcBorders>
              <w:top w:val="single" w:sz="6" w:space="0" w:color="auto"/>
              <w:left w:val="single" w:sz="12" w:space="0" w:color="auto"/>
            </w:tcBorders>
          </w:tcPr>
          <w:p w14:paraId="4F2211D5"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Wind</w:t>
            </w:r>
          </w:p>
        </w:tc>
        <w:tc>
          <w:tcPr>
            <w:tcW w:w="4111" w:type="dxa"/>
            <w:tcBorders>
              <w:right w:val="single" w:sz="12" w:space="0" w:color="auto"/>
            </w:tcBorders>
          </w:tcPr>
          <w:p w14:paraId="6913028D"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 xml:space="preserve">Hydroelectricity </w:t>
            </w:r>
          </w:p>
        </w:tc>
      </w:tr>
      <w:tr w:rsidR="00F17160" w:rsidRPr="002C1C22" w14:paraId="5096953C" w14:textId="77777777" w:rsidTr="00F17160">
        <w:tc>
          <w:tcPr>
            <w:tcW w:w="1133" w:type="dxa"/>
            <w:tcBorders>
              <w:right w:val="single" w:sz="12" w:space="0" w:color="auto"/>
            </w:tcBorders>
          </w:tcPr>
          <w:p w14:paraId="43EC02E6"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C</w:t>
            </w:r>
          </w:p>
        </w:tc>
        <w:tc>
          <w:tcPr>
            <w:tcW w:w="4110" w:type="dxa"/>
            <w:tcBorders>
              <w:left w:val="single" w:sz="12" w:space="0" w:color="auto"/>
            </w:tcBorders>
          </w:tcPr>
          <w:p w14:paraId="5037FCDB"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Gas</w:t>
            </w:r>
          </w:p>
        </w:tc>
        <w:tc>
          <w:tcPr>
            <w:tcW w:w="4111" w:type="dxa"/>
            <w:tcBorders>
              <w:right w:val="single" w:sz="12" w:space="0" w:color="auto"/>
            </w:tcBorders>
          </w:tcPr>
          <w:p w14:paraId="0EEC4C75"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Water waves</w:t>
            </w:r>
          </w:p>
        </w:tc>
      </w:tr>
      <w:tr w:rsidR="00F17160" w:rsidRPr="002C1C22" w14:paraId="659E022A" w14:textId="77777777" w:rsidTr="00F17160">
        <w:tc>
          <w:tcPr>
            <w:tcW w:w="1133" w:type="dxa"/>
            <w:tcBorders>
              <w:right w:val="single" w:sz="12" w:space="0" w:color="auto"/>
            </w:tcBorders>
          </w:tcPr>
          <w:p w14:paraId="3BE80992" w14:textId="77777777" w:rsidR="00F17160" w:rsidRPr="002C1C22" w:rsidRDefault="00F17160" w:rsidP="00B2312A">
            <w:pPr>
              <w:pStyle w:val="ListParagraph"/>
              <w:tabs>
                <w:tab w:val="right" w:leader="dot" w:pos="10206"/>
              </w:tabs>
              <w:ind w:left="0"/>
              <w:contextualSpacing w:val="0"/>
              <w:rPr>
                <w:rFonts w:cs="Tahoma"/>
              </w:rPr>
            </w:pPr>
            <w:r w:rsidRPr="002C1C22">
              <w:rPr>
                <w:rFonts w:cs="Tahoma"/>
              </w:rPr>
              <w:t>D</w:t>
            </w:r>
          </w:p>
        </w:tc>
        <w:tc>
          <w:tcPr>
            <w:tcW w:w="4110" w:type="dxa"/>
            <w:tcBorders>
              <w:left w:val="single" w:sz="12" w:space="0" w:color="auto"/>
            </w:tcBorders>
          </w:tcPr>
          <w:p w14:paraId="4FC3F9A9"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 xml:space="preserve">Geothermal </w:t>
            </w:r>
          </w:p>
        </w:tc>
        <w:tc>
          <w:tcPr>
            <w:tcW w:w="4111" w:type="dxa"/>
            <w:tcBorders>
              <w:right w:val="single" w:sz="12" w:space="0" w:color="auto"/>
            </w:tcBorders>
          </w:tcPr>
          <w:p w14:paraId="2C4D9725" w14:textId="77777777" w:rsidR="00F17160" w:rsidRPr="002C1C22" w:rsidRDefault="00F17160" w:rsidP="00B2312A">
            <w:pPr>
              <w:pStyle w:val="ListParagraph"/>
              <w:tabs>
                <w:tab w:val="right" w:leader="dot" w:pos="10206"/>
              </w:tabs>
              <w:ind w:left="0"/>
              <w:contextualSpacing w:val="0"/>
              <w:rPr>
                <w:rFonts w:cs="Tahoma"/>
                <w:b w:val="0"/>
              </w:rPr>
            </w:pPr>
            <w:r w:rsidRPr="002C1C22">
              <w:rPr>
                <w:rFonts w:cs="Tahoma"/>
                <w:b w:val="0"/>
              </w:rPr>
              <w:t>Coal</w:t>
            </w:r>
          </w:p>
        </w:tc>
      </w:tr>
    </w:tbl>
    <w:p w14:paraId="387F6312" w14:textId="77777777" w:rsidR="00536AA3" w:rsidRPr="002C1C22" w:rsidRDefault="00536AA3" w:rsidP="00536AA3">
      <w:pPr>
        <w:tabs>
          <w:tab w:val="left" w:pos="945"/>
        </w:tabs>
        <w:ind w:left="426" w:hanging="426"/>
        <w:rPr>
          <w:rFonts w:cs="Tahoma"/>
        </w:rPr>
      </w:pPr>
      <w:r w:rsidRPr="002C1C22">
        <w:rPr>
          <w:rFonts w:cs="Tahoma"/>
        </w:rPr>
        <w:tab/>
      </w:r>
      <w:r w:rsidRPr="002C1C22">
        <w:rPr>
          <w:rFonts w:cs="Tahoma"/>
        </w:rPr>
        <w:tab/>
      </w:r>
    </w:p>
    <w:p w14:paraId="0A08887A" w14:textId="4C125F04" w:rsidR="00536AA3" w:rsidRPr="002C1C22" w:rsidRDefault="00536AA3" w:rsidP="00536AA3">
      <w:pPr>
        <w:tabs>
          <w:tab w:val="right" w:pos="10205"/>
        </w:tabs>
        <w:ind w:left="426" w:hanging="426"/>
        <w:rPr>
          <w:rFonts w:cs="Tahoma"/>
          <w:i/>
        </w:rPr>
      </w:pPr>
      <w:r w:rsidRPr="002C1C22">
        <w:rPr>
          <w:rFonts w:cs="Tahoma"/>
        </w:rPr>
        <w:t>2.</w:t>
      </w:r>
      <w:r w:rsidRPr="002C1C22">
        <w:rPr>
          <w:rFonts w:cs="Tahoma"/>
        </w:rPr>
        <w:tab/>
      </w:r>
      <w:r w:rsidRPr="002C1C22">
        <w:rPr>
          <w:rFonts w:cs="Tahoma"/>
          <w:szCs w:val="22"/>
        </w:rPr>
        <w:t>Which of the following statements is true?</w:t>
      </w:r>
      <w:r w:rsidR="007970E0" w:rsidRPr="007970E0">
        <w:rPr>
          <w:rFonts w:ascii="Calibri" w:hAnsi="Calibri" w:cs="Tahoma"/>
          <w:i/>
          <w:sz w:val="20"/>
        </w:rPr>
        <w:t xml:space="preserve"> </w:t>
      </w:r>
      <w:r w:rsidR="007970E0">
        <w:rPr>
          <w:rFonts w:ascii="Calibri" w:hAnsi="Calibri" w:cs="Tahoma"/>
          <w:i/>
          <w:sz w:val="20"/>
        </w:rPr>
        <w:tab/>
      </w:r>
      <w:r w:rsidR="007970E0" w:rsidRPr="002C1C22">
        <w:rPr>
          <w:rFonts w:ascii="Calibri" w:hAnsi="Calibri" w:cs="Tahoma"/>
          <w:i/>
          <w:sz w:val="20"/>
        </w:rPr>
        <w:t>1 mark</w:t>
      </w:r>
    </w:p>
    <w:p w14:paraId="0468691F" w14:textId="77777777" w:rsidR="00536AA3" w:rsidRPr="002E33D2" w:rsidRDefault="00536AA3" w:rsidP="00536AA3">
      <w:pPr>
        <w:tabs>
          <w:tab w:val="left" w:pos="851"/>
        </w:tabs>
        <w:ind w:left="1276" w:right="849" w:hanging="851"/>
        <w:rPr>
          <w:rFonts w:cs="Tahoma"/>
          <w:b/>
          <w:sz w:val="12"/>
        </w:rPr>
      </w:pPr>
    </w:p>
    <w:p w14:paraId="3495719A" w14:textId="5A9E9B51" w:rsidR="00536AA3" w:rsidRPr="002C1C22" w:rsidRDefault="00536AA3" w:rsidP="00536AA3">
      <w:pPr>
        <w:tabs>
          <w:tab w:val="left" w:pos="851"/>
        </w:tabs>
        <w:ind w:left="1276" w:right="849" w:hanging="851"/>
        <w:rPr>
          <w:rFonts w:cs="Tahoma"/>
        </w:rPr>
      </w:pPr>
      <w:r w:rsidRPr="002C1C22">
        <w:rPr>
          <w:rFonts w:cs="Tahoma"/>
          <w:b/>
        </w:rPr>
        <w:t>A</w:t>
      </w:r>
      <w:r w:rsidRPr="002C1C22">
        <w:rPr>
          <w:rFonts w:cs="Tahoma"/>
          <w:b/>
        </w:rPr>
        <w:tab/>
      </w:r>
      <w:r w:rsidRPr="002C1C22">
        <w:rPr>
          <w:rFonts w:cs="Tahoma"/>
        </w:rPr>
        <w:t xml:space="preserve">The higher the thermal conductivity of a material the </w:t>
      </w:r>
      <w:r w:rsidRPr="002C1C22">
        <w:rPr>
          <w:rFonts w:cs="Tahoma"/>
          <w:b/>
        </w:rPr>
        <w:t>lower</w:t>
      </w:r>
      <w:r w:rsidRPr="002C1C22">
        <w:rPr>
          <w:rFonts w:cs="Tahoma"/>
        </w:rPr>
        <w:t xml:space="preserve"> the rate that heat is transferred </w:t>
      </w:r>
    </w:p>
    <w:p w14:paraId="6433E248" w14:textId="0F72BE90" w:rsidR="00536AA3" w:rsidRPr="002C1C22" w:rsidRDefault="00536AA3" w:rsidP="00536AA3">
      <w:pPr>
        <w:tabs>
          <w:tab w:val="left" w:pos="851"/>
        </w:tabs>
        <w:ind w:left="1276" w:right="849" w:hanging="851"/>
        <w:rPr>
          <w:rFonts w:cs="Tahoma"/>
        </w:rPr>
      </w:pPr>
      <w:r w:rsidRPr="002C1C22">
        <w:rPr>
          <w:rFonts w:cs="Tahoma"/>
          <w:b/>
        </w:rPr>
        <w:t>B</w:t>
      </w:r>
      <w:r w:rsidRPr="002C1C22">
        <w:rPr>
          <w:rFonts w:cs="Tahoma"/>
        </w:rPr>
        <w:tab/>
        <w:t xml:space="preserve">The higher the thermal conductivity of a material the </w:t>
      </w:r>
      <w:r w:rsidRPr="002C1C22">
        <w:rPr>
          <w:rFonts w:cs="Tahoma"/>
          <w:b/>
        </w:rPr>
        <w:t>higher</w:t>
      </w:r>
      <w:r w:rsidRPr="002C1C22">
        <w:rPr>
          <w:rFonts w:cs="Tahoma"/>
        </w:rPr>
        <w:t xml:space="preserve"> the rate that heat is transferred</w:t>
      </w:r>
    </w:p>
    <w:p w14:paraId="0FD09772" w14:textId="15C4CC54" w:rsidR="00536AA3" w:rsidRPr="002C1C22" w:rsidRDefault="00536AA3" w:rsidP="00F8326B">
      <w:pPr>
        <w:tabs>
          <w:tab w:val="left" w:pos="851"/>
          <w:tab w:val="right" w:pos="10206"/>
        </w:tabs>
        <w:ind w:left="1276" w:right="-1" w:hanging="851"/>
        <w:rPr>
          <w:rFonts w:ascii="Calibri" w:hAnsi="Calibri" w:cs="Tahoma"/>
          <w:i/>
          <w:sz w:val="20"/>
        </w:rPr>
      </w:pPr>
      <w:r w:rsidRPr="002C1C22">
        <w:rPr>
          <w:rFonts w:cs="Tahoma"/>
          <w:b/>
        </w:rPr>
        <w:t>C</w:t>
      </w:r>
      <w:r w:rsidRPr="002C1C22">
        <w:rPr>
          <w:rFonts w:cs="Tahoma"/>
        </w:rPr>
        <w:tab/>
        <w:t>The thermal conductivity of a material doesn’t affect the rate that heat is transferred</w:t>
      </w:r>
      <w:r w:rsidRPr="002C1C22">
        <w:rPr>
          <w:rFonts w:cs="Tahoma"/>
        </w:rPr>
        <w:tab/>
      </w:r>
    </w:p>
    <w:p w14:paraId="504EB738" w14:textId="77777777" w:rsidR="00536AA3" w:rsidRPr="002C1C22" w:rsidRDefault="00536AA3" w:rsidP="00536AA3">
      <w:pPr>
        <w:tabs>
          <w:tab w:val="right" w:pos="10205"/>
        </w:tabs>
        <w:ind w:left="426" w:hanging="426"/>
        <w:rPr>
          <w:rFonts w:cs="Tahoma"/>
          <w:sz w:val="16"/>
        </w:rPr>
      </w:pPr>
    </w:p>
    <w:p w14:paraId="5114C4E9" w14:textId="636DF045" w:rsidR="00536AA3" w:rsidRPr="002C1C22" w:rsidRDefault="00536AA3" w:rsidP="00F8326B">
      <w:pPr>
        <w:tabs>
          <w:tab w:val="right" w:pos="10205"/>
        </w:tabs>
        <w:ind w:left="426" w:hanging="426"/>
        <w:rPr>
          <w:rFonts w:ascii="Calibri" w:hAnsi="Calibri"/>
          <w:sz w:val="20"/>
          <w:szCs w:val="20"/>
        </w:rPr>
      </w:pPr>
      <w:r w:rsidRPr="002C1C22">
        <w:rPr>
          <w:rFonts w:cs="Tahoma"/>
        </w:rPr>
        <w:t>3.</w:t>
      </w:r>
      <w:r w:rsidRPr="002C1C22">
        <w:rPr>
          <w:rFonts w:cs="Tahoma"/>
        </w:rPr>
        <w:tab/>
        <w:t>Explain what is meant by the term ‘wasted energy’.</w:t>
      </w:r>
      <w:r w:rsidRPr="002C1C22">
        <w:rPr>
          <w:rFonts w:ascii="Calibri" w:hAnsi="Calibri"/>
          <w:sz w:val="20"/>
          <w:szCs w:val="20"/>
        </w:rPr>
        <w:tab/>
      </w:r>
      <w:r w:rsidRPr="002C1C22">
        <w:rPr>
          <w:rFonts w:ascii="Calibri" w:hAnsi="Calibri"/>
          <w:i/>
          <w:sz w:val="20"/>
          <w:szCs w:val="20"/>
        </w:rPr>
        <w:t>1 mark</w:t>
      </w:r>
    </w:p>
    <w:p w14:paraId="24D2F6FD" w14:textId="77777777" w:rsidR="00536AA3" w:rsidRPr="002C1C22" w:rsidRDefault="00536AA3" w:rsidP="00536AA3">
      <w:pPr>
        <w:pStyle w:val="ListParagraph"/>
        <w:ind w:left="1080"/>
        <w:jc w:val="right"/>
        <w:rPr>
          <w:rFonts w:cs="Tahoma"/>
          <w:i/>
        </w:rPr>
      </w:pPr>
    </w:p>
    <w:p w14:paraId="4C5A014E" w14:textId="77777777" w:rsidR="00536AA3" w:rsidRPr="002C1C22" w:rsidRDefault="00536AA3" w:rsidP="00536AA3">
      <w:pPr>
        <w:tabs>
          <w:tab w:val="right" w:pos="10205"/>
        </w:tabs>
        <w:ind w:left="426" w:hanging="426"/>
        <w:rPr>
          <w:rFonts w:cs="Tahoma"/>
        </w:rPr>
      </w:pPr>
      <w:r w:rsidRPr="002C1C22">
        <w:rPr>
          <w:rFonts w:cs="Tahoma"/>
        </w:rPr>
        <w:t>4.</w:t>
      </w:r>
      <w:r w:rsidRPr="002C1C22">
        <w:rPr>
          <w:rFonts w:cs="Tahoma"/>
        </w:rPr>
        <w:tab/>
        <w:t>A television transfers 1215 J of electrical energy into light energy in a time of 4.5 seconds.</w:t>
      </w:r>
    </w:p>
    <w:p w14:paraId="1759494E" w14:textId="77777777" w:rsidR="00F17160" w:rsidRDefault="00F17160" w:rsidP="00536AA3">
      <w:pPr>
        <w:pStyle w:val="ListParagraph"/>
        <w:tabs>
          <w:tab w:val="right" w:pos="10205"/>
        </w:tabs>
        <w:ind w:left="426"/>
        <w:rPr>
          <w:rFonts w:cs="Tahoma"/>
        </w:rPr>
      </w:pPr>
    </w:p>
    <w:p w14:paraId="791F096A" w14:textId="6B5F5E2D" w:rsidR="00536AA3" w:rsidRPr="002C1C22" w:rsidRDefault="00536AA3" w:rsidP="00F8326B">
      <w:pPr>
        <w:pStyle w:val="ListParagraph"/>
        <w:tabs>
          <w:tab w:val="right" w:pos="10205"/>
        </w:tabs>
        <w:ind w:left="426"/>
        <w:rPr>
          <w:rFonts w:ascii="Calibri" w:hAnsi="Calibri"/>
          <w:sz w:val="20"/>
          <w:szCs w:val="20"/>
        </w:rPr>
      </w:pPr>
      <w:r w:rsidRPr="002C1C22">
        <w:rPr>
          <w:rFonts w:cs="Tahoma"/>
        </w:rPr>
        <w:t>Calculate the power of the television.</w:t>
      </w:r>
      <w:r w:rsidRPr="002C1C22">
        <w:rPr>
          <w:rFonts w:ascii="Calibri" w:hAnsi="Calibri"/>
          <w:sz w:val="20"/>
          <w:szCs w:val="20"/>
        </w:rPr>
        <w:tab/>
      </w:r>
      <w:r w:rsidRPr="002C1C22">
        <w:rPr>
          <w:rFonts w:ascii="Calibri" w:hAnsi="Calibri"/>
          <w:i/>
          <w:sz w:val="20"/>
          <w:szCs w:val="20"/>
        </w:rPr>
        <w:t>2 marks</w:t>
      </w:r>
    </w:p>
    <w:p w14:paraId="36B910DC" w14:textId="77777777" w:rsidR="00536AA3" w:rsidRPr="002C1C22" w:rsidRDefault="00536AA3" w:rsidP="00536AA3">
      <w:pPr>
        <w:pStyle w:val="ListParagraph"/>
        <w:ind w:left="1800"/>
        <w:jc w:val="right"/>
        <w:rPr>
          <w:rFonts w:cs="Tahoma"/>
        </w:rPr>
      </w:pPr>
    </w:p>
    <w:p w14:paraId="74C88A61" w14:textId="77777777" w:rsidR="00536AA3" w:rsidRPr="002C1C22" w:rsidRDefault="00536AA3" w:rsidP="00536AA3">
      <w:pPr>
        <w:tabs>
          <w:tab w:val="right" w:pos="10205"/>
        </w:tabs>
        <w:ind w:left="426" w:hanging="426"/>
        <w:rPr>
          <w:rFonts w:cs="Tahoma"/>
          <w:i/>
        </w:rPr>
      </w:pPr>
      <w:r w:rsidRPr="002C1C22">
        <w:rPr>
          <w:rFonts w:cs="Tahoma"/>
        </w:rPr>
        <w:t>5.</w:t>
      </w:r>
      <w:r w:rsidRPr="002C1C22">
        <w:rPr>
          <w:rFonts w:cs="Tahoma"/>
        </w:rPr>
        <w:tab/>
      </w:r>
      <w:r w:rsidRPr="002C1C22">
        <w:rPr>
          <w:rFonts w:cs="Tahoma"/>
          <w:szCs w:val="22"/>
        </w:rPr>
        <w:t>Which of the following statements are true about energy?</w:t>
      </w:r>
      <w:r w:rsidRPr="002C1C22">
        <w:rPr>
          <w:rFonts w:cs="Tahoma"/>
          <w:szCs w:val="22"/>
        </w:rPr>
        <w:tab/>
      </w:r>
    </w:p>
    <w:p w14:paraId="4C71AFDC" w14:textId="77777777" w:rsidR="00536AA3" w:rsidRPr="002C1C22" w:rsidRDefault="00536AA3" w:rsidP="00536AA3">
      <w:pPr>
        <w:tabs>
          <w:tab w:val="left" w:pos="851"/>
        </w:tabs>
        <w:ind w:left="1276" w:right="849" w:hanging="851"/>
        <w:rPr>
          <w:rFonts w:cs="Tahoma"/>
          <w:b/>
          <w:sz w:val="12"/>
        </w:rPr>
      </w:pPr>
    </w:p>
    <w:p w14:paraId="4074783E" w14:textId="2F31116A" w:rsidR="00536AA3" w:rsidRPr="002C1C22" w:rsidRDefault="00536AA3" w:rsidP="00536AA3">
      <w:pPr>
        <w:tabs>
          <w:tab w:val="left" w:pos="851"/>
        </w:tabs>
        <w:ind w:left="1276" w:right="849" w:hanging="851"/>
        <w:rPr>
          <w:rFonts w:cs="Tahoma"/>
        </w:rPr>
      </w:pPr>
      <w:r w:rsidRPr="002C1C22">
        <w:rPr>
          <w:rFonts w:cs="Tahoma"/>
          <w:b/>
        </w:rPr>
        <w:t>A</w:t>
      </w:r>
      <w:r w:rsidRPr="002C1C22">
        <w:rPr>
          <w:rFonts w:cs="Tahoma"/>
        </w:rPr>
        <w:tab/>
        <w:t>Energy can be transferred usefully and stored. Energy cannot be dissipated.</w:t>
      </w:r>
    </w:p>
    <w:p w14:paraId="4F35BCE3" w14:textId="2E606EB0" w:rsidR="00536AA3" w:rsidRPr="002C1C22" w:rsidRDefault="00536AA3" w:rsidP="00F17160">
      <w:pPr>
        <w:tabs>
          <w:tab w:val="left" w:pos="851"/>
        </w:tabs>
        <w:ind w:left="851" w:right="282" w:hanging="426"/>
        <w:rPr>
          <w:rFonts w:cs="Tahoma"/>
        </w:rPr>
      </w:pPr>
      <w:r w:rsidRPr="002C1C22">
        <w:rPr>
          <w:rFonts w:cs="Tahoma"/>
          <w:b/>
        </w:rPr>
        <w:t>B</w:t>
      </w:r>
      <w:r w:rsidRPr="002C1C22">
        <w:rPr>
          <w:rFonts w:cs="Tahoma"/>
        </w:rPr>
        <w:tab/>
        <w:t>Energy can be transferred usefully, stored or dissipated. Energy cannot be created or destroyed.</w:t>
      </w:r>
    </w:p>
    <w:p w14:paraId="5B9C2C8D" w14:textId="502EF2C4" w:rsidR="00536AA3" w:rsidRPr="002C1C22" w:rsidRDefault="00536AA3" w:rsidP="00536AA3">
      <w:pPr>
        <w:tabs>
          <w:tab w:val="left" w:pos="851"/>
        </w:tabs>
        <w:ind w:left="1276" w:right="849" w:hanging="851"/>
        <w:rPr>
          <w:rFonts w:cs="Tahoma"/>
        </w:rPr>
      </w:pPr>
      <w:r w:rsidRPr="002C1C22">
        <w:rPr>
          <w:rFonts w:cs="Tahoma"/>
          <w:b/>
        </w:rPr>
        <w:t>C</w:t>
      </w:r>
      <w:r w:rsidRPr="002C1C22">
        <w:rPr>
          <w:rFonts w:cs="Tahoma"/>
        </w:rPr>
        <w:tab/>
        <w:t>Energy can be transferred usefully. It can also be stored, dissipated, created or destroyed.</w:t>
      </w:r>
    </w:p>
    <w:p w14:paraId="11660022" w14:textId="52EFAF8F" w:rsidR="00536AA3" w:rsidRPr="002C1C22" w:rsidRDefault="00536AA3" w:rsidP="00536AA3">
      <w:pPr>
        <w:tabs>
          <w:tab w:val="left" w:pos="851"/>
          <w:tab w:val="right" w:pos="10206"/>
        </w:tabs>
        <w:ind w:left="1276" w:right="-1" w:hanging="851"/>
        <w:rPr>
          <w:rFonts w:ascii="Calibri" w:hAnsi="Calibri" w:cs="Tahoma"/>
          <w:i/>
          <w:sz w:val="20"/>
        </w:rPr>
      </w:pPr>
      <w:r w:rsidRPr="002C1C22">
        <w:rPr>
          <w:rFonts w:cs="Tahoma"/>
          <w:b/>
        </w:rPr>
        <w:t>D</w:t>
      </w:r>
      <w:r w:rsidRPr="002C1C22">
        <w:rPr>
          <w:rFonts w:cs="Tahoma"/>
        </w:rPr>
        <w:tab/>
        <w:t>Energy can be created. Energy cannot be destroyed.</w:t>
      </w:r>
      <w:r w:rsidRPr="002C1C22">
        <w:rPr>
          <w:rFonts w:cs="Tahoma"/>
        </w:rPr>
        <w:tab/>
      </w:r>
      <w:r w:rsidRPr="002C1C22">
        <w:rPr>
          <w:rFonts w:ascii="Calibri" w:hAnsi="Calibri" w:cs="Tahoma"/>
          <w:i/>
          <w:sz w:val="20"/>
        </w:rPr>
        <w:t>1 mark</w:t>
      </w:r>
    </w:p>
    <w:p w14:paraId="111FC2D7" w14:textId="77777777" w:rsidR="00536AA3" w:rsidRPr="002C1C22" w:rsidRDefault="00536AA3" w:rsidP="00536AA3">
      <w:pPr>
        <w:tabs>
          <w:tab w:val="right" w:pos="10205"/>
        </w:tabs>
        <w:ind w:left="851" w:hanging="426"/>
        <w:rPr>
          <w:rFonts w:cs="Tahoma"/>
        </w:rPr>
      </w:pPr>
    </w:p>
    <w:p w14:paraId="47717772" w14:textId="77777777" w:rsidR="00536AA3" w:rsidRPr="002C1C22" w:rsidRDefault="00536AA3" w:rsidP="007970E0">
      <w:pPr>
        <w:ind w:left="426" w:right="424" w:hanging="426"/>
        <w:rPr>
          <w:rFonts w:cs="Tahoma"/>
        </w:rPr>
      </w:pPr>
      <w:r w:rsidRPr="002C1C22">
        <w:rPr>
          <w:rFonts w:cs="Tahoma"/>
        </w:rPr>
        <w:t>6.</w:t>
      </w:r>
      <w:r w:rsidRPr="002C1C22">
        <w:rPr>
          <w:rFonts w:cs="Tahoma"/>
        </w:rPr>
        <w:tab/>
        <w:t xml:space="preserve">A fossil-fuel power plant has been threatened with closure due to significant protests from members of the scientific community.  </w:t>
      </w:r>
    </w:p>
    <w:p w14:paraId="67003E68" w14:textId="77777777" w:rsidR="00536AA3" w:rsidRPr="002C1C22" w:rsidRDefault="00536AA3" w:rsidP="00536AA3">
      <w:pPr>
        <w:ind w:left="426" w:right="566" w:hanging="426"/>
        <w:rPr>
          <w:rFonts w:cs="Tahoma"/>
          <w:sz w:val="12"/>
        </w:rPr>
      </w:pPr>
    </w:p>
    <w:p w14:paraId="19E86B0A" w14:textId="77938CFB" w:rsidR="00536AA3" w:rsidRPr="002C1C22" w:rsidRDefault="00536AA3" w:rsidP="007970E0">
      <w:pPr>
        <w:tabs>
          <w:tab w:val="right" w:pos="10205"/>
        </w:tabs>
        <w:ind w:left="851" w:hanging="425"/>
        <w:rPr>
          <w:rFonts w:ascii="Calibri" w:hAnsi="Calibri"/>
          <w:sz w:val="20"/>
          <w:szCs w:val="20"/>
        </w:rPr>
      </w:pPr>
      <w:r w:rsidRPr="002C1C22">
        <w:rPr>
          <w:rFonts w:cs="Tahoma"/>
        </w:rPr>
        <w:t>a)</w:t>
      </w:r>
      <w:r w:rsidRPr="002C1C22">
        <w:rPr>
          <w:rFonts w:cs="Tahoma"/>
        </w:rPr>
        <w:tab/>
        <w:t xml:space="preserve">Give the potential arguments the scientific community would have to support the closure of the </w:t>
      </w:r>
      <w:r w:rsidR="007970E0">
        <w:rPr>
          <w:rFonts w:cs="Tahoma"/>
        </w:rPr>
        <w:br/>
      </w:r>
      <w:r w:rsidRPr="002C1C22">
        <w:rPr>
          <w:rFonts w:cs="Tahoma"/>
        </w:rPr>
        <w:t>fossil-fuel plant, and explain why some people woul</w:t>
      </w:r>
      <w:r w:rsidR="00F8326B">
        <w:rPr>
          <w:rFonts w:cs="Tahoma"/>
        </w:rPr>
        <w:t>d want the plant to stay open.</w:t>
      </w:r>
      <w:r w:rsidRPr="002C1C22">
        <w:rPr>
          <w:rFonts w:ascii="Calibri" w:hAnsi="Calibri"/>
          <w:sz w:val="20"/>
          <w:szCs w:val="20"/>
        </w:rPr>
        <w:tab/>
      </w:r>
      <w:r w:rsidRPr="002C1C22">
        <w:rPr>
          <w:rFonts w:ascii="Calibri" w:hAnsi="Calibri"/>
          <w:i/>
          <w:sz w:val="20"/>
          <w:szCs w:val="20"/>
        </w:rPr>
        <w:t>6 marks</w:t>
      </w:r>
    </w:p>
    <w:p w14:paraId="045F2F7C" w14:textId="77777777" w:rsidR="00536AA3" w:rsidRPr="002C1C22" w:rsidRDefault="00536AA3" w:rsidP="00536AA3">
      <w:pPr>
        <w:tabs>
          <w:tab w:val="right" w:leader="dot" w:pos="10206"/>
        </w:tabs>
        <w:ind w:left="426" w:right="566"/>
        <w:rPr>
          <w:rFonts w:cs="Tahoma"/>
        </w:rPr>
      </w:pPr>
    </w:p>
    <w:p w14:paraId="52AD5B26" w14:textId="1EB5705C" w:rsidR="00536AA3" w:rsidRDefault="00536AA3" w:rsidP="00F17160">
      <w:pPr>
        <w:ind w:left="426" w:right="-1" w:hanging="426"/>
        <w:rPr>
          <w:rFonts w:cs="Tahoma"/>
          <w:noProof/>
          <w:lang w:eastAsia="en-GB"/>
        </w:rPr>
      </w:pPr>
      <w:r w:rsidRPr="002C1C22">
        <w:rPr>
          <w:rFonts w:cs="Tahoma"/>
        </w:rPr>
        <w:t>7.</w:t>
      </w:r>
      <w:r w:rsidRPr="002C1C22">
        <w:rPr>
          <w:rFonts w:cs="Tahoma"/>
        </w:rPr>
        <w:tab/>
        <w:t>A student is investigating the effectiveness of different materials as thermal insulators using the equipment in Figure 1.</w:t>
      </w:r>
      <w:r w:rsidRPr="002C1C22">
        <w:rPr>
          <w:rFonts w:cs="Tahoma"/>
          <w:noProof/>
          <w:lang w:eastAsia="en-GB"/>
        </w:rPr>
        <w:t xml:space="preserve"> </w:t>
      </w:r>
    </w:p>
    <w:p w14:paraId="2BA3DACD" w14:textId="722105E4" w:rsidR="00F17160" w:rsidRDefault="00F17160" w:rsidP="00F17160">
      <w:pPr>
        <w:ind w:left="426" w:right="-1" w:hanging="426"/>
        <w:rPr>
          <w:rFonts w:cs="Tahoma"/>
          <w:noProof/>
          <w:lang w:eastAsia="en-GB"/>
        </w:rPr>
      </w:pPr>
      <w:r w:rsidRPr="002C1C22">
        <w:rPr>
          <w:rFonts w:cs="Tahoma"/>
          <w:noProof/>
          <w:lang w:eastAsia="en-GB"/>
        </w:rPr>
        <mc:AlternateContent>
          <mc:Choice Requires="wpc">
            <w:drawing>
              <wp:anchor distT="0" distB="0" distL="114300" distR="114300" simplePos="0" relativeHeight="251762688" behindDoc="0" locked="0" layoutInCell="1" allowOverlap="1" wp14:anchorId="634460A4" wp14:editId="6FC1C377">
                <wp:simplePos x="0" y="0"/>
                <wp:positionH relativeFrom="column">
                  <wp:posOffset>255905</wp:posOffset>
                </wp:positionH>
                <wp:positionV relativeFrom="paragraph">
                  <wp:posOffset>3972</wp:posOffset>
                </wp:positionV>
                <wp:extent cx="5486400" cy="2261665"/>
                <wp:effectExtent l="0" t="0" r="0" b="0"/>
                <wp:wrapNone/>
                <wp:docPr id="585" name="Canvas 5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7" name="Group 67"/>
                        <wpg:cNvGrpSpPr/>
                        <wpg:grpSpPr>
                          <a:xfrm>
                            <a:off x="1087120" y="306419"/>
                            <a:ext cx="4127500" cy="1920866"/>
                            <a:chOff x="1143000" y="195240"/>
                            <a:chExt cx="4127500" cy="1920866"/>
                          </a:xfrm>
                        </wpg:grpSpPr>
                        <wps:wsp>
                          <wps:cNvPr id="68" name="Straight Connector 68"/>
                          <wps:cNvCnPr/>
                          <wps:spPr>
                            <a:xfrm>
                              <a:off x="1681655" y="813500"/>
                              <a:ext cx="0" cy="1008993"/>
                            </a:xfrm>
                            <a:prstGeom prst="line">
                              <a:avLst/>
                            </a:prstGeom>
                            <a:noFill/>
                            <a:ln w="9525" cap="flat" cmpd="sng" algn="ctr">
                              <a:solidFill>
                                <a:sysClr val="windowText" lastClr="000000">
                                  <a:shade val="95000"/>
                                  <a:satMod val="105000"/>
                                </a:sysClr>
                              </a:solidFill>
                              <a:prstDash val="solid"/>
                            </a:ln>
                            <a:effectLst/>
                          </wps:spPr>
                          <wps:bodyPr/>
                        </wps:wsp>
                        <wps:wsp>
                          <wps:cNvPr id="69" name="Straight Connector 69"/>
                          <wps:cNvCnPr/>
                          <wps:spPr>
                            <a:xfrm>
                              <a:off x="1681655" y="1822493"/>
                              <a:ext cx="1092025" cy="0"/>
                            </a:xfrm>
                            <a:prstGeom prst="line">
                              <a:avLst/>
                            </a:prstGeom>
                            <a:noFill/>
                            <a:ln w="9525" cap="flat" cmpd="sng" algn="ctr">
                              <a:solidFill>
                                <a:sysClr val="windowText" lastClr="000000">
                                  <a:shade val="95000"/>
                                  <a:satMod val="105000"/>
                                </a:sysClr>
                              </a:solidFill>
                              <a:prstDash val="solid"/>
                            </a:ln>
                            <a:effectLst/>
                          </wps:spPr>
                          <wps:bodyPr/>
                        </wps:wsp>
                        <wps:wsp>
                          <wps:cNvPr id="70" name="Straight Connector 70"/>
                          <wps:cNvCnPr/>
                          <wps:spPr>
                            <a:xfrm>
                              <a:off x="2773680" y="814113"/>
                              <a:ext cx="0" cy="1008380"/>
                            </a:xfrm>
                            <a:prstGeom prst="line">
                              <a:avLst/>
                            </a:prstGeom>
                            <a:noFill/>
                            <a:ln w="9525" cap="flat" cmpd="sng" algn="ctr">
                              <a:solidFill>
                                <a:sysClr val="windowText" lastClr="000000">
                                  <a:shade val="95000"/>
                                  <a:satMod val="105000"/>
                                </a:sysClr>
                              </a:solidFill>
                              <a:prstDash val="solid"/>
                            </a:ln>
                            <a:effectLst/>
                          </wps:spPr>
                          <wps:bodyPr/>
                        </wps:wsp>
                        <wps:wsp>
                          <wps:cNvPr id="99" name="Straight Connector 99"/>
                          <wps:cNvCnPr/>
                          <wps:spPr>
                            <a:xfrm>
                              <a:off x="1498600" y="813500"/>
                              <a:ext cx="0" cy="1218500"/>
                            </a:xfrm>
                            <a:prstGeom prst="line">
                              <a:avLst/>
                            </a:prstGeom>
                            <a:noFill/>
                            <a:ln w="9525" cap="flat" cmpd="sng" algn="ctr">
                              <a:solidFill>
                                <a:sysClr val="windowText" lastClr="000000">
                                  <a:shade val="95000"/>
                                  <a:satMod val="105000"/>
                                </a:sysClr>
                              </a:solidFill>
                              <a:prstDash val="solid"/>
                            </a:ln>
                            <a:effectLst/>
                          </wps:spPr>
                          <wps:bodyPr/>
                        </wps:wsp>
                        <wps:wsp>
                          <wps:cNvPr id="100" name="Straight Connector 100"/>
                          <wps:cNvCnPr/>
                          <wps:spPr>
                            <a:xfrm>
                              <a:off x="1498600" y="2032000"/>
                              <a:ext cx="1483360" cy="0"/>
                            </a:xfrm>
                            <a:prstGeom prst="line">
                              <a:avLst/>
                            </a:prstGeom>
                            <a:noFill/>
                            <a:ln w="9525" cap="flat" cmpd="sng" algn="ctr">
                              <a:solidFill>
                                <a:sysClr val="windowText" lastClr="000000">
                                  <a:shade val="95000"/>
                                  <a:satMod val="105000"/>
                                </a:sysClr>
                              </a:solidFill>
                              <a:prstDash val="solid"/>
                            </a:ln>
                            <a:effectLst/>
                          </wps:spPr>
                          <wps:bodyPr/>
                        </wps:wsp>
                        <wps:wsp>
                          <wps:cNvPr id="122" name="Straight Connector 122"/>
                          <wps:cNvCnPr/>
                          <wps:spPr>
                            <a:xfrm flipV="1">
                              <a:off x="2981960" y="814113"/>
                              <a:ext cx="0" cy="1217887"/>
                            </a:xfrm>
                            <a:prstGeom prst="line">
                              <a:avLst/>
                            </a:prstGeom>
                            <a:noFill/>
                            <a:ln w="9525" cap="flat" cmpd="sng" algn="ctr">
                              <a:solidFill>
                                <a:sysClr val="windowText" lastClr="000000">
                                  <a:shade val="95000"/>
                                  <a:satMod val="105000"/>
                                </a:sysClr>
                              </a:solidFill>
                              <a:prstDash val="solid"/>
                            </a:ln>
                            <a:effectLst/>
                          </wps:spPr>
                          <wps:bodyPr/>
                        </wps:wsp>
                        <wps:wsp>
                          <wps:cNvPr id="124" name="Straight Connector 124"/>
                          <wps:cNvCnPr/>
                          <wps:spPr>
                            <a:xfrm flipV="1">
                              <a:off x="1681655" y="1026160"/>
                              <a:ext cx="1092025" cy="5080"/>
                            </a:xfrm>
                            <a:prstGeom prst="line">
                              <a:avLst/>
                            </a:prstGeom>
                            <a:noFill/>
                            <a:ln w="9525" cap="flat" cmpd="sng" algn="ctr">
                              <a:solidFill>
                                <a:sysClr val="windowText" lastClr="000000">
                                  <a:shade val="95000"/>
                                  <a:satMod val="105000"/>
                                </a:sysClr>
                              </a:solidFill>
                              <a:prstDash val="solid"/>
                            </a:ln>
                            <a:effectLst/>
                          </wps:spPr>
                          <wps:bodyPr/>
                        </wps:wsp>
                        <wps:wsp>
                          <wps:cNvPr id="125" name="Straight Connector 125"/>
                          <wps:cNvCnPr/>
                          <wps:spPr>
                            <a:xfrm>
                              <a:off x="1143000" y="813500"/>
                              <a:ext cx="2169160" cy="0"/>
                            </a:xfrm>
                            <a:prstGeom prst="line">
                              <a:avLst/>
                            </a:prstGeom>
                            <a:noFill/>
                            <a:ln w="9525" cap="flat" cmpd="sng" algn="ctr">
                              <a:solidFill>
                                <a:sysClr val="windowText" lastClr="000000">
                                  <a:shade val="95000"/>
                                  <a:satMod val="105000"/>
                                </a:sysClr>
                              </a:solidFill>
                              <a:prstDash val="solid"/>
                            </a:ln>
                            <a:effectLst/>
                          </wps:spPr>
                          <wps:bodyPr/>
                        </wps:wsp>
                        <wps:wsp>
                          <wps:cNvPr id="133" name="Straight Connector 133"/>
                          <wps:cNvCnPr/>
                          <wps:spPr>
                            <a:xfrm flipV="1">
                              <a:off x="3114040" y="513080"/>
                              <a:ext cx="1036320" cy="300420"/>
                            </a:xfrm>
                            <a:prstGeom prst="line">
                              <a:avLst/>
                            </a:prstGeom>
                            <a:noFill/>
                            <a:ln w="9525" cap="flat" cmpd="sng" algn="ctr">
                              <a:solidFill>
                                <a:sysClr val="windowText" lastClr="000000">
                                  <a:shade val="95000"/>
                                  <a:satMod val="105000"/>
                                </a:sysClr>
                              </a:solidFill>
                              <a:prstDash val="solid"/>
                            </a:ln>
                            <a:effectLst/>
                          </wps:spPr>
                          <wps:bodyPr/>
                        </wps:wsp>
                        <wps:wsp>
                          <wps:cNvPr id="137" name="Text Box 137"/>
                          <wps:cNvSpPr txBox="1"/>
                          <wps:spPr>
                            <a:xfrm>
                              <a:off x="4074160" y="320040"/>
                              <a:ext cx="762000" cy="243840"/>
                            </a:xfrm>
                            <a:prstGeom prst="rect">
                              <a:avLst/>
                            </a:prstGeom>
                            <a:noFill/>
                            <a:ln w="6350">
                              <a:noFill/>
                            </a:ln>
                            <a:effectLst/>
                          </wps:spPr>
                          <wps:txbx>
                            <w:txbxContent>
                              <w:p w14:paraId="4F9234ED" w14:textId="77777777" w:rsidR="004060DD" w:rsidRPr="008364F7" w:rsidRDefault="004060DD" w:rsidP="00F17160">
                                <w:pPr>
                                  <w:rPr>
                                    <w:sz w:val="20"/>
                                    <w:szCs w:val="18"/>
                                  </w:rPr>
                                </w:pPr>
                                <w:r w:rsidRPr="008364F7">
                                  <w:rPr>
                                    <w:sz w:val="20"/>
                                    <w:szCs w:val="18"/>
                                  </w:rPr>
                                  <w:t xml:space="preserve">Beaker lid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Straight Connector 138"/>
                          <wps:cNvCnPr/>
                          <wps:spPr>
                            <a:xfrm>
                              <a:off x="2981960" y="1696720"/>
                              <a:ext cx="1132840" cy="259080"/>
                            </a:xfrm>
                            <a:prstGeom prst="line">
                              <a:avLst/>
                            </a:prstGeom>
                            <a:noFill/>
                            <a:ln w="9525" cap="flat" cmpd="sng" algn="ctr">
                              <a:solidFill>
                                <a:sysClr val="windowText" lastClr="000000">
                                  <a:shade val="95000"/>
                                  <a:satMod val="105000"/>
                                </a:sysClr>
                              </a:solidFill>
                              <a:prstDash val="solid"/>
                            </a:ln>
                            <a:effectLst/>
                          </wps:spPr>
                          <wps:bodyPr/>
                        </wps:wsp>
                        <wps:wsp>
                          <wps:cNvPr id="144" name="Text Box 14"/>
                          <wps:cNvSpPr txBox="1"/>
                          <wps:spPr>
                            <a:xfrm>
                              <a:off x="4091412" y="1872266"/>
                              <a:ext cx="1156040" cy="243840"/>
                            </a:xfrm>
                            <a:prstGeom prst="rect">
                              <a:avLst/>
                            </a:prstGeom>
                            <a:noFill/>
                            <a:ln w="6350">
                              <a:noFill/>
                            </a:ln>
                            <a:effectLst/>
                          </wps:spPr>
                          <wps:txbx>
                            <w:txbxContent>
                              <w:p w14:paraId="37053E44"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Insulating material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Connector 145"/>
                          <wps:cNvCnPr/>
                          <wps:spPr>
                            <a:xfrm flipV="1">
                              <a:off x="2677160" y="1122680"/>
                              <a:ext cx="1397000" cy="182880"/>
                            </a:xfrm>
                            <a:prstGeom prst="line">
                              <a:avLst/>
                            </a:prstGeom>
                            <a:noFill/>
                            <a:ln w="9525" cap="flat" cmpd="sng" algn="ctr">
                              <a:solidFill>
                                <a:sysClr val="windowText" lastClr="000000">
                                  <a:shade val="95000"/>
                                  <a:satMod val="105000"/>
                                </a:sysClr>
                              </a:solidFill>
                              <a:prstDash val="solid"/>
                            </a:ln>
                            <a:effectLst/>
                          </wps:spPr>
                          <wps:bodyPr/>
                        </wps:wsp>
                        <wps:wsp>
                          <wps:cNvPr id="146" name="Text Box 14"/>
                          <wps:cNvSpPr txBox="1"/>
                          <wps:spPr>
                            <a:xfrm>
                              <a:off x="4114800" y="967400"/>
                              <a:ext cx="1155700" cy="243840"/>
                            </a:xfrm>
                            <a:prstGeom prst="rect">
                              <a:avLst/>
                            </a:prstGeom>
                            <a:noFill/>
                            <a:ln w="6350">
                              <a:noFill/>
                            </a:ln>
                            <a:effectLst/>
                          </wps:spPr>
                          <wps:txbx>
                            <w:txbxContent>
                              <w:p w14:paraId="5F328C32"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Beaker with water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7" name="Picture 14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251456" y="441960"/>
                              <a:ext cx="292608" cy="1066800"/>
                            </a:xfrm>
                            <a:prstGeom prst="rect">
                              <a:avLst/>
                            </a:prstGeom>
                          </pic:spPr>
                        </pic:pic>
                        <wps:wsp>
                          <wps:cNvPr id="148" name="Straight Connector 148"/>
                          <wps:cNvCnPr/>
                          <wps:spPr>
                            <a:xfrm flipV="1">
                              <a:off x="2453640" y="345440"/>
                              <a:ext cx="660400" cy="218440"/>
                            </a:xfrm>
                            <a:prstGeom prst="line">
                              <a:avLst/>
                            </a:prstGeom>
                            <a:noFill/>
                            <a:ln w="9525" cap="flat" cmpd="sng" algn="ctr">
                              <a:solidFill>
                                <a:sysClr val="windowText" lastClr="000000">
                                  <a:shade val="95000"/>
                                  <a:satMod val="105000"/>
                                </a:sysClr>
                              </a:solidFill>
                              <a:prstDash val="solid"/>
                            </a:ln>
                            <a:effectLst/>
                          </wps:spPr>
                          <wps:bodyPr/>
                        </wps:wsp>
                        <wps:wsp>
                          <wps:cNvPr id="149" name="Text Box 14"/>
                          <wps:cNvSpPr txBox="1"/>
                          <wps:spPr>
                            <a:xfrm>
                              <a:off x="3040040" y="195240"/>
                              <a:ext cx="1034120" cy="246720"/>
                            </a:xfrm>
                            <a:prstGeom prst="rect">
                              <a:avLst/>
                            </a:prstGeom>
                            <a:noFill/>
                            <a:ln w="6350">
                              <a:noFill/>
                            </a:ln>
                            <a:effectLst/>
                          </wps:spPr>
                          <wps:txbx>
                            <w:txbxContent>
                              <w:p w14:paraId="31393DAC"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Thermometer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50" name="Text Box 150"/>
                        <wps:cNvSpPr txBox="1"/>
                        <wps:spPr>
                          <a:xfrm>
                            <a:off x="2397760" y="1619"/>
                            <a:ext cx="1358385" cy="304800"/>
                          </a:xfrm>
                          <a:prstGeom prst="rect">
                            <a:avLst/>
                          </a:prstGeom>
                          <a:noFill/>
                          <a:ln w="6350">
                            <a:noFill/>
                          </a:ln>
                          <a:effectLst/>
                        </wps:spPr>
                        <wps:txbx>
                          <w:txbxContent>
                            <w:p w14:paraId="7BFFAB59" w14:textId="77777777" w:rsidR="004060DD" w:rsidRPr="002D0F2E" w:rsidRDefault="004060DD" w:rsidP="00F17160">
                              <w:pPr>
                                <w:jc w:val="center"/>
                                <w:rPr>
                                  <w:b/>
                                </w:rPr>
                              </w:pPr>
                              <w:r w:rsidRPr="002D0F2E">
                                <w:rPr>
                                  <w:b/>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634460A4" id="Canvas 585" o:spid="_x0000_s1380" editas="canvas" style="position:absolute;left:0;text-align:left;margin-left:20.15pt;margin-top:.3pt;width:6in;height:178.1pt;z-index:251762688;mso-position-horizontal-relative:text;mso-position-vertical-relative:text" coordsize="54864,22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">
                <v:shape id="_x0000_s1381" type="#_x0000_t75" style="position:absolute;width:54864;height:22612;visibility:visible;mso-wrap-style:square">
                  <v:fill o:detectmouseclick="t"/>
                  <v:path o:connecttype="none"/>
                </v:shape>
                <v:group id="Group 67" o:spid="_x0000_s1382" style="position:absolute;left:10871;top:3064;width:41275;height:19208" coordorigin="11430,1952" coordsize="41275,19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Straight Connector 68" o:spid="_x0000_s1383" style="position:absolute;visibility:visible;mso-wrap-style:square" from="16816,8135" to="1681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Straight Connector 69" o:spid="_x0000_s1384" style="position:absolute;visibility:visible;mso-wrap-style:square" from="16816,18224" to="2773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Straight Connector 70" o:spid="_x0000_s1385" style="position:absolute;visibility:visible;mso-wrap-style:square" from="27736,8141" to="27736,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Straight Connector 99" o:spid="_x0000_s1386" style="position:absolute;visibility:visible;mso-wrap-style:square" from="14986,8135" to="14986,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Straight Connector 100" o:spid="_x0000_s1387" style="position:absolute;visibility:visible;mso-wrap-style:square" from="14986,20320" to="29819,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Straight Connector 122" o:spid="_x0000_s1388" style="position:absolute;flip:y;visibility:visible;mso-wrap-style:square" from="29819,8141" to="29819,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Straight Connector 124" o:spid="_x0000_s1389" style="position:absolute;flip:y;visibility:visible;mso-wrap-style:square" from="16816,10261" to="27736,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Straight Connector 125" o:spid="_x0000_s1390" style="position:absolute;visibility:visible;mso-wrap-style:square" from="11430,8135" to="33121,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Straight Connector 133" o:spid="_x0000_s1391" style="position:absolute;flip:y;visibility:visible;mso-wrap-style:square" from="31140,5130" to="41503,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shape id="Text Box 137" o:spid="_x0000_s1392" type="#_x0000_t202" style="position:absolute;left:40741;top:3200;width:762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14:paraId="4F9234ED" w14:textId="77777777" w:rsidR="004060DD" w:rsidRPr="008364F7" w:rsidRDefault="004060DD" w:rsidP="00F17160">
                          <w:pPr>
                            <w:rPr>
                              <w:sz w:val="20"/>
                              <w:szCs w:val="18"/>
                            </w:rPr>
                          </w:pPr>
                          <w:r w:rsidRPr="008364F7">
                            <w:rPr>
                              <w:sz w:val="20"/>
                              <w:szCs w:val="18"/>
                            </w:rPr>
                            <w:t xml:space="preserve">Beaker lid </w:t>
                          </w:r>
                        </w:p>
                      </w:txbxContent>
                    </v:textbox>
                  </v:shape>
                  <v:line id="Straight Connector 138" o:spid="_x0000_s1393" style="position:absolute;visibility:visible;mso-wrap-style:square" from="29819,16967" to="41148,19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shape id="Text Box 14" o:spid="_x0000_s1394" type="#_x0000_t202" style="position:absolute;left:40914;top:18722;width:11560;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37053E44"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Insulating material </w:t>
                          </w:r>
                        </w:p>
                      </w:txbxContent>
                    </v:textbox>
                  </v:shape>
                  <v:line id="Straight Connector 145" o:spid="_x0000_s1395" style="position:absolute;flip:y;visibility:visible;mso-wrap-style:square" from="26771,11226" to="4074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shape id="Text Box 14" o:spid="_x0000_s1396" type="#_x0000_t202" style="position:absolute;left:41148;top:9674;width:1155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OLMUA&#10;AADcAAAADwAAAGRycy9kb3ducmV2LnhtbERPS2vCQBC+F/wPyxR6q5uGKi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44sxQAAANwAAAAPAAAAAAAAAAAAAAAAAJgCAABkcnMv&#10;ZG93bnJldi54bWxQSwUGAAAAAAQABAD1AAAAigMAAAAA&#10;" filled="f" stroked="f" strokeweight=".5pt">
                    <v:textbox>
                      <w:txbxContent>
                        <w:p w14:paraId="5F328C32"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Beaker with water </w:t>
                          </w:r>
                        </w:p>
                      </w:txbxContent>
                    </v:textbox>
                  </v:shape>
                  <v:shape id="Picture 147" o:spid="_x0000_s1397" type="#_x0000_t75" style="position:absolute;left:22514;top:4419;width:2926;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07XBAAAA3AAAAA8AAABkcnMvZG93bnJldi54bWxET0uLwjAQvgv+hzCCN03V1V2qUVSQzcGL&#10;D9jr0My2xWZSmmjrvzcLC97m43vOatPZSjyo8aVjBZNxAoI4c6bkXMH1chh9gfAB2WDlmBQ8ycNm&#10;3e+tMDWu5RM9ziEXMYR9igqKEOpUSp8VZNGPXU0cuV/XWAwRNrk0DbYx3FZymiQLabHk2FBgTfuC&#10;stv5bhXs5jq7TPS316370SYsjjPfHpUaDrrtEkSgLrzF/25t4vyPT/h7Jl4g1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c07XBAAAA3AAAAA8AAAAAAAAAAAAAAAAAnwIA&#10;AGRycy9kb3ducmV2LnhtbFBLBQYAAAAABAAEAPcAAACNAwAAAAA=&#10;">
                    <v:imagedata r:id="rId29" o:title=""/>
                    <v:path arrowok="t"/>
                  </v:shape>
                  <v:line id="Straight Connector 148" o:spid="_x0000_s1398" style="position:absolute;flip:y;visibility:visible;mso-wrap-style:square" from="24536,3454" to="31140,5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shape id="Text Box 14" o:spid="_x0000_s1399" type="#_x0000_t202" style="position:absolute;left:30400;top:1952;width:10341;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14:paraId="31393DAC" w14:textId="77777777" w:rsidR="004060DD" w:rsidRPr="008364F7" w:rsidRDefault="004060DD" w:rsidP="00F17160">
                          <w:pPr>
                            <w:pStyle w:val="NormalWeb"/>
                            <w:spacing w:before="0" w:beforeAutospacing="0" w:after="0" w:afterAutospacing="0"/>
                            <w:rPr>
                              <w:rFonts w:asciiTheme="minorHAnsi" w:hAnsiTheme="minorHAnsi"/>
                              <w:sz w:val="28"/>
                            </w:rPr>
                          </w:pPr>
                          <w:r w:rsidRPr="008364F7">
                            <w:rPr>
                              <w:rFonts w:asciiTheme="minorHAnsi" w:eastAsia="Times New Roman" w:hAnsiTheme="minorHAnsi"/>
                              <w:sz w:val="20"/>
                              <w:szCs w:val="18"/>
                            </w:rPr>
                            <w:t xml:space="preserve">Thermometer  </w:t>
                          </w:r>
                        </w:p>
                      </w:txbxContent>
                    </v:textbox>
                  </v:shape>
                </v:group>
                <v:shape id="Text Box 150" o:spid="_x0000_s1400" type="#_x0000_t202" style="position:absolute;left:23977;top:16;width:1358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14:paraId="7BFFAB59" w14:textId="77777777" w:rsidR="004060DD" w:rsidRPr="002D0F2E" w:rsidRDefault="004060DD" w:rsidP="00F17160">
                        <w:pPr>
                          <w:jc w:val="center"/>
                          <w:rPr>
                            <w:b/>
                          </w:rPr>
                        </w:pPr>
                        <w:r w:rsidRPr="002D0F2E">
                          <w:rPr>
                            <w:b/>
                          </w:rPr>
                          <w:t>Figure 1</w:t>
                        </w:r>
                      </w:p>
                    </w:txbxContent>
                  </v:textbox>
                </v:shape>
              </v:group>
            </w:pict>
          </mc:Fallback>
        </mc:AlternateContent>
      </w:r>
    </w:p>
    <w:p w14:paraId="480DC5E3" w14:textId="0177F5E5" w:rsidR="00F17160" w:rsidRDefault="00F17160" w:rsidP="00F17160">
      <w:pPr>
        <w:ind w:left="426" w:right="-1" w:hanging="426"/>
        <w:rPr>
          <w:rFonts w:cs="Tahoma"/>
          <w:noProof/>
          <w:lang w:eastAsia="en-GB"/>
        </w:rPr>
      </w:pPr>
    </w:p>
    <w:p w14:paraId="536D6005" w14:textId="6C261F82" w:rsidR="00F17160" w:rsidRDefault="00F17160" w:rsidP="00F17160">
      <w:pPr>
        <w:ind w:left="426" w:right="-1" w:hanging="426"/>
        <w:rPr>
          <w:rFonts w:cs="Tahoma"/>
          <w:noProof/>
          <w:lang w:eastAsia="en-GB"/>
        </w:rPr>
      </w:pPr>
    </w:p>
    <w:p w14:paraId="26096F64" w14:textId="45454647" w:rsidR="00F17160" w:rsidRDefault="00F17160" w:rsidP="00F17160">
      <w:pPr>
        <w:ind w:left="426" w:right="-1" w:hanging="426"/>
        <w:rPr>
          <w:rFonts w:cs="Tahoma"/>
          <w:noProof/>
          <w:lang w:eastAsia="en-GB"/>
        </w:rPr>
      </w:pPr>
    </w:p>
    <w:p w14:paraId="5303256B" w14:textId="063E0535" w:rsidR="00F17160" w:rsidRDefault="00F17160" w:rsidP="00F17160">
      <w:pPr>
        <w:ind w:left="426" w:right="-1" w:hanging="426"/>
        <w:rPr>
          <w:rFonts w:cs="Tahoma"/>
          <w:noProof/>
          <w:lang w:eastAsia="en-GB"/>
        </w:rPr>
      </w:pPr>
    </w:p>
    <w:p w14:paraId="3ABF6EC3" w14:textId="77777777" w:rsidR="00F17160" w:rsidRDefault="00F17160" w:rsidP="00F17160">
      <w:pPr>
        <w:ind w:left="426" w:right="-1" w:hanging="426"/>
        <w:rPr>
          <w:rFonts w:cs="Tahoma"/>
          <w:noProof/>
          <w:lang w:eastAsia="en-GB"/>
        </w:rPr>
      </w:pPr>
    </w:p>
    <w:p w14:paraId="5D08F01A" w14:textId="77777777" w:rsidR="00F17160" w:rsidRDefault="00F17160" w:rsidP="00F17160">
      <w:pPr>
        <w:ind w:left="426" w:right="-1" w:hanging="426"/>
        <w:rPr>
          <w:rFonts w:cs="Tahoma"/>
          <w:noProof/>
          <w:lang w:eastAsia="en-GB"/>
        </w:rPr>
      </w:pPr>
    </w:p>
    <w:p w14:paraId="3AEFF74D" w14:textId="3F4947FB" w:rsidR="00F17160" w:rsidRDefault="00F17160" w:rsidP="00F17160">
      <w:pPr>
        <w:ind w:left="426" w:right="-1" w:hanging="426"/>
        <w:rPr>
          <w:rFonts w:cs="Tahoma"/>
          <w:noProof/>
          <w:lang w:eastAsia="en-GB"/>
        </w:rPr>
      </w:pPr>
    </w:p>
    <w:p w14:paraId="22EF275B" w14:textId="77777777" w:rsidR="00F17160" w:rsidRDefault="00F17160" w:rsidP="00F17160">
      <w:pPr>
        <w:ind w:left="426" w:right="-1" w:hanging="426"/>
        <w:rPr>
          <w:rFonts w:cs="Tahoma"/>
          <w:noProof/>
          <w:lang w:eastAsia="en-GB"/>
        </w:rPr>
      </w:pPr>
    </w:p>
    <w:p w14:paraId="4BC5947E" w14:textId="77777777" w:rsidR="00F17160" w:rsidRDefault="00F17160" w:rsidP="00F17160">
      <w:pPr>
        <w:ind w:left="426" w:right="-1" w:hanging="426"/>
        <w:rPr>
          <w:rFonts w:cs="Tahoma"/>
          <w:noProof/>
          <w:lang w:eastAsia="en-GB"/>
        </w:rPr>
      </w:pPr>
    </w:p>
    <w:p w14:paraId="75DE75B8" w14:textId="77777777" w:rsidR="00F17160" w:rsidRDefault="00F17160" w:rsidP="00F17160">
      <w:pPr>
        <w:ind w:left="426" w:right="-1" w:hanging="426"/>
        <w:rPr>
          <w:rFonts w:cs="Tahoma"/>
          <w:noProof/>
          <w:lang w:eastAsia="en-GB"/>
        </w:rPr>
      </w:pPr>
    </w:p>
    <w:p w14:paraId="72570CC6" w14:textId="77777777" w:rsidR="00F17160" w:rsidRDefault="00F17160" w:rsidP="00F17160">
      <w:pPr>
        <w:ind w:left="426" w:right="-1" w:hanging="426"/>
        <w:rPr>
          <w:rFonts w:cs="Tahoma"/>
          <w:noProof/>
          <w:lang w:eastAsia="en-GB"/>
        </w:rPr>
      </w:pPr>
    </w:p>
    <w:p w14:paraId="10920EBB" w14:textId="77777777" w:rsidR="00F17160" w:rsidRDefault="00F17160" w:rsidP="00F17160">
      <w:pPr>
        <w:ind w:left="426" w:right="-1" w:hanging="426"/>
        <w:rPr>
          <w:rFonts w:cs="Tahoma"/>
          <w:noProof/>
          <w:lang w:eastAsia="en-GB"/>
        </w:rPr>
      </w:pPr>
    </w:p>
    <w:p w14:paraId="4E4BC6B8" w14:textId="77777777" w:rsidR="00F17160" w:rsidRDefault="00F17160" w:rsidP="00F17160">
      <w:pPr>
        <w:ind w:left="426" w:right="-1" w:hanging="426"/>
        <w:rPr>
          <w:rFonts w:cs="Tahoma"/>
          <w:noProof/>
          <w:lang w:eastAsia="en-GB"/>
        </w:rPr>
      </w:pPr>
    </w:p>
    <w:p w14:paraId="0A052435" w14:textId="77777777" w:rsidR="00536AA3" w:rsidRPr="002C1C22" w:rsidRDefault="00536AA3" w:rsidP="00536AA3">
      <w:pPr>
        <w:pStyle w:val="ListParagraph"/>
        <w:ind w:left="426"/>
        <w:rPr>
          <w:rFonts w:cs="Tahoma"/>
        </w:rPr>
      </w:pPr>
    </w:p>
    <w:p w14:paraId="2163F644" w14:textId="77777777" w:rsidR="00AB1A44" w:rsidRDefault="00AB1A44">
      <w:pPr>
        <w:rPr>
          <w:rFonts w:cs="Tahoma"/>
        </w:rPr>
      </w:pPr>
      <w:r>
        <w:rPr>
          <w:rFonts w:cs="Tahoma"/>
        </w:rPr>
        <w:br w:type="page"/>
      </w:r>
    </w:p>
    <w:p w14:paraId="024ABC55" w14:textId="2F927A20" w:rsidR="00536AA3" w:rsidRDefault="00536AA3" w:rsidP="00536AA3">
      <w:pPr>
        <w:pStyle w:val="ListParagraph"/>
        <w:ind w:left="426"/>
        <w:rPr>
          <w:rFonts w:cs="Tahoma"/>
        </w:rPr>
      </w:pPr>
      <w:r w:rsidRPr="002C1C22">
        <w:rPr>
          <w:rFonts w:cs="Tahoma"/>
        </w:rPr>
        <w:lastRenderedPageBreak/>
        <w:t>The student uses boiling water to fill the beaker.</w:t>
      </w:r>
    </w:p>
    <w:p w14:paraId="12EB63F9" w14:textId="77777777" w:rsidR="00AB1A44" w:rsidRPr="002C1C22" w:rsidRDefault="00AB1A44" w:rsidP="00536AA3">
      <w:pPr>
        <w:pStyle w:val="ListParagraph"/>
        <w:ind w:left="426"/>
        <w:rPr>
          <w:rFonts w:cs="Tahoma"/>
        </w:rPr>
      </w:pPr>
    </w:p>
    <w:p w14:paraId="749A8173" w14:textId="77777777" w:rsidR="00536AA3" w:rsidRPr="002C1C22" w:rsidRDefault="00536AA3" w:rsidP="00536AA3">
      <w:pPr>
        <w:pStyle w:val="ListParagraph"/>
        <w:ind w:left="426" w:right="849"/>
        <w:rPr>
          <w:rFonts w:cs="Tahoma"/>
        </w:rPr>
      </w:pPr>
      <w:r w:rsidRPr="002C1C22">
        <w:rPr>
          <w:rFonts w:cs="Tahoma"/>
        </w:rPr>
        <w:t xml:space="preserve">The student covers the beaker with an insulating material and uses a thermometer to measure the decrease in temperature over a given time.  </w:t>
      </w:r>
    </w:p>
    <w:p w14:paraId="66650FFA" w14:textId="77777777" w:rsidR="00536AA3" w:rsidRPr="002C1C22" w:rsidRDefault="00536AA3" w:rsidP="00536AA3">
      <w:pPr>
        <w:pStyle w:val="ListParagraph"/>
        <w:ind w:left="426"/>
        <w:rPr>
          <w:rFonts w:cs="Tahoma"/>
        </w:rPr>
      </w:pPr>
    </w:p>
    <w:p w14:paraId="4E22DA70" w14:textId="77777777" w:rsidR="00536AA3" w:rsidRPr="002C1C22" w:rsidRDefault="00536AA3" w:rsidP="00536AA3">
      <w:pPr>
        <w:pStyle w:val="ListParagraph"/>
        <w:ind w:left="426" w:right="849"/>
        <w:rPr>
          <w:rFonts w:cs="Tahoma"/>
        </w:rPr>
      </w:pPr>
      <w:r w:rsidRPr="002C1C22">
        <w:rPr>
          <w:rFonts w:cs="Tahoma"/>
        </w:rPr>
        <w:t>The student repeats the experiment to compare different insulating materials.</w:t>
      </w:r>
    </w:p>
    <w:p w14:paraId="680ECAD8" w14:textId="2F35C965" w:rsidR="00536AA3" w:rsidRPr="002C1C22" w:rsidRDefault="00536AA3" w:rsidP="00F8326B">
      <w:pPr>
        <w:tabs>
          <w:tab w:val="right" w:pos="10205"/>
        </w:tabs>
        <w:spacing w:before="120"/>
        <w:ind w:left="851" w:hanging="425"/>
        <w:rPr>
          <w:rFonts w:ascii="Calibri" w:hAnsi="Calibri"/>
          <w:i/>
          <w:sz w:val="20"/>
          <w:szCs w:val="20"/>
        </w:rPr>
      </w:pPr>
      <w:r w:rsidRPr="002C1C22">
        <w:rPr>
          <w:rFonts w:cs="Tahoma"/>
        </w:rPr>
        <w:t>a)</w:t>
      </w:r>
      <w:r w:rsidRPr="002C1C22">
        <w:rPr>
          <w:rFonts w:cs="Tahoma"/>
        </w:rPr>
        <w:tab/>
        <w:t>State two variables that the student should control during the experiment.</w:t>
      </w:r>
      <w:r w:rsidRPr="002C1C22">
        <w:rPr>
          <w:rFonts w:ascii="Calibri" w:hAnsi="Calibri"/>
          <w:sz w:val="20"/>
          <w:szCs w:val="20"/>
        </w:rPr>
        <w:tab/>
      </w:r>
      <w:r w:rsidRPr="002C1C22">
        <w:rPr>
          <w:rFonts w:ascii="Calibri" w:hAnsi="Calibri"/>
          <w:i/>
          <w:sz w:val="20"/>
          <w:szCs w:val="20"/>
        </w:rPr>
        <w:t>2 marks</w:t>
      </w:r>
    </w:p>
    <w:p w14:paraId="3D7BE1FC" w14:textId="77777777" w:rsidR="00F8326B" w:rsidRDefault="00F8326B" w:rsidP="00536AA3">
      <w:pPr>
        <w:tabs>
          <w:tab w:val="right" w:pos="10205"/>
        </w:tabs>
        <w:ind w:left="426"/>
        <w:rPr>
          <w:rFonts w:cs="Tahoma"/>
        </w:rPr>
      </w:pPr>
    </w:p>
    <w:p w14:paraId="07A2A2B5" w14:textId="77777777" w:rsidR="00536AA3" w:rsidRPr="002C1C22" w:rsidRDefault="00536AA3" w:rsidP="00536AA3">
      <w:pPr>
        <w:tabs>
          <w:tab w:val="right" w:pos="10205"/>
        </w:tabs>
        <w:ind w:left="426"/>
        <w:rPr>
          <w:rFonts w:cs="Tahoma"/>
        </w:rPr>
      </w:pPr>
      <w:r w:rsidRPr="002C1C22">
        <w:rPr>
          <w:rFonts w:cs="Tahoma"/>
        </w:rPr>
        <w:t>The student only takes one set of measurements for each material.</w:t>
      </w:r>
    </w:p>
    <w:p w14:paraId="564A06B8" w14:textId="21639DE5" w:rsidR="00536AA3" w:rsidRPr="002C1C22" w:rsidRDefault="00536AA3" w:rsidP="00F8326B">
      <w:pPr>
        <w:tabs>
          <w:tab w:val="right" w:pos="10205"/>
        </w:tabs>
        <w:spacing w:before="120"/>
        <w:ind w:left="851" w:hanging="425"/>
        <w:rPr>
          <w:rFonts w:ascii="Calibri" w:hAnsi="Calibri"/>
          <w:sz w:val="20"/>
          <w:szCs w:val="20"/>
        </w:rPr>
      </w:pPr>
      <w:r w:rsidRPr="002C1C22">
        <w:rPr>
          <w:rFonts w:cs="Tahoma"/>
        </w:rPr>
        <w:t>b)</w:t>
      </w:r>
      <w:r w:rsidRPr="002C1C22">
        <w:rPr>
          <w:rFonts w:cs="Tahoma"/>
        </w:rPr>
        <w:tab/>
        <w:t>Explain a problem this may cause with the student’s results.</w:t>
      </w:r>
      <w:r w:rsidRPr="002C1C22">
        <w:rPr>
          <w:rFonts w:cs="Tahoma"/>
        </w:rPr>
        <w:tab/>
      </w:r>
      <w:r w:rsidRPr="002C1C22">
        <w:rPr>
          <w:rFonts w:ascii="Calibri" w:hAnsi="Calibri"/>
          <w:i/>
          <w:sz w:val="20"/>
          <w:szCs w:val="20"/>
        </w:rPr>
        <w:t>1 mark</w:t>
      </w:r>
    </w:p>
    <w:p w14:paraId="70F0A804" w14:textId="77777777" w:rsidR="00536AA3" w:rsidRPr="002C1C22" w:rsidRDefault="00536AA3" w:rsidP="00536AA3">
      <w:pPr>
        <w:widowControl w:val="0"/>
        <w:tabs>
          <w:tab w:val="right" w:pos="10205"/>
        </w:tabs>
        <w:jc w:val="right"/>
        <w:rPr>
          <w:rFonts w:ascii="Calibri" w:hAnsi="Calibri"/>
          <w:b/>
          <w:i/>
          <w:szCs w:val="20"/>
        </w:rPr>
      </w:pPr>
    </w:p>
    <w:p w14:paraId="5B6AA63A" w14:textId="77777777" w:rsidR="00536AA3" w:rsidRPr="002C1C22" w:rsidRDefault="00536AA3" w:rsidP="00536AA3">
      <w:pPr>
        <w:ind w:left="426"/>
        <w:rPr>
          <w:rFonts w:cs="Tahoma"/>
        </w:rPr>
      </w:pPr>
      <w:r w:rsidRPr="002C1C22">
        <w:rPr>
          <w:rFonts w:cs="Tahoma"/>
        </w:rPr>
        <w:t>The graph of a second student, who takes a range of measurements for each material, is displayed below.</w:t>
      </w:r>
    </w:p>
    <w:p w14:paraId="2577D3D1" w14:textId="77777777" w:rsidR="00536AA3" w:rsidRPr="002C1C22" w:rsidRDefault="00536AA3" w:rsidP="00536AA3">
      <w:pPr>
        <w:ind w:left="720"/>
        <w:rPr>
          <w:rFonts w:cs="Tahoma"/>
        </w:rPr>
      </w:pPr>
      <w:r w:rsidRPr="002C1C22">
        <w:rPr>
          <w:noProof/>
          <w:lang w:eastAsia="en-GB"/>
        </w:rPr>
        <mc:AlternateContent>
          <mc:Choice Requires="wpc">
            <w:drawing>
              <wp:inline distT="0" distB="0" distL="0" distR="0" wp14:anchorId="0999A48D" wp14:editId="77748F95">
                <wp:extent cx="5943600" cy="3612570"/>
                <wp:effectExtent l="0" t="0" r="0" b="0"/>
                <wp:docPr id="586" name="Canvas 5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1" name="Group 151"/>
                        <wpg:cNvGrpSpPr/>
                        <wpg:grpSpPr>
                          <a:xfrm>
                            <a:off x="473195" y="136247"/>
                            <a:ext cx="5251330" cy="3318180"/>
                            <a:chOff x="473195" y="399717"/>
                            <a:chExt cx="5251330" cy="3318180"/>
                          </a:xfrm>
                        </wpg:grpSpPr>
                        <wpg:grpSp>
                          <wpg:cNvPr id="152" name="Group 152"/>
                          <wpg:cNvGrpSpPr/>
                          <wpg:grpSpPr>
                            <a:xfrm>
                              <a:off x="473195" y="399717"/>
                              <a:ext cx="5251330" cy="3318180"/>
                              <a:chOff x="473195" y="113967"/>
                              <a:chExt cx="5251330" cy="3318180"/>
                            </a:xfrm>
                          </wpg:grpSpPr>
                          <wpg:grpSp>
                            <wpg:cNvPr id="153" name="Group 153"/>
                            <wpg:cNvGrpSpPr/>
                            <wpg:grpSpPr>
                              <a:xfrm>
                                <a:off x="473195" y="113967"/>
                                <a:ext cx="5251330" cy="3285056"/>
                                <a:chOff x="473195" y="113967"/>
                                <a:chExt cx="5251330" cy="3285056"/>
                              </a:xfrm>
                            </wpg:grpSpPr>
                            <wps:wsp>
                              <wps:cNvPr id="154" name="Straight Arrow Connector 154"/>
                              <wps:cNvCnPr/>
                              <wps:spPr>
                                <a:xfrm flipV="1">
                                  <a:off x="975814" y="391093"/>
                                  <a:ext cx="0" cy="2709081"/>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55" name="Straight Arrow Connector 155"/>
                              <wps:cNvCnPr/>
                              <wps:spPr>
                                <a:xfrm>
                                  <a:off x="975814" y="3100174"/>
                                  <a:ext cx="448329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156" name="Text Box 156"/>
                              <wps:cNvSpPr txBox="1"/>
                              <wps:spPr>
                                <a:xfrm>
                                  <a:off x="473195" y="113967"/>
                                  <a:ext cx="1165824"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82F00" w14:textId="77777777" w:rsidR="004060DD" w:rsidRPr="002D0F2E" w:rsidRDefault="004060DD" w:rsidP="00536AA3">
                                    <w:pPr>
                                      <w:rPr>
                                        <w:b/>
                                        <w:szCs w:val="18"/>
                                      </w:rPr>
                                    </w:pPr>
                                    <w:r w:rsidRPr="002D0F2E">
                                      <w:rPr>
                                        <w:b/>
                                        <w:szCs w:val="18"/>
                                      </w:rPr>
                                      <w:t>Temperature/°</w:t>
                                    </w:r>
                                    <w:r>
                                      <w:rPr>
                                        <w:b/>
                                        <w:szCs w:val="18"/>
                                      </w:rPr>
                                      <w:t>C</w:t>
                                    </w:r>
                                    <w:r w:rsidRPr="002D0F2E">
                                      <w:rPr>
                                        <w:b/>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4"/>
                              <wps:cNvSpPr txBox="1"/>
                              <wps:spPr>
                                <a:xfrm>
                                  <a:off x="4809150" y="3113273"/>
                                  <a:ext cx="9153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89920" w14:textId="77777777" w:rsidR="004060DD" w:rsidRPr="002D0F2E" w:rsidRDefault="004060DD" w:rsidP="00536AA3">
                                    <w:pPr>
                                      <w:pStyle w:val="NormalWeb"/>
                                      <w:spacing w:before="0" w:beforeAutospacing="0" w:after="0" w:afterAutospacing="0"/>
                                      <w:rPr>
                                        <w:rFonts w:asciiTheme="minorHAnsi" w:hAnsiTheme="minorHAnsi"/>
                                        <w:b/>
                                        <w:sz w:val="32"/>
                                      </w:rPr>
                                    </w:pPr>
                                    <w:r w:rsidRPr="002D0F2E">
                                      <w:rPr>
                                        <w:rFonts w:asciiTheme="minorHAnsi" w:eastAsia="Times New Roman" w:hAnsiTheme="minorHAnsi"/>
                                        <w:b/>
                                        <w:sz w:val="22"/>
                                        <w:szCs w:val="18"/>
                                      </w:rPr>
                                      <w:t>Time/s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Freeform 159"/>
                              <wps:cNvSpPr/>
                              <wps:spPr>
                                <a:xfrm>
                                  <a:off x="981075" y="828675"/>
                                  <a:ext cx="2943225" cy="2038350"/>
                                </a:xfrm>
                                <a:custGeom>
                                  <a:avLst/>
                                  <a:gdLst>
                                    <a:gd name="connsiteX0" fmla="*/ 0 w 2943225"/>
                                    <a:gd name="connsiteY0" fmla="*/ 0 h 2038350"/>
                                    <a:gd name="connsiteX1" fmla="*/ 1181100 w 2943225"/>
                                    <a:gd name="connsiteY1" fmla="*/ 1362075 h 2038350"/>
                                    <a:gd name="connsiteX2" fmla="*/ 2943225 w 2943225"/>
                                    <a:gd name="connsiteY2" fmla="*/ 2038350 h 2038350"/>
                                  </a:gdLst>
                                  <a:ahLst/>
                                  <a:cxnLst>
                                    <a:cxn ang="0">
                                      <a:pos x="connsiteX0" y="connsiteY0"/>
                                    </a:cxn>
                                    <a:cxn ang="0">
                                      <a:pos x="connsiteX1" y="connsiteY1"/>
                                    </a:cxn>
                                    <a:cxn ang="0">
                                      <a:pos x="connsiteX2" y="connsiteY2"/>
                                    </a:cxn>
                                  </a:cxnLst>
                                  <a:rect l="l" t="t" r="r" b="b"/>
                                  <a:pathLst>
                                    <a:path w="2943225" h="2038350">
                                      <a:moveTo>
                                        <a:pt x="0" y="0"/>
                                      </a:moveTo>
                                      <a:cubicBezTo>
                                        <a:pt x="345281" y="511175"/>
                                        <a:pt x="690563" y="1022350"/>
                                        <a:pt x="1181100" y="1362075"/>
                                      </a:cubicBezTo>
                                      <a:cubicBezTo>
                                        <a:pt x="1671638" y="1701800"/>
                                        <a:pt x="2307431" y="1870075"/>
                                        <a:pt x="2943225" y="20383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Freeform 1536"/>
                              <wps:cNvSpPr/>
                              <wps:spPr>
                                <a:xfrm>
                                  <a:off x="971550" y="819150"/>
                                  <a:ext cx="2952749" cy="2162175"/>
                                </a:xfrm>
                                <a:custGeom>
                                  <a:avLst/>
                                  <a:gdLst>
                                    <a:gd name="connsiteX0" fmla="*/ 0 w 2790825"/>
                                    <a:gd name="connsiteY0" fmla="*/ 0 h 2409825"/>
                                    <a:gd name="connsiteX1" fmla="*/ 1057275 w 2790825"/>
                                    <a:gd name="connsiteY1" fmla="*/ 1981200 h 2409825"/>
                                    <a:gd name="connsiteX2" fmla="*/ 2790825 w 2790825"/>
                                    <a:gd name="connsiteY2" fmla="*/ 2409825 h 2409825"/>
                                  </a:gdLst>
                                  <a:ahLst/>
                                  <a:cxnLst>
                                    <a:cxn ang="0">
                                      <a:pos x="connsiteX0" y="connsiteY0"/>
                                    </a:cxn>
                                    <a:cxn ang="0">
                                      <a:pos x="connsiteX1" y="connsiteY1"/>
                                    </a:cxn>
                                    <a:cxn ang="0">
                                      <a:pos x="connsiteX2" y="connsiteY2"/>
                                    </a:cxn>
                                  </a:cxnLst>
                                  <a:rect l="l" t="t" r="r" b="b"/>
                                  <a:pathLst>
                                    <a:path w="2790825" h="2409825">
                                      <a:moveTo>
                                        <a:pt x="0" y="0"/>
                                      </a:moveTo>
                                      <a:cubicBezTo>
                                        <a:pt x="296069" y="789781"/>
                                        <a:pt x="592138" y="1579563"/>
                                        <a:pt x="1057275" y="1981200"/>
                                      </a:cubicBezTo>
                                      <a:cubicBezTo>
                                        <a:pt x="1522412" y="2382837"/>
                                        <a:pt x="2156618" y="2396331"/>
                                        <a:pt x="2790825" y="2409825"/>
                                      </a:cubicBezTo>
                                    </a:path>
                                  </a:pathLst>
                                </a:cu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7" name="Freeform 1537"/>
                              <wps:cNvSpPr/>
                              <wps:spPr>
                                <a:xfrm>
                                  <a:off x="981075" y="819150"/>
                                  <a:ext cx="2895600" cy="1781175"/>
                                </a:xfrm>
                                <a:custGeom>
                                  <a:avLst/>
                                  <a:gdLst>
                                    <a:gd name="connsiteX0" fmla="*/ 0 w 2895600"/>
                                    <a:gd name="connsiteY0" fmla="*/ 0 h 1781175"/>
                                    <a:gd name="connsiteX1" fmla="*/ 1295400 w 2895600"/>
                                    <a:gd name="connsiteY1" fmla="*/ 1219200 h 1781175"/>
                                    <a:gd name="connsiteX2" fmla="*/ 2895600 w 2895600"/>
                                    <a:gd name="connsiteY2" fmla="*/ 1781175 h 1781175"/>
                                  </a:gdLst>
                                  <a:ahLst/>
                                  <a:cxnLst>
                                    <a:cxn ang="0">
                                      <a:pos x="connsiteX0" y="connsiteY0"/>
                                    </a:cxn>
                                    <a:cxn ang="0">
                                      <a:pos x="connsiteX1" y="connsiteY1"/>
                                    </a:cxn>
                                    <a:cxn ang="0">
                                      <a:pos x="connsiteX2" y="connsiteY2"/>
                                    </a:cxn>
                                  </a:cxnLst>
                                  <a:rect l="l" t="t" r="r" b="b"/>
                                  <a:pathLst>
                                    <a:path w="2895600" h="1781175">
                                      <a:moveTo>
                                        <a:pt x="0" y="0"/>
                                      </a:moveTo>
                                      <a:cubicBezTo>
                                        <a:pt x="406400" y="461168"/>
                                        <a:pt x="812800" y="922337"/>
                                        <a:pt x="1295400" y="1219200"/>
                                      </a:cubicBezTo>
                                      <a:cubicBezTo>
                                        <a:pt x="1778000" y="1516063"/>
                                        <a:pt x="2336800" y="1648619"/>
                                        <a:pt x="2895600" y="1781175"/>
                                      </a:cubicBezTo>
                                    </a:path>
                                  </a:pathLst>
                                </a:custGeom>
                                <a:ln>
                                  <a:prstDash val="sys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8" name="Text Box 1538"/>
                            <wps:cNvSpPr txBox="1"/>
                            <wps:spPr>
                              <a:xfrm>
                                <a:off x="581025" y="695333"/>
                                <a:ext cx="600075" cy="295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1734E" w14:textId="77777777" w:rsidR="004060DD" w:rsidRPr="002D0F2E" w:rsidRDefault="004060DD" w:rsidP="00536AA3">
                                  <w:pPr>
                                    <w:rPr>
                                      <w:szCs w:val="18"/>
                                    </w:rPr>
                                  </w:pPr>
                                  <w:r w:rsidRPr="002D0F2E">
                                    <w:rPr>
                                      <w:szCs w:val="1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9" name="Text Box 31"/>
                            <wps:cNvSpPr txBox="1"/>
                            <wps:spPr>
                              <a:xfrm>
                                <a:off x="3732825" y="3137507"/>
                                <a:ext cx="60007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C2668" w14:textId="77777777" w:rsidR="004060DD" w:rsidRPr="002D0F2E" w:rsidRDefault="004060DD" w:rsidP="00536AA3">
                                  <w:pPr>
                                    <w:pStyle w:val="NormalWeb"/>
                                    <w:spacing w:before="0" w:beforeAutospacing="0" w:after="0" w:afterAutospacing="0"/>
                                    <w:rPr>
                                      <w:rFonts w:asciiTheme="minorHAnsi" w:hAnsiTheme="minorHAnsi"/>
                                      <w:sz w:val="28"/>
                                    </w:rPr>
                                  </w:pPr>
                                  <w:r w:rsidRPr="002D0F2E">
                                    <w:rPr>
                                      <w:rFonts w:asciiTheme="minorHAnsi" w:eastAsia="Times New Roman" w:hAnsiTheme="minorHAnsi"/>
                                      <w:sz w:val="22"/>
                                      <w:szCs w:val="18"/>
                                    </w:rPr>
                                    <w:t>500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540" name="Group 1540"/>
                          <wpg:cNvGrpSpPr/>
                          <wpg:grpSpPr>
                            <a:xfrm>
                              <a:off x="3503220" y="454853"/>
                              <a:ext cx="1791749" cy="926042"/>
                              <a:chOff x="3674670" y="434667"/>
                              <a:chExt cx="1791749" cy="926042"/>
                            </a:xfrm>
                          </wpg:grpSpPr>
                          <wps:wsp>
                            <wps:cNvPr id="1541" name="Text Box 1541"/>
                            <wps:cNvSpPr txBox="1"/>
                            <wps:spPr>
                              <a:xfrm>
                                <a:off x="3674670" y="513820"/>
                                <a:ext cx="1784433" cy="8468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1B898" w14:textId="77777777" w:rsidR="004060DD" w:rsidRPr="002D0F2E" w:rsidRDefault="004060DD" w:rsidP="00536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2" name="Text Box 1542"/>
                            <wps:cNvSpPr txBox="1"/>
                            <wps:spPr>
                              <a:xfrm>
                                <a:off x="3799544" y="434667"/>
                                <a:ext cx="1666875" cy="8650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3859C" w14:textId="77777777" w:rsidR="004060DD" w:rsidRPr="002D0F2E" w:rsidRDefault="004060DD" w:rsidP="00536AA3"/>
                                <w:p w14:paraId="18D95437" w14:textId="77777777" w:rsidR="004060DD" w:rsidRPr="002D0F2E" w:rsidRDefault="004060DD" w:rsidP="00536AA3">
                                  <w:pPr>
                                    <w:spacing w:line="276" w:lineRule="auto"/>
                                  </w:pPr>
                                  <w:r w:rsidRPr="002D0F2E">
                                    <w:t>Material 1</w:t>
                                  </w:r>
                                  <w:r w:rsidRPr="002D0F2E">
                                    <w:tab/>
                                  </w:r>
                                </w:p>
                                <w:p w14:paraId="648091B4" w14:textId="77777777" w:rsidR="004060DD" w:rsidRPr="002D0F2E" w:rsidRDefault="004060DD" w:rsidP="00536AA3">
                                  <w:pPr>
                                    <w:spacing w:line="276" w:lineRule="auto"/>
                                  </w:pPr>
                                  <w:r w:rsidRPr="002D0F2E">
                                    <w:t>Material 2</w:t>
                                  </w:r>
                                </w:p>
                                <w:p w14:paraId="33628A6C" w14:textId="77777777" w:rsidR="004060DD" w:rsidRPr="002D0F2E" w:rsidRDefault="004060DD" w:rsidP="00536AA3">
                                  <w:pPr>
                                    <w:spacing w:line="276" w:lineRule="auto"/>
                                  </w:pPr>
                                  <w:r w:rsidRPr="002D0F2E">
                                    <w:t>Material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3" name="Straight Connector 1543"/>
                          <wps:cNvCnPr/>
                          <wps:spPr>
                            <a:xfrm>
                              <a:off x="4591050" y="733425"/>
                              <a:ext cx="504825" cy="0"/>
                            </a:xfrm>
                            <a:prstGeom prst="line">
                              <a:avLst/>
                            </a:prstGeom>
                          </wps:spPr>
                          <wps:style>
                            <a:lnRef idx="1">
                              <a:schemeClr val="dk1"/>
                            </a:lnRef>
                            <a:fillRef idx="0">
                              <a:schemeClr val="dk1"/>
                            </a:fillRef>
                            <a:effectRef idx="0">
                              <a:schemeClr val="dk1"/>
                            </a:effectRef>
                            <a:fontRef idx="minor">
                              <a:schemeClr val="tx1"/>
                            </a:fontRef>
                          </wps:style>
                          <wps:bodyPr/>
                        </wps:wsp>
                        <wps:wsp>
                          <wps:cNvPr id="1544" name="Straight Connector 1544"/>
                          <wps:cNvCnPr/>
                          <wps:spPr>
                            <a:xfrm>
                              <a:off x="4609125" y="951533"/>
                              <a:ext cx="504825" cy="0"/>
                            </a:xfrm>
                            <a:prstGeom prst="line">
                              <a:avLst/>
                            </a:prstGeom>
                            <a:noFill/>
                            <a:ln w="9525" cap="flat" cmpd="sng" algn="ctr">
                              <a:solidFill>
                                <a:sysClr val="windowText" lastClr="000000">
                                  <a:shade val="95000"/>
                                  <a:satMod val="105000"/>
                                </a:sysClr>
                              </a:solidFill>
                              <a:prstDash val="dash"/>
                            </a:ln>
                            <a:effectLst/>
                          </wps:spPr>
                          <wps:style>
                            <a:lnRef idx="1">
                              <a:schemeClr val="dk1"/>
                            </a:lnRef>
                            <a:fillRef idx="0">
                              <a:schemeClr val="dk1"/>
                            </a:fillRef>
                            <a:effectRef idx="0">
                              <a:schemeClr val="dk1"/>
                            </a:effectRef>
                            <a:fontRef idx="minor">
                              <a:schemeClr val="tx1"/>
                            </a:fontRef>
                          </wps:style>
                          <wps:bodyPr/>
                        </wps:wsp>
                        <wps:wsp>
                          <wps:cNvPr id="1545" name="Straight Connector 1545"/>
                          <wps:cNvCnPr/>
                          <wps:spPr>
                            <a:xfrm>
                              <a:off x="4609125" y="1197905"/>
                              <a:ext cx="504825" cy="0"/>
                            </a:xfrm>
                            <a:prstGeom prst="line">
                              <a:avLst/>
                            </a:prstGeom>
                            <a:noFill/>
                            <a:ln w="9525" cap="flat" cmpd="sng" algn="ctr">
                              <a:solidFill>
                                <a:sysClr val="windowText" lastClr="000000">
                                  <a:shade val="95000"/>
                                  <a:satMod val="105000"/>
                                </a:sysClr>
                              </a:solidFill>
                              <a:prstDash val="sysDash"/>
                            </a:ln>
                            <a:effectLst/>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999A48D" id="Canvas 586" o:spid="_x0000_s1401" editas="canvas" style="width:468pt;height:284.45pt;mso-position-horizontal-relative:char;mso-position-vertical-relative:line" coordsize="59436,3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">
                <v:shape id="_x0000_s1402" type="#_x0000_t75" style="position:absolute;width:59436;height:36125;visibility:visible;mso-wrap-style:square">
                  <v:fill o:detectmouseclick="t"/>
                  <v:path o:connecttype="none"/>
                </v:shape>
                <v:group id="Group 151" o:spid="_x0000_s1403" style="position:absolute;left:4731;top:1362;width:52514;height:33182" coordorigin="4731,3997" coordsize="52513,3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52" o:spid="_x0000_s1404" style="position:absolute;left:4731;top:3997;width:52514;height:33181" coordorigin="4731,1139" coordsize="52513,3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153" o:spid="_x0000_s1405" style="position:absolute;left:4731;top:1139;width:52514;height:32851" coordorigin="4731,1139" coordsize="52513,3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Straight Arrow Connector 154" o:spid="_x0000_s1406" type="#_x0000_t32" style="position:absolute;left:9758;top:3910;width:0;height:270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s6cAAAADcAAAADwAAAGRycy9kb3ducmV2LnhtbERPTWsCMRC9F/wPYYTeamK1RVajSGGt&#10;R6vS87AZN4ubybqJuv57Iwje5vE+Z7boXC0u1IbKs4bhQIEgLrypuNSw3+UfExAhIhusPZOGGwVY&#10;zHtvM8yMv/IfXbaxFCmEQ4YabIxNJmUoLDkMA98QJ+7gW4cxwbaUpsVrCne1/FTqWzqsODVYbOjH&#10;UnHcnp2G/9+h7cq1sqPzabxTq00eaJ9r/d7vllMQkbr4Ej/da5Pmf43h8Uy6QM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iLOnAAAAA3AAAAA8AAAAAAAAAAAAAAAAA&#10;oQIAAGRycy9kb3ducmV2LnhtbFBLBQYAAAAABAAEAPkAAACOAwAAAAA=&#10;" strokeweight="1.5pt">
                        <v:stroke endarrow="open"/>
                      </v:shape>
                      <v:shape id="Straight Arrow Connector 155" o:spid="_x0000_s1407" type="#_x0000_t32" style="position:absolute;left:9758;top:31001;width:448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l4cIAAADcAAAADwAAAGRycy9kb3ducmV2LnhtbERPzWqDQBC+F/IOyxR6KXVNwRBs1lBC&#10;A0rwkLQPMLgTlbizxt2qeftsoNDbfHy/s9nOphMjDa61rGAZxSCIK6tbrhX8fO/f1iCcR9bYWSYF&#10;N3KwzRZPG0y1nfhI48nXIoSwS1FB432fSumqhgy6yPbEgTvbwaAPcKilHnAK4aaT73G8kgZbDg0N&#10;9rRrqLqcfo2CdVkkh+p1p7+oLKzMiyVd951SL8/z5wcIT7P/F/+5cx3mJwk8ng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Sl4cIAAADcAAAADwAAAAAAAAAAAAAA&#10;AAChAgAAZHJzL2Rvd25yZXYueG1sUEsFBgAAAAAEAAQA+QAAAJADAAAAAA==&#10;" strokeweight="1.5pt">
                        <v:stroke endarrow="open"/>
                      </v:shape>
                      <v:shape id="Text Box 156" o:spid="_x0000_s1408" type="#_x0000_t202" style="position:absolute;left:4731;top:1139;width:116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14:paraId="2C082F00" w14:textId="77777777" w:rsidR="004060DD" w:rsidRPr="002D0F2E" w:rsidRDefault="004060DD" w:rsidP="00536AA3">
                              <w:pPr>
                                <w:rPr>
                                  <w:b/>
                                  <w:szCs w:val="18"/>
                                </w:rPr>
                              </w:pPr>
                              <w:r w:rsidRPr="002D0F2E">
                                <w:rPr>
                                  <w:b/>
                                  <w:szCs w:val="18"/>
                                </w:rPr>
                                <w:t>Temperature/°</w:t>
                              </w:r>
                              <w:r>
                                <w:rPr>
                                  <w:b/>
                                  <w:szCs w:val="18"/>
                                </w:rPr>
                                <w:t>C</w:t>
                              </w:r>
                              <w:r w:rsidRPr="002D0F2E">
                                <w:rPr>
                                  <w:b/>
                                  <w:szCs w:val="18"/>
                                </w:rPr>
                                <w:t>C</w:t>
                              </w:r>
                            </w:p>
                          </w:txbxContent>
                        </v:textbox>
                      </v:shape>
                      <v:shape id="Text Box 4" o:spid="_x0000_s1409" type="#_x0000_t202" style="position:absolute;left:48091;top:31132;width:91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14:paraId="00B89920" w14:textId="77777777" w:rsidR="004060DD" w:rsidRPr="002D0F2E" w:rsidRDefault="004060DD" w:rsidP="00536AA3">
                              <w:pPr>
                                <w:pStyle w:val="NormalWeb"/>
                                <w:spacing w:before="0" w:beforeAutospacing="0" w:after="0" w:afterAutospacing="0"/>
                                <w:rPr>
                                  <w:rFonts w:asciiTheme="minorHAnsi" w:hAnsiTheme="minorHAnsi"/>
                                  <w:b/>
                                  <w:sz w:val="32"/>
                                </w:rPr>
                              </w:pPr>
                              <w:r w:rsidRPr="002D0F2E">
                                <w:rPr>
                                  <w:rFonts w:asciiTheme="minorHAnsi" w:eastAsia="Times New Roman" w:hAnsiTheme="minorHAnsi"/>
                                  <w:b/>
                                  <w:sz w:val="22"/>
                                  <w:szCs w:val="18"/>
                                </w:rPr>
                                <w:t>Time/s</w:t>
                              </w:r>
                            </w:p>
                          </w:txbxContent>
                        </v:textbox>
                      </v:shape>
                      <v:shape id="Freeform 159" o:spid="_x0000_s1410" style="position:absolute;left:9810;top:8286;width:29433;height:20384;visibility:visible;mso-wrap-style:square;v-text-anchor:middle" coordsize="2943225,203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MQsIA&#10;AADcAAAADwAAAGRycy9kb3ducmV2LnhtbERPzWrCQBC+F3yHZQre6m4KlhpdpUhFD1rU9gHG7JiE&#10;ZGdDdk3i23eFQm/z8f3OYjXYWnTU+tKxhmSiQBBnzpSca/j53ry8g/AB2WDtmDTcycNqOXpaYGpc&#10;zyfqziEXMYR9ihqKEJpUSp8VZNFPXEMcuatrLYYI21yaFvsYbmv5qtSbtFhybCiwoXVBWXW+WQ27&#10;YfZ1x0O1P3pVYnK1n5etVVqPn4ePOYhAQ/gX/7l3Js6fzuDx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QxCwgAAANwAAAAPAAAAAAAAAAAAAAAAAJgCAABkcnMvZG93&#10;bnJldi54bWxQSwUGAAAAAAQABAD1AAAAhwMAAAAA&#10;" path="m,c345281,511175,690563,1022350,1181100,1362075v490538,339725,1126331,508000,1762125,676275e" filled="f" strokecolor="black [3040]">
                        <v:path arrowok="t" o:connecttype="custom" o:connectlocs="0,0;1181100,1362075;2943225,2038350" o:connectangles="0,0,0"/>
                      </v:shape>
                      <v:shape id="Freeform 1536" o:spid="_x0000_s1411" style="position:absolute;left:9715;top:8191;width:29527;height:21622;visibility:visible;mso-wrap-style:square;v-text-anchor:middle" coordsize="2790825,240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3dMIA&#10;AADdAAAADwAAAGRycy9kb3ducmV2LnhtbERPTWvCQBC9F/wPywi9NRtbGiRmlSIUrD0ZPbS3ITtm&#10;Q7OzYXersb++Kwje5vE+p1qNthcn8qFzrGCW5SCIG6c7bhUc9u9PcxAhImvsHZOCCwVYLScPFZba&#10;nXlHpzq2IoVwKFGBiXEopQyNIYshcwNx4o7OW4wJ+lZqj+cUbnv5nOeFtNhxajA40NpQ81P/WgWf&#10;5ktiG+vNaF3+F9x3IbcfqNTjdHxbgIg0xrv45t7oNP/1pYDr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d0wgAAAN0AAAAPAAAAAAAAAAAAAAAAAJgCAABkcnMvZG93&#10;bnJldi54bWxQSwUGAAAAAAQABAD1AAAAhwMAAAAA&#10;" path="m,c296069,789781,592138,1579563,1057275,1981200v465137,401637,1099343,415131,1733550,428625e" filled="f" strokecolor="black [3040]">
                        <v:stroke dashstyle="dash"/>
                        <v:path arrowok="t" o:connecttype="custom" o:connectlocs="0,0;1118618,1777598;2952749,2162175" o:connectangles="0,0,0"/>
                      </v:shape>
                      <v:shape id="Freeform 1537" o:spid="_x0000_s1412" style="position:absolute;left:9810;top:8191;width:28956;height:17812;visibility:visible;mso-wrap-style:square;v-text-anchor:middle" coordsize="2895600,178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1bMUA&#10;AADdAAAADwAAAGRycy9kb3ducmV2LnhtbERPS2vCQBC+C/0PyxS81Y0V25C6SqkPLHioMUqPQ3ZM&#10;QrOzIbvR+O+7hYK3+fieM1v0phYXal1lWcF4FIEgzq2uuFCQHdZPMQjnkTXWlknBjRws5g+DGSba&#10;XnlPl9QXIoSwS1BB6X2TSOnykgy6kW2IA3e2rUEfYFtI3eI1hJtaPkfRizRYcWgosaGPkvKftDMK&#10;qi77yorl6ZjG324n3Sb6XHcrpYaP/fsbCE+9v4v/3Vsd5k8nr/D3TT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VsxQAAAN0AAAAPAAAAAAAAAAAAAAAAAJgCAABkcnMv&#10;ZG93bnJldi54bWxQSwUGAAAAAAQABAD1AAAAigMAAAAA&#10;" path="m,c406400,461168,812800,922337,1295400,1219200v482600,296863,1041400,429419,1600200,561975e" filled="f" strokecolor="black [3040]">
                        <v:stroke dashstyle="3 1"/>
                        <v:path arrowok="t" o:connecttype="custom" o:connectlocs="0,0;1295400,1219200;2895600,1781175" o:connectangles="0,0,0"/>
                      </v:shape>
                    </v:group>
                    <v:shape id="Text Box 1538" o:spid="_x0000_s1413" type="#_x0000_t202" style="position:absolute;left:5810;top:6953;width:600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zic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4nHAAAA3QAAAA8AAAAAAAAAAAAAAAAAmAIAAGRy&#10;cy9kb3ducmV2LnhtbFBLBQYAAAAABAAEAPUAAACMAwAAAAA=&#10;" filled="f" stroked="f" strokeweight=".5pt">
                      <v:textbox>
                        <w:txbxContent>
                          <w:p w14:paraId="0811734E" w14:textId="77777777" w:rsidR="004060DD" w:rsidRPr="002D0F2E" w:rsidRDefault="004060DD" w:rsidP="00536AA3">
                            <w:pPr>
                              <w:rPr>
                                <w:szCs w:val="18"/>
                              </w:rPr>
                            </w:pPr>
                            <w:r w:rsidRPr="002D0F2E">
                              <w:rPr>
                                <w:szCs w:val="18"/>
                              </w:rPr>
                              <w:t>100</w:t>
                            </w:r>
                          </w:p>
                        </w:txbxContent>
                      </v:textbox>
                    </v:shape>
                    <v:shape id="Text Box 31" o:spid="_x0000_s1414" type="#_x0000_t202" style="position:absolute;left:37328;top:31375;width:6001;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WEsYA&#10;AADdAAAADwAAAGRycy9kb3ducmV2LnhtbERPS2vCQBC+F/wPywi91Y0pFhtdRQLBUtqDj0tvY3ZM&#10;gruzMbvVtL++WxC8zcf3nPmyt0ZcqPONYwXjUQKCuHS64UrBflc8TUH4gKzROCYFP+RhuRg8zDHT&#10;7sobumxDJWII+wwV1CG0mZS+rMmiH7mWOHJH11kMEXaV1B1eY7g1Mk2SF2mx4dhQY0t5TeVp+20V&#10;vOfFJ24OqZ3+mnz9cVy15/3XRKnHYb+agQjUh7v45n7Tcf7k+R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WEsYAAADdAAAADwAAAAAAAAAAAAAAAACYAgAAZHJz&#10;L2Rvd25yZXYueG1sUEsFBgAAAAAEAAQA9QAAAIsDAAAAAA==&#10;" filled="f" stroked="f" strokeweight=".5pt">
                      <v:textbox>
                        <w:txbxContent>
                          <w:p w14:paraId="187C2668" w14:textId="77777777" w:rsidR="004060DD" w:rsidRPr="002D0F2E" w:rsidRDefault="004060DD" w:rsidP="00536AA3">
                            <w:pPr>
                              <w:pStyle w:val="NormalWeb"/>
                              <w:spacing w:before="0" w:beforeAutospacing="0" w:after="0" w:afterAutospacing="0"/>
                              <w:rPr>
                                <w:rFonts w:asciiTheme="minorHAnsi" w:hAnsiTheme="minorHAnsi"/>
                                <w:sz w:val="28"/>
                              </w:rPr>
                            </w:pPr>
                            <w:r w:rsidRPr="002D0F2E">
                              <w:rPr>
                                <w:rFonts w:asciiTheme="minorHAnsi" w:eastAsia="Times New Roman" w:hAnsiTheme="minorHAnsi"/>
                                <w:sz w:val="22"/>
                                <w:szCs w:val="18"/>
                              </w:rPr>
                              <w:t>500</w:t>
                            </w:r>
                          </w:p>
                        </w:txbxContent>
                      </v:textbox>
                    </v:shape>
                  </v:group>
                  <v:group id="Group 1540" o:spid="_x0000_s1415" style="position:absolute;left:35032;top:4548;width:17917;height:9260" coordorigin="36746,4346" coordsize="17917,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Text Box 1541" o:spid="_x0000_s1416" type="#_x0000_t202" style="position:absolute;left:36746;top:5138;width:17845;height:8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I68UA&#10;AADdAAAADwAAAGRycy9kb3ducmV2LnhtbERP30vDMBB+F/Y/hBN8c+nEudEtKyIWFETYlG2Pt+Zs&#10;ypJLbWJX/euNMPDtPr6ftywGZ0VPXWg8K5iMMxDEldcN1wre38rrOYgQkTVaz6TgmwIUq9HFEnPt&#10;T7ymfhNrkUI45KjAxNjmUobKkMMw9i1x4j585zAm2NVSd3hK4c7Kmyy7kw4bTg0GW3owVB03X07B&#10;y3b3+Vi+7rMdHWwz7e3MPP8clLq6HO4XICIN8V98dj/pNH96O4G/b9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gjrxQAAAN0AAAAPAAAAAAAAAAAAAAAAAJgCAABkcnMv&#10;ZG93bnJldi54bWxQSwUGAAAAAAQABAD1AAAAigMAAAAA&#10;" filled="f" strokeweight=".5pt">
                      <v:textbox>
                        <w:txbxContent>
                          <w:p w14:paraId="64D1B898" w14:textId="77777777" w:rsidR="004060DD" w:rsidRPr="002D0F2E" w:rsidRDefault="004060DD" w:rsidP="00536AA3"/>
                        </w:txbxContent>
                      </v:textbox>
                    </v:shape>
                    <v:shape id="Text Box 1542" o:spid="_x0000_s1417" type="#_x0000_t202" style="position:absolute;left:37995;top:4346;width:16669;height:8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3HsUA&#10;AADdAAAADwAAAGRycy9kb3ducmV2LnhtbERPTWvCQBC9C/0PyxR6001DFUldQwgES9GD1ktv0+yY&#10;hGZn0+waY399VxB6m8f7nFU6mlYM1LvGsoLnWQSCuLS64UrB8aOYLkE4j6yxtUwKruQgXT9MVpho&#10;e+E9DQdfiRDCLkEFtfddIqUrazLoZrYjDtzJ9gZ9gH0ldY+XEG5aGUfRQhpsODTU2FFeU/l9OBsF&#10;73mxw/1XbJa/bb7ZnrLu5/g5V+rpccxeQXga/b/47n7TYf78JYb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cexQAAAN0AAAAPAAAAAAAAAAAAAAAAAJgCAABkcnMv&#10;ZG93bnJldi54bWxQSwUGAAAAAAQABAD1AAAAigMAAAAA&#10;" filled="f" stroked="f" strokeweight=".5pt">
                      <v:textbox>
                        <w:txbxContent>
                          <w:p w14:paraId="0673859C" w14:textId="77777777" w:rsidR="004060DD" w:rsidRPr="002D0F2E" w:rsidRDefault="004060DD" w:rsidP="00536AA3"/>
                          <w:p w14:paraId="18D95437" w14:textId="77777777" w:rsidR="004060DD" w:rsidRPr="002D0F2E" w:rsidRDefault="004060DD" w:rsidP="00536AA3">
                            <w:pPr>
                              <w:spacing w:line="276" w:lineRule="auto"/>
                            </w:pPr>
                            <w:r w:rsidRPr="002D0F2E">
                              <w:t>Material 1</w:t>
                            </w:r>
                            <w:r w:rsidRPr="002D0F2E">
                              <w:tab/>
                            </w:r>
                          </w:p>
                          <w:p w14:paraId="648091B4" w14:textId="77777777" w:rsidR="004060DD" w:rsidRPr="002D0F2E" w:rsidRDefault="004060DD" w:rsidP="00536AA3">
                            <w:pPr>
                              <w:spacing w:line="276" w:lineRule="auto"/>
                            </w:pPr>
                            <w:r w:rsidRPr="002D0F2E">
                              <w:t>Material 2</w:t>
                            </w:r>
                          </w:p>
                          <w:p w14:paraId="33628A6C" w14:textId="77777777" w:rsidR="004060DD" w:rsidRPr="002D0F2E" w:rsidRDefault="004060DD" w:rsidP="00536AA3">
                            <w:pPr>
                              <w:spacing w:line="276" w:lineRule="auto"/>
                            </w:pPr>
                            <w:r w:rsidRPr="002D0F2E">
                              <w:t>Material 3</w:t>
                            </w:r>
                          </w:p>
                        </w:txbxContent>
                      </v:textbox>
                    </v:shape>
                  </v:group>
                  <v:line id="Straight Connector 1543" o:spid="_x0000_s1418" style="position:absolute;visibility:visible;mso-wrap-style:square" from="45910,7334" to="5095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5wiMQAAADdAAAADwAAAGRycy9kb3ducmV2LnhtbESPW2sCMRCF3wv9D2EKvtWsV3Q1ioil&#10;0j7Vy/uwGXcXN5M1iRr/vSkU+jbDOeebM/NlNI24kfO1ZQW9bgaCuLC65lLBYf/xPgHhA7LGxjIp&#10;eJCH5eL1ZY65tnf+odsulCJB2OeooAqhzaX0RUUGfde2xEk7WWcwpNWVUju8J7hpZD/LxtJgzelC&#10;hS2tKyrOu6tJlN7xYuTneYrHL/ftNoNxHMWLUp23uJqBCBTDv/kvvdWp/mg4gN9v0gh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nCIxAAAAN0AAAAPAAAAAAAAAAAA&#10;AAAAAKECAABkcnMvZG93bnJldi54bWxQSwUGAAAAAAQABAD5AAAAkgMAAAAA&#10;" strokecolor="black [3040]"/>
                  <v:line id="Straight Connector 1544" o:spid="_x0000_s1419" style="position:absolute;visibility:visible;mso-wrap-style:square" from="46091,9515" to="51139,9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M7FscAAADdAAAADwAAAGRycy9kb3ducmV2LnhtbESPT2sCMRDF70K/Q5iCt5qtWGm3G6UI&#10;ggeruJaeh83sn7qZrElct9++EQreZnhv3u9NthxMK3pyvrGs4HmSgCAurG64UvB1XD+9gvABWWNr&#10;mRT8kofl4mGUYartlQ/U56ESMYR9igrqELpUSl/UZNBPbEcctdI6gyGurpLa4TWGm1ZOk2QuDTYc&#10;CTV2tKqpOOUXE7lFtXXn75/TsCk/t+sz92+7416p8ePw8Q4i0BDu5v/rjY71X2YzuH0TR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AzsWxwAAAN0AAAAPAAAAAAAA&#10;AAAAAAAAAKECAABkcnMvZG93bnJldi54bWxQSwUGAAAAAAQABAD5AAAAlQMAAAAA&#10;">
                    <v:stroke dashstyle="dash"/>
                  </v:line>
                  <v:line id="Straight Connector 1545" o:spid="_x0000_s1420" style="position:absolute;visibility:visible;mso-wrap-style:square" from="46091,11979" to="51139,1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jt8sEAAADdAAAADwAAAGRycy9kb3ducmV2LnhtbERPS4vCMBC+L/gfwgje1tRFF6lGEWHV&#10;oy88D83Y1jaT0ERb/fVmYWFv8/E9Z77sTC0e1PjSsoLRMAFBnFldcq7gfPr5nILwAVljbZkUPMnD&#10;ctH7mGOqbcsHehxDLmII+xQVFCG4VEqfFWTQD60jjtzVNgZDhE0udYNtDDe1/EqSb2mw5NhQoKN1&#10;QVl1vBsFZtNWr9t9Y8rtJanO7cHRbe+UGvS71QxEoC78i//cOx3nT8YT+P0mni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WO3ywQAAAN0AAAAPAAAAAAAAAAAAAAAA&#10;AKECAABkcnMvZG93bnJldi54bWxQSwUGAAAAAAQABAD5AAAAjwMAAAAA&#10;">
                    <v:stroke dashstyle="3 1"/>
                  </v:line>
                </v:group>
                <w10:anchorlock/>
              </v:group>
            </w:pict>
          </mc:Fallback>
        </mc:AlternateContent>
      </w:r>
    </w:p>
    <w:p w14:paraId="3AE933E8" w14:textId="3CACCD5D" w:rsidR="00536AA3" w:rsidRPr="002C1C22" w:rsidRDefault="00536AA3" w:rsidP="007970E0">
      <w:pPr>
        <w:tabs>
          <w:tab w:val="right" w:pos="10205"/>
        </w:tabs>
        <w:spacing w:before="120"/>
        <w:ind w:left="851" w:hanging="425"/>
        <w:rPr>
          <w:rFonts w:ascii="Calibri" w:hAnsi="Calibri"/>
          <w:sz w:val="20"/>
          <w:szCs w:val="20"/>
        </w:rPr>
      </w:pPr>
      <w:r w:rsidRPr="002C1C22">
        <w:rPr>
          <w:rFonts w:cs="Tahoma"/>
        </w:rPr>
        <w:t>c)</w:t>
      </w:r>
      <w:r w:rsidRPr="002C1C22">
        <w:rPr>
          <w:rFonts w:cs="Tahoma"/>
        </w:rPr>
        <w:tab/>
        <w:t>Give your conclusions on the effectiveness of each material as an insulator by comparing all three insulators.</w:t>
      </w:r>
      <w:r w:rsidRPr="002C1C22">
        <w:rPr>
          <w:rFonts w:ascii="Calibri" w:hAnsi="Calibri"/>
          <w:sz w:val="20"/>
          <w:szCs w:val="20"/>
        </w:rPr>
        <w:tab/>
      </w:r>
      <w:r w:rsidRPr="002C1C22">
        <w:rPr>
          <w:rFonts w:ascii="Calibri" w:hAnsi="Calibri"/>
          <w:i/>
          <w:sz w:val="20"/>
          <w:szCs w:val="20"/>
        </w:rPr>
        <w:t>3 marks</w:t>
      </w:r>
    </w:p>
    <w:p w14:paraId="0EF4A322" w14:textId="68583ECA" w:rsidR="0093471E" w:rsidRDefault="0093471E" w:rsidP="00536AA3">
      <w:pPr>
        <w:ind w:left="426" w:hanging="426"/>
        <w:rPr>
          <w:rFonts w:cs="Tahoma"/>
        </w:rPr>
      </w:pPr>
    </w:p>
    <w:p w14:paraId="03644107" w14:textId="2E11F702" w:rsidR="00536AA3" w:rsidRPr="002C1C22" w:rsidRDefault="00536AA3" w:rsidP="00536AA3">
      <w:pPr>
        <w:ind w:left="426" w:hanging="426"/>
        <w:rPr>
          <w:rFonts w:cs="Tahoma"/>
        </w:rPr>
      </w:pPr>
      <w:r w:rsidRPr="002C1C22">
        <w:rPr>
          <w:rFonts w:cs="Tahoma"/>
        </w:rPr>
        <w:t>8.</w:t>
      </w:r>
      <w:r w:rsidRPr="002C1C22">
        <w:rPr>
          <w:rFonts w:cs="Tahoma"/>
        </w:rPr>
        <w:tab/>
        <w:t>An electric motor is used in various mechanical systems, such as hair dryers, to generate movement.</w:t>
      </w:r>
    </w:p>
    <w:p w14:paraId="381F566D" w14:textId="77777777" w:rsidR="00536AA3" w:rsidRPr="002C1C22" w:rsidRDefault="00536AA3" w:rsidP="00536AA3">
      <w:pPr>
        <w:pStyle w:val="ListParagraph"/>
        <w:ind w:left="360"/>
        <w:rPr>
          <w:rFonts w:cs="Tahoma"/>
          <w:sz w:val="10"/>
        </w:rPr>
      </w:pPr>
    </w:p>
    <w:p w14:paraId="400B3786" w14:textId="778469BB" w:rsidR="00536AA3" w:rsidRPr="002C1C22" w:rsidRDefault="00536AA3" w:rsidP="00536AA3">
      <w:pPr>
        <w:pStyle w:val="ListParagraph"/>
        <w:spacing w:after="120"/>
        <w:ind w:left="426" w:right="849"/>
        <w:rPr>
          <w:rFonts w:cs="Tahoma"/>
        </w:rPr>
      </w:pPr>
      <w:r w:rsidRPr="002C1C22">
        <w:rPr>
          <w:rFonts w:cs="Tahoma"/>
        </w:rPr>
        <w:t>A hair dryer’s electric motor is supplied with 900 kJ of electrical energy but only has an output of 700 kJ of rotational energy.</w:t>
      </w:r>
    </w:p>
    <w:p w14:paraId="0381A7EC" w14:textId="1441DACE" w:rsidR="00536AA3" w:rsidRPr="002C1C22" w:rsidRDefault="00536AA3" w:rsidP="00F8326B">
      <w:pPr>
        <w:tabs>
          <w:tab w:val="right" w:pos="10205"/>
        </w:tabs>
        <w:ind w:left="851" w:hanging="425"/>
        <w:rPr>
          <w:rFonts w:ascii="Calibri" w:hAnsi="Calibri"/>
          <w:i/>
          <w:sz w:val="20"/>
          <w:szCs w:val="20"/>
        </w:rPr>
      </w:pPr>
      <w:r w:rsidRPr="002C1C22">
        <w:rPr>
          <w:rFonts w:cs="Tahoma"/>
        </w:rPr>
        <w:t>a)</w:t>
      </w:r>
      <w:r w:rsidRPr="002C1C22">
        <w:rPr>
          <w:rFonts w:cs="Tahoma"/>
        </w:rPr>
        <w:tab/>
        <w:t>Explain why the input energy is not equal to the output energy of the electric motor.</w:t>
      </w:r>
      <w:r w:rsidRPr="002C1C22">
        <w:rPr>
          <w:rFonts w:ascii="Calibri" w:hAnsi="Calibri"/>
          <w:sz w:val="20"/>
          <w:szCs w:val="20"/>
        </w:rPr>
        <w:tab/>
      </w:r>
      <w:r w:rsidRPr="002C1C22">
        <w:rPr>
          <w:rFonts w:ascii="Calibri" w:hAnsi="Calibri"/>
          <w:i/>
          <w:sz w:val="20"/>
          <w:szCs w:val="20"/>
        </w:rPr>
        <w:t>3 marks</w:t>
      </w:r>
    </w:p>
    <w:p w14:paraId="5A22FA36" w14:textId="77777777" w:rsidR="0093471E" w:rsidRDefault="0093471E" w:rsidP="00F8326B">
      <w:pPr>
        <w:tabs>
          <w:tab w:val="right" w:pos="10205"/>
        </w:tabs>
        <w:ind w:left="851" w:hanging="425"/>
        <w:rPr>
          <w:rFonts w:cs="Tahoma"/>
        </w:rPr>
      </w:pPr>
    </w:p>
    <w:p w14:paraId="4F45AC8C" w14:textId="6D7C39CE" w:rsidR="00536AA3" w:rsidRPr="002C1C22" w:rsidRDefault="00536AA3" w:rsidP="00F8326B">
      <w:pPr>
        <w:tabs>
          <w:tab w:val="right" w:pos="10205"/>
        </w:tabs>
        <w:ind w:left="851" w:hanging="425"/>
        <w:rPr>
          <w:rFonts w:ascii="Calibri" w:hAnsi="Calibri"/>
          <w:i/>
          <w:sz w:val="20"/>
          <w:szCs w:val="20"/>
        </w:rPr>
      </w:pPr>
      <w:r w:rsidRPr="002C1C22">
        <w:rPr>
          <w:rFonts w:cs="Tahoma"/>
        </w:rPr>
        <w:t>b)</w:t>
      </w:r>
      <w:r w:rsidRPr="002C1C22">
        <w:rPr>
          <w:rFonts w:cs="Tahoma"/>
        </w:rPr>
        <w:tab/>
        <w:t>Calculate the efficiency of the motor. Give your answer as a decimal to 1 decimal place.</w:t>
      </w:r>
      <w:r w:rsidRPr="002C1C22">
        <w:rPr>
          <w:rFonts w:ascii="Calibri" w:hAnsi="Calibri"/>
          <w:sz w:val="20"/>
          <w:szCs w:val="20"/>
        </w:rPr>
        <w:tab/>
      </w:r>
      <w:r w:rsidRPr="002C1C22">
        <w:rPr>
          <w:rFonts w:ascii="Calibri" w:hAnsi="Calibri"/>
          <w:i/>
          <w:sz w:val="20"/>
          <w:szCs w:val="20"/>
        </w:rPr>
        <w:t>2 marks</w:t>
      </w:r>
    </w:p>
    <w:p w14:paraId="0AE5BF90" w14:textId="77777777" w:rsidR="0093471E" w:rsidRDefault="0093471E" w:rsidP="00F8326B">
      <w:pPr>
        <w:tabs>
          <w:tab w:val="right" w:pos="10205"/>
        </w:tabs>
        <w:ind w:left="851" w:hanging="425"/>
        <w:rPr>
          <w:rFonts w:cs="Tahoma"/>
        </w:rPr>
      </w:pPr>
    </w:p>
    <w:p w14:paraId="5B37F91C" w14:textId="21F2F815" w:rsidR="00536AA3" w:rsidRPr="002C1C22" w:rsidRDefault="00536AA3" w:rsidP="00F8326B">
      <w:pPr>
        <w:tabs>
          <w:tab w:val="right" w:pos="10205"/>
        </w:tabs>
        <w:ind w:left="851" w:hanging="425"/>
        <w:rPr>
          <w:rFonts w:ascii="Calibri" w:hAnsi="Calibri"/>
          <w:sz w:val="20"/>
          <w:szCs w:val="20"/>
        </w:rPr>
      </w:pPr>
      <w:r w:rsidRPr="002C1C22">
        <w:rPr>
          <w:rFonts w:cs="Tahoma"/>
        </w:rPr>
        <w:t>c)</w:t>
      </w:r>
      <w:r w:rsidRPr="002C1C22">
        <w:rPr>
          <w:rFonts w:cs="Tahoma"/>
        </w:rPr>
        <w:tab/>
      </w:r>
      <w:r w:rsidRPr="002C1C22">
        <w:rPr>
          <w:rFonts w:cs="Tahoma"/>
          <w:b/>
        </w:rPr>
        <w:t>(HT Only)</w:t>
      </w:r>
      <w:r w:rsidRPr="002C1C22">
        <w:rPr>
          <w:rFonts w:cs="Tahoma"/>
        </w:rPr>
        <w:t xml:space="preserve"> Suggest a method for improving the efficiency of the electric motor. </w:t>
      </w:r>
      <w:r w:rsidRPr="002C1C22">
        <w:rPr>
          <w:rFonts w:ascii="Calibri" w:hAnsi="Calibri"/>
          <w:sz w:val="20"/>
          <w:szCs w:val="20"/>
        </w:rPr>
        <w:tab/>
      </w:r>
      <w:r w:rsidRPr="002C1C22">
        <w:rPr>
          <w:rFonts w:ascii="Calibri" w:hAnsi="Calibri"/>
          <w:i/>
          <w:sz w:val="20"/>
          <w:szCs w:val="20"/>
        </w:rPr>
        <w:t>1 mark</w:t>
      </w:r>
    </w:p>
    <w:p w14:paraId="0D5C8390" w14:textId="77777777" w:rsidR="00536AA3" w:rsidRPr="002C1C22" w:rsidRDefault="00536AA3" w:rsidP="00536AA3">
      <w:pPr>
        <w:widowControl w:val="0"/>
        <w:tabs>
          <w:tab w:val="right" w:pos="10205"/>
        </w:tabs>
        <w:rPr>
          <w:rFonts w:ascii="Calibri" w:hAnsi="Calibri"/>
          <w:b/>
          <w:i/>
          <w:szCs w:val="20"/>
        </w:rPr>
      </w:pPr>
    </w:p>
    <w:p w14:paraId="312FDD5E"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Totals</w:t>
      </w:r>
    </w:p>
    <w:p w14:paraId="144C1F84" w14:textId="544C57F3" w:rsidR="00536AA3" w:rsidRPr="002C1C22" w:rsidRDefault="00587F98" w:rsidP="00536AA3">
      <w:pPr>
        <w:widowControl w:val="0"/>
        <w:tabs>
          <w:tab w:val="right" w:pos="10205"/>
        </w:tabs>
        <w:jc w:val="right"/>
        <w:rPr>
          <w:rFonts w:ascii="Calibri" w:hAnsi="Calibri"/>
          <w:b/>
          <w:i/>
          <w:szCs w:val="20"/>
        </w:rPr>
      </w:pPr>
      <w:r>
        <w:rPr>
          <w:rFonts w:ascii="Calibri" w:hAnsi="Calibri"/>
          <w:b/>
          <w:i/>
          <w:szCs w:val="20"/>
        </w:rPr>
        <w:t>FT</w:t>
      </w:r>
      <w:r w:rsidR="00536AA3" w:rsidRPr="002C1C22">
        <w:rPr>
          <w:rFonts w:ascii="Calibri" w:hAnsi="Calibri"/>
          <w:b/>
          <w:i/>
          <w:szCs w:val="20"/>
        </w:rPr>
        <w:t>: 25 marks</w:t>
      </w:r>
    </w:p>
    <w:p w14:paraId="0BFE71B2" w14:textId="7CE31A5C" w:rsidR="00536AA3" w:rsidRPr="00F8326B" w:rsidRDefault="00587F98" w:rsidP="00F8326B">
      <w:pPr>
        <w:widowControl w:val="0"/>
        <w:tabs>
          <w:tab w:val="right" w:pos="10205"/>
        </w:tabs>
        <w:jc w:val="right"/>
        <w:rPr>
          <w:rFonts w:ascii="Calibri" w:hAnsi="Calibri"/>
          <w:b/>
          <w:i/>
          <w:szCs w:val="20"/>
        </w:rPr>
      </w:pPr>
      <w:r>
        <w:rPr>
          <w:rFonts w:ascii="Calibri" w:hAnsi="Calibri"/>
          <w:b/>
          <w:i/>
          <w:szCs w:val="20"/>
        </w:rPr>
        <w:t>HT</w:t>
      </w:r>
      <w:r w:rsidR="00536AA3" w:rsidRPr="002C1C22">
        <w:rPr>
          <w:rFonts w:ascii="Calibri" w:hAnsi="Calibri"/>
          <w:b/>
          <w:i/>
          <w:szCs w:val="20"/>
        </w:rPr>
        <w:t>: 26 marks</w:t>
      </w:r>
    </w:p>
    <w:p w14:paraId="774C2A57" w14:textId="77777777" w:rsidR="0093471E" w:rsidRDefault="0093471E">
      <w:pPr>
        <w:rPr>
          <w:rFonts w:ascii="Trebuchet MS" w:hAnsi="Trebuchet MS"/>
          <w:sz w:val="32"/>
          <w:szCs w:val="32"/>
        </w:rPr>
      </w:pPr>
      <w:r>
        <w:br w:type="page"/>
      </w:r>
    </w:p>
    <w:p w14:paraId="65FE96CA" w14:textId="3C85E26C" w:rsidR="00536AA3" w:rsidRPr="002C1C22" w:rsidRDefault="00536AA3" w:rsidP="00536AA3">
      <w:pPr>
        <w:pStyle w:val="topictest"/>
      </w:pPr>
      <w:bookmarkStart w:id="27" w:name="_Toc468175852"/>
      <w:r w:rsidRPr="002C1C22">
        <w:lastRenderedPageBreak/>
        <w:t>Topic Test 3: Current, potential difference, resistance and circuits</w:t>
      </w:r>
      <w:bookmarkEnd w:id="27"/>
    </w:p>
    <w:p w14:paraId="72EBA709" w14:textId="77777777" w:rsidR="00536AA3" w:rsidRPr="002C1C22" w:rsidRDefault="00536AA3" w:rsidP="00536AA3"/>
    <w:p w14:paraId="5573F470" w14:textId="7504DA27" w:rsidR="00536AA3" w:rsidRPr="002C1C22" w:rsidRDefault="00536AA3" w:rsidP="00536AA3">
      <w:pPr>
        <w:tabs>
          <w:tab w:val="right" w:pos="10205"/>
        </w:tabs>
        <w:ind w:left="426" w:hanging="426"/>
        <w:rPr>
          <w:rFonts w:cs="Tahoma"/>
        </w:rPr>
      </w:pPr>
      <w:r w:rsidRPr="002C1C22">
        <w:rPr>
          <w:rFonts w:cs="Tahoma"/>
        </w:rPr>
        <w:t>1</w:t>
      </w:r>
      <w:r w:rsidR="00E65E17">
        <w:rPr>
          <w:rFonts w:cs="Tahoma"/>
        </w:rPr>
        <w:t>.</w:t>
      </w:r>
      <w:r w:rsidR="00E65E17">
        <w:rPr>
          <w:rFonts w:cs="Tahoma"/>
        </w:rPr>
        <w:tab/>
        <w:t>Complete the following table by writing the name of the component or its symbol for each letter.</w:t>
      </w:r>
      <w:r w:rsidRPr="002C1C22">
        <w:rPr>
          <w:rFonts w:cs="Tahoma"/>
        </w:rPr>
        <w:tab/>
      </w:r>
    </w:p>
    <w:p w14:paraId="5C754361" w14:textId="77777777" w:rsidR="00536AA3" w:rsidRPr="002C1C22" w:rsidRDefault="00536AA3" w:rsidP="00536AA3">
      <w:pPr>
        <w:rPr>
          <w:rFonts w:cs="Tahoma"/>
          <w:sz w:val="10"/>
          <w:szCs w:val="10"/>
        </w:rPr>
      </w:pPr>
    </w:p>
    <w:tbl>
      <w:tblPr>
        <w:tblStyle w:val="TableGrid"/>
        <w:tblW w:w="0" w:type="auto"/>
        <w:tblInd w:w="411" w:type="dxa"/>
        <w:tblLook w:val="04A0" w:firstRow="1" w:lastRow="0" w:firstColumn="1" w:lastColumn="0" w:noHBand="0" w:noVBand="1"/>
      </w:tblPr>
      <w:tblGrid>
        <w:gridCol w:w="2835"/>
        <w:gridCol w:w="6929"/>
      </w:tblGrid>
      <w:tr w:rsidR="00536AA3" w:rsidRPr="002C1C22" w14:paraId="2E50EBB9" w14:textId="77777777" w:rsidTr="00B2312A">
        <w:trPr>
          <w:cnfStyle w:val="100000000000" w:firstRow="1" w:lastRow="0" w:firstColumn="0" w:lastColumn="0" w:oddVBand="0" w:evenVBand="0" w:oddHBand="0" w:evenHBand="0" w:firstRowFirstColumn="0" w:firstRowLastColumn="0" w:lastRowFirstColumn="0" w:lastRowLastColumn="0"/>
          <w:trHeight w:val="29"/>
        </w:trPr>
        <w:tc>
          <w:tcPr>
            <w:tcW w:w="2835" w:type="dxa"/>
            <w:shd w:val="clear" w:color="auto" w:fill="808080" w:themeFill="background1" w:themeFillShade="80"/>
          </w:tcPr>
          <w:p w14:paraId="19A6C026" w14:textId="77777777" w:rsidR="00536AA3" w:rsidRPr="002C1C22" w:rsidRDefault="00536AA3" w:rsidP="00B2312A">
            <w:pPr>
              <w:tabs>
                <w:tab w:val="right" w:pos="10205"/>
              </w:tabs>
              <w:rPr>
                <w:rFonts w:cs="Tahoma"/>
                <w:color w:val="FFFFFF" w:themeColor="background1"/>
              </w:rPr>
            </w:pPr>
            <w:r w:rsidRPr="002C1C22">
              <w:rPr>
                <w:rFonts w:cs="Tahoma"/>
                <w:color w:val="FFFFFF" w:themeColor="background1"/>
              </w:rPr>
              <w:t>Circuit symbol name</w:t>
            </w:r>
          </w:p>
        </w:tc>
        <w:tc>
          <w:tcPr>
            <w:tcW w:w="6929" w:type="dxa"/>
            <w:shd w:val="clear" w:color="auto" w:fill="808080" w:themeFill="background1" w:themeFillShade="80"/>
          </w:tcPr>
          <w:p w14:paraId="2D263877" w14:textId="77777777" w:rsidR="00536AA3" w:rsidRPr="002C1C22" w:rsidRDefault="00536AA3" w:rsidP="00B2312A">
            <w:pPr>
              <w:tabs>
                <w:tab w:val="right" w:pos="10205"/>
              </w:tabs>
              <w:rPr>
                <w:rFonts w:cs="Tahoma"/>
                <w:color w:val="FFFFFF" w:themeColor="background1"/>
              </w:rPr>
            </w:pPr>
            <w:r w:rsidRPr="002C1C22">
              <w:rPr>
                <w:rFonts w:cs="Tahoma"/>
                <w:color w:val="FFFFFF" w:themeColor="background1"/>
              </w:rPr>
              <w:t>Circuit symbol</w:t>
            </w:r>
          </w:p>
        </w:tc>
      </w:tr>
      <w:tr w:rsidR="0093471E" w:rsidRPr="002C1C22" w14:paraId="035014F2" w14:textId="77777777" w:rsidTr="00B2312A">
        <w:trPr>
          <w:trHeight w:val="822"/>
        </w:trPr>
        <w:tc>
          <w:tcPr>
            <w:tcW w:w="2835" w:type="dxa"/>
            <w:shd w:val="clear" w:color="auto" w:fill="D9D9D9" w:themeFill="background1" w:themeFillShade="D9"/>
          </w:tcPr>
          <w:p w14:paraId="716FDE6A" w14:textId="5A4E18A0" w:rsidR="0093471E" w:rsidRPr="0093471E" w:rsidRDefault="0093471E" w:rsidP="0093471E">
            <w:pPr>
              <w:tabs>
                <w:tab w:val="right" w:pos="10205"/>
              </w:tabs>
              <w:rPr>
                <w:rFonts w:cs="Tahoma"/>
                <w:b w:val="0"/>
              </w:rPr>
            </w:pPr>
            <w:r w:rsidRPr="004B0D22">
              <w:rPr>
                <w:rFonts w:cs="Tahoma"/>
                <w:b w:val="0"/>
              </w:rPr>
              <w:t>Switch (open)</w:t>
            </w:r>
          </w:p>
        </w:tc>
        <w:tc>
          <w:tcPr>
            <w:tcW w:w="6929" w:type="dxa"/>
            <w:shd w:val="clear" w:color="auto" w:fill="D9D9D9" w:themeFill="background1" w:themeFillShade="D9"/>
          </w:tcPr>
          <w:p w14:paraId="6BB469EA" w14:textId="6AA49E15"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485186E3" wp14:editId="7AB0900C">
                      <wp:extent cx="2112645" cy="197413"/>
                      <wp:effectExtent l="0" t="0" r="0" b="31750"/>
                      <wp:docPr id="740" name="Canvas 7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0" name="Group 630"/>
                              <wpg:cNvGrpSpPr/>
                              <wpg:grpSpPr>
                                <a:xfrm>
                                  <a:off x="670510" y="40320"/>
                                  <a:ext cx="767384" cy="157093"/>
                                  <a:chOff x="327991" y="471557"/>
                                  <a:chExt cx="767384" cy="157093"/>
                                </a:xfrm>
                              </wpg:grpSpPr>
                              <wps:wsp>
                                <wps:cNvPr id="631" name="Straight Connector 631"/>
                                <wps:cNvCnPr/>
                                <wps:spPr>
                                  <a:xfrm>
                                    <a:off x="327991" y="496957"/>
                                    <a:ext cx="208722" cy="0"/>
                                  </a:xfrm>
                                  <a:prstGeom prst="line">
                                    <a:avLst/>
                                  </a:prstGeom>
                                </wps:spPr>
                                <wps:style>
                                  <a:lnRef idx="1">
                                    <a:schemeClr val="dk1"/>
                                  </a:lnRef>
                                  <a:fillRef idx="0">
                                    <a:schemeClr val="dk1"/>
                                  </a:fillRef>
                                  <a:effectRef idx="0">
                                    <a:schemeClr val="dk1"/>
                                  </a:effectRef>
                                  <a:fontRef idx="minor">
                                    <a:schemeClr val="tx1"/>
                                  </a:fontRef>
                                </wps:style>
                                <wps:bodyPr/>
                              </wps:wsp>
                              <wps:wsp>
                                <wps:cNvPr id="632" name="Oval 632"/>
                                <wps:cNvSpPr/>
                                <wps:spPr>
                                  <a:xfrm>
                                    <a:off x="536713" y="471557"/>
                                    <a:ext cx="45719" cy="45719"/>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Oval 633"/>
                                <wps:cNvSpPr/>
                                <wps:spPr>
                                  <a:xfrm>
                                    <a:off x="815000" y="472191"/>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 name="Straight Connector 634"/>
                                <wps:cNvCnPr>
                                  <a:stCxn id="632" idx="5"/>
                                </wps:cNvCnPr>
                                <wps:spPr>
                                  <a:xfrm>
                                    <a:off x="575737" y="510581"/>
                                    <a:ext cx="189438" cy="118069"/>
                                  </a:xfrm>
                                  <a:prstGeom prst="line">
                                    <a:avLst/>
                                  </a:prstGeom>
                                </wps:spPr>
                                <wps:style>
                                  <a:lnRef idx="1">
                                    <a:schemeClr val="dk1"/>
                                  </a:lnRef>
                                  <a:fillRef idx="0">
                                    <a:schemeClr val="dk1"/>
                                  </a:fillRef>
                                  <a:effectRef idx="0">
                                    <a:schemeClr val="dk1"/>
                                  </a:effectRef>
                                  <a:fontRef idx="minor">
                                    <a:schemeClr val="tx1"/>
                                  </a:fontRef>
                                </wps:style>
                                <wps:bodyPr/>
                              </wps:wsp>
                              <wps:wsp>
                                <wps:cNvPr id="635" name="Straight Connector 635"/>
                                <wps:cNvCnPr>
                                  <a:stCxn id="633" idx="6"/>
                                </wps:cNvCnPr>
                                <wps:spPr>
                                  <a:xfrm>
                                    <a:off x="860085" y="494734"/>
                                    <a:ext cx="23529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5BE49684" id="Canvas 740" o:spid="_x0000_s1026" editas="canvas" style="width:166.35pt;height:15.55pt;mso-position-horizontal-relative:char;mso-position-vertical-relative:line" coordsize="2112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">
                      <v:shape id="_x0000_s1027" type="#_x0000_t75" style="position:absolute;width:21126;height:1968;visibility:visible;mso-wrap-style:square">
                        <v:fill o:detectmouseclick="t"/>
                        <v:path o:connecttype="none"/>
                      </v:shape>
                      <v:group id="Group 630" o:spid="_x0000_s1028" style="position:absolute;left:6705;top:403;width:7673;height:1571" coordorigin="3279,4715" coordsize="767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line id="Straight Connector 631" o:spid="_x0000_s1029" style="position:absolute;visibility:visible;mso-wrap-style:square" from="3279,4969" to="536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hj8MAAADcAAAADwAAAGRycy9kb3ducmV2LnhtbESPQWsCMRSE74L/IbyCN81upYuuRpFS&#10;aaknt/X+2LzuLm5e1iTV9N83hYLHYWa+YdbbaHpxJec7ywryWQaCuLa640bB58d+ugDhA7LG3jIp&#10;+CEP2814tMZS2xsf6VqFRiQI+xIVtCEMpZS+bsmgn9mBOHlf1hkMSbpGaoe3BDe9fMyyQhrsOC20&#10;ONBzS/W5+jaJkp8uRr6el3h6dwf3Mi/iU7woNXmIuxWIQDHcw//tN62gmOf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c4Y/DAAAA3AAAAA8AAAAAAAAAAAAA&#10;AAAAoQIAAGRycy9kb3ducmV2LnhtbFBLBQYAAAAABAAEAPkAAACRAwAAAAA=&#10;" strokecolor="black [3040]"/>
                        <v:oval id="Oval 632" o:spid="_x0000_s1030" style="position:absolute;left:5367;top:4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lzscA&#10;AADcAAAADwAAAGRycy9kb3ducmV2LnhtbESPQWvCQBSE70L/w/IKvYhuTMFq6kaK1NqDl0aFHh/Z&#10;1yQk+zZkV5P667sFweMwM98wq/VgGnGhzlWWFcymEQji3OqKCwXHw3ayAOE8ssbGMin4JQfr9GG0&#10;wkTbnr/okvlCBAi7BBWU3reJlC4vyaCb2pY4eD+2M+iD7AqpO+wD3DQyjqK5NFhxWCixpU1JeZ2d&#10;jYLl+8vH/rTI+kbuYq4P4+vuO74q9fQ4vL2C8DT4e/jW/tQK5s8x/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KZc7HAAAA3AAAAA8AAAAAAAAAAAAAAAAAmAIAAGRy&#10;cy9kb3ducmV2LnhtbFBLBQYAAAAABAAEAPUAAACMAwAAAAA=&#10;" filled="f" strokecolor="black [3040]">
                          <v:shadow on="t" color="black" opacity="24903f" origin=",.5" offset="0,.55556mm"/>
                        </v:oval>
                        <v:oval id="Oval 633" o:spid="_x0000_s1031" style="position:absolute;left:8150;top:4721;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8sUA&#10;AADcAAAADwAAAGRycy9kb3ducmV2LnhtbESPT2vCQBTE7wW/w/KE3urGBqREVxGxWJqD9d/9kX0m&#10;wezbuLuatJ++Wyh4HGbmN8xs0ZtG3Mn52rKC8SgBQVxYXXOp4Hh4f3kD4QOyxsYyKfgmD4v54GmG&#10;mbYd7+i+D6WIEPYZKqhCaDMpfVGRQT+yLXH0ztYZDFG6UmqHXYSbRr4myUQarDkuVNjSqqLisr8Z&#10;BelP3m4vX1dz2nZp8bnauHVuc6Weh/1yCiJQHx7h//aHVjBJU/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ryxQAAANwAAAAPAAAAAAAAAAAAAAAAAJgCAABkcnMv&#10;ZG93bnJldi54bWxQSwUGAAAAAAQABAD1AAAAigMAAAAA&#10;" filled="f">
                          <v:shadow on="t" color="black" opacity="24903f" origin=",.5" offset="0,.55556mm"/>
                        </v:oval>
                        <v:line id="Straight Connector 634" o:spid="_x0000_s1032" style="position:absolute;visibility:visible;mso-wrap-style:square" from="5757,5105" to="765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CF8MAAADcAAAADwAAAGRycy9kb3ducmV2LnhtbESPT2sCMRTE7wW/Q3iCN81a20VXo0ix&#10;tNST/+6PzXN3cfOyJqmm374pCD0OM/MbZrGKphU3cr6xrGA8ykAQl1Y3XCk4Ht6HUxA+IGtsLZOC&#10;H/KwWvaeFlhoe+cd3fahEgnCvkAFdQhdIaUvazLoR7YjTt7ZOoMhSVdJ7fCe4KaVz1mWS4MNp4Ua&#10;O3qrqbzsv02ijE9XIz8uMzx9ua3bTPL4Gq9KDfpxPQcRKIb/8KP9qRXkkx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QhfDAAAA3AAAAA8AAAAAAAAAAAAA&#10;AAAAoQIAAGRycy9kb3ducmV2LnhtbFBLBQYAAAAABAAEAPkAAACRAwAAAAA=&#10;" strokecolor="black [3040]"/>
                        <v:line id="Straight Connector 635" o:spid="_x0000_s1033" style="position:absolute;visibility:visible;mso-wrap-style:square" from="8600,4947" to="10953,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jMMAAADcAAAADwAAAGRycy9kb3ducmV2LnhtbESPT2sCMRTE7wW/Q3hCbzVrxUVXo4hU&#10;Ku3Jf/fH5rm7uHlZk6jx2zeFQo/DzPyGmS+jacWdnG8sKxgOMhDEpdUNVwqOh83bBIQPyBpby6Tg&#10;SR6Wi97LHAttH7yj+z5UIkHYF6igDqErpPRlTQb9wHbEyTtbZzAk6SqpHT4S3LTyPctyabDhtFBj&#10;R+uaysv+ZhJleLoa+XmZ4unLfbuPUR7H8arUaz+uZiACxfAf/mtvtYJ8NIb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n54zDAAAA3AAAAA8AAAAAAAAAAAAA&#10;AAAAoQIAAGRycy9kb3ducmV2LnhtbFBLBQYAAAAABAAEAPkAAACRAwAAAAA=&#10;" strokecolor="black [3040]"/>
                      </v:group>
                      <w10:anchorlock/>
                    </v:group>
                  </w:pict>
                </mc:Fallback>
              </mc:AlternateContent>
            </w:r>
          </w:p>
        </w:tc>
      </w:tr>
      <w:tr w:rsidR="0093471E" w:rsidRPr="002C1C22" w14:paraId="7D85E184" w14:textId="77777777" w:rsidTr="00B2312A">
        <w:trPr>
          <w:trHeight w:val="822"/>
        </w:trPr>
        <w:tc>
          <w:tcPr>
            <w:tcW w:w="2835" w:type="dxa"/>
          </w:tcPr>
          <w:p w14:paraId="324040C9" w14:textId="6293178A" w:rsidR="0093471E" w:rsidRPr="0093471E" w:rsidRDefault="0093471E" w:rsidP="0093471E">
            <w:pPr>
              <w:tabs>
                <w:tab w:val="right" w:pos="10205"/>
              </w:tabs>
              <w:rPr>
                <w:rFonts w:cs="Tahoma"/>
                <w:b w:val="0"/>
                <w:color w:val="FF0000"/>
              </w:rPr>
            </w:pPr>
            <w:r w:rsidRPr="004B0D22">
              <w:rPr>
                <w:rFonts w:cs="Tahoma"/>
                <w:color w:val="000000" w:themeColor="text1"/>
              </w:rPr>
              <w:t>A</w:t>
            </w:r>
          </w:p>
        </w:tc>
        <w:tc>
          <w:tcPr>
            <w:tcW w:w="6929" w:type="dxa"/>
            <w:shd w:val="clear" w:color="auto" w:fill="D9D9D9" w:themeFill="background1" w:themeFillShade="D9"/>
          </w:tcPr>
          <w:p w14:paraId="660233B0" w14:textId="1A6E9344"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1F144CD4" wp14:editId="68D43289">
                      <wp:extent cx="2023110" cy="298450"/>
                      <wp:effectExtent l="0" t="0" r="0" b="6350"/>
                      <wp:docPr id="741" name="Canvas 7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36" name="Group 636"/>
                              <wpg:cNvGrpSpPr/>
                              <wpg:grpSpPr>
                                <a:xfrm>
                                  <a:off x="624577" y="157268"/>
                                  <a:ext cx="819600" cy="45719"/>
                                  <a:chOff x="856800" y="532800"/>
                                  <a:chExt cx="819600" cy="45719"/>
                                </a:xfrm>
                              </wpg:grpSpPr>
                              <wpg:grpSp>
                                <wpg:cNvPr id="637" name="Group 637"/>
                                <wpg:cNvGrpSpPr/>
                                <wpg:grpSpPr>
                                  <a:xfrm>
                                    <a:off x="856800" y="532800"/>
                                    <a:ext cx="516042" cy="45719"/>
                                    <a:chOff x="0" y="0"/>
                                    <a:chExt cx="516247" cy="45719"/>
                                  </a:xfrm>
                                </wpg:grpSpPr>
                                <wps:wsp>
                                  <wps:cNvPr id="638" name="Straight Connector 638"/>
                                  <wps:cNvCnPr/>
                                  <wps:spPr>
                                    <a:xfrm>
                                      <a:off x="0" y="25400"/>
                                      <a:ext cx="208722"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639" name="Oval 639"/>
                                  <wps:cNvSpPr/>
                                  <wps:spPr>
                                    <a:xfrm>
                                      <a:off x="208722" y="0"/>
                                      <a:ext cx="45719" cy="45719"/>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Straight Connector 647"/>
                                  <wps:cNvCnPr/>
                                  <wps:spPr>
                                    <a:xfrm>
                                      <a:off x="254441" y="24800"/>
                                      <a:ext cx="261806"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654" name="Oval 654"/>
                                <wps:cNvSpPr/>
                                <wps:spPr>
                                  <a:xfrm>
                                    <a:off x="1369327" y="533434"/>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5" name="Straight Connector 665"/>
                                <wps:cNvCnPr/>
                                <wps:spPr>
                                  <a:xfrm>
                                    <a:off x="1419354" y="553718"/>
                                    <a:ext cx="257046"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145049A9" id="Canvas 741" o:spid="_x0000_s1026" editas="canvas" style="width:159.3pt;height:23.5pt;mso-position-horizontal-relative:char;mso-position-vertical-relative:line" coordsize="2023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">
                      <v:shape id="_x0000_s1027" type="#_x0000_t75" style="position:absolute;width:20231;height:2984;visibility:visible;mso-wrap-style:square">
                        <v:fill o:detectmouseclick="t"/>
                        <v:path o:connecttype="none"/>
                      </v:shape>
                      <v:group id="Group 636" o:spid="_x0000_s1028" style="position:absolute;left:6245;top:1572;width:8196;height:457" coordorigin="8568,5328" coordsize="81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637" o:spid="_x0000_s1029" style="position:absolute;left:8568;top:5328;width:5160;height:457" coordsize="516247,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Straight Connector 638" o:spid="_x0000_s1030" style="position:absolute;visibility:visible;mso-wrap-style:square" from="0,25400" to="208722,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oval id="Oval 639" o:spid="_x0000_s1031" style="position:absolute;left:208722;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GMYA&#10;AADcAAAADwAAAGRycy9kb3ducmV2LnhtbESPT2vCQBTE74LfYXlCb7ppA1KjqxRpaWkO/mvvj+wz&#10;CWbfprtbk/rp3YLgcZiZ3zCLVW8acSbna8sKHicJCOLC6ppLBV+Ht/EzCB+QNTaWScEfeVgth4MF&#10;Ztp2vKPzPpQiQthnqKAKoc2k9EVFBv3EtsTRO1pnMETpSqkddhFuGvmUJFNpsOa4UGFL64qK0/7X&#10;KEgvebs5bX/M96ZLi8/1u3vNba7Uw6h/mYMI1Id7+Nb+0Aqm6Qz+z8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GMYAAADcAAAADwAAAAAAAAAAAAAAAACYAgAAZHJz&#10;L2Rvd25yZXYueG1sUEsFBgAAAAAEAAQA9QAAAIsDAAAAAA==&#10;" filled="f">
                            <v:shadow on="t" color="black" opacity="24903f" origin=",.5" offset="0,.55556mm"/>
                          </v:oval>
                          <v:line id="Straight Connector 647" o:spid="_x0000_s1032" style="position:absolute;visibility:visible;mso-wrap-style:square" from="254441,24800" to="516247,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sD8cAAADcAAAADwAAAGRycy9kb3ducmV2LnhtbESPQWvCQBSE74L/YXlCb7ppK2lJXUVa&#10;CtqDqC20x2f2NYlm34bdNUn/vSsIPQ4z8w0zW/SmFi05X1lWcD9JQBDnVldcKPj6fB8/g/ABWWNt&#10;mRT8kYfFfDiYYaZtxztq96EQEcI+QwVlCE0mpc9LMugntiGO3q91BkOUrpDaYRfhppYPSZJKgxXH&#10;hRIbei0pP+3PRsHmcZu2y/XHqv9ep4f8bXf4OXZOqbtRv3wBEagP/+Fbe6UVp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OwPxwAAANwAAAAPAAAAAAAA&#10;AAAAAAAAAKECAABkcnMvZG93bnJldi54bWxQSwUGAAAAAAQABAD5AAAAlQMAAAAA&#10;"/>
                        </v:group>
                        <v:oval id="Oval 654" o:spid="_x0000_s1033" style="position:absolute;left:13693;top:533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XJsYA&#10;AADcAAAADwAAAGRycy9kb3ducmV2LnhtbESPT2vCQBTE74LfYXlCb7qptiLRVUQsLc3B+u/+yL4m&#10;wezbuLs1aT99Vyj0OMzMb5jFqjO1uJHzlWUFj6MEBHFudcWFgtPxZTgD4QOyxtoyKfgmD6tlv7fA&#10;VNuW93Q7hEJECPsUFZQhNKmUPi/JoB/Zhjh6n9YZDFG6QmqHbYSbWo6TZCoNVhwXSmxoU1J+OXwZ&#10;BZOfrNldPq7mvGsn+fvm1W0zmyn1MOjWcxCBuvAf/mu/aQXT5ye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fXJsYAAADcAAAADwAAAAAAAAAAAAAAAACYAgAAZHJz&#10;L2Rvd25yZXYueG1sUEsFBgAAAAAEAAQA9QAAAIsDAAAAAA==&#10;" filled="f">
                          <v:shadow on="t" color="black" opacity="24903f" origin=",.5" offset="0,.55556mm"/>
                        </v:oval>
                        <v:line id="Straight Connector 665" o:spid="_x0000_s1034" style="position:absolute;visibility:visible;mso-wrap-style:square" from="14193,5537" to="167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IkcQAAADcAAAADwAAAGRycy9kb3ducmV2LnhtbESPzWrDMBCE74G8g9hCb4mchpjWjRxC&#10;SWhpTs3PfbG2trG1ciQlUd++KhRyHGbmG2a5iqYXV3K+taxgNs1AEFdWt1wrOB62k2cQPiBr7C2T&#10;gh/ysCrHoyUW2t74i677UIsEYV+ggiaEoZDSVw0Z9FM7ECfv2zqDIUlXS+3wluCml09ZlkuDLaeF&#10;Bgd6a6jq9heTKLPT2cj37gVPn27nNvM8LuJZqceHuH4FESiGe/i//aEV5Pk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MiRxAAAANwAAAAPAAAAAAAAAAAA&#10;AAAAAKECAABkcnMvZG93bnJldi54bWxQSwUGAAAAAAQABAD5AAAAkgMAAAAA&#10;" strokecolor="black [3040]"/>
                      </v:group>
                      <w10:anchorlock/>
                    </v:group>
                  </w:pict>
                </mc:Fallback>
              </mc:AlternateContent>
            </w:r>
          </w:p>
        </w:tc>
      </w:tr>
      <w:tr w:rsidR="0093471E" w:rsidRPr="002C1C22" w14:paraId="21B23FF8" w14:textId="77777777" w:rsidTr="00B2312A">
        <w:trPr>
          <w:trHeight w:val="822"/>
        </w:trPr>
        <w:tc>
          <w:tcPr>
            <w:tcW w:w="2835" w:type="dxa"/>
            <w:shd w:val="clear" w:color="auto" w:fill="D9D9D9" w:themeFill="background1" w:themeFillShade="D9"/>
          </w:tcPr>
          <w:p w14:paraId="14298B74" w14:textId="33C787F6" w:rsidR="0093471E" w:rsidRPr="0093471E" w:rsidRDefault="0093471E" w:rsidP="0093471E">
            <w:pPr>
              <w:tabs>
                <w:tab w:val="right" w:pos="10205"/>
              </w:tabs>
              <w:rPr>
                <w:rFonts w:cs="Tahoma"/>
                <w:b w:val="0"/>
              </w:rPr>
            </w:pPr>
            <w:r w:rsidRPr="004B0D22">
              <w:rPr>
                <w:rFonts w:cs="Tahoma"/>
                <w:b w:val="0"/>
              </w:rPr>
              <w:t>Cell</w:t>
            </w:r>
          </w:p>
        </w:tc>
        <w:tc>
          <w:tcPr>
            <w:tcW w:w="6929" w:type="dxa"/>
          </w:tcPr>
          <w:p w14:paraId="18D7966B" w14:textId="08B7B360" w:rsidR="0093471E" w:rsidRPr="0093471E" w:rsidRDefault="0093471E" w:rsidP="0093471E">
            <w:pPr>
              <w:tabs>
                <w:tab w:val="right" w:pos="10205"/>
              </w:tabs>
              <w:rPr>
                <w:rFonts w:cs="Tahoma"/>
                <w:b w:val="0"/>
                <w:color w:val="FF0000"/>
              </w:rPr>
            </w:pPr>
            <w:r w:rsidRPr="004B0D22">
              <w:rPr>
                <w:rFonts w:cs="Tahoma"/>
                <w:color w:val="000000" w:themeColor="text1"/>
              </w:rPr>
              <w:t>B</w:t>
            </w:r>
          </w:p>
        </w:tc>
      </w:tr>
      <w:tr w:rsidR="0093471E" w:rsidRPr="002C1C22" w14:paraId="76F4668B" w14:textId="77777777" w:rsidTr="00B2312A">
        <w:trPr>
          <w:trHeight w:val="822"/>
        </w:trPr>
        <w:tc>
          <w:tcPr>
            <w:tcW w:w="2835" w:type="dxa"/>
            <w:shd w:val="clear" w:color="auto" w:fill="D9D9D9" w:themeFill="background1" w:themeFillShade="D9"/>
          </w:tcPr>
          <w:p w14:paraId="4E4CD04E" w14:textId="7C924322" w:rsidR="0093471E" w:rsidRPr="0093471E" w:rsidRDefault="0093471E" w:rsidP="0093471E">
            <w:pPr>
              <w:tabs>
                <w:tab w:val="right" w:pos="10205"/>
              </w:tabs>
              <w:rPr>
                <w:rFonts w:cs="Tahoma"/>
                <w:b w:val="0"/>
              </w:rPr>
            </w:pPr>
            <w:r w:rsidRPr="004B0D22">
              <w:rPr>
                <w:rFonts w:cs="Tahoma"/>
                <w:b w:val="0"/>
              </w:rPr>
              <w:t>Battery</w:t>
            </w:r>
          </w:p>
        </w:tc>
        <w:tc>
          <w:tcPr>
            <w:tcW w:w="6929" w:type="dxa"/>
          </w:tcPr>
          <w:p w14:paraId="73E0178D" w14:textId="1226667E" w:rsidR="0093471E" w:rsidRPr="0093471E" w:rsidRDefault="0093471E" w:rsidP="0093471E">
            <w:pPr>
              <w:tabs>
                <w:tab w:val="right" w:pos="10205"/>
              </w:tabs>
              <w:rPr>
                <w:rFonts w:cs="Tahoma"/>
                <w:b w:val="0"/>
                <w:color w:val="FF0000"/>
              </w:rPr>
            </w:pPr>
            <w:r w:rsidRPr="004B0D22">
              <w:rPr>
                <w:rFonts w:cs="Tahoma"/>
                <w:color w:val="000000" w:themeColor="text1"/>
              </w:rPr>
              <w:t>C</w:t>
            </w:r>
          </w:p>
        </w:tc>
      </w:tr>
      <w:tr w:rsidR="0093471E" w:rsidRPr="002C1C22" w14:paraId="7F3DA047" w14:textId="77777777" w:rsidTr="00B2312A">
        <w:trPr>
          <w:trHeight w:val="822"/>
        </w:trPr>
        <w:tc>
          <w:tcPr>
            <w:tcW w:w="2835" w:type="dxa"/>
            <w:shd w:val="clear" w:color="auto" w:fill="D9D9D9" w:themeFill="background1" w:themeFillShade="D9"/>
          </w:tcPr>
          <w:p w14:paraId="190ED91C" w14:textId="580DAC56" w:rsidR="0093471E" w:rsidRPr="0093471E" w:rsidRDefault="0093471E" w:rsidP="0093471E">
            <w:pPr>
              <w:tabs>
                <w:tab w:val="right" w:pos="10205"/>
              </w:tabs>
              <w:rPr>
                <w:rFonts w:cs="Tahoma"/>
                <w:b w:val="0"/>
              </w:rPr>
            </w:pPr>
            <w:r w:rsidRPr="004B0D22">
              <w:rPr>
                <w:rFonts w:cs="Tahoma"/>
                <w:b w:val="0"/>
              </w:rPr>
              <w:t>Diode</w:t>
            </w:r>
          </w:p>
        </w:tc>
        <w:tc>
          <w:tcPr>
            <w:tcW w:w="6929" w:type="dxa"/>
            <w:shd w:val="clear" w:color="auto" w:fill="D9D9D9" w:themeFill="background1" w:themeFillShade="D9"/>
          </w:tcPr>
          <w:p w14:paraId="69ABCF53" w14:textId="55EA5862"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1A4D9287" wp14:editId="2CFB003D">
                      <wp:extent cx="2015490" cy="677545"/>
                      <wp:effectExtent l="0" t="0" r="0" b="0"/>
                      <wp:docPr id="742" name="Canvas 7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75" name="Group 675"/>
                              <wpg:cNvGrpSpPr/>
                              <wpg:grpSpPr>
                                <a:xfrm>
                                  <a:off x="391325" y="113214"/>
                                  <a:ext cx="1170280" cy="439200"/>
                                  <a:chOff x="403200" y="302400"/>
                                  <a:chExt cx="1170280" cy="439200"/>
                                </a:xfrm>
                              </wpg:grpSpPr>
                              <wps:wsp>
                                <wps:cNvPr id="676" name="Straight Connector 676"/>
                                <wps:cNvCnPr/>
                                <wps:spPr>
                                  <a:xfrm>
                                    <a:off x="403200" y="532800"/>
                                    <a:ext cx="1170280" cy="0"/>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Oval 677"/>
                                <wps:cNvSpPr/>
                                <wps:spPr>
                                  <a:xfrm>
                                    <a:off x="806400" y="302400"/>
                                    <a:ext cx="44280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Isosceles Triangle 678"/>
                                <wps:cNvSpPr/>
                                <wps:spPr>
                                  <a:xfrm rot="5400000">
                                    <a:off x="905940" y="428400"/>
                                    <a:ext cx="202752" cy="207648"/>
                                  </a:xfrm>
                                  <a:prstGeom prst="triangle">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Straight Connector 679"/>
                                <wps:cNvCnPr/>
                                <wps:spPr>
                                  <a:xfrm>
                                    <a:off x="1111140" y="430848"/>
                                    <a:ext cx="0" cy="202752"/>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71AE5E4" id="Canvas 742" o:spid="_x0000_s1026" editas="canvas" style="width:158.7pt;height:53.35pt;mso-position-horizontal-relative:char;mso-position-vertical-relative:line" coordsize="20154,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">
                      <v:shape id="_x0000_s1027" type="#_x0000_t75" style="position:absolute;width:20154;height:6775;visibility:visible;mso-wrap-style:square">
                        <v:fill o:detectmouseclick="t"/>
                        <v:path o:connecttype="none"/>
                      </v:shape>
                      <v:group id="Group 675" o:spid="_x0000_s1028" style="position:absolute;left:3913;top:1132;width:11703;height:4392" coordorigin="4032,3024" coordsize="11702,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line id="Straight Connector 676" o:spid="_x0000_s1029" style="position:absolute;visibility:visible;mso-wrap-style:square" from="4032,5328" to="1573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O8MAAADcAAAADwAAAGRycy9kb3ducmV2LnhtbESPQWsCMRSE70L/Q3gFb5pVcdtujVJE&#10;sdhTbb0/Nq+7i5uXNYka/30jCB6HmfmGmS2iacWZnG8sKxgNMxDEpdUNVwp+f9aDVxA+IGtsLZOC&#10;K3lYzJ96Myy0vfA3nXehEgnCvkAFdQhdIaUvazLoh7YjTt6fdQZDkq6S2uElwU0rx1mWS4MNp4Ua&#10;O1rWVB52J5Moo/3RyM3hDfdb9+VWkzxO41Gp/nP8eAcRKIZH+N7+1Arylxx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wDvDAAAA3AAAAA8AAAAAAAAAAAAA&#10;AAAAoQIAAGRycy9kb3ducmV2LnhtbFBLBQYAAAAABAAEAPkAAACRAwAAAAA=&#10;" strokecolor="black [3040]"/>
                        <v:oval id="Oval 677" o:spid="_x0000_s1030" style="position:absolute;left:8064;top:3024;width:4428;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scA&#10;AADcAAAADwAAAGRycy9kb3ducmV2LnhtbESPT2vCQBTE70K/w/IKXqRuzMHY1FVK8U8PvRgVPD6y&#10;r0kw+zZkVxP99G6h4HGYmd8w82VvanGl1lWWFUzGEQji3OqKCwWH/fptBsJ5ZI21ZVJwIwfLxctg&#10;jqm2He/omvlCBAi7FBWU3jeplC4vyaAb24Y4eL+2NeiDbAupW+wC3NQyjqKpNFhxWCixoa+S8nN2&#10;MQreV8nm5zjLulpuYz7vR/ftKb4rNXztPz9AeOr9M/zf/tYKpkkCf2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f5bHAAAA3AAAAA8AAAAAAAAAAAAAAAAAmAIAAGRy&#10;cy9kb3ducmV2LnhtbFBLBQYAAAAABAAEAPUAAACMAwAAAAA=&#10;" filled="f" strokecolor="black [3040]">
                          <v:shadow on="t" color="black" opacity="24903f" origin=",.5" offset="0,.55556mm"/>
                        </v:oval>
                        <v:shape id="Isosceles Triangle 678" o:spid="_x0000_s1031" type="#_x0000_t5" style="position:absolute;left:9059;top:4283;width:2028;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5sIA&#10;AADcAAAADwAAAGRycy9kb3ducmV2LnhtbERPzWrCQBC+C32HZQq96UZLNaRupAgtPQmNPsCYnfyQ&#10;7GzIbjXN03cOhR4/vv/9YXK9utEYWs8G1qsEFHHpbcu1gcv5fZmCChHZYu+ZDPxQgEP+sNhjZv2d&#10;v+hWxFpJCIcMDTQxDpnWoWzIYVj5gVi4yo8Oo8Cx1nbEu4S7Xm+SZKsdtiwNDQ50bKjsim8nJbvi&#10;Yz5dq5f0WD1zeu7m03ozG/P0OL29goo0xX/xn/vTGtjuZK2ckSO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73mwgAAANwAAAAPAAAAAAAAAAAAAAAAAJgCAABkcnMvZG93&#10;bnJldi54bWxQSwUGAAAAAAQABAD1AAAAhwMAAAAA&#10;" fillcolor="#d8d8d8 [2732]">
                          <v:shadow on="t" color="black" opacity="24903f" origin=",.5" offset="0,.55556mm"/>
                        </v:shape>
                        <v:line id="Straight Connector 679" o:spid="_x0000_s1032" style="position:absolute;visibility:visible;mso-wrap-style:square" from="11111,4308" to="1111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UScMAAADcAAAADwAAAGRycy9kb3ducmV2LnhtbESPT2sCMRTE7wW/Q3hCbzVrpauuRpFi&#10;qdST/+6PzXN3cfOyJqmm394UCj0OM/MbZr6MphU3cr6xrGA4yEAQl1Y3XCk4Hj5eJiB8QNbYWiYF&#10;P+Rhueg9zbHQ9s47uu1DJRKEfYEK6hC6Qkpf1mTQD2xHnLyzdQZDkq6S2uE9wU0rX7MslwYbTgs1&#10;dvReU3nZf5tEGZ6uRn5epnj6clu3HuXxLV6Veu7H1QxEoBj+w3/tjVaQj6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VEnDAAAA3AAAAA8AAAAAAAAAAAAA&#10;AAAAoQIAAGRycy9kb3ducmV2LnhtbFBLBQYAAAAABAAEAPkAAACRAwAAAAA=&#10;" strokecolor="black [3040]"/>
                      </v:group>
                      <w10:anchorlock/>
                    </v:group>
                  </w:pict>
                </mc:Fallback>
              </mc:AlternateContent>
            </w:r>
          </w:p>
        </w:tc>
      </w:tr>
      <w:tr w:rsidR="0093471E" w:rsidRPr="002C1C22" w14:paraId="5ACB8C02" w14:textId="77777777" w:rsidTr="00B2312A">
        <w:trPr>
          <w:trHeight w:val="822"/>
        </w:trPr>
        <w:tc>
          <w:tcPr>
            <w:tcW w:w="2835" w:type="dxa"/>
          </w:tcPr>
          <w:p w14:paraId="7A3AD108" w14:textId="3444EAAB" w:rsidR="0093471E" w:rsidRPr="0093471E" w:rsidRDefault="0093471E" w:rsidP="0093471E">
            <w:pPr>
              <w:tabs>
                <w:tab w:val="right" w:pos="10205"/>
              </w:tabs>
              <w:rPr>
                <w:rFonts w:cs="Tahoma"/>
                <w:b w:val="0"/>
                <w:color w:val="FF0000"/>
              </w:rPr>
            </w:pPr>
            <w:r w:rsidRPr="004B0D22">
              <w:rPr>
                <w:rFonts w:cs="Tahoma"/>
                <w:color w:val="000000" w:themeColor="text1"/>
              </w:rPr>
              <w:t>D</w:t>
            </w:r>
          </w:p>
        </w:tc>
        <w:tc>
          <w:tcPr>
            <w:tcW w:w="6929" w:type="dxa"/>
            <w:shd w:val="clear" w:color="auto" w:fill="D9D9D9" w:themeFill="background1" w:themeFillShade="D9"/>
          </w:tcPr>
          <w:p w14:paraId="3D7208E2" w14:textId="2E8F4316"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490D5D49" wp14:editId="20C09F80">
                      <wp:extent cx="2980690" cy="279324"/>
                      <wp:effectExtent l="0" t="0" r="0" b="102235"/>
                      <wp:docPr id="743" name="Canvas 7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80" name="Group 680"/>
                              <wpg:cNvGrpSpPr/>
                              <wpg:grpSpPr>
                                <a:xfrm>
                                  <a:off x="824259" y="113724"/>
                                  <a:ext cx="1476000" cy="165600"/>
                                  <a:chOff x="468000" y="597600"/>
                                  <a:chExt cx="1476000" cy="165600"/>
                                </a:xfrm>
                              </wpg:grpSpPr>
                              <wps:wsp>
                                <wps:cNvPr id="681" name="Straight Connector 681"/>
                                <wps:cNvCnPr/>
                                <wps:spPr>
                                  <a:xfrm>
                                    <a:off x="468000" y="691200"/>
                                    <a:ext cx="486451" cy="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Rectangle 696"/>
                                <wps:cNvSpPr/>
                                <wps:spPr>
                                  <a:xfrm>
                                    <a:off x="954391" y="597600"/>
                                    <a:ext cx="482400" cy="16560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Straight Connector 698"/>
                                <wps:cNvCnPr>
                                  <a:stCxn id="696" idx="3"/>
                                </wps:cNvCnPr>
                                <wps:spPr>
                                  <a:xfrm>
                                    <a:off x="1436791" y="680400"/>
                                    <a:ext cx="507209"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FAEC344" id="Canvas 743" o:spid="_x0000_s1026" editas="canvas" style="width:234.7pt;height:22pt;mso-position-horizontal-relative:char;mso-position-vertical-relative:line" coordsize="29806,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">
                      <v:shape id="_x0000_s1027" type="#_x0000_t75" style="position:absolute;width:29806;height:2787;visibility:visible;mso-wrap-style:square">
                        <v:fill o:detectmouseclick="t"/>
                        <v:path o:connecttype="none"/>
                      </v:shape>
                      <v:group id="Group 680" o:spid="_x0000_s1028" style="position:absolute;left:8242;top:1137;width:14760;height:1656" coordorigin="4680,597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line id="Straight Connector 681" o:spid="_x0000_s1029" style="position:absolute;visibility:visible;mso-wrap-style:square" from="4680,6912" to="954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oaMMAAADcAAAADwAAAGRycy9kb3ducmV2LnhtbESPQWsCMRSE7wX/Q3gFbzW7ShddjSJS&#10;Ueyptt4fm9fdxc3LmqQa/30jFHocZuYbZrGKphNXcr61rCAfZSCIK6tbrhV8fW5fpiB8QNbYWSYF&#10;d/KwWg6eFlhqe+MPuh5DLRKEfYkKmhD6UkpfNWTQj2xPnLxv6wyGJF0ttcNbgptOjrOskAZbTgsN&#10;9rRpqDoff0yi5KeLkbvzDE8H9+7eJkV8jRelhs9xPQcRKIb/8F97rxUU0xwe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KGjDAAAA3AAAAA8AAAAAAAAAAAAA&#10;AAAAoQIAAGRycy9kb3ducmV2LnhtbFBLBQYAAAAABAAEAPkAAACRAwAAAAA=&#10;" strokecolor="black [3040]"/>
                        <v:rect id="Rectangle 696" o:spid="_x0000_s1030" style="position:absolute;left:9543;top:5976;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ANMQA&#10;AADcAAAADwAAAGRycy9kb3ducmV2LnhtbESPzYrCQBCE74LvMLTgRdaJgmHNOoqKv4c9bNYHaDK9&#10;SdxMT8iMGt/eEQSPRVV9Rc0WranElRpXWlYwGkYgiDOrS84VnH63H58gnEfWWFkmBXdysJh3OzNM&#10;tL3xD11Tn4sAYZeggsL7OpHSZQUZdENbEwfvzzYGfZBNLnWDtwA3lRxHUSwNlhwWCqxpXVD2n16M&#10;gnNcf+9WfJyudpt2sE/PRp4mRql+r11+gfDU+nf41T5oBfE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1ADTEAAAA3AAAAA8AAAAAAAAAAAAAAAAAmAIAAGRycy9k&#10;b3ducmV2LnhtbFBLBQYAAAAABAAEAPUAAACJAwAAAAA=&#10;" filled="f" strokecolor="black [3040]">
                          <v:shadow on="t" color="black" opacity="24903f" origin=",.5" offset="0,.55556mm"/>
                        </v:rect>
                        <v:line id="Straight Connector 698" o:spid="_x0000_s1031" style="position:absolute;visibility:visible;mso-wrap-style:square" from="14367,6804" to="1944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XKMMAAADcAAAADwAAAGRycy9kb3ducmV2LnhtbESPwW7CMAyG75P2DpEncRspm6hGR0DT&#10;tAnETrBxtxqvrWickmQQ3h4fkHa0fv+f/c2X2fXqRCF2ng1MxgUo4trbjhsDP9+fjy+gYkK22Hsm&#10;AxeKsFzc382xsv7MWzrtUqMEwrFCA21KQ6V1rFtyGMd+IJbs1weHScbQaBvwLHDX66eiKLXDjuVC&#10;iwO9t1Qfdn9OKJP90enVYYb7TfgKH89lnuajMaOH/PYKKlFO/8u39toaKGfyrciICO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AFyjDAAAA3AAAAA8AAAAAAAAAAAAA&#10;AAAAoQIAAGRycy9kb3ducmV2LnhtbFBLBQYAAAAABAAEAPkAAACRAwAAAAA=&#10;" strokecolor="black [3040]"/>
                      </v:group>
                      <w10:anchorlock/>
                    </v:group>
                  </w:pict>
                </mc:Fallback>
              </mc:AlternateContent>
            </w:r>
          </w:p>
        </w:tc>
      </w:tr>
      <w:tr w:rsidR="0093471E" w:rsidRPr="002C1C22" w14:paraId="63734D5F" w14:textId="77777777" w:rsidTr="00B2312A">
        <w:trPr>
          <w:trHeight w:val="822"/>
        </w:trPr>
        <w:tc>
          <w:tcPr>
            <w:tcW w:w="2835" w:type="dxa"/>
          </w:tcPr>
          <w:p w14:paraId="4DC7149F" w14:textId="18B3AD25" w:rsidR="0093471E" w:rsidRPr="0093471E" w:rsidRDefault="0093471E" w:rsidP="0093471E">
            <w:pPr>
              <w:tabs>
                <w:tab w:val="right" w:pos="10205"/>
              </w:tabs>
              <w:rPr>
                <w:rFonts w:cs="Tahoma"/>
                <w:b w:val="0"/>
                <w:color w:val="FF0000"/>
              </w:rPr>
            </w:pPr>
            <w:r w:rsidRPr="004B0D22">
              <w:rPr>
                <w:rFonts w:cs="Tahoma"/>
                <w:color w:val="000000" w:themeColor="text1"/>
              </w:rPr>
              <w:t>E</w:t>
            </w:r>
          </w:p>
        </w:tc>
        <w:tc>
          <w:tcPr>
            <w:tcW w:w="6929" w:type="dxa"/>
            <w:shd w:val="clear" w:color="auto" w:fill="D9D9D9" w:themeFill="background1" w:themeFillShade="D9"/>
          </w:tcPr>
          <w:p w14:paraId="696F072E" w14:textId="482EBD3F"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441EEA96" wp14:editId="711A4804">
                      <wp:extent cx="2743200" cy="386499"/>
                      <wp:effectExtent l="0" t="0" r="0" b="33020"/>
                      <wp:docPr id="744" name="Canvas 7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99" name="Group 699"/>
                              <wpg:cNvGrpSpPr/>
                              <wpg:grpSpPr>
                                <a:xfrm>
                                  <a:off x="675471" y="36048"/>
                                  <a:ext cx="1475739" cy="350662"/>
                                  <a:chOff x="424800" y="588263"/>
                                  <a:chExt cx="1475739" cy="350662"/>
                                </a:xfrm>
                              </wpg:grpSpPr>
                              <wpg:grpSp>
                                <wpg:cNvPr id="700" name="Group 700"/>
                                <wpg:cNvGrpSpPr/>
                                <wpg:grpSpPr>
                                  <a:xfrm>
                                    <a:off x="424800" y="691200"/>
                                    <a:ext cx="1475739" cy="165600"/>
                                    <a:chOff x="0" y="0"/>
                                    <a:chExt cx="1476000" cy="165600"/>
                                  </a:xfrm>
                                </wpg:grpSpPr>
                                <wps:wsp>
                                  <wps:cNvPr id="701" name="Straight Connector 701"/>
                                  <wps:cNvCnPr/>
                                  <wps:spPr>
                                    <a:xfrm>
                                      <a:off x="0" y="93600"/>
                                      <a:ext cx="486451"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702" name="Rectangle 702"/>
                                  <wps:cNvSpPr/>
                                  <wps:spPr>
                                    <a:xfrm>
                                      <a:off x="486391" y="0"/>
                                      <a:ext cx="482400" cy="165600"/>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3" name="Straight Connector 703"/>
                                  <wps:cNvCnPr/>
                                  <wps:spPr>
                                    <a:xfrm>
                                      <a:off x="968791" y="82800"/>
                                      <a:ext cx="507209"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704" name="Straight Arrow Connector 704"/>
                                <wps:cNvCnPr/>
                                <wps:spPr>
                                  <a:xfrm flipV="1">
                                    <a:off x="896898" y="588263"/>
                                    <a:ext cx="442266" cy="3506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7DA3213" id="Canvas 744" o:spid="_x0000_s1026" editas="canvas" style="width:3in;height:30.45pt;mso-position-horizontal-relative:char;mso-position-vertical-relative:line" coordsize="2743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">
                      <v:shape id="_x0000_s1027" type="#_x0000_t75" style="position:absolute;width:27432;height:3860;visibility:visible;mso-wrap-style:square">
                        <v:fill o:detectmouseclick="t"/>
                        <v:path o:connecttype="none"/>
                      </v:shape>
                      <v:group id="Group 699" o:spid="_x0000_s1028" style="position:absolute;left:6754;top:360;width:14758;height:3507" coordorigin="4248,5882" coordsize="14757,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group id="Group 700" o:spid="_x0000_s1029" style="position:absolute;left:4248;top:6912;width:14757;height:165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line id="Straight Connector 701" o:spid="_x0000_s1030" style="position:absolute;visibility:visible;mso-wrap-style:square" from="0,936" to="48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vcYAAADcAAAADwAAAGRycy9kb3ducmV2LnhtbESPQWvCQBSE7wX/w/IKvdWNFlJJXUVa&#10;BPUg1Rba4zP7mqRm34bdNYn/3hUEj8PMfMNM572pRUvOV5YVjIYJCOLc6ooLBd9fy+cJCB+QNdaW&#10;ScGZPMxng4cpZtp2vKN2HwoRIewzVFCG0GRS+rwkg35oG+Lo/VlnMETpCqkddhFuajlOklQarDgu&#10;lNjQe0n5cX8yCrYvn2m7WG9W/c86PeQfu8Pvf+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3GAAAA3AAAAA8AAAAAAAAA&#10;AAAAAAAAoQIAAGRycy9kb3ducmV2LnhtbFBLBQYAAAAABAAEAPkAAACUAwAAAAA=&#10;"/>
                          <v:rect id="Rectangle 702" o:spid="_x0000_s1031" style="position:absolute;left:4863;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98MUA&#10;AADcAAAADwAAAGRycy9kb3ducmV2LnhtbESPQWvCQBSE74X+h+UVvOnGHLSNrmIDQQ9eqlL09sy+&#10;JqHZt+nuqvHfdwtCj8PMfMPMl71pxZWcbywrGI8SEMSl1Q1XCg77YvgKwgdkja1lUnAnD8vF89Mc&#10;M21v/EHXXahEhLDPUEEdQpdJ6cuaDPqR7Yij92WdwRClq6R2eItw08o0SSbSYMNxocaO8prK793F&#10;KCjO9Lkx3fu2Sddvp/anyN32mCs1eOlXMxCB+vAffrQ3WsE0Se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H3wxQAAANwAAAAPAAAAAAAAAAAAAAAAAJgCAABkcnMv&#10;ZG93bnJldi54bWxQSwUGAAAAAAQABAD1AAAAigMAAAAA&#10;" filled="f">
                            <v:shadow on="t" color="black" opacity="24903f" origin=",.5" offset="0,.55556mm"/>
                          </v:rect>
                          <v:line id="Straight Connector 703" o:spid="_x0000_s1032" style="position:absolute;visibility:visible;mso-wrap-style:square" from="9687,828" to="1476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group>
                        <v:shape id="Straight Arrow Connector 704" o:spid="_x0000_s1033" type="#_x0000_t32" style="position:absolute;left:8968;top:5882;width:4423;height:3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8vscAAADcAAAADwAAAGRycy9kb3ducmV2LnhtbESP3WoCMRSE7wt9h3CE3tWsP7iyNYoo&#10;xZYKpSqCd4fN6Wbp5mTdRF3f3hQEL4eZ+YaZzFpbiTM1vnSsoNdNQBDnTpdcKNht31/HIHxA1lg5&#10;JgVX8jCbPj9NMNPuwj903oRCRAj7DBWYEOpMSp8bsui7riaO3q9rLIYom0LqBi8RbivZT5KRtFhy&#10;XDBY08JQ/rc5WQXLz/0wPbbH78HqYNY5DdJDf/6l1Eunnb+BCNSGR/je/tAK0mQI/2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sXy+xwAAANwAAAAPAAAAAAAA&#10;AAAAAAAAAKECAABkcnMvZG93bnJldi54bWxQSwUGAAAAAAQABAD5AAAAlQMAAAAA&#10;" strokecolor="black [3040]">
                          <v:stroke endarrow="open"/>
                        </v:shape>
                      </v:group>
                      <w10:anchorlock/>
                    </v:group>
                  </w:pict>
                </mc:Fallback>
              </mc:AlternateContent>
            </w:r>
          </w:p>
        </w:tc>
      </w:tr>
      <w:tr w:rsidR="0093471E" w:rsidRPr="002C1C22" w14:paraId="3C4ECDB2" w14:textId="77777777" w:rsidTr="00B2312A">
        <w:trPr>
          <w:trHeight w:val="822"/>
        </w:trPr>
        <w:tc>
          <w:tcPr>
            <w:tcW w:w="2835" w:type="dxa"/>
            <w:shd w:val="clear" w:color="auto" w:fill="D9D9D9" w:themeFill="background1" w:themeFillShade="D9"/>
          </w:tcPr>
          <w:p w14:paraId="596C114C" w14:textId="61211592" w:rsidR="0093471E" w:rsidRPr="0093471E" w:rsidRDefault="0093471E" w:rsidP="0093471E">
            <w:pPr>
              <w:tabs>
                <w:tab w:val="right" w:pos="10205"/>
              </w:tabs>
              <w:rPr>
                <w:rFonts w:cs="Tahoma"/>
                <w:b w:val="0"/>
              </w:rPr>
            </w:pPr>
            <w:r w:rsidRPr="004B0D22">
              <w:rPr>
                <w:rFonts w:cs="Tahoma"/>
                <w:b w:val="0"/>
              </w:rPr>
              <w:t>Light-emitting diode (LED)</w:t>
            </w:r>
          </w:p>
        </w:tc>
        <w:tc>
          <w:tcPr>
            <w:tcW w:w="6929" w:type="dxa"/>
          </w:tcPr>
          <w:p w14:paraId="21E07E02" w14:textId="4D455C67" w:rsidR="0093471E" w:rsidRPr="0093471E" w:rsidRDefault="0093471E" w:rsidP="0093471E">
            <w:pPr>
              <w:tabs>
                <w:tab w:val="right" w:pos="10205"/>
              </w:tabs>
              <w:rPr>
                <w:rFonts w:cs="Tahoma"/>
                <w:b w:val="0"/>
                <w:color w:val="FF0000"/>
              </w:rPr>
            </w:pPr>
            <w:r w:rsidRPr="004B0D22">
              <w:rPr>
                <w:rFonts w:cs="Tahoma"/>
                <w:color w:val="000000" w:themeColor="text1"/>
              </w:rPr>
              <w:t>F</w:t>
            </w:r>
          </w:p>
        </w:tc>
      </w:tr>
      <w:tr w:rsidR="0093471E" w:rsidRPr="002C1C22" w14:paraId="253B0EE5" w14:textId="77777777" w:rsidTr="00B2312A">
        <w:trPr>
          <w:trHeight w:val="822"/>
        </w:trPr>
        <w:tc>
          <w:tcPr>
            <w:tcW w:w="2835" w:type="dxa"/>
          </w:tcPr>
          <w:p w14:paraId="3635FDA1" w14:textId="78F6B780" w:rsidR="0093471E" w:rsidRPr="0093471E" w:rsidRDefault="0093471E" w:rsidP="0093471E">
            <w:pPr>
              <w:tabs>
                <w:tab w:val="right" w:pos="10205"/>
              </w:tabs>
              <w:rPr>
                <w:rFonts w:cs="Tahoma"/>
                <w:b w:val="0"/>
                <w:color w:val="FF0000"/>
              </w:rPr>
            </w:pPr>
            <w:r w:rsidRPr="004B0D22">
              <w:rPr>
                <w:rFonts w:cs="Tahoma"/>
                <w:color w:val="000000" w:themeColor="text1"/>
              </w:rPr>
              <w:t>G</w:t>
            </w:r>
          </w:p>
        </w:tc>
        <w:tc>
          <w:tcPr>
            <w:tcW w:w="6929" w:type="dxa"/>
            <w:shd w:val="clear" w:color="auto" w:fill="D9D9D9" w:themeFill="background1" w:themeFillShade="D9"/>
          </w:tcPr>
          <w:p w14:paraId="504FECC5" w14:textId="65D90069"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50F1BBF9" wp14:editId="64C514A6">
                      <wp:extent cx="2001520" cy="475199"/>
                      <wp:effectExtent l="0" t="38100" r="0" b="58420"/>
                      <wp:docPr id="745" name="Canvas 7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05" name="Group 705"/>
                              <wpg:cNvGrpSpPr/>
                              <wpg:grpSpPr>
                                <a:xfrm>
                                  <a:off x="331575" y="0"/>
                                  <a:ext cx="1404000" cy="439200"/>
                                  <a:chOff x="367200" y="482400"/>
                                  <a:chExt cx="1404000" cy="439200"/>
                                </a:xfrm>
                              </wpg:grpSpPr>
                              <wps:wsp>
                                <wps:cNvPr id="706" name="Oval 706"/>
                                <wps:cNvSpPr/>
                                <wps:spPr>
                                  <a:xfrm>
                                    <a:off x="848580" y="482400"/>
                                    <a:ext cx="43629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Straight Connector 707"/>
                                <wps:cNvCnPr>
                                  <a:stCxn id="706" idx="1"/>
                                  <a:endCxn id="706" idx="5"/>
                                </wps:cNvCnPr>
                                <wps:spPr>
                                  <a:xfrm>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708" name="Straight Connector 708"/>
                                <wps:cNvCnPr>
                                  <a:stCxn id="706" idx="3"/>
                                  <a:endCxn id="706" idx="7"/>
                                </wps:cNvCnPr>
                                <wps:spPr>
                                  <a:xfrm flipV="1">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710" name="Straight Connector 710"/>
                                <wps:cNvCnPr>
                                  <a:stCxn id="706" idx="6"/>
                                </wps:cNvCnPr>
                                <wps:spPr>
                                  <a:xfrm>
                                    <a:off x="1284870" y="702000"/>
                                    <a:ext cx="486330" cy="0"/>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Straight Connector 711"/>
                                <wps:cNvCnPr>
                                  <a:stCxn id="706" idx="2"/>
                                </wps:cNvCnPr>
                                <wps:spPr>
                                  <a:xfrm flipH="1">
                                    <a:off x="367200" y="702000"/>
                                    <a:ext cx="48138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D2E1F99" id="Canvas 745" o:spid="_x0000_s1026" editas="canvas" style="width:157.6pt;height:37.4pt;mso-position-horizontal-relative:char;mso-position-vertical-relative:line" coordsize="2001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">
                      <v:shape id="_x0000_s1027" type="#_x0000_t75" style="position:absolute;width:20015;height:4749;visibility:visible;mso-wrap-style:square">
                        <v:fill o:detectmouseclick="t"/>
                        <v:path o:connecttype="none"/>
                      </v:shape>
                      <v:group id="Group 705" o:spid="_x0000_s1028" style="position:absolute;left:3315;width:14040;height:4392" coordorigin="3672,4824" coordsize="14040,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oval id="Oval 706" o:spid="_x0000_s1029" style="position:absolute;left:8485;top:4824;width:4363;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m7ccA&#10;AADcAAAADwAAAGRycy9kb3ducmV2LnhtbESPQWvCQBSE70L/w/IKvUjdNAe10Y2U0tYevDSp4PGR&#10;fSYh2bchuzXRX+8WBI/DzHzDrDejacWJeldbVvAyi0AQF1bXXCr4zT+flyCcR9bYWiYFZ3KwSR8m&#10;a0y0HfiHTpkvRYCwS1BB5X2XSOmKigy6me2Ig3e0vUEfZF9K3eMQ4KaVcRTNpcGaw0KFHb1XVDTZ&#10;n1Hw+rH42u2X2dDKbcxNPr1sD/FFqafH8W0FwtPo7+Fb+1srWERz+D8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8pu3HAAAA3AAAAA8AAAAAAAAAAAAAAAAAmAIAAGRy&#10;cy9kb3ducmV2LnhtbFBLBQYAAAAABAAEAPUAAACMAwAAAAA=&#10;" filled="f" strokecolor="black [3040]">
                          <v:shadow on="t" color="black" opacity="24903f" origin=",.5" offset="0,.55556mm"/>
                        </v:oval>
                        <v:line id="Straight Connector 707" o:spid="_x0000_s1030" style="position:absolute;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ZQMIAAADcAAAADwAAAGRycy9kb3ducmV2LnhtbESPQWsCMRSE7wX/Q3iCt5pVqbZbo4go&#10;Sj2p9f7YPHcXNy9rEjX996ZQ6HGYmW+Y6TyaRtzJ+dqygkE/A0FcWF1zqeD7uH59B+EDssbGMin4&#10;IQ/zWedlirm2D97T/RBKkSDsc1RQhdDmUvqiIoO+b1vi5J2tMxiSdKXUDh8Jbho5zLKxNFhzWqiw&#10;pWVFxeVwM4kyOF2N3Fw+8PTldm41Gse3eFWq142LTxCBYvgP/7W3WsEkm8DvmXQ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QZQMIAAADcAAAADwAAAAAAAAAAAAAA&#10;AAChAgAAZHJzL2Rvd25yZXYueG1sUEsFBgAAAAAEAAQA+QAAAJADAAAAAA==&#10;" strokecolor="black [3040]"/>
                        <v:line id="Straight Connector 708" o:spid="_x0000_s1031" style="position:absolute;flip:y;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XpMEAAADcAAAADwAAAGRycy9kb3ducmV2LnhtbERPy4rCMBTdC/MP4Q7MTlNdqHRMiwgD&#10;g6JodRbuLs3tA5ub0kTb+XuzEFweznuVDqYRD+pcbVnBdBKBIM6trrlUcDn/jJcgnEfW2FgmBf/k&#10;IE0+RiuMte35RI/MlyKEsItRQeV9G0vp8ooMuoltiQNX2M6gD7Arpe6wD+GmkbMomkuDNYeGClva&#10;VJTfsrtRULh7u7n+aV8stvvTvtiVB+yPSn19DutvEJ4G/xa/3L9awSIKa8OZcARk8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qVekwQAAANwAAAAPAAAAAAAAAAAAAAAA&#10;AKECAABkcnMvZG93bnJldi54bWxQSwUGAAAAAAQABAD5AAAAjwMAAAAA&#10;" strokecolor="black [3040]"/>
                        <v:line id="Straight Connector 710" o:spid="_x0000_s1032" style="position:absolute;visibility:visible;mso-wrap-style:square" from="12848,7020" to="1771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X6cQAAADcAAAADwAAAGRycy9kb3ducmV2LnhtbESPwU4CMRCG7yS+QzMm3KS7ElFXCjFG&#10;I5GTKPfJdtzdsJ0ubYXy9syBhOPkn/+b+ebL7Hp1oBA7zwbKSQGKuPa248bA78/H3ROomJAt9p7J&#10;wIkiLBc3ozlW1h/5mw6b1CiBcKzQQJvSUGkd65YcxokfiCX788FhkjE02gY8Ctz1+r4oZtphx3Kh&#10;xYHeWqp3m38nlHK7d/pz94zbr7AO79NZfsh7Y8a3+fUFVKKcrsuX9soaeCzlfZEREd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fpxAAAANwAAAAPAAAAAAAAAAAA&#10;AAAAAKECAABkcnMvZG93bnJldi54bWxQSwUGAAAAAAQABAD5AAAAkgMAAAAA&#10;" strokecolor="black [3040]"/>
                        <v:line id="Straight Connector 711" o:spid="_x0000_s1033" style="position:absolute;flip:x;visibility:visible;mso-wrap-style:square" from="3672,7020" to="848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po5MMAAADcAAAADwAAAGRycy9kb3ducmV2LnhtbESPS4vCQBCE7wv+h6EFb+skHnSJjiKC&#10;IIqLz4O3JtN5YKYnZEYT/72zIOyxqKqvqNmiM5V4UuNKywriYQSCOLW65FzB5bz+/gHhPLLGyjIp&#10;eJGDxbz3NcNE25aP9Dz5XAQIuwQVFN7XiZQuLcigG9qaOHiZbQz6IJtc6gbbADeVHEXRWBosOSwU&#10;WNOqoPR+ehgFmXvUq9tV+2yy3R/32S7/xfag1KDfLacgPHX+P/xpb7SCSRzD35lwBOT8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KaOTDAAAA3AAAAA8AAAAAAAAAAAAA&#10;AAAAoQIAAGRycy9kb3ducmV2LnhtbFBLBQYAAAAABAAEAPkAAACRAwAAAAA=&#10;" strokecolor="black [3040]"/>
                      </v:group>
                      <w10:anchorlock/>
                    </v:group>
                  </w:pict>
                </mc:Fallback>
              </mc:AlternateContent>
            </w:r>
          </w:p>
        </w:tc>
      </w:tr>
      <w:tr w:rsidR="0093471E" w:rsidRPr="002C1C22" w14:paraId="0DADB2C6" w14:textId="77777777" w:rsidTr="00B2312A">
        <w:trPr>
          <w:trHeight w:val="822"/>
        </w:trPr>
        <w:tc>
          <w:tcPr>
            <w:tcW w:w="2835" w:type="dxa"/>
            <w:shd w:val="clear" w:color="auto" w:fill="D9D9D9" w:themeFill="background1" w:themeFillShade="D9"/>
          </w:tcPr>
          <w:p w14:paraId="65B72C0C" w14:textId="1EE8E054" w:rsidR="0093471E" w:rsidRPr="0093471E" w:rsidRDefault="0093471E" w:rsidP="0093471E">
            <w:pPr>
              <w:tabs>
                <w:tab w:val="right" w:pos="10205"/>
              </w:tabs>
              <w:rPr>
                <w:rFonts w:cs="Tahoma"/>
                <w:b w:val="0"/>
              </w:rPr>
            </w:pPr>
            <w:r w:rsidRPr="004B0D22">
              <w:rPr>
                <w:rFonts w:cs="Tahoma"/>
                <w:b w:val="0"/>
              </w:rPr>
              <w:t>Fuse</w:t>
            </w:r>
          </w:p>
        </w:tc>
        <w:tc>
          <w:tcPr>
            <w:tcW w:w="6929" w:type="dxa"/>
          </w:tcPr>
          <w:p w14:paraId="3F21C5CA" w14:textId="66F2AD96" w:rsidR="0093471E" w:rsidRPr="0093471E" w:rsidRDefault="0093471E" w:rsidP="0093471E">
            <w:pPr>
              <w:tabs>
                <w:tab w:val="right" w:pos="10205"/>
              </w:tabs>
              <w:rPr>
                <w:rFonts w:cs="Tahoma"/>
                <w:b w:val="0"/>
                <w:color w:val="FF0000"/>
              </w:rPr>
            </w:pPr>
            <w:r w:rsidRPr="004B0D22">
              <w:rPr>
                <w:rFonts w:cs="Tahoma"/>
                <w:color w:val="000000" w:themeColor="text1"/>
              </w:rPr>
              <w:t>H</w:t>
            </w:r>
          </w:p>
        </w:tc>
      </w:tr>
      <w:tr w:rsidR="0093471E" w:rsidRPr="002C1C22" w14:paraId="275BDB9C" w14:textId="77777777" w:rsidTr="00B2312A">
        <w:trPr>
          <w:trHeight w:val="822"/>
        </w:trPr>
        <w:tc>
          <w:tcPr>
            <w:tcW w:w="2835" w:type="dxa"/>
          </w:tcPr>
          <w:p w14:paraId="5BB007FB" w14:textId="06FA40BE" w:rsidR="0093471E" w:rsidRPr="0093471E" w:rsidRDefault="0093471E" w:rsidP="0093471E">
            <w:pPr>
              <w:tabs>
                <w:tab w:val="right" w:pos="10205"/>
              </w:tabs>
              <w:rPr>
                <w:rFonts w:cs="Tahoma"/>
                <w:b w:val="0"/>
              </w:rPr>
            </w:pPr>
            <w:r w:rsidRPr="004B0D22">
              <w:rPr>
                <w:rFonts w:cs="Tahoma"/>
                <w:color w:val="000000" w:themeColor="text1"/>
              </w:rPr>
              <w:t>I</w:t>
            </w:r>
          </w:p>
        </w:tc>
        <w:tc>
          <w:tcPr>
            <w:tcW w:w="6929" w:type="dxa"/>
            <w:shd w:val="clear" w:color="auto" w:fill="D9D9D9" w:themeFill="background1" w:themeFillShade="D9"/>
          </w:tcPr>
          <w:p w14:paraId="0B2F0EEA" w14:textId="1BBEAAC8"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7CAA68A9" wp14:editId="307E0977">
                      <wp:extent cx="2720975" cy="518399"/>
                      <wp:effectExtent l="0" t="0" r="0" b="91440"/>
                      <wp:docPr id="746" name="Canvas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12" name="Group 712"/>
                              <wpg:cNvGrpSpPr/>
                              <wpg:grpSpPr>
                                <a:xfrm>
                                  <a:off x="649309" y="35999"/>
                                  <a:ext cx="1483200" cy="482400"/>
                                  <a:chOff x="316800" y="460800"/>
                                  <a:chExt cx="1483200" cy="482400"/>
                                </a:xfrm>
                              </wpg:grpSpPr>
                              <wps:wsp>
                                <wps:cNvPr id="713" name="Straight Connector 713"/>
                                <wps:cNvCnPr/>
                                <wps:spPr>
                                  <a:xfrm>
                                    <a:off x="316800" y="720000"/>
                                    <a:ext cx="481380" cy="0"/>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Oval 714"/>
                                <wps:cNvSpPr/>
                                <wps:spPr>
                                  <a:xfrm>
                                    <a:off x="798180" y="460800"/>
                                    <a:ext cx="501090" cy="4824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Text Box 715"/>
                                <wps:cNvSpPr txBox="1"/>
                                <wps:spPr>
                                  <a:xfrm>
                                    <a:off x="889331" y="554400"/>
                                    <a:ext cx="462117" cy="387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2074C" w14:textId="77777777" w:rsidR="004060DD" w:rsidRPr="00C7787B" w:rsidRDefault="004060DD" w:rsidP="00472EA8">
                                      <w:pPr>
                                        <w:rPr>
                                          <w:b/>
                                          <w:sz w:val="34"/>
                                        </w:rPr>
                                      </w:pPr>
                                      <w:r w:rsidRPr="00C7787B">
                                        <w:rPr>
                                          <w:b/>
                                          <w:sz w:val="3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 name="Straight Connector 716"/>
                                <wps:cNvCnPr>
                                  <a:stCxn id="714" idx="6"/>
                                </wps:cNvCnPr>
                                <wps:spPr>
                                  <a:xfrm>
                                    <a:off x="1299270" y="702000"/>
                                    <a:ext cx="50073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CAA68A9" id="Canvas 746" o:spid="_x0000_s1421" editas="canvas" style="width:214.25pt;height:40.8pt;mso-position-horizontal-relative:char;mso-position-vertical-relative:line" coordsize="2720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">
                      <v:shape id="_x0000_s1422" type="#_x0000_t75" style="position:absolute;width:27209;height:5181;visibility:visible;mso-wrap-style:square">
                        <v:fill o:detectmouseclick="t"/>
                        <v:path o:connecttype="none"/>
                      </v:shape>
                      <v:group id="Group 712" o:spid="_x0000_s1423" style="position:absolute;left:6493;top:359;width:14832;height:4824" coordorigin="3168,4608" coordsize="14832,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Straight Connector 713" o:spid="_x0000_s1424" style="position:absolute;visibility:visible;mso-wrap-style:square" from="3168,7200" to="798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JnsMAAADcAAAADwAAAGRycy9kb3ducmV2LnhtbESPQWsCMRSE7wX/Q3hCb5rdilq3Riml&#10;pVJPbvX+2LzuLm5e1iTV+O9NQehxmJlvmOU6mk6cyfnWsoJ8nIEgrqxuuVaw//4YPYPwAVljZ5kU&#10;XMnDejV4WGKh7YV3dC5DLRKEfYEKmhD6QkpfNWTQj21PnLwf6wyGJF0ttcNLgptOPmXZTBpsOS00&#10;2NNbQ9Wx/DWJkh9ORn4eF3j4clv3PpnFaTwp9TiMry8gAsXwH763N1rBPJ/A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iZ7DAAAA3AAAAA8AAAAAAAAAAAAA&#10;AAAAoQIAAGRycy9kb3ducmV2LnhtbFBLBQYAAAAABAAEAPkAAACRAwAAAAA=&#10;" strokecolor="black [3040]"/>
                        <v:oval id="Oval 714" o:spid="_x0000_s1425" style="position:absolute;left:7981;top:4608;width:5011;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L3McA&#10;AADcAAAADwAAAGRycy9kb3ducmV2LnhtbESPQWvCQBSE7wX/w/KEXopuDKVqdCMibe2hF6OCx0f2&#10;mYRk34bs1qT++m6h0OMwM98w681gGnGjzlWWFcymEQji3OqKCwWn49tkAcJ5ZI2NZVLwTQ426ehh&#10;jYm2PR/olvlCBAi7BBWU3reJlC4vyaCb2pY4eFfbGfRBdoXUHfYBbhoZR9GLNFhxWCixpV1JeZ19&#10;GQXL1/n753mR9Y3cx1wfn+77S3xX6nE8bFcgPA3+P/zX/tAK5rNn+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C9zHAAAA3AAAAA8AAAAAAAAAAAAAAAAAmAIAAGRy&#10;cy9kb3ducmV2LnhtbFBLBQYAAAAABAAEAPUAAACMAwAAAAA=&#10;" filled="f" strokecolor="black [3040]">
                          <v:shadow on="t" color="black" opacity="24903f" origin=",.5" offset="0,.55556mm"/>
                        </v:oval>
                        <v:shape id="Text Box 715" o:spid="_x0000_s1426" type="#_x0000_t202" style="position:absolute;left:8893;top:5544;width:462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9vsYA&#10;AADcAAAADwAAAGRycy9kb3ducmV2LnhtbESPT4vCMBTE74LfITxhb5oq6JauUaQgLqIH/1y8vW2e&#10;bbF5qU3Uup9+Iyx4HGbmN8x03ppK3KlxpWUFw0EEgjizuuRcwfGw7McgnEfWWFkmBU9yMJ91O1NM&#10;tH3wju57n4sAYZeggsL7OpHSZQUZdANbEwfvbBuDPsgml7rBR4CbSo6iaCINlhwWCqwpLSi77G9G&#10;wTpdbnH3MzLxb5WuNudFfT2exkp99NrFFwhPrX+H/9vfWsHn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9vsYAAADcAAAADwAAAAAAAAAAAAAAAACYAgAAZHJz&#10;L2Rvd25yZXYueG1sUEsFBgAAAAAEAAQA9QAAAIsDAAAAAA==&#10;" filled="f" stroked="f" strokeweight=".5pt">
                          <v:textbox>
                            <w:txbxContent>
                              <w:p w14:paraId="1062074C" w14:textId="77777777" w:rsidR="004060DD" w:rsidRPr="00C7787B" w:rsidRDefault="004060DD" w:rsidP="00472EA8">
                                <w:pPr>
                                  <w:rPr>
                                    <w:b/>
                                    <w:sz w:val="34"/>
                                  </w:rPr>
                                </w:pPr>
                                <w:r w:rsidRPr="00C7787B">
                                  <w:rPr>
                                    <w:b/>
                                    <w:sz w:val="34"/>
                                  </w:rPr>
                                  <w:t>V</w:t>
                                </w:r>
                              </w:p>
                            </w:txbxContent>
                          </v:textbox>
                        </v:shape>
                        <v:line id="Straight Connector 716" o:spid="_x0000_s1427" style="position:absolute;visibility:visible;mso-wrap-style:square" from="12992,7020" to="180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qBsMAAADcAAAADwAAAGRycy9kb3ducmV2LnhtbESPQWsCMRSE74X+h/AKvWl2W1zrapRS&#10;Wip6Uuv9sXndXdy8rEmq8d8bQehxmJlvmNkimk6cyPnWsoJ8mIEgrqxuuVbws/savIHwAVljZ5kU&#10;XMjDYv74MMNS2zNv6LQNtUgQ9iUqaELoSyl91ZBBP7Q9cfJ+rTMYknS11A7PCW46+ZJlhTTYclpo&#10;sKePhqrD9s8kSr4/Gvl9mOB+5dbu87WIo3hU6vkpvk9BBIrhP3xvL7WCcV7A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KgbDAAAA3AAAAA8AAAAAAAAAAAAA&#10;AAAAoQIAAGRycy9kb3ducmV2LnhtbFBLBQYAAAAABAAEAPkAAACRAwAAAAA=&#10;" strokecolor="black [3040]"/>
                      </v:group>
                      <w10:anchorlock/>
                    </v:group>
                  </w:pict>
                </mc:Fallback>
              </mc:AlternateContent>
            </w:r>
          </w:p>
        </w:tc>
      </w:tr>
      <w:tr w:rsidR="0093471E" w:rsidRPr="002C1C22" w14:paraId="73561310" w14:textId="77777777" w:rsidTr="00B2312A">
        <w:trPr>
          <w:trHeight w:val="822"/>
        </w:trPr>
        <w:tc>
          <w:tcPr>
            <w:tcW w:w="2835" w:type="dxa"/>
            <w:shd w:val="clear" w:color="auto" w:fill="D9D9D9" w:themeFill="background1" w:themeFillShade="D9"/>
          </w:tcPr>
          <w:p w14:paraId="0A04B6C8" w14:textId="58D1F355" w:rsidR="0093471E" w:rsidRPr="0093471E" w:rsidRDefault="0093471E" w:rsidP="0093471E">
            <w:pPr>
              <w:tabs>
                <w:tab w:val="right" w:pos="10205"/>
              </w:tabs>
              <w:rPr>
                <w:rFonts w:cs="Tahoma"/>
                <w:b w:val="0"/>
              </w:rPr>
            </w:pPr>
            <w:r w:rsidRPr="004B0D22">
              <w:rPr>
                <w:rFonts w:cs="Tahoma"/>
                <w:b w:val="0"/>
              </w:rPr>
              <w:t>Ammeter</w:t>
            </w:r>
          </w:p>
        </w:tc>
        <w:tc>
          <w:tcPr>
            <w:tcW w:w="6929" w:type="dxa"/>
          </w:tcPr>
          <w:p w14:paraId="71E4D897" w14:textId="0970E66A" w:rsidR="0093471E" w:rsidRPr="0093471E" w:rsidRDefault="0093471E" w:rsidP="0093471E">
            <w:pPr>
              <w:tabs>
                <w:tab w:val="right" w:pos="10205"/>
              </w:tabs>
              <w:rPr>
                <w:rFonts w:cs="Tahoma"/>
                <w:b w:val="0"/>
                <w:color w:val="FF0000"/>
              </w:rPr>
            </w:pPr>
            <w:r w:rsidRPr="004B0D22">
              <w:rPr>
                <w:rFonts w:cs="Tahoma"/>
                <w:color w:val="000000" w:themeColor="text1"/>
              </w:rPr>
              <w:t>J</w:t>
            </w:r>
          </w:p>
        </w:tc>
      </w:tr>
      <w:tr w:rsidR="0093471E" w:rsidRPr="002C1C22" w14:paraId="1C3CAA70" w14:textId="77777777" w:rsidTr="00B2312A">
        <w:trPr>
          <w:trHeight w:val="822"/>
        </w:trPr>
        <w:tc>
          <w:tcPr>
            <w:tcW w:w="2835" w:type="dxa"/>
          </w:tcPr>
          <w:p w14:paraId="4826308B" w14:textId="4B441E83" w:rsidR="0093471E" w:rsidRPr="0093471E" w:rsidRDefault="0093471E" w:rsidP="0093471E">
            <w:pPr>
              <w:tabs>
                <w:tab w:val="right" w:pos="10205"/>
              </w:tabs>
              <w:rPr>
                <w:rFonts w:cs="Tahoma"/>
                <w:b w:val="0"/>
                <w:color w:val="FF0000"/>
              </w:rPr>
            </w:pPr>
            <w:r w:rsidRPr="004B0D22">
              <w:rPr>
                <w:rFonts w:cs="Tahoma"/>
                <w:color w:val="000000" w:themeColor="text1"/>
              </w:rPr>
              <w:t>K</w:t>
            </w:r>
          </w:p>
        </w:tc>
        <w:tc>
          <w:tcPr>
            <w:tcW w:w="6929" w:type="dxa"/>
            <w:shd w:val="clear" w:color="auto" w:fill="D9D9D9" w:themeFill="background1" w:themeFillShade="D9"/>
          </w:tcPr>
          <w:p w14:paraId="7C211557" w14:textId="0FD5A7B8"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128FF0B9" wp14:editId="3712A97F">
                      <wp:extent cx="2512695" cy="485076"/>
                      <wp:effectExtent l="0" t="0" r="0" b="0"/>
                      <wp:docPr id="747" name="Canvas 7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20" name="Group 720"/>
                              <wpg:cNvGrpSpPr/>
                              <wpg:grpSpPr>
                                <a:xfrm>
                                  <a:off x="582131" y="55"/>
                                  <a:ext cx="1458369" cy="446160"/>
                                  <a:chOff x="629631" y="72000"/>
                                  <a:chExt cx="1458369" cy="446160"/>
                                </a:xfrm>
                              </wpg:grpSpPr>
                              <wpg:grpSp>
                                <wpg:cNvPr id="721" name="Group 721"/>
                                <wpg:cNvGrpSpPr/>
                                <wpg:grpSpPr>
                                  <a:xfrm>
                                    <a:off x="629631" y="223200"/>
                                    <a:ext cx="1458369" cy="216000"/>
                                    <a:chOff x="629631" y="1123200"/>
                                    <a:chExt cx="1458369" cy="216000"/>
                                  </a:xfrm>
                                </wpg:grpSpPr>
                                <wps:wsp>
                                  <wps:cNvPr id="722" name="Straight Connector 722"/>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723" name="Rectangle 723"/>
                                  <wps:cNvSpPr/>
                                  <wps:spPr>
                                    <a:xfrm>
                                      <a:off x="974910" y="1123200"/>
                                      <a:ext cx="655200" cy="216000"/>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4" name="Straight Connector 724"/>
                                <wps:cNvCnPr/>
                                <wps:spPr>
                                  <a:xfrm>
                                    <a:off x="1000750" y="518160"/>
                                    <a:ext cx="1872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5" name="Straight Connector 725"/>
                                <wps:cNvCnPr/>
                                <wps:spPr>
                                  <a:xfrm flipV="1">
                                    <a:off x="1187949" y="72000"/>
                                    <a:ext cx="406093" cy="446143"/>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74037C9F" id="Canvas 747" o:spid="_x0000_s1026" editas="canvas" style="width:197.85pt;height:38.2pt;mso-position-horizontal-relative:char;mso-position-vertical-relative:line" coordsize="2512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">
                      <v:shape id="_x0000_s1027" type="#_x0000_t75" style="position:absolute;width:25126;height:4845;visibility:visible;mso-wrap-style:square">
                        <v:fill o:detectmouseclick="t"/>
                        <v:path o:connecttype="none"/>
                      </v:shape>
                      <v:group id="Group 720" o:spid="_x0000_s1028" style="position:absolute;left:5821;width:14584;height:4462" coordorigin="6296,720" coordsize="1458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721" o:spid="_x0000_s1029" style="position:absolute;left:6296;top:2232;width:14584;height:2160" coordorigin="6296,11232" coordsize="1458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Straight Connector 722"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rect id="Rectangle 723" o:spid="_x0000_s1031" style="position:absolute;left:9749;top:11232;width:6552;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x4sQA&#10;AADcAAAADwAAAGRycy9kb3ducmV2LnhtbESPQYvCMBSE78L+h/AW9qbpKuhSjSJFoZcV1NXzo3m2&#10;xeal20Rt/fVGEDwOM/MNM1u0phJXalxpWcH3IAJBnFldcq7gb7/u/4BwHlljZZkUdORgMf/ozTDW&#10;9sZbuu58LgKEXYwKCu/rWEqXFWTQDWxNHLyTbQz6IJtc6gZvAW4qOYyisTRYclgosKakoOy8uxgF&#10;6ebyv/09H1bJ6I7pMY2S7tiVSn19tsspCE+tf4df7VQrmA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MeLEAAAA3AAAAA8AAAAAAAAAAAAAAAAAmAIAAGRycy9k&#10;b3ducmV2LnhtbFBLBQYAAAAABAAEAPUAAACJAwAAAAA=&#10;" fillcolor="#d8d8d8 [2732]">
                            <v:shadow on="t" color="black" opacity="24903f" origin=",.5" offset="0,.55556mm"/>
                          </v:rect>
                        </v:group>
                        <v:line id="Straight Connector 724" o:spid="_x0000_s1032" style="position:absolute;visibility:visible;mso-wrap-style:square" from="10007,5181" to="1187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bV8QAAADcAAAADwAAAGRycy9kb3ducmV2LnhtbESPW2sCMRSE3wv9D+EIfatZtd5WoxRp&#10;qdinenk/bI67i5uTNUk1/feNIPg4zMw3zHwZTSMu5HxtWUGvm4EgLqyuuVSw332+TkD4gKyxsUwK&#10;/sjDcvH8NMdc2yv/0GUbSpEg7HNUUIXQ5lL6oiKDvmtb4uQdrTMYknSl1A6vCW4a2c+ykTRYc1qo&#10;sKVVRcVp+2sSpXc4G/l1muJh477dx2AUh/Gs1Esnvs9ABIrhEb6311rBuP8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9tXxAAAANwAAAAPAAAAAAAAAAAA&#10;AAAAAKECAABkcnMvZG93bnJldi54bWxQSwUGAAAAAAQABAD5AAAAkgMAAAAA&#10;" strokecolor="black [3040]"/>
                        <v:line id="Straight Connector 725" o:spid="_x0000_s1033" style="position:absolute;flip:y;visibility:visible;mso-wrap-style:square" from="11879,720" to="15940,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2kWsQAAADcAAAADwAAAGRycy9kb3ducmV2LnhtbESPS4sCMRCE74L/IbTgTTMKPpg1igjC&#10;sqL42D3srZn0PHDSGSbRGf+9EQSPRVV9RS1WrSnFnWpXWFYwGkYgiBOrC84U/F62gzkI55E1lpZJ&#10;wYMcrJbdzgJjbRs+0f3sMxEg7GJUkHtfxVK6JCeDbmgr4uCltjbog6wzqWtsAtyUchxFU2mw4LCQ&#10;Y0WbnJLr+WYUpO5Wbf7/tE9nP/vTPt1lB2yOSvV77foLhKfWf8Lv9rdWMBtP4HUmH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RaxAAAANwAAAAPAAAAAAAAAAAA&#10;AAAAAKECAABkcnMvZG93bnJldi54bWxQSwUGAAAAAAQABAD5AAAAkgMAAAAA&#10;" strokecolor="black [3040]"/>
                      </v:group>
                      <w10:anchorlock/>
                    </v:group>
                  </w:pict>
                </mc:Fallback>
              </mc:AlternateContent>
            </w:r>
          </w:p>
        </w:tc>
      </w:tr>
      <w:tr w:rsidR="0093471E" w:rsidRPr="002C1C22" w14:paraId="117A8C6A" w14:textId="77777777" w:rsidTr="00B2312A">
        <w:trPr>
          <w:trHeight w:val="822"/>
        </w:trPr>
        <w:tc>
          <w:tcPr>
            <w:tcW w:w="2835" w:type="dxa"/>
          </w:tcPr>
          <w:p w14:paraId="5E6339AA" w14:textId="61FD4121" w:rsidR="0093471E" w:rsidRPr="0093471E" w:rsidRDefault="0093471E" w:rsidP="0093471E">
            <w:pPr>
              <w:tabs>
                <w:tab w:val="right" w:pos="10205"/>
              </w:tabs>
              <w:rPr>
                <w:rFonts w:cs="Tahoma"/>
                <w:b w:val="0"/>
                <w:color w:val="FF0000"/>
              </w:rPr>
            </w:pPr>
            <w:r w:rsidRPr="004B0D22">
              <w:rPr>
                <w:rFonts w:cs="Tahoma"/>
                <w:color w:val="000000" w:themeColor="text1"/>
              </w:rPr>
              <w:t>L</w:t>
            </w:r>
          </w:p>
        </w:tc>
        <w:tc>
          <w:tcPr>
            <w:tcW w:w="6929" w:type="dxa"/>
            <w:shd w:val="clear" w:color="auto" w:fill="D9D9D9" w:themeFill="background1" w:themeFillShade="D9"/>
          </w:tcPr>
          <w:p w14:paraId="1FA82AB1" w14:textId="002995B2" w:rsidR="0093471E" w:rsidRPr="0093471E" w:rsidRDefault="0093471E" w:rsidP="0093471E">
            <w:pPr>
              <w:tabs>
                <w:tab w:val="right" w:pos="10205"/>
              </w:tabs>
              <w:rPr>
                <w:rFonts w:cs="Tahoma"/>
                <w:b w:val="0"/>
              </w:rPr>
            </w:pPr>
            <w:r w:rsidRPr="004B0D22">
              <w:rPr>
                <w:rFonts w:cs="Tahoma"/>
                <w:noProof/>
                <w:lang w:eastAsia="en-GB"/>
              </w:rPr>
              <mc:AlternateContent>
                <mc:Choice Requires="wpc">
                  <w:drawing>
                    <wp:inline distT="0" distB="0" distL="0" distR="0" wp14:anchorId="56607EAB" wp14:editId="4EE83805">
                      <wp:extent cx="2512695" cy="697143"/>
                      <wp:effectExtent l="0" t="0" r="0" b="84455"/>
                      <wp:docPr id="788" name="Canvas 7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26" name="Group 726"/>
                              <wpg:cNvGrpSpPr/>
                              <wpg:grpSpPr>
                                <a:xfrm>
                                  <a:off x="599863" y="33427"/>
                                  <a:ext cx="1458369" cy="661450"/>
                                  <a:chOff x="540488" y="21552"/>
                                  <a:chExt cx="1458369" cy="661450"/>
                                </a:xfrm>
                              </wpg:grpSpPr>
                              <wpg:grpSp>
                                <wpg:cNvPr id="729" name="Group 729"/>
                                <wpg:cNvGrpSpPr/>
                                <wpg:grpSpPr>
                                  <a:xfrm>
                                    <a:off x="540488" y="323867"/>
                                    <a:ext cx="1458369" cy="151333"/>
                                    <a:chOff x="629631" y="1159067"/>
                                    <a:chExt cx="1458369" cy="151333"/>
                                  </a:xfrm>
                                </wpg:grpSpPr>
                                <wps:wsp>
                                  <wps:cNvPr id="730" name="Straight Connector 730"/>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731" name="Rectangle 731"/>
                                  <wps:cNvSpPr/>
                                  <wps:spPr>
                                    <a:xfrm>
                                      <a:off x="1064049" y="1159067"/>
                                      <a:ext cx="438596" cy="151333"/>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2" name="Oval 732"/>
                                <wps:cNvSpPr/>
                                <wps:spPr>
                                  <a:xfrm>
                                    <a:off x="896000" y="100799"/>
                                    <a:ext cx="615926" cy="582203"/>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Straight Arrow Connector 738"/>
                                <wps:cNvCnPr/>
                                <wps:spPr>
                                  <a:xfrm>
                                    <a:off x="753140" y="100752"/>
                                    <a:ext cx="142823" cy="1512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39" name="Straight Arrow Connector 739"/>
                                <wps:cNvCnPr/>
                                <wps:spPr>
                                  <a:xfrm>
                                    <a:off x="838368" y="21552"/>
                                    <a:ext cx="132868" cy="1572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689D2B2" id="Canvas 788" o:spid="_x0000_s1026" editas="canvas" style="width:197.85pt;height:54.9pt;mso-position-horizontal-relative:char;mso-position-vertical-relative:line" coordsize="25126,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">
                      <v:shape id="_x0000_s1027" type="#_x0000_t75" style="position:absolute;width:25126;height:6965;visibility:visible;mso-wrap-style:square">
                        <v:fill o:detectmouseclick="t"/>
                        <v:path o:connecttype="none"/>
                      </v:shape>
                      <v:group id="Group 726" o:spid="_x0000_s1028" style="position:absolute;left:5998;top:334;width:14584;height:6614" coordorigin="5404,215" coordsize="1458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 729" o:spid="_x0000_s1029" style="position:absolute;left:5404;top:3238;width:14584;height:1514" coordorigin="6296,11590" coordsize="14583,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line id="Straight Connector 730"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Im8MAAADcAAAADwAAAGRycy9kb3ducmV2LnhtbERPy2rCQBTdC/7DcIXudNIKsaSOIi0F&#10;7UJ8gS6vmdskbeZOmJkm8e+dhdDl4bzny97UoiXnK8sKnicJCOLc6ooLBafj5/gVhA/IGmvLpOBG&#10;HpaL4WCOmbYd76k9hELEEPYZKihDaDIpfV6SQT+xDXHkvq0zGCJ0hdQOuxhuavmSJKk0WHFsKLGh&#10;95Ly38OfUbCd7tJ2tfla9+dNes0/9tfLT+eUehr1qzcQgfrwL36411rBbB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eCJvDAAAA3AAAAA8AAAAAAAAAAAAA&#10;AAAAoQIAAGRycy9kb3ducmV2LnhtbFBLBQYAAAAABAAEAPkAAACRAwAAAAA=&#10;"/>
                          <v:rect id="Rectangle 731" o:spid="_x0000_s1031" style="position:absolute;left:10640;top:11590;width:4386;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c08UA&#10;AADcAAAADwAAAGRycy9kb3ducmV2LnhtbESPzWrDMBCE74W8g9hAb7WcBtrgRAnFpOBLC/nzebG2&#10;tom1cizZsfv0VaHQ4zAz3zCb3WgaMVDnassKFlEMgriwuuZSwfn0/rQC4TyyxsYyKZjIwW47e9hg&#10;ou2dDzQcfSkChF2CCirv20RKV1Rk0EW2JQ7el+0M+iC7UuoO7wFuGvkcxy/SYM1hocKW0oqK67E3&#10;CrLP/nb4uF726fIbszyL0ymfaqUe5+PbGoSn0f+H/9qZVvC6XMD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ZzTxQAAANwAAAAPAAAAAAAAAAAAAAAAAJgCAABkcnMv&#10;ZG93bnJldi54bWxQSwUGAAAAAAQABAD1AAAAigMAAAAA&#10;" fillcolor="#d8d8d8 [2732]">
                            <v:shadow on="t" color="black" opacity="24903f" origin=",.5" offset="0,.55556mm"/>
                          </v:rect>
                        </v:group>
                        <v:oval id="Oval 732" o:spid="_x0000_s1032" style="position:absolute;left:8960;top:1007;width:6159;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U8cA&#10;AADcAAAADwAAAGRycy9kb3ducmV2LnhtbESPT2vCQBTE70K/w/IKvYhuTME/qRspUmsPXhoVenxk&#10;X5OQ7NuQXU3qp+8WhB6HmfkNs94MphFX6lxlWcFsGoEgzq2uuFBwOu4mSxDOI2tsLJOCH3KwSR9G&#10;a0y07fmTrpkvRICwS1BB6X2bSOnykgy6qW2Jg/dtO4M+yK6QusM+wE0j4yiaS4MVh4USW9qWlNfZ&#10;xShYvS3eD+dl1jdyH3N9HN/2X/FNqafH4fUFhKfB/4fv7Q+tYPEcw9+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alPHAAAA3AAAAA8AAAAAAAAAAAAAAAAAmAIAAGRy&#10;cy9kb3ducmV2LnhtbFBLBQYAAAAABAAEAPUAAACMAwAAAAA=&#10;" filled="f" strokecolor="black [3040]">
                          <v:shadow on="t" color="black" opacity="24903f" origin=",.5" offset="0,.55556mm"/>
                        </v:oval>
                        <v:shape id="Straight Arrow Connector 738" o:spid="_x0000_s1033" type="#_x0000_t32" style="position:absolute;left:7531;top:1007;width:1428;height: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ddMEAAADcAAAADwAAAGRycy9kb3ducmV2LnhtbERPTYvCMBC9L/gfwgje1nQV1O02iggF&#10;D+5Bq3gdmtm2tJnUJtb6781hwePjfSebwTSip85VlhV8TSMQxLnVFRcKzln6uQLhPLLGxjIpeJKD&#10;zXr0kWCs7YOP1J98IUIIuxgVlN63sZQuL8mgm9qWOHB/tjPoA+wKqTt8hHDTyFkULaTBikNDiS3t&#10;Ssrr090oiNwive2y+rc/F/54uMp0//y+KDUZD9sfEJ4G/xb/u/dawXIe1oYz4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dl10wQAAANwAAAAPAAAAAAAAAAAAAAAA&#10;AKECAABkcnMvZG93bnJldi54bWxQSwUGAAAAAAQABAD5AAAAjwMAAAAA&#10;" strokecolor="black [3040]">
                          <v:stroke endarrow="open"/>
                        </v:shape>
                        <v:shape id="Straight Arrow Connector 739" o:spid="_x0000_s1034" type="#_x0000_t32" style="position:absolute;left:8383;top:215;width:1329;height:1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478UAAADcAAAADwAAAGRycy9kb3ducmV2LnhtbESPS4vCQBCE7wv+h6EFb+tEF3zEjCJC&#10;wIMefCx7bTJtEpLpiZnZGP+9s7Dgsaiqr6hk05tadNS60rKCyTgCQZxZXXKu4HpJPxcgnEfWWFsm&#10;BU9ysFkPPhKMtX3wibqzz0WAsItRQeF9E0vpsoIMurFtiIN3s61BH2SbS93iI8BNLadRNJMGSw4L&#10;BTa0Kyirzr9GQeRm6X13qY7dNfenw49M98/lt1KjYb9dgfDU+3f4v73XCuZfS/g7E4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r478UAAADcAAAADwAAAAAAAAAA&#10;AAAAAAChAgAAZHJzL2Rvd25yZXYueG1sUEsFBgAAAAAEAAQA+QAAAJMDAAAAAA==&#10;" strokecolor="black [3040]">
                          <v:stroke endarrow="open"/>
                        </v:shape>
                      </v:group>
                      <w10:anchorlock/>
                    </v:group>
                  </w:pict>
                </mc:Fallback>
              </mc:AlternateContent>
            </w:r>
          </w:p>
        </w:tc>
      </w:tr>
    </w:tbl>
    <w:p w14:paraId="25697642" w14:textId="77777777" w:rsidR="00536AA3" w:rsidRPr="002C1C22" w:rsidRDefault="00536AA3" w:rsidP="00536AA3">
      <w:pPr>
        <w:tabs>
          <w:tab w:val="right" w:pos="10205"/>
        </w:tabs>
        <w:spacing w:before="80"/>
        <w:ind w:left="426" w:hanging="426"/>
        <w:jc w:val="right"/>
        <w:rPr>
          <w:rFonts w:cs="Tahoma"/>
          <w:sz w:val="20"/>
        </w:rPr>
      </w:pPr>
      <w:r w:rsidRPr="002C1C22">
        <w:rPr>
          <w:rFonts w:cs="Tahoma"/>
          <w:i/>
          <w:sz w:val="20"/>
        </w:rPr>
        <w:t>6 marks</w:t>
      </w:r>
    </w:p>
    <w:p w14:paraId="59EA7AD9" w14:textId="77777777" w:rsidR="00536AA3" w:rsidRPr="002C1C22" w:rsidRDefault="00536AA3" w:rsidP="00536AA3">
      <w:pPr>
        <w:ind w:left="426" w:hanging="426"/>
        <w:rPr>
          <w:rFonts w:cs="Tahoma"/>
        </w:rPr>
      </w:pPr>
      <w:r w:rsidRPr="002C1C22">
        <w:rPr>
          <w:rFonts w:cs="Tahoma"/>
        </w:rPr>
        <w:lastRenderedPageBreak/>
        <w:t>2.</w:t>
      </w:r>
      <w:r w:rsidRPr="002C1C22">
        <w:rPr>
          <w:rFonts w:cs="Tahoma"/>
        </w:rPr>
        <w:tab/>
      </w:r>
      <w:proofErr w:type="gramStart"/>
      <w:r w:rsidRPr="002C1C22">
        <w:rPr>
          <w:rFonts w:cs="Tahoma"/>
        </w:rPr>
        <w:t>a</w:t>
      </w:r>
      <w:proofErr w:type="gramEnd"/>
      <w:r w:rsidRPr="002C1C22">
        <w:rPr>
          <w:rFonts w:cs="Tahoma"/>
        </w:rPr>
        <w:t>)</w:t>
      </w:r>
      <w:r w:rsidRPr="002C1C22">
        <w:rPr>
          <w:rFonts w:cs="Tahoma"/>
        </w:rPr>
        <w:tab/>
        <w:t>Match the following quantities to their units and to the unit’s symbol.</w:t>
      </w:r>
      <w:r w:rsidRPr="002C1C22">
        <w:rPr>
          <w:rFonts w:cs="Tahoma"/>
        </w:rPr>
        <w:tab/>
      </w:r>
    </w:p>
    <w:p w14:paraId="1377AB81" w14:textId="77777777" w:rsidR="00536AA3" w:rsidRPr="00F8326B" w:rsidRDefault="00536AA3" w:rsidP="00536AA3">
      <w:pPr>
        <w:pStyle w:val="ListParagraph"/>
        <w:tabs>
          <w:tab w:val="right" w:pos="10205"/>
        </w:tabs>
        <w:rPr>
          <w:rFonts w:cs="Tahoma"/>
          <w:sz w:val="12"/>
        </w:rPr>
      </w:pPr>
    </w:p>
    <w:tbl>
      <w:tblPr>
        <w:tblStyle w:val="TableGridLight"/>
        <w:tblW w:w="9354" w:type="dxa"/>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701"/>
        <w:gridCol w:w="1984"/>
        <w:gridCol w:w="1701"/>
        <w:gridCol w:w="1984"/>
      </w:tblGrid>
      <w:tr w:rsidR="00536AA3" w:rsidRPr="002C1C22" w14:paraId="6D19A86C" w14:textId="77777777" w:rsidTr="00B2312A">
        <w:tc>
          <w:tcPr>
            <w:tcW w:w="1984" w:type="dxa"/>
            <w:tcBorders>
              <w:top w:val="single" w:sz="6" w:space="0" w:color="auto"/>
              <w:left w:val="single" w:sz="6" w:space="0" w:color="auto"/>
              <w:bottom w:val="single" w:sz="6" w:space="0" w:color="auto"/>
              <w:right w:val="single" w:sz="6" w:space="0" w:color="auto"/>
            </w:tcBorders>
            <w:vAlign w:val="center"/>
          </w:tcPr>
          <w:p w14:paraId="70FB3114" w14:textId="77777777" w:rsidR="00536AA3" w:rsidRPr="002C1C22" w:rsidRDefault="00536AA3" w:rsidP="00B2312A">
            <w:pPr>
              <w:jc w:val="center"/>
            </w:pPr>
            <w:r w:rsidRPr="002C1C22">
              <w:t>Current</w:t>
            </w:r>
          </w:p>
        </w:tc>
        <w:tc>
          <w:tcPr>
            <w:tcW w:w="1701" w:type="dxa"/>
            <w:tcBorders>
              <w:left w:val="single" w:sz="6" w:space="0" w:color="auto"/>
              <w:right w:val="single" w:sz="6" w:space="0" w:color="auto"/>
            </w:tcBorders>
          </w:tcPr>
          <w:p w14:paraId="6F96B576"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03BC70F9" w14:textId="77777777" w:rsidR="00536AA3" w:rsidRPr="002C1C22" w:rsidRDefault="00536AA3" w:rsidP="00B2312A">
            <w:pPr>
              <w:pStyle w:val="ListParagraph"/>
              <w:tabs>
                <w:tab w:val="right" w:pos="10205"/>
              </w:tabs>
              <w:ind w:left="0"/>
              <w:jc w:val="center"/>
              <w:rPr>
                <w:rFonts w:cs="Tahoma"/>
              </w:rPr>
            </w:pPr>
            <w:r w:rsidRPr="002C1C22">
              <w:rPr>
                <w:rFonts w:cs="Tahoma"/>
              </w:rPr>
              <w:t>Seconds</w:t>
            </w:r>
          </w:p>
        </w:tc>
        <w:tc>
          <w:tcPr>
            <w:tcW w:w="1701" w:type="dxa"/>
            <w:tcBorders>
              <w:left w:val="single" w:sz="6" w:space="0" w:color="auto"/>
              <w:right w:val="single" w:sz="6" w:space="0" w:color="auto"/>
            </w:tcBorders>
          </w:tcPr>
          <w:p w14:paraId="6F46B2BB"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0643AB92" w14:textId="77777777" w:rsidR="00536AA3" w:rsidRPr="002C1C22" w:rsidRDefault="00536AA3" w:rsidP="00B2312A">
            <w:pPr>
              <w:pStyle w:val="ListParagraph"/>
              <w:tabs>
                <w:tab w:val="right" w:pos="10205"/>
              </w:tabs>
              <w:ind w:left="0"/>
              <w:jc w:val="center"/>
              <w:rPr>
                <w:rFonts w:asciiTheme="majorHAnsi" w:hAnsiTheme="majorHAnsi" w:cs="Tahoma"/>
              </w:rPr>
            </w:pPr>
            <w:r w:rsidRPr="002C1C22">
              <w:rPr>
                <w:rFonts w:asciiTheme="majorHAnsi" w:hAnsiTheme="majorHAnsi" w:cs="Tahoma"/>
              </w:rPr>
              <w:t>Q</w:t>
            </w:r>
          </w:p>
        </w:tc>
      </w:tr>
      <w:tr w:rsidR="00536AA3" w:rsidRPr="002C1C22" w14:paraId="0E076805" w14:textId="77777777" w:rsidTr="00B2312A">
        <w:trPr>
          <w:trHeight w:val="53"/>
        </w:trPr>
        <w:tc>
          <w:tcPr>
            <w:tcW w:w="1984" w:type="dxa"/>
            <w:tcBorders>
              <w:top w:val="single" w:sz="6" w:space="0" w:color="auto"/>
              <w:bottom w:val="single" w:sz="6" w:space="0" w:color="auto"/>
            </w:tcBorders>
            <w:vAlign w:val="center"/>
          </w:tcPr>
          <w:p w14:paraId="0C5F33C5" w14:textId="77777777" w:rsidR="00536AA3" w:rsidRPr="002C1C22" w:rsidRDefault="00536AA3" w:rsidP="00B2312A">
            <w:pPr>
              <w:jc w:val="center"/>
              <w:rPr>
                <w:sz w:val="8"/>
              </w:rPr>
            </w:pPr>
          </w:p>
        </w:tc>
        <w:tc>
          <w:tcPr>
            <w:tcW w:w="1701" w:type="dxa"/>
          </w:tcPr>
          <w:p w14:paraId="3B51BBD9" w14:textId="77777777" w:rsidR="00536AA3" w:rsidRPr="002C1C22" w:rsidRDefault="00536AA3" w:rsidP="00B2312A">
            <w:pPr>
              <w:pStyle w:val="ListParagraph"/>
              <w:tabs>
                <w:tab w:val="right" w:pos="10205"/>
              </w:tabs>
              <w:ind w:left="0"/>
              <w:jc w:val="center"/>
              <w:rPr>
                <w:rFonts w:cs="Tahoma"/>
                <w:sz w:val="8"/>
              </w:rPr>
            </w:pPr>
          </w:p>
        </w:tc>
        <w:tc>
          <w:tcPr>
            <w:tcW w:w="1984" w:type="dxa"/>
            <w:tcBorders>
              <w:top w:val="single" w:sz="6" w:space="0" w:color="auto"/>
              <w:bottom w:val="single" w:sz="6" w:space="0" w:color="auto"/>
            </w:tcBorders>
            <w:vAlign w:val="center"/>
          </w:tcPr>
          <w:p w14:paraId="49A03EE9" w14:textId="77777777" w:rsidR="00536AA3" w:rsidRPr="002C1C22" w:rsidRDefault="00536AA3" w:rsidP="00B2312A">
            <w:pPr>
              <w:pStyle w:val="ListParagraph"/>
              <w:tabs>
                <w:tab w:val="right" w:pos="10205"/>
              </w:tabs>
              <w:ind w:left="0"/>
              <w:jc w:val="center"/>
              <w:rPr>
                <w:rFonts w:cs="Tahoma"/>
                <w:sz w:val="8"/>
              </w:rPr>
            </w:pPr>
          </w:p>
        </w:tc>
        <w:tc>
          <w:tcPr>
            <w:tcW w:w="1701" w:type="dxa"/>
          </w:tcPr>
          <w:p w14:paraId="239A4AA3" w14:textId="77777777" w:rsidR="00536AA3" w:rsidRPr="002C1C22" w:rsidRDefault="00536AA3" w:rsidP="00B2312A">
            <w:pPr>
              <w:pStyle w:val="ListParagraph"/>
              <w:tabs>
                <w:tab w:val="right" w:pos="10205"/>
              </w:tabs>
              <w:ind w:left="0"/>
              <w:jc w:val="center"/>
              <w:rPr>
                <w:rFonts w:cs="Tahoma"/>
                <w:sz w:val="8"/>
              </w:rPr>
            </w:pPr>
          </w:p>
        </w:tc>
        <w:tc>
          <w:tcPr>
            <w:tcW w:w="1984" w:type="dxa"/>
            <w:tcBorders>
              <w:top w:val="single" w:sz="6" w:space="0" w:color="auto"/>
              <w:bottom w:val="single" w:sz="6" w:space="0" w:color="auto"/>
            </w:tcBorders>
            <w:vAlign w:val="center"/>
          </w:tcPr>
          <w:p w14:paraId="712E0875" w14:textId="77777777" w:rsidR="00536AA3" w:rsidRPr="002C1C22" w:rsidRDefault="00536AA3" w:rsidP="00B2312A">
            <w:pPr>
              <w:pStyle w:val="ListParagraph"/>
              <w:tabs>
                <w:tab w:val="right" w:pos="10205"/>
              </w:tabs>
              <w:ind w:left="0"/>
              <w:jc w:val="center"/>
              <w:rPr>
                <w:rFonts w:asciiTheme="majorHAnsi" w:hAnsiTheme="majorHAnsi" w:cs="Tahoma"/>
                <w:sz w:val="8"/>
              </w:rPr>
            </w:pPr>
          </w:p>
        </w:tc>
      </w:tr>
      <w:tr w:rsidR="00536AA3" w:rsidRPr="002C1C22" w14:paraId="65337372" w14:textId="77777777" w:rsidTr="00B2312A">
        <w:tc>
          <w:tcPr>
            <w:tcW w:w="1984" w:type="dxa"/>
            <w:tcBorders>
              <w:top w:val="single" w:sz="6" w:space="0" w:color="auto"/>
              <w:left w:val="single" w:sz="6" w:space="0" w:color="auto"/>
              <w:bottom w:val="single" w:sz="6" w:space="0" w:color="auto"/>
              <w:right w:val="single" w:sz="6" w:space="0" w:color="auto"/>
            </w:tcBorders>
            <w:vAlign w:val="center"/>
          </w:tcPr>
          <w:p w14:paraId="4D2E3081" w14:textId="77777777" w:rsidR="00536AA3" w:rsidRPr="002C1C22" w:rsidRDefault="00536AA3" w:rsidP="00B2312A">
            <w:pPr>
              <w:pStyle w:val="ListParagraph"/>
              <w:tabs>
                <w:tab w:val="right" w:pos="10205"/>
              </w:tabs>
              <w:ind w:left="0"/>
              <w:jc w:val="center"/>
              <w:rPr>
                <w:rFonts w:cs="Tahoma"/>
              </w:rPr>
            </w:pPr>
            <w:r w:rsidRPr="002C1C22">
              <w:rPr>
                <w:rFonts w:cs="Tahoma"/>
              </w:rPr>
              <w:t>Charge</w:t>
            </w:r>
          </w:p>
        </w:tc>
        <w:tc>
          <w:tcPr>
            <w:tcW w:w="1701" w:type="dxa"/>
            <w:tcBorders>
              <w:left w:val="single" w:sz="6" w:space="0" w:color="auto"/>
              <w:right w:val="single" w:sz="6" w:space="0" w:color="auto"/>
            </w:tcBorders>
          </w:tcPr>
          <w:p w14:paraId="0007908C"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3D40E981" w14:textId="77777777" w:rsidR="00536AA3" w:rsidRPr="002C1C22" w:rsidRDefault="00536AA3" w:rsidP="00B2312A">
            <w:pPr>
              <w:pStyle w:val="ListParagraph"/>
              <w:tabs>
                <w:tab w:val="right" w:pos="10205"/>
              </w:tabs>
              <w:ind w:left="0"/>
              <w:jc w:val="center"/>
              <w:rPr>
                <w:rFonts w:cs="Tahoma"/>
              </w:rPr>
            </w:pPr>
            <w:r w:rsidRPr="002C1C22">
              <w:rPr>
                <w:rFonts w:cs="Tahoma"/>
              </w:rPr>
              <w:t>Amperes</w:t>
            </w:r>
          </w:p>
        </w:tc>
        <w:tc>
          <w:tcPr>
            <w:tcW w:w="1701" w:type="dxa"/>
            <w:tcBorders>
              <w:left w:val="single" w:sz="6" w:space="0" w:color="auto"/>
              <w:right w:val="single" w:sz="6" w:space="0" w:color="auto"/>
            </w:tcBorders>
          </w:tcPr>
          <w:p w14:paraId="7E4ADEDD"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1954CC6F" w14:textId="77777777" w:rsidR="00536AA3" w:rsidRPr="002C1C22" w:rsidRDefault="00536AA3" w:rsidP="00B2312A">
            <w:pPr>
              <w:pStyle w:val="ListParagraph"/>
              <w:tabs>
                <w:tab w:val="right" w:pos="10205"/>
              </w:tabs>
              <w:ind w:left="0"/>
              <w:jc w:val="center"/>
              <w:rPr>
                <w:rFonts w:asciiTheme="majorHAnsi" w:hAnsiTheme="majorHAnsi" w:cs="Tahoma"/>
              </w:rPr>
            </w:pPr>
            <w:r w:rsidRPr="002C1C22">
              <w:rPr>
                <w:rFonts w:asciiTheme="majorHAnsi" w:hAnsiTheme="majorHAnsi" w:cs="Tahoma"/>
              </w:rPr>
              <w:t>I</w:t>
            </w:r>
          </w:p>
        </w:tc>
      </w:tr>
      <w:tr w:rsidR="00536AA3" w:rsidRPr="002C1C22" w14:paraId="280A3519" w14:textId="77777777" w:rsidTr="00B2312A">
        <w:tc>
          <w:tcPr>
            <w:tcW w:w="1984" w:type="dxa"/>
            <w:tcBorders>
              <w:top w:val="single" w:sz="6" w:space="0" w:color="auto"/>
              <w:bottom w:val="single" w:sz="6" w:space="0" w:color="auto"/>
            </w:tcBorders>
            <w:vAlign w:val="center"/>
          </w:tcPr>
          <w:p w14:paraId="01E0D44E" w14:textId="77777777" w:rsidR="00536AA3" w:rsidRPr="002C1C22" w:rsidRDefault="00536AA3" w:rsidP="00B2312A">
            <w:pPr>
              <w:pStyle w:val="ListParagraph"/>
              <w:tabs>
                <w:tab w:val="right" w:pos="10205"/>
              </w:tabs>
              <w:ind w:left="0"/>
              <w:jc w:val="center"/>
              <w:rPr>
                <w:rFonts w:cs="Tahoma"/>
                <w:sz w:val="10"/>
              </w:rPr>
            </w:pPr>
          </w:p>
        </w:tc>
        <w:tc>
          <w:tcPr>
            <w:tcW w:w="1701" w:type="dxa"/>
          </w:tcPr>
          <w:p w14:paraId="293D596D" w14:textId="77777777" w:rsidR="00536AA3" w:rsidRPr="002C1C22" w:rsidRDefault="00536AA3" w:rsidP="00B2312A">
            <w:pPr>
              <w:pStyle w:val="ListParagraph"/>
              <w:tabs>
                <w:tab w:val="right" w:pos="10205"/>
              </w:tabs>
              <w:ind w:left="0"/>
              <w:jc w:val="center"/>
              <w:rPr>
                <w:rFonts w:cs="Tahoma"/>
                <w:sz w:val="10"/>
              </w:rPr>
            </w:pPr>
          </w:p>
        </w:tc>
        <w:tc>
          <w:tcPr>
            <w:tcW w:w="1984" w:type="dxa"/>
            <w:tcBorders>
              <w:top w:val="single" w:sz="6" w:space="0" w:color="auto"/>
              <w:bottom w:val="single" w:sz="6" w:space="0" w:color="auto"/>
            </w:tcBorders>
            <w:vAlign w:val="center"/>
          </w:tcPr>
          <w:p w14:paraId="319C8112" w14:textId="77777777" w:rsidR="00536AA3" w:rsidRPr="002C1C22" w:rsidRDefault="00536AA3" w:rsidP="00B2312A">
            <w:pPr>
              <w:pStyle w:val="ListParagraph"/>
              <w:tabs>
                <w:tab w:val="right" w:pos="10205"/>
              </w:tabs>
              <w:ind w:left="0"/>
              <w:jc w:val="center"/>
              <w:rPr>
                <w:rFonts w:cs="Tahoma"/>
                <w:sz w:val="10"/>
              </w:rPr>
            </w:pPr>
          </w:p>
        </w:tc>
        <w:tc>
          <w:tcPr>
            <w:tcW w:w="1701" w:type="dxa"/>
          </w:tcPr>
          <w:p w14:paraId="5C104B2E" w14:textId="77777777" w:rsidR="00536AA3" w:rsidRPr="002C1C22" w:rsidRDefault="00536AA3" w:rsidP="00B2312A">
            <w:pPr>
              <w:pStyle w:val="ListParagraph"/>
              <w:tabs>
                <w:tab w:val="right" w:pos="10205"/>
              </w:tabs>
              <w:ind w:left="0"/>
              <w:jc w:val="center"/>
              <w:rPr>
                <w:rFonts w:cs="Tahoma"/>
                <w:sz w:val="10"/>
              </w:rPr>
            </w:pPr>
          </w:p>
        </w:tc>
        <w:tc>
          <w:tcPr>
            <w:tcW w:w="1984" w:type="dxa"/>
            <w:tcBorders>
              <w:top w:val="single" w:sz="6" w:space="0" w:color="auto"/>
              <w:bottom w:val="single" w:sz="6" w:space="0" w:color="auto"/>
            </w:tcBorders>
            <w:vAlign w:val="center"/>
          </w:tcPr>
          <w:p w14:paraId="78211406" w14:textId="77777777" w:rsidR="00536AA3" w:rsidRPr="002C1C22" w:rsidRDefault="00536AA3" w:rsidP="00B2312A">
            <w:pPr>
              <w:pStyle w:val="ListParagraph"/>
              <w:tabs>
                <w:tab w:val="right" w:pos="10205"/>
              </w:tabs>
              <w:ind w:left="0"/>
              <w:jc w:val="center"/>
              <w:rPr>
                <w:rFonts w:asciiTheme="majorHAnsi" w:hAnsiTheme="majorHAnsi" w:cs="Tahoma"/>
                <w:sz w:val="10"/>
              </w:rPr>
            </w:pPr>
          </w:p>
        </w:tc>
      </w:tr>
      <w:tr w:rsidR="00536AA3" w:rsidRPr="002C1C22" w14:paraId="458EA7B7" w14:textId="77777777" w:rsidTr="00B2312A">
        <w:tc>
          <w:tcPr>
            <w:tcW w:w="1984" w:type="dxa"/>
            <w:tcBorders>
              <w:top w:val="single" w:sz="6" w:space="0" w:color="auto"/>
              <w:left w:val="single" w:sz="6" w:space="0" w:color="auto"/>
              <w:bottom w:val="single" w:sz="6" w:space="0" w:color="auto"/>
              <w:right w:val="single" w:sz="6" w:space="0" w:color="auto"/>
            </w:tcBorders>
            <w:vAlign w:val="center"/>
          </w:tcPr>
          <w:p w14:paraId="2AA3D0EE" w14:textId="77777777" w:rsidR="00536AA3" w:rsidRPr="002C1C22" w:rsidRDefault="00536AA3" w:rsidP="00B2312A">
            <w:pPr>
              <w:pStyle w:val="ListParagraph"/>
              <w:tabs>
                <w:tab w:val="right" w:pos="10205"/>
              </w:tabs>
              <w:ind w:left="0"/>
              <w:jc w:val="center"/>
              <w:rPr>
                <w:rFonts w:cs="Tahoma"/>
              </w:rPr>
            </w:pPr>
            <w:r w:rsidRPr="002C1C22">
              <w:rPr>
                <w:rFonts w:cs="Tahoma"/>
              </w:rPr>
              <w:t>Time</w:t>
            </w:r>
          </w:p>
        </w:tc>
        <w:tc>
          <w:tcPr>
            <w:tcW w:w="1701" w:type="dxa"/>
            <w:tcBorders>
              <w:left w:val="single" w:sz="6" w:space="0" w:color="auto"/>
              <w:right w:val="single" w:sz="6" w:space="0" w:color="auto"/>
            </w:tcBorders>
          </w:tcPr>
          <w:p w14:paraId="699313EC"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4A70404A" w14:textId="77777777" w:rsidR="00536AA3" w:rsidRPr="002C1C22" w:rsidRDefault="00536AA3" w:rsidP="00B2312A">
            <w:pPr>
              <w:pStyle w:val="ListParagraph"/>
              <w:tabs>
                <w:tab w:val="right" w:pos="10205"/>
              </w:tabs>
              <w:ind w:left="0"/>
              <w:jc w:val="center"/>
              <w:rPr>
                <w:rFonts w:cs="Tahoma"/>
              </w:rPr>
            </w:pPr>
            <w:r w:rsidRPr="002C1C22">
              <w:rPr>
                <w:rFonts w:cs="Tahoma"/>
              </w:rPr>
              <w:t>Coulombs</w:t>
            </w:r>
          </w:p>
        </w:tc>
        <w:tc>
          <w:tcPr>
            <w:tcW w:w="1701" w:type="dxa"/>
            <w:tcBorders>
              <w:left w:val="single" w:sz="6" w:space="0" w:color="auto"/>
              <w:right w:val="single" w:sz="6" w:space="0" w:color="auto"/>
            </w:tcBorders>
          </w:tcPr>
          <w:p w14:paraId="4F5F44E0" w14:textId="77777777" w:rsidR="00536AA3" w:rsidRPr="002C1C22" w:rsidRDefault="00536AA3" w:rsidP="00B2312A">
            <w:pPr>
              <w:pStyle w:val="ListParagraph"/>
              <w:tabs>
                <w:tab w:val="right" w:pos="10205"/>
              </w:tabs>
              <w:ind w:left="0"/>
              <w:jc w:val="center"/>
              <w:rPr>
                <w:rFonts w:cs="Tahoma"/>
              </w:rPr>
            </w:pPr>
          </w:p>
        </w:tc>
        <w:tc>
          <w:tcPr>
            <w:tcW w:w="1984" w:type="dxa"/>
            <w:tcBorders>
              <w:top w:val="single" w:sz="6" w:space="0" w:color="auto"/>
              <w:left w:val="single" w:sz="6" w:space="0" w:color="auto"/>
              <w:bottom w:val="single" w:sz="6" w:space="0" w:color="auto"/>
              <w:right w:val="single" w:sz="6" w:space="0" w:color="auto"/>
            </w:tcBorders>
            <w:vAlign w:val="center"/>
          </w:tcPr>
          <w:p w14:paraId="14E23818" w14:textId="77777777" w:rsidR="00536AA3" w:rsidRPr="002C1C22" w:rsidRDefault="00536AA3" w:rsidP="00B2312A">
            <w:pPr>
              <w:pStyle w:val="ListParagraph"/>
              <w:tabs>
                <w:tab w:val="right" w:pos="10205"/>
              </w:tabs>
              <w:ind w:left="0"/>
              <w:jc w:val="center"/>
              <w:rPr>
                <w:rFonts w:asciiTheme="majorHAnsi" w:hAnsiTheme="majorHAnsi" w:cs="Tahoma"/>
              </w:rPr>
            </w:pPr>
            <w:r w:rsidRPr="002C1C22">
              <w:rPr>
                <w:rFonts w:asciiTheme="majorHAnsi" w:hAnsiTheme="majorHAnsi" w:cs="Tahoma"/>
              </w:rPr>
              <w:t>t</w:t>
            </w:r>
          </w:p>
        </w:tc>
      </w:tr>
    </w:tbl>
    <w:p w14:paraId="0CC4FDC3" w14:textId="77777777" w:rsidR="00536AA3" w:rsidRDefault="00536AA3" w:rsidP="00536AA3">
      <w:pPr>
        <w:widowControl w:val="0"/>
        <w:tabs>
          <w:tab w:val="left" w:pos="9278"/>
          <w:tab w:val="right" w:pos="10205"/>
        </w:tabs>
        <w:jc w:val="right"/>
        <w:rPr>
          <w:rFonts w:ascii="Calibri" w:hAnsi="Calibri"/>
          <w:i/>
          <w:sz w:val="20"/>
          <w:szCs w:val="20"/>
        </w:rPr>
      </w:pPr>
      <w:r w:rsidRPr="002C1C22">
        <w:rPr>
          <w:rFonts w:ascii="Calibri" w:hAnsi="Calibri"/>
          <w:i/>
          <w:sz w:val="20"/>
          <w:szCs w:val="20"/>
        </w:rPr>
        <w:t>3 marks</w:t>
      </w:r>
    </w:p>
    <w:p w14:paraId="70D3B605" w14:textId="77777777" w:rsidR="007970E0" w:rsidRPr="00204417" w:rsidRDefault="007970E0" w:rsidP="00536AA3">
      <w:pPr>
        <w:widowControl w:val="0"/>
        <w:tabs>
          <w:tab w:val="left" w:pos="9278"/>
          <w:tab w:val="right" w:pos="10205"/>
        </w:tabs>
        <w:jc w:val="right"/>
        <w:rPr>
          <w:rFonts w:ascii="Calibri" w:hAnsi="Calibri"/>
          <w:i/>
          <w:sz w:val="12"/>
          <w:szCs w:val="20"/>
        </w:rPr>
      </w:pPr>
    </w:p>
    <w:p w14:paraId="54A003EF" w14:textId="798DEBC3" w:rsidR="00536AA3" w:rsidRPr="002C1C22" w:rsidRDefault="00A4247B" w:rsidP="007970E0">
      <w:pPr>
        <w:tabs>
          <w:tab w:val="right" w:pos="10205"/>
        </w:tabs>
        <w:ind w:left="851" w:hanging="426"/>
        <w:rPr>
          <w:rFonts w:ascii="Calibri" w:hAnsi="Calibri"/>
          <w:sz w:val="20"/>
          <w:szCs w:val="20"/>
        </w:rPr>
      </w:pPr>
      <w:r>
        <w:rPr>
          <w:rFonts w:cs="Tahoma"/>
          <w:szCs w:val="22"/>
        </w:rPr>
        <w:t>b)</w:t>
      </w:r>
      <w:r>
        <w:rPr>
          <w:rFonts w:cs="Tahoma"/>
          <w:szCs w:val="22"/>
        </w:rPr>
        <w:tab/>
        <w:t>Write down</w:t>
      </w:r>
      <w:r w:rsidR="00536AA3" w:rsidRPr="002C1C22">
        <w:rPr>
          <w:rFonts w:cs="Tahoma"/>
          <w:szCs w:val="22"/>
        </w:rPr>
        <w:t xml:space="preserve"> the</w:t>
      </w:r>
      <w:r w:rsidR="00536AA3" w:rsidRPr="002C1C22">
        <w:rPr>
          <w:rFonts w:cs="Tahoma"/>
        </w:rPr>
        <w:t xml:space="preserve"> equation relating charge, current and time.</w:t>
      </w:r>
      <w:r w:rsidR="00536AA3" w:rsidRPr="002C1C22">
        <w:rPr>
          <w:rFonts w:ascii="Calibri" w:hAnsi="Calibri"/>
          <w:sz w:val="20"/>
          <w:szCs w:val="20"/>
        </w:rPr>
        <w:tab/>
      </w:r>
      <w:r w:rsidR="00536AA3" w:rsidRPr="002C1C22">
        <w:rPr>
          <w:rFonts w:ascii="Calibri" w:hAnsi="Calibri"/>
          <w:i/>
          <w:sz w:val="20"/>
          <w:szCs w:val="20"/>
        </w:rPr>
        <w:t>1 mark</w:t>
      </w:r>
    </w:p>
    <w:p w14:paraId="19C3D7C5" w14:textId="77777777" w:rsidR="00536AA3" w:rsidRPr="002C1C22" w:rsidRDefault="00536AA3" w:rsidP="00536AA3">
      <w:pPr>
        <w:ind w:left="426" w:hanging="426"/>
        <w:rPr>
          <w:rFonts w:cs="Tahoma"/>
          <w:sz w:val="18"/>
        </w:rPr>
      </w:pPr>
    </w:p>
    <w:p w14:paraId="09396248" w14:textId="549A97E4" w:rsidR="00536AA3" w:rsidRPr="002C1C22" w:rsidRDefault="00536AA3" w:rsidP="00536AA3">
      <w:pPr>
        <w:ind w:left="426" w:hanging="426"/>
        <w:rPr>
          <w:rFonts w:cs="Tahoma"/>
        </w:rPr>
      </w:pPr>
      <w:r w:rsidRPr="002C1C22">
        <w:rPr>
          <w:rFonts w:cs="Tahoma"/>
        </w:rPr>
        <w:t>3.</w:t>
      </w:r>
      <w:r w:rsidRPr="002C1C22">
        <w:rPr>
          <w:rFonts w:cs="Tahoma"/>
        </w:rPr>
        <w:tab/>
      </w:r>
      <w:proofErr w:type="gramStart"/>
      <w:r w:rsidRPr="002C1C22">
        <w:rPr>
          <w:rFonts w:cs="Tahoma"/>
        </w:rPr>
        <w:t>a</w:t>
      </w:r>
      <w:proofErr w:type="gramEnd"/>
      <w:r w:rsidRPr="002C1C22">
        <w:rPr>
          <w:rFonts w:cs="Tahoma"/>
        </w:rPr>
        <w:t>)</w:t>
      </w:r>
      <w:r w:rsidRPr="002C1C22">
        <w:rPr>
          <w:rFonts w:cs="Tahoma"/>
        </w:rPr>
        <w:tab/>
        <w:t>An engineer is creating an electrical circuit to be used in a fridge.</w:t>
      </w:r>
    </w:p>
    <w:p w14:paraId="797C2318" w14:textId="77777777" w:rsidR="00536AA3" w:rsidRPr="00204417" w:rsidRDefault="00536AA3" w:rsidP="00536AA3">
      <w:pPr>
        <w:tabs>
          <w:tab w:val="right" w:pos="10205"/>
        </w:tabs>
        <w:ind w:left="426" w:hanging="426"/>
        <w:rPr>
          <w:rFonts w:cs="Tahoma"/>
          <w:sz w:val="12"/>
        </w:rPr>
      </w:pPr>
    </w:p>
    <w:p w14:paraId="2A5B3FBD" w14:textId="77777777" w:rsidR="00536AA3" w:rsidRPr="002C1C22" w:rsidRDefault="00536AA3" w:rsidP="007970E0">
      <w:pPr>
        <w:pStyle w:val="ListParagraph"/>
        <w:ind w:left="851" w:right="-1" w:hanging="425"/>
        <w:rPr>
          <w:rFonts w:cs="Tahoma"/>
        </w:rPr>
      </w:pPr>
      <w:r w:rsidRPr="002C1C22">
        <w:rPr>
          <w:rFonts w:cs="Tahoma"/>
        </w:rPr>
        <w:tab/>
        <w:t xml:space="preserve">The circuit must include a component that changes resistance as the temperature in </w:t>
      </w:r>
      <w:r w:rsidRPr="002C1C22">
        <w:rPr>
          <w:rFonts w:cs="Tahoma"/>
        </w:rPr>
        <w:tab/>
        <w:t>the fridge increases and becomes too high.</w:t>
      </w:r>
    </w:p>
    <w:p w14:paraId="09A8FE6B" w14:textId="77777777" w:rsidR="00536AA3" w:rsidRPr="00204417" w:rsidRDefault="00536AA3" w:rsidP="00536AA3">
      <w:pPr>
        <w:pStyle w:val="ListParagraph"/>
        <w:tabs>
          <w:tab w:val="right" w:pos="10205"/>
        </w:tabs>
        <w:ind w:left="426"/>
        <w:rPr>
          <w:rFonts w:cs="Tahoma"/>
          <w:sz w:val="12"/>
        </w:rPr>
      </w:pPr>
    </w:p>
    <w:p w14:paraId="711F1ADE" w14:textId="293FA306" w:rsidR="00536AA3" w:rsidRPr="002C1C22" w:rsidRDefault="00536AA3" w:rsidP="007970E0">
      <w:pPr>
        <w:pStyle w:val="ListParagraph"/>
        <w:tabs>
          <w:tab w:val="right" w:pos="10205"/>
        </w:tabs>
        <w:ind w:left="851"/>
        <w:rPr>
          <w:rFonts w:ascii="Calibri" w:hAnsi="Calibri"/>
          <w:sz w:val="20"/>
          <w:szCs w:val="20"/>
        </w:rPr>
      </w:pPr>
      <w:r w:rsidRPr="002C1C22">
        <w:rPr>
          <w:rFonts w:cs="Tahoma"/>
        </w:rPr>
        <w:t>What component could the engineer use?</w:t>
      </w:r>
      <w:r w:rsidRPr="002C1C22">
        <w:rPr>
          <w:rFonts w:ascii="Calibri" w:hAnsi="Calibri"/>
          <w:sz w:val="20"/>
          <w:szCs w:val="20"/>
        </w:rPr>
        <w:tab/>
      </w:r>
      <w:r w:rsidRPr="002C1C22">
        <w:rPr>
          <w:rFonts w:ascii="Calibri" w:hAnsi="Calibri"/>
          <w:i/>
          <w:sz w:val="20"/>
          <w:szCs w:val="20"/>
        </w:rPr>
        <w:t>1 mark</w:t>
      </w:r>
    </w:p>
    <w:p w14:paraId="054B8ED9" w14:textId="77777777" w:rsidR="007970E0" w:rsidRDefault="007970E0" w:rsidP="00536AA3">
      <w:pPr>
        <w:ind w:left="426" w:hanging="426"/>
        <w:rPr>
          <w:rFonts w:cs="Tahoma"/>
        </w:rPr>
      </w:pPr>
    </w:p>
    <w:p w14:paraId="5156A611" w14:textId="77777777" w:rsidR="00536AA3" w:rsidRPr="002C1C22" w:rsidRDefault="00536AA3" w:rsidP="00536AA3">
      <w:pPr>
        <w:ind w:left="426" w:hanging="426"/>
        <w:rPr>
          <w:rFonts w:cs="Tahoma"/>
        </w:rPr>
      </w:pPr>
      <w:r w:rsidRPr="002C1C22">
        <w:rPr>
          <w:rFonts w:cs="Tahoma"/>
          <w:noProof/>
          <w:lang w:eastAsia="en-GB"/>
        </w:rPr>
        <mc:AlternateContent>
          <mc:Choice Requires="wpc">
            <w:drawing>
              <wp:anchor distT="0" distB="0" distL="114300" distR="114300" simplePos="0" relativeHeight="251739136" behindDoc="0" locked="0" layoutInCell="1" allowOverlap="1" wp14:anchorId="081D008B" wp14:editId="14D72B4A">
                <wp:simplePos x="0" y="0"/>
                <wp:positionH relativeFrom="column">
                  <wp:posOffset>1167645</wp:posOffset>
                </wp:positionH>
                <wp:positionV relativeFrom="paragraph">
                  <wp:posOffset>288398</wp:posOffset>
                </wp:positionV>
                <wp:extent cx="4044950" cy="1179240"/>
                <wp:effectExtent l="0" t="0" r="0" b="1905"/>
                <wp:wrapNone/>
                <wp:docPr id="599" name="Canvas 5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4" name="Group 224"/>
                        <wpg:cNvGrpSpPr/>
                        <wpg:grpSpPr>
                          <a:xfrm>
                            <a:off x="855965" y="565"/>
                            <a:ext cx="2736037" cy="1143241"/>
                            <a:chOff x="855965" y="178904"/>
                            <a:chExt cx="2736037" cy="2294136"/>
                          </a:xfrm>
                        </wpg:grpSpPr>
                        <wps:wsp>
                          <wps:cNvPr id="225" name="Straight Connector 225"/>
                          <wps:cNvCnPr/>
                          <wps:spPr>
                            <a:xfrm>
                              <a:off x="1997765" y="178904"/>
                              <a:ext cx="0" cy="40750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a:off x="2067340" y="248478"/>
                              <a:ext cx="0" cy="238540"/>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Straight Connector 227"/>
                          <wps:cNvCnPr/>
                          <wps:spPr>
                            <a:xfrm>
                              <a:off x="2067340" y="357809"/>
                              <a:ext cx="1311964" cy="0"/>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a:off x="3379304" y="357809"/>
                              <a:ext cx="0" cy="785191"/>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Oval 229"/>
                          <wps:cNvSpPr/>
                          <wps:spPr>
                            <a:xfrm>
                              <a:off x="3190462" y="1142999"/>
                              <a:ext cx="377687" cy="72241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Straight Connector 230"/>
                          <wps:cNvCnPr>
                            <a:stCxn id="229" idx="4"/>
                          </wps:cNvCnPr>
                          <wps:spPr>
                            <a:xfrm flipH="1">
                              <a:off x="3379304" y="1865409"/>
                              <a:ext cx="2" cy="549800"/>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a:off x="1103244" y="2415209"/>
                              <a:ext cx="2276063" cy="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flipV="1">
                              <a:off x="1103244" y="1918252"/>
                              <a:ext cx="0" cy="496957"/>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Oval 233"/>
                          <wps:cNvSpPr/>
                          <wps:spPr>
                            <a:xfrm>
                              <a:off x="925435" y="1193039"/>
                              <a:ext cx="377190" cy="724937"/>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Straight Connector 234"/>
                          <wps:cNvCnPr>
                            <a:stCxn id="233" idx="0"/>
                          </wps:cNvCnPr>
                          <wps:spPr>
                            <a:xfrm flipV="1">
                              <a:off x="1114030" y="357809"/>
                              <a:ext cx="0" cy="835231"/>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a:off x="1114030" y="357809"/>
                              <a:ext cx="883735" cy="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Text Box 236"/>
                          <wps:cNvSpPr txBox="1"/>
                          <wps:spPr>
                            <a:xfrm>
                              <a:off x="3184332" y="1208999"/>
                              <a:ext cx="407670" cy="880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58AE7" w14:textId="77777777" w:rsidR="004060DD" w:rsidRDefault="004060DD" w:rsidP="00536AA3">
                                <w:pPr>
                                  <w:jc w:val="center"/>
                                </w:pPr>
                                <w:r w:rsidRPr="00913CAD">
                                  <w:rPr>
                                    <w:position w:val="-12"/>
                                  </w:rPr>
                                  <w:object w:dxaOrig="220" w:dyaOrig="360" w14:anchorId="67A9260C">
                                    <v:shape id="_x0000_i1039" type="#_x0000_t75" style="width:14.25pt;height:14.25pt" o:ole="">
                                      <v:imagedata r:id="rId32" o:title=""/>
                                    </v:shape>
                                    <o:OLEObject Type="Embed" ProgID="Equation.DSMT4" ShapeID="_x0000_i1039" DrawAspect="Content" ObjectID="_1556621843" r:id="rId74"/>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855965" y="1256142"/>
                              <a:ext cx="536575" cy="12168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8F4E" w14:textId="77777777" w:rsidR="004060DD" w:rsidRDefault="004060DD" w:rsidP="00536AA3">
                                <w:pPr>
                                  <w:jc w:val="center"/>
                                </w:pPr>
                                <w:r w:rsidRPr="00AA07A6">
                                  <w:rPr>
                                    <w:position w:val="-12"/>
                                  </w:rPr>
                                  <w:object w:dxaOrig="240" w:dyaOrig="360" w14:anchorId="69229100">
                                    <v:shape id="_x0000_i1041" type="#_x0000_t75" style="width:14.25pt;height:14.25pt" o:ole="">
                                      <v:imagedata r:id="rId34" o:title=""/>
                                    </v:shape>
                                    <o:OLEObject Type="Embed" ProgID="Equation.DSMT4" ShapeID="_x0000_i1041" DrawAspect="Content" ObjectID="_1556621844" r:id="rId7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V relativeFrom="margin">
                  <wp14:pctHeight>0</wp14:pctHeight>
                </wp14:sizeRelV>
              </wp:anchor>
            </w:drawing>
          </mc:Choice>
          <mc:Fallback>
            <w:pict>
              <v:group w14:anchorId="081D008B" id="Canvas 599" o:spid="_x0000_s1428" editas="canvas" style="position:absolute;left:0;text-align:left;margin-left:91.95pt;margin-top:22.7pt;width:318.5pt;height:92.85pt;z-index:251739136;mso-position-horizontal-relative:text;mso-position-vertical-relative:text;mso-height-relative:margin" coordsize="40449,1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">
                <v:shape id="_x0000_s1429" type="#_x0000_t75" style="position:absolute;width:40449;height:11791;visibility:visible;mso-wrap-style:square">
                  <v:fill o:detectmouseclick="t"/>
                  <v:path o:connecttype="none"/>
                </v:shape>
                <v:group id="Group 224" o:spid="_x0000_s1430" style="position:absolute;left:8559;top:5;width:27361;height:11433" coordorigin="8559,1789" coordsize="27360,22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line id="Straight Connector 225" o:spid="_x0000_s1431" style="position:absolute;visibility:visible;mso-wrap-style:square" from="19977,1789" to="1997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dSMMAAADcAAAADwAAAGRycy9kb3ducmV2LnhtbESPQWsCMRSE70L/Q3iF3jTrFsWuZkWk&#10;paWe1Hp/bJ67y25e1iTV9N83hYLHYWa+YVbraHpxJedbywqmkwwEcWV1y7WCr+PbeAHCB2SNvWVS&#10;8EMe1uXDaIWFtjfe0/UQapEg7AtU0IQwFFL6qiGDfmIH4uSdrTMYknS11A5vCW56mWfZXBpsOS00&#10;ONC2oao7fJtEmZ4uRr53L3j6dDv3+jyPs3hR6ukxbpYgAsVwD/+3P7SCPJ/B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x3UjDAAAA3AAAAA8AAAAAAAAAAAAA&#10;AAAAoQIAAGRycy9kb3ducmV2LnhtbFBLBQYAAAAABAAEAPkAAACRAwAAAAA=&#10;" strokecolor="black [3040]"/>
                  <v:line id="Straight Connector 226" o:spid="_x0000_s1432" style="position:absolute;visibility:visible;mso-wrap-style:square" from="20673,2484" to="20673,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DP8MAAADcAAAADwAAAGRycy9kb3ducmV2LnhtbESPT2sCMRTE7wW/Q3iCt5p1xaWuRpHS&#10;UrGn+uf+2Dx3Fzcva5Jq+u1NodDjMDO/YZbraDpxI+dbywom4wwEcWV1y7WC4+H9+QWED8gaO8uk&#10;4Ic8rFeDpyWW2t75i277UIsEYV+igiaEvpTSVw0Z9GPbEyfvbJ3BkKSrpXZ4T3DTyTzLCmmw5bTQ&#10;YE+vDVWX/bdJlMnpauTHZY6nnft0b9MizuJVqdEwbhYgAsXwH/5rb7WCP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Qz/DAAAA3AAAAA8AAAAAAAAAAAAA&#10;AAAAoQIAAGRycy9kb3ducmV2LnhtbFBLBQYAAAAABAAEAPkAAACRAwAAAAA=&#10;" strokecolor="black [3040]"/>
                  <v:line id="Straight Connector 227" o:spid="_x0000_s1433" style="position:absolute;visibility:visible;mso-wrap-style:square" from="20673,3578" to="33793,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pMMAAADcAAAADwAAAGRycy9kb3ducmV2LnhtbESPQWsCMRSE70L/Q3gFb5p1S7VujVJK&#10;S4ue3Or9sXndXdy8rEnU9N83guBxmJlvmMUqmk6cyfnWsoLJOANBXFndcq1g9/M5egHhA7LGzjIp&#10;+CMPq+XDYIGFthfe0rkMtUgQ9gUqaELoCyl91ZBBP7Y9cfJ+rTMYknS11A4vCW46mWfZVBpsOS00&#10;2NN7Q9WhPJlEmeyPRn4d5rhfu437eJrG53hUavgY315BBIrhHr61v7WCPJ/B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v5qTDAAAA3AAAAA8AAAAAAAAAAAAA&#10;AAAAoQIAAGRycy9kb3ducmV2LnhtbFBLBQYAAAAABAAEAPkAAACRAwAAAAA=&#10;" strokecolor="black [3040]"/>
                  <v:line id="Straight Connector 228" o:spid="_x0000_s1434" style="position:absolute;visibility:visible;mso-wrap-style:square" from="33793,3578" to="33793,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1sMAAADcAAAADwAAAGRycy9kb3ducmV2LnhtbESPwW7CMAyG70h7h8iTuEFKp6GtI6Bp&#10;2gRiJ9i4W43XVjROSTIIbz8fkHa0fv+f/S1W2fXqTCF2ng3MpgUo4trbjhsD318fkydQMSFb7D2T&#10;gStFWC3vRgusrL/wjs771CiBcKzQQJvSUGkd65YcxqkfiCX78cFhkjE02ga8CNz1uiyKuXbYsVxo&#10;caC3lurj/tcJZXY4Ob0+PuNhGz7D+8M8P+aTMeP7/PoCKlFO/8u39sYaKEv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wctbDAAAA3AAAAA8AAAAAAAAAAAAA&#10;AAAAoQIAAGRycy9kb3ducmV2LnhtbFBLBQYAAAAABAAEAPkAAACRAwAAAAA=&#10;" strokecolor="black [3040]"/>
                  <v:oval id="Oval 229" o:spid="_x0000_s1435" style="position:absolute;left:31904;top:11429;width:3777;height:7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e8cA&#10;AADcAAAADwAAAGRycy9kb3ducmV2LnhtbESPT2vCQBTE74V+h+UVvBTduAf/pK4iYrWHXhoVPD6y&#10;r0kw+zZktyb66bsFocdhZn7DLFa9rcWVWl851jAeJSCIc2cqLjQcD+/DGQgfkA3WjknDjTysls9P&#10;C0yN6/iLrlkoRISwT1FDGUKTSunzkiz6kWuIo/ftWoshyraQpsUuwm0tVZJMpMWK40KJDW1Kyi/Z&#10;j9Uw3053n6dZ1tVyr/hyeL3vz+qu9eClX7+BCNSH//Cj/WE0KDWH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4zXvHAAAA3AAAAA8AAAAAAAAAAAAAAAAAmAIAAGRy&#10;cy9kb3ducmV2LnhtbFBLBQYAAAAABAAEAPUAAACMAwAAAAA=&#10;" filled="f" strokecolor="black [3040]">
                    <v:shadow on="t" color="black" opacity="24903f" origin=",.5" offset="0,.55556mm"/>
                  </v:oval>
                  <v:line id="Straight Connector 230" o:spid="_x0000_s1436" style="position:absolute;flip:x;visibility:visible;mso-wrap-style:square" from="33793,18654" to="337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ym8MAAADcAAAADwAAAGRycy9kb3ducmV2LnhtbERPyWrDMBC9B/IPYgK9JXJdaIITJRRD&#10;obSkxE566G2wxguxRsaSl/59dSj0+Hj74TSbVozUu8aygsdNBIK4sLrhSsHt+rregXAeWWNrmRT8&#10;kIPTcbk4YKLtxBmNua9ECGGXoILa+y6R0hU1GXQb2xEHrrS9QR9gX0nd4xTCTSvjKHqWBhsODTV2&#10;lNZU3PPBKCjd0KXfX9qX2/dzdi4/qk+cLko9rOaXPQhPs/8X/7nftIL4Kc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dMpvDAAAA3AAAAA8AAAAAAAAAAAAA&#10;AAAAoQIAAGRycy9kb3ducmV2LnhtbFBLBQYAAAAABAAEAPkAAACRAwAAAAA=&#10;" strokecolor="black [3040]"/>
                  <v:line id="Straight Connector 231" o:spid="_x0000_s1437" style="position:absolute;flip:x;visibility:visible;mso-wrap-style:square" from="11032,24152" to="33793,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XAMQAAADcAAAADwAAAGRycy9kb3ducmV2LnhtbESPT4vCMBTE74LfITzBm6YqrEs1yiII&#10;oija1YO3R/P6h21eShNt99ubhQWPw8z8hlmuO1OJJzWutKxgMo5AEKdWl5wruH5vR58gnEfWWFkm&#10;Bb/kYL3q95YYa9vyhZ6Jz0WAsItRQeF9HUvp0oIMurGtiYOX2cagD7LJpW6wDXBTyWkUfUiDJYeF&#10;AmvaFJT+JA+jIHOPenO/aZ/N98fLMTvkJ2zPSg0H3dcChKfOv8P/7Z1WMJ1N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ZcAxAAAANwAAAAPAAAAAAAAAAAA&#10;AAAAAKECAABkcnMvZG93bnJldi54bWxQSwUGAAAAAAQABAD5AAAAkgMAAAAA&#10;" strokecolor="black [3040]"/>
                  <v:line id="Straight Connector 232" o:spid="_x0000_s1438" style="position:absolute;flip:y;visibility:visible;mso-wrap-style:square" from="11032,19182" to="11032,2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Jd8YAAADcAAAADwAAAGRycy9kb3ducmV2LnhtbESPT2vCQBTE7wW/w/KE3pqNKdiSuooI&#10;grSkNNEeentkX/7Q7NuQXU389l1B6HGYmd8wq81kOnGhwbWWFSyiGARxaXXLtYLTcf/0CsJ5ZI2d&#10;ZVJwJQeb9exhham2I+d0KXwtAoRdigoa7/tUSlc2ZNBFticOXmUHgz7IoZZ6wDHATSeTOF5Kgy2H&#10;hQZ72jVU/hZno6By537386199fKe5Vn1UX/i+KXU43zavoHwNPn/8L190AqS5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DCXfGAAAA3AAAAA8AAAAAAAAA&#10;AAAAAAAAoQIAAGRycy9kb3ducmV2LnhtbFBLBQYAAAAABAAEAPkAAACUAwAAAAA=&#10;" strokecolor="black [3040]"/>
                  <v:oval id="Oval 233" o:spid="_x0000_s1439" style="position:absolute;left:9254;top:11930;width:3772;height:7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4G68UA&#10;AADcAAAADwAAAGRycy9kb3ducmV2LnhtbESPT2vCQBTE7wW/w/KE3upGA6VEVxGxVJqD9d/9kX0m&#10;wezbuLuatJ++Wyh4HGbmN8xs0ZtG3Mn52rKC8SgBQVxYXXOp4Hh4f3kD4QOyxsYyKfgmD4v54GmG&#10;mbYd7+i+D6WIEPYZKqhCaDMpfVGRQT+yLXH0ztYZDFG6UmqHXYSbRk6S5FUarDkuVNjSqqLisr8Z&#10;BelP3m4vX1dz2nZp8bn6cOvc5ko9D/vlFESgPjzC/+2NVjBJU/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gbrxQAAANwAAAAPAAAAAAAAAAAAAAAAAJgCAABkcnMv&#10;ZG93bnJldi54bWxQSwUGAAAAAAQABAD1AAAAigMAAAAA&#10;" filled="f">
                    <v:shadow on="t" color="black" opacity="24903f" origin=",.5" offset="0,.55556mm"/>
                  </v:oval>
                  <v:line id="Straight Connector 234" o:spid="_x0000_s1440" style="position:absolute;flip:y;visibility:visible;mso-wrap-style:square" from="11140,3578" to="11140,1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0mMQAAADcAAAADwAAAGRycy9kb3ducmV2LnhtbESPS4sCMRCE7wv+h9CCtzWjL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SYxAAAANwAAAAPAAAAAAAAAAAA&#10;AAAAAKECAABkcnMvZG93bnJldi54bWxQSwUGAAAAAAQABAD5AAAAkgMAAAAA&#10;" strokecolor="black [3040]"/>
                  <v:line id="Straight Connector 235" o:spid="_x0000_s1441" style="position:absolute;flip:x;visibility:visible;mso-wrap-style:square" from="11140,3578" to="19977,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RA8QAAADcAAAADwAAAGRycy9kb3ducmV2LnhtbESPS4sCMRCE7wv+h9CCtzWjsi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pEDxAAAANwAAAAPAAAAAAAAAAAA&#10;AAAAAKECAABkcnMvZG93bnJldi54bWxQSwUGAAAAAAQABAD5AAAAkgMAAAAA&#10;" strokecolor="black [3040]"/>
                  <v:shape id="Text Box 236" o:spid="_x0000_s1442" type="#_x0000_t202" style="position:absolute;left:31843;top:12089;width:4077;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5F258AE7" w14:textId="77777777" w:rsidR="004060DD" w:rsidRDefault="004060DD" w:rsidP="00536AA3">
                          <w:pPr>
                            <w:jc w:val="center"/>
                          </w:pPr>
                          <w:r w:rsidRPr="00913CAD">
                            <w:rPr>
                              <w:position w:val="-12"/>
                            </w:rPr>
                            <w:object w:dxaOrig="220" w:dyaOrig="360" w14:anchorId="67A9260C">
                              <v:shape id="_x0000_i1039" type="#_x0000_t75" style="width:14.25pt;height:14.25pt" o:ole="">
                                <v:imagedata r:id="rId36" o:title=""/>
                              </v:shape>
                              <o:OLEObject Type="Embed" ProgID="Equation.DSMT4" ShapeID="_x0000_i1039" DrawAspect="Content" ObjectID="_1541935851" r:id="rId76"/>
                            </w:object>
                          </w:r>
                        </w:p>
                      </w:txbxContent>
                    </v:textbox>
                  </v:shape>
                  <v:shape id="Text Box 237" o:spid="_x0000_s1443" type="#_x0000_t202" style="position:absolute;left:8559;top:12561;width:5366;height:1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14:paraId="6E218F4E" w14:textId="77777777" w:rsidR="004060DD" w:rsidRDefault="004060DD" w:rsidP="00536AA3">
                          <w:pPr>
                            <w:jc w:val="center"/>
                          </w:pPr>
                          <w:r w:rsidRPr="00AA07A6">
                            <w:rPr>
                              <w:position w:val="-12"/>
                            </w:rPr>
                            <w:object w:dxaOrig="240" w:dyaOrig="360" w14:anchorId="69229100">
                              <v:shape id="_x0000_i1041" type="#_x0000_t75" style="width:14.25pt;height:14.25pt" o:ole="">
                                <v:imagedata r:id="rId38" o:title=""/>
                              </v:shape>
                              <o:OLEObject Type="Embed" ProgID="Equation.DSMT4" ShapeID="_x0000_i1041" DrawAspect="Content" ObjectID="_1541935852" r:id="rId77"/>
                            </w:object>
                          </w:r>
                        </w:p>
                      </w:txbxContent>
                    </v:textbox>
                  </v:shape>
                </v:group>
              </v:group>
            </w:pict>
          </mc:Fallback>
        </mc:AlternateContent>
      </w:r>
      <w:r w:rsidRPr="002C1C22">
        <w:rPr>
          <w:rFonts w:cs="Tahoma"/>
        </w:rPr>
        <w:tab/>
        <w:t>b)</w:t>
      </w:r>
      <w:r w:rsidRPr="002C1C22">
        <w:rPr>
          <w:rFonts w:cs="Tahoma"/>
        </w:rPr>
        <w:tab/>
        <w:t xml:space="preserve">An electrical circuit is set up by the engineer to investigate the current in a circuit.  The circuit is set up </w:t>
      </w:r>
      <w:r w:rsidRPr="002C1C22">
        <w:rPr>
          <w:rFonts w:cs="Tahoma"/>
        </w:rPr>
        <w:tab/>
        <w:t xml:space="preserve">as follows: </w:t>
      </w:r>
    </w:p>
    <w:p w14:paraId="042DB7EA" w14:textId="77777777" w:rsidR="00536AA3" w:rsidRPr="002C1C22" w:rsidRDefault="00536AA3" w:rsidP="00536AA3">
      <w:pPr>
        <w:pStyle w:val="ListParagraph"/>
        <w:tabs>
          <w:tab w:val="right" w:leader="dot" w:pos="10206"/>
        </w:tabs>
        <w:spacing w:before="120"/>
        <w:contextualSpacing w:val="0"/>
        <w:rPr>
          <w:rFonts w:cs="Tahoma"/>
        </w:rPr>
      </w:pPr>
    </w:p>
    <w:p w14:paraId="68F54866" w14:textId="77777777" w:rsidR="00536AA3" w:rsidRPr="002C1C22" w:rsidRDefault="00536AA3" w:rsidP="00536AA3">
      <w:pPr>
        <w:rPr>
          <w:rFonts w:cs="Tahoma"/>
        </w:rPr>
      </w:pPr>
    </w:p>
    <w:p w14:paraId="24E75A55" w14:textId="77777777" w:rsidR="00536AA3" w:rsidRPr="002C1C22" w:rsidRDefault="00536AA3" w:rsidP="00536AA3">
      <w:pPr>
        <w:rPr>
          <w:rFonts w:cs="Tahoma"/>
        </w:rPr>
      </w:pPr>
    </w:p>
    <w:p w14:paraId="5A812A39" w14:textId="77777777" w:rsidR="00536AA3" w:rsidRPr="002C1C22" w:rsidRDefault="00536AA3" w:rsidP="00536AA3">
      <w:pPr>
        <w:rPr>
          <w:rFonts w:cs="Tahoma"/>
        </w:rPr>
      </w:pPr>
    </w:p>
    <w:p w14:paraId="283DA127" w14:textId="77777777" w:rsidR="00536AA3" w:rsidRPr="002C1C22" w:rsidRDefault="00536AA3" w:rsidP="00536AA3">
      <w:pPr>
        <w:rPr>
          <w:rFonts w:cs="Tahoma"/>
        </w:rPr>
      </w:pPr>
    </w:p>
    <w:p w14:paraId="5F5C23D7" w14:textId="77777777" w:rsidR="00536AA3" w:rsidRPr="002C1C22" w:rsidRDefault="00536AA3" w:rsidP="00536AA3">
      <w:pPr>
        <w:rPr>
          <w:rFonts w:cs="Tahoma"/>
        </w:rPr>
      </w:pPr>
    </w:p>
    <w:p w14:paraId="6CD7E4AA" w14:textId="77777777" w:rsidR="00536AA3" w:rsidRPr="002C1C22" w:rsidRDefault="00536AA3" w:rsidP="00536AA3">
      <w:pPr>
        <w:rPr>
          <w:rFonts w:cs="Tahoma"/>
          <w:sz w:val="20"/>
        </w:rPr>
      </w:pPr>
    </w:p>
    <w:p w14:paraId="316C4DBD" w14:textId="10F86047" w:rsidR="00536AA3" w:rsidRPr="002C1C22" w:rsidRDefault="00536AA3" w:rsidP="00536AA3">
      <w:pPr>
        <w:ind w:firstLine="425"/>
        <w:rPr>
          <w:rFonts w:cs="Tahoma"/>
        </w:rPr>
      </w:pPr>
      <w:r w:rsidRPr="002C1C22">
        <w:rPr>
          <w:rFonts w:cs="Tahoma"/>
        </w:rPr>
        <w:tab/>
        <w:t xml:space="preserve">State the relationship between the two current readings </w:t>
      </w:r>
      <w:r w:rsidR="00BE5E5C" w:rsidRPr="00BE5E5C">
        <w:rPr>
          <w:rFonts w:asciiTheme="majorHAnsi" w:hAnsiTheme="majorHAnsi" w:cs="Tahoma"/>
          <w:i/>
        </w:rPr>
        <w:t>I</w:t>
      </w:r>
      <w:r w:rsidR="00BE5E5C" w:rsidRPr="00BE5E5C">
        <w:rPr>
          <w:rFonts w:asciiTheme="majorHAnsi" w:hAnsiTheme="majorHAnsi" w:cs="Tahoma"/>
          <w:vertAlign w:val="subscript"/>
        </w:rPr>
        <w:t>1</w:t>
      </w:r>
      <w:r w:rsidR="00BE5E5C" w:rsidRPr="00BE5E5C">
        <w:rPr>
          <w:rFonts w:cs="Tahoma"/>
        </w:rPr>
        <w:t xml:space="preserve"> </w:t>
      </w:r>
      <w:r w:rsidR="00BE5E5C">
        <w:rPr>
          <w:rFonts w:cs="Tahoma"/>
        </w:rPr>
        <w:t xml:space="preserve">and </w:t>
      </w:r>
      <w:r w:rsidR="00BE5E5C" w:rsidRPr="00BE5E5C">
        <w:rPr>
          <w:rFonts w:asciiTheme="majorHAnsi" w:hAnsiTheme="majorHAnsi" w:cs="Tahoma"/>
          <w:i/>
        </w:rPr>
        <w:t>I</w:t>
      </w:r>
      <w:r w:rsidR="00BE5E5C" w:rsidRPr="00BE5E5C">
        <w:rPr>
          <w:rFonts w:asciiTheme="majorHAnsi" w:hAnsiTheme="majorHAnsi" w:cs="Tahoma"/>
          <w:vertAlign w:val="subscript"/>
        </w:rPr>
        <w:t>2</w:t>
      </w:r>
      <w:r w:rsidR="00BE5E5C" w:rsidRPr="00BE5E5C">
        <w:rPr>
          <w:rFonts w:asciiTheme="majorHAnsi" w:hAnsiTheme="majorHAnsi" w:cs="Tahoma"/>
        </w:rPr>
        <w:t>.</w:t>
      </w:r>
    </w:p>
    <w:p w14:paraId="4723235A" w14:textId="77777777" w:rsidR="00536AA3" w:rsidRPr="002C1C22" w:rsidRDefault="00536AA3" w:rsidP="00536AA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A1000CC" w14:textId="77777777" w:rsidR="00536AA3" w:rsidRPr="002C1C22" w:rsidRDefault="00536AA3" w:rsidP="00536AA3">
      <w:pPr>
        <w:ind w:firstLine="425"/>
        <w:rPr>
          <w:rFonts w:cs="Tahoma"/>
          <w:sz w:val="18"/>
        </w:rPr>
      </w:pPr>
    </w:p>
    <w:p w14:paraId="42FB686D" w14:textId="77777777" w:rsidR="00536AA3" w:rsidRPr="002C1C22" w:rsidRDefault="00536AA3" w:rsidP="00536AA3">
      <w:pPr>
        <w:ind w:left="426" w:hanging="426"/>
        <w:rPr>
          <w:rFonts w:cs="Tahoma"/>
        </w:rPr>
      </w:pPr>
      <w:r w:rsidRPr="002C1C22">
        <w:rPr>
          <w:rFonts w:cs="Tahoma"/>
        </w:rPr>
        <w:t>4.</w:t>
      </w:r>
      <w:r w:rsidRPr="002C1C22">
        <w:rPr>
          <w:rFonts w:cs="Tahoma"/>
        </w:rPr>
        <w:tab/>
        <w:t>A Physics teacher is demonstrating the potential difference in a series circuit.</w:t>
      </w:r>
    </w:p>
    <w:p w14:paraId="41E20107" w14:textId="77777777" w:rsidR="00536AA3" w:rsidRPr="00204417" w:rsidRDefault="00536AA3" w:rsidP="00536AA3">
      <w:pPr>
        <w:pStyle w:val="ListParagraph"/>
        <w:rPr>
          <w:rFonts w:cs="Tahoma"/>
          <w:sz w:val="12"/>
        </w:rPr>
      </w:pPr>
    </w:p>
    <w:p w14:paraId="164E44CF" w14:textId="77777777" w:rsidR="00536AA3" w:rsidRPr="002C1C22" w:rsidRDefault="00536AA3" w:rsidP="00536AA3">
      <w:pPr>
        <w:pStyle w:val="ListParagraph"/>
        <w:ind w:left="426"/>
        <w:rPr>
          <w:rFonts w:cs="Tahoma"/>
        </w:rPr>
      </w:pPr>
      <w:r w:rsidRPr="002C1C22">
        <w:rPr>
          <w:rFonts w:cs="Tahoma"/>
        </w:rPr>
        <w:t>The teacher sets up an electrical circuit with a resistor, voltmeter and ammeter.</w:t>
      </w:r>
    </w:p>
    <w:p w14:paraId="53B275D1" w14:textId="77777777" w:rsidR="00536AA3" w:rsidRPr="002C1C22" w:rsidRDefault="00536AA3" w:rsidP="00536AA3">
      <w:pPr>
        <w:pStyle w:val="ListParagraph"/>
        <w:rPr>
          <w:sz w:val="14"/>
        </w:rPr>
      </w:pPr>
    </w:p>
    <w:p w14:paraId="005EAABF" w14:textId="114C2D12" w:rsidR="00536AA3" w:rsidRPr="002C1C22" w:rsidRDefault="00C85CD0" w:rsidP="00536AA3">
      <w:pPr>
        <w:pStyle w:val="ListParagraph"/>
      </w:pPr>
      <w:r>
        <w:t xml:space="preserve">                          </w:t>
      </w:r>
      <w:r w:rsidR="00536AA3" w:rsidRPr="002C1C22">
        <w:rPr>
          <w:rFonts w:cs="Tahoma"/>
          <w:noProof/>
          <w:lang w:eastAsia="en-GB"/>
        </w:rPr>
        <mc:AlternateContent>
          <mc:Choice Requires="wpc">
            <w:drawing>
              <wp:inline distT="0" distB="0" distL="0" distR="0" wp14:anchorId="3796D3FC" wp14:editId="630DA047">
                <wp:extent cx="4180115" cy="1876425"/>
                <wp:effectExtent l="0" t="0" r="0" b="9525"/>
                <wp:docPr id="600" name="Canvas 6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8" name="Rectangle 238"/>
                        <wps:cNvSpPr/>
                        <wps:spPr>
                          <a:xfrm>
                            <a:off x="878619" y="194753"/>
                            <a:ext cx="2524539" cy="880770"/>
                          </a:xfrm>
                          <a:prstGeom prst="rec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9" name="Group 239"/>
                        <wpg:cNvGrpSpPr/>
                        <wpg:grpSpPr>
                          <a:xfrm>
                            <a:off x="1401249" y="0"/>
                            <a:ext cx="2294976" cy="1840990"/>
                            <a:chOff x="1401249" y="178876"/>
                            <a:chExt cx="2294976" cy="1840990"/>
                          </a:xfrm>
                        </wpg:grpSpPr>
                        <wpg:grpSp>
                          <wpg:cNvPr id="243" name="Group 243"/>
                          <wpg:cNvGrpSpPr/>
                          <wpg:grpSpPr>
                            <a:xfrm>
                              <a:off x="1806014" y="178876"/>
                              <a:ext cx="1890211" cy="1840990"/>
                              <a:chOff x="1795107" y="178876"/>
                              <a:chExt cx="1890211" cy="1840990"/>
                            </a:xfrm>
                          </wpg:grpSpPr>
                          <wps:wsp>
                            <wps:cNvPr id="244" name="Straight Connector 244"/>
                            <wps:cNvCnPr/>
                            <wps:spPr>
                              <a:xfrm>
                                <a:off x="1985065" y="178876"/>
                                <a:ext cx="0" cy="407505"/>
                              </a:xfrm>
                              <a:prstGeom prst="line">
                                <a:avLst/>
                              </a:prstGeom>
                              <a:noFill/>
                              <a:ln w="9525" cap="flat" cmpd="sng" algn="ctr">
                                <a:solidFill>
                                  <a:sysClr val="windowText" lastClr="000000">
                                    <a:shade val="95000"/>
                                    <a:satMod val="105000"/>
                                  </a:sysClr>
                                </a:solidFill>
                                <a:prstDash val="solid"/>
                              </a:ln>
                              <a:effectLst/>
                            </wps:spPr>
                            <wps:bodyPr/>
                          </wps:wsp>
                          <wps:wsp>
                            <wps:cNvPr id="245" name="Straight Connector 245"/>
                            <wps:cNvCnPr/>
                            <wps:spPr>
                              <a:xfrm>
                                <a:off x="2065809" y="248478"/>
                                <a:ext cx="0" cy="238540"/>
                              </a:xfrm>
                              <a:prstGeom prst="line">
                                <a:avLst/>
                              </a:prstGeom>
                              <a:noFill/>
                              <a:ln w="9525" cap="flat" cmpd="sng" algn="ctr">
                                <a:solidFill>
                                  <a:sysClr val="windowText" lastClr="000000">
                                    <a:shade val="95000"/>
                                    <a:satMod val="105000"/>
                                  </a:sysClr>
                                </a:solidFill>
                                <a:prstDash val="solid"/>
                              </a:ln>
                              <a:effectLst/>
                            </wps:spPr>
                            <wps:bodyPr/>
                          </wps:wsp>
                          <wps:wsp>
                            <wps:cNvPr id="246" name="Oval 246"/>
                            <wps:cNvSpPr/>
                            <wps:spPr>
                              <a:xfrm>
                                <a:off x="3200510" y="631037"/>
                                <a:ext cx="377687" cy="387626"/>
                              </a:xfrm>
                              <a:prstGeom prst="ellipse">
                                <a:avLst/>
                              </a:prstGeom>
                              <a:solidFill>
                                <a:schemeClr val="bg1"/>
                              </a:solidFill>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795107" y="1632516"/>
                                <a:ext cx="377190" cy="387350"/>
                              </a:xfrm>
                              <a:prstGeom prst="ellipse">
                                <a:avLst/>
                              </a:prstGeom>
                              <a:noFill/>
                              <a:ln w="9525"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3109817" y="710758"/>
                                <a:ext cx="575501" cy="367748"/>
                              </a:xfrm>
                              <a:prstGeom prst="rect">
                                <a:avLst/>
                              </a:prstGeom>
                              <a:noFill/>
                              <a:ln w="6350">
                                <a:noFill/>
                              </a:ln>
                              <a:effectLst/>
                            </wps:spPr>
                            <wps:txbx>
                              <w:txbxContent>
                                <w:p w14:paraId="0931E468" w14:textId="77777777" w:rsidR="004060DD" w:rsidRPr="00D27C5A" w:rsidRDefault="004060DD" w:rsidP="00536AA3">
                                  <w:pPr>
                                    <w:jc w:val="center"/>
                                    <w:rPr>
                                      <w:sz w:val="20"/>
                                      <w:szCs w:val="18"/>
                                    </w:rPr>
                                  </w:pPr>
                                  <w:r w:rsidRPr="00D27C5A">
                                    <w:rPr>
                                      <w:sz w:val="20"/>
                                      <w:szCs w:val="18"/>
                                    </w:rPr>
                                    <w:t>0.5</w:t>
                                  </w:r>
                                  <w:r>
                                    <w:rPr>
                                      <w:sz w:val="20"/>
                                      <w:szCs w:val="18"/>
                                    </w:rPr>
                                    <w:t>0</w:t>
                                  </w:r>
                                  <w:r w:rsidRPr="00D27C5A">
                                    <w:rPr>
                                      <w:sz w:val="20"/>
                                      <w:szCs w:val="18"/>
                                    </w:rPr>
                                    <w: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9" name="Straight Connector 249"/>
                          <wps:cNvCnPr/>
                          <wps:spPr>
                            <a:xfrm>
                              <a:off x="1401249" y="1253190"/>
                              <a:ext cx="0" cy="582324"/>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1401252" y="1835511"/>
                              <a:ext cx="403842" cy="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Text Box 251"/>
                          <wps:cNvSpPr txBox="1"/>
                          <wps:spPr>
                            <a:xfrm>
                              <a:off x="1845841" y="1684987"/>
                              <a:ext cx="311491" cy="276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995FD0" w14:textId="77777777" w:rsidR="004060DD" w:rsidRPr="00D27C5A" w:rsidRDefault="004060DD" w:rsidP="00536AA3">
                                <w:pPr>
                                  <w:rPr>
                                    <w:sz w:val="28"/>
                                  </w:rPr>
                                </w:pPr>
                                <w:r w:rsidRPr="00D27C5A">
                                  <w:rPr>
                                    <w:sz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Straight Connector 252"/>
                          <wps:cNvCnPr/>
                          <wps:spPr>
                            <a:xfrm flipV="1">
                              <a:off x="2182320" y="1819852"/>
                              <a:ext cx="532089" cy="165"/>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2714252" y="1253723"/>
                              <a:ext cx="0" cy="566129"/>
                            </a:xfrm>
                            <a:prstGeom prst="line">
                              <a:avLst/>
                            </a:prstGeom>
                          </wps:spPr>
                          <wps:style>
                            <a:lnRef idx="1">
                              <a:schemeClr val="dk1"/>
                            </a:lnRef>
                            <a:fillRef idx="0">
                              <a:schemeClr val="dk1"/>
                            </a:fillRef>
                            <a:effectRef idx="0">
                              <a:schemeClr val="dk1"/>
                            </a:effectRef>
                            <a:fontRef idx="minor">
                              <a:schemeClr val="tx1"/>
                            </a:fontRef>
                          </wps:style>
                          <wps:bodyPr/>
                        </wps:wsp>
                        <wps:wsp>
                          <wps:cNvPr id="267" name="Text Box 267"/>
                          <wps:cNvSpPr txBox="1"/>
                          <wps:spPr>
                            <a:xfrm>
                              <a:off x="1784069" y="917889"/>
                              <a:ext cx="546661" cy="3161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8C10" w14:textId="77777777" w:rsidR="004060DD" w:rsidRPr="00D27C5A" w:rsidRDefault="004060DD" w:rsidP="00536AA3">
                                <w:r w:rsidRPr="00D27C5A">
                                  <w:t>7</w:t>
                                </w:r>
                                <w:r>
                                  <w:t>.0</w:t>
                                </w:r>
                                <w:r w:rsidRPr="00D27C5A">
                                  <w:t xml:space="preserve">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Rectangle 273"/>
                          <wps:cNvSpPr/>
                          <wps:spPr>
                            <a:xfrm>
                              <a:off x="1726938" y="1129624"/>
                              <a:ext cx="547246" cy="248464"/>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74" name="Rectangle 274"/>
                        <wps:cNvSpPr/>
                        <wps:spPr>
                          <a:xfrm>
                            <a:off x="2007474" y="95404"/>
                            <a:ext cx="64473" cy="238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796D3FC" id="Canvas 600" o:spid="_x0000_s1444" editas="canvas" style="width:329.15pt;height:147.75pt;mso-position-horizontal-relative:char;mso-position-vertical-relative:line" coordsize="41795,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">
                <v:shape id="_x0000_s1445" type="#_x0000_t75" style="position:absolute;width:41795;height:18764;visibility:visible;mso-wrap-style:square">
                  <v:fill o:detectmouseclick="t"/>
                  <v:path o:connecttype="none"/>
                </v:shape>
                <v:rect id="Rectangle 238" o:spid="_x0000_s1446" style="position:absolute;left:8786;top:1947;width:25245;height:8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GRsIA&#10;AADcAAAADwAAAGRycy9kb3ducmV2LnhtbERP3WrCMBS+H/gO4QjezVSFblRTGYprkTmY8wEOzekP&#10;a05Kkml9e3Mx2OXH97/ZjqYXV3K+s6xgMU9AEFdWd9wouHwfnl9B+ICssbdMCu7kYZtPnjaYaXvj&#10;L7qeQyNiCPsMFbQhDJmUvmrJoJ/bgThytXUGQ4SukdrhLYabXi6TJJUGO44NLQ60a6n6Of8aBW7x&#10;eaLj8FKmafleF8W92O8+CqVm0/FtDSLQGP7Ff+5SK1iu4tp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QZGwgAAANwAAAAPAAAAAAAAAAAAAAAAAJgCAABkcnMvZG93&#10;bnJldi54bWxQSwUGAAAAAAQABAD1AAAAhwMAAAAA&#10;" filled="f" strokecolor="black [3040]"/>
                <v:group id="Group 239" o:spid="_x0000_s1447" style="position:absolute;left:14012;width:22950;height:18409" coordorigin="14012,1788" coordsize="22949,18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43" o:spid="_x0000_s1448" style="position:absolute;left:18060;top:1788;width:18902;height:18410" coordorigin="17951,1788" coordsize="18902,18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Straight Connector 244" o:spid="_x0000_s1449" style="position:absolute;visibility:visible;mso-wrap-style:square" from="19850,1788" to="19850,5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Straight Connector 245" o:spid="_x0000_s1450" style="position:absolute;visibility:visible;mso-wrap-style:square" from="20658,2484" to="20658,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oval id="Oval 246" o:spid="_x0000_s1451" style="position:absolute;left:32005;top:6310;width:3776;height: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f1MYA&#10;AADcAAAADwAAAGRycy9kb3ducmV2LnhtbESPT2sCMRTE74LfITzBS6nZitiyNYoIxT940fbQ4+vm&#10;udl287IkcV2/vREKHoeZ+Q0zW3S2Fi35UDlW8DLKQBAXTldcKvj6/Hh+AxEissbaMSm4UoDFvN+b&#10;Ya7dhQ/UHmMpEoRDjgpMjE0uZSgMWQwj1xAn7+S8xZikL6X2eElwW8txlk2lxYrTgsGGVoaKv+PZ&#10;Kthsl63ZP9Ur2r3ui/XvyTff6x+lhoNu+Q4iUhcf4f/2RisYT6ZwP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f1MYAAADcAAAADwAAAAAAAAAAAAAAAACYAgAAZHJz&#10;L2Rvd25yZXYueG1sUEsFBgAAAAAEAAQA9QAAAIsDAAAAAA==&#10;" fillcolor="white [3212]" strokecolor="black [3040]"/>
                    <v:oval id="Oval 247" o:spid="_x0000_s1452" style="position:absolute;left:17951;top:16325;width:3771;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McMUA&#10;AADcAAAADwAAAGRycy9kb3ducmV2LnhtbESPT2vCQBTE7wW/w/IEb3WjlFaiq4giVRoP/rs/s88k&#10;mH0bdleTfvtuodDjMDO/YWaLztTiSc5XlhWMhgkI4tzqigsF59PmdQLCB2SNtWVS8E0eFvPeywxT&#10;bVs+0PMYChEh7FNUUIbQpFL6vCSDfmgb4ujdrDMYonSF1A7bCDe1HCfJuzRYcVwosaFVSfn9+DAK&#10;zOPL2uvn5JKds021z9yuva13Sg363XIKIlAX/sN/7a1WMH77gN8z8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IxwxQAAANwAAAAPAAAAAAAAAAAAAAAAAJgCAABkcnMv&#10;ZG93bnJldi54bWxQSwUGAAAAAAQABAD1AAAAigMAAAAA&#10;" filled="f"/>
                    <v:shape id="Text Box 248" o:spid="_x0000_s1453" type="#_x0000_t202" style="position:absolute;left:31098;top:7107;width:5755;height:3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0931E468" w14:textId="77777777" w:rsidR="004060DD" w:rsidRPr="00D27C5A" w:rsidRDefault="004060DD" w:rsidP="00536AA3">
                            <w:pPr>
                              <w:jc w:val="center"/>
                              <w:rPr>
                                <w:sz w:val="20"/>
                                <w:szCs w:val="18"/>
                              </w:rPr>
                            </w:pPr>
                            <w:r w:rsidRPr="00D27C5A">
                              <w:rPr>
                                <w:sz w:val="20"/>
                                <w:szCs w:val="18"/>
                              </w:rPr>
                              <w:t>0.5</w:t>
                            </w:r>
                            <w:r>
                              <w:rPr>
                                <w:sz w:val="20"/>
                                <w:szCs w:val="18"/>
                              </w:rPr>
                              <w:t>0</w:t>
                            </w:r>
                            <w:r w:rsidRPr="00D27C5A">
                              <w:rPr>
                                <w:sz w:val="20"/>
                                <w:szCs w:val="18"/>
                              </w:rPr>
                              <w:t> A</w:t>
                            </w:r>
                          </w:p>
                        </w:txbxContent>
                      </v:textbox>
                    </v:shape>
                  </v:group>
                  <v:line id="Straight Connector 249" o:spid="_x0000_s1454" style="position:absolute;visibility:visible;mso-wrap-style:square" from="14012,12531" to="14012,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7cIAAADcAAAADwAAAGRycy9kb3ducmV2LnhtbESPQWsCMRSE70L/Q3iF3mpWq1K3Rimi&#10;KHrS1vtj87q7uHlZk6jx3xuh4HGYmW+YySyaRlzI+dqygl43A0FcWF1zqeD3Z/n+CcIHZI2NZVJw&#10;Iw+z6Utngrm2V97RZR9KkSDsc1RQhdDmUvqiIoO+a1vi5P1ZZzAk6UqpHV4T3DSyn2UjabDmtFBh&#10;S/OKiuP+bBKldzgZuTqO8bBxW7f4GMVhPCn19hq/v0AEiuEZ/m+vtYL+YAy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y7cIAAADcAAAADwAAAAAAAAAAAAAA&#10;AAChAgAAZHJzL2Rvd25yZXYueG1sUEsFBgAAAAAEAAQA+QAAAJADAAAAAA==&#10;" strokecolor="black [3040]"/>
                  <v:line id="Straight Connector 250" o:spid="_x0000_s1455" style="position:absolute;visibility:visible;mso-wrap-style:square" from="14012,18355" to="18050,1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NrcMAAADcAAAADwAAAGRycy9kb3ducmV2LnhtbESPTW/CMAyG70j7D5GRdoMUJhAUApqm&#10;TZu2E193qzFtReOUJIPs38+HSTtar9/Hftbb7Dp1oxBbzwYm4wIUceVty7WB4+FttAAVE7LFzjMZ&#10;+KEI283DYI2l9Xfe0W2faiUQjiUaaFLqS61j1ZDDOPY9sWRnHxwmGUOtbcC7wF2np0Ux1w5blgsN&#10;9vTSUHXZfzuhTE5Xp98vSzx9hq/w+jTPs3w15nGYn1egEuX0v/zX/rAGp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ADa3DAAAA3AAAAA8AAAAAAAAAAAAA&#10;AAAAoQIAAGRycy9kb3ducmV2LnhtbFBLBQYAAAAABAAEAPkAAACRAwAAAAA=&#10;" strokecolor="black [3040]"/>
                  <v:shape id="Text Box 251" o:spid="_x0000_s1456" type="#_x0000_t202" style="position:absolute;left:18458;top:16849;width:311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50995FD0" w14:textId="77777777" w:rsidR="004060DD" w:rsidRPr="00D27C5A" w:rsidRDefault="004060DD" w:rsidP="00536AA3">
                          <w:pPr>
                            <w:rPr>
                              <w:sz w:val="28"/>
                            </w:rPr>
                          </w:pPr>
                          <w:r w:rsidRPr="00D27C5A">
                            <w:rPr>
                              <w:sz w:val="28"/>
                            </w:rPr>
                            <w:t>V</w:t>
                          </w:r>
                        </w:p>
                      </w:txbxContent>
                    </v:textbox>
                  </v:shape>
                  <v:line id="Straight Connector 252" o:spid="_x0000_s1457" style="position:absolute;flip:y;visibility:visible;mso-wrap-style:square" from="21823,18198" to="27144,1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s18YAAADcAAAADwAAAGRycy9kb3ducmV2LnhtbESPT2vCQBTE7wW/w/KE3pqNgdqSuooI&#10;grSkNNEeentkX/7Q7NuQXU389l1B6HGYmd8wq81kOnGhwbWWFSyiGARxaXXLtYLTcf/0CsJ5ZI2d&#10;ZVJwJQeb9exhham2I+d0KXwtAoRdigoa7/tUSlc2ZNBFticOXmUHgz7IoZZ6wDHATSeTOF5Kgy2H&#10;hQZ72jVU/hZno6By537386199fKe5Vn1UX/i+KXU43zavoHwNPn/8L190AqS5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7NfGAAAA3AAAAA8AAAAAAAAA&#10;AAAAAAAAoQIAAGRycy9kb3ducmV2LnhtbFBLBQYAAAAABAAEAPkAAACUAwAAAAA=&#10;" strokecolor="black [3040]"/>
                  <v:line id="Straight Connector 253" o:spid="_x0000_s1458" style="position:absolute;flip:y;visibility:visible;mso-wrap-style:square" from="27142,12537" to="27142,1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JTMQAAADcAAAADwAAAGRycy9kb3ducmV2LnhtbESPS4sCMRCE7wv+h9CCtzWjsiqjUUQQ&#10;ZBfF58FbM+l54KQzTKIz+++NsLDHoqq+oubL1pTiSbUrLCsY9CMQxInVBWcKLufN5xSE88gaS8uk&#10;4JccLBedjznG2jZ8pOfJZyJA2MWoIPe+iqV0SU4GXd9WxMFLbW3QB1lnUtfYBLgp5TCKxtJgwWEh&#10;x4rWOSX308MoSN2jWt+u2qeT791xl/5ke2wOSvW67WoGwlPr/8N/7a1WMPwa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ElMxAAAANwAAAAPAAAAAAAAAAAA&#10;AAAAAKECAABkcnMvZG93bnJldi54bWxQSwUGAAAAAAQABAD5AAAAkgMAAAAA&#10;" strokecolor="black [3040]"/>
                  <v:shape id="Text Box 267" o:spid="_x0000_s1459" type="#_x0000_t202" style="position:absolute;left:17840;top:9178;width:5467;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14:paraId="67248C10" w14:textId="77777777" w:rsidR="004060DD" w:rsidRPr="00D27C5A" w:rsidRDefault="004060DD" w:rsidP="00536AA3">
                          <w:r w:rsidRPr="00D27C5A">
                            <w:t>7</w:t>
                          </w:r>
                          <w:r>
                            <w:t>.0</w:t>
                          </w:r>
                          <w:r w:rsidRPr="00D27C5A">
                            <w:t xml:space="preserve"> Ω</w:t>
                          </w:r>
                        </w:p>
                      </w:txbxContent>
                    </v:textbox>
                  </v:shape>
                  <v:rect id="Rectangle 273" o:spid="_x0000_s1460" style="position:absolute;left:17269;top:11296;width:5472;height:2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7yMIA&#10;AADcAAAADwAAAGRycy9kb3ducmV2LnhtbESPQYvCMBSE74L/ITxhb5quyla6RlGXFa9WEY+P5tkU&#10;m5fSRK3/fiMIexxm5htmvuxsLe7U+sqxgs9RAoK4cLriUsHx8DucgfABWWPtmBQ8ycNy0e/NMdPu&#10;wXu656EUEcI+QwUmhCaT0heGLPqRa4ijd3GtxRBlW0rd4iPCbS3HSfIlLVYcFww2tDFUXPObVbBx&#10;k/zKZn05bafP808VzG6d7pX6GHSrbxCBuvAffrd3WsE4ncDr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vIwgAAANwAAAAPAAAAAAAAAAAAAAAAAJgCAABkcnMvZG93&#10;bnJldi54bWxQSwUGAAAAAAQABAD1AAAAhwMAAAAA&#10;" fillcolor="white [3212]" strokecolor="black [3040]">
                    <v:shadow on="t" color="black" opacity="24903f" origin=",.5" offset="0,.55556mm"/>
                  </v:rect>
                </v:group>
                <v:rect id="Rectangle 274" o:spid="_x0000_s1461" style="position:absolute;left:20074;top:954;width:645;height: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0+cQA&#10;AADcAAAADwAAAGRycy9kb3ducmV2LnhtbESPS2/CMBCE70j9D9ZW4lYcnkEpBlUIEOXGI5xX8TaJ&#10;iNdpbCD8e1ypEsfRzHyjmS1aU4kbNa60rKDfi0AQZ1aXnCs4HdcfUxDOI2usLJOCBzlYzN86M0y0&#10;vfOebgefiwBhl6CCwvs6kdJlBRl0PVsTB+/HNgZ9kE0udYP3ADeVHETRRBosOSwUWNOyoOxyuBoF&#10;13H8vWrPv5thGqXxLq3GW7+pleq+t1+fIDy1/hX+b2+1gkE8g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NPnEAAAA3AAAAA8AAAAAAAAAAAAAAAAAmAIAAGRycy9k&#10;b3ducmV2LnhtbFBLBQYAAAAABAAEAPUAAACJAwAAAAA=&#10;" fillcolor="white [3212]" stroked="f" strokeweight="2pt"/>
                <w10:anchorlock/>
              </v:group>
            </w:pict>
          </mc:Fallback>
        </mc:AlternateContent>
      </w:r>
    </w:p>
    <w:p w14:paraId="2ED366EC" w14:textId="76C3A3BC" w:rsidR="00536AA3" w:rsidRPr="002C1C22" w:rsidRDefault="00536AA3" w:rsidP="00204417">
      <w:pPr>
        <w:tabs>
          <w:tab w:val="right" w:pos="10205"/>
        </w:tabs>
        <w:spacing w:before="120"/>
        <w:ind w:left="851" w:hanging="425"/>
        <w:rPr>
          <w:rFonts w:ascii="Calibri" w:hAnsi="Calibri"/>
          <w:i/>
          <w:sz w:val="20"/>
          <w:szCs w:val="20"/>
        </w:rPr>
      </w:pPr>
      <w:r w:rsidRPr="002C1C22">
        <w:t>a)</w:t>
      </w:r>
      <w:r w:rsidRPr="002C1C22">
        <w:tab/>
      </w:r>
      <w:r w:rsidRPr="002C1C22">
        <w:rPr>
          <w:rFonts w:cs="Tahoma"/>
        </w:rPr>
        <w:t xml:space="preserve">What reading would you expect on the voltmeter?  </w:t>
      </w:r>
      <w:r w:rsidRPr="002C1C22">
        <w:rPr>
          <w:rFonts w:ascii="Calibri" w:hAnsi="Calibri"/>
          <w:sz w:val="20"/>
          <w:szCs w:val="20"/>
        </w:rPr>
        <w:tab/>
      </w:r>
      <w:r w:rsidRPr="002C1C22">
        <w:rPr>
          <w:rFonts w:ascii="Calibri" w:hAnsi="Calibri"/>
          <w:i/>
          <w:sz w:val="20"/>
          <w:szCs w:val="20"/>
        </w:rPr>
        <w:t>2 marks</w:t>
      </w:r>
    </w:p>
    <w:p w14:paraId="0A327BBE" w14:textId="77777777" w:rsidR="00815EF6" w:rsidRPr="00204417" w:rsidRDefault="00815EF6" w:rsidP="00536AA3">
      <w:pPr>
        <w:tabs>
          <w:tab w:val="right" w:pos="10205"/>
        </w:tabs>
        <w:ind w:left="851" w:hanging="425"/>
        <w:rPr>
          <w:sz w:val="12"/>
        </w:rPr>
      </w:pPr>
    </w:p>
    <w:p w14:paraId="11510A26" w14:textId="77777777" w:rsidR="00536AA3" w:rsidRPr="002C1C22" w:rsidRDefault="00536AA3" w:rsidP="00536AA3">
      <w:pPr>
        <w:tabs>
          <w:tab w:val="right" w:pos="10205"/>
        </w:tabs>
        <w:ind w:left="851" w:hanging="425"/>
        <w:rPr>
          <w:rFonts w:cs="Tahoma"/>
          <w:i/>
        </w:rPr>
      </w:pPr>
      <w:r w:rsidRPr="002C1C22">
        <w:t>b)</w:t>
      </w:r>
      <w:r w:rsidRPr="002C1C22">
        <w:tab/>
      </w:r>
      <w:r w:rsidRPr="002C1C22">
        <w:rPr>
          <w:rFonts w:cs="Tahoma"/>
        </w:rPr>
        <w:t xml:space="preserve">Explain what would happen to the reading on the voltmeter if the 7 Ω resistor was replaced with a </w:t>
      </w:r>
      <w:r w:rsidRPr="002C1C22">
        <w:rPr>
          <w:rFonts w:cs="Tahoma"/>
        </w:rPr>
        <w:br/>
        <w:t>10 Ω resistor.</w:t>
      </w:r>
    </w:p>
    <w:p w14:paraId="41CBE172" w14:textId="089B914A" w:rsidR="00536AA3" w:rsidRPr="002C1C22" w:rsidRDefault="00536AA3" w:rsidP="00472EA8">
      <w:pPr>
        <w:pStyle w:val="ListParagraph"/>
        <w:tabs>
          <w:tab w:val="right" w:pos="10205"/>
        </w:tabs>
        <w:ind w:left="851"/>
        <w:rPr>
          <w:rFonts w:ascii="Calibri" w:hAnsi="Calibri"/>
          <w:i/>
          <w:sz w:val="20"/>
          <w:szCs w:val="20"/>
        </w:rPr>
      </w:pPr>
      <w:r w:rsidRPr="002C1C22">
        <w:rPr>
          <w:rFonts w:cs="Tahoma"/>
          <w:b/>
          <w:i/>
        </w:rPr>
        <w:t>Note</w:t>
      </w:r>
      <w:r w:rsidRPr="002C1C22">
        <w:rPr>
          <w:rFonts w:cs="Tahoma"/>
          <w:i/>
        </w:rPr>
        <w:t>: the current reading remains the same.</w:t>
      </w:r>
      <w:r w:rsidRPr="002C1C22">
        <w:rPr>
          <w:rFonts w:ascii="Calibri" w:hAnsi="Calibri"/>
          <w:sz w:val="20"/>
          <w:szCs w:val="20"/>
        </w:rPr>
        <w:tab/>
      </w:r>
      <w:r w:rsidRPr="002C1C22">
        <w:rPr>
          <w:rFonts w:ascii="Calibri" w:hAnsi="Calibri"/>
          <w:i/>
          <w:sz w:val="20"/>
          <w:szCs w:val="20"/>
        </w:rPr>
        <w:t>1 mark</w:t>
      </w:r>
    </w:p>
    <w:p w14:paraId="45949FD1" w14:textId="77777777" w:rsidR="00536AA3" w:rsidRPr="002C1C22" w:rsidRDefault="00536AA3" w:rsidP="00536AA3">
      <w:pPr>
        <w:pStyle w:val="ListParagraph"/>
        <w:rPr>
          <w:sz w:val="18"/>
        </w:rPr>
      </w:pPr>
    </w:p>
    <w:p w14:paraId="71C3E0C0" w14:textId="424C219B" w:rsidR="00536AA3" w:rsidRPr="002C1C22" w:rsidRDefault="00536AA3" w:rsidP="00536AA3">
      <w:pPr>
        <w:tabs>
          <w:tab w:val="right" w:pos="10205"/>
        </w:tabs>
        <w:ind w:left="426" w:hanging="426"/>
        <w:rPr>
          <w:rFonts w:cs="Tahoma"/>
          <w:i/>
        </w:rPr>
      </w:pPr>
      <w:r w:rsidRPr="002C1C22">
        <w:rPr>
          <w:rFonts w:cs="Tahoma"/>
        </w:rPr>
        <w:t>5.</w:t>
      </w:r>
      <w:r w:rsidRPr="002C1C22">
        <w:rPr>
          <w:rFonts w:cs="Tahoma"/>
        </w:rPr>
        <w:tab/>
        <w:t xml:space="preserve">The following statements were made by a group of GCSE students in a Physics lesson on series and parallel circuits.  </w:t>
      </w:r>
      <w:r w:rsidRPr="002C1C22">
        <w:rPr>
          <w:rFonts w:cs="Tahoma"/>
        </w:rPr>
        <w:tab/>
      </w:r>
    </w:p>
    <w:p w14:paraId="02921F10" w14:textId="77777777" w:rsidR="00536AA3" w:rsidRPr="002C1C22" w:rsidRDefault="00536AA3" w:rsidP="00536AA3">
      <w:pPr>
        <w:rPr>
          <w:sz w:val="12"/>
        </w:rPr>
      </w:pPr>
    </w:p>
    <w:tbl>
      <w:tblPr>
        <w:tblStyle w:val="TableGrid"/>
        <w:tblW w:w="0" w:type="auto"/>
        <w:tblInd w:w="411" w:type="dxa"/>
        <w:tblBorders>
          <w:insideH w:val="single" w:sz="4" w:space="0" w:color="auto"/>
          <w:insideV w:val="single" w:sz="4" w:space="0" w:color="auto"/>
        </w:tblBorders>
        <w:tblLook w:val="0480" w:firstRow="0" w:lastRow="0" w:firstColumn="1" w:lastColumn="0" w:noHBand="0" w:noVBand="1"/>
      </w:tblPr>
      <w:tblGrid>
        <w:gridCol w:w="4882"/>
        <w:gridCol w:w="4882"/>
      </w:tblGrid>
      <w:tr w:rsidR="00536AA3" w:rsidRPr="002C1C22" w14:paraId="07A4479C" w14:textId="77777777" w:rsidTr="00B2312A">
        <w:tc>
          <w:tcPr>
            <w:tcW w:w="4882" w:type="dxa"/>
          </w:tcPr>
          <w:p w14:paraId="3ABE5F49" w14:textId="77777777" w:rsidR="00536AA3" w:rsidRPr="002C1C22" w:rsidRDefault="00536AA3" w:rsidP="00B2312A">
            <w:pPr>
              <w:ind w:left="419" w:hanging="419"/>
              <w:jc w:val="left"/>
              <w:rPr>
                <w:b w:val="0"/>
                <w:szCs w:val="22"/>
              </w:rPr>
            </w:pPr>
            <w:r w:rsidRPr="002C1C22">
              <w:rPr>
                <w:szCs w:val="22"/>
              </w:rPr>
              <w:t>A:</w:t>
            </w:r>
            <w:r w:rsidRPr="002C1C22">
              <w:rPr>
                <w:b w:val="0"/>
                <w:szCs w:val="22"/>
              </w:rPr>
              <w:t xml:space="preserve"> </w:t>
            </w:r>
            <w:r w:rsidRPr="002C1C22">
              <w:rPr>
                <w:b w:val="0"/>
                <w:szCs w:val="22"/>
              </w:rPr>
              <w:tab/>
              <w:t>‘There is the same current through each component’</w:t>
            </w:r>
          </w:p>
        </w:tc>
        <w:tc>
          <w:tcPr>
            <w:tcW w:w="4882" w:type="dxa"/>
          </w:tcPr>
          <w:p w14:paraId="345A4F63" w14:textId="77777777" w:rsidR="00536AA3" w:rsidRPr="002C1C22" w:rsidRDefault="00536AA3" w:rsidP="00B2312A">
            <w:pPr>
              <w:ind w:left="419" w:hanging="419"/>
              <w:jc w:val="left"/>
              <w:rPr>
                <w:b w:val="0"/>
                <w:szCs w:val="22"/>
              </w:rPr>
            </w:pPr>
            <w:r w:rsidRPr="002C1C22">
              <w:rPr>
                <w:szCs w:val="22"/>
              </w:rPr>
              <w:t>B:</w:t>
            </w:r>
            <w:r w:rsidRPr="002C1C22">
              <w:rPr>
                <w:b w:val="0"/>
                <w:szCs w:val="22"/>
              </w:rPr>
              <w:t xml:space="preserve"> </w:t>
            </w:r>
            <w:r w:rsidRPr="002C1C22">
              <w:rPr>
                <w:b w:val="0"/>
                <w:szCs w:val="22"/>
              </w:rPr>
              <w:tab/>
              <w:t>‘The total current equals the sum of currents through each component’</w:t>
            </w:r>
          </w:p>
        </w:tc>
      </w:tr>
      <w:tr w:rsidR="00536AA3" w:rsidRPr="002C1C22" w14:paraId="54286005" w14:textId="77777777" w:rsidTr="00B2312A">
        <w:tc>
          <w:tcPr>
            <w:tcW w:w="4882" w:type="dxa"/>
          </w:tcPr>
          <w:p w14:paraId="445BD974" w14:textId="77777777" w:rsidR="00536AA3" w:rsidRPr="002C1C22" w:rsidRDefault="00536AA3" w:rsidP="00B2312A">
            <w:pPr>
              <w:ind w:left="419" w:hanging="419"/>
              <w:jc w:val="left"/>
              <w:rPr>
                <w:b w:val="0"/>
                <w:szCs w:val="22"/>
              </w:rPr>
            </w:pPr>
            <w:r w:rsidRPr="002C1C22">
              <w:rPr>
                <w:szCs w:val="22"/>
              </w:rPr>
              <w:t>C:</w:t>
            </w:r>
            <w:r w:rsidRPr="002C1C22">
              <w:rPr>
                <w:b w:val="0"/>
                <w:szCs w:val="22"/>
              </w:rPr>
              <w:t xml:space="preserve"> </w:t>
            </w:r>
            <w:r w:rsidRPr="002C1C22">
              <w:rPr>
                <w:b w:val="0"/>
                <w:szCs w:val="22"/>
              </w:rPr>
              <w:tab/>
              <w:t>‘The total potential difference of the power supply is split between each component in the circuit’</w:t>
            </w:r>
          </w:p>
        </w:tc>
        <w:tc>
          <w:tcPr>
            <w:tcW w:w="4882" w:type="dxa"/>
          </w:tcPr>
          <w:p w14:paraId="12B2104F" w14:textId="77777777" w:rsidR="00536AA3" w:rsidRPr="002C1C22" w:rsidRDefault="00536AA3" w:rsidP="00B2312A">
            <w:pPr>
              <w:ind w:left="419" w:hanging="419"/>
              <w:jc w:val="left"/>
              <w:rPr>
                <w:b w:val="0"/>
                <w:szCs w:val="22"/>
              </w:rPr>
            </w:pPr>
            <w:r w:rsidRPr="002C1C22">
              <w:rPr>
                <w:szCs w:val="22"/>
              </w:rPr>
              <w:t>D:</w:t>
            </w:r>
            <w:r w:rsidRPr="002C1C22">
              <w:rPr>
                <w:b w:val="0"/>
                <w:szCs w:val="22"/>
              </w:rPr>
              <w:t xml:space="preserve"> </w:t>
            </w:r>
            <w:r w:rsidRPr="002C1C22">
              <w:rPr>
                <w:b w:val="0"/>
                <w:szCs w:val="22"/>
              </w:rPr>
              <w:tab/>
              <w:t>‘The potential difference drop across each component is equal to the potential difference supplied by the battery’</w:t>
            </w:r>
          </w:p>
        </w:tc>
      </w:tr>
    </w:tbl>
    <w:p w14:paraId="71C1964B" w14:textId="48BE3750" w:rsidR="00536AA3" w:rsidRPr="00F17160" w:rsidRDefault="00536AA3" w:rsidP="00F17160">
      <w:pPr>
        <w:tabs>
          <w:tab w:val="left" w:pos="1002"/>
        </w:tabs>
        <w:ind w:left="720" w:hanging="360"/>
        <w:rPr>
          <w:rFonts w:cs="Tahoma"/>
        </w:rPr>
      </w:pPr>
      <w:r w:rsidRPr="002C1C22">
        <w:rPr>
          <w:rFonts w:cs="Tahoma"/>
        </w:rPr>
        <w:lastRenderedPageBreak/>
        <w:t>a)</w:t>
      </w:r>
      <w:r w:rsidRPr="002C1C22">
        <w:rPr>
          <w:rFonts w:cs="Tahoma"/>
        </w:rPr>
        <w:tab/>
        <w:t>For each phrase identify whether the students were talking about a serie</w:t>
      </w:r>
      <w:r w:rsidR="00F17160">
        <w:rPr>
          <w:rFonts w:cs="Tahoma"/>
        </w:rPr>
        <w:t>s circuit or a parallel circuit.</w:t>
      </w:r>
    </w:p>
    <w:p w14:paraId="14B5DFFE" w14:textId="77777777" w:rsidR="00536AA3" w:rsidRPr="002C1C22" w:rsidRDefault="00536AA3" w:rsidP="00EB1643">
      <w:pPr>
        <w:tabs>
          <w:tab w:val="right" w:pos="10205"/>
        </w:tabs>
        <w:spacing w:after="120"/>
        <w:ind w:left="426" w:hanging="426"/>
        <w:jc w:val="right"/>
        <w:rPr>
          <w:rFonts w:cs="Tahoma"/>
          <w:i/>
          <w:sz w:val="20"/>
        </w:rPr>
      </w:pPr>
      <w:r w:rsidRPr="002C1C22">
        <w:rPr>
          <w:rFonts w:cs="Tahoma"/>
          <w:i/>
          <w:sz w:val="20"/>
        </w:rPr>
        <w:t>2 marks</w:t>
      </w:r>
    </w:p>
    <w:p w14:paraId="6E82CADA" w14:textId="77777777" w:rsidR="00536AA3" w:rsidRPr="002C1C22" w:rsidRDefault="00536AA3" w:rsidP="00536AA3">
      <w:pPr>
        <w:ind w:left="426" w:hanging="426"/>
        <w:rPr>
          <w:rFonts w:cs="Tahoma"/>
        </w:rPr>
      </w:pPr>
      <w:r w:rsidRPr="002C1C22">
        <w:rPr>
          <w:rFonts w:cs="Tahoma"/>
        </w:rPr>
        <w:tab/>
        <w:t xml:space="preserve">A sound engineer is setting up an electrical circuit to use for a set of speakers.  </w:t>
      </w:r>
    </w:p>
    <w:p w14:paraId="2AACFA38" w14:textId="77777777" w:rsidR="00536AA3" w:rsidRPr="002C1C22" w:rsidRDefault="00536AA3" w:rsidP="00536AA3">
      <w:pPr>
        <w:ind w:left="426" w:hanging="426"/>
        <w:rPr>
          <w:rFonts w:cs="Tahoma"/>
        </w:rPr>
      </w:pPr>
    </w:p>
    <w:p w14:paraId="4907F4E9" w14:textId="77777777" w:rsidR="00536AA3" w:rsidRPr="002C1C22" w:rsidRDefault="00536AA3" w:rsidP="00536AA3">
      <w:pPr>
        <w:pStyle w:val="ListParagraph"/>
        <w:tabs>
          <w:tab w:val="right" w:pos="10205"/>
        </w:tabs>
        <w:ind w:left="426"/>
        <w:rPr>
          <w:rFonts w:cs="Tahoma"/>
        </w:rPr>
      </w:pPr>
      <w:r w:rsidRPr="002C1C22">
        <w:rPr>
          <w:rFonts w:cs="Tahoma"/>
        </w:rPr>
        <w:t>The sound engineer uses two resistors in series.</w:t>
      </w:r>
    </w:p>
    <w:p w14:paraId="6A353AB5" w14:textId="411CD265" w:rsidR="00536AA3" w:rsidRPr="00F17160" w:rsidRDefault="00536AA3" w:rsidP="00F17160">
      <w:pPr>
        <w:tabs>
          <w:tab w:val="right" w:pos="10205"/>
        </w:tabs>
        <w:spacing w:before="120"/>
        <w:ind w:left="851" w:hanging="425"/>
        <w:rPr>
          <w:rFonts w:cs="Tahoma"/>
        </w:rPr>
      </w:pPr>
      <w:r w:rsidRPr="002C1C22">
        <w:rPr>
          <w:rFonts w:cs="Tahoma"/>
        </w:rPr>
        <w:t>b)</w:t>
      </w:r>
      <w:r w:rsidRPr="002C1C22">
        <w:rPr>
          <w:rFonts w:cs="Tahoma"/>
        </w:rPr>
        <w:tab/>
        <w:t>What equation could the engineer use to calculate the total resistance of the two resistors in series?</w:t>
      </w:r>
      <w:r w:rsidRPr="002C1C22">
        <w:rPr>
          <w:rFonts w:cs="Tahoma"/>
        </w:rPr>
        <w:tab/>
      </w:r>
    </w:p>
    <w:p w14:paraId="171A33C2" w14:textId="77777777" w:rsidR="00536AA3" w:rsidRPr="002C1C22" w:rsidRDefault="00536AA3" w:rsidP="00815EF6">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38CE2241" w14:textId="4E13D786" w:rsidR="00536AA3" w:rsidRPr="00815EF6" w:rsidRDefault="00536AA3" w:rsidP="00815EF6">
      <w:pPr>
        <w:tabs>
          <w:tab w:val="right" w:pos="10205"/>
        </w:tabs>
        <w:ind w:left="851" w:hanging="425"/>
        <w:rPr>
          <w:rFonts w:cs="Tahoma"/>
        </w:rPr>
      </w:pPr>
      <w:r w:rsidRPr="002C1C22">
        <w:rPr>
          <w:rFonts w:cs="Tahoma"/>
        </w:rPr>
        <w:t>c)</w:t>
      </w:r>
      <w:r w:rsidRPr="002C1C22">
        <w:rPr>
          <w:rFonts w:cs="Tahoma"/>
        </w:rPr>
        <w:tab/>
        <w:t>If the engineer was to set up the two resistors in parallel instead, what would happen to</w:t>
      </w:r>
      <w:r w:rsidR="00F17160">
        <w:rPr>
          <w:rFonts w:cs="Tahoma"/>
        </w:rPr>
        <w:t xml:space="preserve"> the total resistance measured?</w:t>
      </w:r>
      <w:r w:rsidRPr="002C1C22">
        <w:rPr>
          <w:rFonts w:ascii="Calibri" w:hAnsi="Calibri"/>
          <w:szCs w:val="22"/>
        </w:rPr>
        <w:tab/>
      </w:r>
      <w:r w:rsidRPr="002C1C22">
        <w:rPr>
          <w:rFonts w:ascii="Calibri" w:hAnsi="Calibri"/>
          <w:i/>
          <w:sz w:val="20"/>
          <w:szCs w:val="20"/>
        </w:rPr>
        <w:t>1 mark</w:t>
      </w:r>
    </w:p>
    <w:p w14:paraId="5704DB92" w14:textId="77777777" w:rsidR="00536AA3" w:rsidRPr="002C1C22" w:rsidRDefault="00536AA3" w:rsidP="00536AA3">
      <w:pPr>
        <w:ind w:left="426" w:hanging="426"/>
        <w:rPr>
          <w:rFonts w:cs="Tahoma"/>
        </w:rPr>
      </w:pPr>
    </w:p>
    <w:p w14:paraId="7033FCE0" w14:textId="77777777" w:rsidR="00536AA3" w:rsidRPr="002C1C22" w:rsidRDefault="00536AA3" w:rsidP="00536AA3">
      <w:pPr>
        <w:ind w:left="426" w:hanging="426"/>
        <w:rPr>
          <w:rFonts w:cs="Tahoma"/>
        </w:rPr>
      </w:pPr>
      <w:r w:rsidRPr="002C1C22">
        <w:rPr>
          <w:rFonts w:cs="Tahoma"/>
        </w:rPr>
        <w:t>6.</w:t>
      </w:r>
      <w:r w:rsidRPr="002C1C22">
        <w:rPr>
          <w:rFonts w:cs="Tahoma"/>
        </w:rPr>
        <w:tab/>
        <w:t xml:space="preserve">A student is investigating the factors that affect resistance in electrical circuits.  </w:t>
      </w:r>
    </w:p>
    <w:p w14:paraId="157917BC" w14:textId="77777777" w:rsidR="00536AA3" w:rsidRPr="002C1C22" w:rsidRDefault="00536AA3" w:rsidP="00536AA3">
      <w:pPr>
        <w:pStyle w:val="ListParagraph"/>
        <w:rPr>
          <w:rFonts w:cs="Tahoma"/>
          <w:sz w:val="18"/>
        </w:rPr>
      </w:pPr>
    </w:p>
    <w:p w14:paraId="61905299" w14:textId="77777777" w:rsidR="00536AA3" w:rsidRPr="002C1C22" w:rsidRDefault="00536AA3" w:rsidP="00536AA3">
      <w:pPr>
        <w:pStyle w:val="ListParagraph"/>
        <w:ind w:left="426"/>
        <w:rPr>
          <w:rFonts w:cs="Tahoma"/>
        </w:rPr>
      </w:pPr>
      <w:r w:rsidRPr="002C1C22">
        <w:rPr>
          <w:rFonts w:cs="Tahoma"/>
        </w:rPr>
        <w:t>The student wants to determine the total resistance of four 5 Ω resistors in series and compare the value to the total resistance of the four 5 Ω resistors in parallel.</w:t>
      </w:r>
    </w:p>
    <w:p w14:paraId="78BDA679" w14:textId="77777777" w:rsidR="00536AA3" w:rsidRPr="002C1C22" w:rsidRDefault="00536AA3" w:rsidP="00536AA3">
      <w:pPr>
        <w:pStyle w:val="ListParagraph"/>
        <w:ind w:left="426"/>
        <w:rPr>
          <w:rFonts w:cs="Tahoma"/>
          <w:sz w:val="12"/>
        </w:rPr>
      </w:pPr>
    </w:p>
    <w:p w14:paraId="1EA86991" w14:textId="77777777" w:rsidR="00536AA3" w:rsidRPr="002C1C22" w:rsidRDefault="00536AA3" w:rsidP="00536AA3">
      <w:pPr>
        <w:tabs>
          <w:tab w:val="right" w:pos="10205"/>
        </w:tabs>
        <w:ind w:left="851" w:hanging="425"/>
        <w:rPr>
          <w:rFonts w:cs="Tahoma"/>
        </w:rPr>
      </w:pPr>
      <w:r w:rsidRPr="002C1C22">
        <w:rPr>
          <w:rFonts w:cs="Tahoma"/>
        </w:rPr>
        <w:t>a)</w:t>
      </w:r>
      <w:r w:rsidRPr="002C1C22">
        <w:rPr>
          <w:rFonts w:cs="Tahoma"/>
        </w:rPr>
        <w:tab/>
        <w:t>Sketch two circuit diagrams, one with four resistors in parallel and one with four resistors in series.</w:t>
      </w:r>
      <w:r w:rsidRPr="002C1C22">
        <w:rPr>
          <w:rFonts w:cs="Tahoma"/>
        </w:rPr>
        <w:tab/>
      </w:r>
    </w:p>
    <w:p w14:paraId="6A4364C2" w14:textId="77777777" w:rsidR="00536AA3" w:rsidRPr="002C1C22" w:rsidRDefault="00536AA3" w:rsidP="00536AA3">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t>2</w:t>
      </w:r>
      <w:r w:rsidRPr="002C1C22">
        <w:rPr>
          <w:rFonts w:ascii="Calibri" w:hAnsi="Calibri"/>
          <w:i/>
          <w:sz w:val="20"/>
          <w:szCs w:val="20"/>
        </w:rPr>
        <w:t xml:space="preserve"> marks</w:t>
      </w:r>
    </w:p>
    <w:p w14:paraId="055DB3C7" w14:textId="4B8A5807" w:rsidR="00536AA3" w:rsidRPr="002C1C22" w:rsidRDefault="00536AA3" w:rsidP="00815EF6">
      <w:pPr>
        <w:tabs>
          <w:tab w:val="right" w:pos="10205"/>
        </w:tabs>
        <w:ind w:left="851" w:hanging="425"/>
        <w:rPr>
          <w:rFonts w:ascii="Calibri" w:hAnsi="Calibri"/>
          <w:i/>
          <w:sz w:val="20"/>
          <w:szCs w:val="20"/>
        </w:rPr>
      </w:pPr>
      <w:r w:rsidRPr="002C1C22">
        <w:rPr>
          <w:rFonts w:cs="Tahoma"/>
        </w:rPr>
        <w:t>b)</w:t>
      </w:r>
      <w:r w:rsidRPr="002C1C22">
        <w:rPr>
          <w:rFonts w:cs="Tahoma"/>
        </w:rPr>
        <w:tab/>
        <w:t xml:space="preserve">Describe how the student could use each electrical circuit to compare the resistance across each </w:t>
      </w:r>
      <w:r w:rsidR="00815EF6">
        <w:rPr>
          <w:rFonts w:cs="Tahoma"/>
        </w:rPr>
        <w:br/>
      </w:r>
      <w:r w:rsidRPr="002C1C22">
        <w:rPr>
          <w:rFonts w:cs="Tahoma"/>
        </w:rPr>
        <w:t>resistor in each circuit.</w:t>
      </w:r>
      <w:r w:rsidRPr="002C1C22">
        <w:rPr>
          <w:rFonts w:ascii="Calibri" w:hAnsi="Calibri"/>
          <w:sz w:val="20"/>
          <w:szCs w:val="20"/>
        </w:rPr>
        <w:tab/>
        <w:t>4</w:t>
      </w:r>
      <w:r w:rsidRPr="002C1C22">
        <w:rPr>
          <w:rFonts w:ascii="Calibri" w:hAnsi="Calibri"/>
          <w:i/>
          <w:sz w:val="20"/>
          <w:szCs w:val="20"/>
        </w:rPr>
        <w:t xml:space="preserve"> marks</w:t>
      </w:r>
    </w:p>
    <w:p w14:paraId="76C68C3E" w14:textId="77777777" w:rsidR="00536AA3" w:rsidRPr="002C1C22" w:rsidRDefault="00536AA3" w:rsidP="00536AA3">
      <w:pPr>
        <w:pStyle w:val="ListParagraph"/>
        <w:tabs>
          <w:tab w:val="right" w:leader="dot" w:pos="10206"/>
        </w:tabs>
        <w:ind w:left="928"/>
        <w:contextualSpacing w:val="0"/>
        <w:rPr>
          <w:rFonts w:cs="Tahoma"/>
          <w:sz w:val="18"/>
        </w:rPr>
      </w:pPr>
    </w:p>
    <w:p w14:paraId="09B49F65" w14:textId="77777777" w:rsidR="00536AA3" w:rsidRPr="002C1C22" w:rsidRDefault="00536AA3" w:rsidP="00536AA3">
      <w:pPr>
        <w:ind w:left="426" w:hanging="426"/>
        <w:rPr>
          <w:rFonts w:cs="Tahoma"/>
        </w:rPr>
      </w:pPr>
      <w:r w:rsidRPr="002C1C22">
        <w:rPr>
          <w:rFonts w:cs="Tahoma"/>
        </w:rPr>
        <w:t>7.</w:t>
      </w:r>
      <w:r w:rsidRPr="002C1C22">
        <w:rPr>
          <w:rFonts w:cs="Tahoma"/>
        </w:rPr>
        <w:tab/>
        <w:t xml:space="preserve">An electrician is testing the electrical output of components to ensure they are working correctly and are safe for use.  </w:t>
      </w:r>
    </w:p>
    <w:p w14:paraId="715391E5" w14:textId="77777777" w:rsidR="00536AA3" w:rsidRPr="002C1C22" w:rsidRDefault="00536AA3" w:rsidP="00536AA3">
      <w:pPr>
        <w:pStyle w:val="ListParagraph"/>
        <w:rPr>
          <w:rFonts w:cs="Tahoma"/>
          <w:sz w:val="18"/>
        </w:rPr>
      </w:pPr>
    </w:p>
    <w:p w14:paraId="2E1104D7" w14:textId="77777777" w:rsidR="00536AA3" w:rsidRPr="002C1C22" w:rsidRDefault="00536AA3" w:rsidP="00536AA3">
      <w:pPr>
        <w:pStyle w:val="ListParagraph"/>
        <w:ind w:left="426"/>
        <w:rPr>
          <w:rFonts w:cs="Tahoma"/>
        </w:rPr>
      </w:pPr>
      <w:r w:rsidRPr="002C1C22">
        <w:rPr>
          <w:rFonts w:cs="Tahoma"/>
        </w:rPr>
        <w:t>The electrician completes a number of tests and produces the following graph for a resistor kept at constant temperature:</w:t>
      </w:r>
    </w:p>
    <w:p w14:paraId="5DF36F51" w14:textId="77777777" w:rsidR="00536AA3" w:rsidRPr="002C1C22" w:rsidRDefault="00536AA3" w:rsidP="00536AA3">
      <w:r w:rsidRPr="002C1C22">
        <w:rPr>
          <w:noProof/>
          <w:lang w:eastAsia="en-GB"/>
        </w:rPr>
        <mc:AlternateContent>
          <mc:Choice Requires="wpc">
            <w:drawing>
              <wp:inline distT="0" distB="0" distL="0" distR="0" wp14:anchorId="6A2AD0B7" wp14:editId="07C1D61A">
                <wp:extent cx="6752590" cy="2197124"/>
                <wp:effectExtent l="0" t="0" r="0" b="50800"/>
                <wp:docPr id="601" name="Canvas 6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6" name="Group 276"/>
                        <wpg:cNvGrpSpPr/>
                        <wpg:grpSpPr>
                          <a:xfrm>
                            <a:off x="1852511" y="36004"/>
                            <a:ext cx="4254409" cy="2161309"/>
                            <a:chOff x="1214512" y="-86893"/>
                            <a:chExt cx="4254409" cy="3038816"/>
                          </a:xfrm>
                        </wpg:grpSpPr>
                        <wps:wsp>
                          <wps:cNvPr id="277" name="Straight Arrow Connector 277"/>
                          <wps:cNvCnPr/>
                          <wps:spPr>
                            <a:xfrm flipH="1" flipV="1">
                              <a:off x="2593699" y="288235"/>
                              <a:ext cx="1" cy="2663688"/>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278" name="Straight Arrow Connector 278"/>
                          <wps:cNvCnPr/>
                          <wps:spPr>
                            <a:xfrm>
                              <a:off x="1214512" y="1669653"/>
                              <a:ext cx="2897619"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V="1">
                              <a:off x="1351722" y="427382"/>
                              <a:ext cx="2594113" cy="235557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1" name="Text Box 281"/>
                          <wps:cNvSpPr txBox="1"/>
                          <wps:spPr>
                            <a:xfrm>
                              <a:off x="3945850" y="1749021"/>
                              <a:ext cx="1523071" cy="518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B28F3" w14:textId="77777777" w:rsidR="004060DD" w:rsidRPr="00E61F3B" w:rsidRDefault="004060DD" w:rsidP="00536AA3">
                                <w:pPr>
                                  <w:pStyle w:val="NormalWeb"/>
                                  <w:spacing w:before="0" w:beforeAutospacing="0" w:after="0" w:afterAutospacing="0"/>
                                  <w:rPr>
                                    <w:rFonts w:asciiTheme="minorHAnsi" w:eastAsia="Times New Roman" w:hAnsiTheme="minorHAnsi"/>
                                    <w:b/>
                                    <w:sz w:val="22"/>
                                    <w:szCs w:val="18"/>
                                  </w:rPr>
                                </w:pPr>
                                <w:r w:rsidRPr="00E61F3B">
                                  <w:rPr>
                                    <w:rFonts w:asciiTheme="minorHAnsi" w:eastAsia="Times New Roman" w:hAnsiTheme="minorHAnsi"/>
                                    <w:b/>
                                    <w:sz w:val="22"/>
                                    <w:szCs w:val="18"/>
                                  </w:rPr>
                                  <w:t>Potential difference/V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340"/>
                          <wps:cNvSpPr txBox="1"/>
                          <wps:spPr>
                            <a:xfrm>
                              <a:off x="2258782" y="-86893"/>
                              <a:ext cx="1311910" cy="667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0EBE7" w14:textId="77777777" w:rsidR="004060DD" w:rsidRPr="00E61F3B" w:rsidRDefault="004060DD" w:rsidP="00536AA3">
                                <w:pPr>
                                  <w:pStyle w:val="NormalWeb"/>
                                  <w:spacing w:before="0" w:beforeAutospacing="0" w:after="0" w:afterAutospacing="0"/>
                                  <w:rPr>
                                    <w:rFonts w:asciiTheme="minorHAnsi" w:hAnsiTheme="minorHAnsi"/>
                                    <w:b/>
                                    <w:sz w:val="28"/>
                                  </w:rPr>
                                </w:pPr>
                                <w:r w:rsidRPr="00E61F3B">
                                  <w:rPr>
                                    <w:rFonts w:asciiTheme="minorHAnsi" w:eastAsia="Times New Roman" w:hAnsiTheme="minorHAnsi"/>
                                    <w:b/>
                                    <w:sz w:val="22"/>
                                    <w:szCs w:val="18"/>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6A2AD0B7" id="Canvas 601" o:spid="_x0000_s1462" editas="canvas" style="width:531.7pt;height:173pt;mso-position-horizontal-relative:char;mso-position-vertical-relative:line" coordsize="67525,2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">
                <v:shape id="_x0000_s1463" type="#_x0000_t75" style="position:absolute;width:67525;height:21971;visibility:visible;mso-wrap-style:square">
                  <v:fill o:detectmouseclick="t"/>
                  <v:path o:connecttype="none"/>
                </v:shape>
                <v:group id="Group 276" o:spid="_x0000_s1464" style="position:absolute;left:18525;top:360;width:42544;height:21613" coordorigin="12145,-868" coordsize="42544,3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Straight Arrow Connector 277" o:spid="_x0000_s1465" type="#_x0000_t32" style="position:absolute;left:25936;top:2882;width:1;height:266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UdsQAAADcAAAADwAAAGRycy9kb3ducmV2LnhtbESPQUvDQBSE74X+h+UVvLUbK9iSdluk&#10;UPUiYtT2+pp9JsHse2F3TdN/3xUEj8PMfMOst4NrVU8+NMIGbmcZKOJSbMOVgY/3/XQJKkRki60w&#10;GbhQgO1mPFpjbuXMb9QXsVIJwiFHA3WMXa51KGtyGGbSESfvS7zDmKSvtPV4TnDX6nmW3WuHDaeF&#10;Gjva1VR+Fz/OwOtdXzSMJ//5eHyS9vCyLEWCMTeT4WEFKtIQ/8N/7WdrYL5YwO+ZdAT0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5R2xAAAANwAAAAPAAAAAAAAAAAA&#10;AAAAAKECAABkcnMvZG93bnJldi54bWxQSwUGAAAAAAQABAD5AAAAkgMAAAAA&#10;" strokecolor="black [3040]" strokeweight="1.5pt">
                    <v:stroke startarrow="open" endarrow="open"/>
                  </v:shape>
                  <v:shape id="Straight Arrow Connector 278" o:spid="_x0000_s1466" type="#_x0000_t32" style="position:absolute;left:12145;top:16696;width:289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eMAAAADcAAAADwAAAGRycy9kb3ducmV2LnhtbERPPW/CMBDdkfofrKvUDRyQClWKEyHU&#10;lg4shHY/xdc4anwOthPSf18PSIxP73tbTrYTI/nQOlawXGQgiGunW24UfJ3f5y8gQkTW2DkmBX8U&#10;oCweZlvMtbvyicYqNiKFcMhRgYmxz6UMtSGLYeF64sT9OG8xJugbqT1eU7jt5CrL1tJiy6nBYE97&#10;Q/VvNVgFx+dDZvzwbT4MDocwvFX2MlZKPT1Ou1cQkaZ4F9/cn1rBapPWpjPpCM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Se3jAAAAA3AAAAA8AAAAAAAAAAAAAAAAA&#10;oQIAAGRycy9kb3ducmV2LnhtbFBLBQYAAAAABAAEAPkAAACOAwAAAAA=&#10;" strokecolor="black [3040]" strokeweight="1.5pt">
                    <v:stroke startarrow="open" endarrow="open"/>
                  </v:shape>
                  <v:line id="Straight Connector 280" o:spid="_x0000_s1467" style="position:absolute;flip:y;visibility:visible;mso-wrap-style:square" from="13517,4273" to="39458,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L5vcMAAADcAAAADwAAAGRycy9kb3ducmV2LnhtbERPz2vCMBS+D/wfwhvsMjS1h610RhmK&#10;uMEErXp/NG9tMXkpSaZ1f/1yEHb8+H7PFoM14kI+dI4VTCcZCOLa6Y4bBcfDelyACBFZo3FMCm4U&#10;YDEfPcyw1O7Ke7pUsREphEOJCtoY+1LKULdkMUxcT5y4b+ctxgR9I7XHawq3RuZZ9iItdpwaWuxp&#10;2VJ9rn6sgq9z/7o95cbfVp+bqtr9Gvm8mSr19Di8v4GINMR/8d39oRXkRZqfzq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S+b3DAAAA3AAAAA8AAAAAAAAAAAAA&#10;AAAAoQIAAGRycy9kb3ducmV2LnhtbFBLBQYAAAAABAAEAPkAAACRAwAAAAA=&#10;" strokecolor="black [3040]" strokeweight="1pt"/>
                  <v:shape id="Text Box 281" o:spid="_x0000_s1468" type="#_x0000_t202" style="position:absolute;left:39458;top:17490;width:15231;height:5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14:paraId="20BB28F3" w14:textId="77777777" w:rsidR="004060DD" w:rsidRPr="00E61F3B" w:rsidRDefault="004060DD" w:rsidP="00536AA3">
                          <w:pPr>
                            <w:pStyle w:val="NormalWeb"/>
                            <w:spacing w:before="0" w:beforeAutospacing="0" w:after="0" w:afterAutospacing="0"/>
                            <w:rPr>
                              <w:rFonts w:asciiTheme="minorHAnsi" w:eastAsia="Times New Roman" w:hAnsiTheme="minorHAnsi"/>
                              <w:b/>
                              <w:sz w:val="22"/>
                              <w:szCs w:val="18"/>
                            </w:rPr>
                          </w:pPr>
                          <w:r w:rsidRPr="00E61F3B">
                            <w:rPr>
                              <w:rFonts w:asciiTheme="minorHAnsi" w:eastAsia="Times New Roman" w:hAnsiTheme="minorHAnsi"/>
                              <w:b/>
                              <w:sz w:val="22"/>
                              <w:szCs w:val="18"/>
                            </w:rPr>
                            <w:t>Potential difference/V</w:t>
                          </w:r>
                        </w:p>
                      </w:txbxContent>
                    </v:textbox>
                  </v:shape>
                  <v:shape id="Text Box 340" o:spid="_x0000_s1469" type="#_x0000_t202" style="position:absolute;left:22587;top:-868;width:13119;height:6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14:paraId="0210EBE7" w14:textId="77777777" w:rsidR="004060DD" w:rsidRPr="00E61F3B" w:rsidRDefault="004060DD" w:rsidP="00536AA3">
                          <w:pPr>
                            <w:pStyle w:val="NormalWeb"/>
                            <w:spacing w:before="0" w:beforeAutospacing="0" w:after="0" w:afterAutospacing="0"/>
                            <w:rPr>
                              <w:rFonts w:asciiTheme="minorHAnsi" w:hAnsiTheme="minorHAnsi"/>
                              <w:b/>
                              <w:sz w:val="28"/>
                            </w:rPr>
                          </w:pPr>
                          <w:r w:rsidRPr="00E61F3B">
                            <w:rPr>
                              <w:rFonts w:asciiTheme="minorHAnsi" w:eastAsia="Times New Roman" w:hAnsiTheme="minorHAnsi"/>
                              <w:b/>
                              <w:sz w:val="22"/>
                              <w:szCs w:val="18"/>
                            </w:rPr>
                            <w:t>Current/A</w:t>
                          </w:r>
                        </w:p>
                      </w:txbxContent>
                    </v:textbox>
                  </v:shape>
                </v:group>
                <w10:anchorlock/>
              </v:group>
            </w:pict>
          </mc:Fallback>
        </mc:AlternateContent>
      </w:r>
    </w:p>
    <w:p w14:paraId="5F024DA4" w14:textId="77777777" w:rsidR="00536AA3" w:rsidRPr="002C1C22" w:rsidRDefault="00536AA3" w:rsidP="00536AA3">
      <w:pPr>
        <w:pStyle w:val="ListParagraph"/>
        <w:tabs>
          <w:tab w:val="right" w:pos="10205"/>
        </w:tabs>
        <w:rPr>
          <w:rFonts w:cs="Tahoma"/>
          <w:sz w:val="4"/>
        </w:rPr>
      </w:pPr>
    </w:p>
    <w:p w14:paraId="648AF5FB" w14:textId="150C718A" w:rsidR="00536AA3" w:rsidRPr="002C1C22" w:rsidRDefault="00536AA3" w:rsidP="00815EF6">
      <w:pPr>
        <w:tabs>
          <w:tab w:val="right" w:pos="10205"/>
        </w:tabs>
        <w:spacing w:before="120"/>
        <w:ind w:left="851" w:hanging="425"/>
        <w:rPr>
          <w:rFonts w:ascii="Calibri" w:hAnsi="Calibri"/>
          <w:sz w:val="20"/>
          <w:szCs w:val="20"/>
        </w:rPr>
      </w:pPr>
      <w:r w:rsidRPr="002C1C22">
        <w:rPr>
          <w:rFonts w:cs="Tahoma"/>
        </w:rPr>
        <w:t>a)</w:t>
      </w:r>
      <w:r w:rsidRPr="002C1C22">
        <w:rPr>
          <w:rFonts w:cs="Tahoma"/>
        </w:rPr>
        <w:tab/>
        <w:t xml:space="preserve">From the graph, is the I-V relationship of a resistor linear or non-linear? </w:t>
      </w:r>
      <w:r w:rsidRPr="002C1C22">
        <w:rPr>
          <w:rFonts w:ascii="Calibri" w:hAnsi="Calibri"/>
          <w:szCs w:val="22"/>
        </w:rPr>
        <w:tab/>
      </w:r>
      <w:r w:rsidRPr="002C1C22">
        <w:rPr>
          <w:rFonts w:ascii="Calibri" w:hAnsi="Calibri"/>
          <w:i/>
          <w:sz w:val="20"/>
          <w:szCs w:val="20"/>
        </w:rPr>
        <w:t>1 mark</w:t>
      </w:r>
    </w:p>
    <w:p w14:paraId="1F657254" w14:textId="77777777" w:rsidR="00815EF6" w:rsidRDefault="00815EF6" w:rsidP="00815EF6">
      <w:pPr>
        <w:tabs>
          <w:tab w:val="left" w:pos="851"/>
          <w:tab w:val="right" w:pos="10205"/>
        </w:tabs>
        <w:ind w:left="426" w:hanging="425"/>
        <w:rPr>
          <w:rFonts w:cs="Tahoma"/>
        </w:rPr>
      </w:pPr>
      <w:r>
        <w:rPr>
          <w:rFonts w:cs="Tahoma"/>
        </w:rPr>
        <w:tab/>
      </w:r>
    </w:p>
    <w:p w14:paraId="1D3A2BBE" w14:textId="4DDAEB04" w:rsidR="00536AA3" w:rsidRDefault="00815EF6" w:rsidP="00815EF6">
      <w:pPr>
        <w:tabs>
          <w:tab w:val="left" w:pos="851"/>
          <w:tab w:val="right" w:pos="10205"/>
        </w:tabs>
        <w:ind w:left="426" w:hanging="425"/>
        <w:rPr>
          <w:rFonts w:ascii="Calibri" w:hAnsi="Calibri"/>
          <w:i/>
          <w:sz w:val="20"/>
          <w:szCs w:val="20"/>
        </w:rPr>
      </w:pPr>
      <w:r>
        <w:rPr>
          <w:rFonts w:cs="Tahoma"/>
        </w:rPr>
        <w:tab/>
        <w:t>b)</w:t>
      </w:r>
      <w:r>
        <w:rPr>
          <w:rFonts w:cs="Tahoma"/>
        </w:rPr>
        <w:tab/>
      </w:r>
      <w:r w:rsidR="00536AA3" w:rsidRPr="002C1C22">
        <w:rPr>
          <w:rFonts w:cs="Tahoma"/>
        </w:rPr>
        <w:t xml:space="preserve">Draw similar graphs to the one above for a filament lamp and a diode, and explain their shape.  </w:t>
      </w:r>
      <w:r>
        <w:rPr>
          <w:rFonts w:cs="Tahoma"/>
        </w:rPr>
        <w:tab/>
      </w:r>
      <w:r w:rsidR="00536AA3" w:rsidRPr="002C1C22">
        <w:rPr>
          <w:rFonts w:ascii="Calibri" w:hAnsi="Calibri"/>
          <w:i/>
          <w:sz w:val="20"/>
          <w:szCs w:val="20"/>
        </w:rPr>
        <w:t>6 marks</w:t>
      </w:r>
    </w:p>
    <w:p w14:paraId="6276C70D" w14:textId="77777777" w:rsidR="00815EF6" w:rsidRDefault="00815EF6" w:rsidP="00536AA3">
      <w:pPr>
        <w:ind w:left="426" w:hanging="426"/>
        <w:rPr>
          <w:rFonts w:cs="Tahoma"/>
        </w:rPr>
      </w:pPr>
    </w:p>
    <w:p w14:paraId="5BACE965" w14:textId="77777777" w:rsidR="00536AA3" w:rsidRPr="002C1C22" w:rsidRDefault="00536AA3" w:rsidP="00536AA3">
      <w:pPr>
        <w:ind w:left="426" w:hanging="426"/>
        <w:rPr>
          <w:rFonts w:cs="Tahoma"/>
        </w:rPr>
      </w:pPr>
      <w:r w:rsidRPr="002C1C22">
        <w:rPr>
          <w:rFonts w:cs="Tahoma"/>
        </w:rPr>
        <w:tab/>
        <w:t>c)</w:t>
      </w:r>
      <w:r w:rsidRPr="002C1C22">
        <w:rPr>
          <w:rFonts w:cs="Tahoma"/>
        </w:rPr>
        <w:tab/>
        <w:t>Light-dependent resistors have various practical applications in electrical circuits.</w:t>
      </w:r>
    </w:p>
    <w:p w14:paraId="1382AB93" w14:textId="77777777" w:rsidR="00536AA3" w:rsidRPr="002C1C22" w:rsidRDefault="00536AA3" w:rsidP="00536AA3">
      <w:pPr>
        <w:pStyle w:val="ListParagraph"/>
        <w:ind w:left="360"/>
        <w:rPr>
          <w:rFonts w:cs="Tahoma"/>
        </w:rPr>
      </w:pPr>
    </w:p>
    <w:p w14:paraId="16FCDEC0" w14:textId="7BC95E55" w:rsidR="00536AA3" w:rsidRPr="002C1C22" w:rsidRDefault="00536AA3" w:rsidP="00815EF6">
      <w:pPr>
        <w:pStyle w:val="ListParagraph"/>
        <w:tabs>
          <w:tab w:val="right" w:pos="10205"/>
        </w:tabs>
        <w:ind w:left="851"/>
        <w:rPr>
          <w:rFonts w:cs="Tahoma"/>
        </w:rPr>
      </w:pPr>
      <w:r w:rsidRPr="002C1C22">
        <w:rPr>
          <w:rFonts w:cs="Tahoma"/>
        </w:rPr>
        <w:t xml:space="preserve">Which of the following statements is true?  </w:t>
      </w:r>
      <w:r w:rsidR="00815EF6">
        <w:rPr>
          <w:rFonts w:cs="Tahoma"/>
        </w:rPr>
        <w:tab/>
      </w:r>
      <w:r w:rsidR="00815EF6" w:rsidRPr="002C1C22">
        <w:rPr>
          <w:rFonts w:ascii="Calibri" w:hAnsi="Calibri"/>
          <w:i/>
          <w:sz w:val="20"/>
          <w:szCs w:val="20"/>
        </w:rPr>
        <w:t>1 mark</w:t>
      </w:r>
    </w:p>
    <w:p w14:paraId="7DFA3600" w14:textId="77777777" w:rsidR="00536AA3" w:rsidRPr="002C1C22" w:rsidRDefault="00536AA3" w:rsidP="00536AA3">
      <w:pPr>
        <w:pStyle w:val="ListParagraph"/>
        <w:ind w:left="426"/>
        <w:rPr>
          <w:rFonts w:cs="Tahoma"/>
          <w:sz w:val="12"/>
        </w:rPr>
      </w:pPr>
    </w:p>
    <w:p w14:paraId="02F69E6E" w14:textId="6E5BCD66" w:rsidR="00536AA3" w:rsidRPr="002C1C22" w:rsidRDefault="00536AA3" w:rsidP="005C6C6B">
      <w:pPr>
        <w:pStyle w:val="ListParagraph"/>
        <w:tabs>
          <w:tab w:val="left" w:pos="851"/>
        </w:tabs>
        <w:ind w:left="1276" w:hanging="850"/>
        <w:rPr>
          <w:rFonts w:cs="Tahoma"/>
        </w:rPr>
      </w:pPr>
      <w:r w:rsidRPr="002C1C22">
        <w:rPr>
          <w:rFonts w:cs="Tahoma"/>
          <w:b/>
        </w:rPr>
        <w:tab/>
      </w:r>
      <w:proofErr w:type="gramStart"/>
      <w:r w:rsidRPr="002C1C22">
        <w:rPr>
          <w:rFonts w:cs="Tahoma"/>
          <w:b/>
        </w:rPr>
        <w:t>A</w:t>
      </w:r>
      <w:r w:rsidRPr="002C1C22">
        <w:rPr>
          <w:rFonts w:cs="Tahoma"/>
        </w:rPr>
        <w:tab/>
        <w:t>An</w:t>
      </w:r>
      <w:proofErr w:type="gramEnd"/>
      <w:r w:rsidRPr="002C1C22">
        <w:rPr>
          <w:rFonts w:cs="Tahoma"/>
        </w:rPr>
        <w:t xml:space="preserve"> LDR can be used in a circuit to switch on lights when it gets dark</w:t>
      </w:r>
    </w:p>
    <w:p w14:paraId="4A28A253" w14:textId="4A0E4112" w:rsidR="00536AA3" w:rsidRPr="002C1C22" w:rsidRDefault="00536AA3" w:rsidP="005C6C6B">
      <w:pPr>
        <w:pStyle w:val="ListParagraph"/>
        <w:tabs>
          <w:tab w:val="left" w:pos="851"/>
        </w:tabs>
        <w:ind w:left="1276" w:hanging="850"/>
        <w:rPr>
          <w:rFonts w:cs="Tahoma"/>
        </w:rPr>
      </w:pPr>
      <w:r w:rsidRPr="002C1C22">
        <w:rPr>
          <w:rFonts w:cs="Tahoma"/>
          <w:b/>
        </w:rPr>
        <w:tab/>
        <w:t>B</w:t>
      </w:r>
      <w:r w:rsidRPr="002C1C22">
        <w:rPr>
          <w:rFonts w:cs="Tahoma"/>
          <w:bCs/>
          <w:szCs w:val="22"/>
        </w:rPr>
        <w:tab/>
      </w:r>
      <w:r w:rsidRPr="002C1C22">
        <w:rPr>
          <w:rFonts w:cs="Tahoma"/>
        </w:rPr>
        <w:t xml:space="preserve">An LDR can be used in a circuit to alert customers as to when the temperature in their fridge </w:t>
      </w:r>
      <w:r w:rsidR="007D486C">
        <w:rPr>
          <w:rFonts w:cs="Tahoma"/>
        </w:rPr>
        <w:br/>
      </w:r>
      <w:r w:rsidRPr="002C1C22">
        <w:rPr>
          <w:rFonts w:cs="Tahoma"/>
        </w:rPr>
        <w:t>has become too high</w:t>
      </w:r>
    </w:p>
    <w:p w14:paraId="13E8251F" w14:textId="1EDC00FA" w:rsidR="00536AA3" w:rsidRPr="002C1C22" w:rsidRDefault="00536AA3" w:rsidP="005C6C6B">
      <w:pPr>
        <w:pStyle w:val="ListParagraph"/>
        <w:tabs>
          <w:tab w:val="left" w:pos="851"/>
        </w:tabs>
        <w:ind w:left="1276" w:hanging="850"/>
        <w:rPr>
          <w:rFonts w:cs="Tahoma"/>
        </w:rPr>
      </w:pPr>
      <w:r w:rsidRPr="002C1C22">
        <w:rPr>
          <w:rFonts w:cs="Tahoma"/>
          <w:b/>
        </w:rPr>
        <w:tab/>
        <w:t>C</w:t>
      </w:r>
      <w:r w:rsidRPr="002C1C22">
        <w:rPr>
          <w:rFonts w:cs="Tahoma"/>
        </w:rPr>
        <w:tab/>
        <w:t>An LDR can be used in a circuit to ring an alarm when noise levels are too high</w:t>
      </w:r>
    </w:p>
    <w:p w14:paraId="23C001F6" w14:textId="5223383F" w:rsidR="00536AA3" w:rsidRPr="002C1C22" w:rsidRDefault="00536AA3" w:rsidP="00815EF6">
      <w:pPr>
        <w:pStyle w:val="ListParagraph"/>
        <w:tabs>
          <w:tab w:val="left" w:pos="851"/>
          <w:tab w:val="right" w:pos="10205"/>
        </w:tabs>
        <w:ind w:left="1276" w:hanging="850"/>
        <w:rPr>
          <w:rFonts w:ascii="Calibri" w:hAnsi="Calibri"/>
          <w:i/>
          <w:sz w:val="20"/>
          <w:szCs w:val="20"/>
        </w:rPr>
      </w:pPr>
      <w:r w:rsidRPr="002C1C22">
        <w:rPr>
          <w:rFonts w:cs="Tahoma"/>
          <w:b/>
        </w:rPr>
        <w:tab/>
        <w:t>D</w:t>
      </w:r>
      <w:r w:rsidRPr="002C1C22">
        <w:rPr>
          <w:rFonts w:cs="Tahoma"/>
        </w:rPr>
        <w:tab/>
        <w:t>An LDR can be used in a circuit to indicate when current in the circuit is too low</w:t>
      </w:r>
      <w:r w:rsidR="00815EF6">
        <w:rPr>
          <w:rFonts w:cs="Tahoma"/>
        </w:rPr>
        <w:tab/>
      </w:r>
    </w:p>
    <w:p w14:paraId="18180F0A" w14:textId="77777777" w:rsidR="00536AA3" w:rsidRPr="002C1C22" w:rsidRDefault="00536AA3" w:rsidP="00536AA3">
      <w:pPr>
        <w:pStyle w:val="ListParagraph"/>
        <w:tabs>
          <w:tab w:val="left" w:pos="851"/>
          <w:tab w:val="right" w:pos="10205"/>
        </w:tabs>
        <w:ind w:left="1418" w:hanging="992"/>
        <w:jc w:val="right"/>
        <w:rPr>
          <w:rFonts w:cs="Tahoma"/>
        </w:rPr>
      </w:pPr>
    </w:p>
    <w:p w14:paraId="6E05AFD9" w14:textId="77777777" w:rsidR="00536AA3" w:rsidRPr="002C1C22" w:rsidRDefault="00536AA3" w:rsidP="00536AA3">
      <w:pPr>
        <w:pStyle w:val="ListParagraph"/>
        <w:tabs>
          <w:tab w:val="left" w:pos="851"/>
          <w:tab w:val="right" w:pos="10205"/>
        </w:tabs>
        <w:ind w:left="1418" w:hanging="992"/>
        <w:jc w:val="right"/>
        <w:rPr>
          <w:rFonts w:cs="Tahoma"/>
        </w:rPr>
      </w:pPr>
    </w:p>
    <w:p w14:paraId="6B380107" w14:textId="77777777" w:rsidR="00536AA3" w:rsidRPr="002C1C22" w:rsidRDefault="00536AA3" w:rsidP="00536AA3">
      <w:pPr>
        <w:widowControl w:val="0"/>
        <w:tabs>
          <w:tab w:val="right" w:pos="10205"/>
        </w:tabs>
        <w:jc w:val="right"/>
        <w:rPr>
          <w:rFonts w:ascii="Trebuchet MS" w:hAnsi="Trebuchet MS"/>
          <w:sz w:val="32"/>
          <w:szCs w:val="32"/>
        </w:rPr>
      </w:pPr>
      <w:r w:rsidRPr="002C1C22">
        <w:rPr>
          <w:rFonts w:ascii="Calibri" w:hAnsi="Calibri"/>
          <w:b/>
          <w:i/>
          <w:szCs w:val="20"/>
        </w:rPr>
        <w:t>Total: 33 marks</w:t>
      </w:r>
      <w:r w:rsidRPr="002C1C22">
        <w:br w:type="page"/>
      </w:r>
    </w:p>
    <w:p w14:paraId="5E8C6AA5" w14:textId="77777777" w:rsidR="00536AA3" w:rsidRPr="002C1C22" w:rsidRDefault="00536AA3" w:rsidP="00536AA3">
      <w:pPr>
        <w:pStyle w:val="topictest"/>
      </w:pPr>
      <w:bookmarkStart w:id="28" w:name="_Toc468175853"/>
      <w:r w:rsidRPr="002C1C22">
        <w:lastRenderedPageBreak/>
        <w:t>Topic Test 4: Energy transfers and domestic uses</w:t>
      </w:r>
      <w:bookmarkEnd w:id="28"/>
    </w:p>
    <w:p w14:paraId="4BE41495" w14:textId="77777777" w:rsidR="00536AA3" w:rsidRPr="002C1C22" w:rsidRDefault="00536AA3" w:rsidP="00536AA3"/>
    <w:p w14:paraId="07F66D67" w14:textId="77777777" w:rsidR="00536AA3" w:rsidRPr="002C1C22" w:rsidRDefault="00536AA3" w:rsidP="00536AA3">
      <w:pPr>
        <w:ind w:left="426" w:hanging="426"/>
        <w:rPr>
          <w:rFonts w:cs="Tahoma"/>
        </w:rPr>
      </w:pPr>
      <w:r w:rsidRPr="002C1C22">
        <w:rPr>
          <w:rFonts w:cs="Tahoma"/>
        </w:rPr>
        <w:t>1.</w:t>
      </w:r>
      <w:r w:rsidRPr="002C1C22">
        <w:rPr>
          <w:rFonts w:cs="Tahoma"/>
        </w:rPr>
        <w:tab/>
        <w:t>An extract of a GCSE student’s classwork in given below:</w:t>
      </w:r>
    </w:p>
    <w:p w14:paraId="13CFB0A8" w14:textId="77777777" w:rsidR="00536AA3" w:rsidRPr="002C1C22" w:rsidRDefault="00536AA3" w:rsidP="00536AA3">
      <w:pPr>
        <w:ind w:left="851" w:right="707"/>
        <w:rPr>
          <w:rFonts w:ascii="Segoe Print" w:hAnsi="Segoe Print" w:cs="Segoe UI"/>
          <w:sz w:val="16"/>
        </w:rPr>
      </w:pPr>
      <w:r w:rsidRPr="002C1C22">
        <w:rPr>
          <w:rFonts w:ascii="Segoe Print" w:hAnsi="Segoe Print" w:cs="Segoe UI"/>
          <w:noProof/>
          <w:sz w:val="16"/>
          <w:lang w:eastAsia="en-GB"/>
        </w:rPr>
        <mc:AlternateContent>
          <mc:Choice Requires="wps">
            <w:drawing>
              <wp:anchor distT="0" distB="0" distL="114300" distR="114300" simplePos="0" relativeHeight="251737088" behindDoc="0" locked="0" layoutInCell="1" allowOverlap="1" wp14:anchorId="1D28D87C" wp14:editId="323F5978">
                <wp:simplePos x="0" y="0"/>
                <wp:positionH relativeFrom="column">
                  <wp:posOffset>278765</wp:posOffset>
                </wp:positionH>
                <wp:positionV relativeFrom="paragraph">
                  <wp:posOffset>101600</wp:posOffset>
                </wp:positionV>
                <wp:extent cx="5972175" cy="422694"/>
                <wp:effectExtent l="0" t="0" r="28575" b="15875"/>
                <wp:wrapNone/>
                <wp:docPr id="285" name="Rectangle 285"/>
                <wp:cNvGraphicFramePr/>
                <a:graphic xmlns:a="http://schemas.openxmlformats.org/drawingml/2006/main">
                  <a:graphicData uri="http://schemas.microsoft.com/office/word/2010/wordprocessingShape">
                    <wps:wsp>
                      <wps:cNvSpPr/>
                      <wps:spPr>
                        <a:xfrm>
                          <a:off x="0" y="0"/>
                          <a:ext cx="5972175" cy="42269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FA140" id="Rectangle 285" o:spid="_x0000_s1026" style="position:absolute;margin-left:21.95pt;margin-top:8pt;width:470.25pt;height:33.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" filled="f" strokecolor="black [3213]"/>
            </w:pict>
          </mc:Fallback>
        </mc:AlternateContent>
      </w:r>
    </w:p>
    <w:p w14:paraId="21B8E544" w14:textId="77777777" w:rsidR="00536AA3" w:rsidRPr="002C1C22" w:rsidRDefault="00536AA3" w:rsidP="00536AA3">
      <w:pPr>
        <w:ind w:left="851" w:right="707"/>
        <w:rPr>
          <w:rFonts w:ascii="DeannasHand" w:hAnsi="DeannasHand" w:cs="Segoe UI"/>
        </w:rPr>
      </w:pPr>
      <w:r w:rsidRPr="002C1C22">
        <w:rPr>
          <w:rFonts w:ascii="DeannasHand" w:hAnsi="DeannasHand" w:cs="Segoe UI"/>
        </w:rPr>
        <w:t>The unit for power is volts, the unit for resistance is ohms and the unit for voltage is amperes.</w:t>
      </w:r>
    </w:p>
    <w:p w14:paraId="4D401913" w14:textId="77777777" w:rsidR="00536AA3" w:rsidRPr="002C1C22" w:rsidRDefault="00536AA3" w:rsidP="00536AA3">
      <w:pPr>
        <w:pStyle w:val="ListParagraph"/>
      </w:pPr>
    </w:p>
    <w:p w14:paraId="2F0ED0A9" w14:textId="77777777" w:rsidR="00536AA3" w:rsidRPr="002C1C22" w:rsidRDefault="00536AA3" w:rsidP="00536AA3">
      <w:pPr>
        <w:pStyle w:val="ListParagraph"/>
      </w:pPr>
    </w:p>
    <w:p w14:paraId="716781C4" w14:textId="6D3AE139" w:rsidR="00536AA3" w:rsidRPr="002C1C22" w:rsidRDefault="00D84B78" w:rsidP="00EB1643">
      <w:pPr>
        <w:tabs>
          <w:tab w:val="right" w:pos="10205"/>
        </w:tabs>
        <w:ind w:left="851" w:hanging="425"/>
        <w:rPr>
          <w:rFonts w:ascii="Calibri" w:hAnsi="Calibri"/>
          <w:i/>
          <w:sz w:val="20"/>
          <w:szCs w:val="20"/>
        </w:rPr>
      </w:pPr>
      <w:r>
        <w:rPr>
          <w:rFonts w:cs="Tahoma"/>
        </w:rPr>
        <w:t>a)</w:t>
      </w:r>
      <w:r>
        <w:rPr>
          <w:rFonts w:cs="Tahoma"/>
        </w:rPr>
        <w:tab/>
        <w:t>There are some</w:t>
      </w:r>
      <w:r w:rsidR="00536AA3" w:rsidRPr="002C1C22">
        <w:rPr>
          <w:rFonts w:cs="Tahoma"/>
        </w:rPr>
        <w:t xml:space="preserve"> errors in this extract. Rewrite the extract to correct these errors.</w:t>
      </w:r>
      <w:r w:rsidR="00536AA3" w:rsidRPr="002C1C22">
        <w:rPr>
          <w:rFonts w:ascii="Calibri" w:hAnsi="Calibri"/>
          <w:sz w:val="20"/>
          <w:szCs w:val="20"/>
        </w:rPr>
        <w:tab/>
      </w:r>
      <w:r w:rsidR="00536AA3" w:rsidRPr="002C1C22">
        <w:rPr>
          <w:rFonts w:ascii="Calibri" w:hAnsi="Calibri"/>
          <w:i/>
          <w:sz w:val="20"/>
          <w:szCs w:val="20"/>
        </w:rPr>
        <w:t>2 marks</w:t>
      </w:r>
    </w:p>
    <w:p w14:paraId="7716E00E" w14:textId="77777777" w:rsidR="00EB1643" w:rsidRDefault="00536AA3" w:rsidP="00EB1643">
      <w:pPr>
        <w:tabs>
          <w:tab w:val="left" w:pos="426"/>
          <w:tab w:val="left" w:pos="851"/>
          <w:tab w:val="right" w:pos="10205"/>
        </w:tabs>
      </w:pPr>
      <w:r w:rsidRPr="002C1C22">
        <w:tab/>
      </w:r>
    </w:p>
    <w:p w14:paraId="451B84DC" w14:textId="78ACF8EC" w:rsidR="00536AA3" w:rsidRPr="002C1C22" w:rsidRDefault="00EB1643" w:rsidP="00EB1643">
      <w:pPr>
        <w:tabs>
          <w:tab w:val="left" w:pos="426"/>
          <w:tab w:val="left" w:pos="851"/>
          <w:tab w:val="right" w:pos="10205"/>
        </w:tabs>
        <w:rPr>
          <w:rFonts w:ascii="Calibri" w:hAnsi="Calibri"/>
          <w:i/>
          <w:sz w:val="20"/>
          <w:szCs w:val="20"/>
        </w:rPr>
      </w:pPr>
      <w:r>
        <w:tab/>
      </w:r>
      <w:r w:rsidR="00A4247B">
        <w:t>b)</w:t>
      </w:r>
      <w:r w:rsidR="00A4247B">
        <w:tab/>
        <w:t>Write down</w:t>
      </w:r>
      <w:r w:rsidR="00536AA3" w:rsidRPr="002C1C22">
        <w:t xml:space="preserve"> the equation which links power, resistance and voltage.</w:t>
      </w:r>
      <w:r w:rsidR="00536AA3" w:rsidRPr="002C1C22">
        <w:rPr>
          <w:rFonts w:ascii="Calibri" w:hAnsi="Calibri"/>
          <w:sz w:val="20"/>
          <w:szCs w:val="20"/>
        </w:rPr>
        <w:tab/>
      </w:r>
      <w:r w:rsidR="00536AA3" w:rsidRPr="002C1C22">
        <w:rPr>
          <w:rFonts w:ascii="Calibri" w:hAnsi="Calibri"/>
          <w:i/>
          <w:sz w:val="20"/>
          <w:szCs w:val="20"/>
        </w:rPr>
        <w:t>1 mark</w:t>
      </w:r>
    </w:p>
    <w:p w14:paraId="4BC4B92C" w14:textId="77777777" w:rsidR="00536AA3" w:rsidRPr="002C1C22" w:rsidRDefault="00536AA3" w:rsidP="00536AA3">
      <w:pPr>
        <w:pStyle w:val="ListParagraph"/>
        <w:rPr>
          <w:rFonts w:cs="Tahoma"/>
        </w:rPr>
      </w:pPr>
    </w:p>
    <w:p w14:paraId="5500B13D" w14:textId="1FD1E1ED" w:rsidR="00536AA3" w:rsidRPr="002C1C22" w:rsidRDefault="00536AA3" w:rsidP="00536AA3">
      <w:pPr>
        <w:tabs>
          <w:tab w:val="right" w:pos="10205"/>
        </w:tabs>
        <w:ind w:left="426" w:hanging="426"/>
        <w:rPr>
          <w:rFonts w:cs="Tahoma"/>
          <w:i/>
        </w:rPr>
      </w:pPr>
      <w:r w:rsidRPr="002C1C22">
        <w:rPr>
          <w:rFonts w:cs="Tahoma"/>
        </w:rPr>
        <w:t>2.</w:t>
      </w:r>
      <w:r w:rsidRPr="002C1C22">
        <w:rPr>
          <w:rFonts w:cs="Tahoma"/>
        </w:rPr>
        <w:tab/>
        <w:t xml:space="preserve">Complete the following sentence.  </w:t>
      </w:r>
      <w:r w:rsidR="00EB1643">
        <w:rPr>
          <w:rFonts w:cs="Tahoma"/>
        </w:rPr>
        <w:tab/>
      </w:r>
      <w:r w:rsidR="00EB1643" w:rsidRPr="002C1C22">
        <w:rPr>
          <w:rFonts w:ascii="Calibri" w:hAnsi="Calibri"/>
          <w:i/>
          <w:sz w:val="20"/>
          <w:szCs w:val="20"/>
        </w:rPr>
        <w:t>1 mark</w:t>
      </w:r>
    </w:p>
    <w:p w14:paraId="169C4C5A" w14:textId="77777777" w:rsidR="00536AA3" w:rsidRPr="002C1C22" w:rsidRDefault="00536AA3" w:rsidP="00536AA3">
      <w:pPr>
        <w:pStyle w:val="ListParagraph"/>
        <w:rPr>
          <w:rFonts w:cs="Tahoma"/>
        </w:rPr>
      </w:pPr>
    </w:p>
    <w:p w14:paraId="0529CE59" w14:textId="77777777" w:rsidR="00536AA3" w:rsidRPr="002C1C22" w:rsidRDefault="00536AA3" w:rsidP="00536AA3">
      <w:pPr>
        <w:pStyle w:val="ListParagraph"/>
        <w:ind w:left="426"/>
        <w:rPr>
          <w:rFonts w:cs="Tahoma"/>
        </w:rPr>
      </w:pPr>
      <w:r w:rsidRPr="002C1C22">
        <w:rPr>
          <w:rFonts w:cs="Tahoma"/>
        </w:rPr>
        <w:t>‘Work is done when…’</w:t>
      </w:r>
    </w:p>
    <w:p w14:paraId="2FDDE1E8" w14:textId="77777777" w:rsidR="00536AA3" w:rsidRPr="002C1C22" w:rsidRDefault="00536AA3" w:rsidP="00536AA3">
      <w:pPr>
        <w:pStyle w:val="ListParagraph"/>
        <w:tabs>
          <w:tab w:val="left" w:pos="851"/>
        </w:tabs>
        <w:ind w:left="1276" w:hanging="850"/>
        <w:rPr>
          <w:rFonts w:cs="Tahoma"/>
          <w:b/>
          <w:sz w:val="12"/>
        </w:rPr>
      </w:pPr>
    </w:p>
    <w:p w14:paraId="6E30563F" w14:textId="6D348B2E" w:rsidR="00536AA3" w:rsidRPr="002C1C22" w:rsidRDefault="00536AA3" w:rsidP="00536AA3">
      <w:pPr>
        <w:pStyle w:val="ListParagraph"/>
        <w:tabs>
          <w:tab w:val="left" w:pos="851"/>
        </w:tabs>
        <w:ind w:left="1276" w:hanging="850"/>
        <w:rPr>
          <w:rFonts w:cs="Tahoma"/>
        </w:rPr>
      </w:pPr>
      <w:r w:rsidRPr="002C1C22">
        <w:rPr>
          <w:rFonts w:cs="Tahoma"/>
          <w:b/>
        </w:rPr>
        <w:t>A</w:t>
      </w:r>
      <w:r w:rsidRPr="002C1C22">
        <w:rPr>
          <w:rFonts w:cs="Tahoma"/>
        </w:rPr>
        <w:tab/>
        <w:t>‘… there is potential difference across a circuit component’</w:t>
      </w:r>
    </w:p>
    <w:p w14:paraId="4F69AE57" w14:textId="6E2D4EE9" w:rsidR="00536AA3" w:rsidRPr="002C1C22" w:rsidRDefault="00536AA3" w:rsidP="00536AA3">
      <w:pPr>
        <w:pStyle w:val="ListParagraph"/>
        <w:ind w:left="426"/>
        <w:rPr>
          <w:rFonts w:cs="Tahoma"/>
        </w:rPr>
      </w:pPr>
      <w:r w:rsidRPr="002C1C22">
        <w:rPr>
          <w:rFonts w:cs="Tahoma"/>
          <w:b/>
        </w:rPr>
        <w:t>B</w:t>
      </w:r>
      <w:r w:rsidRPr="002C1C22">
        <w:rPr>
          <w:rFonts w:cs="Tahoma"/>
        </w:rPr>
        <w:tab/>
        <w:t>‘… charge flows in a circuit’</w:t>
      </w:r>
    </w:p>
    <w:p w14:paraId="24521866" w14:textId="40D6093D" w:rsidR="00536AA3" w:rsidRPr="002C1C22" w:rsidRDefault="00536AA3" w:rsidP="00536AA3">
      <w:pPr>
        <w:pStyle w:val="ListParagraph"/>
        <w:ind w:left="426"/>
        <w:rPr>
          <w:rFonts w:cs="Tahoma"/>
        </w:rPr>
      </w:pPr>
      <w:r w:rsidRPr="002C1C22">
        <w:rPr>
          <w:rFonts w:cs="Tahoma"/>
          <w:b/>
        </w:rPr>
        <w:t>C</w:t>
      </w:r>
      <w:r w:rsidRPr="002C1C22">
        <w:rPr>
          <w:rFonts w:cs="Tahoma"/>
        </w:rPr>
        <w:tab/>
        <w:t>‘… there is no current in a circuit’</w:t>
      </w:r>
    </w:p>
    <w:p w14:paraId="7C7EBDE5" w14:textId="2EB06513" w:rsidR="00536AA3" w:rsidRPr="002C1C22" w:rsidRDefault="00536AA3" w:rsidP="00536AA3">
      <w:pPr>
        <w:tabs>
          <w:tab w:val="left" w:pos="1276"/>
          <w:tab w:val="right" w:pos="10205"/>
        </w:tabs>
        <w:ind w:left="851" w:hanging="426"/>
        <w:rPr>
          <w:rFonts w:cs="Tahoma"/>
          <w:i/>
        </w:rPr>
      </w:pPr>
      <w:r w:rsidRPr="002C1C22">
        <w:rPr>
          <w:rFonts w:cs="Tahoma"/>
          <w:b/>
        </w:rPr>
        <w:t>D</w:t>
      </w:r>
      <w:r w:rsidRPr="002C1C22">
        <w:rPr>
          <w:rFonts w:cs="Tahoma"/>
        </w:rPr>
        <w:tab/>
        <w:t>‘… there is sufficient amount of charge in a circuit’</w:t>
      </w:r>
      <w:r w:rsidRPr="002C1C22">
        <w:rPr>
          <w:rFonts w:cs="Tahoma"/>
          <w:i/>
        </w:rPr>
        <w:t xml:space="preserve"> </w:t>
      </w:r>
      <w:r w:rsidRPr="002C1C22">
        <w:rPr>
          <w:rFonts w:cs="Tahoma"/>
          <w:i/>
        </w:rPr>
        <w:tab/>
      </w:r>
    </w:p>
    <w:p w14:paraId="2547E6EA" w14:textId="77777777" w:rsidR="00536AA3" w:rsidRPr="002C1C22" w:rsidRDefault="00536AA3" w:rsidP="00536AA3">
      <w:pPr>
        <w:pStyle w:val="ListParagraph"/>
        <w:rPr>
          <w:rFonts w:cs="Tahoma"/>
        </w:rPr>
      </w:pPr>
    </w:p>
    <w:p w14:paraId="52726810" w14:textId="77777777" w:rsidR="00536AA3" w:rsidRPr="002C1C22" w:rsidRDefault="00536AA3" w:rsidP="00536AA3">
      <w:pPr>
        <w:tabs>
          <w:tab w:val="right" w:pos="10205"/>
        </w:tabs>
        <w:ind w:left="426" w:hanging="436"/>
        <w:rPr>
          <w:rFonts w:cs="Tahoma"/>
          <w:i/>
        </w:rPr>
      </w:pPr>
      <w:r w:rsidRPr="002C1C22">
        <w:rPr>
          <w:rFonts w:cs="Tahoma"/>
        </w:rPr>
        <w:t>3.</w:t>
      </w:r>
      <w:r w:rsidRPr="002C1C22">
        <w:rPr>
          <w:rFonts w:cs="Tahoma"/>
        </w:rPr>
        <w:tab/>
        <w:t xml:space="preserve">Match up the following energy transfers and uses.  </w:t>
      </w:r>
      <w:r w:rsidRPr="002C1C22">
        <w:rPr>
          <w:rFonts w:cs="Tahoma"/>
        </w:rPr>
        <w:tab/>
      </w:r>
    </w:p>
    <w:p w14:paraId="0A0F0B7A" w14:textId="77777777" w:rsidR="00536AA3" w:rsidRPr="002C1C22" w:rsidRDefault="00536AA3" w:rsidP="00536AA3">
      <w:pPr>
        <w:tabs>
          <w:tab w:val="right" w:pos="10205"/>
        </w:tabs>
        <w:ind w:left="426" w:hanging="436"/>
        <w:rPr>
          <w:rFonts w:cs="Tahoma"/>
          <w:i/>
          <w:sz w:val="14"/>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33"/>
        <w:gridCol w:w="2620"/>
        <w:gridCol w:w="3826"/>
      </w:tblGrid>
      <w:tr w:rsidR="00536AA3" w:rsidRPr="002C1C22" w14:paraId="2518A6DC" w14:textId="77777777" w:rsidTr="00B2312A">
        <w:trPr>
          <w:cnfStyle w:val="100000000000" w:firstRow="1" w:lastRow="0" w:firstColumn="0" w:lastColumn="0" w:oddVBand="0" w:evenVBand="0" w:oddHBand="0" w:evenHBand="0" w:firstRowFirstColumn="0" w:firstRowLastColumn="0" w:lastRowFirstColumn="0" w:lastRowLastColumn="0"/>
          <w:trHeight w:val="537"/>
          <w:tblCellSpacing w:w="28" w:type="dxa"/>
        </w:trPr>
        <w:tc>
          <w:tcPr>
            <w:tcW w:w="32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37FCBE" w14:textId="77777777" w:rsidR="00536AA3" w:rsidRPr="002C1C22" w:rsidRDefault="00536AA3" w:rsidP="00B2312A">
            <w:pPr>
              <w:rPr>
                <w:b w:val="0"/>
                <w:szCs w:val="18"/>
              </w:rPr>
            </w:pPr>
            <w:r w:rsidRPr="002C1C22">
              <w:rPr>
                <w:b w:val="0"/>
                <w:szCs w:val="18"/>
              </w:rPr>
              <w:t xml:space="preserve">Electrical energy to kinetic energy </w:t>
            </w:r>
          </w:p>
        </w:tc>
        <w:tc>
          <w:tcPr>
            <w:tcW w:w="2564" w:type="dxa"/>
            <w:tcBorders>
              <w:top w:val="nil"/>
              <w:left w:val="nil"/>
              <w:bottom w:val="nil"/>
              <w:right w:val="nil"/>
              <w:tl2br w:val="none" w:sz="0" w:space="0" w:color="auto"/>
              <w:tr2bl w:val="none" w:sz="0" w:space="0" w:color="auto"/>
            </w:tcBorders>
          </w:tcPr>
          <w:p w14:paraId="44E7F26B"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7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4BD435"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the electric motor in a washing machine </w:t>
            </w:r>
          </w:p>
        </w:tc>
      </w:tr>
      <w:tr w:rsidR="00536AA3" w:rsidRPr="002C1C22" w14:paraId="2C844438" w14:textId="77777777" w:rsidTr="00B2312A">
        <w:trPr>
          <w:trHeight w:val="537"/>
          <w:tblCellSpacing w:w="28" w:type="dxa"/>
        </w:trPr>
        <w:tc>
          <w:tcPr>
            <w:tcW w:w="3249" w:type="dxa"/>
          </w:tcPr>
          <w:p w14:paraId="3DC602D7"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Electrical energy to heat energy </w:t>
            </w:r>
          </w:p>
        </w:tc>
        <w:tc>
          <w:tcPr>
            <w:tcW w:w="2564" w:type="dxa"/>
            <w:tcBorders>
              <w:top w:val="nil"/>
              <w:left w:val="nil"/>
              <w:bottom w:val="nil"/>
              <w:right w:val="nil"/>
            </w:tcBorders>
          </w:tcPr>
          <w:p w14:paraId="7067BF6E"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742" w:type="dxa"/>
          </w:tcPr>
          <w:p w14:paraId="5727CA2F"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the bulb of a lamp </w:t>
            </w:r>
          </w:p>
        </w:tc>
      </w:tr>
      <w:tr w:rsidR="00536AA3" w:rsidRPr="002C1C22" w14:paraId="047C1075" w14:textId="77777777" w:rsidTr="00B2312A">
        <w:trPr>
          <w:trHeight w:val="537"/>
          <w:tblCellSpacing w:w="28" w:type="dxa"/>
        </w:trPr>
        <w:tc>
          <w:tcPr>
            <w:tcW w:w="3249" w:type="dxa"/>
          </w:tcPr>
          <w:p w14:paraId="6939D555"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Electrical energy to light energy </w:t>
            </w:r>
          </w:p>
        </w:tc>
        <w:tc>
          <w:tcPr>
            <w:tcW w:w="2564" w:type="dxa"/>
            <w:tcBorders>
              <w:top w:val="nil"/>
              <w:left w:val="nil"/>
              <w:bottom w:val="nil"/>
              <w:right w:val="nil"/>
            </w:tcBorders>
          </w:tcPr>
          <w:p w14:paraId="6ABA1889"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742" w:type="dxa"/>
          </w:tcPr>
          <w:p w14:paraId="004C26E0"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 xml:space="preserve">The energy transfer occurring in a kettle </w:t>
            </w:r>
          </w:p>
        </w:tc>
      </w:tr>
      <w:tr w:rsidR="00536AA3" w:rsidRPr="002C1C22" w14:paraId="397C8624" w14:textId="77777777" w:rsidTr="00B2312A">
        <w:trPr>
          <w:trHeight w:val="537"/>
          <w:tblCellSpacing w:w="28" w:type="dxa"/>
        </w:trPr>
        <w:tc>
          <w:tcPr>
            <w:tcW w:w="3249" w:type="dxa"/>
          </w:tcPr>
          <w:p w14:paraId="26900B02"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eastAsia="Times New Roman" w:hAnsiTheme="minorHAnsi"/>
                <w:b w:val="0"/>
                <w:sz w:val="22"/>
                <w:szCs w:val="18"/>
              </w:rPr>
              <w:t>Electrical energy to sound energy</w:t>
            </w:r>
          </w:p>
        </w:tc>
        <w:tc>
          <w:tcPr>
            <w:tcW w:w="2564" w:type="dxa"/>
            <w:tcBorders>
              <w:top w:val="nil"/>
              <w:left w:val="nil"/>
              <w:bottom w:val="nil"/>
              <w:right w:val="nil"/>
            </w:tcBorders>
          </w:tcPr>
          <w:p w14:paraId="7F031DE8" w14:textId="77777777" w:rsidR="00536AA3" w:rsidRPr="002C1C22" w:rsidRDefault="00536AA3" w:rsidP="00B2312A">
            <w:pPr>
              <w:rPr>
                <w:b w:val="0"/>
                <w:szCs w:val="18"/>
              </w:rPr>
            </w:pPr>
          </w:p>
        </w:tc>
        <w:tc>
          <w:tcPr>
            <w:tcW w:w="3742" w:type="dxa"/>
          </w:tcPr>
          <w:p w14:paraId="359F408F" w14:textId="77777777" w:rsidR="00536AA3" w:rsidRPr="002C1C22" w:rsidRDefault="00536AA3" w:rsidP="00B2312A">
            <w:pPr>
              <w:rPr>
                <w:b w:val="0"/>
                <w:szCs w:val="18"/>
              </w:rPr>
            </w:pPr>
            <w:r w:rsidRPr="002C1C22">
              <w:rPr>
                <w:b w:val="0"/>
                <w:szCs w:val="18"/>
              </w:rPr>
              <w:t>The energy transfer occurring in a loudspeaker</w:t>
            </w:r>
          </w:p>
        </w:tc>
      </w:tr>
    </w:tbl>
    <w:p w14:paraId="7932E4E6" w14:textId="77777777" w:rsidR="00536AA3" w:rsidRPr="002C1C22" w:rsidRDefault="00536AA3" w:rsidP="00536AA3">
      <w:pPr>
        <w:widowControl w:val="0"/>
        <w:tabs>
          <w:tab w:val="left" w:pos="9278"/>
          <w:tab w:val="right" w:pos="10205"/>
        </w:tabs>
        <w:jc w:val="right"/>
        <w:rPr>
          <w:rFonts w:ascii="Calibri" w:hAnsi="Calibri"/>
          <w:i/>
          <w:sz w:val="20"/>
          <w:szCs w:val="20"/>
        </w:rPr>
      </w:pPr>
      <w:r w:rsidRPr="002C1C22">
        <w:rPr>
          <w:rFonts w:ascii="Calibri" w:hAnsi="Calibri"/>
          <w:i/>
          <w:sz w:val="20"/>
          <w:szCs w:val="20"/>
        </w:rPr>
        <w:t>3 marks</w:t>
      </w:r>
    </w:p>
    <w:p w14:paraId="308432E2" w14:textId="77777777" w:rsidR="00536AA3" w:rsidRPr="002C1C22" w:rsidRDefault="00536AA3" w:rsidP="00536AA3">
      <w:pPr>
        <w:widowControl w:val="0"/>
        <w:tabs>
          <w:tab w:val="left" w:pos="9278"/>
          <w:tab w:val="right" w:pos="10205"/>
        </w:tabs>
        <w:jc w:val="right"/>
        <w:rPr>
          <w:rFonts w:ascii="Calibri" w:hAnsi="Calibri"/>
          <w:i/>
          <w:sz w:val="20"/>
          <w:szCs w:val="20"/>
        </w:rPr>
      </w:pPr>
    </w:p>
    <w:p w14:paraId="5AA0CE29" w14:textId="7C32C32B" w:rsidR="00536AA3" w:rsidRPr="002C1C22" w:rsidRDefault="00536AA3" w:rsidP="00536AA3">
      <w:pPr>
        <w:rPr>
          <w:rFonts w:cs="Tahoma"/>
        </w:rPr>
      </w:pPr>
      <w:r w:rsidRPr="002C1C22">
        <w:rPr>
          <w:rFonts w:cs="Tahoma"/>
        </w:rPr>
        <w:t>4.</w:t>
      </w:r>
      <w:r w:rsidRPr="002C1C22">
        <w:rPr>
          <w:rFonts w:cs="Tahoma"/>
        </w:rPr>
        <w:tab/>
      </w:r>
      <w:proofErr w:type="gramStart"/>
      <w:r w:rsidRPr="002C1C22">
        <w:rPr>
          <w:rFonts w:cs="Tahoma"/>
        </w:rPr>
        <w:t>a</w:t>
      </w:r>
      <w:proofErr w:type="gramEnd"/>
      <w:r w:rsidRPr="002C1C22">
        <w:rPr>
          <w:rFonts w:cs="Tahoma"/>
        </w:rPr>
        <w:t>)</w:t>
      </w:r>
      <w:r w:rsidRPr="002C1C22">
        <w:rPr>
          <w:rFonts w:cs="Tahoma"/>
        </w:rPr>
        <w:tab/>
      </w:r>
      <w:r w:rsidR="005C6C6B">
        <w:rPr>
          <w:rFonts w:cs="Tahoma"/>
        </w:rPr>
        <w:t>Identify</w:t>
      </w:r>
      <w:r w:rsidRPr="002C1C22">
        <w:rPr>
          <w:rFonts w:cs="Tahoma"/>
        </w:rPr>
        <w:t xml:space="preserve"> the missing labels on the plug.</w:t>
      </w:r>
    </w:p>
    <w:p w14:paraId="6611CE5D" w14:textId="77777777" w:rsidR="00536AA3" w:rsidRPr="002C1C22" w:rsidRDefault="00536AA3" w:rsidP="00536AA3">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51424" behindDoc="0" locked="0" layoutInCell="1" allowOverlap="1" wp14:anchorId="52245EE8" wp14:editId="43582902">
                <wp:simplePos x="0" y="0"/>
                <wp:positionH relativeFrom="column">
                  <wp:posOffset>3569159</wp:posOffset>
                </wp:positionH>
                <wp:positionV relativeFrom="paragraph">
                  <wp:posOffset>63850</wp:posOffset>
                </wp:positionV>
                <wp:extent cx="3215903" cy="988695"/>
                <wp:effectExtent l="0" t="0" r="0" b="1905"/>
                <wp:wrapNone/>
                <wp:docPr id="294" name="Text Box 294"/>
                <wp:cNvGraphicFramePr/>
                <a:graphic xmlns:a="http://schemas.openxmlformats.org/drawingml/2006/main">
                  <a:graphicData uri="http://schemas.microsoft.com/office/word/2010/wordprocessingShape">
                    <wps:wsp>
                      <wps:cNvSpPr txBox="1"/>
                      <wps:spPr>
                        <a:xfrm>
                          <a:off x="0" y="0"/>
                          <a:ext cx="3215903"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B08A1" w14:textId="5B39341C" w:rsidR="004060DD" w:rsidRDefault="004060DD" w:rsidP="00536AA3">
                            <w:pPr>
                              <w:widowControl w:val="0"/>
                              <w:tabs>
                                <w:tab w:val="left" w:pos="851"/>
                                <w:tab w:val="right" w:leader="dot" w:pos="10204"/>
                              </w:tabs>
                              <w:spacing w:before="180"/>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245EE8" id="Text Box 294" o:spid="_x0000_s1470" type="#_x0000_t202" style="position:absolute;left:0;text-align:left;margin-left:281.05pt;margin-top:5.05pt;width:253.2pt;height:77.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" filled="f" stroked="f" strokeweight=".5pt">
                <v:textbox>
                  <w:txbxContent>
                    <w:p w14:paraId="72BB08A1" w14:textId="5B39341C" w:rsidR="004060DD" w:rsidRDefault="004060DD" w:rsidP="00536AA3">
                      <w:pPr>
                        <w:widowControl w:val="0"/>
                        <w:tabs>
                          <w:tab w:val="left" w:pos="851"/>
                          <w:tab w:val="right" w:leader="dot" w:pos="10204"/>
                        </w:tabs>
                        <w:spacing w:before="180"/>
                        <w:ind w:left="851"/>
                      </w:pPr>
                    </w:p>
                  </w:txbxContent>
                </v:textbox>
              </v:shape>
            </w:pict>
          </mc:Fallback>
        </mc:AlternateContent>
      </w:r>
      <w:r w:rsidRPr="002C1C22">
        <w:rPr>
          <w:noProof/>
          <w:lang w:eastAsia="en-GB"/>
        </w:rPr>
        <mc:AlternateContent>
          <mc:Choice Requires="wps">
            <w:drawing>
              <wp:anchor distT="0" distB="0" distL="114300" distR="114300" simplePos="0" relativeHeight="251748352" behindDoc="0" locked="0" layoutInCell="1" allowOverlap="1" wp14:anchorId="08103C11" wp14:editId="282A1874">
                <wp:simplePos x="0" y="0"/>
                <wp:positionH relativeFrom="column">
                  <wp:posOffset>3981450</wp:posOffset>
                </wp:positionH>
                <wp:positionV relativeFrom="paragraph">
                  <wp:posOffset>163526</wp:posOffset>
                </wp:positionV>
                <wp:extent cx="304800" cy="33020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8B741" w14:textId="77777777" w:rsidR="004060DD" w:rsidRPr="00E61F3B" w:rsidRDefault="004060DD" w:rsidP="00536AA3">
                            <w:pPr>
                              <w:jc w:val="right"/>
                              <w:rPr>
                                <w:b/>
                              </w:rPr>
                            </w:pPr>
                            <w:r w:rsidRPr="00E61F3B">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03C11" id="Text Box 295" o:spid="_x0000_s1471" type="#_x0000_t202" style="position:absolute;left:0;text-align:left;margin-left:313.5pt;margin-top:12.9pt;width:24pt;height:26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" filled="f" stroked="f" strokeweight=".5pt">
                <v:textbox>
                  <w:txbxContent>
                    <w:p w14:paraId="1CE8B741" w14:textId="77777777" w:rsidR="004060DD" w:rsidRPr="00E61F3B" w:rsidRDefault="004060DD" w:rsidP="00536AA3">
                      <w:pPr>
                        <w:jc w:val="right"/>
                        <w:rPr>
                          <w:b/>
                        </w:rPr>
                      </w:pPr>
                      <w:r w:rsidRPr="00E61F3B">
                        <w:rPr>
                          <w:b/>
                        </w:rPr>
                        <w:t>A</w:t>
                      </w:r>
                    </w:p>
                  </w:txbxContent>
                </v:textbox>
              </v:shape>
            </w:pict>
          </mc:Fallback>
        </mc:AlternateContent>
      </w:r>
    </w:p>
    <w:p w14:paraId="5426ACF6" w14:textId="77777777" w:rsidR="00536AA3" w:rsidRPr="002C1C22" w:rsidRDefault="00536AA3" w:rsidP="00536AA3">
      <w:pPr>
        <w:tabs>
          <w:tab w:val="right" w:pos="10205"/>
        </w:tabs>
        <w:ind w:left="360"/>
        <w:rPr>
          <w:rFonts w:cs="Tahoma"/>
        </w:rPr>
      </w:pPr>
      <w:r w:rsidRPr="002C1C22">
        <w:rPr>
          <w:rFonts w:cs="Tahoma"/>
          <w:noProof/>
          <w:lang w:eastAsia="en-GB"/>
        </w:rPr>
        <mc:AlternateContent>
          <mc:Choice Requires="wpg">
            <w:drawing>
              <wp:anchor distT="0" distB="0" distL="114300" distR="114300" simplePos="0" relativeHeight="251745280" behindDoc="0" locked="0" layoutInCell="1" allowOverlap="1" wp14:anchorId="45FB4F86" wp14:editId="71F8F51A">
                <wp:simplePos x="0" y="0"/>
                <wp:positionH relativeFrom="column">
                  <wp:posOffset>1200312</wp:posOffset>
                </wp:positionH>
                <wp:positionV relativeFrom="paragraph">
                  <wp:posOffset>38735</wp:posOffset>
                </wp:positionV>
                <wp:extent cx="3560445" cy="2153920"/>
                <wp:effectExtent l="0" t="0" r="1905" b="0"/>
                <wp:wrapNone/>
                <wp:docPr id="298" name="Group 298"/>
                <wp:cNvGraphicFramePr/>
                <a:graphic xmlns:a="http://schemas.openxmlformats.org/drawingml/2006/main">
                  <a:graphicData uri="http://schemas.microsoft.com/office/word/2010/wordprocessingGroup">
                    <wpg:wgp>
                      <wpg:cNvGrpSpPr/>
                      <wpg:grpSpPr>
                        <a:xfrm>
                          <a:off x="0" y="0"/>
                          <a:ext cx="3560445" cy="2153920"/>
                          <a:chOff x="7952" y="0"/>
                          <a:chExt cx="3560884" cy="2154115"/>
                        </a:xfrm>
                      </wpg:grpSpPr>
                      <pic:pic xmlns:pic="http://schemas.openxmlformats.org/drawingml/2006/picture">
                        <pic:nvPicPr>
                          <pic:cNvPr id="299" name="Picture 299" descr="3 pin plu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952" y="0"/>
                            <a:ext cx="3560884" cy="2154115"/>
                          </a:xfrm>
                          <a:prstGeom prst="rect">
                            <a:avLst/>
                          </a:prstGeom>
                          <a:noFill/>
                          <a:ln>
                            <a:noFill/>
                          </a:ln>
                        </pic:spPr>
                      </pic:pic>
                      <wps:wsp>
                        <wps:cNvPr id="333" name="Text Box 333"/>
                        <wps:cNvSpPr txBox="1"/>
                        <wps:spPr>
                          <a:xfrm>
                            <a:off x="63618" y="432897"/>
                            <a:ext cx="843346" cy="3305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966BC" w14:textId="77777777" w:rsidR="004060DD" w:rsidRPr="00E61F3B" w:rsidRDefault="004060DD" w:rsidP="00536AA3">
                              <w:pPr>
                                <w:jc w:val="right"/>
                              </w:pPr>
                              <w:r w:rsidRPr="00E61F3B">
                                <w:t>Neutral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 Box 335"/>
                        <wps:cNvSpPr txBox="1"/>
                        <wps:spPr>
                          <a:xfrm>
                            <a:off x="2875085" y="26377"/>
                            <a:ext cx="676422" cy="1846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999E1" w14:textId="77777777" w:rsidR="004060DD" w:rsidRDefault="004060DD" w:rsidP="00536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Text Box 336"/>
                        <wps:cNvSpPr txBox="1"/>
                        <wps:spPr>
                          <a:xfrm>
                            <a:off x="2963155" y="369277"/>
                            <a:ext cx="58835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131DA" w14:textId="77777777" w:rsidR="004060DD" w:rsidRDefault="004060DD" w:rsidP="00536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B4F86" id="Group 298" o:spid="_x0000_s1472" style="position:absolute;left:0;text-align:left;margin-left:94.5pt;margin-top:3.05pt;width:280.35pt;height:169.6pt;z-index:251745280;mso-position-horizontal-relative:text;mso-position-vertical-relative:text;mso-width-relative:margin;mso-height-relative:margin" coordorigin="79" coordsize="35608,2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">
                <v:shape id="Picture 299" o:spid="_x0000_s1473" type="#_x0000_t75" alt="3 pin plug" style="position:absolute;left:79;width:35609;height:2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EcQrDAAAA3AAAAA8AAABkcnMvZG93bnJldi54bWxEj8FuwjAQRO+V+AdrkXqpikMOCAIGAVUq&#10;rqT5gFW8JBHxOtiGhL/HlSr1OJqZN5rNbjSdeJDzrWUF81kCgriyuuVaQfmTfy5B+ICssbNMCp7k&#10;YbedvG0w03bgMz2KUIsIYZ+hgiaEPpPSVw0Z9DPbE0fvYp3BEKWrpXY4RLjpZJokC2mw5bjQYE/H&#10;hqprcTcK8ntdpMN3Mne3Pj+UH1+lPKalUu/Tcb8GEWgM/+G/9kkrSFcr+D0Tj4D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RxCsMAAADcAAAADwAAAAAAAAAAAAAAAACf&#10;AgAAZHJzL2Rvd25yZXYueG1sUEsFBgAAAAAEAAQA9wAAAI8DAAAAAA==&#10;">
                  <v:imagedata r:id="rId41" o:title="3 pin plug"/>
                  <v:path arrowok="t"/>
                </v:shape>
                <v:shape id="Text Box 333" o:spid="_x0000_s1474" type="#_x0000_t202" style="position:absolute;left:636;top:4328;width:843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F1ccA&#10;AADcAAAADwAAAGRycy9kb3ducmV2LnhtbESPT2vCQBTE74V+h+UVvJS6qUv/EF1FirbirUYr3h7Z&#10;ZxLMvg3ZbZJ+e7dQ6HGYmd8ws8Vga9FR6yvHGh7HCQji3JmKCw37bP3wCsIHZIO1Y9LwQx4W89ub&#10;GabG9fxJ3S4UIkLYp6ihDKFJpfR5SRb92DXE0Tu71mKIsi2kabGPcFvLSZI8S4sVx4USG3orKb/s&#10;vq2G031x3Prh/dCrJ9WsPrrs5ctkWo/uhuUURKAh/If/2hujQSkFv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BdXHAAAA3AAAAA8AAAAAAAAAAAAAAAAAmAIAAGRy&#10;cy9kb3ducmV2LnhtbFBLBQYAAAAABAAEAPUAAACMAwAAAAA=&#10;" fillcolor="white [3201]" stroked="f" strokeweight=".5pt">
                  <v:textbox>
                    <w:txbxContent>
                      <w:p w14:paraId="56C966BC" w14:textId="77777777" w:rsidR="004060DD" w:rsidRPr="00E61F3B" w:rsidRDefault="004060DD" w:rsidP="00536AA3">
                        <w:pPr>
                          <w:jc w:val="right"/>
                        </w:pPr>
                        <w:r w:rsidRPr="00E61F3B">
                          <w:t>Neutral pin</w:t>
                        </w:r>
                      </w:p>
                    </w:txbxContent>
                  </v:textbox>
                </v:shape>
                <v:shape id="Text Box 335" o:spid="_x0000_s1475" type="#_x0000_t202" style="position:absolute;left:28750;top:263;width:6765;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4OsYA&#10;AADcAAAADwAAAGRycy9kb3ducmV2LnhtbESPQWvCQBSE70L/w/IKXopuarCV6CpFtC3eNNri7ZF9&#10;TUKzb0N2TeK/dwsFj8PMfMMsVr2pREuNKy0reB5HIIgzq0vOFRzT7WgGwnlkjZVlUnAlB6vlw2CB&#10;ibYd76k9+FwECLsEFRTe14mULivIoBvbmjh4P7Yx6INscqkb7ALcVHISRS/SYMlhocCa1gVlv4eL&#10;UXB+yr93rn8/dfE0rjcfbfr6pVOlho/92xyEp97fw//tT60gjqfwdyYc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4OsYAAADcAAAADwAAAAAAAAAAAAAAAACYAgAAZHJz&#10;L2Rvd25yZXYueG1sUEsFBgAAAAAEAAQA9QAAAIsDAAAAAA==&#10;" fillcolor="white [3201]" stroked="f" strokeweight=".5pt">
                  <v:textbox>
                    <w:txbxContent>
                      <w:p w14:paraId="009999E1" w14:textId="77777777" w:rsidR="004060DD" w:rsidRDefault="004060DD" w:rsidP="00536AA3"/>
                    </w:txbxContent>
                  </v:textbox>
                </v:shape>
                <v:shape id="Text Box 336" o:spid="_x0000_s1476" type="#_x0000_t202" style="position:absolute;left:29631;top:3692;width:58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mTcYA&#10;AADcAAAADwAAAGRycy9kb3ducmV2LnhtbESPQWvCQBSE70L/w/IKXqRuatBK6ipFtBVvNbWlt0f2&#10;NQnNvg3ZNYn/3hUEj8PMfMMsVr2pREuNKy0reB5HIIgzq0vOFXyl26c5COeRNVaWScGZHKyWD4MF&#10;Jtp2/EntweciQNglqKDwvk6kdFlBBt3Y1sTB+7ONQR9kk0vdYBfgppKTKJpJgyWHhQJrWheU/R9O&#10;RsHvKP/Zu/792MXTuN58tOnLt06VGj72b68gPPX+Hr61d1pBHM/g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mTcYAAADcAAAADwAAAAAAAAAAAAAAAACYAgAAZHJz&#10;L2Rvd25yZXYueG1sUEsFBgAAAAAEAAQA9QAAAIsDAAAAAA==&#10;" fillcolor="white [3201]" stroked="f" strokeweight=".5pt">
                  <v:textbox>
                    <w:txbxContent>
                      <w:p w14:paraId="643131DA" w14:textId="77777777" w:rsidR="004060DD" w:rsidRDefault="004060DD" w:rsidP="00536AA3"/>
                    </w:txbxContent>
                  </v:textbox>
                </v:shape>
              </v:group>
            </w:pict>
          </mc:Fallback>
        </mc:AlternateContent>
      </w:r>
    </w:p>
    <w:p w14:paraId="6AC637C6" w14:textId="77777777" w:rsidR="00536AA3" w:rsidRPr="002C1C22" w:rsidRDefault="00536AA3" w:rsidP="00536AA3">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52448" behindDoc="0" locked="0" layoutInCell="1" allowOverlap="1" wp14:anchorId="468237D1" wp14:editId="76DFD3EA">
                <wp:simplePos x="0" y="0"/>
                <wp:positionH relativeFrom="column">
                  <wp:posOffset>3656330</wp:posOffset>
                </wp:positionH>
                <wp:positionV relativeFrom="paragraph">
                  <wp:posOffset>77820</wp:posOffset>
                </wp:positionV>
                <wp:extent cx="3132083" cy="988695"/>
                <wp:effectExtent l="0" t="0" r="0" b="1905"/>
                <wp:wrapNone/>
                <wp:docPr id="343" name="Text Box 343"/>
                <wp:cNvGraphicFramePr/>
                <a:graphic xmlns:a="http://schemas.openxmlformats.org/drawingml/2006/main">
                  <a:graphicData uri="http://schemas.microsoft.com/office/word/2010/wordprocessingShape">
                    <wps:wsp>
                      <wps:cNvSpPr txBox="1"/>
                      <wps:spPr>
                        <a:xfrm>
                          <a:off x="0" y="0"/>
                          <a:ext cx="3132083"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A1D57" w14:textId="3C90EC91" w:rsidR="004060DD" w:rsidRDefault="004060DD" w:rsidP="00536AA3">
                            <w:pPr>
                              <w:widowControl w:val="0"/>
                              <w:tabs>
                                <w:tab w:val="left" w:pos="851"/>
                                <w:tab w:val="right" w:leader="dot" w:pos="10204"/>
                              </w:tabs>
                              <w:spacing w:before="180"/>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8237D1" id="Text Box 343" o:spid="_x0000_s1477" type="#_x0000_t202" style="position:absolute;left:0;text-align:left;margin-left:287.9pt;margin-top:6.15pt;width:246.6pt;height:77.8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" filled="f" stroked="f" strokeweight=".5pt">
                <v:textbox>
                  <w:txbxContent>
                    <w:p w14:paraId="47CA1D57" w14:textId="3C90EC91" w:rsidR="004060DD" w:rsidRDefault="004060DD" w:rsidP="00536AA3">
                      <w:pPr>
                        <w:widowControl w:val="0"/>
                        <w:tabs>
                          <w:tab w:val="left" w:pos="851"/>
                          <w:tab w:val="right" w:leader="dot" w:pos="10204"/>
                        </w:tabs>
                        <w:spacing w:before="180"/>
                        <w:ind w:left="851"/>
                      </w:pPr>
                    </w:p>
                  </w:txbxContent>
                </v:textbox>
              </v:shape>
            </w:pict>
          </mc:Fallback>
        </mc:AlternateContent>
      </w:r>
    </w:p>
    <w:p w14:paraId="5156A209" w14:textId="77777777" w:rsidR="00536AA3" w:rsidRPr="002C1C22" w:rsidRDefault="00536AA3" w:rsidP="00536AA3">
      <w:pPr>
        <w:tabs>
          <w:tab w:val="right" w:pos="10205"/>
        </w:tabs>
        <w:ind w:left="360"/>
        <w:rPr>
          <w:rFonts w:cs="Tahoma"/>
        </w:rPr>
      </w:pPr>
      <w:r w:rsidRPr="002C1C22">
        <w:rPr>
          <w:noProof/>
          <w:lang w:eastAsia="en-GB"/>
        </w:rPr>
        <mc:AlternateContent>
          <mc:Choice Requires="wps">
            <w:drawing>
              <wp:anchor distT="0" distB="0" distL="114300" distR="114300" simplePos="0" relativeHeight="251749376" behindDoc="0" locked="0" layoutInCell="1" allowOverlap="1" wp14:anchorId="0EA9D350" wp14:editId="03D1A063">
                <wp:simplePos x="0" y="0"/>
                <wp:positionH relativeFrom="column">
                  <wp:posOffset>4060190</wp:posOffset>
                </wp:positionH>
                <wp:positionV relativeFrom="paragraph">
                  <wp:posOffset>11761</wp:posOffset>
                </wp:positionV>
                <wp:extent cx="304800" cy="3302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7FCB2" w14:textId="77777777" w:rsidR="004060DD" w:rsidRPr="00E61F3B" w:rsidRDefault="004060DD" w:rsidP="00536AA3">
                            <w:pPr>
                              <w:jc w:val="right"/>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A9D350" id="Text Box 344" o:spid="_x0000_s1478" type="#_x0000_t202" style="position:absolute;left:0;text-align:left;margin-left:319.7pt;margin-top:.95pt;width:24pt;height:2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" filled="f" stroked="f" strokeweight=".5pt">
                <v:textbox>
                  <w:txbxContent>
                    <w:p w14:paraId="0117FCB2" w14:textId="77777777" w:rsidR="004060DD" w:rsidRPr="00E61F3B" w:rsidRDefault="004060DD" w:rsidP="00536AA3">
                      <w:pPr>
                        <w:jc w:val="right"/>
                        <w:rPr>
                          <w:b/>
                        </w:rPr>
                      </w:pPr>
                      <w:r>
                        <w:rPr>
                          <w:b/>
                        </w:rPr>
                        <w:t>B</w:t>
                      </w:r>
                    </w:p>
                  </w:txbxContent>
                </v:textbox>
              </v:shape>
            </w:pict>
          </mc:Fallback>
        </mc:AlternateContent>
      </w:r>
    </w:p>
    <w:p w14:paraId="03931DE6" w14:textId="77777777" w:rsidR="00536AA3" w:rsidRPr="002C1C22" w:rsidRDefault="00536AA3" w:rsidP="00536AA3">
      <w:pPr>
        <w:tabs>
          <w:tab w:val="right" w:pos="10205"/>
        </w:tabs>
        <w:ind w:left="360"/>
        <w:rPr>
          <w:rFonts w:cs="Tahoma"/>
        </w:rPr>
      </w:pPr>
    </w:p>
    <w:p w14:paraId="3DEE9FE0" w14:textId="77777777" w:rsidR="00536AA3" w:rsidRPr="002C1C22" w:rsidRDefault="00536AA3" w:rsidP="00536AA3">
      <w:pPr>
        <w:tabs>
          <w:tab w:val="right" w:pos="10205"/>
        </w:tabs>
        <w:ind w:left="360"/>
        <w:rPr>
          <w:rFonts w:cs="Tahoma"/>
        </w:rPr>
      </w:pPr>
      <w:r w:rsidRPr="002C1C22">
        <w:rPr>
          <w:rFonts w:ascii="Calibri" w:hAnsi="Calibri"/>
          <w:noProof/>
          <w:sz w:val="20"/>
          <w:szCs w:val="20"/>
          <w:lang w:eastAsia="en-GB"/>
        </w:rPr>
        <mc:AlternateContent>
          <mc:Choice Requires="wps">
            <w:drawing>
              <wp:anchor distT="0" distB="0" distL="114300" distR="114300" simplePos="0" relativeHeight="251753472" behindDoc="0" locked="0" layoutInCell="1" allowOverlap="1" wp14:anchorId="6E1D9D64" wp14:editId="1C02AA7E">
                <wp:simplePos x="0" y="0"/>
                <wp:positionH relativeFrom="column">
                  <wp:posOffset>3737325</wp:posOffset>
                </wp:positionH>
                <wp:positionV relativeFrom="paragraph">
                  <wp:posOffset>51873</wp:posOffset>
                </wp:positionV>
                <wp:extent cx="3047738" cy="988695"/>
                <wp:effectExtent l="0" t="0" r="0" b="1905"/>
                <wp:wrapNone/>
                <wp:docPr id="345" name="Text Box 345"/>
                <wp:cNvGraphicFramePr/>
                <a:graphic xmlns:a="http://schemas.openxmlformats.org/drawingml/2006/main">
                  <a:graphicData uri="http://schemas.microsoft.com/office/word/2010/wordprocessingShape">
                    <wps:wsp>
                      <wps:cNvSpPr txBox="1"/>
                      <wps:spPr>
                        <a:xfrm>
                          <a:off x="0" y="0"/>
                          <a:ext cx="3047738" cy="988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C61AE" w14:textId="1ED03AB7" w:rsidR="004060DD" w:rsidRDefault="004060DD" w:rsidP="00536AA3">
                            <w:pPr>
                              <w:widowControl w:val="0"/>
                              <w:tabs>
                                <w:tab w:val="left" w:pos="851"/>
                                <w:tab w:val="right" w:leader="dot" w:pos="10204"/>
                              </w:tabs>
                              <w:spacing w:before="180"/>
                              <w:ind w:left="85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D9D64" id="Text Box 345" o:spid="_x0000_s1479" type="#_x0000_t202" style="position:absolute;left:0;text-align:left;margin-left:294.3pt;margin-top:4.1pt;width:240pt;height:77.8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" filled="f" stroked="f" strokeweight=".5pt">
                <v:textbox>
                  <w:txbxContent>
                    <w:p w14:paraId="66FC61AE" w14:textId="1ED03AB7" w:rsidR="004060DD" w:rsidRDefault="004060DD" w:rsidP="00536AA3">
                      <w:pPr>
                        <w:widowControl w:val="0"/>
                        <w:tabs>
                          <w:tab w:val="left" w:pos="851"/>
                          <w:tab w:val="right" w:leader="dot" w:pos="10204"/>
                        </w:tabs>
                        <w:spacing w:before="180"/>
                        <w:ind w:left="851"/>
                      </w:pPr>
                    </w:p>
                  </w:txbxContent>
                </v:textbox>
              </v:shape>
            </w:pict>
          </mc:Fallback>
        </mc:AlternateContent>
      </w:r>
      <w:r w:rsidRPr="002C1C22">
        <w:rPr>
          <w:noProof/>
          <w:lang w:eastAsia="en-GB"/>
        </w:rPr>
        <mc:AlternateContent>
          <mc:Choice Requires="wps">
            <w:drawing>
              <wp:anchor distT="0" distB="0" distL="114300" distR="114300" simplePos="0" relativeHeight="251750400" behindDoc="0" locked="0" layoutInCell="1" allowOverlap="1" wp14:anchorId="0BE67D52" wp14:editId="2D5363EA">
                <wp:simplePos x="0" y="0"/>
                <wp:positionH relativeFrom="column">
                  <wp:posOffset>4164330</wp:posOffset>
                </wp:positionH>
                <wp:positionV relativeFrom="paragraph">
                  <wp:posOffset>158446</wp:posOffset>
                </wp:positionV>
                <wp:extent cx="304800" cy="33020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3048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58F41" w14:textId="77777777" w:rsidR="004060DD" w:rsidRPr="00E61F3B" w:rsidRDefault="004060DD" w:rsidP="00536AA3">
                            <w:pPr>
                              <w:jc w:val="right"/>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67D52" id="Text Box 346" o:spid="_x0000_s1480" type="#_x0000_t202" style="position:absolute;left:0;text-align:left;margin-left:327.9pt;margin-top:12.5pt;width:24pt;height:2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" filled="f" stroked="f" strokeweight=".5pt">
                <v:textbox>
                  <w:txbxContent>
                    <w:p w14:paraId="4EC58F41" w14:textId="77777777" w:rsidR="004060DD" w:rsidRPr="00E61F3B" w:rsidRDefault="004060DD" w:rsidP="00536AA3">
                      <w:pPr>
                        <w:jc w:val="right"/>
                        <w:rPr>
                          <w:b/>
                        </w:rPr>
                      </w:pPr>
                      <w:r>
                        <w:rPr>
                          <w:b/>
                        </w:rPr>
                        <w:t>C</w:t>
                      </w:r>
                    </w:p>
                  </w:txbxContent>
                </v:textbox>
              </v:shape>
            </w:pict>
          </mc:Fallback>
        </mc:AlternateContent>
      </w:r>
    </w:p>
    <w:p w14:paraId="06782B5F" w14:textId="77777777" w:rsidR="00536AA3" w:rsidRPr="002C1C22" w:rsidRDefault="00536AA3" w:rsidP="00536AA3">
      <w:pPr>
        <w:tabs>
          <w:tab w:val="right" w:pos="10205"/>
        </w:tabs>
        <w:ind w:left="360"/>
        <w:rPr>
          <w:rFonts w:cs="Tahoma"/>
        </w:rPr>
      </w:pPr>
      <w:r w:rsidRPr="002C1C22">
        <w:rPr>
          <w:noProof/>
          <w:lang w:eastAsia="en-GB"/>
        </w:rPr>
        <mc:AlternateContent>
          <mc:Choice Requires="wps">
            <w:drawing>
              <wp:anchor distT="0" distB="0" distL="114300" distR="114300" simplePos="0" relativeHeight="251746304" behindDoc="0" locked="0" layoutInCell="1" allowOverlap="1" wp14:anchorId="6BF79306" wp14:editId="732CCE10">
                <wp:simplePos x="0" y="0"/>
                <wp:positionH relativeFrom="column">
                  <wp:posOffset>4269740</wp:posOffset>
                </wp:positionH>
                <wp:positionV relativeFrom="paragraph">
                  <wp:posOffset>33651</wp:posOffset>
                </wp:positionV>
                <wp:extent cx="588010" cy="227965"/>
                <wp:effectExtent l="0" t="0" r="2540" b="635"/>
                <wp:wrapNone/>
                <wp:docPr id="347" name="Text Box 347"/>
                <wp:cNvGraphicFramePr/>
                <a:graphic xmlns:a="http://schemas.openxmlformats.org/drawingml/2006/main">
                  <a:graphicData uri="http://schemas.microsoft.com/office/word/2010/wordprocessingShape">
                    <wps:wsp>
                      <wps:cNvSpPr txBox="1"/>
                      <wps:spPr>
                        <a:xfrm>
                          <a:off x="0" y="0"/>
                          <a:ext cx="588010" cy="227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9CE0E" w14:textId="77777777" w:rsidR="004060DD" w:rsidRDefault="004060DD" w:rsidP="00536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79306" id="Text Box 347" o:spid="_x0000_s1481" type="#_x0000_t202" style="position:absolute;left:0;text-align:left;margin-left:336.2pt;margin-top:2.65pt;width:46.3pt;height:17.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" fillcolor="white [3201]" stroked="f" strokeweight=".5pt">
                <v:textbox>
                  <w:txbxContent>
                    <w:p w14:paraId="3219CE0E" w14:textId="77777777" w:rsidR="004060DD" w:rsidRDefault="004060DD" w:rsidP="00536AA3"/>
                  </w:txbxContent>
                </v:textbox>
              </v:shape>
            </w:pict>
          </mc:Fallback>
        </mc:AlternateContent>
      </w:r>
    </w:p>
    <w:p w14:paraId="4B248A91" w14:textId="77777777" w:rsidR="00536AA3" w:rsidRPr="002C1C22" w:rsidRDefault="00536AA3" w:rsidP="00536AA3">
      <w:pPr>
        <w:tabs>
          <w:tab w:val="right" w:pos="10205"/>
        </w:tabs>
        <w:ind w:left="360"/>
        <w:rPr>
          <w:rFonts w:cs="Tahoma"/>
        </w:rPr>
      </w:pPr>
    </w:p>
    <w:p w14:paraId="53E4B936" w14:textId="77777777" w:rsidR="00536AA3" w:rsidRPr="002C1C22" w:rsidRDefault="00536AA3" w:rsidP="00536AA3">
      <w:pPr>
        <w:tabs>
          <w:tab w:val="right" w:pos="10205"/>
        </w:tabs>
        <w:ind w:left="360"/>
        <w:rPr>
          <w:rFonts w:cs="Tahoma"/>
        </w:rPr>
      </w:pPr>
      <w:r w:rsidRPr="002C1C22">
        <w:rPr>
          <w:noProof/>
          <w:lang w:eastAsia="en-GB"/>
        </w:rPr>
        <mc:AlternateContent>
          <mc:Choice Requires="wps">
            <w:drawing>
              <wp:anchor distT="0" distB="0" distL="114300" distR="114300" simplePos="0" relativeHeight="251747328" behindDoc="0" locked="0" layoutInCell="1" allowOverlap="1" wp14:anchorId="36E6C4E3" wp14:editId="18EA35A6">
                <wp:simplePos x="0" y="0"/>
                <wp:positionH relativeFrom="column">
                  <wp:posOffset>405820</wp:posOffset>
                </wp:positionH>
                <wp:positionV relativeFrom="paragraph">
                  <wp:posOffset>101572</wp:posOffset>
                </wp:positionV>
                <wp:extent cx="1510555" cy="330471"/>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1510555" cy="3304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25C08" w14:textId="77777777" w:rsidR="004060DD" w:rsidRPr="00E61F3B" w:rsidRDefault="004060DD" w:rsidP="00536AA3">
                            <w:pPr>
                              <w:jc w:val="right"/>
                            </w:pPr>
                            <w:r>
                              <w:t>Cable grip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E6C4E3" id="Text Box 348" o:spid="_x0000_s1482" type="#_x0000_t202" style="position:absolute;left:0;text-align:left;margin-left:31.95pt;margin-top:8pt;width:118.95pt;height:2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" fillcolor="white [3201]" stroked="f" strokeweight=".5pt">
                <v:textbox>
                  <w:txbxContent>
                    <w:p w14:paraId="3A425C08" w14:textId="77777777" w:rsidR="004060DD" w:rsidRPr="00E61F3B" w:rsidRDefault="004060DD" w:rsidP="00536AA3">
                      <w:pPr>
                        <w:jc w:val="right"/>
                      </w:pPr>
                      <w:r>
                        <w:t>Cable grip</w:t>
                      </w:r>
                    </w:p>
                  </w:txbxContent>
                </v:textbox>
              </v:shape>
            </w:pict>
          </mc:Fallback>
        </mc:AlternateContent>
      </w:r>
    </w:p>
    <w:p w14:paraId="08A232F9" w14:textId="77777777" w:rsidR="00536AA3" w:rsidRPr="002C1C22" w:rsidRDefault="00536AA3" w:rsidP="00536AA3">
      <w:pPr>
        <w:tabs>
          <w:tab w:val="right" w:pos="10205"/>
        </w:tabs>
        <w:ind w:left="360"/>
        <w:rPr>
          <w:rFonts w:cs="Tahoma"/>
        </w:rPr>
      </w:pPr>
    </w:p>
    <w:p w14:paraId="518A3294" w14:textId="77777777" w:rsidR="00536AA3" w:rsidRPr="002C1C22" w:rsidRDefault="00536AA3" w:rsidP="00536AA3">
      <w:pPr>
        <w:tabs>
          <w:tab w:val="right" w:pos="10205"/>
        </w:tabs>
        <w:ind w:left="360"/>
        <w:rPr>
          <w:rFonts w:cs="Tahoma"/>
        </w:rPr>
      </w:pPr>
    </w:p>
    <w:p w14:paraId="3DC3337A" w14:textId="77777777" w:rsidR="00536AA3" w:rsidRPr="002C1C22" w:rsidRDefault="00536AA3" w:rsidP="00536AA3">
      <w:pPr>
        <w:tabs>
          <w:tab w:val="right" w:pos="10205"/>
        </w:tabs>
        <w:ind w:left="360"/>
        <w:rPr>
          <w:rFonts w:cs="Tahoma"/>
        </w:rPr>
      </w:pPr>
    </w:p>
    <w:p w14:paraId="049AB5C0" w14:textId="77777777" w:rsidR="00536AA3" w:rsidRPr="002C1C22" w:rsidRDefault="00536AA3" w:rsidP="00536AA3">
      <w:pPr>
        <w:tabs>
          <w:tab w:val="right" w:pos="10205"/>
        </w:tabs>
        <w:ind w:left="360"/>
        <w:rPr>
          <w:rFonts w:cs="Tahoma"/>
        </w:rPr>
      </w:pPr>
    </w:p>
    <w:p w14:paraId="3E3B45D7" w14:textId="77777777" w:rsidR="00536AA3" w:rsidRPr="002C1C22" w:rsidRDefault="00536AA3" w:rsidP="00EB1643">
      <w:pPr>
        <w:tabs>
          <w:tab w:val="right" w:pos="10205"/>
        </w:tabs>
        <w:jc w:val="right"/>
        <w:rPr>
          <w:rFonts w:cs="Tahoma"/>
          <w:i/>
          <w:sz w:val="20"/>
        </w:rPr>
      </w:pPr>
      <w:r w:rsidRPr="002C1C22">
        <w:rPr>
          <w:rFonts w:cs="Tahoma"/>
          <w:i/>
          <w:sz w:val="20"/>
        </w:rPr>
        <w:t>3 marks</w:t>
      </w:r>
    </w:p>
    <w:p w14:paraId="406B17C1" w14:textId="77777777" w:rsidR="00EB1643" w:rsidRDefault="00536AA3" w:rsidP="00EB1643">
      <w:pPr>
        <w:tabs>
          <w:tab w:val="left" w:pos="851"/>
          <w:tab w:val="right" w:pos="10205"/>
        </w:tabs>
        <w:ind w:left="426" w:hanging="426"/>
        <w:rPr>
          <w:rFonts w:cs="Tahoma"/>
        </w:rPr>
      </w:pPr>
      <w:r w:rsidRPr="002C1C22">
        <w:rPr>
          <w:rFonts w:cs="Tahoma"/>
        </w:rPr>
        <w:tab/>
      </w:r>
    </w:p>
    <w:p w14:paraId="09C5BB7F" w14:textId="677B0FB7" w:rsidR="00536AA3" w:rsidRPr="002C1C22" w:rsidRDefault="00536AA3" w:rsidP="00EB1643">
      <w:pPr>
        <w:tabs>
          <w:tab w:val="left" w:pos="851"/>
          <w:tab w:val="right" w:pos="10205"/>
        </w:tabs>
        <w:ind w:left="426" w:hanging="426"/>
        <w:rPr>
          <w:rFonts w:ascii="Calibri" w:hAnsi="Calibri"/>
          <w:sz w:val="20"/>
          <w:szCs w:val="20"/>
        </w:rPr>
      </w:pPr>
      <w:r w:rsidRPr="002C1C22">
        <w:rPr>
          <w:rFonts w:cs="Tahoma"/>
        </w:rPr>
        <w:t>b)</w:t>
      </w:r>
      <w:r w:rsidRPr="002C1C22">
        <w:rPr>
          <w:rFonts w:cs="Tahoma"/>
        </w:rPr>
        <w:tab/>
        <w:t>Explain the role of the live, earth and neutral wires seen in an appliance plug.</w:t>
      </w:r>
      <w:r w:rsidRPr="002C1C22">
        <w:rPr>
          <w:rFonts w:ascii="Calibri" w:hAnsi="Calibri"/>
          <w:sz w:val="20"/>
          <w:szCs w:val="20"/>
        </w:rPr>
        <w:tab/>
      </w:r>
      <w:r w:rsidRPr="002C1C22">
        <w:rPr>
          <w:rFonts w:ascii="Calibri" w:hAnsi="Calibri"/>
          <w:i/>
          <w:sz w:val="20"/>
          <w:szCs w:val="20"/>
        </w:rPr>
        <w:t>3 marks</w:t>
      </w:r>
    </w:p>
    <w:p w14:paraId="01B6BBDA" w14:textId="77777777" w:rsidR="00536AA3" w:rsidRPr="002C1C22" w:rsidRDefault="00536AA3" w:rsidP="00536AA3">
      <w:pPr>
        <w:tabs>
          <w:tab w:val="right" w:pos="10205"/>
        </w:tabs>
        <w:ind w:left="426" w:hanging="426"/>
        <w:rPr>
          <w:rFonts w:cs="Tahoma"/>
          <w:color w:val="FF0000"/>
        </w:rPr>
      </w:pPr>
    </w:p>
    <w:p w14:paraId="57837030" w14:textId="77777777" w:rsidR="005C6C6B" w:rsidRDefault="005C6C6B">
      <w:pPr>
        <w:rPr>
          <w:rFonts w:cs="Tahoma"/>
        </w:rPr>
      </w:pPr>
      <w:r>
        <w:rPr>
          <w:rFonts w:cs="Tahoma"/>
        </w:rPr>
        <w:br w:type="page"/>
      </w:r>
    </w:p>
    <w:p w14:paraId="5A513CF6" w14:textId="637696C8" w:rsidR="00536AA3" w:rsidRPr="002C1C22" w:rsidRDefault="00536AA3" w:rsidP="00536AA3">
      <w:pPr>
        <w:tabs>
          <w:tab w:val="right" w:pos="10205"/>
        </w:tabs>
        <w:ind w:left="426" w:hanging="426"/>
        <w:rPr>
          <w:rFonts w:cs="Tahoma"/>
        </w:rPr>
      </w:pPr>
      <w:r w:rsidRPr="002C1C22">
        <w:rPr>
          <w:rFonts w:cs="Tahoma"/>
        </w:rPr>
        <w:lastRenderedPageBreak/>
        <w:t>5.</w:t>
      </w:r>
      <w:r w:rsidRPr="002C1C22">
        <w:rPr>
          <w:rFonts w:cs="Tahoma"/>
        </w:rPr>
        <w:tab/>
        <w:t>Identify which of the following signals indicates</w:t>
      </w:r>
    </w:p>
    <w:p w14:paraId="799C8DFF" w14:textId="77777777" w:rsidR="00536AA3" w:rsidRPr="002C1C22" w:rsidRDefault="00536AA3" w:rsidP="00536AA3">
      <w:pPr>
        <w:tabs>
          <w:tab w:val="right" w:pos="10205"/>
        </w:tabs>
        <w:ind w:left="851" w:hanging="425"/>
        <w:rPr>
          <w:rFonts w:cs="Tahoma"/>
        </w:rPr>
      </w:pPr>
      <w:r w:rsidRPr="002C1C22">
        <w:rPr>
          <w:rFonts w:cs="Tahoma"/>
          <w:noProof/>
          <w:lang w:eastAsia="en-GB"/>
        </w:rPr>
        <mc:AlternateContent>
          <mc:Choice Requires="wpc">
            <w:drawing>
              <wp:anchor distT="0" distB="0" distL="114300" distR="114300" simplePos="0" relativeHeight="251754496" behindDoc="0" locked="0" layoutInCell="1" allowOverlap="1" wp14:anchorId="26DA21CB" wp14:editId="6C18E244">
                <wp:simplePos x="0" y="0"/>
                <wp:positionH relativeFrom="column">
                  <wp:posOffset>12065</wp:posOffset>
                </wp:positionH>
                <wp:positionV relativeFrom="paragraph">
                  <wp:posOffset>98235</wp:posOffset>
                </wp:positionV>
                <wp:extent cx="6725920" cy="3763924"/>
                <wp:effectExtent l="0" t="0" r="0" b="0"/>
                <wp:wrapNone/>
                <wp:docPr id="602" name="Canvas 6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49" name="Group 349"/>
                        <wpg:cNvGrpSpPr/>
                        <wpg:grpSpPr>
                          <a:xfrm>
                            <a:off x="174302" y="1"/>
                            <a:ext cx="6353699" cy="3271163"/>
                            <a:chOff x="174302" y="-141243"/>
                            <a:chExt cx="6353699" cy="3271163"/>
                          </a:xfrm>
                        </wpg:grpSpPr>
                        <wpg:grpSp>
                          <wpg:cNvPr id="350" name="Group 350"/>
                          <wpg:cNvGrpSpPr/>
                          <wpg:grpSpPr>
                            <a:xfrm>
                              <a:off x="174302" y="-141243"/>
                              <a:ext cx="6353699" cy="2858065"/>
                              <a:chOff x="174302" y="-141243"/>
                              <a:chExt cx="6353699" cy="2858065"/>
                            </a:xfrm>
                          </wpg:grpSpPr>
                          <wpg:grpSp>
                            <wpg:cNvPr id="351" name="Group 351"/>
                            <wpg:cNvGrpSpPr/>
                            <wpg:grpSpPr>
                              <a:xfrm>
                                <a:off x="518747" y="263768"/>
                                <a:ext cx="5644660" cy="2453054"/>
                                <a:chOff x="518747" y="184638"/>
                                <a:chExt cx="5644660" cy="2453054"/>
                              </a:xfrm>
                            </wpg:grpSpPr>
                            <wps:wsp>
                              <wps:cNvPr id="352" name="Straight Arrow Connector 352"/>
                              <wps:cNvCnPr/>
                              <wps:spPr>
                                <a:xfrm flipV="1">
                                  <a:off x="518747" y="184638"/>
                                  <a:ext cx="0" cy="2453054"/>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353" name="Straight Arrow Connector 353"/>
                              <wps:cNvCnPr/>
                              <wps:spPr>
                                <a:xfrm flipV="1">
                                  <a:off x="518747" y="1433146"/>
                                  <a:ext cx="2593730" cy="1"/>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54" name="Freeform 354"/>
                              <wps:cNvSpPr/>
                              <wps:spPr>
                                <a:xfrm>
                                  <a:off x="518747" y="457148"/>
                                  <a:ext cx="2426678" cy="1913278"/>
                                </a:xfrm>
                                <a:custGeom>
                                  <a:avLst/>
                                  <a:gdLst>
                                    <a:gd name="connsiteX0" fmla="*/ 0 w 1820008"/>
                                    <a:gd name="connsiteY0" fmla="*/ 1035329 h 1941020"/>
                                    <a:gd name="connsiteX1" fmla="*/ 465993 w 1820008"/>
                                    <a:gd name="connsiteY1" fmla="*/ 24214 h 1941020"/>
                                    <a:gd name="connsiteX2" fmla="*/ 1257300 w 1820008"/>
                                    <a:gd name="connsiteY2" fmla="*/ 1940937 h 1941020"/>
                                    <a:gd name="connsiteX3" fmla="*/ 1820008 w 1820008"/>
                                    <a:gd name="connsiteY3" fmla="*/ 85760 h 1941020"/>
                                  </a:gdLst>
                                  <a:ahLst/>
                                  <a:cxnLst>
                                    <a:cxn ang="0">
                                      <a:pos x="connsiteX0" y="connsiteY0"/>
                                    </a:cxn>
                                    <a:cxn ang="0">
                                      <a:pos x="connsiteX1" y="connsiteY1"/>
                                    </a:cxn>
                                    <a:cxn ang="0">
                                      <a:pos x="connsiteX2" y="connsiteY2"/>
                                    </a:cxn>
                                    <a:cxn ang="0">
                                      <a:pos x="connsiteX3" y="connsiteY3"/>
                                    </a:cxn>
                                  </a:cxnLst>
                                  <a:rect l="l" t="t" r="r" b="b"/>
                                  <a:pathLst>
                                    <a:path w="1820008" h="1941020">
                                      <a:moveTo>
                                        <a:pt x="0" y="1035329"/>
                                      </a:moveTo>
                                      <a:cubicBezTo>
                                        <a:pt x="128221" y="454304"/>
                                        <a:pt x="256443" y="-126721"/>
                                        <a:pt x="465993" y="24214"/>
                                      </a:cubicBezTo>
                                      <a:cubicBezTo>
                                        <a:pt x="675543" y="175149"/>
                                        <a:pt x="1031631" y="1930679"/>
                                        <a:pt x="1257300" y="1940937"/>
                                      </a:cubicBezTo>
                                      <a:cubicBezTo>
                                        <a:pt x="1482969" y="1951195"/>
                                        <a:pt x="1651488" y="1018477"/>
                                        <a:pt x="1820008" y="85760"/>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traight Arrow Connector 355"/>
                              <wps:cNvCnPr/>
                              <wps:spPr>
                                <a:xfrm flipV="1">
                                  <a:off x="3807068" y="216537"/>
                                  <a:ext cx="1" cy="242115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wps:wsp>
                              <wps:cNvPr id="356" name="Straight Connector 356"/>
                              <wps:cNvCnPr/>
                              <wps:spPr>
                                <a:xfrm>
                                  <a:off x="3807069" y="720969"/>
                                  <a:ext cx="20574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7" name="Straight Arrow Connector 357"/>
                              <wps:cNvCnPr/>
                              <wps:spPr>
                                <a:xfrm>
                                  <a:off x="3807069" y="1442959"/>
                                  <a:ext cx="2356338"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358" name="Text Box 358"/>
                            <wps:cNvSpPr txBox="1"/>
                            <wps:spPr>
                              <a:xfrm>
                                <a:off x="2767327" y="1532722"/>
                                <a:ext cx="738554"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A00C8" w14:textId="77777777" w:rsidR="004060DD" w:rsidRPr="00BC7895" w:rsidRDefault="004060DD" w:rsidP="00536AA3">
                                  <w:pPr>
                                    <w:rPr>
                                      <w:b/>
                                      <w:szCs w:val="22"/>
                                      <w:lang w:eastAsia="en-GB"/>
                                    </w:rPr>
                                  </w:pPr>
                                  <w:r w:rsidRPr="00BC7895">
                                    <w:rPr>
                                      <w:b/>
                                      <w:szCs w:val="22"/>
                                      <w:lang w:eastAsia="en-GB"/>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414"/>
                            <wps:cNvSpPr txBox="1"/>
                            <wps:spPr>
                              <a:xfrm rot="16200000">
                                <a:off x="-595421" y="657172"/>
                                <a:ext cx="1802972"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ADC4E" w14:textId="77777777" w:rsidR="004060DD" w:rsidRPr="00BC7895" w:rsidRDefault="004060DD" w:rsidP="00536AA3">
                                  <w:pPr>
                                    <w:pStyle w:val="NormalWeb"/>
                                    <w:spacing w:before="0" w:beforeAutospacing="0" w:after="0" w:afterAutospacing="0"/>
                                    <w:rPr>
                                      <w:rFonts w:asciiTheme="minorHAnsi" w:hAnsiTheme="minorHAnsi"/>
                                      <w:b/>
                                      <w:sz w:val="22"/>
                                      <w:szCs w:val="22"/>
                                    </w:rPr>
                                  </w:pPr>
                                  <w:r>
                                    <w:rPr>
                                      <w:rFonts w:asciiTheme="minorHAnsi" w:eastAsia="Times New Roman" w:hAnsiTheme="minorHAnsi"/>
                                      <w:b/>
                                      <w:sz w:val="22"/>
                                      <w:szCs w:val="22"/>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5" name="Text Box 414"/>
                            <wps:cNvSpPr txBox="1"/>
                            <wps:spPr>
                              <a:xfrm>
                                <a:off x="5789496" y="1543763"/>
                                <a:ext cx="73850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7BBD7" w14:textId="77777777" w:rsidR="004060DD" w:rsidRPr="00BC7895" w:rsidRDefault="004060DD" w:rsidP="00536AA3">
                                  <w:pPr>
                                    <w:pStyle w:val="NormalWeb"/>
                                    <w:spacing w:before="0" w:beforeAutospacing="0" w:after="0" w:afterAutospacing="0"/>
                                    <w:rPr>
                                      <w:rFonts w:asciiTheme="minorHAnsi" w:eastAsia="Times New Roman" w:hAnsiTheme="minorHAnsi"/>
                                      <w:b/>
                                      <w:sz w:val="22"/>
                                      <w:szCs w:val="22"/>
                                    </w:rPr>
                                  </w:pPr>
                                  <w:r w:rsidRPr="00BC7895">
                                    <w:rPr>
                                      <w:rFonts w:asciiTheme="minorHAnsi" w:eastAsia="Times New Roman" w:hAnsiTheme="minorHAnsi"/>
                                      <w:b/>
                                      <w:sz w:val="22"/>
                                      <w:szCs w:val="22"/>
                                    </w:rPr>
                                    <w:t>Time/s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Text Box 414"/>
                            <wps:cNvSpPr txBox="1"/>
                            <wps:spPr>
                              <a:xfrm rot="16200000">
                                <a:off x="2692654" y="642826"/>
                                <a:ext cx="1831664"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CD4127" w14:textId="77777777" w:rsidR="004060DD" w:rsidRPr="00BC7895" w:rsidRDefault="004060DD" w:rsidP="00536AA3">
                                  <w:pPr>
                                    <w:pStyle w:val="NormalWeb"/>
                                    <w:spacing w:before="0" w:beforeAutospacing="0" w:after="0" w:afterAutospacing="0"/>
                                    <w:rPr>
                                      <w:rFonts w:asciiTheme="minorHAnsi" w:eastAsia="Times New Roman" w:hAnsiTheme="minorHAnsi"/>
                                      <w:b/>
                                      <w:sz w:val="22"/>
                                      <w:szCs w:val="22"/>
                                    </w:rPr>
                                  </w:pPr>
                                  <w:r>
                                    <w:rPr>
                                      <w:rFonts w:asciiTheme="minorHAnsi" w:eastAsia="Times New Roman" w:hAnsiTheme="minorHAnsi"/>
                                      <w:b/>
                                      <w:sz w:val="22"/>
                                      <w:szCs w:val="22"/>
                                    </w:rPr>
                                    <w:t>Current/A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99" name="Text Box 399"/>
                          <wps:cNvSpPr txBox="1"/>
                          <wps:spPr>
                            <a:xfrm>
                              <a:off x="1537836" y="2436106"/>
                              <a:ext cx="764931" cy="680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FD05D" w14:textId="77777777" w:rsidR="004060DD" w:rsidRDefault="004060DD" w:rsidP="00536AA3">
                                <w:pPr>
                                  <w:pStyle w:val="NormalWeb"/>
                                  <w:spacing w:before="0" w:beforeAutospacing="0" w:after="0" w:afterAutospacing="0"/>
                                  <w:rPr>
                                    <w:rFonts w:asciiTheme="minorHAnsi" w:eastAsia="Times New Roman" w:hAnsiTheme="minorHAnsi"/>
                                    <w:b/>
                                    <w:i/>
                                    <w:szCs w:val="22"/>
                                  </w:rPr>
                                </w:pPr>
                              </w:p>
                              <w:p w14:paraId="5D695E91" w14:textId="77777777" w:rsidR="004060DD" w:rsidRPr="00BC7895" w:rsidRDefault="004060DD" w:rsidP="00536AA3">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 Box 419"/>
                          <wps:cNvSpPr txBox="1"/>
                          <wps:spPr>
                            <a:xfrm>
                              <a:off x="4777238" y="2449566"/>
                              <a:ext cx="764540" cy="680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E5848" w14:textId="77777777" w:rsidR="004060DD" w:rsidRDefault="004060DD" w:rsidP="00536AA3">
                                <w:pPr>
                                  <w:pStyle w:val="NormalWeb"/>
                                  <w:spacing w:before="0" w:beforeAutospacing="0" w:after="0" w:afterAutospacing="0"/>
                                  <w:rPr>
                                    <w:rFonts w:asciiTheme="minorHAnsi" w:eastAsia="Times New Roman" w:hAnsiTheme="minorHAnsi"/>
                                    <w:b/>
                                    <w:i/>
                                    <w:szCs w:val="22"/>
                                  </w:rPr>
                                </w:pPr>
                              </w:p>
                              <w:p w14:paraId="2FCDA91C" w14:textId="77777777" w:rsidR="004060DD" w:rsidRPr="00BC7895" w:rsidRDefault="004060DD" w:rsidP="00536AA3">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26DA21CB" id="Canvas 602" o:spid="_x0000_s1483" editas="canvas" style="position:absolute;left:0;text-align:left;margin-left:.95pt;margin-top:7.75pt;width:529.6pt;height:296.35pt;z-index:251754496;mso-position-horizontal-relative:text;mso-position-vertical-relative:text" coordsize="67259,37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">
                <v:shape id="_x0000_s1484" type="#_x0000_t75" style="position:absolute;width:67259;height:37636;visibility:visible;mso-wrap-style:square">
                  <v:fill o:detectmouseclick="t"/>
                  <v:path o:connecttype="none"/>
                </v:shape>
                <v:group id="Group 349" o:spid="_x0000_s1485" style="position:absolute;left:1743;width:63537;height:32711" coordorigin="1743,-1412" coordsize="63536,3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group id="Group 350" o:spid="_x0000_s1486" style="position:absolute;left:1743;top:-1412;width:63537;height:28580" coordorigin="1743,-1412" coordsize="63536,28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51" o:spid="_x0000_s1487" style="position:absolute;left:5187;top:2637;width:56447;height:24531" coordorigin="5187,1846" coordsize="56446,2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Straight Arrow Connector 352" o:spid="_x0000_s1488" type="#_x0000_t32" style="position:absolute;left:5187;top:1846;width:0;height:245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7D0sMAAADcAAAADwAAAGRycy9kb3ducmV2LnhtbESPQWvCQBSE70L/w/IK3nRTRSmpq5Si&#10;oN6qpufH7msSmn2bZNck/nu3IHgcZuYbZrUZbCU6an3pWMHbNAFBrJ0pOVdwOe8m7yB8QDZYOSYF&#10;N/KwWb+MVpga1/M3daeQiwhhn6KCIoQ6ldLrgiz6qauJo/frWoshyjaXpsU+wm0lZ0mylBZLjgsF&#10;1vRVkP47Xa2CY3bgfk+ZDN3tx+ll0zR6e1Rq/Dp8foAINIRn+NHeGwXzxQz+z8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ew9LDAAAA3AAAAA8AAAAAAAAAAAAA&#10;AAAAoQIAAGRycy9kb3ducmV2LnhtbFBLBQYAAAAABAAEAPkAAACRAwAAAAA=&#10;" strokecolor="black [3040]" strokeweight="1.5pt">
                        <v:stroke startarrow="open" endarrow="open"/>
                      </v:shape>
                      <v:shape id="Straight Arrow Connector 353" o:spid="_x0000_s1489" type="#_x0000_t32" style="position:absolute;left:5187;top:14331;width:259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PcQAAADcAAAADwAAAGRycy9kb3ducmV2LnhtbESPQWsCMRSE7wX/Q3hCbzVrxVJWo2ih&#10;0mPVgh6fm+dmcfOyTVJ3998bQehxmJlvmPmys7W4kg+VYwXjUQaCuHC64lLBz/7z5R1EiMgaa8ek&#10;oKcAy8XgaY65di1v6bqLpUgQDjkqMDE2uZShMGQxjFxDnLyz8xZjkr6U2mOb4LaWr1n2Ji1WnBYM&#10;NvRhqLjs/qyC3358Wp/6TfPd9puDWfvjod0elXoedqsZiEhd/A8/2l9awWQ6gf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Ov89xAAAANwAAAAPAAAAAAAAAAAA&#10;AAAAAKECAABkcnMvZG93bnJldi54bWxQSwUGAAAAAAQABAD5AAAAkgMAAAAA&#10;" strokecolor="black [3040]" strokeweight="1.5pt">
                        <v:stroke endarrow="open"/>
                      </v:shape>
                      <v:shape id="Freeform 354" o:spid="_x0000_s1490" style="position:absolute;left:5187;top:4571;width:24267;height:19133;visibility:visible;mso-wrap-style:square;v-text-anchor:middle" coordsize="1820008,194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9sQA&#10;AADcAAAADwAAAGRycy9kb3ducmV2LnhtbESPQWvCQBSE74L/YXmCN92kVlPSrCLFQqEn09LzI/ua&#10;Xc2+DdlV03/fLRQ8DjPzDVPtRteJKw3BelaQLzMQxI3XllsFnx+viycQISJr7DyTgh8KsNtOJxWW&#10;2t/4SNc6tiJBOJSowMTYl1KGxpDDsPQ9cfK+/eAwJjm0Ug94S3DXyYcs20iHltOCwZ5eDDXn+uIU&#10;HE3Ii1NT4Pvh1Nb+K+us3eRKzWfj/hlEpDHew//tN61gtX6E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O/bEAAAA3AAAAA8AAAAAAAAAAAAAAAAAmAIAAGRycy9k&#10;b3ducmV2LnhtbFBLBQYAAAAABAAEAPUAAACJAwAAAAA=&#10;" path="m,1035329c128221,454304,256443,-126721,465993,24214v209550,150935,565638,1906465,791307,1916723c1482969,1951195,1651488,1018477,1820008,85760e" filled="f" strokecolor="black [3040]" strokeweight="1pt">
                        <v:path arrowok="t" o:connecttype="custom" o:connectlocs="0,1020532;621324,23868;1676400,1913196;2426678,84534" o:connectangles="0,0,0,0"/>
                      </v:shape>
                      <v:shape id="Straight Arrow Connector 355" o:spid="_x0000_s1491" type="#_x0000_t32" style="position:absolute;left:38070;top:2165;width:0;height:24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bpsMAAADcAAAADwAAAGRycy9kb3ducmV2LnhtbESPT2vCQBTE70K/w/IKvemmFqVEV5Fi&#10;wXrzT3p+7D6TYPZtkt0m8dt3BcHjMDO/YZbrwVaio9aXjhW8TxIQxNqZknMF59P3+BOED8gGK8ek&#10;4EYe1quX0RJT43o+UHcMuYgQ9ikqKEKoUym9Lsiin7iaOHoX11oMUba5NC32EW4rOU2SubRYclwo&#10;sKavgvT1+GcV7LMf7neUydDdfp2eN02jt3ul3l6HzQJEoCE8w4/2zij4mM3g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3W6bDAAAA3AAAAA8AAAAAAAAAAAAA&#10;AAAAoQIAAGRycy9kb3ducmV2LnhtbFBLBQYAAAAABAAEAPkAAACRAwAAAAA=&#10;" strokecolor="black [3040]" strokeweight="1.5pt">
                        <v:stroke startarrow="open" endarrow="open"/>
                      </v:shape>
                      <v:line id="Straight Connector 356" o:spid="_x0000_s1492" style="position:absolute;visibility:visible;mso-wrap-style:square" from="38070,7209" to="58644,7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ijQcUAAADcAAAADwAAAGRycy9kb3ducmV2LnhtbESP0WoCMRRE34X+Q7iFvmlW20pZjSKi&#10;oA8LXdsPuG5uN6mbm3UTdfv3TUHo4zAzZ5j5sneNuFIXrGcF41EGgrjy2nKt4PNjO3wDESKyxsYz&#10;KfihAMvFw2COufY3Lul6iLVIEA45KjAxtrmUoTLkMIx8S5y8L985jEl2tdQd3hLcNXKSZVPp0HJa&#10;MNjS2lB1Olycgu/3id/0YW/255djsbZZaYuiVOrpsV/NQETq43/43t5pBc+v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ijQcUAAADcAAAADwAAAAAAAAAA&#10;AAAAAAChAgAAZHJzL2Rvd25yZXYueG1sUEsFBgAAAAAEAAQA+QAAAJMDAAAAAA==&#10;" strokecolor="black [3040]" strokeweight="1pt"/>
                      <v:shape id="Straight Arrow Connector 357" o:spid="_x0000_s1493" type="#_x0000_t32" style="position:absolute;left:38070;top:14429;width:235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1EcUAAADcAAAADwAAAGRycy9kb3ducmV2LnhtbESPwW7CMBBE75X4B2uRuFTg0KqlDZio&#10;Qa3gCLQfsIqXJBCvLdtA+PsaqVKPo5l5o1kUvenEhXxoLSuYTjIQxJXVLdcKfr6/xm8gQkTW2Fkm&#10;BTcKUCwHDwvMtb3yji77WIsE4ZCjgiZGl0sZqoYMhol1xMk7WG8wJulrqT1eE9x08inLXqXBltNC&#10;g45WDVWn/dkooM1N2/WnWx0f69Zvt7uyP7yXSo2G/cccRKQ+/of/2hut4PllBvc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1EcUAAADcAAAADwAAAAAAAAAA&#10;AAAAAAChAgAAZHJzL2Rvd25yZXYueG1sUEsFBgAAAAAEAAQA+QAAAJMDAAAAAA==&#10;" strokecolor="black [3040]" strokeweight="1.5pt">
                        <v:stroke endarrow="open"/>
                      </v:shape>
                    </v:group>
                    <v:shape id="Text Box 358" o:spid="_x0000_s1494" type="#_x0000_t202" style="position:absolute;left:27673;top:15327;width:7385;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14:paraId="65CA00C8" w14:textId="77777777" w:rsidR="004060DD" w:rsidRPr="00BC7895" w:rsidRDefault="004060DD" w:rsidP="00536AA3">
                            <w:pPr>
                              <w:rPr>
                                <w:b/>
                                <w:szCs w:val="22"/>
                                <w:lang w:eastAsia="en-GB"/>
                              </w:rPr>
                            </w:pPr>
                            <w:r w:rsidRPr="00BC7895">
                              <w:rPr>
                                <w:b/>
                                <w:szCs w:val="22"/>
                                <w:lang w:eastAsia="en-GB"/>
                              </w:rPr>
                              <w:t>Time/s</w:t>
                            </w:r>
                          </w:p>
                        </w:txbxContent>
                      </v:textbox>
                    </v:shape>
                    <v:shape id="Text Box 414" o:spid="_x0000_s1495" type="#_x0000_t202" style="position:absolute;left:-5954;top:6572;width:18029;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8z8YA&#10;AADcAAAADwAAAGRycy9kb3ducmV2LnhtbESPQWvCQBSE7wX/w/KE3uomFkVT1yCFYj30YBT0+My+&#10;Jmmzb0N2a5L++m5B8DjMzDfMKu1NLa7UusqygngSgSDOra64UHA8vD0tQDiPrLG2TAoGcpCuRw8r&#10;TLTteE/XzBciQNglqKD0vkmkdHlJBt3ENsTB+7StQR9kW0jdYhfgppbTKJpLgxWHhRIbei0p/85+&#10;jIIv4y7LxS/Fp812MNOP7Nzstlapx3G/eQHhqff38K39rhU8z5b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8z8YAAADcAAAADwAAAAAAAAAAAAAAAACYAgAAZHJz&#10;L2Rvd25yZXYueG1sUEsFBgAAAAAEAAQA9QAAAIsDAAAAAA==&#10;" filled="f" stroked="f" strokeweight=".5pt">
                      <v:textbox>
                        <w:txbxContent>
                          <w:p w14:paraId="631ADC4E" w14:textId="77777777" w:rsidR="004060DD" w:rsidRPr="00BC7895" w:rsidRDefault="004060DD" w:rsidP="00536AA3">
                            <w:pPr>
                              <w:pStyle w:val="NormalWeb"/>
                              <w:spacing w:before="0" w:beforeAutospacing="0" w:after="0" w:afterAutospacing="0"/>
                              <w:rPr>
                                <w:rFonts w:asciiTheme="minorHAnsi" w:hAnsiTheme="minorHAnsi"/>
                                <w:b/>
                                <w:sz w:val="22"/>
                                <w:szCs w:val="22"/>
                              </w:rPr>
                            </w:pPr>
                            <w:r>
                              <w:rPr>
                                <w:rFonts w:asciiTheme="minorHAnsi" w:eastAsia="Times New Roman" w:hAnsiTheme="minorHAnsi"/>
                                <w:b/>
                                <w:sz w:val="22"/>
                                <w:szCs w:val="22"/>
                              </w:rPr>
                              <w:t>Current/A</w:t>
                            </w:r>
                          </w:p>
                        </w:txbxContent>
                      </v:textbox>
                    </v:shape>
                    <v:shape id="Text Box 414" o:spid="_x0000_s1496" type="#_x0000_t202" style="position:absolute;left:57894;top:15437;width:7386;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i2scA&#10;AADcAAAADwAAAGRycy9kb3ducmV2LnhtbESPQWvCQBSE70L/w/IKvelGSy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4ItrHAAAA3AAAAA8AAAAAAAAAAAAAAAAAmAIAAGRy&#10;cy9kb3ducmV2LnhtbFBLBQYAAAAABAAEAPUAAACMAwAAAAA=&#10;" filled="f" stroked="f" strokeweight=".5pt">
                      <v:textbox>
                        <w:txbxContent>
                          <w:p w14:paraId="6457BBD7" w14:textId="77777777" w:rsidR="004060DD" w:rsidRPr="00BC7895" w:rsidRDefault="004060DD" w:rsidP="00536AA3">
                            <w:pPr>
                              <w:pStyle w:val="NormalWeb"/>
                              <w:spacing w:before="0" w:beforeAutospacing="0" w:after="0" w:afterAutospacing="0"/>
                              <w:rPr>
                                <w:rFonts w:asciiTheme="minorHAnsi" w:eastAsia="Times New Roman" w:hAnsiTheme="minorHAnsi"/>
                                <w:b/>
                                <w:sz w:val="22"/>
                                <w:szCs w:val="22"/>
                              </w:rPr>
                            </w:pPr>
                            <w:r w:rsidRPr="00BC7895">
                              <w:rPr>
                                <w:rFonts w:asciiTheme="minorHAnsi" w:eastAsia="Times New Roman" w:hAnsiTheme="minorHAnsi"/>
                                <w:b/>
                                <w:sz w:val="22"/>
                                <w:szCs w:val="22"/>
                              </w:rPr>
                              <w:t>Time/s</w:t>
                            </w:r>
                          </w:p>
                        </w:txbxContent>
                      </v:textbox>
                    </v:shape>
                    <v:shape id="Text Box 414" o:spid="_x0000_s1497" type="#_x0000_t202" style="position:absolute;left:26927;top:6428;width:18316;height:26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jzsMA&#10;AADcAAAADwAAAGRycy9kb3ducmV2LnhtbERPz2vCMBS+C/4P4Qm7rakOhq3GUgTRHXZYHWzHt+bZ&#10;dmteQhO17q9fDgOPH9/vdTGaXlxo8J1lBfMkBUFcW91xo+D9uHtcgvABWWNvmRTcyEOxmU7WmGt7&#10;5Te6VKERMYR9jgraEFwupa9bMugT64gjd7KDwRDh0Eg94DWGm14u0vRZGuw4NrToaNtS/VOdjYJv&#10;47+y5S/NP8r9zSxeq0/3srdKPczGcgUi0Bju4n/3QSt4yuLaeC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5jzsMAAADcAAAADwAAAAAAAAAAAAAAAACYAgAAZHJzL2Rv&#10;d25yZXYueG1sUEsFBgAAAAAEAAQA9QAAAIgDAAAAAA==&#10;" filled="f" stroked="f" strokeweight=".5pt">
                      <v:textbox>
                        <w:txbxContent>
                          <w:p w14:paraId="3FCD4127" w14:textId="77777777" w:rsidR="004060DD" w:rsidRPr="00BC7895" w:rsidRDefault="004060DD" w:rsidP="00536AA3">
                            <w:pPr>
                              <w:pStyle w:val="NormalWeb"/>
                              <w:spacing w:before="0" w:beforeAutospacing="0" w:after="0" w:afterAutospacing="0"/>
                              <w:rPr>
                                <w:rFonts w:asciiTheme="minorHAnsi" w:eastAsia="Times New Roman" w:hAnsiTheme="minorHAnsi"/>
                                <w:b/>
                                <w:sz w:val="22"/>
                                <w:szCs w:val="22"/>
                              </w:rPr>
                            </w:pPr>
                            <w:r>
                              <w:rPr>
                                <w:rFonts w:asciiTheme="minorHAnsi" w:eastAsia="Times New Roman" w:hAnsiTheme="minorHAnsi"/>
                                <w:b/>
                                <w:sz w:val="22"/>
                                <w:szCs w:val="22"/>
                              </w:rPr>
                              <w:t>Current/A</w:t>
                            </w:r>
                          </w:p>
                        </w:txbxContent>
                      </v:textbox>
                    </v:shape>
                  </v:group>
                  <v:shape id="Text Box 399" o:spid="_x0000_s1498" type="#_x0000_t202" style="position:absolute;left:15378;top:24361;width:7649;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14:paraId="577FD05D" w14:textId="77777777" w:rsidR="004060DD" w:rsidRDefault="004060DD" w:rsidP="00536AA3">
                          <w:pPr>
                            <w:pStyle w:val="NormalWeb"/>
                            <w:spacing w:before="0" w:beforeAutospacing="0" w:after="0" w:afterAutospacing="0"/>
                            <w:rPr>
                              <w:rFonts w:asciiTheme="minorHAnsi" w:eastAsia="Times New Roman" w:hAnsiTheme="minorHAnsi"/>
                              <w:b/>
                              <w:i/>
                              <w:szCs w:val="22"/>
                            </w:rPr>
                          </w:pPr>
                        </w:p>
                        <w:p w14:paraId="5D695E91" w14:textId="77777777" w:rsidR="004060DD" w:rsidRPr="00BC7895" w:rsidRDefault="004060DD" w:rsidP="00536AA3">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A</w:t>
                          </w:r>
                        </w:p>
                      </w:txbxContent>
                    </v:textbox>
                  </v:shape>
                  <v:shape id="Text Box 419" o:spid="_x0000_s1499" type="#_x0000_t202" style="position:absolute;left:47772;top:24495;width:7645;height:6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h8QA&#10;AADcAAAADwAAAGRycy9kb3ducmV2LnhtbERPy2rCQBTdF/yH4Ra6q5NKFY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YfEAAAA3AAAAA8AAAAAAAAAAAAAAAAAmAIAAGRycy9k&#10;b3ducmV2LnhtbFBLBQYAAAAABAAEAPUAAACJAwAAAAA=&#10;" filled="f" stroked="f" strokeweight=".5pt">
                    <v:textbox>
                      <w:txbxContent>
                        <w:p w14:paraId="613E5848" w14:textId="77777777" w:rsidR="004060DD" w:rsidRDefault="004060DD" w:rsidP="00536AA3">
                          <w:pPr>
                            <w:pStyle w:val="NormalWeb"/>
                            <w:spacing w:before="0" w:beforeAutospacing="0" w:after="0" w:afterAutospacing="0"/>
                            <w:rPr>
                              <w:rFonts w:asciiTheme="minorHAnsi" w:eastAsia="Times New Roman" w:hAnsiTheme="minorHAnsi"/>
                              <w:b/>
                              <w:i/>
                              <w:szCs w:val="22"/>
                            </w:rPr>
                          </w:pPr>
                        </w:p>
                        <w:p w14:paraId="2FCDA91C" w14:textId="77777777" w:rsidR="004060DD" w:rsidRPr="00BC7895" w:rsidRDefault="004060DD" w:rsidP="00536AA3">
                          <w:pPr>
                            <w:pStyle w:val="NormalWeb"/>
                            <w:spacing w:before="0" w:beforeAutospacing="0" w:after="0" w:afterAutospacing="0"/>
                            <w:rPr>
                              <w:rFonts w:asciiTheme="minorHAnsi" w:eastAsia="Times New Roman" w:hAnsiTheme="minorHAnsi"/>
                              <w:b/>
                              <w:i/>
                              <w:szCs w:val="22"/>
                            </w:rPr>
                          </w:pPr>
                          <w:r w:rsidRPr="00BC7895">
                            <w:rPr>
                              <w:rFonts w:asciiTheme="minorHAnsi" w:eastAsia="Times New Roman" w:hAnsiTheme="minorHAnsi"/>
                              <w:b/>
                              <w:i/>
                              <w:szCs w:val="22"/>
                            </w:rPr>
                            <w:t>Graph B</w:t>
                          </w:r>
                        </w:p>
                      </w:txbxContent>
                    </v:textbox>
                  </v:shape>
                </v:group>
              </v:group>
            </w:pict>
          </mc:Fallback>
        </mc:AlternateContent>
      </w:r>
      <w:r w:rsidRPr="002C1C22">
        <w:rPr>
          <w:rFonts w:ascii="Symbol" w:hAnsi="Symbol" w:cs="Tahoma"/>
        </w:rPr>
        <w:t></w:t>
      </w:r>
      <w:r w:rsidRPr="002C1C22">
        <w:rPr>
          <w:rFonts w:ascii="Symbol" w:hAnsi="Symbol" w:cs="Tahoma"/>
        </w:rPr>
        <w:tab/>
      </w:r>
      <w:proofErr w:type="gramStart"/>
      <w:r w:rsidRPr="002C1C22">
        <w:rPr>
          <w:rFonts w:cs="Tahoma"/>
        </w:rPr>
        <w:t>an</w:t>
      </w:r>
      <w:proofErr w:type="gramEnd"/>
      <w:r w:rsidRPr="002C1C22">
        <w:rPr>
          <w:rFonts w:cs="Tahoma"/>
        </w:rPr>
        <w:t xml:space="preserve"> alternating current</w:t>
      </w:r>
    </w:p>
    <w:p w14:paraId="06005E4F" w14:textId="77777777" w:rsidR="00536AA3" w:rsidRPr="002C1C22" w:rsidRDefault="00536AA3" w:rsidP="00536AA3">
      <w:pPr>
        <w:tabs>
          <w:tab w:val="right" w:pos="10205"/>
        </w:tabs>
        <w:ind w:left="851" w:hanging="425"/>
        <w:rPr>
          <w:rFonts w:cs="Tahoma"/>
        </w:rPr>
      </w:pPr>
      <w:r w:rsidRPr="002C1C22">
        <w:rPr>
          <w:rFonts w:ascii="Symbol" w:hAnsi="Symbol" w:cs="Tahoma"/>
        </w:rPr>
        <w:t></w:t>
      </w:r>
      <w:r w:rsidRPr="002C1C22">
        <w:rPr>
          <w:rFonts w:ascii="Symbol" w:hAnsi="Symbol" w:cs="Tahoma"/>
        </w:rPr>
        <w:tab/>
      </w:r>
      <w:proofErr w:type="gramStart"/>
      <w:r w:rsidRPr="002C1C22">
        <w:rPr>
          <w:rFonts w:cs="Tahoma"/>
        </w:rPr>
        <w:t>a</w:t>
      </w:r>
      <w:proofErr w:type="gramEnd"/>
      <w:r w:rsidRPr="002C1C22">
        <w:rPr>
          <w:rFonts w:cs="Tahoma"/>
        </w:rPr>
        <w:t xml:space="preserve"> direct current</w:t>
      </w:r>
    </w:p>
    <w:p w14:paraId="572EBB1D" w14:textId="77777777" w:rsidR="00536AA3" w:rsidRPr="002C1C22" w:rsidRDefault="00536AA3" w:rsidP="00536AA3">
      <w:pPr>
        <w:tabs>
          <w:tab w:val="right" w:pos="10205"/>
        </w:tabs>
        <w:ind w:left="851" w:hanging="426"/>
        <w:jc w:val="right"/>
        <w:rPr>
          <w:rFonts w:cs="Tahoma"/>
          <w:sz w:val="24"/>
        </w:rPr>
      </w:pPr>
    </w:p>
    <w:p w14:paraId="36CD2D24" w14:textId="77777777" w:rsidR="00536AA3" w:rsidRPr="002C1C22" w:rsidRDefault="00536AA3" w:rsidP="00536AA3">
      <w:pPr>
        <w:tabs>
          <w:tab w:val="right" w:pos="10205"/>
        </w:tabs>
        <w:ind w:left="851" w:hanging="426"/>
        <w:jc w:val="right"/>
        <w:rPr>
          <w:rFonts w:cs="Tahoma"/>
        </w:rPr>
      </w:pPr>
    </w:p>
    <w:p w14:paraId="78497D3D" w14:textId="77777777" w:rsidR="00536AA3" w:rsidRPr="002C1C22" w:rsidRDefault="00536AA3" w:rsidP="00536AA3">
      <w:pPr>
        <w:tabs>
          <w:tab w:val="right" w:pos="10205"/>
        </w:tabs>
        <w:ind w:left="851" w:hanging="426"/>
        <w:jc w:val="right"/>
        <w:rPr>
          <w:rFonts w:cs="Tahoma"/>
        </w:rPr>
      </w:pPr>
    </w:p>
    <w:p w14:paraId="36569215" w14:textId="77777777" w:rsidR="00536AA3" w:rsidRPr="002C1C22" w:rsidRDefault="00536AA3" w:rsidP="00536AA3">
      <w:pPr>
        <w:tabs>
          <w:tab w:val="right" w:pos="10205"/>
        </w:tabs>
        <w:ind w:left="851" w:hanging="426"/>
        <w:jc w:val="right"/>
        <w:rPr>
          <w:rFonts w:cs="Tahoma"/>
        </w:rPr>
      </w:pPr>
    </w:p>
    <w:p w14:paraId="322F1276" w14:textId="77777777" w:rsidR="00536AA3" w:rsidRPr="002C1C22" w:rsidRDefault="00536AA3" w:rsidP="00536AA3">
      <w:pPr>
        <w:tabs>
          <w:tab w:val="right" w:pos="10205"/>
        </w:tabs>
        <w:ind w:left="851" w:hanging="426"/>
        <w:jc w:val="right"/>
        <w:rPr>
          <w:rFonts w:cs="Tahoma"/>
        </w:rPr>
      </w:pPr>
    </w:p>
    <w:p w14:paraId="52E402BF" w14:textId="77777777" w:rsidR="00536AA3" w:rsidRPr="002C1C22" w:rsidRDefault="00536AA3" w:rsidP="00536AA3">
      <w:pPr>
        <w:tabs>
          <w:tab w:val="right" w:pos="10205"/>
        </w:tabs>
        <w:ind w:left="851" w:hanging="426"/>
        <w:jc w:val="right"/>
        <w:rPr>
          <w:rFonts w:cs="Tahoma"/>
        </w:rPr>
      </w:pPr>
    </w:p>
    <w:p w14:paraId="104A36FA" w14:textId="77777777" w:rsidR="00536AA3" w:rsidRPr="002C1C22" w:rsidRDefault="00536AA3" w:rsidP="00536AA3">
      <w:pPr>
        <w:tabs>
          <w:tab w:val="right" w:pos="10205"/>
        </w:tabs>
        <w:ind w:left="851" w:hanging="426"/>
        <w:jc w:val="right"/>
        <w:rPr>
          <w:rFonts w:cs="Tahoma"/>
        </w:rPr>
      </w:pPr>
    </w:p>
    <w:p w14:paraId="0A2BC348" w14:textId="77777777" w:rsidR="00536AA3" w:rsidRPr="002C1C22" w:rsidRDefault="00536AA3" w:rsidP="00536AA3">
      <w:pPr>
        <w:tabs>
          <w:tab w:val="right" w:pos="10205"/>
        </w:tabs>
        <w:ind w:left="851" w:hanging="426"/>
        <w:jc w:val="right"/>
        <w:rPr>
          <w:rFonts w:cs="Tahoma"/>
        </w:rPr>
      </w:pPr>
    </w:p>
    <w:p w14:paraId="4BEF45F2" w14:textId="77777777" w:rsidR="00536AA3" w:rsidRPr="002C1C22" w:rsidRDefault="00536AA3" w:rsidP="00536AA3">
      <w:pPr>
        <w:tabs>
          <w:tab w:val="right" w:pos="10205"/>
        </w:tabs>
        <w:ind w:left="851" w:hanging="426"/>
        <w:jc w:val="right"/>
        <w:rPr>
          <w:rFonts w:cs="Tahoma"/>
        </w:rPr>
      </w:pPr>
    </w:p>
    <w:p w14:paraId="355B35DF" w14:textId="77777777" w:rsidR="00536AA3" w:rsidRPr="002C1C22" w:rsidRDefault="00536AA3" w:rsidP="00536AA3">
      <w:pPr>
        <w:tabs>
          <w:tab w:val="right" w:pos="10205"/>
        </w:tabs>
        <w:ind w:left="851" w:hanging="426"/>
        <w:jc w:val="right"/>
        <w:rPr>
          <w:rFonts w:cs="Tahoma"/>
        </w:rPr>
      </w:pPr>
    </w:p>
    <w:p w14:paraId="072E8781" w14:textId="77777777" w:rsidR="00536AA3" w:rsidRPr="002C1C22" w:rsidRDefault="00536AA3" w:rsidP="00536AA3">
      <w:pPr>
        <w:tabs>
          <w:tab w:val="right" w:pos="10205"/>
        </w:tabs>
        <w:ind w:left="851" w:hanging="426"/>
        <w:jc w:val="right"/>
        <w:rPr>
          <w:rFonts w:cs="Tahoma"/>
        </w:rPr>
      </w:pPr>
    </w:p>
    <w:p w14:paraId="1F110B06" w14:textId="77777777" w:rsidR="00536AA3" w:rsidRPr="002C1C22" w:rsidRDefault="00536AA3" w:rsidP="00536AA3">
      <w:pPr>
        <w:tabs>
          <w:tab w:val="right" w:pos="10205"/>
        </w:tabs>
        <w:ind w:left="851" w:hanging="426"/>
        <w:jc w:val="right"/>
        <w:rPr>
          <w:rFonts w:cs="Tahoma"/>
        </w:rPr>
      </w:pPr>
    </w:p>
    <w:p w14:paraId="6BE0B0A1" w14:textId="77777777" w:rsidR="00536AA3" w:rsidRPr="002C1C22" w:rsidRDefault="00536AA3" w:rsidP="00536AA3">
      <w:pPr>
        <w:tabs>
          <w:tab w:val="right" w:pos="10205"/>
        </w:tabs>
        <w:ind w:left="851" w:hanging="426"/>
        <w:jc w:val="right"/>
        <w:rPr>
          <w:rFonts w:cs="Tahoma"/>
        </w:rPr>
      </w:pPr>
    </w:p>
    <w:p w14:paraId="25E50D52" w14:textId="77777777" w:rsidR="00536AA3" w:rsidRPr="002C1C22" w:rsidRDefault="00536AA3" w:rsidP="00536AA3">
      <w:pPr>
        <w:tabs>
          <w:tab w:val="right" w:pos="10205"/>
        </w:tabs>
        <w:ind w:left="851" w:hanging="426"/>
        <w:jc w:val="right"/>
        <w:rPr>
          <w:rFonts w:cs="Tahoma"/>
        </w:rPr>
      </w:pPr>
    </w:p>
    <w:p w14:paraId="5F3CCDF1" w14:textId="77777777" w:rsidR="00536AA3" w:rsidRPr="002C1C22" w:rsidRDefault="00536AA3" w:rsidP="00536AA3">
      <w:pPr>
        <w:tabs>
          <w:tab w:val="right" w:pos="10205"/>
        </w:tabs>
        <w:ind w:left="851" w:hanging="426"/>
        <w:jc w:val="right"/>
        <w:rPr>
          <w:rFonts w:cs="Tahoma"/>
        </w:rPr>
      </w:pPr>
    </w:p>
    <w:p w14:paraId="3AB57782" w14:textId="77777777" w:rsidR="00536AA3" w:rsidRPr="002C1C22" w:rsidRDefault="00536AA3" w:rsidP="00536AA3">
      <w:pPr>
        <w:tabs>
          <w:tab w:val="right" w:pos="10205"/>
        </w:tabs>
        <w:ind w:left="851" w:hanging="426"/>
        <w:jc w:val="right"/>
        <w:rPr>
          <w:rFonts w:cs="Tahoma"/>
        </w:rPr>
      </w:pPr>
    </w:p>
    <w:p w14:paraId="5EB691B6" w14:textId="77777777" w:rsidR="00536AA3" w:rsidRPr="002C1C22" w:rsidRDefault="00536AA3" w:rsidP="00536AA3">
      <w:pPr>
        <w:tabs>
          <w:tab w:val="right" w:pos="10205"/>
        </w:tabs>
        <w:ind w:left="851" w:hanging="426"/>
        <w:jc w:val="right"/>
        <w:rPr>
          <w:rFonts w:cs="Tahoma"/>
        </w:rPr>
      </w:pPr>
    </w:p>
    <w:p w14:paraId="22DD3865" w14:textId="77777777" w:rsidR="00536AA3" w:rsidRPr="002C1C22" w:rsidRDefault="00536AA3" w:rsidP="00EB1643">
      <w:pPr>
        <w:widowControl w:val="0"/>
        <w:tabs>
          <w:tab w:val="left" w:pos="9278"/>
          <w:tab w:val="right" w:pos="10205"/>
        </w:tabs>
        <w:jc w:val="right"/>
        <w:rPr>
          <w:rFonts w:ascii="Calibri" w:hAnsi="Calibri"/>
          <w:i/>
          <w:sz w:val="20"/>
          <w:szCs w:val="20"/>
        </w:rPr>
      </w:pPr>
      <w:r w:rsidRPr="002C1C22">
        <w:rPr>
          <w:rFonts w:ascii="Calibri" w:hAnsi="Calibri"/>
          <w:i/>
          <w:sz w:val="20"/>
          <w:szCs w:val="20"/>
        </w:rPr>
        <w:t>1 mark</w:t>
      </w:r>
    </w:p>
    <w:p w14:paraId="1BC945B2" w14:textId="77777777" w:rsidR="00536AA3" w:rsidRPr="002C1C22" w:rsidRDefault="00536AA3" w:rsidP="00536AA3">
      <w:pPr>
        <w:rPr>
          <w:rFonts w:cs="Tahoma"/>
        </w:rPr>
      </w:pPr>
    </w:p>
    <w:p w14:paraId="138390B0" w14:textId="77777777" w:rsidR="00536AA3" w:rsidRPr="002C1C22" w:rsidRDefault="00536AA3" w:rsidP="00536AA3">
      <w:pPr>
        <w:ind w:left="426" w:hanging="426"/>
        <w:rPr>
          <w:rFonts w:cs="Tahoma"/>
        </w:rPr>
      </w:pPr>
      <w:r w:rsidRPr="002C1C22">
        <w:rPr>
          <w:rFonts w:cs="Tahoma"/>
        </w:rPr>
        <w:t>6.</w:t>
      </w:r>
      <w:r w:rsidRPr="002C1C22">
        <w:rPr>
          <w:rFonts w:cs="Tahoma"/>
        </w:rPr>
        <w:tab/>
        <w:t>A Physics teacher is called upon by the head teacher to determine the power output of their back up electricity generator.</w:t>
      </w:r>
    </w:p>
    <w:p w14:paraId="39526D4E" w14:textId="77777777" w:rsidR="00536AA3" w:rsidRPr="002C1C22" w:rsidRDefault="00536AA3" w:rsidP="00536AA3">
      <w:pPr>
        <w:pStyle w:val="ListParagraph"/>
        <w:rPr>
          <w:rFonts w:cs="Tahoma"/>
        </w:rPr>
      </w:pPr>
    </w:p>
    <w:p w14:paraId="2A381A1C" w14:textId="77777777" w:rsidR="00536AA3" w:rsidRPr="002C1C22" w:rsidRDefault="00536AA3" w:rsidP="00536AA3">
      <w:pPr>
        <w:pStyle w:val="ListParagraph"/>
        <w:ind w:left="426"/>
        <w:rPr>
          <w:rFonts w:cs="Tahoma"/>
        </w:rPr>
      </w:pPr>
      <w:r w:rsidRPr="002C1C22">
        <w:rPr>
          <w:rFonts w:cs="Tahoma"/>
        </w:rPr>
        <w:t>The head teacher gives the Physics teacher the following quantities:</w:t>
      </w:r>
    </w:p>
    <w:p w14:paraId="454E76AB" w14:textId="77777777" w:rsidR="00536AA3" w:rsidRPr="002C1C22" w:rsidRDefault="00536AA3" w:rsidP="00536AA3">
      <w:pPr>
        <w:ind w:left="851" w:hanging="425"/>
        <w:rPr>
          <w:rFonts w:cs="Tahoma"/>
        </w:rPr>
      </w:pPr>
      <w:r w:rsidRPr="002C1C22">
        <w:rPr>
          <w:rFonts w:ascii="Symbol" w:hAnsi="Symbol" w:cs="Tahoma"/>
        </w:rPr>
        <w:t></w:t>
      </w:r>
      <w:r w:rsidRPr="002C1C22">
        <w:rPr>
          <w:rFonts w:ascii="Symbol" w:hAnsi="Symbol" w:cs="Tahoma"/>
        </w:rPr>
        <w:tab/>
      </w:r>
      <w:r w:rsidRPr="002C1C22">
        <w:rPr>
          <w:rFonts w:cs="Tahoma"/>
        </w:rPr>
        <w:t>Current through the generator (I)</w:t>
      </w:r>
    </w:p>
    <w:p w14:paraId="6E2B576F" w14:textId="77777777" w:rsidR="00536AA3" w:rsidRPr="002C1C22" w:rsidRDefault="00536AA3" w:rsidP="00536AA3">
      <w:pPr>
        <w:ind w:left="851" w:hanging="425"/>
        <w:rPr>
          <w:rFonts w:cs="Tahoma"/>
        </w:rPr>
      </w:pPr>
      <w:r w:rsidRPr="002C1C22">
        <w:rPr>
          <w:rFonts w:ascii="Symbol" w:hAnsi="Symbol" w:cs="Tahoma"/>
        </w:rPr>
        <w:t></w:t>
      </w:r>
      <w:r w:rsidRPr="002C1C22">
        <w:rPr>
          <w:rFonts w:ascii="Symbol" w:hAnsi="Symbol" w:cs="Tahoma"/>
        </w:rPr>
        <w:tab/>
      </w:r>
      <w:r w:rsidRPr="002C1C22">
        <w:rPr>
          <w:rFonts w:cs="Tahoma"/>
        </w:rPr>
        <w:t>Potential difference supplied to the generator (V)</w:t>
      </w:r>
    </w:p>
    <w:p w14:paraId="0FC62AF3" w14:textId="77777777" w:rsidR="00536AA3" w:rsidRPr="002C1C22" w:rsidRDefault="00536AA3" w:rsidP="00536AA3">
      <w:pPr>
        <w:ind w:left="851" w:hanging="425"/>
        <w:rPr>
          <w:rFonts w:cs="Tahoma"/>
        </w:rPr>
      </w:pPr>
      <w:r w:rsidRPr="002C1C22">
        <w:rPr>
          <w:rFonts w:ascii="Symbol" w:hAnsi="Symbol" w:cs="Tahoma"/>
        </w:rPr>
        <w:t></w:t>
      </w:r>
      <w:r w:rsidRPr="002C1C22">
        <w:rPr>
          <w:rFonts w:ascii="Symbol" w:hAnsi="Symbol" w:cs="Tahoma"/>
        </w:rPr>
        <w:tab/>
      </w:r>
      <w:proofErr w:type="gramStart"/>
      <w:r w:rsidRPr="002C1C22">
        <w:rPr>
          <w:rFonts w:cs="Tahoma"/>
        </w:rPr>
        <w:t>The</w:t>
      </w:r>
      <w:proofErr w:type="gramEnd"/>
      <w:r w:rsidRPr="002C1C22">
        <w:rPr>
          <w:rFonts w:cs="Tahoma"/>
        </w:rPr>
        <w:t xml:space="preserve"> resistance of the electrical system of the generator (R)</w:t>
      </w:r>
    </w:p>
    <w:p w14:paraId="406A55DD" w14:textId="77777777" w:rsidR="00536AA3" w:rsidRPr="002C1C22" w:rsidRDefault="00536AA3" w:rsidP="00536AA3">
      <w:pPr>
        <w:ind w:left="851" w:hanging="425"/>
        <w:rPr>
          <w:rFonts w:cs="Tahoma"/>
        </w:rPr>
      </w:pPr>
    </w:p>
    <w:p w14:paraId="5F9BD71B" w14:textId="7AC0A879" w:rsidR="00536AA3" w:rsidRPr="002C1C22" w:rsidRDefault="00536AA3" w:rsidP="00EB1643">
      <w:pPr>
        <w:tabs>
          <w:tab w:val="right" w:pos="10205"/>
        </w:tabs>
        <w:ind w:left="425"/>
        <w:rPr>
          <w:rFonts w:ascii="Calibri" w:hAnsi="Calibri"/>
          <w:sz w:val="20"/>
          <w:szCs w:val="20"/>
        </w:rPr>
      </w:pPr>
      <w:r w:rsidRPr="002C1C22">
        <w:rPr>
          <w:rFonts w:cs="Tahoma"/>
        </w:rPr>
        <w:t xml:space="preserve">Give two equations the teacher could use to determine the power output of the generator, using </w:t>
      </w:r>
      <w:r w:rsidR="00EB1643">
        <w:rPr>
          <w:rFonts w:cs="Tahoma"/>
        </w:rPr>
        <w:br/>
      </w:r>
      <w:r w:rsidRPr="002C1C22">
        <w:rPr>
          <w:rFonts w:cs="Tahoma"/>
        </w:rPr>
        <w:t>the above quantities.</w:t>
      </w:r>
      <w:r w:rsidRPr="002C1C22">
        <w:rPr>
          <w:rFonts w:ascii="Calibri" w:hAnsi="Calibri"/>
          <w:sz w:val="20"/>
          <w:szCs w:val="20"/>
        </w:rPr>
        <w:tab/>
      </w:r>
      <w:r w:rsidRPr="002C1C22">
        <w:rPr>
          <w:rFonts w:ascii="Calibri" w:hAnsi="Calibri"/>
          <w:i/>
          <w:sz w:val="20"/>
          <w:szCs w:val="20"/>
        </w:rPr>
        <w:t>2 marks</w:t>
      </w:r>
    </w:p>
    <w:p w14:paraId="7897FD93" w14:textId="77777777" w:rsidR="00536AA3" w:rsidRPr="002C1C22" w:rsidRDefault="00536AA3" w:rsidP="00536AA3">
      <w:pPr>
        <w:ind w:left="426" w:hanging="426"/>
        <w:rPr>
          <w:rFonts w:cs="Tahoma"/>
        </w:rPr>
      </w:pPr>
    </w:p>
    <w:p w14:paraId="1294799E" w14:textId="130FFC78" w:rsidR="00536AA3" w:rsidRPr="005C6C6B" w:rsidRDefault="00536AA3" w:rsidP="005C6C6B">
      <w:pPr>
        <w:tabs>
          <w:tab w:val="left" w:pos="426"/>
          <w:tab w:val="left" w:pos="851"/>
          <w:tab w:val="right" w:pos="10205"/>
        </w:tabs>
        <w:ind w:left="426" w:hanging="426"/>
        <w:rPr>
          <w:rFonts w:cs="Tahoma"/>
        </w:rPr>
      </w:pPr>
      <w:r w:rsidRPr="002C1C22">
        <w:rPr>
          <w:rFonts w:cs="Tahoma"/>
        </w:rPr>
        <w:t>7.</w:t>
      </w:r>
      <w:r w:rsidRPr="002C1C22">
        <w:rPr>
          <w:rFonts w:cs="Tahoma"/>
        </w:rPr>
        <w:tab/>
        <w:t xml:space="preserve">Calculate the potential difference across a component using 390 W of power with 8.0 </w:t>
      </w:r>
      <w:proofErr w:type="gramStart"/>
      <w:r w:rsidRPr="002C1C22">
        <w:rPr>
          <w:rFonts w:cs="Tahoma"/>
        </w:rPr>
        <w:t>A</w:t>
      </w:r>
      <w:proofErr w:type="gramEnd"/>
      <w:r w:rsidRPr="002C1C22">
        <w:rPr>
          <w:rFonts w:cs="Tahoma"/>
        </w:rPr>
        <w:t xml:space="preserve"> flowing through it.</w:t>
      </w:r>
    </w:p>
    <w:p w14:paraId="650A59B2" w14:textId="77777777" w:rsidR="00536AA3" w:rsidRPr="002C1C22" w:rsidRDefault="00536AA3" w:rsidP="00536AA3">
      <w:pPr>
        <w:widowControl w:val="0"/>
        <w:tabs>
          <w:tab w:val="left" w:pos="9278"/>
          <w:tab w:val="right" w:pos="10205"/>
        </w:tabs>
        <w:ind w:left="851"/>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591FDD73" w14:textId="77777777" w:rsidR="00536AA3" w:rsidRPr="002C1C22" w:rsidRDefault="00536AA3" w:rsidP="00536AA3">
      <w:pPr>
        <w:ind w:left="426" w:hanging="426"/>
        <w:rPr>
          <w:rFonts w:cs="Tahoma"/>
        </w:rPr>
      </w:pPr>
      <w:r w:rsidRPr="002C1C22">
        <w:rPr>
          <w:rFonts w:cs="Tahoma"/>
        </w:rPr>
        <w:tab/>
      </w:r>
    </w:p>
    <w:p w14:paraId="367F722C" w14:textId="77777777" w:rsidR="00536AA3" w:rsidRPr="002C1C22" w:rsidRDefault="00536AA3" w:rsidP="00536AA3">
      <w:pPr>
        <w:ind w:left="426" w:hanging="426"/>
        <w:rPr>
          <w:rFonts w:cs="Tahoma"/>
        </w:rPr>
      </w:pPr>
      <w:r w:rsidRPr="002C1C22">
        <w:rPr>
          <w:rFonts w:cs="Tahoma"/>
        </w:rPr>
        <w:t>8.</w:t>
      </w:r>
      <w:r w:rsidRPr="002C1C22">
        <w:rPr>
          <w:rFonts w:cs="Tahoma"/>
        </w:rPr>
        <w:tab/>
        <w:t>11.5 C of charge flows through a component which has a potential difference of 170 V across it.</w:t>
      </w:r>
    </w:p>
    <w:p w14:paraId="524BE351" w14:textId="77777777" w:rsidR="00536AA3" w:rsidRPr="002C1C22" w:rsidRDefault="00536AA3" w:rsidP="00536AA3">
      <w:pPr>
        <w:ind w:left="426" w:hanging="426"/>
        <w:rPr>
          <w:rFonts w:cs="Tahoma"/>
          <w:sz w:val="12"/>
        </w:rPr>
      </w:pPr>
    </w:p>
    <w:p w14:paraId="07618DFE" w14:textId="2D95498F" w:rsidR="00536AA3" w:rsidRPr="002C1C22" w:rsidRDefault="00536AA3" w:rsidP="00EB1643">
      <w:pPr>
        <w:tabs>
          <w:tab w:val="right" w:pos="10205"/>
        </w:tabs>
        <w:ind w:left="426"/>
        <w:rPr>
          <w:rFonts w:ascii="Calibri" w:hAnsi="Calibri"/>
          <w:sz w:val="20"/>
          <w:szCs w:val="20"/>
        </w:rPr>
      </w:pPr>
      <w:r w:rsidRPr="002C1C22">
        <w:rPr>
          <w:rFonts w:cs="Tahoma"/>
        </w:rPr>
        <w:t>How much energy is transferred to the component?</w:t>
      </w:r>
      <w:r w:rsidRPr="002C1C22">
        <w:rPr>
          <w:rFonts w:ascii="Calibri" w:hAnsi="Calibri"/>
          <w:sz w:val="20"/>
          <w:szCs w:val="20"/>
        </w:rPr>
        <w:tab/>
      </w:r>
      <w:r w:rsidRPr="002C1C22">
        <w:rPr>
          <w:rFonts w:ascii="Calibri" w:hAnsi="Calibri"/>
          <w:i/>
          <w:sz w:val="20"/>
          <w:szCs w:val="20"/>
        </w:rPr>
        <w:t>2 marks</w:t>
      </w:r>
    </w:p>
    <w:p w14:paraId="4490FF4C" w14:textId="77777777" w:rsidR="00536AA3" w:rsidRPr="002C1C22" w:rsidRDefault="00536AA3" w:rsidP="00536AA3">
      <w:pPr>
        <w:ind w:left="426" w:hanging="426"/>
        <w:rPr>
          <w:rFonts w:cs="Tahoma"/>
        </w:rPr>
      </w:pPr>
    </w:p>
    <w:p w14:paraId="099EDF07" w14:textId="77777777" w:rsidR="00536AA3" w:rsidRPr="002C1C22" w:rsidRDefault="00536AA3" w:rsidP="00536AA3">
      <w:pPr>
        <w:ind w:left="426" w:hanging="426"/>
        <w:rPr>
          <w:rFonts w:cs="Tahoma"/>
          <w:szCs w:val="22"/>
        </w:rPr>
      </w:pPr>
      <w:r w:rsidRPr="002C1C22">
        <w:rPr>
          <w:rFonts w:cs="Tahoma"/>
          <w:szCs w:val="22"/>
        </w:rPr>
        <w:t>9</w:t>
      </w:r>
      <w:r w:rsidRPr="002C1C22">
        <w:rPr>
          <w:rFonts w:ascii="Tahoma" w:hAnsi="Tahoma" w:cs="Tahoma"/>
          <w:szCs w:val="22"/>
        </w:rPr>
        <w:t>.</w:t>
      </w:r>
      <w:r w:rsidRPr="002C1C22">
        <w:rPr>
          <w:rFonts w:ascii="Tahoma" w:hAnsi="Tahoma" w:cs="Tahoma"/>
          <w:szCs w:val="22"/>
        </w:rPr>
        <w:tab/>
      </w:r>
      <w:r w:rsidRPr="002C1C22">
        <w:rPr>
          <w:rFonts w:cs="Tahoma"/>
          <w:szCs w:val="22"/>
        </w:rPr>
        <w:t>An exchange student from the Bahamas is visiting an English secondary school.</w:t>
      </w:r>
    </w:p>
    <w:p w14:paraId="2EDECFE8" w14:textId="77777777" w:rsidR="00536AA3" w:rsidRPr="002C1C22" w:rsidRDefault="00536AA3" w:rsidP="00536AA3">
      <w:pPr>
        <w:pStyle w:val="ListParagraph"/>
        <w:rPr>
          <w:rFonts w:cs="Tahoma"/>
          <w:szCs w:val="22"/>
        </w:rPr>
      </w:pPr>
    </w:p>
    <w:p w14:paraId="34DAD23F" w14:textId="77777777" w:rsidR="00536AA3" w:rsidRPr="002C1C22" w:rsidRDefault="00536AA3" w:rsidP="00536AA3">
      <w:pPr>
        <w:pStyle w:val="ListParagraph"/>
        <w:ind w:left="426"/>
        <w:rPr>
          <w:rFonts w:cs="Tahoma"/>
          <w:szCs w:val="22"/>
        </w:rPr>
      </w:pPr>
      <w:r w:rsidRPr="002C1C22">
        <w:rPr>
          <w:rFonts w:cs="Tahoma"/>
          <w:szCs w:val="22"/>
        </w:rPr>
        <w:t xml:space="preserve">During a Physics class, the students are learning about mains electricity.  </w:t>
      </w:r>
    </w:p>
    <w:p w14:paraId="49C081FE" w14:textId="77777777" w:rsidR="00536AA3" w:rsidRPr="002C1C22" w:rsidRDefault="00536AA3" w:rsidP="00536AA3">
      <w:pPr>
        <w:pStyle w:val="ListParagraph"/>
        <w:ind w:left="426"/>
        <w:rPr>
          <w:rFonts w:cs="Tahoma"/>
          <w:szCs w:val="22"/>
        </w:rPr>
      </w:pPr>
    </w:p>
    <w:p w14:paraId="7947D592" w14:textId="77777777" w:rsidR="00536AA3" w:rsidRPr="002C1C22" w:rsidRDefault="00536AA3" w:rsidP="00536AA3">
      <w:pPr>
        <w:pStyle w:val="ListParagraph"/>
        <w:ind w:left="426"/>
        <w:rPr>
          <w:rFonts w:cs="Tahoma"/>
          <w:szCs w:val="22"/>
        </w:rPr>
      </w:pPr>
      <w:r w:rsidRPr="002C1C22">
        <w:rPr>
          <w:rFonts w:cs="Tahoma"/>
          <w:szCs w:val="22"/>
        </w:rPr>
        <w:t>The students are asked to calculate the current through a hairdryer with resistance 30 Ω when plugged into the mains supply.</w:t>
      </w:r>
    </w:p>
    <w:p w14:paraId="53D93C3F" w14:textId="77777777" w:rsidR="00536AA3" w:rsidRPr="002C1C22" w:rsidRDefault="00536AA3" w:rsidP="00536AA3">
      <w:pPr>
        <w:pStyle w:val="ListParagraph"/>
        <w:ind w:left="426"/>
        <w:rPr>
          <w:rFonts w:cs="Tahoma"/>
          <w:szCs w:val="22"/>
        </w:rPr>
      </w:pPr>
    </w:p>
    <w:p w14:paraId="4FE9209E" w14:textId="77777777" w:rsidR="00536AA3" w:rsidRPr="002C1C22" w:rsidRDefault="00536AA3" w:rsidP="00536AA3">
      <w:pPr>
        <w:pStyle w:val="ListParagraph"/>
        <w:ind w:left="426"/>
        <w:rPr>
          <w:rFonts w:cs="Tahoma"/>
          <w:szCs w:val="22"/>
        </w:rPr>
      </w:pPr>
      <w:r w:rsidRPr="002C1C22">
        <w:rPr>
          <w:rFonts w:cs="Tahoma"/>
          <w:szCs w:val="22"/>
        </w:rPr>
        <w:t xml:space="preserve">The exchange student from Bahamas uses the value for mains supply for the Bahamas of 150 V.  </w:t>
      </w:r>
    </w:p>
    <w:p w14:paraId="3D951E2C" w14:textId="77777777" w:rsidR="00536AA3" w:rsidRPr="002C1C22" w:rsidRDefault="00536AA3" w:rsidP="00536AA3">
      <w:pPr>
        <w:ind w:left="426"/>
        <w:rPr>
          <w:rFonts w:cs="Tahoma"/>
          <w:szCs w:val="22"/>
        </w:rPr>
      </w:pPr>
    </w:p>
    <w:p w14:paraId="596274CC" w14:textId="04BA3944" w:rsidR="00536AA3" w:rsidRPr="00EB1643" w:rsidRDefault="00536AA3" w:rsidP="00EB1643">
      <w:pPr>
        <w:pStyle w:val="ListParagraph"/>
        <w:tabs>
          <w:tab w:val="right" w:pos="10205"/>
        </w:tabs>
        <w:ind w:left="426"/>
        <w:rPr>
          <w:rFonts w:ascii="Calibri" w:hAnsi="Calibri"/>
          <w:i/>
          <w:sz w:val="20"/>
          <w:szCs w:val="20"/>
        </w:rPr>
      </w:pPr>
      <w:r w:rsidRPr="002C1C22">
        <w:rPr>
          <w:rFonts w:cs="Tahoma"/>
          <w:szCs w:val="22"/>
        </w:rPr>
        <w:t>Explain how the exchange student’s answer will be different.</w:t>
      </w:r>
      <w:r w:rsidR="00EB1643">
        <w:rPr>
          <w:rFonts w:cs="Tahoma"/>
          <w:szCs w:val="22"/>
        </w:rPr>
        <w:tab/>
      </w:r>
      <w:r w:rsidRPr="00EB1643">
        <w:rPr>
          <w:rFonts w:ascii="Calibri" w:hAnsi="Calibri"/>
          <w:i/>
          <w:sz w:val="20"/>
          <w:szCs w:val="20"/>
        </w:rPr>
        <w:t>3 marks</w:t>
      </w:r>
    </w:p>
    <w:p w14:paraId="31279A84" w14:textId="77777777" w:rsidR="00536AA3" w:rsidRPr="002C1C22" w:rsidRDefault="00536AA3" w:rsidP="00536AA3">
      <w:pPr>
        <w:rPr>
          <w:rFonts w:cs="Tahoma"/>
        </w:rPr>
      </w:pPr>
    </w:p>
    <w:p w14:paraId="34F8EC7D" w14:textId="77777777" w:rsidR="00EB1643" w:rsidRDefault="00EB1643">
      <w:pPr>
        <w:rPr>
          <w:rFonts w:cs="Tahoma"/>
        </w:rPr>
      </w:pPr>
      <w:r>
        <w:rPr>
          <w:rFonts w:cs="Tahoma"/>
        </w:rPr>
        <w:br w:type="page"/>
      </w:r>
    </w:p>
    <w:p w14:paraId="575F7CB7" w14:textId="0D37E92C" w:rsidR="00536AA3" w:rsidRPr="002C1C22" w:rsidRDefault="00536AA3" w:rsidP="00536AA3">
      <w:pPr>
        <w:ind w:left="426" w:hanging="426"/>
        <w:rPr>
          <w:rFonts w:cs="Tahoma"/>
        </w:rPr>
      </w:pPr>
      <w:r w:rsidRPr="002C1C22">
        <w:rPr>
          <w:rFonts w:cs="Tahoma"/>
        </w:rPr>
        <w:lastRenderedPageBreak/>
        <w:t>10.</w:t>
      </w:r>
      <w:r w:rsidRPr="002C1C22">
        <w:rPr>
          <w:rFonts w:cs="Tahoma"/>
        </w:rPr>
        <w:tab/>
        <w:t xml:space="preserve">A student is using a kettle in the school common room.  </w:t>
      </w:r>
    </w:p>
    <w:p w14:paraId="05404C41" w14:textId="77777777" w:rsidR="00536AA3" w:rsidRPr="002C1C22" w:rsidRDefault="00536AA3" w:rsidP="00536AA3">
      <w:pPr>
        <w:pStyle w:val="ListParagraph"/>
        <w:rPr>
          <w:rFonts w:cs="Tahoma"/>
        </w:rPr>
      </w:pPr>
    </w:p>
    <w:p w14:paraId="0EBA0FF1" w14:textId="77777777" w:rsidR="00536AA3" w:rsidRPr="002C1C22" w:rsidRDefault="00536AA3" w:rsidP="00536AA3">
      <w:pPr>
        <w:pStyle w:val="ListParagraph"/>
        <w:ind w:left="426"/>
      </w:pPr>
      <w:r w:rsidRPr="002C1C22">
        <w:rPr>
          <w:rFonts w:cs="Tahoma"/>
        </w:rPr>
        <w:t>The kettle has a power output of 1800</w:t>
      </w:r>
      <w:r w:rsidRPr="002C1C22">
        <w:t xml:space="preserve"> W </w:t>
      </w:r>
      <w:r w:rsidRPr="002C1C22">
        <w:rPr>
          <w:rFonts w:cs="Tahoma"/>
        </w:rPr>
        <w:t>and it takes 180 seconds for the kettle to boil</w:t>
      </w:r>
    </w:p>
    <w:p w14:paraId="1D06E5BF" w14:textId="2B54208F" w:rsidR="00536AA3" w:rsidRPr="002C1C22" w:rsidRDefault="00536AA3" w:rsidP="00EB1643">
      <w:pPr>
        <w:tabs>
          <w:tab w:val="right" w:pos="10205"/>
        </w:tabs>
        <w:spacing w:before="120"/>
        <w:ind w:left="851" w:hanging="425"/>
        <w:rPr>
          <w:rFonts w:ascii="Calibri" w:hAnsi="Calibri"/>
          <w:sz w:val="20"/>
          <w:szCs w:val="20"/>
        </w:rPr>
      </w:pPr>
      <w:r w:rsidRPr="002C1C22">
        <w:rPr>
          <w:rFonts w:cs="Tahoma"/>
        </w:rPr>
        <w:t>a)</w:t>
      </w:r>
      <w:r w:rsidRPr="002C1C22">
        <w:rPr>
          <w:rFonts w:cs="Tahoma"/>
        </w:rPr>
        <w:tab/>
        <w:t>How much energy has been transferred in boiling the kettle?</w:t>
      </w:r>
      <w:r w:rsidRPr="002C1C22">
        <w:rPr>
          <w:rFonts w:ascii="Calibri" w:hAnsi="Calibri"/>
          <w:sz w:val="20"/>
          <w:szCs w:val="20"/>
        </w:rPr>
        <w:tab/>
      </w:r>
      <w:r w:rsidRPr="002C1C22">
        <w:rPr>
          <w:rFonts w:ascii="Calibri" w:hAnsi="Calibri"/>
          <w:i/>
          <w:sz w:val="20"/>
          <w:szCs w:val="20"/>
        </w:rPr>
        <w:t>2 marks</w:t>
      </w:r>
    </w:p>
    <w:p w14:paraId="5571E3AB" w14:textId="77777777" w:rsidR="00EB1643" w:rsidRDefault="00EB1643" w:rsidP="00536AA3">
      <w:pPr>
        <w:pStyle w:val="ListParagraph"/>
        <w:tabs>
          <w:tab w:val="right" w:leader="dot" w:pos="10206"/>
        </w:tabs>
        <w:ind w:left="284" w:firstLine="142"/>
        <w:contextualSpacing w:val="0"/>
        <w:rPr>
          <w:rFonts w:cs="Tahoma"/>
        </w:rPr>
      </w:pPr>
    </w:p>
    <w:p w14:paraId="2CA8855D" w14:textId="77777777" w:rsidR="00536AA3" w:rsidRPr="002C1C22" w:rsidRDefault="00536AA3" w:rsidP="00536AA3">
      <w:pPr>
        <w:pStyle w:val="ListParagraph"/>
        <w:tabs>
          <w:tab w:val="right" w:leader="dot" w:pos="10206"/>
        </w:tabs>
        <w:ind w:left="284" w:firstLine="142"/>
        <w:contextualSpacing w:val="0"/>
        <w:rPr>
          <w:rFonts w:cs="Tahoma"/>
        </w:rPr>
      </w:pPr>
      <w:r w:rsidRPr="002C1C22">
        <w:rPr>
          <w:rFonts w:cs="Tahoma"/>
        </w:rPr>
        <w:t>The heating element of the kettle has a resistance of 28 Ω.</w:t>
      </w:r>
    </w:p>
    <w:p w14:paraId="5811045F" w14:textId="77777777" w:rsidR="00536AA3" w:rsidRPr="002C1C22" w:rsidRDefault="00536AA3" w:rsidP="00536AA3">
      <w:pPr>
        <w:tabs>
          <w:tab w:val="right" w:pos="10205"/>
        </w:tabs>
        <w:spacing w:before="120"/>
        <w:ind w:left="851" w:hanging="425"/>
        <w:rPr>
          <w:rFonts w:cs="Tahoma"/>
        </w:rPr>
      </w:pPr>
      <w:r w:rsidRPr="002C1C22">
        <w:rPr>
          <w:rFonts w:cs="Tahoma"/>
        </w:rPr>
        <w:t>b)</w:t>
      </w:r>
      <w:r w:rsidRPr="002C1C22">
        <w:rPr>
          <w:rFonts w:cs="Tahoma"/>
        </w:rPr>
        <w:tab/>
        <w:t>What is the current through the kettle?</w:t>
      </w:r>
      <w:r w:rsidRPr="002C1C22">
        <w:rPr>
          <w:rFonts w:cs="Tahoma"/>
        </w:rPr>
        <w:tab/>
      </w:r>
    </w:p>
    <w:p w14:paraId="5B678EBB" w14:textId="77777777" w:rsidR="00536AA3" w:rsidRPr="002C1C22" w:rsidRDefault="00536AA3" w:rsidP="00536AA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2EDB7BEB" w14:textId="77777777" w:rsidR="00536AA3" w:rsidRPr="002C1C22" w:rsidRDefault="00536AA3" w:rsidP="00536AA3">
      <w:pPr>
        <w:pStyle w:val="ListParagraph"/>
        <w:tabs>
          <w:tab w:val="right" w:leader="dot" w:pos="10206"/>
        </w:tabs>
        <w:ind w:left="426"/>
        <w:contextualSpacing w:val="0"/>
        <w:rPr>
          <w:rFonts w:cs="Tahoma"/>
        </w:rPr>
      </w:pPr>
      <w:r w:rsidRPr="002C1C22">
        <w:rPr>
          <w:rFonts w:cs="Tahoma"/>
        </w:rPr>
        <w:t>The student finds another kettle that has a power rating of 2000 W and also takes only 180 seconds to bring water to the boil.</w:t>
      </w:r>
    </w:p>
    <w:p w14:paraId="352DB3FF" w14:textId="77777777" w:rsidR="00536AA3" w:rsidRPr="002C1C22" w:rsidRDefault="00536AA3" w:rsidP="00536AA3">
      <w:pPr>
        <w:tabs>
          <w:tab w:val="right" w:pos="10205"/>
        </w:tabs>
        <w:spacing w:before="120"/>
        <w:ind w:left="851" w:hanging="425"/>
        <w:rPr>
          <w:rFonts w:cs="Tahoma"/>
          <w:i/>
        </w:rPr>
      </w:pPr>
      <w:r w:rsidRPr="002C1C22">
        <w:rPr>
          <w:rFonts w:cs="Tahoma"/>
        </w:rPr>
        <w:t>c)</w:t>
      </w:r>
      <w:r w:rsidRPr="002C1C22">
        <w:rPr>
          <w:rFonts w:cs="Tahoma"/>
        </w:rPr>
        <w:tab/>
        <w:t>Which kettle will transfer energy at a faster rate?  Explain your answer.</w:t>
      </w:r>
      <w:r w:rsidRPr="002C1C22">
        <w:rPr>
          <w:rFonts w:cs="Tahoma"/>
          <w:i/>
        </w:rPr>
        <w:tab/>
      </w:r>
    </w:p>
    <w:p w14:paraId="6C5AD3A3" w14:textId="77777777" w:rsidR="00536AA3" w:rsidRPr="002C1C22" w:rsidRDefault="00536AA3" w:rsidP="00536AA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7375F53F" w14:textId="77777777" w:rsidR="00536AA3" w:rsidRPr="002C1C22" w:rsidRDefault="00536AA3" w:rsidP="00536AA3">
      <w:pPr>
        <w:ind w:left="426" w:hanging="426"/>
        <w:rPr>
          <w:rFonts w:cs="Tahoma"/>
        </w:rPr>
      </w:pPr>
    </w:p>
    <w:p w14:paraId="0F4E546C" w14:textId="77777777" w:rsidR="00536AA3" w:rsidRPr="002C1C22" w:rsidRDefault="00536AA3" w:rsidP="00536AA3">
      <w:pPr>
        <w:ind w:left="426" w:hanging="426"/>
        <w:rPr>
          <w:rFonts w:cs="Tahoma"/>
        </w:rPr>
      </w:pPr>
      <w:r w:rsidRPr="002C1C22">
        <w:rPr>
          <w:rFonts w:cs="Tahoma"/>
        </w:rPr>
        <w:t>11.</w:t>
      </w:r>
      <w:r w:rsidRPr="002C1C22">
        <w:rPr>
          <w:rFonts w:cs="Tahoma"/>
        </w:rPr>
        <w:tab/>
        <w:t>The electricity that enters our homes is transferred to us using the national grid.</w:t>
      </w:r>
    </w:p>
    <w:p w14:paraId="4B096151" w14:textId="77777777" w:rsidR="00536AA3" w:rsidRPr="002C1C22" w:rsidRDefault="00536AA3" w:rsidP="00536AA3">
      <w:pPr>
        <w:pStyle w:val="ListParagraph"/>
        <w:rPr>
          <w:rFonts w:cs="Tahoma"/>
        </w:rPr>
      </w:pPr>
    </w:p>
    <w:p w14:paraId="41E72F1A" w14:textId="77777777" w:rsidR="00536AA3" w:rsidRPr="002C1C22" w:rsidRDefault="00536AA3" w:rsidP="00536AA3">
      <w:pPr>
        <w:pStyle w:val="ListParagraph"/>
        <w:rPr>
          <w:rFonts w:cs="Tahoma"/>
        </w:rPr>
      </w:pPr>
      <w:r w:rsidRPr="002C1C22">
        <w:rPr>
          <w:noProof/>
          <w:lang w:eastAsia="en-GB"/>
        </w:rPr>
        <w:drawing>
          <wp:anchor distT="0" distB="0" distL="114300" distR="114300" simplePos="0" relativeHeight="251738112" behindDoc="1" locked="0" layoutInCell="1" allowOverlap="1" wp14:anchorId="0DDD4725" wp14:editId="11AD370D">
            <wp:simplePos x="0" y="0"/>
            <wp:positionH relativeFrom="margin">
              <wp:posOffset>1925955</wp:posOffset>
            </wp:positionH>
            <wp:positionV relativeFrom="paragraph">
              <wp:posOffset>15875</wp:posOffset>
            </wp:positionV>
            <wp:extent cx="2620010" cy="1745615"/>
            <wp:effectExtent l="19050" t="19050" r="27940" b="26035"/>
            <wp:wrapNone/>
            <wp:docPr id="603" name="Picture 603" descr="Transformers, Current, Energy, Electr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ransformers, Current, Energy, Electric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0010" cy="17456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06C7A5" w14:textId="77777777" w:rsidR="00536AA3" w:rsidRPr="002C1C22" w:rsidRDefault="00536AA3" w:rsidP="00536AA3">
      <w:pPr>
        <w:pStyle w:val="ListParagraph"/>
        <w:rPr>
          <w:rFonts w:cs="Tahoma"/>
        </w:rPr>
      </w:pPr>
    </w:p>
    <w:p w14:paraId="6825DE8E" w14:textId="77777777" w:rsidR="00536AA3" w:rsidRPr="002C1C22" w:rsidRDefault="00536AA3" w:rsidP="00536AA3">
      <w:pPr>
        <w:pStyle w:val="ListParagraph"/>
        <w:rPr>
          <w:rFonts w:cs="Tahoma"/>
        </w:rPr>
      </w:pPr>
    </w:p>
    <w:p w14:paraId="0FD7D0B8" w14:textId="77777777" w:rsidR="00536AA3" w:rsidRPr="002C1C22" w:rsidRDefault="00536AA3" w:rsidP="00536AA3">
      <w:pPr>
        <w:pStyle w:val="ListParagraph"/>
        <w:rPr>
          <w:rFonts w:cs="Tahoma"/>
        </w:rPr>
      </w:pPr>
    </w:p>
    <w:p w14:paraId="656EE23B" w14:textId="77777777" w:rsidR="00536AA3" w:rsidRPr="002C1C22" w:rsidRDefault="00536AA3" w:rsidP="00536AA3">
      <w:pPr>
        <w:pStyle w:val="ListParagraph"/>
        <w:rPr>
          <w:rFonts w:cs="Tahoma"/>
        </w:rPr>
      </w:pPr>
    </w:p>
    <w:p w14:paraId="69E9E4E5" w14:textId="77777777" w:rsidR="00536AA3" w:rsidRPr="002C1C22" w:rsidRDefault="00536AA3" w:rsidP="00536AA3">
      <w:pPr>
        <w:pStyle w:val="ListParagraph"/>
        <w:rPr>
          <w:rFonts w:cs="Tahoma"/>
        </w:rPr>
      </w:pPr>
    </w:p>
    <w:p w14:paraId="4CFF21DF" w14:textId="77777777" w:rsidR="00536AA3" w:rsidRPr="002C1C22" w:rsidRDefault="00536AA3" w:rsidP="00536AA3">
      <w:pPr>
        <w:pStyle w:val="ListParagraph"/>
        <w:rPr>
          <w:rFonts w:cs="Tahoma"/>
        </w:rPr>
      </w:pPr>
    </w:p>
    <w:p w14:paraId="72C34B70" w14:textId="77777777" w:rsidR="00536AA3" w:rsidRPr="002C1C22" w:rsidRDefault="00536AA3" w:rsidP="00536AA3">
      <w:pPr>
        <w:pStyle w:val="ListParagraph"/>
        <w:rPr>
          <w:rFonts w:cs="Tahoma"/>
        </w:rPr>
      </w:pPr>
    </w:p>
    <w:p w14:paraId="49320950" w14:textId="77777777" w:rsidR="00536AA3" w:rsidRPr="002C1C22" w:rsidRDefault="00536AA3" w:rsidP="00536AA3">
      <w:pPr>
        <w:pStyle w:val="ListParagraph"/>
        <w:rPr>
          <w:rFonts w:cs="Tahoma"/>
        </w:rPr>
      </w:pPr>
    </w:p>
    <w:p w14:paraId="1F9C2532" w14:textId="77777777" w:rsidR="00536AA3" w:rsidRPr="002C1C22" w:rsidRDefault="00536AA3" w:rsidP="00536AA3">
      <w:pPr>
        <w:pStyle w:val="ListParagraph"/>
        <w:rPr>
          <w:rFonts w:cs="Tahoma"/>
        </w:rPr>
      </w:pPr>
    </w:p>
    <w:p w14:paraId="444BAE8E" w14:textId="77777777" w:rsidR="00536AA3" w:rsidRPr="002C1C22" w:rsidRDefault="00536AA3" w:rsidP="00536AA3">
      <w:pPr>
        <w:pStyle w:val="ListParagraph"/>
        <w:rPr>
          <w:rFonts w:cs="Tahoma"/>
        </w:rPr>
      </w:pPr>
    </w:p>
    <w:p w14:paraId="26744AB0" w14:textId="77777777" w:rsidR="00536AA3" w:rsidRPr="002C1C22" w:rsidRDefault="00536AA3" w:rsidP="00536AA3">
      <w:pPr>
        <w:tabs>
          <w:tab w:val="right" w:pos="10205"/>
        </w:tabs>
        <w:spacing w:before="120"/>
        <w:ind w:left="426"/>
        <w:rPr>
          <w:rFonts w:cs="Tahoma"/>
        </w:rPr>
      </w:pPr>
      <w:r w:rsidRPr="002C1C22">
        <w:rPr>
          <w:rFonts w:cs="Tahoma"/>
        </w:rPr>
        <w:t>Explain how transformers are used in the national grid and why using step-up transformers in the national grid makes the transfer of energy more efficient.</w:t>
      </w:r>
    </w:p>
    <w:p w14:paraId="52FD3007" w14:textId="77777777" w:rsidR="00536AA3" w:rsidRPr="002C1C22" w:rsidRDefault="00536AA3" w:rsidP="00536AA3">
      <w:pPr>
        <w:tabs>
          <w:tab w:val="right" w:pos="10205"/>
        </w:tabs>
        <w:spacing w:before="120"/>
        <w:ind w:left="426"/>
        <w:rPr>
          <w:rFonts w:cs="Tahoma"/>
        </w:rPr>
      </w:pPr>
      <w:r w:rsidRPr="002C1C22">
        <w:rPr>
          <w:rFonts w:ascii="Calibri" w:hAnsi="Calibri"/>
          <w:sz w:val="20"/>
          <w:szCs w:val="20"/>
        </w:rPr>
        <w:tab/>
      </w:r>
      <w:r w:rsidRPr="002C1C22">
        <w:rPr>
          <w:rFonts w:ascii="Calibri" w:hAnsi="Calibri"/>
          <w:i/>
          <w:sz w:val="20"/>
          <w:szCs w:val="20"/>
        </w:rPr>
        <w:t>6 marks</w:t>
      </w:r>
    </w:p>
    <w:p w14:paraId="562856AE" w14:textId="77777777" w:rsidR="00536AA3" w:rsidRPr="002C1C22" w:rsidRDefault="00536AA3" w:rsidP="00536AA3">
      <w:pPr>
        <w:widowControl w:val="0"/>
        <w:tabs>
          <w:tab w:val="left" w:pos="9278"/>
          <w:tab w:val="right" w:pos="10205"/>
        </w:tabs>
        <w:spacing w:after="120"/>
        <w:rPr>
          <w:rFonts w:ascii="Calibri" w:hAnsi="Calibri"/>
          <w:i/>
          <w:sz w:val="20"/>
          <w:szCs w:val="20"/>
        </w:rPr>
      </w:pPr>
      <w:r w:rsidRPr="002C1C22">
        <w:rPr>
          <w:rFonts w:ascii="Calibri" w:hAnsi="Calibri"/>
          <w:i/>
          <w:sz w:val="20"/>
          <w:szCs w:val="20"/>
        </w:rPr>
        <w:tab/>
      </w:r>
    </w:p>
    <w:p w14:paraId="64923EC1" w14:textId="3C6BED9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 3</w:t>
      </w:r>
      <w:r w:rsidR="008A51FC">
        <w:rPr>
          <w:rFonts w:ascii="Calibri" w:hAnsi="Calibri"/>
          <w:b/>
          <w:i/>
          <w:szCs w:val="20"/>
        </w:rPr>
        <w:t>5</w:t>
      </w:r>
      <w:r w:rsidRPr="002C1C22">
        <w:rPr>
          <w:rFonts w:ascii="Calibri" w:hAnsi="Calibri"/>
          <w:b/>
          <w:i/>
          <w:szCs w:val="20"/>
        </w:rPr>
        <w:t xml:space="preserve"> marks</w:t>
      </w:r>
    </w:p>
    <w:p w14:paraId="597E6161" w14:textId="77777777" w:rsidR="00536AA3" w:rsidRPr="002C1C22" w:rsidRDefault="00536AA3" w:rsidP="00536AA3">
      <w:pPr>
        <w:widowControl w:val="0"/>
        <w:tabs>
          <w:tab w:val="left" w:pos="9278"/>
          <w:tab w:val="right" w:pos="10205"/>
        </w:tabs>
        <w:rPr>
          <w:rFonts w:ascii="Calibri" w:hAnsi="Calibri"/>
          <w:sz w:val="20"/>
          <w:szCs w:val="20"/>
        </w:rPr>
      </w:pPr>
    </w:p>
    <w:p w14:paraId="606ABC53" w14:textId="77777777" w:rsidR="00536AA3" w:rsidRPr="002C1C22" w:rsidRDefault="00536AA3" w:rsidP="00536AA3">
      <w:pPr>
        <w:pStyle w:val="topictest"/>
      </w:pPr>
      <w:r w:rsidRPr="002C1C22">
        <w:br w:type="page"/>
      </w:r>
      <w:bookmarkStart w:id="29" w:name="_Toc468175854"/>
      <w:r w:rsidRPr="002C1C22">
        <w:lastRenderedPageBreak/>
        <w:t>Topic Test 5: Static electricity</w:t>
      </w:r>
      <w:bookmarkEnd w:id="29"/>
    </w:p>
    <w:p w14:paraId="79C7A02E" w14:textId="77777777" w:rsidR="00536AA3" w:rsidRPr="002C1C22" w:rsidRDefault="00536AA3" w:rsidP="00536AA3"/>
    <w:p w14:paraId="426B1740" w14:textId="0198083D" w:rsidR="005D21D3" w:rsidRPr="002C1C22" w:rsidRDefault="00536AA3" w:rsidP="005D21D3">
      <w:pPr>
        <w:tabs>
          <w:tab w:val="left" w:pos="851"/>
          <w:tab w:val="left" w:pos="1276"/>
          <w:tab w:val="left" w:pos="4962"/>
          <w:tab w:val="right" w:pos="10205"/>
        </w:tabs>
        <w:ind w:left="426" w:hanging="426"/>
        <w:rPr>
          <w:rFonts w:cs="Tahoma"/>
        </w:rPr>
      </w:pPr>
      <w:r w:rsidRPr="002C1C22">
        <w:rPr>
          <w:rFonts w:cs="Tahoma"/>
        </w:rPr>
        <w:t>1.</w:t>
      </w:r>
      <w:r w:rsidRPr="002C1C22">
        <w:rPr>
          <w:rFonts w:cs="Tahoma"/>
        </w:rPr>
        <w:tab/>
        <w:t>Complete the following statement.</w:t>
      </w:r>
      <w:r w:rsidR="005D21D3" w:rsidRPr="005D21D3">
        <w:rPr>
          <w:rFonts w:ascii="Calibri" w:hAnsi="Calibri"/>
          <w:i/>
          <w:sz w:val="20"/>
          <w:szCs w:val="20"/>
        </w:rPr>
        <w:t xml:space="preserve"> </w:t>
      </w:r>
      <w:r w:rsidR="005D21D3">
        <w:rPr>
          <w:rFonts w:ascii="Calibri" w:hAnsi="Calibri"/>
          <w:i/>
          <w:sz w:val="20"/>
          <w:szCs w:val="20"/>
        </w:rPr>
        <w:tab/>
      </w:r>
      <w:r w:rsidR="005D21D3">
        <w:rPr>
          <w:rFonts w:ascii="Calibri" w:hAnsi="Calibri"/>
          <w:i/>
          <w:sz w:val="20"/>
          <w:szCs w:val="20"/>
        </w:rPr>
        <w:tab/>
      </w:r>
      <w:r w:rsidR="005D21D3" w:rsidRPr="002C1C22">
        <w:rPr>
          <w:rFonts w:ascii="Calibri" w:hAnsi="Calibri"/>
          <w:i/>
          <w:sz w:val="20"/>
          <w:szCs w:val="20"/>
        </w:rPr>
        <w:t>1 mark</w:t>
      </w:r>
    </w:p>
    <w:p w14:paraId="41301895" w14:textId="77777777" w:rsidR="00536AA3" w:rsidRPr="002C1C22" w:rsidRDefault="00536AA3" w:rsidP="00536AA3">
      <w:pPr>
        <w:tabs>
          <w:tab w:val="right" w:pos="10205"/>
        </w:tabs>
        <w:ind w:left="426" w:hanging="426"/>
        <w:rPr>
          <w:rFonts w:cs="Tahoma"/>
        </w:rPr>
      </w:pPr>
      <w:r w:rsidRPr="002C1C22">
        <w:rPr>
          <w:rFonts w:cs="Tahoma"/>
        </w:rPr>
        <w:tab/>
      </w:r>
    </w:p>
    <w:p w14:paraId="6D2BF4F3" w14:textId="77777777" w:rsidR="00536AA3" w:rsidRPr="002C1C22" w:rsidRDefault="00536AA3" w:rsidP="00536AA3">
      <w:pPr>
        <w:tabs>
          <w:tab w:val="right" w:pos="10205"/>
        </w:tabs>
        <w:ind w:left="426" w:hanging="426"/>
        <w:rPr>
          <w:rFonts w:cs="Tahoma"/>
        </w:rPr>
      </w:pPr>
      <w:r w:rsidRPr="002C1C22">
        <w:rPr>
          <w:rFonts w:cs="Tahoma"/>
        </w:rPr>
        <w:tab/>
        <w:t>An object with a net positive charge will definitely have….</w:t>
      </w:r>
    </w:p>
    <w:p w14:paraId="4A6112E6" w14:textId="77777777" w:rsidR="00536AA3" w:rsidRPr="002C1C22" w:rsidRDefault="00536AA3" w:rsidP="00536AA3">
      <w:pPr>
        <w:tabs>
          <w:tab w:val="left" w:pos="851"/>
          <w:tab w:val="left" w:pos="1276"/>
          <w:tab w:val="left" w:pos="4962"/>
          <w:tab w:val="right" w:pos="10205"/>
        </w:tabs>
        <w:ind w:left="426" w:hanging="426"/>
        <w:rPr>
          <w:rFonts w:cs="Tahoma"/>
          <w:sz w:val="12"/>
        </w:rPr>
      </w:pPr>
    </w:p>
    <w:p w14:paraId="091EEEE1" w14:textId="46B23388" w:rsidR="00536AA3" w:rsidRPr="002C1C22" w:rsidRDefault="00536AA3" w:rsidP="00536AA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A</w:t>
      </w:r>
      <w:r w:rsidRPr="002C1C22">
        <w:rPr>
          <w:rFonts w:cs="Tahoma"/>
        </w:rPr>
        <w:tab/>
        <w:t>More electrons than protons</w:t>
      </w:r>
      <w:r w:rsidRPr="002C1C22">
        <w:rPr>
          <w:rFonts w:cs="Tahoma"/>
        </w:rPr>
        <w:tab/>
      </w:r>
    </w:p>
    <w:p w14:paraId="02BEE1BE" w14:textId="030BA19B" w:rsidR="00536AA3" w:rsidRPr="002C1C22" w:rsidRDefault="00536AA3" w:rsidP="00536AA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B</w:t>
      </w:r>
      <w:r w:rsidRPr="002C1C22">
        <w:rPr>
          <w:rFonts w:cs="Tahoma"/>
        </w:rPr>
        <w:tab/>
        <w:t>More protons than electrons</w:t>
      </w:r>
      <w:r w:rsidRPr="002C1C22">
        <w:rPr>
          <w:rFonts w:cs="Tahoma"/>
        </w:rPr>
        <w:tab/>
      </w:r>
    </w:p>
    <w:p w14:paraId="6FE6EBBF" w14:textId="666A06EC" w:rsidR="00536AA3" w:rsidRPr="002C1C22" w:rsidRDefault="00536AA3" w:rsidP="00536AA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C</w:t>
      </w:r>
      <w:r w:rsidRPr="002C1C22">
        <w:rPr>
          <w:rFonts w:cs="Tahoma"/>
        </w:rPr>
        <w:tab/>
        <w:t>More protons than neutrons</w:t>
      </w:r>
      <w:r w:rsidRPr="002C1C22">
        <w:rPr>
          <w:rFonts w:cs="Tahoma"/>
        </w:rPr>
        <w:tab/>
      </w:r>
    </w:p>
    <w:p w14:paraId="08EEE14C" w14:textId="37E0B421" w:rsidR="00536AA3" w:rsidRPr="002C1C22" w:rsidRDefault="00536AA3" w:rsidP="00536AA3">
      <w:pPr>
        <w:tabs>
          <w:tab w:val="left" w:pos="851"/>
          <w:tab w:val="left" w:pos="1276"/>
          <w:tab w:val="left" w:pos="4962"/>
          <w:tab w:val="right" w:pos="10205"/>
        </w:tabs>
        <w:ind w:left="426" w:hanging="426"/>
        <w:rPr>
          <w:rFonts w:cs="Tahoma"/>
        </w:rPr>
      </w:pPr>
      <w:r w:rsidRPr="002C1C22">
        <w:rPr>
          <w:rFonts w:cs="Tahoma"/>
        </w:rPr>
        <w:tab/>
      </w:r>
      <w:r w:rsidRPr="002C1C22">
        <w:rPr>
          <w:rFonts w:cs="Tahoma"/>
          <w:b/>
        </w:rPr>
        <w:t>D</w:t>
      </w:r>
      <w:r w:rsidRPr="002C1C22">
        <w:rPr>
          <w:rFonts w:cs="Tahoma"/>
        </w:rPr>
        <w:tab/>
        <w:t>Equal amounts of protons and electrons</w:t>
      </w:r>
      <w:r w:rsidRPr="002C1C22">
        <w:rPr>
          <w:rFonts w:cs="Tahoma"/>
        </w:rPr>
        <w:tab/>
      </w:r>
      <w:r w:rsidRPr="002C1C22">
        <w:rPr>
          <w:rFonts w:cs="Tahoma"/>
        </w:rPr>
        <w:tab/>
      </w:r>
    </w:p>
    <w:p w14:paraId="4F45E22C" w14:textId="77777777" w:rsidR="00536AA3" w:rsidRPr="002C1C22" w:rsidRDefault="00536AA3" w:rsidP="00536AA3">
      <w:pPr>
        <w:tabs>
          <w:tab w:val="right" w:pos="10205"/>
        </w:tabs>
        <w:ind w:left="426" w:hanging="426"/>
        <w:rPr>
          <w:rFonts w:cs="Tahoma"/>
        </w:rPr>
      </w:pPr>
    </w:p>
    <w:p w14:paraId="7425D077" w14:textId="70B1B9E2" w:rsidR="00D463C8" w:rsidRPr="002C1C22" w:rsidRDefault="00536AA3" w:rsidP="00D463C8">
      <w:pPr>
        <w:widowControl w:val="0"/>
        <w:tabs>
          <w:tab w:val="right" w:pos="10205"/>
        </w:tabs>
        <w:ind w:left="426" w:hanging="426"/>
        <w:rPr>
          <w:rFonts w:ascii="Calibri" w:hAnsi="Calibri"/>
          <w:i/>
          <w:sz w:val="20"/>
          <w:szCs w:val="20"/>
        </w:rPr>
      </w:pPr>
      <w:r w:rsidRPr="002C1C22">
        <w:rPr>
          <w:rFonts w:cs="Tahoma"/>
        </w:rPr>
        <w:t>2.</w:t>
      </w:r>
      <w:r w:rsidRPr="002C1C22">
        <w:rPr>
          <w:rFonts w:cs="Tahoma"/>
        </w:rPr>
        <w:tab/>
        <w:t>Match the</w:t>
      </w:r>
      <w:r w:rsidRPr="002C1C22">
        <w:t xml:space="preserve"> following statements.  </w:t>
      </w:r>
      <w:r w:rsidR="00D463C8">
        <w:tab/>
      </w:r>
      <w:r w:rsidR="00D463C8" w:rsidRPr="002C1C22">
        <w:rPr>
          <w:rFonts w:ascii="Calibri" w:hAnsi="Calibri"/>
          <w:i/>
          <w:sz w:val="20"/>
          <w:szCs w:val="20"/>
        </w:rPr>
        <w:t>2 marks</w:t>
      </w:r>
    </w:p>
    <w:p w14:paraId="4702895A" w14:textId="77777777" w:rsidR="00536AA3" w:rsidRPr="002C1C22" w:rsidRDefault="00536AA3" w:rsidP="00536AA3">
      <w:pPr>
        <w:tabs>
          <w:tab w:val="right" w:pos="10205"/>
        </w:tabs>
        <w:ind w:left="426" w:hanging="426"/>
        <w:rPr>
          <w:i/>
        </w:rPr>
      </w:pPr>
      <w:r w:rsidRPr="002C1C22">
        <w:tab/>
      </w:r>
    </w:p>
    <w:p w14:paraId="475C1398" w14:textId="77777777" w:rsidR="00536AA3" w:rsidRPr="002C1C22" w:rsidRDefault="00536AA3" w:rsidP="00536AA3">
      <w:pPr>
        <w:tabs>
          <w:tab w:val="right" w:pos="10205"/>
        </w:tabs>
        <w:ind w:left="426" w:hanging="426"/>
        <w:rPr>
          <w:i/>
          <w:sz w:val="12"/>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4110"/>
        <w:gridCol w:w="2216"/>
        <w:gridCol w:w="3453"/>
      </w:tblGrid>
      <w:tr w:rsidR="00536AA3" w:rsidRPr="002C1C22" w14:paraId="40A1BB95" w14:textId="77777777" w:rsidTr="00B2312A">
        <w:trPr>
          <w:trHeight w:val="537"/>
          <w:tblCellSpacing w:w="28" w:type="dxa"/>
        </w:trPr>
        <w:tc>
          <w:tcPr>
            <w:tcW w:w="4026" w:type="dxa"/>
          </w:tcPr>
          <w:p w14:paraId="32687627" w14:textId="77777777" w:rsidR="00536AA3" w:rsidRPr="002C1C22" w:rsidRDefault="00536AA3" w:rsidP="00B2312A">
            <w:pPr>
              <w:rPr>
                <w:b w:val="0"/>
              </w:rPr>
            </w:pPr>
            <w:r w:rsidRPr="002C1C22">
              <w:rPr>
                <w:b w:val="0"/>
              </w:rPr>
              <w:t>‘Two objects that carry the same charge…’</w:t>
            </w:r>
          </w:p>
        </w:tc>
        <w:tc>
          <w:tcPr>
            <w:tcW w:w="2160" w:type="dxa"/>
            <w:tcBorders>
              <w:top w:val="nil"/>
              <w:left w:val="nil"/>
              <w:bottom w:val="nil"/>
              <w:right w:val="nil"/>
            </w:tcBorders>
          </w:tcPr>
          <w:p w14:paraId="6C897807"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369" w:type="dxa"/>
          </w:tcPr>
          <w:p w14:paraId="70CE97C8" w14:textId="77777777" w:rsidR="00536AA3" w:rsidRPr="002C1C22" w:rsidRDefault="00536AA3" w:rsidP="00B2312A">
            <w:pPr>
              <w:pStyle w:val="NormalWeb"/>
              <w:spacing w:before="0" w:beforeAutospacing="0" w:after="0" w:afterAutospacing="0"/>
              <w:rPr>
                <w:rFonts w:asciiTheme="minorHAnsi" w:hAnsiTheme="minorHAnsi"/>
                <w:b w:val="0"/>
              </w:rPr>
            </w:pPr>
            <w:r w:rsidRPr="002C1C22">
              <w:rPr>
                <w:rFonts w:asciiTheme="minorHAnsi" w:eastAsia="Times New Roman" w:hAnsiTheme="minorHAnsi"/>
                <w:b w:val="0"/>
                <w:sz w:val="22"/>
                <w:szCs w:val="22"/>
              </w:rPr>
              <w:t>‘… will exert a force on each other’</w:t>
            </w:r>
          </w:p>
        </w:tc>
      </w:tr>
      <w:tr w:rsidR="00536AA3" w:rsidRPr="002C1C22" w14:paraId="29EB85F5" w14:textId="77777777" w:rsidTr="00B2312A">
        <w:trPr>
          <w:trHeight w:val="537"/>
          <w:tblCellSpacing w:w="28" w:type="dxa"/>
        </w:trPr>
        <w:tc>
          <w:tcPr>
            <w:tcW w:w="4026" w:type="dxa"/>
          </w:tcPr>
          <w:p w14:paraId="17A61A93" w14:textId="77777777" w:rsidR="00536AA3" w:rsidRPr="002C1C22" w:rsidRDefault="00536AA3" w:rsidP="00B2312A">
            <w:pPr>
              <w:rPr>
                <w:b w:val="0"/>
              </w:rPr>
            </w:pPr>
            <w:r w:rsidRPr="002C1C22">
              <w:rPr>
                <w:b w:val="0"/>
              </w:rPr>
              <w:t>‘Two objects that carry different charge…’</w:t>
            </w:r>
          </w:p>
        </w:tc>
        <w:tc>
          <w:tcPr>
            <w:tcW w:w="2160" w:type="dxa"/>
            <w:tcBorders>
              <w:top w:val="nil"/>
              <w:left w:val="nil"/>
              <w:bottom w:val="nil"/>
              <w:right w:val="nil"/>
            </w:tcBorders>
          </w:tcPr>
          <w:p w14:paraId="5A562BE7"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369" w:type="dxa"/>
          </w:tcPr>
          <w:p w14:paraId="36DF2718" w14:textId="77777777" w:rsidR="00536AA3" w:rsidRPr="002C1C22" w:rsidRDefault="00536AA3" w:rsidP="00B2312A">
            <w:pPr>
              <w:rPr>
                <w:b w:val="0"/>
              </w:rPr>
            </w:pPr>
            <w:r w:rsidRPr="002C1C22">
              <w:rPr>
                <w:b w:val="0"/>
              </w:rPr>
              <w:t>‘… will repel each other’</w:t>
            </w:r>
          </w:p>
        </w:tc>
      </w:tr>
      <w:tr w:rsidR="00536AA3" w:rsidRPr="002C1C22" w14:paraId="5F8B7835" w14:textId="77777777" w:rsidTr="00B2312A">
        <w:trPr>
          <w:trHeight w:val="537"/>
          <w:tblCellSpacing w:w="28" w:type="dxa"/>
        </w:trPr>
        <w:tc>
          <w:tcPr>
            <w:tcW w:w="4026" w:type="dxa"/>
          </w:tcPr>
          <w:p w14:paraId="4B7ED15C" w14:textId="77777777" w:rsidR="00536AA3" w:rsidRPr="002C1C22" w:rsidRDefault="00536AA3" w:rsidP="00B2312A">
            <w:pPr>
              <w:rPr>
                <w:b w:val="0"/>
              </w:rPr>
            </w:pPr>
            <w:r w:rsidRPr="002C1C22">
              <w:rPr>
                <w:b w:val="0"/>
              </w:rPr>
              <w:t>‘Two electrically charged objects brought close together…’</w:t>
            </w:r>
          </w:p>
        </w:tc>
        <w:tc>
          <w:tcPr>
            <w:tcW w:w="2160" w:type="dxa"/>
            <w:tcBorders>
              <w:top w:val="nil"/>
              <w:left w:val="nil"/>
              <w:bottom w:val="nil"/>
              <w:right w:val="nil"/>
            </w:tcBorders>
          </w:tcPr>
          <w:p w14:paraId="5B328997"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369" w:type="dxa"/>
          </w:tcPr>
          <w:p w14:paraId="3CD55786" w14:textId="77777777" w:rsidR="00536AA3" w:rsidRPr="002C1C22" w:rsidRDefault="00536AA3" w:rsidP="00B2312A">
            <w:pPr>
              <w:pStyle w:val="NormalWeb"/>
              <w:spacing w:before="0" w:beforeAutospacing="0" w:after="0" w:afterAutospacing="0"/>
              <w:rPr>
                <w:rFonts w:asciiTheme="minorHAnsi" w:hAnsiTheme="minorHAnsi"/>
                <w:b w:val="0"/>
              </w:rPr>
            </w:pPr>
            <w:r w:rsidRPr="002C1C22">
              <w:rPr>
                <w:rFonts w:asciiTheme="minorHAnsi" w:eastAsia="Times New Roman" w:hAnsiTheme="minorHAnsi"/>
                <w:b w:val="0"/>
                <w:sz w:val="22"/>
                <w:szCs w:val="22"/>
              </w:rPr>
              <w:t>‘… will attract each other’</w:t>
            </w:r>
          </w:p>
        </w:tc>
      </w:tr>
    </w:tbl>
    <w:p w14:paraId="109C2A8F" w14:textId="77777777" w:rsidR="00536AA3" w:rsidRPr="002C1C22" w:rsidRDefault="00536AA3" w:rsidP="00536AA3">
      <w:pPr>
        <w:tabs>
          <w:tab w:val="left" w:pos="426"/>
        </w:tabs>
        <w:ind w:left="851" w:hanging="851"/>
        <w:jc w:val="right"/>
      </w:pPr>
    </w:p>
    <w:p w14:paraId="3B4D6337" w14:textId="55B4CCC0" w:rsidR="00536AA3" w:rsidRPr="002C1C22" w:rsidRDefault="00536AA3" w:rsidP="005D21D3">
      <w:pPr>
        <w:tabs>
          <w:tab w:val="left" w:pos="426"/>
          <w:tab w:val="right" w:pos="10205"/>
        </w:tabs>
        <w:ind w:left="851" w:hanging="851"/>
        <w:rPr>
          <w:rFonts w:ascii="Calibri" w:hAnsi="Calibri"/>
          <w:i/>
          <w:sz w:val="20"/>
          <w:szCs w:val="20"/>
        </w:rPr>
      </w:pPr>
      <w:r w:rsidRPr="002C1C22">
        <w:rPr>
          <w:rFonts w:cs="Tahoma"/>
        </w:rPr>
        <w:t>3.</w:t>
      </w:r>
      <w:r w:rsidRPr="002C1C22">
        <w:rPr>
          <w:rFonts w:cs="Tahoma"/>
        </w:rPr>
        <w:tab/>
      </w:r>
      <w:proofErr w:type="gramStart"/>
      <w:r w:rsidRPr="002C1C22">
        <w:rPr>
          <w:rFonts w:cs="Tahoma"/>
        </w:rPr>
        <w:t>a</w:t>
      </w:r>
      <w:proofErr w:type="gramEnd"/>
      <w:r w:rsidRPr="002C1C22">
        <w:rPr>
          <w:rFonts w:cs="Tahoma"/>
        </w:rPr>
        <w:t xml:space="preserve">) </w:t>
      </w:r>
      <w:r w:rsidRPr="002C1C22">
        <w:rPr>
          <w:rFonts w:cs="Tahoma"/>
        </w:rPr>
        <w:tab/>
        <w:t>Draw an electric field pattern for an isolated positively charged sphere.</w:t>
      </w:r>
      <w:r w:rsidR="005D21D3">
        <w:rPr>
          <w:rFonts w:cs="Tahoma"/>
        </w:rPr>
        <w:tab/>
      </w:r>
      <w:r w:rsidRPr="002C1C22">
        <w:rPr>
          <w:rFonts w:ascii="Calibri" w:hAnsi="Calibri"/>
          <w:i/>
          <w:sz w:val="20"/>
          <w:szCs w:val="20"/>
        </w:rPr>
        <w:t>1 mark</w:t>
      </w:r>
    </w:p>
    <w:p w14:paraId="022149E7" w14:textId="77777777" w:rsidR="00D463C8" w:rsidRDefault="00D463C8" w:rsidP="00536AA3">
      <w:pPr>
        <w:pStyle w:val="ListParagraph"/>
        <w:tabs>
          <w:tab w:val="right" w:pos="10205"/>
        </w:tabs>
        <w:ind w:left="851" w:hanging="425"/>
        <w:rPr>
          <w:rFonts w:cs="Tahoma"/>
        </w:rPr>
      </w:pPr>
    </w:p>
    <w:p w14:paraId="22E3FA71" w14:textId="77777777" w:rsidR="00536AA3" w:rsidRPr="002C1C22" w:rsidRDefault="00536AA3" w:rsidP="00536AA3">
      <w:pPr>
        <w:pStyle w:val="ListParagraph"/>
        <w:tabs>
          <w:tab w:val="right" w:pos="10205"/>
        </w:tabs>
        <w:ind w:left="851" w:hanging="425"/>
        <w:rPr>
          <w:rFonts w:cs="Tahoma"/>
        </w:rPr>
      </w:pPr>
      <w:r w:rsidRPr="002C1C22">
        <w:rPr>
          <w:rFonts w:cs="Tahoma"/>
        </w:rPr>
        <w:t xml:space="preserve">b) </w:t>
      </w:r>
      <w:r w:rsidRPr="002C1C22">
        <w:rPr>
          <w:rFonts w:cs="Tahoma"/>
        </w:rPr>
        <w:tab/>
        <w:t>What would happen if an identical charged sphere was brought close to the sphere you have drawn?</w:t>
      </w:r>
      <w:r w:rsidRPr="002C1C22">
        <w:rPr>
          <w:rFonts w:cs="Tahoma"/>
        </w:rPr>
        <w:tab/>
      </w:r>
    </w:p>
    <w:p w14:paraId="17B2B780" w14:textId="77777777" w:rsidR="00536AA3" w:rsidRPr="002C1C22" w:rsidRDefault="00536AA3" w:rsidP="00536AA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3E365E8D" w14:textId="77777777" w:rsidR="00536AA3" w:rsidRPr="002C1C22" w:rsidRDefault="00536AA3" w:rsidP="00536AA3">
      <w:pPr>
        <w:ind w:left="426" w:hanging="426"/>
        <w:rPr>
          <w:rFonts w:cs="Tahoma"/>
        </w:rPr>
      </w:pPr>
    </w:p>
    <w:p w14:paraId="46D611C7" w14:textId="5D2C059C" w:rsidR="00536AA3" w:rsidRPr="002C1C22" w:rsidRDefault="00536AA3" w:rsidP="00536AA3">
      <w:pPr>
        <w:ind w:left="426" w:hanging="426"/>
        <w:rPr>
          <w:rFonts w:cs="Tahoma"/>
        </w:rPr>
      </w:pPr>
      <w:r w:rsidRPr="004C5AEF">
        <w:rPr>
          <w:rFonts w:cs="Tahoma"/>
        </w:rPr>
        <w:t>4.</w:t>
      </w:r>
      <w:r w:rsidRPr="004C5AEF">
        <w:rPr>
          <w:rFonts w:cs="Tahoma"/>
        </w:rPr>
        <w:tab/>
        <w:t>The following boxes contain examples of contact and non-contact forces.</w:t>
      </w:r>
      <w:r w:rsidR="005D21D3">
        <w:rPr>
          <w:rFonts w:cs="Tahoma"/>
        </w:rPr>
        <w:t xml:space="preserve"> </w:t>
      </w:r>
    </w:p>
    <w:p w14:paraId="1D74CEDF" w14:textId="77777777" w:rsidR="00536AA3" w:rsidRPr="002C1C22" w:rsidRDefault="00536AA3" w:rsidP="00536AA3">
      <w:pPr>
        <w:ind w:left="426" w:hanging="426"/>
        <w:rPr>
          <w:rFonts w:cs="Tahoma"/>
          <w:sz w:val="12"/>
        </w:rPr>
      </w:pPr>
    </w:p>
    <w:tbl>
      <w:tblPr>
        <w:tblStyle w:val="TableGrid"/>
        <w:tblW w:w="9811" w:type="dxa"/>
        <w:tblCellSpacing w:w="28" w:type="dxa"/>
        <w:tblInd w:w="39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05"/>
        <w:gridCol w:w="4906"/>
      </w:tblGrid>
      <w:tr w:rsidR="00536AA3" w:rsidRPr="002C1C22" w14:paraId="7E471D7B" w14:textId="77777777" w:rsidTr="004C5AEF">
        <w:trPr>
          <w:cnfStyle w:val="100000000000" w:firstRow="1" w:lastRow="0" w:firstColumn="0" w:lastColumn="0" w:oddVBand="0" w:evenVBand="0" w:oddHBand="0" w:evenHBand="0" w:firstRowFirstColumn="0" w:firstRowLastColumn="0" w:lastRowFirstColumn="0" w:lastRowLastColumn="0"/>
          <w:tblCellSpacing w:w="28" w:type="dxa"/>
        </w:trPr>
        <w:tc>
          <w:tcPr>
            <w:tcW w:w="48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30F0BE" w14:textId="77777777" w:rsidR="00536AA3" w:rsidRPr="002C1C22" w:rsidRDefault="00536AA3" w:rsidP="00B2312A">
            <w:pPr>
              <w:rPr>
                <w:b w:val="0"/>
              </w:rPr>
            </w:pPr>
            <w:r w:rsidRPr="002C1C22">
              <w:rPr>
                <w:b w:val="0"/>
              </w:rPr>
              <w:t>Magnetic force</w:t>
            </w:r>
          </w:p>
        </w:tc>
        <w:tc>
          <w:tcPr>
            <w:tcW w:w="48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0778C" w14:textId="763E192F" w:rsidR="00536AA3" w:rsidRPr="002C1C22" w:rsidRDefault="004C5AEF" w:rsidP="00B2312A">
            <w:pPr>
              <w:rPr>
                <w:b w:val="0"/>
              </w:rPr>
            </w:pPr>
            <w:r w:rsidRPr="002C1C22">
              <w:rPr>
                <w:b w:val="0"/>
              </w:rPr>
              <w:t>Gravitational force</w:t>
            </w:r>
          </w:p>
        </w:tc>
      </w:tr>
      <w:tr w:rsidR="004C5AEF" w:rsidRPr="002C1C22" w14:paraId="053CC727" w14:textId="77777777" w:rsidTr="004C5AEF">
        <w:trPr>
          <w:tblCellSpacing w:w="28" w:type="dxa"/>
        </w:trPr>
        <w:tc>
          <w:tcPr>
            <w:tcW w:w="4821" w:type="dxa"/>
          </w:tcPr>
          <w:p w14:paraId="0942FFE8" w14:textId="77777777" w:rsidR="004C5AEF" w:rsidRPr="002C1C22" w:rsidRDefault="004C5AEF" w:rsidP="004C5AEF">
            <w:pPr>
              <w:rPr>
                <w:b w:val="0"/>
              </w:rPr>
            </w:pPr>
            <w:r w:rsidRPr="002C1C22">
              <w:rPr>
                <w:b w:val="0"/>
              </w:rPr>
              <w:t>Tension</w:t>
            </w:r>
          </w:p>
        </w:tc>
        <w:tc>
          <w:tcPr>
            <w:tcW w:w="4822" w:type="dxa"/>
          </w:tcPr>
          <w:p w14:paraId="6A602372" w14:textId="37FB9398" w:rsidR="004C5AEF" w:rsidRPr="002C1C22" w:rsidRDefault="004C5AEF" w:rsidP="004C5AEF">
            <w:pPr>
              <w:rPr>
                <w:b w:val="0"/>
              </w:rPr>
            </w:pPr>
            <w:r w:rsidRPr="002C1C22">
              <w:rPr>
                <w:b w:val="0"/>
              </w:rPr>
              <w:t>Lift force from a crane</w:t>
            </w:r>
          </w:p>
        </w:tc>
      </w:tr>
    </w:tbl>
    <w:p w14:paraId="409968FB" w14:textId="77777777" w:rsidR="00536AA3" w:rsidRPr="002C1C22" w:rsidRDefault="00536AA3" w:rsidP="00536AA3">
      <w:pPr>
        <w:pStyle w:val="ListParagraph"/>
        <w:ind w:left="426"/>
        <w:rPr>
          <w:rFonts w:cs="Tahoma"/>
        </w:rPr>
      </w:pPr>
    </w:p>
    <w:p w14:paraId="585D3C8C" w14:textId="0736D23C" w:rsidR="00536AA3" w:rsidRPr="002C1C22" w:rsidRDefault="00536AA3" w:rsidP="00536AA3">
      <w:pPr>
        <w:pStyle w:val="ListParagraph"/>
        <w:tabs>
          <w:tab w:val="right" w:pos="10205"/>
        </w:tabs>
        <w:ind w:left="426"/>
        <w:rPr>
          <w:rFonts w:cs="Tahoma"/>
          <w:i/>
        </w:rPr>
      </w:pPr>
      <w:r w:rsidRPr="002C1C22">
        <w:rPr>
          <w:rFonts w:cs="Tahoma"/>
        </w:rPr>
        <w:t>Identify which of the forces are contact forces and w</w:t>
      </w:r>
      <w:r w:rsidR="005D21D3">
        <w:rPr>
          <w:rFonts w:cs="Tahoma"/>
        </w:rPr>
        <w:t>hich are non-contact forces.</w:t>
      </w:r>
      <w:r w:rsidRPr="002C1C22">
        <w:rPr>
          <w:rFonts w:cs="Tahoma"/>
        </w:rPr>
        <w:tab/>
      </w:r>
      <w:r w:rsidRPr="002C1C22">
        <w:rPr>
          <w:rFonts w:ascii="Calibri" w:hAnsi="Calibri"/>
          <w:i/>
          <w:sz w:val="20"/>
          <w:szCs w:val="20"/>
        </w:rPr>
        <w:t>4 marks</w:t>
      </w:r>
    </w:p>
    <w:p w14:paraId="0BE8BF1F" w14:textId="77777777" w:rsidR="00536AA3" w:rsidRPr="002C1C22" w:rsidRDefault="00536AA3" w:rsidP="00536AA3">
      <w:pPr>
        <w:pStyle w:val="ListParagraph"/>
        <w:rPr>
          <w:rFonts w:cs="Tahoma"/>
        </w:rPr>
      </w:pPr>
    </w:p>
    <w:p w14:paraId="3657D007" w14:textId="77777777" w:rsidR="00536AA3" w:rsidRPr="002C1C22" w:rsidRDefault="00536AA3" w:rsidP="00536AA3">
      <w:pPr>
        <w:tabs>
          <w:tab w:val="left" w:pos="851"/>
        </w:tabs>
        <w:ind w:left="426" w:hanging="426"/>
        <w:rPr>
          <w:rFonts w:cs="Tahoma"/>
        </w:rPr>
      </w:pPr>
      <w:r w:rsidRPr="002C1C22">
        <w:rPr>
          <w:rFonts w:cs="Tahoma"/>
        </w:rPr>
        <w:t>5.</w:t>
      </w:r>
      <w:r w:rsidRPr="002C1C22">
        <w:rPr>
          <w:rFonts w:cs="Tahoma"/>
        </w:rPr>
        <w:tab/>
        <w:t>A Physics teacher uses a balloon to demonstrate the concept of static electricity.  She rubs the balloon across her jumper for 30 seconds.</w:t>
      </w:r>
    </w:p>
    <w:p w14:paraId="61D4697E" w14:textId="77777777" w:rsidR="00536AA3" w:rsidRPr="002C1C22" w:rsidRDefault="00536AA3" w:rsidP="00536AA3">
      <w:pPr>
        <w:pStyle w:val="ListParagraph"/>
        <w:tabs>
          <w:tab w:val="left" w:pos="851"/>
        </w:tabs>
        <w:ind w:left="426"/>
        <w:rPr>
          <w:rFonts w:cs="Tahoma"/>
          <w:sz w:val="12"/>
        </w:rPr>
      </w:pPr>
    </w:p>
    <w:p w14:paraId="40BB1D40" w14:textId="7B7E7451" w:rsidR="00536AA3" w:rsidRPr="002C1C22" w:rsidRDefault="00536AA3" w:rsidP="005D21D3">
      <w:pPr>
        <w:pStyle w:val="ListParagraph"/>
        <w:tabs>
          <w:tab w:val="left" w:pos="851"/>
          <w:tab w:val="right" w:pos="10205"/>
        </w:tabs>
        <w:ind w:left="426"/>
        <w:rPr>
          <w:rFonts w:ascii="Calibri" w:hAnsi="Calibri"/>
          <w:i/>
          <w:sz w:val="20"/>
          <w:szCs w:val="20"/>
        </w:rPr>
      </w:pPr>
      <w:r w:rsidRPr="002C1C22">
        <w:rPr>
          <w:rFonts w:cs="Tahoma"/>
        </w:rPr>
        <w:t>a)</w:t>
      </w:r>
      <w:r w:rsidRPr="002C1C22">
        <w:rPr>
          <w:rFonts w:cs="Tahoma"/>
        </w:rPr>
        <w:tab/>
        <w:t xml:space="preserve">Explain how rubbing the balloon on her jumper results in the teacher’s jumper and the balloon </w:t>
      </w:r>
      <w:r w:rsidR="005D21D3">
        <w:rPr>
          <w:rFonts w:cs="Tahoma"/>
        </w:rPr>
        <w:br/>
      </w:r>
      <w:r w:rsidR="005D21D3">
        <w:rPr>
          <w:rFonts w:cs="Tahoma"/>
        </w:rPr>
        <w:tab/>
      </w:r>
      <w:r w:rsidRPr="002C1C22">
        <w:rPr>
          <w:rFonts w:cs="Tahoma"/>
        </w:rPr>
        <w:t>both becoming electrically charged.</w:t>
      </w:r>
      <w:r w:rsidRPr="002C1C22">
        <w:rPr>
          <w:rFonts w:ascii="Calibri" w:hAnsi="Calibri"/>
          <w:i/>
          <w:sz w:val="20"/>
          <w:szCs w:val="20"/>
        </w:rPr>
        <w:tab/>
        <w:t>3 marks</w:t>
      </w:r>
    </w:p>
    <w:p w14:paraId="3D41320D" w14:textId="77777777" w:rsidR="005D21D3" w:rsidRDefault="00536AA3" w:rsidP="00536AA3">
      <w:pPr>
        <w:ind w:left="426" w:hanging="426"/>
        <w:rPr>
          <w:rFonts w:cs="Tahoma"/>
        </w:rPr>
      </w:pPr>
      <w:r w:rsidRPr="002C1C22">
        <w:rPr>
          <w:rFonts w:cs="Tahoma"/>
        </w:rPr>
        <w:tab/>
      </w:r>
    </w:p>
    <w:p w14:paraId="2AD711FA" w14:textId="5688993D" w:rsidR="00536AA3" w:rsidRPr="002C1C22" w:rsidRDefault="005D21D3" w:rsidP="005D21D3">
      <w:pPr>
        <w:tabs>
          <w:tab w:val="left" w:pos="851"/>
          <w:tab w:val="right" w:pos="10205"/>
        </w:tabs>
        <w:ind w:left="426" w:hanging="426"/>
        <w:rPr>
          <w:rFonts w:ascii="Calibri" w:hAnsi="Calibri"/>
          <w:szCs w:val="22"/>
        </w:rPr>
      </w:pPr>
      <w:r>
        <w:rPr>
          <w:rFonts w:cs="Tahoma"/>
        </w:rPr>
        <w:tab/>
      </w:r>
      <w:r w:rsidR="00536AA3" w:rsidRPr="002C1C22">
        <w:rPr>
          <w:rFonts w:cs="Tahoma"/>
        </w:rPr>
        <w:t>b)</w:t>
      </w:r>
      <w:r w:rsidR="00536AA3" w:rsidRPr="002C1C22">
        <w:rPr>
          <w:rFonts w:cs="Tahoma"/>
        </w:rPr>
        <w:tab/>
        <w:t>What property of the balloon and the jumper allows them to become electrically charged?</w:t>
      </w:r>
      <w:r w:rsidR="00536AA3" w:rsidRPr="002C1C22">
        <w:rPr>
          <w:rFonts w:ascii="Calibri" w:hAnsi="Calibri"/>
          <w:szCs w:val="22"/>
        </w:rPr>
        <w:tab/>
      </w:r>
      <w:r w:rsidR="00536AA3" w:rsidRPr="002C1C22">
        <w:rPr>
          <w:rFonts w:ascii="Calibri" w:hAnsi="Calibri"/>
          <w:i/>
          <w:sz w:val="20"/>
          <w:szCs w:val="20"/>
        </w:rPr>
        <w:t>1 mark</w:t>
      </w:r>
    </w:p>
    <w:p w14:paraId="17D972F3" w14:textId="77777777" w:rsidR="00536AA3" w:rsidRPr="002C1C22" w:rsidRDefault="00536AA3" w:rsidP="00536AA3">
      <w:pPr>
        <w:ind w:left="426" w:hanging="426"/>
        <w:rPr>
          <w:rFonts w:cs="Tahoma"/>
        </w:rPr>
      </w:pPr>
    </w:p>
    <w:p w14:paraId="0C1B8090" w14:textId="77777777" w:rsidR="00536AA3" w:rsidRPr="002C1C22" w:rsidRDefault="00536AA3" w:rsidP="00536AA3">
      <w:pPr>
        <w:ind w:left="426" w:hanging="426"/>
        <w:rPr>
          <w:rFonts w:cs="Tahoma"/>
        </w:rPr>
      </w:pPr>
      <w:r w:rsidRPr="002C1C22">
        <w:rPr>
          <w:rFonts w:cs="Tahoma"/>
        </w:rPr>
        <w:t>6.</w:t>
      </w:r>
      <w:r w:rsidRPr="002C1C22">
        <w:rPr>
          <w:rFonts w:cs="Tahoma"/>
        </w:rPr>
        <w:tab/>
        <w:t xml:space="preserve">Some students are conducting an experiment with a Van de </w:t>
      </w:r>
      <w:proofErr w:type="spellStart"/>
      <w:r w:rsidRPr="002C1C22">
        <w:rPr>
          <w:rFonts w:cs="Tahoma"/>
        </w:rPr>
        <w:t>Graaff</w:t>
      </w:r>
      <w:proofErr w:type="spellEnd"/>
      <w:r w:rsidRPr="002C1C22">
        <w:rPr>
          <w:rFonts w:cs="Tahoma"/>
        </w:rPr>
        <w:t xml:space="preserve"> generator.</w:t>
      </w:r>
    </w:p>
    <w:p w14:paraId="161FD534" w14:textId="77777777" w:rsidR="00536AA3" w:rsidRPr="002C1C22" w:rsidRDefault="00536AA3" w:rsidP="00536AA3">
      <w:pPr>
        <w:ind w:left="426" w:hanging="426"/>
        <w:rPr>
          <w:rFonts w:cs="Tahoma"/>
        </w:rPr>
      </w:pPr>
      <w:r w:rsidRPr="002C1C22">
        <w:rPr>
          <w:rFonts w:cs="Tahoma"/>
        </w:rPr>
        <w:tab/>
      </w:r>
    </w:p>
    <w:p w14:paraId="5E42EAE7" w14:textId="77777777" w:rsidR="00536AA3" w:rsidRPr="002C1C22" w:rsidRDefault="00536AA3" w:rsidP="00536AA3">
      <w:pPr>
        <w:ind w:left="426" w:hanging="426"/>
        <w:rPr>
          <w:rFonts w:cs="Tahoma"/>
        </w:rPr>
      </w:pPr>
      <w:r w:rsidRPr="002C1C22">
        <w:rPr>
          <w:rFonts w:cs="Tahoma"/>
        </w:rPr>
        <w:tab/>
        <w:t xml:space="preserve">The students see sparks jump across the gap in the Van de </w:t>
      </w:r>
      <w:proofErr w:type="spellStart"/>
      <w:r w:rsidRPr="002C1C22">
        <w:rPr>
          <w:rFonts w:cs="Tahoma"/>
        </w:rPr>
        <w:t>Graaff</w:t>
      </w:r>
      <w:proofErr w:type="spellEnd"/>
      <w:r w:rsidRPr="002C1C22">
        <w:rPr>
          <w:rFonts w:cs="Tahoma"/>
        </w:rPr>
        <w:t xml:space="preserve"> generator.</w:t>
      </w:r>
    </w:p>
    <w:p w14:paraId="483A96E7" w14:textId="77777777" w:rsidR="00536AA3" w:rsidRPr="002C1C22" w:rsidRDefault="00536AA3" w:rsidP="00536AA3">
      <w:pPr>
        <w:ind w:left="426" w:hanging="426"/>
        <w:rPr>
          <w:rFonts w:cs="Tahoma"/>
          <w:sz w:val="12"/>
        </w:rPr>
      </w:pPr>
    </w:p>
    <w:p w14:paraId="3428D036" w14:textId="0F8FDD8A" w:rsidR="00536AA3" w:rsidRPr="002C1C22" w:rsidRDefault="00536AA3" w:rsidP="005D21D3">
      <w:pPr>
        <w:tabs>
          <w:tab w:val="left" w:pos="851"/>
          <w:tab w:val="right" w:pos="10205"/>
        </w:tabs>
        <w:ind w:left="426" w:hanging="426"/>
        <w:rPr>
          <w:rFonts w:ascii="Calibri" w:hAnsi="Calibri"/>
          <w:szCs w:val="22"/>
        </w:rPr>
      </w:pPr>
      <w:r w:rsidRPr="002C1C22">
        <w:rPr>
          <w:rFonts w:cs="Tahoma"/>
        </w:rPr>
        <w:tab/>
        <w:t>a)</w:t>
      </w:r>
      <w:r w:rsidRPr="002C1C22">
        <w:rPr>
          <w:rFonts w:cs="Tahoma"/>
        </w:rPr>
        <w:tab/>
        <w:t>Why are the students seeing these sparks?</w:t>
      </w:r>
      <w:r w:rsidRPr="002C1C22">
        <w:rPr>
          <w:rFonts w:ascii="Calibri" w:hAnsi="Calibri"/>
          <w:szCs w:val="22"/>
        </w:rPr>
        <w:tab/>
      </w:r>
      <w:r w:rsidRPr="002C1C22">
        <w:rPr>
          <w:rFonts w:ascii="Calibri" w:hAnsi="Calibri"/>
          <w:i/>
          <w:sz w:val="20"/>
          <w:szCs w:val="20"/>
        </w:rPr>
        <w:t>2 marks</w:t>
      </w:r>
    </w:p>
    <w:p w14:paraId="1D329E06" w14:textId="77777777" w:rsidR="005D21D3" w:rsidRDefault="00536AA3" w:rsidP="00536AA3">
      <w:pPr>
        <w:ind w:left="426" w:hanging="426"/>
        <w:rPr>
          <w:rFonts w:cs="Tahoma"/>
        </w:rPr>
      </w:pPr>
      <w:r w:rsidRPr="002C1C22">
        <w:rPr>
          <w:rFonts w:cs="Tahoma"/>
        </w:rPr>
        <w:tab/>
      </w:r>
    </w:p>
    <w:p w14:paraId="1CC8885A" w14:textId="22C02FBB" w:rsidR="00536AA3" w:rsidRPr="002C1C22" w:rsidRDefault="005D21D3" w:rsidP="00536AA3">
      <w:pPr>
        <w:ind w:left="426" w:hanging="426"/>
        <w:rPr>
          <w:rFonts w:cs="Tahoma"/>
        </w:rPr>
      </w:pPr>
      <w:r>
        <w:rPr>
          <w:rFonts w:cs="Tahoma"/>
        </w:rPr>
        <w:tab/>
      </w:r>
      <w:r w:rsidR="00536AA3" w:rsidRPr="002C1C22">
        <w:rPr>
          <w:rFonts w:cs="Tahoma"/>
        </w:rPr>
        <w:t>A student stands on a rubber mat and places her hand on the generator. Her hair stands on end.</w:t>
      </w:r>
    </w:p>
    <w:p w14:paraId="5423AB47" w14:textId="77777777" w:rsidR="00536AA3" w:rsidRPr="002C1C22" w:rsidRDefault="00536AA3" w:rsidP="005D21D3">
      <w:pPr>
        <w:tabs>
          <w:tab w:val="right" w:pos="10205"/>
        </w:tabs>
        <w:ind w:left="426" w:hanging="426"/>
        <w:rPr>
          <w:rFonts w:cs="Tahoma"/>
          <w:sz w:val="12"/>
        </w:rPr>
      </w:pPr>
      <w:r w:rsidRPr="002C1C22">
        <w:rPr>
          <w:rFonts w:cs="Tahoma"/>
        </w:rPr>
        <w:tab/>
      </w:r>
    </w:p>
    <w:p w14:paraId="776EA0AD" w14:textId="77777777" w:rsidR="00536AA3" w:rsidRPr="002C1C22" w:rsidRDefault="00536AA3" w:rsidP="00536AA3">
      <w:pPr>
        <w:ind w:left="426" w:hanging="426"/>
        <w:rPr>
          <w:rFonts w:cs="Tahoma"/>
        </w:rPr>
      </w:pPr>
      <w:r w:rsidRPr="002C1C22">
        <w:rPr>
          <w:rFonts w:cs="Tahoma"/>
        </w:rPr>
        <w:tab/>
        <w:t>b)</w:t>
      </w:r>
      <w:r w:rsidRPr="002C1C22">
        <w:rPr>
          <w:rFonts w:cs="Tahoma"/>
        </w:rPr>
        <w:tab/>
        <w:t>Explain why the student’s hair stands on end</w:t>
      </w:r>
    </w:p>
    <w:p w14:paraId="1DD4CAE2" w14:textId="77777777" w:rsidR="00536AA3" w:rsidRPr="002C1C22" w:rsidRDefault="00536AA3" w:rsidP="00536AA3">
      <w:pPr>
        <w:widowControl w:val="0"/>
        <w:tabs>
          <w:tab w:val="left" w:pos="851"/>
          <w:tab w:val="right" w:pos="10204"/>
        </w:tabs>
        <w:spacing w:after="120"/>
        <w:ind w:left="851"/>
        <w:rPr>
          <w:rFonts w:ascii="Calibri" w:hAnsi="Calibri"/>
          <w:i/>
          <w:sz w:val="20"/>
          <w:szCs w:val="20"/>
        </w:rPr>
      </w:pPr>
      <w:r w:rsidRPr="002C1C22">
        <w:rPr>
          <w:rFonts w:ascii="Calibri" w:hAnsi="Calibri"/>
          <w:szCs w:val="22"/>
        </w:rPr>
        <w:tab/>
      </w:r>
      <w:r w:rsidRPr="002C1C22">
        <w:rPr>
          <w:rFonts w:ascii="Calibri" w:hAnsi="Calibri"/>
          <w:i/>
          <w:sz w:val="20"/>
          <w:szCs w:val="20"/>
        </w:rPr>
        <w:t>2 marks</w:t>
      </w:r>
    </w:p>
    <w:p w14:paraId="41490611" w14:textId="77777777" w:rsidR="005D21D3" w:rsidRDefault="00536AA3" w:rsidP="00536AA3">
      <w:r w:rsidRPr="002C1C22">
        <w:tab/>
      </w:r>
    </w:p>
    <w:p w14:paraId="5DD25788" w14:textId="77777777" w:rsidR="005D21D3" w:rsidRDefault="005D21D3">
      <w:r>
        <w:br w:type="page"/>
      </w:r>
    </w:p>
    <w:p w14:paraId="07780C02" w14:textId="6974D51F" w:rsidR="00536AA3" w:rsidRPr="002C1C22" w:rsidRDefault="005D21D3" w:rsidP="00536AA3">
      <w:r>
        <w:lastRenderedPageBreak/>
        <w:tab/>
      </w:r>
      <w:r w:rsidR="00536AA3" w:rsidRPr="002C1C22">
        <w:t xml:space="preserve">Another student touches the first student. He is not standing on a rubber mat. Both students experience a </w:t>
      </w:r>
      <w:r w:rsidR="00536AA3" w:rsidRPr="002C1C22">
        <w:tab/>
        <w:t>static shock.</w:t>
      </w:r>
    </w:p>
    <w:p w14:paraId="23715C48" w14:textId="77777777" w:rsidR="00536AA3" w:rsidRPr="002C1C22" w:rsidRDefault="00536AA3" w:rsidP="00536AA3">
      <w:pPr>
        <w:rPr>
          <w:sz w:val="12"/>
        </w:rPr>
      </w:pPr>
    </w:p>
    <w:p w14:paraId="509286ED" w14:textId="43BF2753" w:rsidR="00536AA3" w:rsidRPr="005D21D3" w:rsidRDefault="00536AA3" w:rsidP="005D21D3">
      <w:pPr>
        <w:tabs>
          <w:tab w:val="right" w:pos="10205"/>
        </w:tabs>
        <w:ind w:left="851" w:hanging="426"/>
        <w:rPr>
          <w:rFonts w:ascii="Calibri" w:hAnsi="Calibri"/>
          <w:szCs w:val="22"/>
        </w:rPr>
      </w:pPr>
      <w:r w:rsidRPr="002C1C22">
        <w:t>c)</w:t>
      </w:r>
      <w:r w:rsidRPr="002C1C22">
        <w:tab/>
        <w:t>Why do both students experience a static shock?</w:t>
      </w:r>
      <w:r w:rsidR="005D21D3">
        <w:tab/>
      </w:r>
      <w:r w:rsidRPr="002C1C22">
        <w:rPr>
          <w:rFonts w:ascii="Calibri" w:hAnsi="Calibri"/>
          <w:i/>
          <w:sz w:val="20"/>
          <w:szCs w:val="20"/>
        </w:rPr>
        <w:t>1 mark</w:t>
      </w:r>
    </w:p>
    <w:p w14:paraId="17547ECF" w14:textId="77777777" w:rsidR="005D21D3" w:rsidRDefault="005D21D3" w:rsidP="00536AA3">
      <w:pPr>
        <w:ind w:left="426" w:hanging="426"/>
        <w:rPr>
          <w:rFonts w:cs="Tahoma"/>
        </w:rPr>
      </w:pPr>
    </w:p>
    <w:p w14:paraId="12BAD12D" w14:textId="77777777" w:rsidR="00536AA3" w:rsidRPr="002C1C22" w:rsidRDefault="00536AA3" w:rsidP="00536AA3">
      <w:pPr>
        <w:ind w:left="426" w:hanging="426"/>
        <w:rPr>
          <w:rFonts w:cs="Tahoma"/>
        </w:rPr>
      </w:pPr>
      <w:r w:rsidRPr="002C1C22">
        <w:rPr>
          <w:rFonts w:cs="Tahoma"/>
        </w:rPr>
        <w:t>7.</w:t>
      </w:r>
      <w:r w:rsidRPr="002C1C22">
        <w:rPr>
          <w:rFonts w:cs="Tahoma"/>
        </w:rPr>
        <w:tab/>
        <w:t>Two objects are arranged below:</w:t>
      </w:r>
    </w:p>
    <w:p w14:paraId="23F75430" w14:textId="77777777" w:rsidR="00536AA3" w:rsidRPr="002C1C22" w:rsidRDefault="00536AA3" w:rsidP="00536AA3">
      <w:pPr>
        <w:pStyle w:val="ListParagraph"/>
        <w:rPr>
          <w:rFonts w:cs="Tahoma"/>
        </w:rPr>
      </w:pPr>
      <w:r w:rsidRPr="002C1C22">
        <w:rPr>
          <w:rFonts w:cs="Tahoma"/>
          <w:noProof/>
          <w:lang w:eastAsia="en-GB"/>
        </w:rPr>
        <mc:AlternateContent>
          <mc:Choice Requires="wpc">
            <w:drawing>
              <wp:inline distT="0" distB="0" distL="0" distR="0" wp14:anchorId="615CD4D3" wp14:editId="3D25BA60">
                <wp:extent cx="4721225" cy="2181118"/>
                <wp:effectExtent l="0" t="0" r="3175" b="10160"/>
                <wp:docPr id="604" name="Canvas 6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01" name="Group 401"/>
                        <wpg:cNvGrpSpPr/>
                        <wpg:grpSpPr>
                          <a:xfrm>
                            <a:off x="1120711" y="100292"/>
                            <a:ext cx="3600514" cy="2013439"/>
                            <a:chOff x="479117" y="477708"/>
                            <a:chExt cx="3600514" cy="2013439"/>
                          </a:xfrm>
                        </wpg:grpSpPr>
                        <wpg:grpSp>
                          <wpg:cNvPr id="402" name="Group 402"/>
                          <wpg:cNvGrpSpPr/>
                          <wpg:grpSpPr>
                            <a:xfrm>
                              <a:off x="479117" y="477708"/>
                              <a:ext cx="982357" cy="2013439"/>
                              <a:chOff x="645803" y="298940"/>
                              <a:chExt cx="982357" cy="2013439"/>
                            </a:xfrm>
                          </wpg:grpSpPr>
                          <wps:wsp>
                            <wps:cNvPr id="403" name="Rectangle 403"/>
                            <wps:cNvSpPr/>
                            <wps:spPr>
                              <a:xfrm rot="1213364">
                                <a:off x="931985" y="298940"/>
                                <a:ext cx="342900" cy="2013439"/>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Text Box 404"/>
                            <wps:cNvSpPr txBox="1"/>
                            <wps:spPr>
                              <a:xfrm rot="1101073">
                                <a:off x="1239716" y="301733"/>
                                <a:ext cx="259715"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2ADF4" w14:textId="77777777" w:rsidR="004060DD" w:rsidRDefault="004060DD" w:rsidP="00536AA3">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08" name="Text Box 303"/>
                            <wps:cNvSpPr txBox="1"/>
                            <wps:spPr>
                              <a:xfrm rot="1101073">
                                <a:off x="747341" y="154280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77C8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6" name="Text Box 303"/>
                            <wps:cNvSpPr txBox="1"/>
                            <wps:spPr>
                              <a:xfrm rot="1101073">
                                <a:off x="833564" y="13523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7391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7" name="Text Box 303"/>
                            <wps:cNvSpPr txBox="1"/>
                            <wps:spPr>
                              <a:xfrm rot="1101073">
                                <a:off x="910202" y="11530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1F5C9"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8" name="Text Box 303"/>
                            <wps:cNvSpPr txBox="1"/>
                            <wps:spPr>
                              <a:xfrm rot="1101073">
                                <a:off x="1076818" y="72876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1EBA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29" name="Text Box 303"/>
                            <wps:cNvSpPr txBox="1"/>
                            <wps:spPr>
                              <a:xfrm rot="1101073">
                                <a:off x="1165699" y="511338"/>
                                <a:ext cx="258902" cy="280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4586B"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0" name="Text Box 303"/>
                            <wps:cNvSpPr txBox="1"/>
                            <wps:spPr>
                              <a:xfrm rot="1101073">
                                <a:off x="1003545" y="942000"/>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7021"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1" name="Text Box 303"/>
                            <wps:cNvSpPr txBox="1"/>
                            <wps:spPr>
                              <a:xfrm rot="1101073">
                                <a:off x="1038968" y="123363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65737"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2" name="Text Box 303"/>
                            <wps:cNvSpPr txBox="1"/>
                            <wps:spPr>
                              <a:xfrm rot="1101073">
                                <a:off x="975279" y="1433654"/>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5493B"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3" name="Text Box 303"/>
                            <wps:cNvSpPr txBox="1"/>
                            <wps:spPr>
                              <a:xfrm rot="1101073">
                                <a:off x="910201" y="16190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D02E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4" name="Text Box 303"/>
                            <wps:cNvSpPr txBox="1"/>
                            <wps:spPr>
                              <a:xfrm rot="1101073">
                                <a:off x="814276" y="1824161"/>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99AE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5" name="Text Box 303"/>
                            <wps:cNvSpPr txBox="1"/>
                            <wps:spPr>
                              <a:xfrm rot="1101073">
                                <a:off x="645803" y="176554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9FB8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6" name="Text Box 303"/>
                            <wps:cNvSpPr txBox="1"/>
                            <wps:spPr>
                              <a:xfrm rot="1101073">
                                <a:off x="1287352" y="57674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4B27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7" name="Text Box 303"/>
                            <wps:cNvSpPr txBox="1"/>
                            <wps:spPr>
                              <a:xfrm rot="1101073">
                                <a:off x="1187749" y="81390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79F24"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8" name="Text Box 303"/>
                            <wps:cNvSpPr txBox="1"/>
                            <wps:spPr>
                              <a:xfrm rot="1101073">
                                <a:off x="1111325" y="10204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BB06D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39" name="Text Box 303"/>
                            <wps:cNvSpPr txBox="1"/>
                            <wps:spPr>
                              <a:xfrm rot="1101073">
                                <a:off x="1368445" y="33812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FF806"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440" name="Group 440"/>
                          <wpg:cNvGrpSpPr/>
                          <wpg:grpSpPr>
                            <a:xfrm>
                              <a:off x="3771900" y="1578238"/>
                              <a:ext cx="307731" cy="302010"/>
                              <a:chOff x="3851031" y="1358274"/>
                              <a:chExt cx="307731" cy="302010"/>
                            </a:xfrm>
                          </wpg:grpSpPr>
                          <wps:wsp>
                            <wps:cNvPr id="441" name="Oval 441"/>
                            <wps:cNvSpPr/>
                            <wps:spPr>
                              <a:xfrm>
                                <a:off x="3859823" y="1418477"/>
                                <a:ext cx="219808" cy="21101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Text Box 442"/>
                            <wps:cNvSpPr txBox="1"/>
                            <wps:spPr>
                              <a:xfrm>
                                <a:off x="3851031" y="1358274"/>
                                <a:ext cx="307731" cy="30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5B67F" w14:textId="77777777" w:rsidR="004060DD" w:rsidRDefault="004060DD" w:rsidP="00536A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w14:anchorId="615CD4D3" id="Canvas 604" o:spid="_x0000_s1500" editas="canvas" style="width:371.75pt;height:171.75pt;mso-position-horizontal-relative:char;mso-position-vertical-relative:line" coordsize="47212,2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">
                <v:shape id="_x0000_s1501" type="#_x0000_t75" style="position:absolute;width:47212;height:21805;visibility:visible;mso-wrap-style:square">
                  <v:fill o:detectmouseclick="t"/>
                  <v:path o:connecttype="none"/>
                </v:shape>
                <v:group id="Group 401" o:spid="_x0000_s1502" style="position:absolute;left:11207;top:1002;width:36005;height:20135" coordorigin="4791,4777" coordsize="36005,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402" o:spid="_x0000_s1503" style="position:absolute;left:4791;top:4777;width:9823;height:20134" coordorigin="6458,2989" coordsize="9823,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ect id="Rectangle 403" o:spid="_x0000_s1504" style="position:absolute;left:9319;top:2989;width:3429;height:20134;rotation:1325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bJMUA&#10;AADcAAAADwAAAGRycy9kb3ducmV2LnhtbESPT2vCQBTE7wW/w/IEb3VTa4KkrqJCg9Be/Hd/ZF+T&#10;1OzbmN2Y+O27hUKPw8z8hlmuB1OLO7WusqzgZRqBIM6trrhQcD69Py9AOI+ssbZMCh7kYL0aPS0x&#10;1bbnA92PvhABwi5FBaX3TSqly0sy6Ka2IQ7el20N+iDbQuoW+wA3tZxFUSINVhwWSmxoV1J+PXZG&#10;wbe8DnF8+9xm9eXjMNt32aNLjFKT8bB5A+Fp8P/hv/ZeK5hHr/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hsk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rect>
                    <v:shape id="Text Box 404" o:spid="_x0000_s1505" type="#_x0000_t202" style="position:absolute;left:12397;top:3017;width:2597;height:2638;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II8MA&#10;AADcAAAADwAAAGRycy9kb3ducmV2LnhtbESP3YrCMBSE7wXfIRzBG9FUEZVuU9GKsAhe+PMAh+Zs&#10;293mpDRR69ubBcHLYWa+YZJ1Z2pxp9ZVlhVMJxEI4tzqigsF18t+vALhPLLG2jIpeJKDddrvJRhr&#10;++AT3c++EAHCLkYFpfdNLKXLSzLoJrYhDt6PbQ36INtC6hYfAW5qOYuihTRYcVgosaGspPzvfDMK&#10;DjySe7P73R6zKrPZwji53KyUGg66zRcIT53/hN/tb61gHs3h/0w4Aj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II8MAAADcAAAADwAAAAAAAAAAAAAAAACYAgAAZHJzL2Rv&#10;d25yZXYueG1sUEsFBgAAAAAEAAQA9QAAAIgDAAAAAA==&#10;" filled="f" stroked="f" strokeweight=".5pt">
                      <v:textbox>
                        <w:txbxContent>
                          <w:p w14:paraId="6AD2ADF4" w14:textId="77777777" w:rsidR="004060DD" w:rsidRDefault="004060DD" w:rsidP="00536AA3">
                            <w:r>
                              <w:t>+</w:t>
                            </w:r>
                          </w:p>
                        </w:txbxContent>
                      </v:textbox>
                    </v:shape>
                    <v:shape id="Text Box 303" o:spid="_x0000_s1506" type="#_x0000_t202" style="position:absolute;left:7473;top:15428;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CJr0A&#10;AADcAAAADwAAAGRycy9kb3ducmV2LnhtbERPSwrCMBDdC94hjOBGNFVEpRpFK4IILvwcYGjGttpM&#10;ShO13t4sBJeP91+sGlOKF9WusKxgOIhAEKdWF5wpuF52/RkI55E1lpZJwYccrJbt1gJjbd98otfZ&#10;ZyKEsItRQe59FUvp0pwMuoGtiAN3s7VBH2CdSV3jO4SbUo6iaCINFhwacqwoySl9nJ9GwYF7cme2&#10;980xKRKbTIyT0/VMqW6nWc9BeGr8X/xz77WCcRTWhjPhCM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OfCJr0AAADcAAAADwAAAAAAAAAAAAAAAACYAgAAZHJzL2Rvd25yZXYu&#10;eG1sUEsFBgAAAAAEAAQA9QAAAIIDAAAAAA==&#10;" filled="f" stroked="f" strokeweight=".5pt">
                      <v:textbox>
                        <w:txbxContent>
                          <w:p w14:paraId="50477C8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07" type="#_x0000_t202" style="position:absolute;left:8335;top:13523;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vr8IA&#10;AADcAAAADwAAAGRycy9kb3ducmV2LnhtbESP3YrCMBSE7xd8h3AEbxZNFalSjaIVQYS98OcBDs2x&#10;rTYnpYla394Iwl4OM/MNM1+2phIPalxpWcFwEIEgzqwuOVdwPm37UxDOI2usLJOCFzlYLjo/c0y0&#10;ffKBHkefiwBhl6CCwvs6kdJlBRl0A1sTB+9iG4M+yCaXusFngJtKjqIolgZLDgsF1pQWlN2Od6Ng&#10;z79yazbX9V9apjaNjZOT1VSpXrddzUB4av1/+NveaQXjUQy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ga+vwgAAANwAAAAPAAAAAAAAAAAAAAAAAJgCAABkcnMvZG93&#10;bnJldi54bWxQSwUGAAAAAAQABAD1AAAAhwMAAAAA&#10;" filled="f" stroked="f" strokeweight=".5pt">
                      <v:textbox>
                        <w:txbxContent>
                          <w:p w14:paraId="3697391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08" type="#_x0000_t202" style="position:absolute;left:9102;top:1153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KNMQA&#10;AADcAAAADwAAAGRycy9kb3ducmV2LnhtbESP0WrCQBRE3wv9h+UWfCl1U5FEoqvYSKAIPtT2Ay7Z&#10;axLN3g3ZNYl/3xUEH4eZOcOsNqNpRE+dqy0r+JxGIIgLq2suFfz95h8LEM4ja2wsk4IbOdisX19W&#10;mGo78A/1R1+KAGGXooLK+zaV0hUVGXRT2xIH72Q7gz7IrpS6wyHATSNnURRLgzWHhQpbyioqLser&#10;UbDnd5mb3fnrkNWZzWLjZLJdKDV5G7dLEJ5G/ww/2t9awXyWwP1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NCjTEAAAA3AAAAA8AAAAAAAAAAAAAAAAAmAIAAGRycy9k&#10;b3ducmV2LnhtbFBLBQYAAAAABAAEAPUAAACJAwAAAAA=&#10;" filled="f" stroked="f" strokeweight=".5pt">
                      <v:textbox>
                        <w:txbxContent>
                          <w:p w14:paraId="44C1F5C9"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09" type="#_x0000_t202" style="position:absolute;left:10768;top:728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eRr4A&#10;AADcAAAADwAAAGRycy9kb3ducmV2LnhtbERPSwrCMBDdC94hjOBGNFVEpRpFK4IILvwcYGjGttpM&#10;ShO13t4sBJeP91+sGlOKF9WusKxgOIhAEKdWF5wpuF52/RkI55E1lpZJwYccrJbt1gJjbd98otfZ&#10;ZyKEsItRQe59FUvp0pwMuoGtiAN3s7VBH2CdSV3jO4SbUo6iaCINFhwacqwoySl9nJ9GwYF7cme2&#10;980xKRKbTIyT0/VMqW6nWc9BeGr8X/xz77WC8S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Snka+AAAA3AAAAA8AAAAAAAAAAAAAAAAAmAIAAGRycy9kb3ducmV2&#10;LnhtbFBLBQYAAAAABAAEAPUAAACDAwAAAAA=&#10;" filled="f" stroked="f" strokeweight=".5pt">
                      <v:textbox>
                        <w:txbxContent>
                          <w:p w14:paraId="52A1EBA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0" type="#_x0000_t202" style="position:absolute;left:11656;top:5113;width:2590;height:2803;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73cQA&#10;AADcAAAADwAAAGRycy9kb3ducmV2LnhtbESP0WrCQBRE3wv+w3ILvhTdGMRq6irpiiAFH7R+wCV7&#10;TdJm74bsVuPfu4LQx2FmzjDLdW8bcaHO144VTMYJCOLCmZpLBafv7WgOwgdkg41jUnAjD+vV4GWJ&#10;mXFXPtDlGEoRIewzVFCF0GZS+qIii37sWuLonV1nMUTZldJ0eI1w28g0SWbSYs1xocKWdEXF7/HP&#10;KvjiN7m1m5/Pva610zPr5Xs+V2r42ucfIAL14T/8bO+Mgmm6gM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O93EAAAA3AAAAA8AAAAAAAAAAAAAAAAAmAIAAGRycy9k&#10;b3ducmV2LnhtbFBLBQYAAAAABAAEAPUAAACJAwAAAAA=&#10;" filled="f" stroked="f" strokeweight=".5pt">
                      <v:textbox>
                        <w:txbxContent>
                          <w:p w14:paraId="5C94586B"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1" type="#_x0000_t202" style="position:absolute;left:10035;top:942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EncEA&#10;AADcAAAADwAAAGRycy9kb3ducmV2LnhtbERPzYrCMBC+C/sOYRa8iE1XpSvdRnErgggedH2AoZlt&#10;q82kNFHr25uD4PHj+8+WvWnEjTpXW1bwFcUgiAuray4VnP424zkI55E1NpZJwYMcLBcfgwxTbe98&#10;oNvRlyKEsEtRQeV9m0rpiooMusi2xIH7t51BH2BXSt3hPYSbRk7iOJEGaw4NFbaUV1RcjlejYMcj&#10;uTHr8+8+r3ObJ8bJ79VcqeFnv/oB4an3b/HLvdUKZtMwP5w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9BJ3BAAAA3AAAAA8AAAAAAAAAAAAAAAAAmAIAAGRycy9kb3du&#10;cmV2LnhtbFBLBQYAAAAABAAEAPUAAACGAwAAAAA=&#10;" filled="f" stroked="f" strokeweight=".5pt">
                      <v:textbox>
                        <w:txbxContent>
                          <w:p w14:paraId="1B167021"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2" type="#_x0000_t202" style="position:absolute;left:10389;top:12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hBsQA&#10;AADcAAAADwAAAGRycy9kb3ducmV2LnhtbESP0WrCQBRE3wv+w3IFX6RuoqKSuoqmBErBB7UfcMne&#10;JtHs3ZBdk/Tv3UKhj8PMnGG2+8HUoqPWVZYVxLMIBHFudcWFgq9r9roB4TyyxtoyKfghB/vd6GWL&#10;ibY9n6m7+EIECLsEFZTeN4mULi/JoJvZhjh437Y16INsC6lb7APc1HIeRStpsOKwUGJDaUn5/fIw&#10;Cj55KjPzfjue0iq16co4uT5slJqMh8MbCE+D/w//tT+0guUi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oQbEAAAA3AAAAA8AAAAAAAAAAAAAAAAAmAIAAGRycy9k&#10;b3ducmV2LnhtbFBLBQYAAAAABAAEAPUAAACJAwAAAAA=&#10;" filled="f" stroked="f" strokeweight=".5pt">
                      <v:textbox>
                        <w:txbxContent>
                          <w:p w14:paraId="75C65737"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3" type="#_x0000_t202" style="position:absolute;left:9752;top:14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cMA&#10;AADcAAAADwAAAGRycy9kb3ducmV2LnhtbESP3YrCMBSE7wXfIRxhb0RTf1CpRtGKsAhe+PMAh+bY&#10;VpuT0mS1vr1ZELwcZuYbZrFqTCkeVLvCsoJBPwJBnFpdcKbgct71ZiCcR9ZYWiYFL3KwWrZbC4y1&#10;ffKRHiefiQBhF6OC3PsqltKlORl0fVsRB+9qa4M+yDqTusZngJtSDqNoIg0WHBZyrCjJKb2f/oyC&#10;PXflzmxvm0NSJDaZGCen65lSP51mPQfhqfHf8Kf9qxWMR0P4P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cMAAADcAAAADwAAAAAAAAAAAAAAAACYAgAAZHJzL2Rv&#10;d25yZXYueG1sUEsFBgAAAAAEAAQA9QAAAIgDAAAAAA==&#10;" filled="f" stroked="f" strokeweight=".5pt">
                      <v:textbox>
                        <w:txbxContent>
                          <w:p w14:paraId="69B5493B"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4" type="#_x0000_t202" style="position:absolute;left:9102;top:1619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6sQA&#10;AADcAAAADwAAAGRycy9kb3ducmV2LnhtbESP0WrCQBRE3wv+w3IFX0rdqCVK6ioaEUrBB2M/4JK9&#10;TVazd0N21fj3bqHQx2FmzjDLdW8bcaPOG8cKJuMEBHHptOFKwfdp/7YA4QOyxsYxKXiQh/Vq8LLE&#10;TLs7H+lWhEpECPsMFdQhtJmUvqzJoh+7ljh6P66zGKLsKqk7vEe4beQ0SVJp0XBcqLGlvKbyUlyt&#10;gi9+lXu7O28Pucldnlov55uFUqNhv/kAEagP/+G/9qdW8D6bw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murEAAAA3AAAAA8AAAAAAAAAAAAAAAAAmAIAAGRycy9k&#10;b3ducmV2LnhtbFBLBQYAAAAABAAEAPUAAACJAwAAAAA=&#10;" filled="f" stroked="f" strokeweight=".5pt">
                      <v:textbox>
                        <w:txbxContent>
                          <w:p w14:paraId="785D02E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5" type="#_x0000_t202" style="position:absolute;left:8142;top:1824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CnsMA&#10;AADcAAAADwAAAGRycy9kb3ducmV2LnhtbESP3YrCMBSE7xd8h3AEbxZN/UGlGkUrgix44c8DHJpj&#10;W21OShO1vr0RhL0cZuYbZr5sTCkeVLvCsoJ+LwJBnFpdcKbgfNp2pyCcR9ZYWiYFL3KwXLR+5hhr&#10;++QDPY4+EwHCLkYFufdVLKVLczLoerYiDt7F1gZ9kHUmdY3PADelHETRWBosOCzkWFGSU3o73o2C&#10;P/6VW7O5rvdJkdhkbJycrKZKddrNagbCU+P/w9/2TisYDU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YCnsMAAADcAAAADwAAAAAAAAAAAAAAAACYAgAAZHJzL2Rv&#10;d25yZXYueG1sUEsFBgAAAAAEAAQA9QAAAIgDAAAAAA==&#10;" filled="f" stroked="f" strokeweight=".5pt">
                      <v:textbox>
                        <w:txbxContent>
                          <w:p w14:paraId="16B99AE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6" type="#_x0000_t202" style="position:absolute;left:6458;top:17655;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nBcUA&#10;AADcAAAADwAAAGRycy9kb3ducmV2LnhtbESP0WrCQBRE3wv+w3KFvhSzsdYo0VU0JVAKfTD6AZfs&#10;NUmbvRuyWxP/vlso9HGYmTPMdj+aVtyod41lBfMoBkFcWt1wpeByzmdrEM4ja2wtk4I7OdjvJg9b&#10;TLUd+ES3wlciQNilqKD2vkuldGVNBl1kO+LgXW1v0AfZV1L3OAS4aeVzHCfSYMNhocaOsprKr+Lb&#10;KHjnJ5mb18/jR9ZkNkuMk6vDWqnH6XjYgPA0+v/wX/tNK3hZL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qcFxQAAANwAAAAPAAAAAAAAAAAAAAAAAJgCAABkcnMv&#10;ZG93bnJldi54bWxQSwUGAAAAAAQABAD1AAAAigMAAAAA&#10;" filled="f" stroked="f" strokeweight=".5pt">
                      <v:textbox>
                        <w:txbxContent>
                          <w:p w14:paraId="7659FB8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7" type="#_x0000_t202" style="position:absolute;left:12873;top:576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5csUA&#10;AADcAAAADwAAAGRycy9kb3ducmV2LnhtbESP3WrCQBSE7wt9h+UIvSl10x9SSV1DjAhF8MLoAxyy&#10;xyQ1ezZk1yS+fbcg9HKYmW+YZTqZVgzUu8aygtd5BIK4tLrhSsHpuH1ZgHAeWWNrmRTcyEG6enxY&#10;YqLtyAcaCl+JAGGXoILa+y6R0pU1GXRz2xEH72x7gz7IvpK6xzHATSvfoiiWBhsOCzV2lNdUXoqr&#10;UbDjZ7k1m5/1Pm9ym8fGyc9sodTTbMq+QHia/H/43v7WCj7eY/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DlyxQAAANwAAAAPAAAAAAAAAAAAAAAAAJgCAABkcnMv&#10;ZG93bnJldi54bWxQSwUGAAAAAAQABAD1AAAAigMAAAAA&#10;" filled="f" stroked="f" strokeweight=".5pt">
                      <v:textbox>
                        <w:txbxContent>
                          <w:p w14:paraId="67E4B27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8" type="#_x0000_t202" style="position:absolute;left:11877;top:8139;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c6cQA&#10;AADcAAAADwAAAGRycy9kb3ducmV2LnhtbESP3YrCMBSE74V9h3CEvRGb7q6o1EbRirAIXvjzAIfm&#10;2Fabk9JErW+/WRC8HGbmGyZddKYWd2pdZVnBVxSDIM6trrhQcDpuhlMQziNrrC2Tgic5WMw/eikm&#10;2j54T/eDL0SAsEtQQel9k0jp8pIMusg2xME729agD7ItpG7xEeCmlt9xPJYGKw4LJTaUlZRfDzej&#10;YMsDuTHry2qXVZnNxsbJyXKq1Ge/W85AeOr8O/xq/2oFo58J/J8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nOnEAAAA3AAAAA8AAAAAAAAAAAAAAAAAmAIAAGRycy9k&#10;b3ducmV2LnhtbFBLBQYAAAAABAAEAPUAAACJAwAAAAA=&#10;" filled="f" stroked="f" strokeweight=".5pt">
                      <v:textbox>
                        <w:txbxContent>
                          <w:p w14:paraId="6CA79F24"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19" type="#_x0000_t202" style="position:absolute;left:11113;top:10204;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Im8EA&#10;AADcAAAADwAAAGRycy9kb3ducmV2LnhtbERPzYrCMBC+C/sOYRa8iE1XpSvdRnErgggedH2AoZlt&#10;q82kNFHr25uD4PHj+8+WvWnEjTpXW1bwFcUgiAuray4VnP424zkI55E1NpZJwYMcLBcfgwxTbe98&#10;oNvRlyKEsEtRQeV9m0rpiooMusi2xIH7t51BH2BXSt3hPYSbRk7iOJEGaw4NFbaUV1RcjlejYMcj&#10;uTHr8+8+r3ObJ8bJ79VcqeFnv/oB4an3b/HLvdUKZtOwNpw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LCJvBAAAA3AAAAA8AAAAAAAAAAAAAAAAAmAIAAGRycy9kb3du&#10;cmV2LnhtbFBLBQYAAAAABAAEAPUAAACGAwAAAAA=&#10;" filled="f" stroked="f" strokeweight=".5pt">
                      <v:textbox>
                        <w:txbxContent>
                          <w:p w14:paraId="59BB06D2"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20" type="#_x0000_t202" style="position:absolute;left:13684;top:338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tAMUA&#10;AADcAAAADwAAAGRycy9kb3ducmV2LnhtbESP0WrCQBRE3wv+w3KFvhTdWEuM0VU0JVAKfTD6AZfs&#10;NUmbvRuyWxP/vlso9HGYmTPMdj+aVtyod41lBYt5BIK4tLrhSsHlnM8SEM4ja2wtk4I7OdjvJg9b&#10;TLUd+ES3wlciQNilqKD2vkuldGVNBt3cdsTBu9reoA+yr6TucQhw08rnKIqlwYbDQo0dZTWVX8W3&#10;UfDOTzI3r5/Hj6zJbBYbJ1eHRKnH6XjYgPA0+v/wX/tNK3hZr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60AxQAAANwAAAAPAAAAAAAAAAAAAAAAAJgCAABkcnMv&#10;ZG93bnJldi54bWxQSwUGAAAAAAQABAD1AAAAigMAAAAA&#10;" filled="f" stroked="f" strokeweight=".5pt">
                      <v:textbox>
                        <w:txbxContent>
                          <w:p w14:paraId="109FF806"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group>
                  <v:group id="Group 440" o:spid="_x0000_s1521" style="position:absolute;left:37719;top:15782;width:3077;height:3020" coordorigin="38510,13582" coordsize="3077,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oval id="Oval 441" o:spid="_x0000_s1522" style="position:absolute;left:38598;top:14184;width:219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C8UA&#10;AADcAAAADwAAAGRycy9kb3ducmV2LnhtbESPQWsCMRSE74X+h/AKXopmFVlkNYqUFrwoVNv7c/N2&#10;s7p5WZLUXf+9KRR6HGbmG2a1GWwrbuRD41jBdJKBIC6dbrhW8HX6GC9AhIissXVMCu4UYLN+flph&#10;oV3Pn3Q7xlokCIcCFZgYu0LKUBqyGCauI05e5bzFmKSvpfbYJ7ht5SzLcmmx4bRgsKM3Q+X1+GMV&#10;5OWh2r+e76apru+LS+631XfbKzV6GbZLEJGG+B/+a++0gvl8C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aIL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shape id="Text Box 442" o:spid="_x0000_s1523" type="#_x0000_t202" style="position:absolute;left:38510;top:13582;width:307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q8cA&#10;AADcAAAADwAAAGRycy9kb3ducmV2LnhtbESPzWrDMBCE74W+g9hCb41c4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K6vHAAAA3AAAAA8AAAAAAAAAAAAAAAAAmAIAAGRy&#10;cy9kb3ducmV2LnhtbFBLBQYAAAAABAAEAPUAAACMAwAAAAA=&#10;" filled="f" stroked="f" strokeweight=".5pt">
                      <v:textbox>
                        <w:txbxContent>
                          <w:p w14:paraId="2555B67F" w14:textId="77777777" w:rsidR="004060DD" w:rsidRDefault="004060DD" w:rsidP="00536AA3">
                            <w:r>
                              <w:t>–</w:t>
                            </w:r>
                          </w:p>
                        </w:txbxContent>
                      </v:textbox>
                    </v:shape>
                  </v:group>
                </v:group>
                <w10:anchorlock/>
              </v:group>
            </w:pict>
          </mc:Fallback>
        </mc:AlternateContent>
      </w:r>
    </w:p>
    <w:p w14:paraId="626568B0" w14:textId="77777777" w:rsidR="00536AA3" w:rsidRPr="002C1C22" w:rsidRDefault="00536AA3" w:rsidP="00536AA3"/>
    <w:p w14:paraId="676E0B11" w14:textId="42E27062" w:rsidR="00536AA3" w:rsidRPr="002C1C22" w:rsidRDefault="00E65E17" w:rsidP="00EB1643">
      <w:pPr>
        <w:tabs>
          <w:tab w:val="right" w:pos="10205"/>
        </w:tabs>
        <w:spacing w:before="120"/>
        <w:ind w:left="851" w:hanging="425"/>
        <w:rPr>
          <w:rFonts w:cs="Tahoma"/>
          <w:i/>
        </w:rPr>
      </w:pPr>
      <w:r>
        <w:rPr>
          <w:rFonts w:cs="Tahoma"/>
        </w:rPr>
        <w:t>a)</w:t>
      </w:r>
      <w:r>
        <w:rPr>
          <w:rFonts w:cs="Tahoma"/>
        </w:rPr>
        <w:tab/>
        <w:t xml:space="preserve">Copy the diagram and </w:t>
      </w:r>
      <w:r w:rsidR="00536AA3" w:rsidRPr="002C1C22">
        <w:rPr>
          <w:rFonts w:cs="Tahoma"/>
        </w:rPr>
        <w:t>draw electric field lines for each of the objects.</w:t>
      </w:r>
      <w:r w:rsidR="00EB1643">
        <w:rPr>
          <w:rFonts w:cs="Tahoma"/>
        </w:rPr>
        <w:tab/>
      </w:r>
      <w:r w:rsidR="00536AA3" w:rsidRPr="002C1C22">
        <w:rPr>
          <w:rFonts w:ascii="Calibri" w:hAnsi="Calibri"/>
          <w:i/>
          <w:sz w:val="20"/>
          <w:szCs w:val="20"/>
        </w:rPr>
        <w:t>4 marks</w:t>
      </w:r>
    </w:p>
    <w:p w14:paraId="015626E0" w14:textId="77777777" w:rsidR="00EB1643" w:rsidRDefault="00EB1643" w:rsidP="00EB1643">
      <w:pPr>
        <w:tabs>
          <w:tab w:val="right" w:pos="10205"/>
        </w:tabs>
        <w:ind w:left="851" w:hanging="425"/>
        <w:rPr>
          <w:rFonts w:cs="Tahoma"/>
        </w:rPr>
      </w:pPr>
    </w:p>
    <w:p w14:paraId="30B295A2" w14:textId="1B519B2B" w:rsidR="00536AA3" w:rsidRPr="002C1C22" w:rsidRDefault="00536AA3" w:rsidP="00EB1643">
      <w:pPr>
        <w:tabs>
          <w:tab w:val="right" w:pos="10205"/>
        </w:tabs>
        <w:ind w:left="851" w:hanging="425"/>
        <w:rPr>
          <w:rFonts w:ascii="Calibri" w:hAnsi="Calibri"/>
          <w:sz w:val="20"/>
          <w:szCs w:val="20"/>
        </w:rPr>
      </w:pPr>
      <w:r w:rsidRPr="002C1C22">
        <w:rPr>
          <w:rFonts w:cs="Tahoma"/>
        </w:rPr>
        <w:t>b)</w:t>
      </w:r>
      <w:r w:rsidRPr="002C1C22">
        <w:rPr>
          <w:rFonts w:cs="Tahoma"/>
        </w:rPr>
        <w:tab/>
        <w:t>Will there be a repulsive or attractive force between the two objects?</w:t>
      </w:r>
      <w:r w:rsidRPr="002C1C22">
        <w:rPr>
          <w:rFonts w:ascii="Calibri" w:hAnsi="Calibri"/>
          <w:sz w:val="20"/>
          <w:szCs w:val="20"/>
        </w:rPr>
        <w:tab/>
      </w:r>
      <w:r w:rsidRPr="002C1C22">
        <w:rPr>
          <w:rFonts w:ascii="Calibri" w:hAnsi="Calibri"/>
          <w:i/>
          <w:sz w:val="20"/>
          <w:szCs w:val="20"/>
        </w:rPr>
        <w:t>1 mark</w:t>
      </w:r>
    </w:p>
    <w:p w14:paraId="611E19E4" w14:textId="77777777" w:rsidR="00EB1643" w:rsidRDefault="00EB1643" w:rsidP="00EB1643">
      <w:pPr>
        <w:tabs>
          <w:tab w:val="right" w:pos="10205"/>
        </w:tabs>
        <w:ind w:left="851" w:hanging="425"/>
        <w:rPr>
          <w:rFonts w:cs="Tahoma"/>
        </w:rPr>
      </w:pPr>
    </w:p>
    <w:p w14:paraId="4FE81982" w14:textId="59F0AE28" w:rsidR="00536AA3" w:rsidRPr="002C1C22" w:rsidRDefault="00536AA3" w:rsidP="00EB1643">
      <w:pPr>
        <w:tabs>
          <w:tab w:val="right" w:pos="10205"/>
        </w:tabs>
        <w:ind w:left="851" w:hanging="425"/>
        <w:rPr>
          <w:rFonts w:ascii="Calibri" w:hAnsi="Calibri"/>
          <w:sz w:val="20"/>
          <w:szCs w:val="20"/>
        </w:rPr>
      </w:pPr>
      <w:r w:rsidRPr="002C1C22">
        <w:rPr>
          <w:rFonts w:cs="Tahoma"/>
        </w:rPr>
        <w:t>c)</w:t>
      </w:r>
      <w:r w:rsidRPr="002C1C22">
        <w:rPr>
          <w:rFonts w:cs="Tahoma"/>
        </w:rPr>
        <w:tab/>
      </w:r>
      <w:r w:rsidRPr="002C1C22">
        <w:rPr>
          <w:rFonts w:cs="Tahoma"/>
          <w:spacing w:val="-1"/>
        </w:rPr>
        <w:t>Explain why the objects do not need to be in contact in order to exert a force on one another.</w:t>
      </w:r>
      <w:r w:rsidRPr="002C1C22">
        <w:rPr>
          <w:rFonts w:ascii="Calibri" w:hAnsi="Calibri"/>
          <w:sz w:val="20"/>
          <w:szCs w:val="20"/>
        </w:rPr>
        <w:tab/>
      </w:r>
      <w:r w:rsidRPr="002C1C22">
        <w:rPr>
          <w:rFonts w:ascii="Calibri" w:hAnsi="Calibri"/>
          <w:i/>
          <w:sz w:val="20"/>
          <w:szCs w:val="20"/>
        </w:rPr>
        <w:t>2 marks</w:t>
      </w:r>
    </w:p>
    <w:p w14:paraId="162765CC" w14:textId="77777777" w:rsidR="00536AA3" w:rsidRPr="002C1C22" w:rsidRDefault="00536AA3" w:rsidP="00536AA3">
      <w:pPr>
        <w:pStyle w:val="ListParagraph"/>
        <w:tabs>
          <w:tab w:val="right" w:leader="dot" w:pos="10206"/>
        </w:tabs>
        <w:ind w:left="426"/>
        <w:contextualSpacing w:val="0"/>
        <w:rPr>
          <w:rFonts w:cs="Tahoma"/>
        </w:rPr>
      </w:pPr>
    </w:p>
    <w:p w14:paraId="00790739" w14:textId="77777777" w:rsidR="00536AA3" w:rsidRPr="002C1C22" w:rsidRDefault="00536AA3" w:rsidP="00536AA3">
      <w:pPr>
        <w:pStyle w:val="ListParagraph"/>
        <w:tabs>
          <w:tab w:val="right" w:leader="dot" w:pos="10206"/>
        </w:tabs>
        <w:ind w:left="426"/>
        <w:contextualSpacing w:val="0"/>
        <w:rPr>
          <w:rFonts w:cs="Tahoma"/>
        </w:rPr>
      </w:pPr>
      <w:r w:rsidRPr="002C1C22">
        <w:rPr>
          <w:rFonts w:cs="Tahoma"/>
        </w:rPr>
        <w:t>The two objects are brought closer together.</w:t>
      </w:r>
    </w:p>
    <w:p w14:paraId="3E16CD74" w14:textId="77777777" w:rsidR="00536AA3" w:rsidRPr="002C1C22" w:rsidRDefault="00536AA3" w:rsidP="00536AA3">
      <w:pPr>
        <w:pStyle w:val="ListParagraph"/>
        <w:tabs>
          <w:tab w:val="right" w:leader="dot" w:pos="10206"/>
        </w:tabs>
        <w:spacing w:before="120"/>
        <w:ind w:left="1070"/>
        <w:contextualSpacing w:val="0"/>
        <w:rPr>
          <w:rFonts w:cs="Tahoma"/>
        </w:rPr>
      </w:pPr>
      <w:r w:rsidRPr="002C1C22">
        <w:rPr>
          <w:rFonts w:cs="Tahoma"/>
          <w:noProof/>
          <w:lang w:eastAsia="en-GB"/>
        </w:rPr>
        <mc:AlternateContent>
          <mc:Choice Requires="wpc">
            <w:drawing>
              <wp:anchor distT="0" distB="0" distL="114300" distR="114300" simplePos="0" relativeHeight="251720704" behindDoc="0" locked="0" layoutInCell="1" allowOverlap="1" wp14:anchorId="3ABCFC9A" wp14:editId="6B6BC7BE">
                <wp:simplePos x="0" y="0"/>
                <wp:positionH relativeFrom="column">
                  <wp:posOffset>1170940</wp:posOffset>
                </wp:positionH>
                <wp:positionV relativeFrom="paragraph">
                  <wp:posOffset>246003</wp:posOffset>
                </wp:positionV>
                <wp:extent cx="4721225" cy="2211070"/>
                <wp:effectExtent l="0" t="0" r="0" b="0"/>
                <wp:wrapSquare wrapText="bothSides"/>
                <wp:docPr id="605" name="Canvas 6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43" name="Group 443"/>
                        <wpg:cNvGrpSpPr/>
                        <wpg:grpSpPr>
                          <a:xfrm>
                            <a:off x="1139430" y="31385"/>
                            <a:ext cx="1771714" cy="2013439"/>
                            <a:chOff x="479117" y="477708"/>
                            <a:chExt cx="1771714" cy="2013439"/>
                          </a:xfrm>
                        </wpg:grpSpPr>
                        <wpg:grpSp>
                          <wpg:cNvPr id="444" name="Group 444"/>
                          <wpg:cNvGrpSpPr/>
                          <wpg:grpSpPr>
                            <a:xfrm>
                              <a:off x="479117" y="477708"/>
                              <a:ext cx="982357" cy="2013439"/>
                              <a:chOff x="645803" y="298940"/>
                              <a:chExt cx="982357" cy="2013439"/>
                            </a:xfrm>
                          </wpg:grpSpPr>
                          <wps:wsp>
                            <wps:cNvPr id="445" name="Rectangle 445"/>
                            <wps:cNvSpPr/>
                            <wps:spPr>
                              <a:xfrm rot="1213364">
                                <a:off x="931985" y="298940"/>
                                <a:ext cx="342900" cy="2013439"/>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Text Box 446"/>
                            <wps:cNvSpPr txBox="1"/>
                            <wps:spPr>
                              <a:xfrm rot="1101073">
                                <a:off x="1239716" y="301733"/>
                                <a:ext cx="259715" cy="263769"/>
                              </a:xfrm>
                              <a:prstGeom prst="rect">
                                <a:avLst/>
                              </a:prstGeom>
                              <a:noFill/>
                              <a:ln w="6350">
                                <a:noFill/>
                              </a:ln>
                              <a:effectLst/>
                            </wps:spPr>
                            <wps:txbx>
                              <w:txbxContent>
                                <w:p w14:paraId="0F395523" w14:textId="77777777" w:rsidR="004060DD" w:rsidRDefault="004060DD" w:rsidP="00536AA3">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47" name="Text Box 303"/>
                            <wps:cNvSpPr txBox="1"/>
                            <wps:spPr>
                              <a:xfrm rot="1101073">
                                <a:off x="747341" y="1542809"/>
                                <a:ext cx="259715" cy="263525"/>
                              </a:xfrm>
                              <a:prstGeom prst="rect">
                                <a:avLst/>
                              </a:prstGeom>
                              <a:noFill/>
                              <a:ln w="6350">
                                <a:noFill/>
                              </a:ln>
                              <a:effectLst/>
                            </wps:spPr>
                            <wps:txbx>
                              <w:txbxContent>
                                <w:p w14:paraId="509CAA31"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8" name="Text Box 303"/>
                            <wps:cNvSpPr txBox="1"/>
                            <wps:spPr>
                              <a:xfrm rot="1101073">
                                <a:off x="833564" y="1352308"/>
                                <a:ext cx="259715" cy="263525"/>
                              </a:xfrm>
                              <a:prstGeom prst="rect">
                                <a:avLst/>
                              </a:prstGeom>
                              <a:noFill/>
                              <a:ln w="6350">
                                <a:noFill/>
                              </a:ln>
                              <a:effectLst/>
                            </wps:spPr>
                            <wps:txbx>
                              <w:txbxContent>
                                <w:p w14:paraId="3C5E5F94"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49" name="Text Box 303"/>
                            <wps:cNvSpPr txBox="1"/>
                            <wps:spPr>
                              <a:xfrm rot="1101073">
                                <a:off x="910202" y="1153016"/>
                                <a:ext cx="259715" cy="263525"/>
                              </a:xfrm>
                              <a:prstGeom prst="rect">
                                <a:avLst/>
                              </a:prstGeom>
                              <a:noFill/>
                              <a:ln w="6350">
                                <a:noFill/>
                              </a:ln>
                              <a:effectLst/>
                            </wps:spPr>
                            <wps:txbx>
                              <w:txbxContent>
                                <w:p w14:paraId="1A09D1AD"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0" name="Text Box 303"/>
                            <wps:cNvSpPr txBox="1"/>
                            <wps:spPr>
                              <a:xfrm rot="1101073">
                                <a:off x="1076818" y="728769"/>
                                <a:ext cx="259715" cy="263525"/>
                              </a:xfrm>
                              <a:prstGeom prst="rect">
                                <a:avLst/>
                              </a:prstGeom>
                              <a:noFill/>
                              <a:ln w="6350">
                                <a:noFill/>
                              </a:ln>
                              <a:effectLst/>
                            </wps:spPr>
                            <wps:txbx>
                              <w:txbxContent>
                                <w:p w14:paraId="578C90AA"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1" name="Text Box 303"/>
                            <wps:cNvSpPr txBox="1"/>
                            <wps:spPr>
                              <a:xfrm rot="1101073">
                                <a:off x="1165699" y="511338"/>
                                <a:ext cx="258902" cy="280287"/>
                              </a:xfrm>
                              <a:prstGeom prst="rect">
                                <a:avLst/>
                              </a:prstGeom>
                              <a:noFill/>
                              <a:ln w="6350">
                                <a:noFill/>
                              </a:ln>
                              <a:effectLst/>
                            </wps:spPr>
                            <wps:txbx>
                              <w:txbxContent>
                                <w:p w14:paraId="1BE0F85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2" name="Text Box 303"/>
                            <wps:cNvSpPr txBox="1"/>
                            <wps:spPr>
                              <a:xfrm rot="1101073">
                                <a:off x="1003545" y="942000"/>
                                <a:ext cx="259715" cy="263525"/>
                              </a:xfrm>
                              <a:prstGeom prst="rect">
                                <a:avLst/>
                              </a:prstGeom>
                              <a:noFill/>
                              <a:ln w="6350">
                                <a:noFill/>
                              </a:ln>
                              <a:effectLst/>
                            </wps:spPr>
                            <wps:txbx>
                              <w:txbxContent>
                                <w:p w14:paraId="3543F25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3" name="Text Box 303"/>
                            <wps:cNvSpPr txBox="1"/>
                            <wps:spPr>
                              <a:xfrm rot="1101073">
                                <a:off x="1038968" y="1233633"/>
                                <a:ext cx="259715" cy="263525"/>
                              </a:xfrm>
                              <a:prstGeom prst="rect">
                                <a:avLst/>
                              </a:prstGeom>
                              <a:noFill/>
                              <a:ln w="6350">
                                <a:noFill/>
                              </a:ln>
                              <a:effectLst/>
                            </wps:spPr>
                            <wps:txbx>
                              <w:txbxContent>
                                <w:p w14:paraId="5B8F9725"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4" name="Text Box 303"/>
                            <wps:cNvSpPr txBox="1"/>
                            <wps:spPr>
                              <a:xfrm rot="1101073">
                                <a:off x="975279" y="1433654"/>
                                <a:ext cx="259715" cy="263525"/>
                              </a:xfrm>
                              <a:prstGeom prst="rect">
                                <a:avLst/>
                              </a:prstGeom>
                              <a:noFill/>
                              <a:ln w="6350">
                                <a:noFill/>
                              </a:ln>
                              <a:effectLst/>
                            </wps:spPr>
                            <wps:txbx>
                              <w:txbxContent>
                                <w:p w14:paraId="3D4D0130"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5" name="Text Box 303"/>
                            <wps:cNvSpPr txBox="1"/>
                            <wps:spPr>
                              <a:xfrm rot="1101073">
                                <a:off x="910201" y="1619008"/>
                                <a:ext cx="259715" cy="263525"/>
                              </a:xfrm>
                              <a:prstGeom prst="rect">
                                <a:avLst/>
                              </a:prstGeom>
                              <a:noFill/>
                              <a:ln w="6350">
                                <a:noFill/>
                              </a:ln>
                              <a:effectLst/>
                            </wps:spPr>
                            <wps:txbx>
                              <w:txbxContent>
                                <w:p w14:paraId="246546C7"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6" name="Text Box 303"/>
                            <wps:cNvSpPr txBox="1"/>
                            <wps:spPr>
                              <a:xfrm rot="1101073">
                                <a:off x="814276" y="1824161"/>
                                <a:ext cx="259715" cy="263525"/>
                              </a:xfrm>
                              <a:prstGeom prst="rect">
                                <a:avLst/>
                              </a:prstGeom>
                              <a:noFill/>
                              <a:ln w="6350">
                                <a:noFill/>
                              </a:ln>
                              <a:effectLst/>
                            </wps:spPr>
                            <wps:txbx>
                              <w:txbxContent>
                                <w:p w14:paraId="5FB42E6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8" name="Text Box 303"/>
                            <wps:cNvSpPr txBox="1"/>
                            <wps:spPr>
                              <a:xfrm rot="1101073">
                                <a:off x="645803" y="1765546"/>
                                <a:ext cx="259715" cy="263525"/>
                              </a:xfrm>
                              <a:prstGeom prst="rect">
                                <a:avLst/>
                              </a:prstGeom>
                              <a:noFill/>
                              <a:ln w="6350">
                                <a:noFill/>
                              </a:ln>
                              <a:effectLst/>
                            </wps:spPr>
                            <wps:txbx>
                              <w:txbxContent>
                                <w:p w14:paraId="0E06D17A"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59" name="Text Box 303"/>
                            <wps:cNvSpPr txBox="1"/>
                            <wps:spPr>
                              <a:xfrm rot="1101073">
                                <a:off x="1287352" y="576742"/>
                                <a:ext cx="259715" cy="263525"/>
                              </a:xfrm>
                              <a:prstGeom prst="rect">
                                <a:avLst/>
                              </a:prstGeom>
                              <a:noFill/>
                              <a:ln w="6350">
                                <a:noFill/>
                              </a:ln>
                              <a:effectLst/>
                            </wps:spPr>
                            <wps:txbx>
                              <w:txbxContent>
                                <w:p w14:paraId="076D01C5"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0" name="Text Box 303"/>
                            <wps:cNvSpPr txBox="1"/>
                            <wps:spPr>
                              <a:xfrm rot="1101073">
                                <a:off x="1187749" y="813902"/>
                                <a:ext cx="259715" cy="263525"/>
                              </a:xfrm>
                              <a:prstGeom prst="rect">
                                <a:avLst/>
                              </a:prstGeom>
                              <a:noFill/>
                              <a:ln w="6350">
                                <a:noFill/>
                              </a:ln>
                              <a:effectLst/>
                            </wps:spPr>
                            <wps:txbx>
                              <w:txbxContent>
                                <w:p w14:paraId="4C9DE51D"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2" name="Text Box 303"/>
                            <wps:cNvSpPr txBox="1"/>
                            <wps:spPr>
                              <a:xfrm rot="1101073">
                                <a:off x="1111325" y="1020416"/>
                                <a:ext cx="259715" cy="263525"/>
                              </a:xfrm>
                              <a:prstGeom prst="rect">
                                <a:avLst/>
                              </a:prstGeom>
                              <a:noFill/>
                              <a:ln w="6350">
                                <a:noFill/>
                              </a:ln>
                              <a:effectLst/>
                            </wps:spPr>
                            <wps:txbx>
                              <w:txbxContent>
                                <w:p w14:paraId="14349B8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463" name="Text Box 303"/>
                            <wps:cNvSpPr txBox="1"/>
                            <wps:spPr>
                              <a:xfrm rot="1101073">
                                <a:off x="1368445" y="338123"/>
                                <a:ext cx="259715" cy="263525"/>
                              </a:xfrm>
                              <a:prstGeom prst="rect">
                                <a:avLst/>
                              </a:prstGeom>
                              <a:noFill/>
                              <a:ln w="6350">
                                <a:noFill/>
                              </a:ln>
                              <a:effectLst/>
                            </wps:spPr>
                            <wps:txbx>
                              <w:txbxContent>
                                <w:p w14:paraId="1F00059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464" name="Group 464"/>
                          <wpg:cNvGrpSpPr/>
                          <wpg:grpSpPr>
                            <a:xfrm>
                              <a:off x="1943100" y="1165000"/>
                              <a:ext cx="307731" cy="302010"/>
                              <a:chOff x="2022231" y="945036"/>
                              <a:chExt cx="307731" cy="302010"/>
                            </a:xfrm>
                          </wpg:grpSpPr>
                          <wps:wsp>
                            <wps:cNvPr id="465" name="Oval 465"/>
                            <wps:cNvSpPr/>
                            <wps:spPr>
                              <a:xfrm>
                                <a:off x="2022231" y="992021"/>
                                <a:ext cx="219808" cy="211016"/>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2022231" y="945036"/>
                                <a:ext cx="307731" cy="302010"/>
                              </a:xfrm>
                              <a:prstGeom prst="rect">
                                <a:avLst/>
                              </a:prstGeom>
                              <a:noFill/>
                              <a:ln w="6350">
                                <a:noFill/>
                              </a:ln>
                              <a:effectLst/>
                            </wps:spPr>
                            <wps:txbx>
                              <w:txbxContent>
                                <w:p w14:paraId="7A89DD46" w14:textId="77777777" w:rsidR="004060DD" w:rsidRDefault="004060DD" w:rsidP="00536A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wpc:wpc>
                  </a:graphicData>
                </a:graphic>
                <wp14:sizeRelH relativeFrom="page">
                  <wp14:pctWidth>0</wp14:pctWidth>
                </wp14:sizeRelH>
                <wp14:sizeRelV relativeFrom="page">
                  <wp14:pctHeight>0</wp14:pctHeight>
                </wp14:sizeRelV>
              </wp:anchor>
            </w:drawing>
          </mc:Choice>
          <mc:Fallback>
            <w:pict>
              <v:group w14:anchorId="3ABCFC9A" id="Canvas 605" o:spid="_x0000_s1524" editas="canvas" style="position:absolute;left:0;text-align:left;margin-left:92.2pt;margin-top:19.35pt;width:371.75pt;height:174.1pt;z-index:251720704;mso-position-horizontal-relative:text;mso-position-vertical-relative:text" coordsize="47212,2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">
                <v:shape id="_x0000_s1525" type="#_x0000_t75" style="position:absolute;width:47212;height:22110;visibility:visible;mso-wrap-style:square">
                  <v:fill o:detectmouseclick="t"/>
                  <v:path o:connecttype="none"/>
                </v:shape>
                <v:group id="Group 443" o:spid="_x0000_s1526" style="position:absolute;left:11394;top:313;width:17717;height:20135" coordorigin="4791,4777" coordsize="17717,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group id="Group 444" o:spid="_x0000_s1527" style="position:absolute;left:4791;top:4777;width:9823;height:20134" coordorigin="6458,2989" coordsize="9823,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445" o:spid="_x0000_s1528" style="position:absolute;left:9319;top:2989;width:3429;height:20134;rotation:1325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cj8UA&#10;AADcAAAADwAAAGRycy9kb3ducmV2LnhtbESPzYvCMBTE7wv7P4S34G1NV+oH1SiL4KIHD34U9PZo&#10;3rZlm5eSZLX+90YQPA4z8xtmtuhMIy7kfG1ZwVc/AUFcWF1zqeB4WH1OQPiArLGxTApu5GExf3+b&#10;YabtlXd02YdSRAj7DBVUIbSZlL6oyKDv25Y4er/WGQxRulJqh9cIN40cJMlIGqw5LlTY0rKi4m//&#10;bxQcxvmgWxn3c67zJW03uW1up1Sp3kf3PQURqAuv8LO91grSdA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pyPxQAAANwAAAAPAAAAAAAAAAAAAAAAAJgCAABkcnMv&#10;ZG93bnJldi54bWxQSwUGAAAAAAQABAD1AAAAigMAAAAA&#10;" fillcolor="#bcbcbc">
                      <v:fill color2="#ededed" rotate="t" angle="180" colors="0 #bcbcbc;22938f #d0d0d0;1 #ededed" focus="100%" type="gradient"/>
                      <v:shadow on="t" color="black" opacity="24903f" origin=",.5" offset="0,.55556mm"/>
                    </v:rect>
                    <v:shape id="Text Box 446" o:spid="_x0000_s1529" type="#_x0000_t202" style="position:absolute;left:12397;top:3017;width:2597;height:2638;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KD8QA&#10;AADcAAAADwAAAGRycy9kb3ducmV2LnhtbESP3YrCMBSE7wXfIRzBG9FUkSrVtGgXYVnwwp8HODTH&#10;ttqclCar3bffLCx4OczMN8w2600jntS52rKC+SwCQVxYXXOp4Ho5TNcgnEfW2FgmBT/kIEuHgy0m&#10;2r74RM+zL0WAsEtQQeV9m0jpiooMupltiYN3s51BH2RXSt3hK8BNIxdRFEuDNYeFClvKKyoe52+j&#10;4Isn8mA+7vtjXuc2j42Tq91aqfGo321AeOr9O/zf/tQKlssY/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Sg/EAAAA3AAAAA8AAAAAAAAAAAAAAAAAmAIAAGRycy9k&#10;b3ducmV2LnhtbFBLBQYAAAAABAAEAPUAAACJAwAAAAA=&#10;" filled="f" stroked="f" strokeweight=".5pt">
                      <v:textbox>
                        <w:txbxContent>
                          <w:p w14:paraId="0F395523" w14:textId="77777777" w:rsidR="004060DD" w:rsidRDefault="004060DD" w:rsidP="00536AA3">
                            <w:r>
                              <w:t>+</w:t>
                            </w:r>
                          </w:p>
                        </w:txbxContent>
                      </v:textbox>
                    </v:shape>
                    <v:shape id="Text Box 303" o:spid="_x0000_s1530" type="#_x0000_t202" style="position:absolute;left:7473;top:15428;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vlMUA&#10;AADcAAAADwAAAGRycy9kb3ducmV2LnhtbESP0WrCQBRE3wv+w3IFX4pulKCSugkxEiiFPtT6AZfs&#10;bZI2ezdk1xj/3i0U+jjMzBnmkE2mEyMNrrWsYL2KQBBXVrdcK7h8lss9COeRNXaWScGdHGTp7OmA&#10;ibY3/qDx7GsRIOwSVNB43ydSuqohg25le+LgfdnBoA9yqKUe8BbgppObKNpKgy2HhQZ7Khqqfs5X&#10;o+CNn2VpTt/H96ItbLE1Tu7yvVKL+ZS/gPA0+f/wX/tVK4jjHfyeCUdAp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u+UxQAAANwAAAAPAAAAAAAAAAAAAAAAAJgCAABkcnMv&#10;ZG93bnJldi54bWxQSwUGAAAAAAQABAD1AAAAigMAAAAA&#10;" filled="f" stroked="f" strokeweight=".5pt">
                      <v:textbox>
                        <w:txbxContent>
                          <w:p w14:paraId="509CAA31"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1" type="#_x0000_t202" style="position:absolute;left:8335;top:13523;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75r4A&#10;AADcAAAADwAAAGRycy9kb3ducmV2LnhtbERPSwrCMBDdC94hjOBGNFVEpRpFK4IILvwcYGjGttpM&#10;ShO13t4sBJeP91+sGlOKF9WusKxgOIhAEKdWF5wpuF52/RkI55E1lpZJwYccrJbt1gJjbd98otfZ&#10;ZyKEsItRQe59FUvp0pwMuoGtiAN3s7VBH2CdSV3jO4SbUo6iaCINFhwacqwoySl9nJ9GwYF7cme2&#10;980xKRKbTIyT0/VMqW6nWc9BeGr8X/xz77WC8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Ne+a+AAAA3AAAAA8AAAAAAAAAAAAAAAAAmAIAAGRycy9kb3ducmV2&#10;LnhtbFBLBQYAAAAABAAEAPUAAACDAwAAAAA=&#10;" filled="f" stroked="f" strokeweight=".5pt">
                      <v:textbox>
                        <w:txbxContent>
                          <w:p w14:paraId="3C5E5F94"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2" type="#_x0000_t202" style="position:absolute;left:9102;top:1153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efcMA&#10;AADcAAAADwAAAGRycy9kb3ducmV2LnhtbESP3YrCMBSE7wXfIRzBm0VTRfypRtGKsCx44c8DHJpj&#10;W21OShO1vv1GELwcZuYbZrFqTCkeVLvCsoJBPwJBnFpdcKbgfNr1piCcR9ZYWiYFL3KwWrZbC4y1&#10;ffKBHkefiQBhF6OC3PsqltKlORl0fVsRB+9ia4M+yDqTusZngJtSDqNoLA0WHBZyrCjJKb0d70bB&#10;H//IndleN/ukSGwyNk5O1lOlup1mPQfhqfHf8Kf9qxWMRj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efcMAAADcAAAADwAAAAAAAAAAAAAAAACYAgAAZHJzL2Rv&#10;d25yZXYueG1sUEsFBgAAAAAEAAQA9QAAAIgDAAAAAA==&#10;" filled="f" stroked="f" strokeweight=".5pt">
                      <v:textbox>
                        <w:txbxContent>
                          <w:p w14:paraId="1A09D1AD"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3" type="#_x0000_t202" style="position:absolute;left:10768;top:728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hPcEA&#10;AADcAAAADwAAAGRycy9kb3ducmV2LnhtbERPzYrCMBC+C/sOYRa8iE1XtCvdRnErgggedH2AoZlt&#10;q82kNFHr25uD4PHj+8+WvWnEjTpXW1bwFcUgiAuray4VnP424zkI55E1NpZJwYMcLBcfgwxTbe98&#10;oNvRlyKEsEtRQeV9m0rpiooMusi2xIH7t51BH2BXSt3hPYSbRk7iOJEGaw4NFbaUV1RcjlejYMcj&#10;uTHr8+8+r3ObJ8bJ79VcqeFnv/oB4an3b/HLvdUKprMwP5w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i4T3BAAAA3AAAAA8AAAAAAAAAAAAAAAAAmAIAAGRycy9kb3du&#10;cmV2LnhtbFBLBQYAAAAABAAEAPUAAACGAwAAAAA=&#10;" filled="f" stroked="f" strokeweight=".5pt">
                      <v:textbox>
                        <w:txbxContent>
                          <w:p w14:paraId="578C90AA"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4" type="#_x0000_t202" style="position:absolute;left:11656;top:5113;width:2590;height:2803;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EpsUA&#10;AADcAAAADwAAAGRycy9kb3ducmV2LnhtbESP3WrCQBSE7wu+w3IEb6RuIv6RuoqmBErBC7UPcMie&#10;JtHs2ZBdk/Tt3UKhl8PMfMNs94OpRUetqywriGcRCOLc6ooLBV/X7HUDwnlkjbVlUvBDDva70csW&#10;E217PlN38YUIEHYJKii9bxIpXV6SQTezDXHwvm1r0AfZFlK32Ae4qeU8ilbSYMVhocSG0pLy++Vh&#10;FHzyVGbm/XY8pVVq05Vxcn3YKDUZD4c3EJ4G/x/+a39oBYtlDL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kSmxQAAANwAAAAPAAAAAAAAAAAAAAAAAJgCAABkcnMv&#10;ZG93bnJldi54bWxQSwUGAAAAAAQABAD1AAAAigMAAAAA&#10;" filled="f" stroked="f" strokeweight=".5pt">
                      <v:textbox>
                        <w:txbxContent>
                          <w:p w14:paraId="1BE0F85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5" type="#_x0000_t202" style="position:absolute;left:10035;top:942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0cMA&#10;AADcAAAADwAAAGRycy9kb3ducmV2LnhtbESP3YrCMBSE7wXfIRxhb0RTxT+qUbQiLIIX/jzAoTm2&#10;1eakNFmtb28WBC+HmfmGWawaU4oH1a6wrGDQj0AQp1YXnCm4nHe9GQjnkTWWlknBixyslu3WAmNt&#10;n3ykx8lnIkDYxagg976KpXRpTgZd31bEwbva2qAPss6krvEZ4KaUwyiaSIMFh4UcK0pySu+nP6Ng&#10;z125M9vb5pAUiU0mxsnpeqbUT6dZz0F4avw3/Gn/agWj8RD+z4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a0cMAAADcAAAADwAAAAAAAAAAAAAAAACYAgAAZHJzL2Rv&#10;d25yZXYueG1sUEsFBgAAAAAEAAQA9QAAAIgDAAAAAA==&#10;" filled="f" stroked="f" strokeweight=".5pt">
                      <v:textbox>
                        <w:txbxContent>
                          <w:p w14:paraId="3543F258"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6" type="#_x0000_t202" style="position:absolute;left:10389;top:12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sUA&#10;AADcAAAADwAAAGRycy9kb3ducmV2LnhtbESP0WrCQBRE3wv+w3KFvhSzsdYo0VU0JVAKfTD6AZfs&#10;NUmbvRuyWxP/vlso9HGYmTPMdj+aVtyod41lBfMoBkFcWt1wpeByzmdrEM4ja2wtk4I7OdjvJg9b&#10;TLUd+ES3wlciQNilqKD2vkuldGVNBl1kO+LgXW1v0AfZV1L3OAS4aeVzHCfSYMNhocaOsprKr+Lb&#10;KHjnJ5mb18/jR9ZkNkuMk6vDWqnH6XjYgPA0+v/wX/tNK3hZLu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H9KxQAAANwAAAAPAAAAAAAAAAAAAAAAAJgCAABkcnMv&#10;ZG93bnJldi54bWxQSwUGAAAAAAQABAD1AAAAigMAAAAA&#10;" filled="f" stroked="f" strokeweight=".5pt">
                      <v:textbox>
                        <w:txbxContent>
                          <w:p w14:paraId="5B8F9725"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7" type="#_x0000_t202" style="position:absolute;left:9752;top:14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nPsQA&#10;AADcAAAADwAAAGRycy9kb3ducmV2LnhtbESP0WrCQBRE3wv+w3IFX0rdKDZK6ioaEUrBB2M/4JK9&#10;TVazd0N21fj3bqHQx2FmzjDLdW8bcaPOG8cKJuMEBHHptOFKwfdp/7YA4QOyxsYxKXiQh/Vq8LLE&#10;TLs7H+lWhEpECPsMFdQhtJmUvqzJoh+7ljh6P66zGKLsKqk7vEe4beQ0SVJp0XBcqLGlvKbyUlyt&#10;gi9+lXu7O28Pucldnlov55uFUqNhv/kAEagP/+G/9qdWMHufwe+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Z5z7EAAAA3AAAAA8AAAAAAAAAAAAAAAAAmAIAAGRycy9k&#10;b3ducmV2LnhtbFBLBQYAAAAABAAEAPUAAACJAwAAAAA=&#10;" filled="f" stroked="f" strokeweight=".5pt">
                      <v:textbox>
                        <w:txbxContent>
                          <w:p w14:paraId="3D4D0130"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8" type="#_x0000_t202" style="position:absolute;left:9102;top:1619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CpcMA&#10;AADcAAAADwAAAGRycy9kb3ducmV2LnhtbESP3YrCMBSE7xd8h3AEbxZNFf+oRtGKIAte+PMAh+bY&#10;VpuT0kStb28EYS+HmfmGmS8bU4oH1a6wrKDfi0AQp1YXnCk4n7bdKQjnkTWWlknBixwsF62fOcba&#10;PvlAj6PPRICwi1FB7n0VS+nSnAy6nq2Ig3extUEfZJ1JXeMzwE0pB1E0lgYLDgs5VpTklN6Od6Pg&#10;j3/l1myu631SJDYZGycnq6lSnXazmoHw1Pj/8Le90wqGox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VCpcMAAADcAAAADwAAAAAAAAAAAAAAAACYAgAAZHJzL2Rv&#10;d25yZXYueG1sUEsFBgAAAAAEAAQA9QAAAIgDAAAAAA==&#10;" filled="f" stroked="f" strokeweight=".5pt">
                      <v:textbox>
                        <w:txbxContent>
                          <w:p w14:paraId="246546C7"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39" type="#_x0000_t202" style="position:absolute;left:8142;top:1824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0sUA&#10;AADcAAAADwAAAGRycy9kb3ducmV2LnhtbESP0WrCQBRE3wv9h+UKfSl109KmkrqGGBGK4IPRD7hk&#10;r0lq9m7Irkn8+25B6OMwM2eYZTqZVgzUu8aygtd5BIK4tLrhSsHpuH1ZgHAeWWNrmRTcyEG6enxY&#10;YqLtyAcaCl+JAGGXoILa+y6R0pU1GXRz2xEH72x7gz7IvpK6xzHATSvfoiiWBhsOCzV2lNdUXoqr&#10;UbDjZ7k1m5/1Pm9ym8fGyc9sodTTbMq+QHia/H/43v7WCt4/Y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9zSxQAAANwAAAAPAAAAAAAAAAAAAAAAAJgCAABkcnMv&#10;ZG93bnJldi54bWxQSwUGAAAAAAQABAD1AAAAigMAAAAA&#10;" filled="f" stroked="f" strokeweight=".5pt">
                      <v:textbox>
                        <w:txbxContent>
                          <w:p w14:paraId="5FB42E6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40" type="#_x0000_t202" style="position:absolute;left:6458;top:17655;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tO8EA&#10;AADcAAAADwAAAGRycy9kb3ducmV2LnhtbERPzYrCMBC+C/sOYRa8iE1XtCvdRnErgggedH2AoZlt&#10;q82kNFHr25uD4PHj+8+WvWnEjTpXW1bwFcUgiAuray4VnP424zkI55E1NpZJwYMcLBcfgwxTbe98&#10;oNvRlyKEsEtRQeV9m0rpiooMusi2xIH7t51BH2BXSt3hPYSbRk7iOJEGaw4NFbaUV1RcjlejYMcj&#10;uTHr8+8+r3ObJ8bJ79VcqeFnv/oB4an3b/HLvdUKprOwNpw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U7TvBAAAA3AAAAA8AAAAAAAAAAAAAAAAAmAIAAGRycy9kb3du&#10;cmV2LnhtbFBLBQYAAAAABAAEAPUAAACGAwAAAAA=&#10;" filled="f" stroked="f" strokeweight=".5pt">
                      <v:textbox>
                        <w:txbxContent>
                          <w:p w14:paraId="0E06D17A"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41" type="#_x0000_t202" style="position:absolute;left:12873;top:576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IoMUA&#10;AADcAAAADwAAAGRycy9kb3ducmV2LnhtbESP0WrCQBRE3wv+w3KFvhTdWGyM0VU0JVAKfTD6AZfs&#10;NUmbvRuyWxP/vlso9HGYmTPMdj+aVtyod41lBYt5BIK4tLrhSsHlnM8SEM4ja2wtk4I7OdjvJg9b&#10;TLUd+ES3wlciQNilqKD2vkuldGVNBt3cdsTBu9reoA+yr6TucQhw08rnKIqlwYbDQo0dZTWVX8W3&#10;UfDOTzI3r5/Hj6zJbBYbJ1eHRKnH6XjYgPA0+v/wX/tNK1i+r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EigxQAAANwAAAAPAAAAAAAAAAAAAAAAAJgCAABkcnMv&#10;ZG93bnJldi54bWxQSwUGAAAAAAQABAD1AAAAigMAAAAA&#10;" filled="f" stroked="f" strokeweight=".5pt">
                      <v:textbox>
                        <w:txbxContent>
                          <w:p w14:paraId="076D01C5"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42" type="#_x0000_t202" style="position:absolute;left:11877;top:8139;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rgMEA&#10;AADcAAAADwAAAGRycy9kb3ducmV2LnhtbERPzYrCMBC+C75DGGEvouku0pXaVNyKIMIe7PoAQzO2&#10;1WZSmqj17c1B2OPH95+uB9OKO/Wusazgcx6BIC6tbrhScPrbzZYgnEfW2FomBU9ysM7GoxQTbR98&#10;pHvhKxFC2CWooPa+S6R0ZU0G3dx2xIE7296gD7CvpO7xEcJNK7+iKJYGGw4NNXaU11Rei5tRcOCp&#10;3Jnt5ec3b3Kbx8bJ781SqY/JsFmB8DT4f/HbvdcKFnGYH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K4DBAAAA3AAAAA8AAAAAAAAAAAAAAAAAmAIAAGRycy9kb3du&#10;cmV2LnhtbFBLBQYAAAAABAAEAPUAAACGAwAAAAA=&#10;" filled="f" stroked="f" strokeweight=".5pt">
                      <v:textbox>
                        <w:txbxContent>
                          <w:p w14:paraId="4C9DE51D"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43" type="#_x0000_t202" style="position:absolute;left:11113;top:10204;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QbMIA&#10;AADcAAAADwAAAGRycy9kb3ducmV2LnhtbESP3YrCMBSE7xd8h3AEbxZNFalSjaIVQYS98OcBDs2x&#10;rTYnpYla394Iwl4OM/MNM1+2phIPalxpWcFwEIEgzqwuOVdwPm37UxDOI2usLJOCFzlYLjo/c0y0&#10;ffKBHkefiwBhl6CCwvs6kdJlBRl0A1sTB+9iG4M+yCaXusFngJtKjqIolgZLDgsF1pQWlN2Od6Ng&#10;z79yazbX9V9apjaNjZOT1VSpXrddzUB4av1/+NveaQXjeASfM+EI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BBswgAAANwAAAAPAAAAAAAAAAAAAAAAAJgCAABkcnMvZG93&#10;bnJldi54bWxQSwUGAAAAAAQABAD1AAAAhwMAAAAA&#10;" filled="f" stroked="f" strokeweight=".5pt">
                      <v:textbox>
                        <w:txbxContent>
                          <w:p w14:paraId="14349B83"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544" type="#_x0000_t202" style="position:absolute;left:13684;top:338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198UA&#10;AADcAAAADwAAAGRycy9kb3ducmV2LnhtbESP3WrCQBSE7wt9h+UIvSl10x9SSV1DjAhF8MLoAxyy&#10;xyQ1ezZk1yS+fbcg9HKYmW+YZTqZVgzUu8aygtd5BIK4tLrhSsHpuH1ZgHAeWWNrmRTcyEG6enxY&#10;YqLtyAcaCl+JAGGXoILa+y6R0pU1GXRz2xEH72x7gz7IvpK6xzHATSvfoiiWBhsOCzV2lNdUXoqr&#10;UbDjZ7k1m5/1Pm9ym8fGyc9sodTTbMq+QHia/H/43v7WCj7id/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LX3xQAAANwAAAAPAAAAAAAAAAAAAAAAAJgCAABkcnMv&#10;ZG93bnJldi54bWxQSwUGAAAAAAQABAD1AAAAigMAAAAA&#10;" filled="f" stroked="f" strokeweight=".5pt">
                      <v:textbox>
                        <w:txbxContent>
                          <w:p w14:paraId="1F00059F" w14:textId="77777777" w:rsidR="004060DD" w:rsidRDefault="004060DD" w:rsidP="00536AA3">
                            <w:pPr>
                              <w:pStyle w:val="NormalWeb"/>
                              <w:spacing w:before="0" w:beforeAutospacing="0" w:after="0" w:afterAutospacing="0"/>
                            </w:pPr>
                            <w:r>
                              <w:rPr>
                                <w:rFonts w:ascii="Palatino Linotype" w:eastAsia="Times New Roman" w:hAnsi="Palatino Linotype"/>
                                <w:sz w:val="22"/>
                                <w:szCs w:val="22"/>
                              </w:rPr>
                              <w:t>+</w:t>
                            </w:r>
                          </w:p>
                        </w:txbxContent>
                      </v:textbox>
                    </v:shape>
                  </v:group>
                  <v:group id="Group 464" o:spid="_x0000_s1545" style="position:absolute;left:19431;top:11650;width:3077;height:3020" coordorigin="20222,9450" coordsize="3077,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oval id="Oval 465" o:spid="_x0000_s1546" style="position:absolute;left:20222;top:9920;width:219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WrcQA&#10;AADcAAAADwAAAGRycy9kb3ducmV2LnhtbESPT2sCMRTE74V+h/AKXopmK62sq1GKoNTetL14e2ze&#10;/mk3L0sSd9dvbwTB4zAzv2GW68E0oiPna8sK3iYJCOLc6ppLBb8/23EKwgdkjY1lUnAhD+vV89MS&#10;M217PlB3DKWIEPYZKqhCaDMpfV6RQT+xLXH0CusMhihdKbXDPsJNI6dJMpMGa44LFba0qSj/P56N&#10;giLd0/dretrOu65nW/wZz26n1Ohl+FyACDSER/je/tIK3mcfcDs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hVq3EAAAA3AAAAA8AAAAAAAAAAAAAAAAAmAIAAGRycy9k&#10;b3ducmV2LnhtbFBLBQYAAAAABAAEAPUAAACJAwAAAAA=&#10;" fillcolor="#bcbcbc">
                      <v:fill color2="#ededed" rotate="t" angle="180" colors="0 #bcbcbc;22938f #d0d0d0;1 #ededed" focus="100%" type="gradient"/>
                      <v:shadow on="t" color="black" opacity="24903f" origin=",.5" offset="0,.55556mm"/>
                    </v:oval>
                    <v:shape id="Text Box 466" o:spid="_x0000_s1547" type="#_x0000_t202" style="position:absolute;left:20222;top:9450;width:307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14:paraId="7A89DD46" w14:textId="77777777" w:rsidR="004060DD" w:rsidRDefault="004060DD" w:rsidP="00536AA3">
                            <w:r>
                              <w:t>–</w:t>
                            </w:r>
                          </w:p>
                        </w:txbxContent>
                      </v:textbox>
                    </v:shape>
                  </v:group>
                </v:group>
                <w10:wrap type="square"/>
              </v:group>
            </w:pict>
          </mc:Fallback>
        </mc:AlternateContent>
      </w:r>
    </w:p>
    <w:p w14:paraId="0BD4BA61" w14:textId="77777777" w:rsidR="00536AA3" w:rsidRPr="002C1C22" w:rsidRDefault="00536AA3" w:rsidP="00536AA3">
      <w:pPr>
        <w:pStyle w:val="ListParagraph"/>
        <w:tabs>
          <w:tab w:val="right" w:leader="dot" w:pos="10206"/>
        </w:tabs>
        <w:spacing w:before="120"/>
        <w:ind w:left="1070"/>
        <w:contextualSpacing w:val="0"/>
        <w:rPr>
          <w:rFonts w:cs="Tahoma"/>
        </w:rPr>
      </w:pPr>
    </w:p>
    <w:p w14:paraId="7AFED501" w14:textId="77777777" w:rsidR="00536AA3" w:rsidRPr="002C1C22" w:rsidRDefault="00536AA3" w:rsidP="00536AA3">
      <w:pPr>
        <w:pStyle w:val="ListParagraph"/>
        <w:tabs>
          <w:tab w:val="right" w:leader="dot" w:pos="10206"/>
        </w:tabs>
        <w:spacing w:before="120"/>
        <w:ind w:left="1070"/>
        <w:contextualSpacing w:val="0"/>
        <w:rPr>
          <w:rFonts w:cs="Tahoma"/>
        </w:rPr>
      </w:pPr>
    </w:p>
    <w:p w14:paraId="1D3E894B" w14:textId="77777777" w:rsidR="00536AA3" w:rsidRPr="002C1C22" w:rsidRDefault="00536AA3" w:rsidP="00536AA3">
      <w:pPr>
        <w:pStyle w:val="ListParagraph"/>
        <w:tabs>
          <w:tab w:val="right" w:leader="dot" w:pos="10206"/>
        </w:tabs>
        <w:spacing w:before="120"/>
        <w:ind w:left="1070"/>
        <w:contextualSpacing w:val="0"/>
        <w:rPr>
          <w:rFonts w:cs="Tahoma"/>
        </w:rPr>
      </w:pPr>
    </w:p>
    <w:p w14:paraId="0325B487" w14:textId="77777777" w:rsidR="00536AA3" w:rsidRPr="002C1C22" w:rsidRDefault="00536AA3" w:rsidP="00536AA3">
      <w:pPr>
        <w:pStyle w:val="ListParagraph"/>
      </w:pPr>
    </w:p>
    <w:p w14:paraId="588B4DF2" w14:textId="77777777" w:rsidR="00536AA3" w:rsidRPr="002C1C22" w:rsidRDefault="00536AA3" w:rsidP="00536AA3">
      <w:pPr>
        <w:pStyle w:val="ListParagraph"/>
      </w:pPr>
    </w:p>
    <w:p w14:paraId="733A31E0" w14:textId="77777777" w:rsidR="00536AA3" w:rsidRPr="002C1C22" w:rsidRDefault="00536AA3" w:rsidP="00536AA3">
      <w:pPr>
        <w:pStyle w:val="ListParagraph"/>
      </w:pPr>
    </w:p>
    <w:p w14:paraId="1A9863FA" w14:textId="77777777" w:rsidR="00536AA3" w:rsidRPr="002C1C22" w:rsidRDefault="00536AA3" w:rsidP="00536AA3">
      <w:pPr>
        <w:pStyle w:val="ListParagraph"/>
      </w:pPr>
    </w:p>
    <w:p w14:paraId="63401C33" w14:textId="77777777" w:rsidR="00536AA3" w:rsidRPr="002C1C22" w:rsidRDefault="00536AA3" w:rsidP="00536AA3">
      <w:pPr>
        <w:pStyle w:val="ListParagraph"/>
      </w:pPr>
    </w:p>
    <w:p w14:paraId="2D86BB14" w14:textId="77777777" w:rsidR="00536AA3" w:rsidRPr="002C1C22" w:rsidRDefault="00536AA3" w:rsidP="00536AA3"/>
    <w:p w14:paraId="24C3ACFC" w14:textId="77777777" w:rsidR="00536AA3" w:rsidRPr="002C1C22" w:rsidRDefault="00536AA3" w:rsidP="00536AA3"/>
    <w:p w14:paraId="01CFF44D" w14:textId="77777777" w:rsidR="00536AA3" w:rsidRPr="002C1C22" w:rsidRDefault="00536AA3" w:rsidP="00536AA3"/>
    <w:p w14:paraId="21DBDCA8" w14:textId="77777777" w:rsidR="00536AA3" w:rsidRPr="002C1C22" w:rsidRDefault="00536AA3" w:rsidP="00536AA3"/>
    <w:p w14:paraId="799994B4" w14:textId="12DBC6A2" w:rsidR="00536AA3" w:rsidRPr="002C1C22" w:rsidRDefault="00536AA3" w:rsidP="00EB1643">
      <w:pPr>
        <w:tabs>
          <w:tab w:val="right" w:pos="10205"/>
        </w:tabs>
        <w:spacing w:before="120"/>
        <w:ind w:left="851" w:hanging="425"/>
        <w:rPr>
          <w:rFonts w:ascii="Calibri" w:hAnsi="Calibri"/>
          <w:sz w:val="20"/>
          <w:szCs w:val="20"/>
        </w:rPr>
      </w:pPr>
      <w:r w:rsidRPr="002C1C22">
        <w:rPr>
          <w:rFonts w:cs="Tahoma"/>
        </w:rPr>
        <w:t>d)</w:t>
      </w:r>
      <w:r w:rsidRPr="002C1C22">
        <w:rPr>
          <w:rFonts w:cs="Tahoma"/>
        </w:rPr>
        <w:tab/>
        <w:t>Explain what happens to the force felt between each object.</w:t>
      </w:r>
      <w:r w:rsidRPr="002C1C22">
        <w:rPr>
          <w:rFonts w:ascii="Calibri" w:hAnsi="Calibri"/>
          <w:sz w:val="20"/>
          <w:szCs w:val="20"/>
        </w:rPr>
        <w:tab/>
      </w:r>
      <w:r w:rsidRPr="002C1C22">
        <w:rPr>
          <w:rFonts w:ascii="Calibri" w:hAnsi="Calibri"/>
          <w:i/>
          <w:sz w:val="20"/>
          <w:szCs w:val="20"/>
        </w:rPr>
        <w:t>2 marks</w:t>
      </w:r>
    </w:p>
    <w:p w14:paraId="13EAB8E1" w14:textId="77777777" w:rsidR="00536AA3" w:rsidRPr="002C1C22" w:rsidRDefault="00536AA3" w:rsidP="00536AA3">
      <w:pPr>
        <w:widowControl w:val="0"/>
        <w:tabs>
          <w:tab w:val="right" w:pos="10205"/>
        </w:tabs>
        <w:jc w:val="right"/>
      </w:pPr>
      <w:r w:rsidRPr="002C1C22">
        <w:t xml:space="preserve">        </w:t>
      </w:r>
    </w:p>
    <w:p w14:paraId="2EC3411E" w14:textId="77777777" w:rsidR="00536AA3" w:rsidRPr="002C1C22" w:rsidRDefault="00536AA3" w:rsidP="00536AA3">
      <w:pPr>
        <w:widowControl w:val="0"/>
        <w:tabs>
          <w:tab w:val="right" w:pos="10205"/>
        </w:tabs>
        <w:jc w:val="right"/>
        <w:rPr>
          <w:rFonts w:ascii="Calibri" w:hAnsi="Calibri"/>
          <w:b/>
          <w:i/>
          <w:szCs w:val="20"/>
        </w:rPr>
      </w:pPr>
      <w:r w:rsidRPr="002C1C22">
        <w:t xml:space="preserve">    </w:t>
      </w:r>
      <w:r w:rsidRPr="002C1C22">
        <w:rPr>
          <w:rFonts w:ascii="Calibri" w:hAnsi="Calibri"/>
          <w:b/>
          <w:i/>
          <w:szCs w:val="20"/>
        </w:rPr>
        <w:t>Total: 27 marks</w:t>
      </w:r>
    </w:p>
    <w:p w14:paraId="13A5EA47" w14:textId="77777777" w:rsidR="00536AA3" w:rsidRPr="002C1C22" w:rsidRDefault="00536AA3" w:rsidP="00536AA3">
      <w:pPr>
        <w:pStyle w:val="topictest"/>
      </w:pPr>
      <w:r w:rsidRPr="002C1C22">
        <w:br w:type="page"/>
      </w:r>
      <w:bookmarkStart w:id="30" w:name="_Toc468175855"/>
      <w:r w:rsidRPr="002C1C22">
        <w:lastRenderedPageBreak/>
        <w:t>Topic Test 6: The particle model and energy transfers</w:t>
      </w:r>
      <w:bookmarkEnd w:id="30"/>
    </w:p>
    <w:p w14:paraId="5F19591E" w14:textId="77777777" w:rsidR="00536AA3" w:rsidRPr="002C1C22" w:rsidRDefault="00536AA3" w:rsidP="00536AA3"/>
    <w:p w14:paraId="6A7CBDFF" w14:textId="6D072BB3" w:rsidR="00536AA3" w:rsidRPr="002C1C22" w:rsidRDefault="00536AA3" w:rsidP="00536AA3">
      <w:pPr>
        <w:ind w:left="426" w:hanging="426"/>
        <w:rPr>
          <w:rFonts w:cs="Tahoma"/>
        </w:rPr>
      </w:pPr>
      <w:r w:rsidRPr="002C1C22">
        <w:rPr>
          <w:noProof/>
          <w:lang w:eastAsia="en-GB"/>
        </w:rPr>
        <mc:AlternateContent>
          <mc:Choice Requires="wpc">
            <w:drawing>
              <wp:anchor distT="0" distB="0" distL="114300" distR="114300" simplePos="0" relativeHeight="251721728" behindDoc="0" locked="0" layoutInCell="1" allowOverlap="1" wp14:anchorId="5CC83D69" wp14:editId="472467E4">
                <wp:simplePos x="0" y="0"/>
                <wp:positionH relativeFrom="column">
                  <wp:posOffset>180538</wp:posOffset>
                </wp:positionH>
                <wp:positionV relativeFrom="paragraph">
                  <wp:posOffset>293666</wp:posOffset>
                </wp:positionV>
                <wp:extent cx="6482715" cy="1916430"/>
                <wp:effectExtent l="0" t="0" r="0" b="0"/>
                <wp:wrapSquare wrapText="bothSides"/>
                <wp:docPr id="606" name="Canvas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70" name="Picture 470" descr="solid"/>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424726" y="87443"/>
                            <a:ext cx="1688465" cy="1208405"/>
                          </a:xfrm>
                          <a:prstGeom prst="rect">
                            <a:avLst/>
                          </a:prstGeom>
                          <a:noFill/>
                          <a:ln>
                            <a:noFill/>
                          </a:ln>
                        </pic:spPr>
                      </pic:pic>
                      <pic:pic xmlns:pic="http://schemas.openxmlformats.org/drawingml/2006/picture">
                        <pic:nvPicPr>
                          <pic:cNvPr id="471" name="Picture 471" descr="liquid"/>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5933" y="87443"/>
                            <a:ext cx="1762760" cy="1261745"/>
                          </a:xfrm>
                          <a:prstGeom prst="rect">
                            <a:avLst/>
                          </a:prstGeom>
                          <a:noFill/>
                          <a:ln>
                            <a:noFill/>
                          </a:ln>
                        </pic:spPr>
                      </pic:pic>
                      <pic:pic xmlns:pic="http://schemas.openxmlformats.org/drawingml/2006/picture">
                        <pic:nvPicPr>
                          <pic:cNvPr id="472" name="Picture 472" descr="ga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519438" y="122368"/>
                            <a:ext cx="1714500" cy="1226820"/>
                          </a:xfrm>
                          <a:prstGeom prst="rect">
                            <a:avLst/>
                          </a:prstGeom>
                          <a:noFill/>
                          <a:ln>
                            <a:noFill/>
                          </a:ln>
                        </pic:spPr>
                      </pic:pic>
                      <wps:wsp>
                        <wps:cNvPr id="473" name="Text Box 473"/>
                        <wps:cNvSpPr txBox="1"/>
                        <wps:spPr>
                          <a:xfrm>
                            <a:off x="564176" y="1525477"/>
                            <a:ext cx="1021492" cy="313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1B6D2" w14:textId="77777777" w:rsidR="004060DD" w:rsidRPr="00FA1B39" w:rsidRDefault="004060DD" w:rsidP="00536AA3">
                              <w:pPr>
                                <w:jc w:val="center"/>
                                <w:rPr>
                                  <w:b/>
                                </w:rPr>
                              </w:pPr>
                              <w:r w:rsidRPr="00FA1B39">
                                <w:rPr>
                                  <w:b/>
                                </w:rPr>
                                <w:t>Diagram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4" name="Text Box 516"/>
                        <wps:cNvSpPr txBox="1"/>
                        <wps:spPr>
                          <a:xfrm>
                            <a:off x="2765278" y="1532992"/>
                            <a:ext cx="1021080" cy="31242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C4F64" w14:textId="77777777" w:rsidR="004060DD" w:rsidRPr="00FA1B39" w:rsidRDefault="004060DD" w:rsidP="00536AA3">
                              <w:pPr>
                                <w:jc w:val="center"/>
                                <w:rPr>
                                  <w:b/>
                                </w:rPr>
                              </w:pPr>
                              <w:r w:rsidRPr="00FA1B39">
                                <w:rPr>
                                  <w:b/>
                                </w:rPr>
                                <w:t>Diagram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5" name="Text Box 516"/>
                        <wps:cNvSpPr txBox="1"/>
                        <wps:spPr>
                          <a:xfrm>
                            <a:off x="4866641" y="1537908"/>
                            <a:ext cx="1021080" cy="31242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D8B17" w14:textId="77777777" w:rsidR="004060DD" w:rsidRPr="00FA1B39" w:rsidRDefault="004060DD" w:rsidP="00536AA3">
                              <w:pPr>
                                <w:jc w:val="center"/>
                                <w:rPr>
                                  <w:b/>
                                </w:rPr>
                              </w:pPr>
                              <w:r w:rsidRPr="00FA1B39">
                                <w:rPr>
                                  <w:b/>
                                </w:rPr>
                                <w:t>Diagram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CC83D69" id="Canvas 606" o:spid="_x0000_s1505" editas="canvas" style="position:absolute;left:0;text-align:left;margin-left:14.2pt;margin-top:23.1pt;width:510.45pt;height:150.9pt;z-index:251721728;mso-position-horizontal-relative:text;mso-position-vertical-relative:text" coordsize="64827,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">
                <v:shape id="_x0000_s1506" type="#_x0000_t75" style="position:absolute;width:64827;height:19164;visibility:visible;mso-wrap-style:square">
                  <v:fill o:detectmouseclick="t"/>
                  <v:path o:connecttype="none"/>
                </v:shape>
                <v:shape id="Picture 470" o:spid="_x0000_s1507" type="#_x0000_t75" alt="solid" style="position:absolute;left:24247;top:874;width:16884;height:12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lIfBAAAA3AAAAA8AAABkcnMvZG93bnJldi54bWxET8uKwjAU3Q/4D+EKs5umOk6VahQfCC5m&#10;odUPuCTXttjclCZq/XuzGJjl4bwXq9424kGdrx0rGCUpCGLtTM2lgst5/zUD4QOywcYxKXiRh9Vy&#10;8LHA3Lgnn+hRhFLEEPY5KqhCaHMpva7Iok9cSxy5q+sshgi7UpoOnzHcNnKcppm0WHNsqLClbUX6&#10;Vtytgt2mcD+h8K4ZfWfH7PWrD7NMK/U57NdzEIH68C/+cx+Mgsk0zo9n4hGQy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llIfBAAAA3AAAAA8AAAAAAAAAAAAAAAAAnwIA&#10;AGRycy9kb3ducmV2LnhtbFBLBQYAAAAABAAEAPcAAACNAwAAAAA=&#10;">
                  <v:imagedata r:id="rId46" o:title="solid"/>
                </v:shape>
                <v:shape id="Picture 471" o:spid="_x0000_s1508" type="#_x0000_t75" alt="liquid" style="position:absolute;left:2659;top:874;width:17627;height:12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HkHTGAAAA3AAAAA8AAABkcnMvZG93bnJldi54bWxEj09rwkAUxO9Cv8PyCt7MRtG2pK5SRVGo&#10;Fvxz8fbIPpOQ7NuQXWP89m6h0OMwM79hpvPOVKKlxhWWFQyjGARxanXBmYLzaT34AOE8ssbKMil4&#10;kIP57KU3xUTbOx+oPfpMBAi7BBXk3teJlC7NyaCLbE0cvKttDPogm0zqBu8Bbio5iuM3abDgsJBj&#10;Tcuc0vJ4Mwq+uWtrKhfXXXnar8aHn4vb7CdK9V+7r08Qnjr/H/5rb7WC8fsQfs+EIyB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eQdMYAAADcAAAADwAAAAAAAAAAAAAA&#10;AACfAgAAZHJzL2Rvd25yZXYueG1sUEsFBgAAAAAEAAQA9wAAAJIDAAAAAA==&#10;">
                  <v:imagedata r:id="rId47" o:title="liquid"/>
                </v:shape>
                <v:shape id="Picture 472" o:spid="_x0000_s1509" type="#_x0000_t75" alt="gas" style="position:absolute;left:45194;top:1223;width:17145;height:1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j1XFAAAA3AAAAA8AAABkcnMvZG93bnJldi54bWxEj19rwjAUxd8Hfodwhb3NVClTqlHEdiCM&#10;Deaf92ty15Y1NyWJ2n37ZTDY4+Gc8zuc1WawnbiRD61jBdNJBoJYO9NyreB0fHlagAgR2WDnmBR8&#10;U4DNevSwwsK4O3/Q7RBrkSAcClTQxNgXUgbdkMUwcT1x8j6dtxiT9LU0Hu8Jbjs5y7JnabHltNBg&#10;T7uG9NfhahVcyvd5V519X+7LBZ7e8or1a6bU43jYLkFEGuJ/+K+9Nwry+Q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VI9VxQAAANwAAAAPAAAAAAAAAAAAAAAA&#10;AJ8CAABkcnMvZG93bnJldi54bWxQSwUGAAAAAAQABAD3AAAAkQMAAAAA&#10;">
                  <v:imagedata r:id="rId48" o:title="gas"/>
                </v:shape>
                <v:shape id="Text Box 473" o:spid="_x0000_s1510" type="#_x0000_t202" style="position:absolute;left:5641;top:15254;width:10215;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xcMcA&#10;AADcAAAADwAAAGRycy9kb3ducmV2LnhtbESPT2vCQBTE74V+h+UJvZS60WgtqauItCremvQPvT2y&#10;zyQ0+zZkt0n89q5Q6HGYmd8wy/VgatFR6yrLCibjCARxbnXFhYL37PXhCYTzyBpry6TgTA7Wq9ub&#10;JSba9vxGXeoLESDsElRQet8kUrq8JINubBvi4J1sa9AH2RZSt9gHuKnlNIoepcGKw0KJDW1Lyn/S&#10;X6Pg+774Orph99HH87h52XfZ4lNnSt2Nhs0zCE+D/w//tQ9awWwRw/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KcXDHAAAA3AAAAA8AAAAAAAAAAAAAAAAAmAIAAGRy&#10;cy9kb3ducmV2LnhtbFBLBQYAAAAABAAEAPUAAACMAwAAAAA=&#10;" fillcolor="white [3201]" stroked="f" strokeweight=".5pt">
                  <v:textbox>
                    <w:txbxContent>
                      <w:p w14:paraId="5201B6D2" w14:textId="77777777" w:rsidR="004060DD" w:rsidRPr="00FA1B39" w:rsidRDefault="004060DD" w:rsidP="00536AA3">
                        <w:pPr>
                          <w:jc w:val="center"/>
                          <w:rPr>
                            <w:b/>
                          </w:rPr>
                        </w:pPr>
                        <w:r w:rsidRPr="00FA1B39">
                          <w:rPr>
                            <w:b/>
                          </w:rPr>
                          <w:t>Diagram A</w:t>
                        </w:r>
                      </w:p>
                    </w:txbxContent>
                  </v:textbox>
                </v:shape>
                <v:shape id="Text Box 516" o:spid="_x0000_s1511" type="#_x0000_t202" style="position:absolute;left:27652;top:15329;width:1021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cYA&#10;AADcAAAADwAAAGRycy9kb3ducmV2LnhtbESPQWvCQBSE70L/w/IEb7qxSC2pq5TSooLBNi30+si+&#10;Jmmzb8Pu1kR/vSsIHoeZ+YZZrHrTiAM5X1tWMJ0kIIgLq2suFXx9vo0fQfiArLGxTAqO5GG1vBss&#10;MNW24w865KEUEcI+RQVVCG0qpS8qMugntiWO3o91BkOUrpTaYRfhppH3SfIgDdYcFyps6aWi4i//&#10;Nwq+u3zt9tvt73u7yU77U57t6DVTajTsn59ABOrDLXxtb7SC2X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cYAAADcAAAADwAAAAAAAAAAAAAAAACYAgAAZHJz&#10;L2Rvd25yZXYueG1sUEsFBgAAAAAEAAQA9QAAAIsDAAAAAA==&#10;" fillcolor="window" stroked="f" strokeweight=".5pt">
                  <v:textbox>
                    <w:txbxContent>
                      <w:p w14:paraId="7F6C4F64" w14:textId="77777777" w:rsidR="004060DD" w:rsidRPr="00FA1B39" w:rsidRDefault="004060DD" w:rsidP="00536AA3">
                        <w:pPr>
                          <w:jc w:val="center"/>
                          <w:rPr>
                            <w:b/>
                          </w:rPr>
                        </w:pPr>
                        <w:r w:rsidRPr="00FA1B39">
                          <w:rPr>
                            <w:b/>
                          </w:rPr>
                          <w:t>Diagram B</w:t>
                        </w:r>
                      </w:p>
                    </w:txbxContent>
                  </v:textbox>
                </v:shape>
                <v:shape id="Text Box 516" o:spid="_x0000_s1512" type="#_x0000_t202" style="position:absolute;left:48666;top:15379;width:1021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z8scA&#10;AADcAAAADwAAAGRycy9kb3ducmV2LnhtbESPQWvCQBSE70L/w/IK3nTTYm2JrlKKUgWDbVro9ZF9&#10;Jmmzb8Pu1qT+elcoeBxm5htmvuxNI47kfG1Zwd04AUFcWF1zqeDzYz16AuEDssbGMin4Iw/Lxc1g&#10;jqm2Hb/TMQ+liBD2KSqoQmhTKX1RkUE/ti1x9A7WGQxRulJqh12Em0beJ8lUGqw5LlTY0ktFxU/+&#10;axR8dfmr22+332/tJjvtT3m2o1Wm1PC2f56BCNSHa/i/vdEKJo8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M/LHAAAA3AAAAA8AAAAAAAAAAAAAAAAAmAIAAGRy&#10;cy9kb3ducmV2LnhtbFBLBQYAAAAABAAEAPUAAACMAwAAAAA=&#10;" fillcolor="window" stroked="f" strokeweight=".5pt">
                  <v:textbox>
                    <w:txbxContent>
                      <w:p w14:paraId="0BDD8B17" w14:textId="77777777" w:rsidR="004060DD" w:rsidRPr="00FA1B39" w:rsidRDefault="004060DD" w:rsidP="00536AA3">
                        <w:pPr>
                          <w:jc w:val="center"/>
                          <w:rPr>
                            <w:b/>
                          </w:rPr>
                        </w:pPr>
                        <w:r w:rsidRPr="00FA1B39">
                          <w:rPr>
                            <w:b/>
                          </w:rPr>
                          <w:t>Diagram C</w:t>
                        </w:r>
                      </w:p>
                    </w:txbxContent>
                  </v:textbox>
                </v:shape>
                <w10:wrap type="square"/>
              </v:group>
            </w:pict>
          </mc:Fallback>
        </mc:AlternateContent>
      </w:r>
      <w:r w:rsidRPr="002C1C22">
        <w:rPr>
          <w:rFonts w:cs="Tahoma"/>
        </w:rPr>
        <w:t>1.</w:t>
      </w:r>
      <w:r w:rsidRPr="002C1C22">
        <w:rPr>
          <w:rFonts w:cs="Tahoma"/>
        </w:rPr>
        <w:tab/>
      </w:r>
      <w:proofErr w:type="gramStart"/>
      <w:r w:rsidRPr="002C1C22">
        <w:rPr>
          <w:rFonts w:cs="Tahoma"/>
        </w:rPr>
        <w:t>a</w:t>
      </w:r>
      <w:proofErr w:type="gramEnd"/>
      <w:r w:rsidRPr="002C1C22">
        <w:rPr>
          <w:rFonts w:cs="Tahoma"/>
        </w:rPr>
        <w:t>)</w:t>
      </w:r>
      <w:r w:rsidRPr="002C1C22">
        <w:rPr>
          <w:rFonts w:cs="Tahoma"/>
        </w:rPr>
        <w:tab/>
        <w:t>State whether each of the following diagrams represents a solid, a liquid or a gas.</w:t>
      </w:r>
    </w:p>
    <w:p w14:paraId="48B0418B" w14:textId="77777777" w:rsidR="00536AA3" w:rsidRPr="002C1C22" w:rsidRDefault="00536AA3" w:rsidP="00536AA3">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3 marks</w:t>
      </w:r>
    </w:p>
    <w:p w14:paraId="12F17139" w14:textId="56A06C9D" w:rsidR="00536AA3" w:rsidRPr="00EB1643" w:rsidRDefault="00536AA3" w:rsidP="00EB1643">
      <w:pPr>
        <w:tabs>
          <w:tab w:val="left" w:pos="851"/>
          <w:tab w:val="right" w:pos="10205"/>
        </w:tabs>
        <w:ind w:left="426" w:hanging="426"/>
        <w:rPr>
          <w:rFonts w:cs="Tahoma"/>
        </w:rPr>
      </w:pPr>
      <w:r w:rsidRPr="002C1C22">
        <w:rPr>
          <w:rFonts w:cs="Tahoma"/>
        </w:rPr>
        <w:tab/>
        <w:t>b)</w:t>
      </w:r>
      <w:r w:rsidRPr="002C1C22">
        <w:rPr>
          <w:rFonts w:cs="Tahoma"/>
        </w:rPr>
        <w:tab/>
        <w:t>If a metal were to change from the state in diagram A to the state in diagram B, explain</w:t>
      </w:r>
      <w:r w:rsidR="00EB1643">
        <w:rPr>
          <w:rFonts w:cs="Tahoma"/>
        </w:rPr>
        <w:t xml:space="preserve"> how its </w:t>
      </w:r>
      <w:r w:rsidR="00EB1643">
        <w:rPr>
          <w:rFonts w:cs="Tahoma"/>
        </w:rPr>
        <w:br/>
      </w:r>
      <w:r w:rsidR="00EB1643">
        <w:rPr>
          <w:rFonts w:cs="Tahoma"/>
        </w:rPr>
        <w:tab/>
        <w:t>density would change.</w:t>
      </w:r>
      <w:r w:rsidRPr="002C1C22">
        <w:rPr>
          <w:rFonts w:ascii="Calibri" w:hAnsi="Calibri"/>
          <w:sz w:val="20"/>
          <w:szCs w:val="20"/>
        </w:rPr>
        <w:tab/>
      </w:r>
      <w:r w:rsidRPr="002C1C22">
        <w:rPr>
          <w:rFonts w:ascii="Calibri" w:hAnsi="Calibri"/>
          <w:i/>
          <w:sz w:val="20"/>
          <w:szCs w:val="20"/>
        </w:rPr>
        <w:t>2 marks</w:t>
      </w:r>
    </w:p>
    <w:p w14:paraId="5391555F" w14:textId="77777777" w:rsidR="00536AA3" w:rsidRPr="002C1C22" w:rsidRDefault="00536AA3" w:rsidP="00536AA3">
      <w:pPr>
        <w:tabs>
          <w:tab w:val="right" w:pos="10205"/>
        </w:tabs>
        <w:ind w:left="426" w:hanging="426"/>
        <w:rPr>
          <w:rFonts w:cs="Tahoma"/>
        </w:rPr>
      </w:pPr>
    </w:p>
    <w:p w14:paraId="09850A29" w14:textId="77777777" w:rsidR="00536AA3" w:rsidRPr="002C1C22" w:rsidRDefault="00536AA3" w:rsidP="00536AA3">
      <w:pPr>
        <w:tabs>
          <w:tab w:val="right" w:pos="10205"/>
        </w:tabs>
        <w:ind w:left="426" w:hanging="426"/>
        <w:rPr>
          <w:rFonts w:cs="Tahoma"/>
          <w:i/>
        </w:rPr>
      </w:pPr>
      <w:r w:rsidRPr="002C1C22">
        <w:rPr>
          <w:rFonts w:cs="Tahoma"/>
        </w:rPr>
        <w:t>2.</w:t>
      </w:r>
      <w:r w:rsidRPr="002C1C22">
        <w:rPr>
          <w:rFonts w:cs="Tahoma"/>
        </w:rPr>
        <w:tab/>
        <w:t xml:space="preserve">Match the following physical quantities to their units.  </w:t>
      </w:r>
      <w:r w:rsidRPr="002C1C22">
        <w:rPr>
          <w:rFonts w:cs="Tahoma"/>
        </w:rPr>
        <w:tab/>
      </w:r>
    </w:p>
    <w:p w14:paraId="4FE388E8" w14:textId="77777777" w:rsidR="00536AA3" w:rsidRPr="002C1C22" w:rsidRDefault="00536AA3" w:rsidP="00536AA3">
      <w:pPr>
        <w:tabs>
          <w:tab w:val="right" w:pos="10205"/>
        </w:tabs>
        <w:ind w:left="426" w:hanging="426"/>
        <w:rPr>
          <w:rFonts w:cs="Tahoma"/>
          <w:sz w:val="12"/>
        </w:rPr>
      </w:pPr>
    </w:p>
    <w:tbl>
      <w:tblPr>
        <w:tblStyle w:val="TableGrid"/>
        <w:tblW w:w="4862" w:type="pct"/>
        <w:tblCellSpacing w:w="28" w:type="dxa"/>
        <w:tblInd w:w="425" w:type="dxa"/>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3261"/>
        <w:gridCol w:w="3402"/>
        <w:gridCol w:w="3260"/>
      </w:tblGrid>
      <w:tr w:rsidR="00536AA3" w:rsidRPr="002C1C22" w14:paraId="488AA4D7" w14:textId="77777777" w:rsidTr="00B2312A">
        <w:trPr>
          <w:trHeight w:val="340"/>
          <w:tblCellSpacing w:w="28" w:type="dxa"/>
        </w:trPr>
        <w:tc>
          <w:tcPr>
            <w:tcW w:w="3177" w:type="dxa"/>
          </w:tcPr>
          <w:p w14:paraId="67080718" w14:textId="77777777" w:rsidR="00536AA3" w:rsidRPr="002C1C22" w:rsidRDefault="00536AA3" w:rsidP="00B2312A">
            <w:pPr>
              <w:rPr>
                <w:b w:val="0"/>
                <w:szCs w:val="18"/>
              </w:rPr>
            </w:pPr>
            <w:r w:rsidRPr="002C1C22">
              <w:rPr>
                <w:b w:val="0"/>
                <w:szCs w:val="18"/>
              </w:rPr>
              <w:t>Density</w:t>
            </w:r>
          </w:p>
        </w:tc>
        <w:tc>
          <w:tcPr>
            <w:tcW w:w="3346" w:type="dxa"/>
            <w:tcBorders>
              <w:top w:val="nil"/>
              <w:left w:val="nil"/>
              <w:bottom w:val="nil"/>
              <w:right w:val="nil"/>
            </w:tcBorders>
          </w:tcPr>
          <w:p w14:paraId="3A050341"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176" w:type="dxa"/>
          </w:tcPr>
          <w:p w14:paraId="6D5A9ECA"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Kg</w:t>
            </w:r>
          </w:p>
        </w:tc>
      </w:tr>
      <w:tr w:rsidR="00536AA3" w:rsidRPr="002C1C22" w14:paraId="21145727" w14:textId="77777777" w:rsidTr="00B2312A">
        <w:trPr>
          <w:trHeight w:val="340"/>
          <w:tblCellSpacing w:w="28" w:type="dxa"/>
        </w:trPr>
        <w:tc>
          <w:tcPr>
            <w:tcW w:w="3177" w:type="dxa"/>
          </w:tcPr>
          <w:p w14:paraId="09E2B6E2"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Mass</w:t>
            </w:r>
          </w:p>
        </w:tc>
        <w:tc>
          <w:tcPr>
            <w:tcW w:w="3346" w:type="dxa"/>
            <w:tcBorders>
              <w:top w:val="nil"/>
              <w:left w:val="nil"/>
              <w:bottom w:val="nil"/>
              <w:right w:val="nil"/>
            </w:tcBorders>
          </w:tcPr>
          <w:p w14:paraId="598EA95B"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176" w:type="dxa"/>
          </w:tcPr>
          <w:p w14:paraId="5103FD2C" w14:textId="77777777" w:rsidR="00536AA3" w:rsidRPr="002C1C22" w:rsidRDefault="00536AA3" w:rsidP="00B2312A">
            <w:pPr>
              <w:pStyle w:val="NormalWeb"/>
              <w:spacing w:before="0" w:beforeAutospacing="0" w:after="0" w:afterAutospacing="0"/>
              <w:rPr>
                <w:rFonts w:asciiTheme="minorHAnsi" w:hAnsiTheme="minorHAnsi"/>
                <w:b w:val="0"/>
                <w:sz w:val="22"/>
                <w:vertAlign w:val="superscript"/>
              </w:rPr>
            </w:pPr>
            <w:r w:rsidRPr="002C1C22">
              <w:rPr>
                <w:rFonts w:asciiTheme="minorHAnsi" w:hAnsiTheme="minorHAnsi"/>
                <w:b w:val="0"/>
                <w:sz w:val="22"/>
              </w:rPr>
              <w:t>Kg/m</w:t>
            </w:r>
            <w:r w:rsidRPr="002C1C22">
              <w:rPr>
                <w:rFonts w:asciiTheme="minorHAnsi" w:hAnsiTheme="minorHAnsi"/>
                <w:b w:val="0"/>
                <w:sz w:val="22"/>
                <w:vertAlign w:val="superscript"/>
              </w:rPr>
              <w:t>3</w:t>
            </w:r>
          </w:p>
        </w:tc>
      </w:tr>
      <w:tr w:rsidR="00536AA3" w:rsidRPr="002C1C22" w14:paraId="199420E2" w14:textId="77777777" w:rsidTr="00B2312A">
        <w:trPr>
          <w:trHeight w:val="340"/>
          <w:tblCellSpacing w:w="28" w:type="dxa"/>
        </w:trPr>
        <w:tc>
          <w:tcPr>
            <w:tcW w:w="3177" w:type="dxa"/>
          </w:tcPr>
          <w:p w14:paraId="246048AA"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Volume</w:t>
            </w:r>
          </w:p>
        </w:tc>
        <w:tc>
          <w:tcPr>
            <w:tcW w:w="3346" w:type="dxa"/>
            <w:tcBorders>
              <w:top w:val="nil"/>
              <w:left w:val="nil"/>
              <w:bottom w:val="nil"/>
              <w:right w:val="nil"/>
            </w:tcBorders>
          </w:tcPr>
          <w:p w14:paraId="1CD05EE7" w14:textId="77777777" w:rsidR="00536AA3" w:rsidRPr="002C1C22" w:rsidRDefault="00536AA3" w:rsidP="00B2312A">
            <w:pPr>
              <w:pStyle w:val="NormalWeb"/>
              <w:spacing w:before="0" w:beforeAutospacing="0" w:after="0" w:afterAutospacing="0"/>
              <w:rPr>
                <w:rFonts w:asciiTheme="minorHAnsi" w:eastAsia="Times New Roman" w:hAnsiTheme="minorHAnsi"/>
                <w:b w:val="0"/>
                <w:sz w:val="22"/>
                <w:szCs w:val="18"/>
              </w:rPr>
            </w:pPr>
          </w:p>
        </w:tc>
        <w:tc>
          <w:tcPr>
            <w:tcW w:w="3176" w:type="dxa"/>
          </w:tcPr>
          <w:p w14:paraId="00D57FCA" w14:textId="77777777" w:rsidR="00536AA3" w:rsidRPr="002C1C22" w:rsidRDefault="00536AA3" w:rsidP="00B2312A">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w:t>
            </w:r>
            <w:r w:rsidRPr="002C1C22">
              <w:rPr>
                <w:rFonts w:asciiTheme="minorHAnsi" w:hAnsiTheme="minorHAnsi"/>
                <w:b w:val="0"/>
                <w:sz w:val="22"/>
                <w:vertAlign w:val="superscript"/>
              </w:rPr>
              <w:t>3</w:t>
            </w:r>
          </w:p>
        </w:tc>
      </w:tr>
    </w:tbl>
    <w:p w14:paraId="62BE2FEE" w14:textId="77777777" w:rsidR="00536AA3" w:rsidRPr="002C1C22" w:rsidRDefault="00536AA3" w:rsidP="00536AA3">
      <w:pPr>
        <w:jc w:val="right"/>
        <w:rPr>
          <w:b/>
          <w:sz w:val="20"/>
        </w:rPr>
      </w:pPr>
      <w:r w:rsidRPr="002C1C22">
        <w:rPr>
          <w:i/>
          <w:sz w:val="20"/>
        </w:rPr>
        <w:t>3 marks</w:t>
      </w:r>
    </w:p>
    <w:p w14:paraId="35419AC9" w14:textId="77777777" w:rsidR="00536AA3" w:rsidRPr="002C1C22" w:rsidRDefault="00536AA3" w:rsidP="00536AA3"/>
    <w:p w14:paraId="30DBE098" w14:textId="77777777" w:rsidR="00536AA3" w:rsidRPr="002C1C22" w:rsidRDefault="00536AA3" w:rsidP="00536AA3">
      <w:pPr>
        <w:tabs>
          <w:tab w:val="right" w:pos="10205"/>
        </w:tabs>
        <w:ind w:left="426" w:hanging="426"/>
        <w:rPr>
          <w:rFonts w:cs="Tahoma"/>
          <w:i/>
        </w:rPr>
      </w:pPr>
      <w:r w:rsidRPr="002C1C22">
        <w:rPr>
          <w:rFonts w:cs="Tahoma"/>
        </w:rPr>
        <w:t>3.</w:t>
      </w:r>
      <w:r w:rsidRPr="002C1C22">
        <w:rPr>
          <w:rFonts w:cs="Tahoma"/>
        </w:rPr>
        <w:tab/>
        <w:t xml:space="preserve">Which of the following statements is true?  </w:t>
      </w:r>
      <w:r w:rsidRPr="002C1C22">
        <w:rPr>
          <w:rFonts w:cs="Tahoma"/>
        </w:rPr>
        <w:tab/>
      </w:r>
    </w:p>
    <w:p w14:paraId="7E43FD4F" w14:textId="77777777" w:rsidR="00536AA3" w:rsidRPr="002C1C22" w:rsidRDefault="00536AA3" w:rsidP="00536AA3">
      <w:pPr>
        <w:tabs>
          <w:tab w:val="left" w:pos="851"/>
        </w:tabs>
        <w:ind w:left="1276" w:hanging="851"/>
        <w:rPr>
          <w:rFonts w:cs="Tahoma"/>
          <w:b/>
          <w:sz w:val="12"/>
        </w:rPr>
      </w:pPr>
    </w:p>
    <w:p w14:paraId="1159B497" w14:textId="08DA9729" w:rsidR="00536AA3" w:rsidRPr="002C1C22" w:rsidRDefault="00536AA3" w:rsidP="00536AA3">
      <w:pPr>
        <w:tabs>
          <w:tab w:val="left" w:pos="851"/>
        </w:tabs>
        <w:ind w:left="1276" w:hanging="851"/>
        <w:rPr>
          <w:rFonts w:cs="Tahoma"/>
        </w:rPr>
      </w:pPr>
      <w:r w:rsidRPr="002C1C22">
        <w:rPr>
          <w:rFonts w:cs="Tahoma"/>
          <w:b/>
        </w:rPr>
        <w:t>A</w:t>
      </w:r>
      <w:r w:rsidRPr="002C1C22">
        <w:rPr>
          <w:rFonts w:cs="Tahoma"/>
        </w:rPr>
        <w:tab/>
        <w:t>Changes of state are physical changes and not chemical changes</w:t>
      </w:r>
    </w:p>
    <w:p w14:paraId="3971C61E" w14:textId="3C838526" w:rsidR="00536AA3" w:rsidRPr="002C1C22" w:rsidRDefault="00536AA3" w:rsidP="00536AA3">
      <w:pPr>
        <w:tabs>
          <w:tab w:val="left" w:pos="851"/>
        </w:tabs>
        <w:ind w:left="1276" w:hanging="851"/>
        <w:rPr>
          <w:rFonts w:cs="Tahoma"/>
        </w:rPr>
      </w:pPr>
      <w:r w:rsidRPr="002C1C22">
        <w:rPr>
          <w:rFonts w:cs="Tahoma"/>
          <w:b/>
        </w:rPr>
        <w:t>B</w:t>
      </w:r>
      <w:r w:rsidRPr="002C1C22">
        <w:rPr>
          <w:rFonts w:cs="Tahoma"/>
        </w:rPr>
        <w:tab/>
        <w:t>As a substance changes from a liquid to a solid during freezing its mass will increase</w:t>
      </w:r>
    </w:p>
    <w:p w14:paraId="5CCA4EC1" w14:textId="070FCD9A" w:rsidR="00536AA3" w:rsidRPr="002C1C22" w:rsidRDefault="00536AA3" w:rsidP="00BE3404">
      <w:pPr>
        <w:tabs>
          <w:tab w:val="left" w:pos="851"/>
        </w:tabs>
        <w:ind w:left="851" w:right="991" w:hanging="426"/>
        <w:rPr>
          <w:rFonts w:cs="Tahoma"/>
        </w:rPr>
      </w:pPr>
      <w:r w:rsidRPr="002C1C22">
        <w:rPr>
          <w:rFonts w:cs="Tahoma"/>
          <w:b/>
        </w:rPr>
        <w:t>C</w:t>
      </w:r>
      <w:r w:rsidRPr="002C1C22">
        <w:rPr>
          <w:rFonts w:cs="Tahoma"/>
        </w:rPr>
        <w:tab/>
        <w:t>When a substance changes state, the substance cannot recover its original properties if the change is reversed</w:t>
      </w:r>
    </w:p>
    <w:p w14:paraId="583C247E" w14:textId="70D7305A" w:rsidR="00536AA3" w:rsidRPr="002C1C22" w:rsidRDefault="00536AA3" w:rsidP="00536AA3">
      <w:pPr>
        <w:tabs>
          <w:tab w:val="left" w:pos="851"/>
          <w:tab w:val="right" w:pos="10205"/>
        </w:tabs>
        <w:ind w:left="1276" w:hanging="851"/>
      </w:pPr>
      <w:r w:rsidRPr="002C1C22">
        <w:rPr>
          <w:rFonts w:cs="Tahoma"/>
          <w:b/>
        </w:rPr>
        <w:t>D</w:t>
      </w:r>
      <w:r w:rsidRPr="002C1C22">
        <w:rPr>
          <w:rFonts w:cs="Tahoma"/>
          <w:b/>
        </w:rPr>
        <w:tab/>
      </w:r>
      <w:r w:rsidRPr="002C1C22">
        <w:rPr>
          <w:rFonts w:cs="Tahoma"/>
        </w:rPr>
        <w:t>When a substance changes state, its temperature also changes</w:t>
      </w:r>
      <w:r w:rsidRPr="002C1C22">
        <w:rPr>
          <w:rFonts w:cs="Tahoma"/>
        </w:rPr>
        <w:tab/>
      </w:r>
      <w:r w:rsidRPr="002C1C22">
        <w:rPr>
          <w:rFonts w:cs="Tahoma"/>
          <w:i/>
          <w:sz w:val="20"/>
        </w:rPr>
        <w:t>1 mark</w:t>
      </w:r>
    </w:p>
    <w:p w14:paraId="1650E292" w14:textId="77777777" w:rsidR="00536AA3" w:rsidRPr="002C1C22" w:rsidRDefault="00536AA3" w:rsidP="00536AA3">
      <w:pPr>
        <w:ind w:left="426" w:hanging="426"/>
        <w:rPr>
          <w:rFonts w:cs="Tahoma"/>
        </w:rPr>
      </w:pPr>
    </w:p>
    <w:p w14:paraId="3810CAFD" w14:textId="77777777" w:rsidR="00536AA3" w:rsidRPr="002C1C22" w:rsidRDefault="00536AA3" w:rsidP="00536AA3">
      <w:pPr>
        <w:tabs>
          <w:tab w:val="right" w:pos="10205"/>
        </w:tabs>
        <w:ind w:left="426" w:hanging="426"/>
        <w:rPr>
          <w:rFonts w:cs="Tahoma"/>
          <w:i/>
        </w:rPr>
      </w:pPr>
      <w:r w:rsidRPr="002C1C22">
        <w:rPr>
          <w:rFonts w:cs="Tahoma"/>
        </w:rPr>
        <w:t>4.</w:t>
      </w:r>
      <w:r w:rsidRPr="002C1C22">
        <w:rPr>
          <w:rFonts w:cs="Tahoma"/>
        </w:rPr>
        <w:tab/>
        <w:t xml:space="preserve">Complete the following sentence.  </w:t>
      </w:r>
      <w:r w:rsidRPr="002C1C22">
        <w:rPr>
          <w:rFonts w:cs="Tahoma"/>
        </w:rPr>
        <w:tab/>
      </w:r>
    </w:p>
    <w:p w14:paraId="77481E7A" w14:textId="77777777" w:rsidR="00536AA3" w:rsidRPr="002C1C22" w:rsidRDefault="00536AA3" w:rsidP="00536AA3">
      <w:pPr>
        <w:pStyle w:val="ListParagraph"/>
        <w:rPr>
          <w:rFonts w:cs="Tahoma"/>
        </w:rPr>
      </w:pPr>
    </w:p>
    <w:p w14:paraId="24C634F8" w14:textId="77777777" w:rsidR="00536AA3" w:rsidRPr="002C1C22" w:rsidRDefault="00536AA3" w:rsidP="00536AA3">
      <w:pPr>
        <w:pStyle w:val="ListParagraph"/>
        <w:ind w:left="426"/>
        <w:rPr>
          <w:rFonts w:cs="Tahoma"/>
        </w:rPr>
      </w:pPr>
      <w:r w:rsidRPr="002C1C22">
        <w:rPr>
          <w:rFonts w:cs="Tahoma"/>
        </w:rPr>
        <w:t>‘The required energy for a substance to change state is called…’</w:t>
      </w:r>
    </w:p>
    <w:p w14:paraId="62EAD14D" w14:textId="77777777" w:rsidR="00536AA3" w:rsidRPr="002C1C22" w:rsidRDefault="00536AA3" w:rsidP="00536AA3">
      <w:pPr>
        <w:pStyle w:val="ListParagraph"/>
        <w:tabs>
          <w:tab w:val="left" w:pos="851"/>
        </w:tabs>
        <w:ind w:left="1276" w:hanging="850"/>
        <w:rPr>
          <w:rFonts w:cs="Tahoma"/>
          <w:b/>
          <w:sz w:val="12"/>
        </w:rPr>
      </w:pPr>
    </w:p>
    <w:p w14:paraId="656C748D" w14:textId="557ADBE9" w:rsidR="00536AA3" w:rsidRPr="002C1C22" w:rsidRDefault="00536AA3" w:rsidP="00536AA3">
      <w:pPr>
        <w:pStyle w:val="ListParagraph"/>
        <w:tabs>
          <w:tab w:val="left" w:pos="851"/>
        </w:tabs>
        <w:ind w:left="1276" w:hanging="850"/>
        <w:rPr>
          <w:rFonts w:cs="Tahoma"/>
        </w:rPr>
      </w:pPr>
      <w:r w:rsidRPr="002C1C22">
        <w:rPr>
          <w:rFonts w:cs="Tahoma"/>
          <w:b/>
        </w:rPr>
        <w:t>A</w:t>
      </w:r>
      <w:r w:rsidRPr="002C1C22">
        <w:rPr>
          <w:rFonts w:cs="Tahoma"/>
        </w:rPr>
        <w:tab/>
        <w:t>Thermal energy</w:t>
      </w:r>
    </w:p>
    <w:p w14:paraId="0CC02F8D" w14:textId="4A011ED9" w:rsidR="00536AA3" w:rsidRPr="002C1C22" w:rsidRDefault="00536AA3" w:rsidP="00536AA3">
      <w:pPr>
        <w:pStyle w:val="ListParagraph"/>
        <w:tabs>
          <w:tab w:val="left" w:pos="851"/>
        </w:tabs>
        <w:ind w:left="1276" w:hanging="850"/>
        <w:rPr>
          <w:rFonts w:cs="Tahoma"/>
        </w:rPr>
      </w:pPr>
      <w:r w:rsidRPr="002C1C22">
        <w:rPr>
          <w:rFonts w:cs="Tahoma"/>
          <w:b/>
        </w:rPr>
        <w:t>B</w:t>
      </w:r>
      <w:r w:rsidRPr="002C1C22">
        <w:rPr>
          <w:rFonts w:cs="Tahoma"/>
        </w:rPr>
        <w:tab/>
        <w:t>Latent heat</w:t>
      </w:r>
    </w:p>
    <w:p w14:paraId="43ECDE08" w14:textId="0482C458" w:rsidR="00536AA3" w:rsidRPr="002C1C22" w:rsidRDefault="00536AA3" w:rsidP="00536AA3">
      <w:pPr>
        <w:pStyle w:val="ListParagraph"/>
        <w:tabs>
          <w:tab w:val="left" w:pos="851"/>
        </w:tabs>
        <w:ind w:left="1276" w:hanging="850"/>
        <w:rPr>
          <w:rFonts w:cs="Tahoma"/>
        </w:rPr>
      </w:pPr>
      <w:r w:rsidRPr="002C1C22">
        <w:rPr>
          <w:rFonts w:cs="Tahoma"/>
          <w:b/>
        </w:rPr>
        <w:t>C</w:t>
      </w:r>
      <w:r w:rsidRPr="002C1C22">
        <w:rPr>
          <w:rFonts w:cs="Tahoma"/>
        </w:rPr>
        <w:tab/>
        <w:t>Internal energy</w:t>
      </w:r>
    </w:p>
    <w:p w14:paraId="710EC061" w14:textId="1D075D0B" w:rsidR="00536AA3" w:rsidRPr="002C1C22" w:rsidRDefault="00536AA3" w:rsidP="00536AA3">
      <w:pPr>
        <w:pStyle w:val="ListParagraph"/>
        <w:tabs>
          <w:tab w:val="left" w:pos="851"/>
          <w:tab w:val="right" w:pos="10205"/>
        </w:tabs>
        <w:ind w:left="1276" w:hanging="850"/>
        <w:rPr>
          <w:rFonts w:cs="Tahoma"/>
          <w:sz w:val="20"/>
        </w:rPr>
      </w:pPr>
      <w:r w:rsidRPr="002C1C22">
        <w:rPr>
          <w:rFonts w:cs="Tahoma"/>
          <w:b/>
        </w:rPr>
        <w:t>D</w:t>
      </w:r>
      <w:r w:rsidRPr="002C1C22">
        <w:rPr>
          <w:rFonts w:cs="Tahoma"/>
          <w:b/>
        </w:rPr>
        <w:tab/>
      </w:r>
      <w:r w:rsidRPr="002C1C22">
        <w:rPr>
          <w:rFonts w:cs="Tahoma"/>
        </w:rPr>
        <w:t>Potential energy</w:t>
      </w:r>
      <w:r w:rsidRPr="002C1C22">
        <w:rPr>
          <w:rFonts w:cs="Tahoma"/>
        </w:rPr>
        <w:tab/>
      </w:r>
      <w:r w:rsidRPr="002C1C22">
        <w:rPr>
          <w:rFonts w:cs="Tahoma"/>
          <w:i/>
          <w:sz w:val="20"/>
        </w:rPr>
        <w:t>1 mark</w:t>
      </w:r>
    </w:p>
    <w:p w14:paraId="5DF74385" w14:textId="77777777" w:rsidR="00536AA3" w:rsidRPr="002C1C22" w:rsidRDefault="00536AA3" w:rsidP="00536AA3">
      <w:pPr>
        <w:rPr>
          <w:rFonts w:cs="Tahoma"/>
        </w:rPr>
      </w:pPr>
      <w:r w:rsidRPr="002C1C22">
        <w:rPr>
          <w:rFonts w:cs="Tahoma"/>
        </w:rPr>
        <w:br w:type="page"/>
      </w:r>
    </w:p>
    <w:p w14:paraId="71E62FF0" w14:textId="77777777" w:rsidR="00536AA3" w:rsidRPr="002C1C22" w:rsidRDefault="00536AA3" w:rsidP="00536AA3">
      <w:pPr>
        <w:ind w:left="426" w:hanging="426"/>
        <w:rPr>
          <w:rFonts w:cs="Tahoma"/>
        </w:rPr>
      </w:pPr>
      <w:r w:rsidRPr="002C1C22">
        <w:rPr>
          <w:rFonts w:cs="Tahoma"/>
          <w:noProof/>
          <w:lang w:eastAsia="en-GB"/>
        </w:rPr>
        <w:lastRenderedPageBreak/>
        <mc:AlternateContent>
          <mc:Choice Requires="wpc">
            <w:drawing>
              <wp:anchor distT="0" distB="0" distL="114300" distR="114300" simplePos="0" relativeHeight="251735040" behindDoc="0" locked="0" layoutInCell="1" allowOverlap="1" wp14:anchorId="653E2C58" wp14:editId="6AE5FA2F">
                <wp:simplePos x="0" y="0"/>
                <wp:positionH relativeFrom="column">
                  <wp:posOffset>280035</wp:posOffset>
                </wp:positionH>
                <wp:positionV relativeFrom="paragraph">
                  <wp:posOffset>167528</wp:posOffset>
                </wp:positionV>
                <wp:extent cx="6297295" cy="2734945"/>
                <wp:effectExtent l="0" t="0" r="0" b="0"/>
                <wp:wrapNone/>
                <wp:docPr id="607" name="Canvas 6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76" name="Group 476"/>
                        <wpg:cNvGrpSpPr/>
                        <wpg:grpSpPr>
                          <a:xfrm>
                            <a:off x="0" y="271849"/>
                            <a:ext cx="5746926" cy="2304487"/>
                            <a:chOff x="238891" y="271849"/>
                            <a:chExt cx="5173369" cy="2304487"/>
                          </a:xfrm>
                        </wpg:grpSpPr>
                        <wpg:grpSp>
                          <wpg:cNvPr id="477" name="Group 477"/>
                          <wpg:cNvGrpSpPr/>
                          <wpg:grpSpPr>
                            <a:xfrm>
                              <a:off x="238897" y="271849"/>
                              <a:ext cx="5173363" cy="1695522"/>
                              <a:chOff x="238897" y="271849"/>
                              <a:chExt cx="5173363" cy="1695522"/>
                            </a:xfrm>
                          </wpg:grpSpPr>
                          <wps:wsp>
                            <wps:cNvPr id="478" name="Text Box 478"/>
                            <wps:cNvSpPr txBox="1"/>
                            <wps:spPr>
                              <a:xfrm>
                                <a:off x="238897" y="271849"/>
                                <a:ext cx="5173363" cy="494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B531E" w14:textId="77777777" w:rsidR="004060DD" w:rsidRPr="00FA1B39" w:rsidRDefault="004060DD" w:rsidP="00536AA3">
                                  <w:r w:rsidRPr="00FA1B39">
                                    <w:rPr>
                                      <w:b/>
                                    </w:rPr>
                                    <w:t>Student A:</w:t>
                                  </w:r>
                                  <w:r w:rsidRPr="00FA1B39">
                                    <w:t xml:space="preserve"> </w:t>
                                  </w:r>
                                  <w:r>
                                    <w:t>‘</w:t>
                                  </w:r>
                                  <w:r w:rsidRPr="00FA1B39">
                                    <w:t>specific capacity of a substance is the amount of energy required to raise the temperature of one kilogram of the substance by one degree Celsius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Text Box 540"/>
                            <wps:cNvSpPr txBox="1"/>
                            <wps:spPr>
                              <a:xfrm>
                                <a:off x="238897" y="863740"/>
                                <a:ext cx="5173345" cy="4940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A1D898"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B:</w:t>
                                  </w:r>
                                  <w:r w:rsidRPr="00FA1B39">
                                    <w:rPr>
                                      <w:rFonts w:asciiTheme="minorHAnsi" w:eastAsia="Times New Roman" w:hAnsiTheme="minorHAnsi"/>
                                      <w:sz w:val="22"/>
                                      <w:szCs w:val="22"/>
                                    </w:rPr>
                                    <w:t xml:space="preserve"> </w:t>
                                  </w:r>
                                  <w:r>
                                    <w:rPr>
                                      <w:rFonts w:asciiTheme="minorHAnsi" w:eastAsia="Times New Roman" w:hAnsiTheme="minorHAnsi"/>
                                      <w:sz w:val="22"/>
                                      <w:szCs w:val="22"/>
                                    </w:rPr>
                                    <w:t>‘</w:t>
                                  </w:r>
                                  <w:r w:rsidRPr="00FA1B39">
                                    <w:rPr>
                                      <w:rFonts w:asciiTheme="minorHAnsi" w:eastAsia="Times New Roman" w:hAnsiTheme="minorHAnsi"/>
                                      <w:sz w:val="22"/>
                                      <w:szCs w:val="22"/>
                                    </w:rPr>
                                    <w:t xml:space="preserve">specific capacity of a substance is the amount of energy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Text Box 540"/>
                            <wps:cNvSpPr txBox="1"/>
                            <wps:spPr>
                              <a:xfrm>
                                <a:off x="238897" y="1473341"/>
                                <a:ext cx="5173345" cy="494030"/>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23595"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C:</w:t>
                                  </w:r>
                                  <w:r>
                                    <w:rPr>
                                      <w:rFonts w:asciiTheme="minorHAnsi" w:eastAsia="Times New Roman" w:hAnsiTheme="minorHAnsi"/>
                                      <w:sz w:val="22"/>
                                      <w:szCs w:val="22"/>
                                    </w:rPr>
                                    <w:t xml:space="preserve"> ‘</w:t>
                                  </w:r>
                                  <w:r w:rsidRPr="00FA1B39">
                                    <w:rPr>
                                      <w:rFonts w:asciiTheme="minorHAnsi" w:eastAsia="Times New Roman" w:hAnsiTheme="minorHAnsi"/>
                                      <w:sz w:val="22"/>
                                      <w:szCs w:val="22"/>
                                    </w:rPr>
                                    <w:t>specific capacity of a substance is the amount of power required to raise the temperature of one kilogram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81" name="Text Box 540"/>
                          <wps:cNvSpPr txBox="1"/>
                          <wps:spPr>
                            <a:xfrm>
                              <a:off x="238891" y="2082941"/>
                              <a:ext cx="5172710" cy="493395"/>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B2767B"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D:</w:t>
                                </w:r>
                                <w:r>
                                  <w:rPr>
                                    <w:rFonts w:asciiTheme="minorHAnsi" w:eastAsia="Times New Roman" w:hAnsiTheme="minorHAnsi"/>
                                    <w:sz w:val="22"/>
                                    <w:szCs w:val="22"/>
                                  </w:rPr>
                                  <w:t xml:space="preserve"> ‘</w:t>
                                </w:r>
                                <w:r w:rsidRPr="00FA1B39">
                                  <w:rPr>
                                    <w:rFonts w:asciiTheme="minorHAnsi" w:eastAsia="Times New Roman" w:hAnsiTheme="minorHAnsi"/>
                                    <w:sz w:val="22"/>
                                    <w:szCs w:val="22"/>
                                  </w:rPr>
                                  <w:t xml:space="preserve">specific capacity of a substance is the amount of power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V relativeFrom="margin">
                  <wp14:pctHeight>0</wp14:pctHeight>
                </wp14:sizeRelV>
              </wp:anchor>
            </w:drawing>
          </mc:Choice>
          <mc:Fallback>
            <w:pict>
              <v:group w14:anchorId="653E2C58" id="Canvas 607" o:spid="_x0000_s1556" editas="canvas" style="position:absolute;left:0;text-align:left;margin-left:22.05pt;margin-top:13.2pt;width:495.85pt;height:215.35pt;z-index:251735040;mso-position-horizontal-relative:text;mso-position-vertical-relative:text;mso-height-relative:margin" coordsize="62972,2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">
                <v:shape id="_x0000_s1557" type="#_x0000_t75" style="position:absolute;width:62972;height:27349;visibility:visible;mso-wrap-style:square">
                  <v:fill o:detectmouseclick="t"/>
                  <v:path o:connecttype="none"/>
                </v:shape>
                <v:group id="Group 476" o:spid="_x0000_s1558" style="position:absolute;top:2718;width:57469;height:23045" coordorigin="2388,2718" coordsize="51733,2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477" o:spid="_x0000_s1559" style="position:absolute;left:2388;top:2718;width:51734;height:16955" coordorigin="2388,2718" coordsize="51733,16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Text Box 478" o:spid="_x0000_s1560" type="#_x0000_t202" style="position:absolute;left:2388;top:2718;width:51734;height:4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A8IA&#10;AADcAAAADwAAAGRycy9kb3ducmV2LnhtbERPz2vCMBS+D/wfwhvspqlDrHRGmWMyxZOt2/nRvLXB&#10;5qUmmXb//XIQdvz4fi/Xg+3ElXwwjhVMJxkI4tppw42CU7UdL0CEiKyxc0wKfinAejV6WGKh3Y2P&#10;dC1jI1IIhwIVtDH2hZShbslimLieOHHfzluMCfpGao+3FG47+Zxlc2nRcGposae3lupz+WMVXD59&#10;NZua969tty/NJT8fNh+YK/X0OLy+gIg0xH/x3b3TCmZ5WpvOp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UQDwgAAANwAAAAPAAAAAAAAAAAAAAAAAJgCAABkcnMvZG93&#10;bnJldi54bWxQSwUGAAAAAAQABAD1AAAAhwMAAAAA&#10;" fillcolor="white [3201]" strokeweight=".5pt">
                      <v:textbox>
                        <w:txbxContent>
                          <w:p w14:paraId="6AEB531E" w14:textId="77777777" w:rsidR="004060DD" w:rsidRPr="00FA1B39" w:rsidRDefault="004060DD" w:rsidP="00536AA3">
                            <w:r w:rsidRPr="00FA1B39">
                              <w:rPr>
                                <w:b/>
                              </w:rPr>
                              <w:t>Student A:</w:t>
                            </w:r>
                            <w:r w:rsidRPr="00FA1B39">
                              <w:t xml:space="preserve"> </w:t>
                            </w:r>
                            <w:r>
                              <w:t>‘</w:t>
                            </w:r>
                            <w:r w:rsidRPr="00FA1B39">
                              <w:t>specific capacity of a substance is the amount of energy required to raise the temperature of one kilogram of the substance by one degree Celsius</w:t>
                            </w:r>
                            <w:r>
                              <w:t>’</w:t>
                            </w:r>
                          </w:p>
                        </w:txbxContent>
                      </v:textbox>
                    </v:shape>
                    <v:shape id="Text Box 540" o:spid="_x0000_s1561" type="#_x0000_t202" style="position:absolute;left:2388;top:8637;width:51734;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0MUA&#10;AADcAAAADwAAAGRycy9kb3ducmV2LnhtbESPQWvCQBSE7wX/w/IEb3WjlqrRVaQgVOlFI54f2Wc2&#10;mH0bs9uY9te7hYLHYWa+YZbrzlaipcaXjhWMhgkI4tzpkgsFp2z7OgPhA7LGyjEp+CEP61XvZYmp&#10;dnc+UHsMhYgQ9ikqMCHUqZQ+N2TRD11NHL2LayyGKJtC6gbvEW4rOU6Sd2mx5LhgsKYPQ/n1+G0V&#10;TIPZz3+7zc6Pv9os251nt8nEKzXod5sFiEBdeIb/259awdt0Dn9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PHQxQAAANwAAAAPAAAAAAAAAAAAAAAAAJgCAABkcnMv&#10;ZG93bnJldi54bWxQSwUGAAAAAAQABAD1AAAAigMAAAAA&#10;" fillcolor="window" strokeweight=".5pt">
                      <v:textbox>
                        <w:txbxContent>
                          <w:p w14:paraId="23A1D898"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B:</w:t>
                            </w:r>
                            <w:r w:rsidRPr="00FA1B39">
                              <w:rPr>
                                <w:rFonts w:asciiTheme="minorHAnsi" w:eastAsia="Times New Roman" w:hAnsiTheme="minorHAnsi"/>
                                <w:sz w:val="22"/>
                                <w:szCs w:val="22"/>
                              </w:rPr>
                              <w:t xml:space="preserve"> </w:t>
                            </w:r>
                            <w:r>
                              <w:rPr>
                                <w:rFonts w:asciiTheme="minorHAnsi" w:eastAsia="Times New Roman" w:hAnsiTheme="minorHAnsi"/>
                                <w:sz w:val="22"/>
                                <w:szCs w:val="22"/>
                              </w:rPr>
                              <w:t>‘</w:t>
                            </w:r>
                            <w:r w:rsidRPr="00FA1B39">
                              <w:rPr>
                                <w:rFonts w:asciiTheme="minorHAnsi" w:eastAsia="Times New Roman" w:hAnsiTheme="minorHAnsi"/>
                                <w:sz w:val="22"/>
                                <w:szCs w:val="22"/>
                              </w:rPr>
                              <w:t xml:space="preserve">specific capacity of a substance is the amount of energy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v:textbox>
                    </v:shape>
                    <v:shape id="Text Box 540" o:spid="_x0000_s1562" type="#_x0000_t202" style="position:absolute;left:2388;top:14733;width:51734;height:4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oasIA&#10;AADcAAAADwAAAGRycy9kb3ducmV2LnhtbERPz2vCMBS+C/sfwhvspulUtHZGEWEwhxeteH40z6as&#10;eemaWDv/+uUgePz4fi/Xva1FR62vHCt4HyUgiAunKy4VnPLPYQrCB2SNtWNS8Ece1quXwRIz7W58&#10;oO4YShFD2GeowITQZFL6wpBFP3INceQurrUYImxLqVu8xXBby3GSzKTFimODwYa2hoqf49UqmAfz&#10;vbj3m50f77s8353T38nEK/X22m8+QATqw1P8cH9pBdM0zo9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yhqwgAAANwAAAAPAAAAAAAAAAAAAAAAAJgCAABkcnMvZG93&#10;bnJldi54bWxQSwUGAAAAAAQABAD1AAAAhwMAAAAA&#10;" fillcolor="window" strokeweight=".5pt">
                      <v:textbox>
                        <w:txbxContent>
                          <w:p w14:paraId="5B523595"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C:</w:t>
                            </w:r>
                            <w:r>
                              <w:rPr>
                                <w:rFonts w:asciiTheme="minorHAnsi" w:eastAsia="Times New Roman" w:hAnsiTheme="minorHAnsi"/>
                                <w:sz w:val="22"/>
                                <w:szCs w:val="22"/>
                              </w:rPr>
                              <w:t xml:space="preserve"> ‘</w:t>
                            </w:r>
                            <w:r w:rsidRPr="00FA1B39">
                              <w:rPr>
                                <w:rFonts w:asciiTheme="minorHAnsi" w:eastAsia="Times New Roman" w:hAnsiTheme="minorHAnsi"/>
                                <w:sz w:val="22"/>
                                <w:szCs w:val="22"/>
                              </w:rPr>
                              <w:t>specific capacity of a substance is the amount of power required to raise the temperature of one kilogram of the substance by one degree Celsius</w:t>
                            </w:r>
                            <w:r>
                              <w:rPr>
                                <w:rFonts w:asciiTheme="minorHAnsi" w:eastAsia="Times New Roman" w:hAnsiTheme="minorHAnsi"/>
                                <w:sz w:val="22"/>
                                <w:szCs w:val="22"/>
                              </w:rPr>
                              <w:t>’</w:t>
                            </w:r>
                          </w:p>
                        </w:txbxContent>
                      </v:textbox>
                    </v:shape>
                  </v:group>
                  <v:shape id="Text Box 540" o:spid="_x0000_s1563" type="#_x0000_t202" style="position:absolute;left:2388;top:20829;width:51728;height:4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N8cUA&#10;AADcAAAADwAAAGRycy9kb3ducmV2LnhtbESPT2vCQBTE7wW/w/KE3urGP7QxuooIhSq91IjnR/aZ&#10;DWbfxuw2xn76rlDocZiZ3zDLdW9r0VHrK8cKxqMEBHHhdMWlgmP+/pKC8AFZY+2YFNzJw3o1eFpi&#10;pt2Nv6g7hFJECPsMFZgQmkxKXxiy6EeuIY7e2bUWQ5RtKXWLtwi3tZwkyau0WHFcMNjQ1lBxOXxb&#10;BW/B7Oc//WbnJ59dnu9O6XU69Uo9D/vNAkSgPvyH/9ofWsEsHcPj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43xxQAAANwAAAAPAAAAAAAAAAAAAAAAAJgCAABkcnMv&#10;ZG93bnJldi54bWxQSwUGAAAAAAQABAD1AAAAigMAAAAA&#10;" fillcolor="window" strokeweight=".5pt">
                    <v:textbox>
                      <w:txbxContent>
                        <w:p w14:paraId="21B2767B" w14:textId="77777777" w:rsidR="004060DD" w:rsidRPr="00FA1B39" w:rsidRDefault="004060DD" w:rsidP="00536AA3">
                          <w:pPr>
                            <w:pStyle w:val="NormalWeb"/>
                            <w:spacing w:before="0" w:beforeAutospacing="0" w:after="0" w:afterAutospacing="0"/>
                            <w:rPr>
                              <w:rFonts w:asciiTheme="minorHAnsi" w:hAnsiTheme="minorHAnsi"/>
                            </w:rPr>
                          </w:pPr>
                          <w:r w:rsidRPr="00FA1B39">
                            <w:rPr>
                              <w:rFonts w:asciiTheme="minorHAnsi" w:eastAsia="Times New Roman" w:hAnsiTheme="minorHAnsi"/>
                              <w:b/>
                              <w:bCs/>
                              <w:sz w:val="22"/>
                              <w:szCs w:val="22"/>
                            </w:rPr>
                            <w:t>Student D:</w:t>
                          </w:r>
                          <w:r>
                            <w:rPr>
                              <w:rFonts w:asciiTheme="minorHAnsi" w:eastAsia="Times New Roman" w:hAnsiTheme="minorHAnsi"/>
                              <w:sz w:val="22"/>
                              <w:szCs w:val="22"/>
                            </w:rPr>
                            <w:t xml:space="preserve"> ‘</w:t>
                          </w:r>
                          <w:r w:rsidRPr="00FA1B39">
                            <w:rPr>
                              <w:rFonts w:asciiTheme="minorHAnsi" w:eastAsia="Times New Roman" w:hAnsiTheme="minorHAnsi"/>
                              <w:sz w:val="22"/>
                              <w:szCs w:val="22"/>
                            </w:rPr>
                            <w:t xml:space="preserve">specific capacity of a substance is the amount of power required to raise the temperature of </w:t>
                          </w:r>
                          <w:r>
                            <w:rPr>
                              <w:rFonts w:asciiTheme="minorHAnsi" w:eastAsia="Times New Roman" w:hAnsiTheme="minorHAnsi"/>
                              <w:sz w:val="22"/>
                              <w:szCs w:val="22"/>
                            </w:rPr>
                            <w:t>10</w:t>
                          </w:r>
                          <w:r w:rsidRPr="00FA1B39">
                            <w:rPr>
                              <w:rFonts w:asciiTheme="minorHAnsi" w:eastAsia="Times New Roman" w:hAnsiTheme="minorHAnsi"/>
                              <w:sz w:val="22"/>
                              <w:szCs w:val="22"/>
                            </w:rPr>
                            <w:t xml:space="preserve"> kilograms of the substance by one degree Celsius</w:t>
                          </w:r>
                          <w:r>
                            <w:rPr>
                              <w:rFonts w:asciiTheme="minorHAnsi" w:eastAsia="Times New Roman" w:hAnsiTheme="minorHAnsi"/>
                              <w:sz w:val="22"/>
                              <w:szCs w:val="22"/>
                            </w:rPr>
                            <w:t>’</w:t>
                          </w:r>
                        </w:p>
                      </w:txbxContent>
                    </v:textbox>
                  </v:shape>
                </v:group>
              </v:group>
            </w:pict>
          </mc:Fallback>
        </mc:AlternateContent>
      </w:r>
      <w:r w:rsidRPr="002C1C22">
        <w:rPr>
          <w:rFonts w:cs="Tahoma"/>
        </w:rPr>
        <w:t>5.</w:t>
      </w:r>
      <w:r w:rsidRPr="002C1C22">
        <w:rPr>
          <w:rFonts w:cs="Tahoma"/>
        </w:rPr>
        <w:tab/>
        <w:t>A group of GCSE students are taking part in an after-school study group. They are discussing the concept of specific heat capacity.  The students are in disagreement over the definition of specific heat capacity.</w:t>
      </w:r>
    </w:p>
    <w:p w14:paraId="26C9F63C" w14:textId="77777777" w:rsidR="00536AA3" w:rsidRPr="002C1C22" w:rsidRDefault="00536AA3" w:rsidP="00536AA3">
      <w:pPr>
        <w:pStyle w:val="ListParagraph"/>
        <w:rPr>
          <w:rFonts w:cs="Tahoma"/>
        </w:rPr>
      </w:pPr>
    </w:p>
    <w:p w14:paraId="2CF832F1" w14:textId="77777777" w:rsidR="00536AA3" w:rsidRPr="002C1C22" w:rsidRDefault="00536AA3" w:rsidP="00536AA3">
      <w:pPr>
        <w:pStyle w:val="ListParagraph"/>
        <w:rPr>
          <w:rFonts w:cs="Tahoma"/>
        </w:rPr>
      </w:pPr>
    </w:p>
    <w:p w14:paraId="48C7048B" w14:textId="77777777" w:rsidR="00536AA3" w:rsidRPr="002C1C22" w:rsidRDefault="00536AA3" w:rsidP="00536AA3">
      <w:pPr>
        <w:pStyle w:val="ListParagraph"/>
        <w:rPr>
          <w:rFonts w:cs="Tahoma"/>
        </w:rPr>
      </w:pPr>
    </w:p>
    <w:p w14:paraId="16061CCB" w14:textId="77777777" w:rsidR="00536AA3" w:rsidRPr="002C1C22" w:rsidRDefault="00536AA3" w:rsidP="00536AA3">
      <w:pPr>
        <w:pStyle w:val="ListParagraph"/>
        <w:rPr>
          <w:rFonts w:cs="Tahoma"/>
        </w:rPr>
      </w:pPr>
    </w:p>
    <w:p w14:paraId="038B587D" w14:textId="77777777" w:rsidR="00536AA3" w:rsidRPr="002C1C22" w:rsidRDefault="00536AA3" w:rsidP="00536AA3">
      <w:pPr>
        <w:pStyle w:val="ListParagraph"/>
        <w:rPr>
          <w:rFonts w:cs="Tahoma"/>
        </w:rPr>
      </w:pPr>
    </w:p>
    <w:p w14:paraId="13CE647E" w14:textId="77777777" w:rsidR="00536AA3" w:rsidRPr="002C1C22" w:rsidRDefault="00536AA3" w:rsidP="00536AA3">
      <w:pPr>
        <w:pStyle w:val="ListParagraph"/>
        <w:rPr>
          <w:rFonts w:cs="Tahoma"/>
        </w:rPr>
      </w:pPr>
    </w:p>
    <w:p w14:paraId="6FF1E846" w14:textId="77777777" w:rsidR="00536AA3" w:rsidRPr="002C1C22" w:rsidRDefault="00536AA3" w:rsidP="00536AA3">
      <w:pPr>
        <w:pStyle w:val="ListParagraph"/>
        <w:rPr>
          <w:rFonts w:cs="Tahoma"/>
        </w:rPr>
      </w:pPr>
    </w:p>
    <w:p w14:paraId="2E68AF9B" w14:textId="77777777" w:rsidR="00536AA3" w:rsidRPr="002C1C22" w:rsidRDefault="00536AA3" w:rsidP="00536AA3">
      <w:pPr>
        <w:pStyle w:val="ListParagraph"/>
        <w:rPr>
          <w:rFonts w:cs="Tahoma"/>
        </w:rPr>
      </w:pPr>
    </w:p>
    <w:p w14:paraId="01258FA0" w14:textId="77777777" w:rsidR="00536AA3" w:rsidRPr="002C1C22" w:rsidRDefault="00536AA3" w:rsidP="00536AA3">
      <w:pPr>
        <w:pStyle w:val="ListParagraph"/>
        <w:rPr>
          <w:rFonts w:cs="Tahoma"/>
        </w:rPr>
      </w:pPr>
    </w:p>
    <w:p w14:paraId="19039716" w14:textId="77777777" w:rsidR="00536AA3" w:rsidRPr="002C1C22" w:rsidRDefault="00536AA3" w:rsidP="00536AA3">
      <w:pPr>
        <w:pStyle w:val="ListParagraph"/>
        <w:rPr>
          <w:rFonts w:cs="Tahoma"/>
        </w:rPr>
      </w:pPr>
    </w:p>
    <w:p w14:paraId="39C7F60B" w14:textId="77777777" w:rsidR="00536AA3" w:rsidRPr="002C1C22" w:rsidRDefault="00536AA3" w:rsidP="00536AA3">
      <w:pPr>
        <w:pStyle w:val="ListParagraph"/>
        <w:rPr>
          <w:rFonts w:cs="Tahoma"/>
        </w:rPr>
      </w:pPr>
    </w:p>
    <w:p w14:paraId="4736DB2D" w14:textId="77777777" w:rsidR="00536AA3" w:rsidRPr="002C1C22" w:rsidRDefault="00536AA3" w:rsidP="00536AA3">
      <w:pPr>
        <w:pStyle w:val="ListParagraph"/>
        <w:rPr>
          <w:rFonts w:cs="Tahoma"/>
        </w:rPr>
      </w:pPr>
    </w:p>
    <w:p w14:paraId="1E8320F8" w14:textId="77777777" w:rsidR="00536AA3" w:rsidRPr="002C1C22" w:rsidRDefault="00536AA3" w:rsidP="00536AA3">
      <w:pPr>
        <w:pStyle w:val="ListParagraph"/>
        <w:rPr>
          <w:rFonts w:cs="Tahoma"/>
        </w:rPr>
      </w:pPr>
    </w:p>
    <w:p w14:paraId="279498D8" w14:textId="77777777" w:rsidR="00536AA3" w:rsidRPr="002C1C22" w:rsidRDefault="00536AA3" w:rsidP="00536AA3">
      <w:pPr>
        <w:pStyle w:val="ListParagraph"/>
        <w:rPr>
          <w:rFonts w:cs="Tahoma"/>
        </w:rPr>
      </w:pPr>
    </w:p>
    <w:p w14:paraId="0AB86CA4" w14:textId="77777777" w:rsidR="00536AA3" w:rsidRPr="002C1C22" w:rsidRDefault="00536AA3" w:rsidP="00536AA3">
      <w:pPr>
        <w:pStyle w:val="ListParagraph"/>
        <w:rPr>
          <w:rFonts w:cs="Tahoma"/>
        </w:rPr>
      </w:pPr>
    </w:p>
    <w:p w14:paraId="602C7EB5" w14:textId="77777777" w:rsidR="00536AA3" w:rsidRPr="002C1C22" w:rsidRDefault="00536AA3" w:rsidP="00536AA3">
      <w:pPr>
        <w:pStyle w:val="ListParagraph"/>
        <w:rPr>
          <w:rFonts w:cs="Tahoma"/>
          <w:sz w:val="10"/>
        </w:rPr>
      </w:pPr>
    </w:p>
    <w:p w14:paraId="6AAE8F1C" w14:textId="4BA0FF20" w:rsidR="00536AA3" w:rsidRPr="002C1C22" w:rsidRDefault="00536AA3" w:rsidP="005D21D3">
      <w:pPr>
        <w:pStyle w:val="ListParagraph"/>
        <w:tabs>
          <w:tab w:val="right" w:pos="10205"/>
        </w:tabs>
        <w:ind w:left="426"/>
        <w:rPr>
          <w:rFonts w:ascii="Calibri" w:hAnsi="Calibri"/>
          <w:sz w:val="20"/>
          <w:szCs w:val="20"/>
        </w:rPr>
      </w:pPr>
      <w:r w:rsidRPr="002C1C22">
        <w:rPr>
          <w:rFonts w:cs="Tahoma"/>
        </w:rPr>
        <w:t>Which one of the students is correct?</w:t>
      </w:r>
      <w:r w:rsidRPr="002C1C22">
        <w:rPr>
          <w:rFonts w:ascii="Calibri" w:hAnsi="Calibri"/>
          <w:sz w:val="20"/>
          <w:szCs w:val="20"/>
        </w:rPr>
        <w:tab/>
      </w:r>
      <w:r w:rsidRPr="002C1C22">
        <w:rPr>
          <w:rFonts w:ascii="Calibri" w:hAnsi="Calibri"/>
          <w:i/>
          <w:sz w:val="20"/>
          <w:szCs w:val="20"/>
        </w:rPr>
        <w:t>1 mark</w:t>
      </w:r>
    </w:p>
    <w:p w14:paraId="45B523BA" w14:textId="77777777" w:rsidR="00536AA3" w:rsidRPr="002C1C22" w:rsidRDefault="00536AA3" w:rsidP="00536AA3">
      <w:pPr>
        <w:pStyle w:val="ListParagraph"/>
        <w:rPr>
          <w:rFonts w:cs="Tahoma"/>
          <w:szCs w:val="22"/>
        </w:rPr>
      </w:pPr>
    </w:p>
    <w:p w14:paraId="51286864" w14:textId="77777777" w:rsidR="00536AA3" w:rsidRPr="002C1C22" w:rsidRDefault="00536AA3" w:rsidP="00536AA3">
      <w:pPr>
        <w:tabs>
          <w:tab w:val="left" w:pos="426"/>
        </w:tabs>
        <w:ind w:left="851" w:hanging="851"/>
        <w:rPr>
          <w:rFonts w:cs="Tahoma"/>
        </w:rPr>
      </w:pPr>
      <w:r w:rsidRPr="002C1C22">
        <w:rPr>
          <w:rFonts w:cs="Tahoma"/>
        </w:rPr>
        <w:t>6.</w:t>
      </w:r>
      <w:r w:rsidRPr="002C1C22">
        <w:rPr>
          <w:rFonts w:cs="Tahoma"/>
        </w:rPr>
        <w:tab/>
      </w:r>
      <w:proofErr w:type="gramStart"/>
      <w:r w:rsidRPr="002C1C22">
        <w:rPr>
          <w:rFonts w:cs="Tahoma"/>
        </w:rPr>
        <w:t>a</w:t>
      </w:r>
      <w:proofErr w:type="gramEnd"/>
      <w:r w:rsidRPr="002C1C22">
        <w:rPr>
          <w:rFonts w:cs="Tahoma"/>
        </w:rPr>
        <w:t>)</w:t>
      </w:r>
      <w:r w:rsidRPr="002C1C22">
        <w:rPr>
          <w:rFonts w:cs="Tahoma"/>
        </w:rPr>
        <w:tab/>
        <w:t>Two Year 10 students are carrying out an experiment to investigate the energy required to change state.</w:t>
      </w:r>
    </w:p>
    <w:p w14:paraId="1639ABA8" w14:textId="77777777" w:rsidR="00536AA3" w:rsidRPr="002C1C22" w:rsidRDefault="00536AA3" w:rsidP="00536AA3">
      <w:pPr>
        <w:pStyle w:val="ListParagraph"/>
        <w:ind w:left="1276" w:hanging="414"/>
        <w:rPr>
          <w:rFonts w:cs="Tahoma"/>
        </w:rPr>
      </w:pPr>
      <w:r w:rsidRPr="002C1C22">
        <w:rPr>
          <w:rFonts w:cs="Tahoma"/>
        </w:rPr>
        <w:sym w:font="Symbol" w:char="F0B7"/>
      </w:r>
      <w:r w:rsidRPr="002C1C22">
        <w:rPr>
          <w:rFonts w:cs="Tahoma"/>
        </w:rPr>
        <w:tab/>
      </w:r>
      <w:r w:rsidRPr="002C1C22">
        <w:rPr>
          <w:rFonts w:cs="Tahoma"/>
          <w:b/>
        </w:rPr>
        <w:t>Student 1</w:t>
      </w:r>
      <w:r w:rsidRPr="002C1C22">
        <w:rPr>
          <w:rFonts w:cs="Tahoma"/>
        </w:rPr>
        <w:t xml:space="preserve"> boils ethanol to change it from a liquid to a gas</w:t>
      </w:r>
    </w:p>
    <w:p w14:paraId="3D7B1204" w14:textId="77777777" w:rsidR="00536AA3" w:rsidRPr="002C1C22" w:rsidRDefault="00536AA3" w:rsidP="00536AA3">
      <w:pPr>
        <w:pStyle w:val="ListParagraph"/>
        <w:ind w:left="851"/>
        <w:rPr>
          <w:rFonts w:cs="Tahoma"/>
        </w:rPr>
      </w:pPr>
      <w:r w:rsidRPr="002C1C22">
        <w:rPr>
          <w:rFonts w:cs="Tahoma"/>
        </w:rPr>
        <w:sym w:font="Symbol" w:char="F0B7"/>
      </w:r>
      <w:r w:rsidRPr="002C1C22">
        <w:rPr>
          <w:rFonts w:cs="Tahoma"/>
        </w:rPr>
        <w:tab/>
      </w:r>
      <w:r w:rsidRPr="002C1C22">
        <w:rPr>
          <w:rFonts w:cs="Tahoma"/>
          <w:b/>
        </w:rPr>
        <w:t>Student 2</w:t>
      </w:r>
      <w:r w:rsidRPr="002C1C22">
        <w:rPr>
          <w:rFonts w:cs="Tahoma"/>
        </w:rPr>
        <w:t xml:space="preserve"> cools water to change it from a liquid to a solid</w:t>
      </w:r>
    </w:p>
    <w:p w14:paraId="356EEFF5" w14:textId="77777777" w:rsidR="00536AA3" w:rsidRPr="002C1C22" w:rsidRDefault="00536AA3" w:rsidP="00536AA3">
      <w:pPr>
        <w:pStyle w:val="ListParagraph"/>
        <w:rPr>
          <w:rFonts w:cs="Tahoma"/>
        </w:rPr>
      </w:pPr>
    </w:p>
    <w:p w14:paraId="22E76632" w14:textId="5B48120E" w:rsidR="00536AA3" w:rsidRPr="002C1C22" w:rsidRDefault="00536AA3" w:rsidP="005D21D3">
      <w:pPr>
        <w:pStyle w:val="ListParagraph"/>
        <w:tabs>
          <w:tab w:val="right" w:pos="10205"/>
        </w:tabs>
        <w:ind w:left="851"/>
        <w:rPr>
          <w:rFonts w:ascii="Calibri" w:hAnsi="Calibri"/>
          <w:sz w:val="20"/>
          <w:szCs w:val="20"/>
        </w:rPr>
      </w:pPr>
      <w:r w:rsidRPr="002C1C22">
        <w:rPr>
          <w:rFonts w:cs="Tahoma"/>
        </w:rPr>
        <w:t xml:space="preserve">State which student will use </w:t>
      </w:r>
      <w:r w:rsidRPr="002C1C22">
        <w:rPr>
          <w:rFonts w:cs="Tahoma"/>
          <w:b/>
        </w:rPr>
        <w:t>specific latent heat of fusion</w:t>
      </w:r>
      <w:r w:rsidRPr="002C1C22">
        <w:rPr>
          <w:rFonts w:cs="Tahoma"/>
        </w:rPr>
        <w:t xml:space="preserve"> and which student will use </w:t>
      </w:r>
      <w:r w:rsidRPr="002C1C22">
        <w:rPr>
          <w:rFonts w:cs="Tahoma"/>
          <w:b/>
        </w:rPr>
        <w:t xml:space="preserve">specific </w:t>
      </w:r>
      <w:r w:rsidR="005D21D3">
        <w:rPr>
          <w:rFonts w:cs="Tahoma"/>
          <w:b/>
        </w:rPr>
        <w:br/>
      </w:r>
      <w:r w:rsidRPr="002C1C22">
        <w:rPr>
          <w:rFonts w:cs="Tahoma"/>
          <w:b/>
        </w:rPr>
        <w:t>latent heat of vaporisation</w:t>
      </w:r>
      <w:r w:rsidRPr="002C1C22">
        <w:rPr>
          <w:rFonts w:cs="Tahoma"/>
        </w:rPr>
        <w:t xml:space="preserve"> when determining the e</w:t>
      </w:r>
      <w:r w:rsidR="00BE3404">
        <w:rPr>
          <w:rFonts w:cs="Tahoma"/>
        </w:rPr>
        <w:t>nergy required to change state.</w:t>
      </w:r>
      <w:r w:rsidRPr="002C1C22">
        <w:rPr>
          <w:rFonts w:ascii="Calibri" w:hAnsi="Calibri"/>
          <w:sz w:val="20"/>
          <w:szCs w:val="20"/>
        </w:rPr>
        <w:tab/>
      </w:r>
      <w:r w:rsidRPr="002C1C22">
        <w:rPr>
          <w:rFonts w:ascii="Calibri" w:hAnsi="Calibri"/>
          <w:i/>
          <w:sz w:val="20"/>
          <w:szCs w:val="20"/>
        </w:rPr>
        <w:t>2 marks</w:t>
      </w:r>
    </w:p>
    <w:p w14:paraId="22484BDB" w14:textId="77777777" w:rsidR="00536AA3" w:rsidRPr="002C1C22" w:rsidRDefault="00536AA3" w:rsidP="00536AA3">
      <w:pPr>
        <w:pStyle w:val="ListParagraph"/>
        <w:rPr>
          <w:rFonts w:cs="Tahoma"/>
        </w:rPr>
      </w:pPr>
    </w:p>
    <w:p w14:paraId="4A92D32B" w14:textId="77777777" w:rsidR="00536AA3" w:rsidRPr="002C1C22" w:rsidRDefault="00536AA3" w:rsidP="00536AA3">
      <w:pPr>
        <w:pStyle w:val="ListParagraph"/>
        <w:ind w:left="851" w:hanging="425"/>
        <w:rPr>
          <w:rFonts w:cs="Tahoma"/>
        </w:rPr>
      </w:pPr>
      <w:r w:rsidRPr="002C1C22">
        <w:rPr>
          <w:rFonts w:cs="Tahoma"/>
        </w:rPr>
        <w:t xml:space="preserve">b) </w:t>
      </w:r>
      <w:r w:rsidRPr="002C1C22">
        <w:rPr>
          <w:rFonts w:cs="Tahoma"/>
        </w:rPr>
        <w:tab/>
        <w:t xml:space="preserve">A Physics student is asked to identify the factors that affect latent heat.  </w:t>
      </w:r>
    </w:p>
    <w:p w14:paraId="7DBC04D0" w14:textId="77777777" w:rsidR="00536AA3" w:rsidRPr="002C1C22" w:rsidRDefault="00536AA3" w:rsidP="00536AA3">
      <w:pPr>
        <w:pStyle w:val="ListParagraph"/>
        <w:rPr>
          <w:rFonts w:cs="Tahoma"/>
        </w:rPr>
      </w:pPr>
    </w:p>
    <w:p w14:paraId="3111AADB" w14:textId="77777777" w:rsidR="00536AA3" w:rsidRPr="002C1C22" w:rsidRDefault="00536AA3" w:rsidP="00536AA3">
      <w:pPr>
        <w:pStyle w:val="ListParagraph"/>
        <w:ind w:left="851"/>
        <w:rPr>
          <w:rFonts w:cs="Tahoma"/>
        </w:rPr>
      </w:pPr>
      <w:r w:rsidRPr="002C1C22">
        <w:rPr>
          <w:rFonts w:cs="Tahoma"/>
        </w:rPr>
        <w:t>The student identifies the following variables:</w:t>
      </w:r>
    </w:p>
    <w:p w14:paraId="0DD460D0" w14:textId="77777777" w:rsidR="00536AA3" w:rsidRPr="002C1C22" w:rsidRDefault="00536AA3" w:rsidP="00536AA3">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Mass</w:t>
      </w:r>
    </w:p>
    <w:p w14:paraId="2792C975" w14:textId="77777777" w:rsidR="00536AA3" w:rsidRPr="002C1C22" w:rsidRDefault="00536AA3" w:rsidP="00536AA3">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Temperature</w:t>
      </w:r>
    </w:p>
    <w:p w14:paraId="45474254" w14:textId="77777777" w:rsidR="00536AA3" w:rsidRPr="002C1C22" w:rsidRDefault="00536AA3" w:rsidP="00536AA3">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Volume of the material</w:t>
      </w:r>
    </w:p>
    <w:p w14:paraId="59C86C87" w14:textId="77777777" w:rsidR="00536AA3" w:rsidRPr="002C1C22" w:rsidRDefault="00536AA3" w:rsidP="00536AA3">
      <w:pPr>
        <w:ind w:left="1276" w:hanging="425"/>
        <w:rPr>
          <w:rFonts w:cs="Tahoma"/>
        </w:rPr>
      </w:pPr>
      <w:r w:rsidRPr="002C1C22">
        <w:rPr>
          <w:rFonts w:ascii="Symbol" w:hAnsi="Symbol" w:cs="Tahoma"/>
        </w:rPr>
        <w:t></w:t>
      </w:r>
      <w:r w:rsidRPr="002C1C22">
        <w:rPr>
          <w:rFonts w:ascii="Symbol" w:hAnsi="Symbol" w:cs="Tahoma"/>
        </w:rPr>
        <w:tab/>
      </w:r>
      <w:r w:rsidRPr="002C1C22">
        <w:rPr>
          <w:rFonts w:cs="Tahoma"/>
        </w:rPr>
        <w:t xml:space="preserve">Specific latent heat </w:t>
      </w:r>
    </w:p>
    <w:p w14:paraId="78F852FA" w14:textId="77777777" w:rsidR="00536AA3" w:rsidRPr="002C1C22" w:rsidRDefault="00536AA3" w:rsidP="00536AA3">
      <w:pPr>
        <w:ind w:left="1080"/>
        <w:rPr>
          <w:rFonts w:cs="Tahoma"/>
        </w:rPr>
      </w:pPr>
    </w:p>
    <w:p w14:paraId="1EFDA779" w14:textId="70096554" w:rsidR="00536AA3" w:rsidRPr="002C1C22" w:rsidRDefault="00536AA3" w:rsidP="005D21D3">
      <w:pPr>
        <w:tabs>
          <w:tab w:val="right" w:pos="10205"/>
        </w:tabs>
        <w:ind w:left="851"/>
        <w:rPr>
          <w:rFonts w:ascii="Calibri" w:hAnsi="Calibri"/>
          <w:sz w:val="20"/>
          <w:szCs w:val="20"/>
        </w:rPr>
      </w:pPr>
      <w:r w:rsidRPr="002C1C22">
        <w:rPr>
          <w:rFonts w:cs="Tahoma"/>
        </w:rPr>
        <w:t>Identify which of the factors indicated by the student are correct.</w:t>
      </w:r>
      <w:r w:rsidRPr="002C1C22">
        <w:rPr>
          <w:rFonts w:ascii="Calibri" w:hAnsi="Calibri"/>
          <w:sz w:val="20"/>
          <w:szCs w:val="20"/>
        </w:rPr>
        <w:tab/>
      </w:r>
      <w:r w:rsidRPr="002C1C22">
        <w:rPr>
          <w:rFonts w:ascii="Calibri" w:hAnsi="Calibri"/>
          <w:i/>
          <w:sz w:val="20"/>
          <w:szCs w:val="20"/>
        </w:rPr>
        <w:t>2 marks</w:t>
      </w:r>
    </w:p>
    <w:p w14:paraId="040E7FC3" w14:textId="77777777" w:rsidR="00536AA3" w:rsidRPr="002C1C22" w:rsidRDefault="00536AA3" w:rsidP="00536AA3">
      <w:pPr>
        <w:rPr>
          <w:szCs w:val="22"/>
        </w:rPr>
      </w:pPr>
    </w:p>
    <w:p w14:paraId="57609E02" w14:textId="77777777" w:rsidR="00536AA3" w:rsidRPr="002C1C22" w:rsidRDefault="00536AA3" w:rsidP="00536AA3">
      <w:pPr>
        <w:ind w:left="426" w:hanging="426"/>
        <w:rPr>
          <w:rFonts w:cs="Tahoma"/>
        </w:rPr>
      </w:pPr>
      <w:r w:rsidRPr="002C1C22">
        <w:rPr>
          <w:rFonts w:cs="Tahoma"/>
        </w:rPr>
        <w:t>7.</w:t>
      </w:r>
      <w:r w:rsidRPr="002C1C22">
        <w:rPr>
          <w:rFonts w:cs="Tahoma"/>
        </w:rPr>
        <w:tab/>
        <w:t>A Physics student is given the task of investigating the density of different regular and irregular objects.</w:t>
      </w:r>
    </w:p>
    <w:p w14:paraId="309AA3F2" w14:textId="77777777" w:rsidR="00536AA3" w:rsidRPr="002C1C22" w:rsidRDefault="00536AA3" w:rsidP="00536AA3">
      <w:pPr>
        <w:pStyle w:val="ListParagraph"/>
        <w:rPr>
          <w:rFonts w:cs="Tahoma"/>
        </w:rPr>
      </w:pPr>
    </w:p>
    <w:p w14:paraId="37904000" w14:textId="77777777" w:rsidR="00536AA3" w:rsidRPr="002C1C22" w:rsidRDefault="00536AA3" w:rsidP="00536AA3">
      <w:pPr>
        <w:pStyle w:val="ListParagraph"/>
        <w:ind w:left="426"/>
        <w:rPr>
          <w:rFonts w:cs="Tahoma"/>
        </w:rPr>
      </w:pPr>
      <w:r w:rsidRPr="002C1C22">
        <w:rPr>
          <w:rFonts w:cs="Tahoma"/>
        </w:rPr>
        <w:t>The student is asked to determine the density of a solid cube.  The 2.3 kg cube has a length of 0.3 m.</w:t>
      </w:r>
    </w:p>
    <w:p w14:paraId="33F4059C" w14:textId="77777777" w:rsidR="00536AA3" w:rsidRPr="002C1C22" w:rsidRDefault="00536AA3" w:rsidP="00536AA3">
      <w:pPr>
        <w:pStyle w:val="ListParagraph"/>
        <w:rPr>
          <w:rFonts w:cs="Tahoma"/>
        </w:rPr>
      </w:pPr>
      <w:r w:rsidRPr="002C1C22">
        <w:rPr>
          <w:rFonts w:cs="Tahoma"/>
          <w:noProof/>
          <w:lang w:eastAsia="en-GB"/>
        </w:rPr>
        <mc:AlternateContent>
          <mc:Choice Requires="wpc">
            <w:drawing>
              <wp:anchor distT="0" distB="0" distL="114300" distR="114300" simplePos="0" relativeHeight="251722752" behindDoc="0" locked="0" layoutInCell="1" allowOverlap="1" wp14:anchorId="0CE9DDD8" wp14:editId="13BBDFAE">
                <wp:simplePos x="0" y="0"/>
                <wp:positionH relativeFrom="column">
                  <wp:posOffset>1245870</wp:posOffset>
                </wp:positionH>
                <wp:positionV relativeFrom="paragraph">
                  <wp:posOffset>19685</wp:posOffset>
                </wp:positionV>
                <wp:extent cx="4622165" cy="1880235"/>
                <wp:effectExtent l="0" t="0" r="0" b="0"/>
                <wp:wrapSquare wrapText="bothSides"/>
                <wp:docPr id="608" name="Canvas 6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82" name="Group 482"/>
                        <wpg:cNvGrpSpPr/>
                        <wpg:grpSpPr>
                          <a:xfrm>
                            <a:off x="975973" y="103805"/>
                            <a:ext cx="1994428" cy="1650365"/>
                            <a:chOff x="1868123" y="411113"/>
                            <a:chExt cx="1994428" cy="1650365"/>
                          </a:xfrm>
                        </wpg:grpSpPr>
                        <pic:pic xmlns:pic="http://schemas.openxmlformats.org/drawingml/2006/picture">
                          <pic:nvPicPr>
                            <pic:cNvPr id="483" name="Picture 483"/>
                            <pic:cNvPicPr/>
                          </pic:nvPicPr>
                          <pic:blipFill>
                            <a:blip r:embed="rId49" cstate="print">
                              <a:extLst>
                                <a:ext uri="{28A0092B-C50C-407E-A947-70E740481C1C}">
                                  <a14:useLocalDpi xmlns:a14="http://schemas.microsoft.com/office/drawing/2010/main" val="0"/>
                                </a:ext>
                              </a:extLst>
                            </a:blip>
                            <a:stretch>
                              <a:fillRect/>
                            </a:stretch>
                          </pic:blipFill>
                          <pic:spPr>
                            <a:xfrm>
                              <a:off x="1868123" y="411113"/>
                              <a:ext cx="1858645" cy="1650365"/>
                            </a:xfrm>
                            <a:prstGeom prst="rect">
                              <a:avLst/>
                            </a:prstGeom>
                          </pic:spPr>
                        </pic:pic>
                        <wps:wsp>
                          <wps:cNvPr id="484" name="Straight Arrow Connector 484"/>
                          <wps:cNvCnPr/>
                          <wps:spPr>
                            <a:xfrm flipV="1">
                              <a:off x="2935553" y="1654862"/>
                              <a:ext cx="690466" cy="37335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85" name="Text Box 485"/>
                          <wps:cNvSpPr txBox="1"/>
                          <wps:spPr>
                            <a:xfrm rot="19958472">
                              <a:off x="3098877" y="1710354"/>
                              <a:ext cx="763674" cy="319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82119" w14:textId="77777777" w:rsidR="004060DD" w:rsidRPr="00FA1B39" w:rsidRDefault="004060DD" w:rsidP="00536AA3">
                                <w:pPr>
                                  <w:rPr>
                                    <w:b/>
                                    <w:sz w:val="26"/>
                                  </w:rPr>
                                </w:pPr>
                                <w:r w:rsidRPr="00FA1B39">
                                  <w:rPr>
                                    <w:b/>
                                    <w:sz w:val="26"/>
                                  </w:rPr>
                                  <w:t>0.3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0CE9DDD8" id="Canvas 608" o:spid="_x0000_s1564" editas="canvas" style="position:absolute;left:0;text-align:left;margin-left:98.1pt;margin-top:1.55pt;width:363.95pt;height:148.05pt;z-index:251722752;mso-position-horizontal-relative:text;mso-position-vertical-relative:text" coordsize="46221,1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">
                <v:shape id="_x0000_s1565" type="#_x0000_t75" style="position:absolute;width:46221;height:18802;visibility:visible;mso-wrap-style:square">
                  <v:fill o:detectmouseclick="t"/>
                  <v:path o:connecttype="none"/>
                </v:shape>
                <v:group id="Group 482" o:spid="_x0000_s1566" style="position:absolute;left:9759;top:1038;width:19945;height:16503" coordorigin="18681,4111" coordsize="19944,1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483" o:spid="_x0000_s1567" type="#_x0000_t75" style="position:absolute;left:18681;top:4111;width:18586;height:16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fJbGAAAA3AAAAA8AAABkcnMvZG93bnJldi54bWxEj1FLw0AQhN+F/odjC77ZS6uUNvZaSqGg&#10;CKJV+rzm1lwwt5fm1ibpr/cEwcdhZr5hVpve1+pMbawCG5hOMlDERbAVlwbe3/Y3C1BRkC3WgcnA&#10;QBE269HVCnMbOn6l80FKlSAcczTgRJpc61g48hgnoSFO3mdoPUqSbalti12C+1rPsmyuPVacFhw2&#10;tHNUfB2+vQFZNqfjqXt5HmT2ePm4PO3mUzcYcz3ut/eghHr5D/+1H6yBu8Ut/J5JR0C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l8lsYAAADcAAAADwAAAAAAAAAAAAAA&#10;AACfAgAAZHJzL2Rvd25yZXYueG1sUEsFBgAAAAAEAAQA9wAAAJIDAAAAAA==&#10;">
                    <v:imagedata r:id="rId50" o:title=""/>
                  </v:shape>
                  <v:shape id="Straight Arrow Connector 484" o:spid="_x0000_s1568" type="#_x0000_t32" style="position:absolute;left:29355;top:16548;width:6905;height:3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AOMMAAADcAAAADwAAAGRycy9kb3ducmV2LnhtbESPT4vCMBTE78J+h/AW9qapSxG3GkUE&#10;YelB/HfZ26N5tsXkpSRZrd/eCILHYWZ+w8yXvTXiSj60jhWMRxkI4srplmsFp+NmOAURIrJG45gU&#10;3CnAcvExmGOh3Y33dD3EWiQIhwIVNDF2hZShashiGLmOOHln5y3GJH0ttcdbglsjv7NsIi22nBYa&#10;7GjdUHU5/FsFl7Xvw1/5k9+3OpTlxpldXhulvj771QxEpD6+w6/2r1aQT3N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FADjDAAAA3AAAAA8AAAAAAAAAAAAA&#10;AAAAoQIAAGRycy9kb3ducmV2LnhtbFBLBQYAAAAABAAEAPkAAACRAwAAAAA=&#10;" strokecolor="black [3040]">
                    <v:stroke startarrow="open" endarrow="open"/>
                  </v:shape>
                  <v:shape id="Text Box 485" o:spid="_x0000_s1569" type="#_x0000_t202" style="position:absolute;left:30988;top:17103;width:7637;height:3200;rotation:-17929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l9MUA&#10;AADcAAAADwAAAGRycy9kb3ducmV2LnhtbESPQWsCMRSE7wX/Q3iCt5pVbLWrUWzpQo91bYvHx+a5&#10;Wdy8LJuoaX99Uyh4HGbmG2a1ibYVF+p941jBZJyBIK6cbrhW8LEv7hcgfEDW2DomBd/kYbMe3K0w&#10;1+7KO7qUoRYJwj5HBSaELpfSV4Ys+rHriJN3dL3FkGRfS93jNcFtK6dZ9igtNpwWDHb0Yqg6lWer&#10;gHhePO9fp7PPn6Ks4+HJvMcvo9RoGLdLEIFiuIX/229awWzxAH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OX0xQAAANwAAAAPAAAAAAAAAAAAAAAAAJgCAABkcnMv&#10;ZG93bnJldi54bWxQSwUGAAAAAAQABAD1AAAAigMAAAAA&#10;" filled="f" stroked="f" strokeweight=".5pt">
                    <v:textbox>
                      <w:txbxContent>
                        <w:p w14:paraId="56882119" w14:textId="77777777" w:rsidR="004060DD" w:rsidRPr="00FA1B39" w:rsidRDefault="004060DD" w:rsidP="00536AA3">
                          <w:pPr>
                            <w:rPr>
                              <w:b/>
                              <w:sz w:val="26"/>
                            </w:rPr>
                          </w:pPr>
                          <w:r w:rsidRPr="00FA1B39">
                            <w:rPr>
                              <w:b/>
                              <w:sz w:val="26"/>
                            </w:rPr>
                            <w:t>0.3 m</w:t>
                          </w:r>
                        </w:p>
                      </w:txbxContent>
                    </v:textbox>
                  </v:shape>
                </v:group>
                <w10:wrap type="square"/>
              </v:group>
            </w:pict>
          </mc:Fallback>
        </mc:AlternateContent>
      </w:r>
    </w:p>
    <w:p w14:paraId="338801B2" w14:textId="77777777" w:rsidR="00536AA3" w:rsidRPr="002C1C22" w:rsidRDefault="00536AA3" w:rsidP="00536AA3">
      <w:pPr>
        <w:pStyle w:val="ListParagraph"/>
        <w:rPr>
          <w:rFonts w:cs="Tahoma"/>
        </w:rPr>
      </w:pPr>
    </w:p>
    <w:p w14:paraId="03B5E335" w14:textId="77777777" w:rsidR="00536AA3" w:rsidRPr="002C1C22" w:rsidRDefault="00536AA3" w:rsidP="00536AA3">
      <w:pPr>
        <w:pStyle w:val="ListParagraph"/>
        <w:rPr>
          <w:rFonts w:cs="Tahoma"/>
        </w:rPr>
      </w:pPr>
    </w:p>
    <w:p w14:paraId="73DA1E0D" w14:textId="77777777" w:rsidR="00536AA3" w:rsidRPr="002C1C22" w:rsidRDefault="00536AA3" w:rsidP="00536AA3">
      <w:pPr>
        <w:pStyle w:val="ListParagraph"/>
        <w:rPr>
          <w:rFonts w:cs="Tahoma"/>
        </w:rPr>
      </w:pPr>
    </w:p>
    <w:p w14:paraId="11BFC299" w14:textId="77777777" w:rsidR="00536AA3" w:rsidRPr="002C1C22" w:rsidRDefault="00536AA3" w:rsidP="00536AA3">
      <w:pPr>
        <w:rPr>
          <w:rFonts w:cs="Tahoma"/>
        </w:rPr>
      </w:pPr>
    </w:p>
    <w:p w14:paraId="04993463" w14:textId="77777777" w:rsidR="00536AA3" w:rsidRPr="002C1C22" w:rsidRDefault="00536AA3" w:rsidP="00536AA3">
      <w:pPr>
        <w:rPr>
          <w:rFonts w:cs="Tahoma"/>
        </w:rPr>
      </w:pPr>
    </w:p>
    <w:p w14:paraId="047B746A" w14:textId="77777777" w:rsidR="00536AA3" w:rsidRPr="002C1C22" w:rsidRDefault="00536AA3" w:rsidP="00536AA3">
      <w:pPr>
        <w:rPr>
          <w:rFonts w:cs="Tahoma"/>
        </w:rPr>
      </w:pPr>
    </w:p>
    <w:p w14:paraId="0F2DADB3" w14:textId="77777777" w:rsidR="00536AA3" w:rsidRPr="002C1C22" w:rsidRDefault="00536AA3" w:rsidP="00536AA3">
      <w:pPr>
        <w:rPr>
          <w:rFonts w:cs="Tahoma"/>
        </w:rPr>
      </w:pPr>
    </w:p>
    <w:p w14:paraId="666D5F6D" w14:textId="77777777" w:rsidR="00536AA3" w:rsidRPr="002C1C22" w:rsidRDefault="00536AA3" w:rsidP="00536AA3">
      <w:pPr>
        <w:rPr>
          <w:rFonts w:cs="Tahoma"/>
        </w:rPr>
      </w:pPr>
    </w:p>
    <w:p w14:paraId="0CF2C9AB" w14:textId="77777777" w:rsidR="00536AA3" w:rsidRPr="002C1C22" w:rsidRDefault="00536AA3" w:rsidP="00536AA3">
      <w:pPr>
        <w:rPr>
          <w:rFonts w:cs="Tahoma"/>
        </w:rPr>
      </w:pPr>
    </w:p>
    <w:p w14:paraId="592F5C44" w14:textId="77777777" w:rsidR="00536AA3" w:rsidRPr="002C1C22" w:rsidRDefault="00536AA3" w:rsidP="00536AA3">
      <w:pPr>
        <w:pStyle w:val="ListParagraph"/>
        <w:rPr>
          <w:rFonts w:cs="Tahoma"/>
        </w:rPr>
      </w:pPr>
    </w:p>
    <w:p w14:paraId="08F390EC" w14:textId="77777777" w:rsidR="00536AA3" w:rsidRPr="002C1C22" w:rsidRDefault="00536AA3" w:rsidP="00536AA3">
      <w:pPr>
        <w:pStyle w:val="ListParagraph"/>
        <w:rPr>
          <w:rFonts w:cs="Tahoma"/>
        </w:rPr>
      </w:pPr>
    </w:p>
    <w:p w14:paraId="5F573F33" w14:textId="71519B61" w:rsidR="00536AA3" w:rsidRPr="002C1C22" w:rsidRDefault="00536AA3" w:rsidP="00D4199A">
      <w:pPr>
        <w:tabs>
          <w:tab w:val="right" w:pos="10205"/>
        </w:tabs>
        <w:spacing w:before="120"/>
        <w:ind w:left="851" w:hanging="425"/>
        <w:rPr>
          <w:rFonts w:ascii="Calibri" w:hAnsi="Calibri"/>
          <w:i/>
          <w:sz w:val="20"/>
          <w:szCs w:val="20"/>
        </w:rPr>
      </w:pPr>
      <w:r w:rsidRPr="002C1C22">
        <w:rPr>
          <w:rFonts w:cs="Tahoma"/>
        </w:rPr>
        <w:t>a)</w:t>
      </w:r>
      <w:r w:rsidRPr="002C1C22">
        <w:rPr>
          <w:rFonts w:cs="Tahoma"/>
        </w:rPr>
        <w:tab/>
        <w:t>Calculate the value of density the student will obtain for the solid cube.</w:t>
      </w:r>
      <w:r w:rsidRPr="002C1C22">
        <w:rPr>
          <w:rFonts w:ascii="Calibri" w:hAnsi="Calibri"/>
          <w:sz w:val="20"/>
          <w:szCs w:val="20"/>
        </w:rPr>
        <w:tab/>
      </w:r>
      <w:r w:rsidRPr="002C1C22">
        <w:rPr>
          <w:rFonts w:ascii="Calibri" w:hAnsi="Calibri"/>
          <w:i/>
          <w:sz w:val="20"/>
          <w:szCs w:val="20"/>
        </w:rPr>
        <w:t>2 marks</w:t>
      </w:r>
    </w:p>
    <w:p w14:paraId="31207E5D" w14:textId="77777777" w:rsidR="00536AA3" w:rsidRPr="002C1C22" w:rsidRDefault="00536AA3" w:rsidP="00536AA3">
      <w:r w:rsidRPr="002C1C22">
        <w:tab/>
      </w:r>
    </w:p>
    <w:p w14:paraId="45F0BCB5" w14:textId="77777777" w:rsidR="000F2BFE" w:rsidRDefault="000F2BFE">
      <w:pPr>
        <w:rPr>
          <w:rFonts w:cs="Tahoma"/>
        </w:rPr>
      </w:pPr>
      <w:r>
        <w:rPr>
          <w:rFonts w:cs="Tahoma"/>
        </w:rPr>
        <w:br w:type="page"/>
      </w:r>
    </w:p>
    <w:p w14:paraId="469C92C5" w14:textId="5A09D301" w:rsidR="00536AA3" w:rsidRPr="002C1C22" w:rsidRDefault="00536AA3" w:rsidP="00536AA3">
      <w:pPr>
        <w:ind w:left="850" w:hanging="424"/>
        <w:rPr>
          <w:rFonts w:cs="Tahoma"/>
        </w:rPr>
      </w:pPr>
      <w:r w:rsidRPr="002C1C22">
        <w:rPr>
          <w:rFonts w:cs="Tahoma"/>
        </w:rPr>
        <w:lastRenderedPageBreak/>
        <w:t>The student is also given an irregular object.  The student cannot determine the dimensions of the object.</w:t>
      </w:r>
    </w:p>
    <w:p w14:paraId="7FB7795D" w14:textId="77777777" w:rsidR="00536AA3" w:rsidRPr="002C1C22" w:rsidRDefault="00536AA3" w:rsidP="00536AA3"/>
    <w:p w14:paraId="3CB7D0E8" w14:textId="77777777" w:rsidR="00536AA3" w:rsidRPr="002C1C22" w:rsidRDefault="00536AA3" w:rsidP="00536AA3">
      <w:r w:rsidRPr="002C1C22">
        <w:rPr>
          <w:noProof/>
          <w:lang w:eastAsia="en-GB"/>
        </w:rPr>
        <w:drawing>
          <wp:anchor distT="0" distB="0" distL="114300" distR="114300" simplePos="0" relativeHeight="251728896" behindDoc="0" locked="0" layoutInCell="1" allowOverlap="1" wp14:anchorId="5A4DE28A" wp14:editId="2980D155">
            <wp:simplePos x="0" y="0"/>
            <wp:positionH relativeFrom="column">
              <wp:posOffset>2186115</wp:posOffset>
            </wp:positionH>
            <wp:positionV relativeFrom="paragraph">
              <wp:posOffset>50165</wp:posOffset>
            </wp:positionV>
            <wp:extent cx="2271395" cy="733425"/>
            <wp:effectExtent l="0" t="0" r="0" b="9525"/>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egular shape.jpg"/>
                    <pic:cNvPicPr/>
                  </pic:nvPicPr>
                  <pic:blipFill>
                    <a:blip r:embed="rId51">
                      <a:extLst>
                        <a:ext uri="{28A0092B-C50C-407E-A947-70E740481C1C}">
                          <a14:useLocalDpi xmlns:a14="http://schemas.microsoft.com/office/drawing/2010/main" val="0"/>
                        </a:ext>
                      </a:extLst>
                    </a:blip>
                    <a:stretch>
                      <a:fillRect/>
                    </a:stretch>
                  </pic:blipFill>
                  <pic:spPr>
                    <a:xfrm>
                      <a:off x="0" y="0"/>
                      <a:ext cx="2271395" cy="733425"/>
                    </a:xfrm>
                    <a:prstGeom prst="rect">
                      <a:avLst/>
                    </a:prstGeom>
                  </pic:spPr>
                </pic:pic>
              </a:graphicData>
            </a:graphic>
            <wp14:sizeRelH relativeFrom="page">
              <wp14:pctWidth>0</wp14:pctWidth>
            </wp14:sizeRelH>
            <wp14:sizeRelV relativeFrom="page">
              <wp14:pctHeight>0</wp14:pctHeight>
            </wp14:sizeRelV>
          </wp:anchor>
        </w:drawing>
      </w:r>
    </w:p>
    <w:p w14:paraId="72D63250" w14:textId="77777777" w:rsidR="00536AA3" w:rsidRPr="002C1C22" w:rsidRDefault="00536AA3" w:rsidP="00536AA3"/>
    <w:p w14:paraId="1E5525B2" w14:textId="77777777" w:rsidR="00536AA3" w:rsidRPr="002C1C22" w:rsidRDefault="00536AA3" w:rsidP="00536AA3"/>
    <w:p w14:paraId="4393D03E" w14:textId="77777777" w:rsidR="00536AA3" w:rsidRPr="002C1C22" w:rsidRDefault="00536AA3" w:rsidP="00536AA3"/>
    <w:p w14:paraId="18A8A54E" w14:textId="77777777" w:rsidR="00536AA3" w:rsidRPr="002C1C22" w:rsidRDefault="00536AA3" w:rsidP="00536AA3"/>
    <w:p w14:paraId="18DA5F74" w14:textId="77777777" w:rsidR="00536AA3" w:rsidRPr="002C1C22" w:rsidRDefault="00536AA3" w:rsidP="00536AA3"/>
    <w:p w14:paraId="76C11287" w14:textId="7BA8D39C" w:rsidR="00536AA3" w:rsidRPr="00D4199A" w:rsidRDefault="00536AA3" w:rsidP="00D4199A">
      <w:pPr>
        <w:tabs>
          <w:tab w:val="right" w:pos="10205"/>
        </w:tabs>
        <w:spacing w:before="120"/>
        <w:ind w:left="851" w:hanging="425"/>
        <w:rPr>
          <w:rFonts w:cs="Tahoma"/>
        </w:rPr>
      </w:pPr>
      <w:r w:rsidRPr="002C1C22">
        <w:rPr>
          <w:rFonts w:cs="Tahoma"/>
        </w:rPr>
        <w:t>b)</w:t>
      </w:r>
      <w:r w:rsidRPr="002C1C22">
        <w:rPr>
          <w:rFonts w:cs="Tahoma"/>
        </w:rPr>
        <w:tab/>
        <w:t>Explain how the student could determine the density of the irregular-shaped object.</w:t>
      </w:r>
      <w:r w:rsidRPr="002C1C22">
        <w:rPr>
          <w:rFonts w:ascii="Calibri" w:hAnsi="Calibri"/>
          <w:sz w:val="20"/>
          <w:szCs w:val="20"/>
        </w:rPr>
        <w:tab/>
        <w:t>4</w:t>
      </w:r>
      <w:r w:rsidRPr="002C1C22">
        <w:rPr>
          <w:rFonts w:ascii="Calibri" w:hAnsi="Calibri"/>
          <w:i/>
          <w:sz w:val="20"/>
          <w:szCs w:val="20"/>
        </w:rPr>
        <w:t xml:space="preserve"> marks</w:t>
      </w:r>
    </w:p>
    <w:p w14:paraId="67F0A9BF" w14:textId="77777777" w:rsidR="00536AA3" w:rsidRPr="002C1C22" w:rsidRDefault="00536AA3" w:rsidP="000F2BFE">
      <w:pPr>
        <w:widowControl w:val="0"/>
        <w:tabs>
          <w:tab w:val="left" w:pos="9278"/>
          <w:tab w:val="right" w:pos="10205"/>
        </w:tabs>
        <w:rPr>
          <w:rFonts w:ascii="Calibri" w:hAnsi="Calibri"/>
          <w:i/>
          <w:sz w:val="20"/>
          <w:szCs w:val="20"/>
        </w:rPr>
      </w:pPr>
    </w:p>
    <w:p w14:paraId="018E2078" w14:textId="77777777" w:rsidR="00536AA3" w:rsidRPr="002C1C22" w:rsidRDefault="00536AA3" w:rsidP="00536AA3">
      <w:pPr>
        <w:ind w:left="426" w:hanging="426"/>
        <w:rPr>
          <w:rFonts w:cs="Tahoma"/>
        </w:rPr>
      </w:pPr>
      <w:r w:rsidRPr="002C1C22">
        <w:rPr>
          <w:rFonts w:cs="Tahoma"/>
        </w:rPr>
        <w:t>8.</w:t>
      </w:r>
      <w:r w:rsidRPr="002C1C22">
        <w:rPr>
          <w:rFonts w:cs="Tahoma"/>
        </w:rPr>
        <w:tab/>
        <w:t xml:space="preserve">A physicist is investigating how different substances change state.  </w:t>
      </w:r>
    </w:p>
    <w:p w14:paraId="4480536A" w14:textId="77777777" w:rsidR="00536AA3" w:rsidRPr="002C1C22" w:rsidRDefault="00536AA3" w:rsidP="00536AA3">
      <w:pPr>
        <w:pStyle w:val="ListParagraph"/>
        <w:rPr>
          <w:rFonts w:cs="Tahoma"/>
        </w:rPr>
      </w:pPr>
    </w:p>
    <w:p w14:paraId="0A0CEFB7" w14:textId="77777777" w:rsidR="00536AA3" w:rsidRPr="002C1C22" w:rsidRDefault="00536AA3" w:rsidP="00536AA3">
      <w:pPr>
        <w:pStyle w:val="ListParagraph"/>
        <w:ind w:left="426"/>
        <w:rPr>
          <w:rFonts w:cs="Tahoma"/>
        </w:rPr>
      </w:pPr>
      <w:r w:rsidRPr="002C1C22">
        <w:rPr>
          <w:rFonts w:cs="Tahoma"/>
        </w:rPr>
        <w:t>The physicist uses the experimental data of two substances to sketch graphs relating the temperature of the substance and the heat absorbed of each substance.</w:t>
      </w:r>
    </w:p>
    <w:p w14:paraId="2F4CCEED" w14:textId="03FE32DA" w:rsidR="00536AA3" w:rsidRPr="002C1C22" w:rsidRDefault="00536AA3" w:rsidP="00E65E17">
      <w:pPr>
        <w:pStyle w:val="ListParagraph"/>
        <w:ind w:left="426"/>
        <w:rPr>
          <w:rFonts w:cs="Tahoma"/>
        </w:rPr>
      </w:pPr>
      <w:r w:rsidRPr="002C1C22">
        <w:rPr>
          <w:rFonts w:cs="Tahoma"/>
          <w:noProof/>
          <w:lang w:eastAsia="en-GB"/>
        </w:rPr>
        <mc:AlternateContent>
          <mc:Choice Requires="wpc">
            <w:drawing>
              <wp:anchor distT="0" distB="0" distL="114300" distR="114300" simplePos="0" relativeHeight="251742208" behindDoc="0" locked="0" layoutInCell="1" allowOverlap="1" wp14:anchorId="7A02613C" wp14:editId="1F60F1EF">
                <wp:simplePos x="0" y="0"/>
                <wp:positionH relativeFrom="column">
                  <wp:posOffset>174956</wp:posOffset>
                </wp:positionH>
                <wp:positionV relativeFrom="paragraph">
                  <wp:posOffset>-565</wp:posOffset>
                </wp:positionV>
                <wp:extent cx="6369685" cy="3749675"/>
                <wp:effectExtent l="0" t="0" r="0" b="0"/>
                <wp:wrapSquare wrapText="bothSides"/>
                <wp:docPr id="610" name="Canvas 6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86" name="Group 486"/>
                        <wpg:cNvGrpSpPr/>
                        <wpg:grpSpPr>
                          <a:xfrm>
                            <a:off x="0" y="163951"/>
                            <a:ext cx="3166281" cy="3438533"/>
                            <a:chOff x="0" y="60292"/>
                            <a:chExt cx="3166281" cy="3449755"/>
                          </a:xfrm>
                        </wpg:grpSpPr>
                        <wpg:grpSp>
                          <wpg:cNvPr id="487" name="Group 487"/>
                          <wpg:cNvGrpSpPr/>
                          <wpg:grpSpPr>
                            <a:xfrm>
                              <a:off x="0" y="401273"/>
                              <a:ext cx="3166281" cy="3108774"/>
                              <a:chOff x="0" y="172673"/>
                              <a:chExt cx="3166281" cy="3108774"/>
                            </a:xfrm>
                          </wpg:grpSpPr>
                          <wpg:grpSp>
                            <wpg:cNvPr id="488" name="Group 488"/>
                            <wpg:cNvGrpSpPr/>
                            <wpg:grpSpPr>
                              <a:xfrm>
                                <a:off x="419123" y="451192"/>
                                <a:ext cx="2342661" cy="2496386"/>
                                <a:chOff x="331200" y="108342"/>
                                <a:chExt cx="2342661" cy="2496386"/>
                              </a:xfrm>
                            </wpg:grpSpPr>
                            <wpg:grpSp>
                              <wpg:cNvPr id="489" name="Group 489"/>
                              <wpg:cNvGrpSpPr/>
                              <wpg:grpSpPr>
                                <a:xfrm>
                                  <a:off x="331200" y="108342"/>
                                  <a:ext cx="2342661" cy="2496386"/>
                                  <a:chOff x="475200" y="-41186"/>
                                  <a:chExt cx="2342661" cy="2496386"/>
                                </a:xfrm>
                              </wpg:grpSpPr>
                              <wps:wsp>
                                <wps:cNvPr id="490" name="Straight Arrow Connector 490"/>
                                <wps:cNvCnPr/>
                                <wps:spPr>
                                  <a:xfrm flipV="1">
                                    <a:off x="475200" y="-41186"/>
                                    <a:ext cx="0" cy="249638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91" name="Straight Arrow Connector 491"/>
                                <wps:cNvCnPr/>
                                <wps:spPr>
                                  <a:xfrm>
                                    <a:off x="475200" y="2455200"/>
                                    <a:ext cx="2342661"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g:grpSp>
                            <wps:wsp>
                              <wps:cNvPr id="492" name="Straight Connector 492"/>
                              <wps:cNvCnPr/>
                              <wps:spPr>
                                <a:xfrm flipV="1">
                                  <a:off x="331200" y="2106154"/>
                                  <a:ext cx="236508" cy="49852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3" name="Straight Connector 493"/>
                              <wps:cNvCnPr/>
                              <wps:spPr>
                                <a:xfrm>
                                  <a:off x="567708" y="2106154"/>
                                  <a:ext cx="385695"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4" name="Straight Connector 494"/>
                              <wps:cNvCnPr/>
                              <wps:spPr>
                                <a:xfrm flipV="1">
                                  <a:off x="953403" y="1226422"/>
                                  <a:ext cx="303355" cy="87973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95" name="Straight Connector 495"/>
                              <wps:cNvCnPr/>
                              <wps:spPr>
                                <a:xfrm flipV="1">
                                  <a:off x="1256758" y="1226422"/>
                                  <a:ext cx="892732"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06" name="Straight Connector 506"/>
                              <wps:cNvCnPr/>
                              <wps:spPr>
                                <a:xfrm flipV="1">
                                  <a:off x="2149490" y="567708"/>
                                  <a:ext cx="154510" cy="658715"/>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13" name="Text Box 513"/>
                            <wps:cNvSpPr txBox="1"/>
                            <wps:spPr>
                              <a:xfrm>
                                <a:off x="0" y="172673"/>
                                <a:ext cx="1661746" cy="278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C460F" w14:textId="77777777" w:rsidR="004060DD" w:rsidRPr="008364F7" w:rsidRDefault="004060DD" w:rsidP="00536AA3">
                                  <w:pPr>
                                    <w:rPr>
                                      <w:b/>
                                      <w:sz w:val="20"/>
                                      <w:szCs w:val="18"/>
                                    </w:rPr>
                                  </w:pPr>
                                  <w:r w:rsidRPr="008364F7">
                                    <w:rPr>
                                      <w:b/>
                                      <w:sz w:val="20"/>
                                      <w:szCs w:val="18"/>
                                    </w:rPr>
                                    <w:t>Temperature/°C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1893347" y="3008885"/>
                                <a:ext cx="1272934" cy="27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F9983" w14:textId="2CF731F8" w:rsidR="004060DD" w:rsidRPr="008364F7" w:rsidRDefault="004060DD" w:rsidP="00536AA3">
                                  <w:pPr>
                                    <w:rPr>
                                      <w:b/>
                                      <w:sz w:val="20"/>
                                      <w:szCs w:val="18"/>
                                    </w:rPr>
                                  </w:pPr>
                                  <w:r w:rsidRPr="008364F7">
                                    <w:rPr>
                                      <w:b/>
                                      <w:sz w:val="20"/>
                                      <w:szCs w:val="18"/>
                                    </w:rPr>
                                    <w:t>Heat absorbed</w:t>
                                  </w:r>
                                  <w:r>
                                    <w:rPr>
                                      <w:b/>
                                      <w:sz w:val="20"/>
                                      <w:szCs w:val="18"/>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0" name="Text Box 520"/>
                          <wps:cNvSpPr txBox="1"/>
                          <wps:spPr>
                            <a:xfrm>
                              <a:off x="1093997" y="60292"/>
                              <a:ext cx="1143416"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562E6" w14:textId="77777777" w:rsidR="004060DD" w:rsidRPr="005472C3" w:rsidRDefault="004060DD" w:rsidP="00536AA3">
                                <w:pPr>
                                  <w:jc w:val="center"/>
                                  <w:rPr>
                                    <w:b/>
                                    <w:sz w:val="24"/>
                                  </w:rPr>
                                </w:pPr>
                                <w:r w:rsidRPr="005472C3">
                                  <w:rPr>
                                    <w:b/>
                                    <w:sz w:val="24"/>
                                  </w:rPr>
                                  <w:t>Graph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690258" y="2435094"/>
                              <a:ext cx="290145" cy="2549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BA748" w14:textId="77777777" w:rsidR="004060DD" w:rsidRPr="00615861" w:rsidRDefault="004060DD" w:rsidP="00536AA3">
                                <w:pPr>
                                  <w:rPr>
                                    <w:b/>
                                  </w:rPr>
                                </w:pPr>
                                <w:r w:rsidRPr="0061586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97"/>
                          <wps:cNvSpPr txBox="1"/>
                          <wps:spPr>
                            <a:xfrm>
                              <a:off x="1667631" y="1473950"/>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A7D5A"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523" name="Group 523"/>
                        <wpg:cNvGrpSpPr/>
                        <wpg:grpSpPr>
                          <a:xfrm>
                            <a:off x="3031360" y="186461"/>
                            <a:ext cx="3338325" cy="3416019"/>
                            <a:chOff x="2915131" y="91451"/>
                            <a:chExt cx="3338325" cy="3418784"/>
                          </a:xfrm>
                        </wpg:grpSpPr>
                        <wpg:grpSp>
                          <wpg:cNvPr id="524" name="Group 524"/>
                          <wpg:cNvGrpSpPr/>
                          <wpg:grpSpPr>
                            <a:xfrm>
                              <a:off x="2915131" y="440005"/>
                              <a:ext cx="3338325" cy="3070230"/>
                              <a:chOff x="2915131" y="211405"/>
                              <a:chExt cx="3338325" cy="3070230"/>
                            </a:xfrm>
                          </wpg:grpSpPr>
                          <wpg:grpSp>
                            <wpg:cNvPr id="525" name="Group 525"/>
                            <wpg:cNvGrpSpPr/>
                            <wpg:grpSpPr>
                              <a:xfrm>
                                <a:off x="2915131" y="211405"/>
                                <a:ext cx="3078306" cy="2736174"/>
                                <a:chOff x="2915131" y="211405"/>
                                <a:chExt cx="3078306" cy="2736174"/>
                              </a:xfrm>
                            </wpg:grpSpPr>
                            <wpg:grpSp>
                              <wpg:cNvPr id="526" name="Group 526"/>
                              <wpg:cNvGrpSpPr/>
                              <wpg:grpSpPr>
                                <a:xfrm>
                                  <a:off x="3456000" y="458308"/>
                                  <a:ext cx="2537437" cy="2489271"/>
                                  <a:chOff x="3456000" y="115408"/>
                                  <a:chExt cx="2537437" cy="2489271"/>
                                </a:xfrm>
                              </wpg:grpSpPr>
                              <wpg:grpSp>
                                <wpg:cNvPr id="527" name="Group 527"/>
                                <wpg:cNvGrpSpPr/>
                                <wpg:grpSpPr>
                                  <a:xfrm>
                                    <a:off x="3456000" y="115408"/>
                                    <a:ext cx="2537437" cy="2489271"/>
                                    <a:chOff x="0" y="-552534"/>
                                    <a:chExt cx="2537437" cy="2489335"/>
                                  </a:xfrm>
                                </wpg:grpSpPr>
                                <wps:wsp>
                                  <wps:cNvPr id="528" name="Straight Arrow Connector 528"/>
                                  <wps:cNvCnPr/>
                                  <wps:spPr>
                                    <a:xfrm flipV="1">
                                      <a:off x="0" y="-552534"/>
                                      <a:ext cx="0" cy="2489335"/>
                                    </a:xfrm>
                                    <a:prstGeom prst="straightConnector1">
                                      <a:avLst/>
                                    </a:prstGeom>
                                    <a:noFill/>
                                    <a:ln w="190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a:off x="0" y="1936800"/>
                                      <a:ext cx="2537437" cy="0"/>
                                    </a:xfrm>
                                    <a:prstGeom prst="straightConnector1">
                                      <a:avLst/>
                                    </a:prstGeom>
                                    <a:noFill/>
                                    <a:ln w="19050" cap="flat" cmpd="sng" algn="ctr">
                                      <a:solidFill>
                                        <a:sysClr val="windowText" lastClr="000000">
                                          <a:shade val="95000"/>
                                          <a:satMod val="105000"/>
                                        </a:sysClr>
                                      </a:solidFill>
                                      <a:prstDash val="solid"/>
                                      <a:tailEnd type="arrow"/>
                                    </a:ln>
                                    <a:effectLst/>
                                  </wps:spPr>
                                  <wps:style>
                                    <a:lnRef idx="1">
                                      <a:schemeClr val="dk1"/>
                                    </a:lnRef>
                                    <a:fillRef idx="0">
                                      <a:schemeClr val="dk1"/>
                                    </a:fillRef>
                                    <a:effectRef idx="0">
                                      <a:schemeClr val="dk1"/>
                                    </a:effectRef>
                                    <a:fontRef idx="minor">
                                      <a:schemeClr val="tx1"/>
                                    </a:fontRef>
                                  </wps:style>
                                  <wps:bodyPr/>
                                </wps:wsp>
                              </wpg:grpSp>
                              <wps:wsp>
                                <wps:cNvPr id="530" name="Straight Connector 530"/>
                                <wps:cNvCnPr/>
                                <wps:spPr>
                                  <a:xfrm>
                                    <a:off x="3456000" y="511371"/>
                                    <a:ext cx="249270" cy="64571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1" name="Straight Connector 531"/>
                                <wps:cNvCnPr/>
                                <wps:spPr>
                                  <a:xfrm>
                                    <a:off x="3705270" y="1157085"/>
                                    <a:ext cx="66304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a:off x="4368318" y="1157085"/>
                                    <a:ext cx="173346" cy="69771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a:off x="4541664" y="1854802"/>
                                    <a:ext cx="47236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a:off x="5014032" y="1854802"/>
                                    <a:ext cx="260019" cy="585043"/>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35" name="Text Box 591"/>
                              <wps:cNvSpPr txBox="1"/>
                              <wps:spPr>
                                <a:xfrm>
                                  <a:off x="2915131" y="211405"/>
                                  <a:ext cx="166116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8CDEC" w14:textId="77777777" w:rsidR="004060DD" w:rsidRPr="008364F7" w:rsidRDefault="004060DD" w:rsidP="00536AA3">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Temperature/°C</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36" name="Text Box 592"/>
                            <wps:cNvSpPr txBox="1"/>
                            <wps:spPr>
                              <a:xfrm>
                                <a:off x="5079715" y="3009220"/>
                                <a:ext cx="1173741"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C6DBF" w14:textId="44D0F557" w:rsidR="004060DD" w:rsidRPr="008364F7" w:rsidRDefault="004060DD" w:rsidP="00536AA3">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Heat absorbed</w:t>
                                  </w:r>
                                  <w:r>
                                    <w:rPr>
                                      <w:rFonts w:asciiTheme="minorHAnsi" w:eastAsia="Times New Roman" w:hAnsiTheme="minorHAnsi"/>
                                      <w:b/>
                                      <w:sz w:val="20"/>
                                      <w:szCs w:val="18"/>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37" name="Text Box 596"/>
                          <wps:cNvSpPr txBox="1"/>
                          <wps:spPr>
                            <a:xfrm>
                              <a:off x="4131051" y="91451"/>
                              <a:ext cx="1143000" cy="281305"/>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22ACE" w14:textId="77777777" w:rsidR="004060DD" w:rsidRPr="005472C3" w:rsidRDefault="004060DD" w:rsidP="00536AA3">
                                <w:pPr>
                                  <w:jc w:val="center"/>
                                  <w:rPr>
                                    <w:b/>
                                    <w:sz w:val="24"/>
                                  </w:rPr>
                                </w:pPr>
                                <w:r w:rsidRPr="005472C3">
                                  <w:rPr>
                                    <w:b/>
                                    <w:sz w:val="24"/>
                                  </w:rPr>
                                  <w:t>Graph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8" name="Text Box 597"/>
                          <wps:cNvSpPr txBox="1"/>
                          <wps:spPr>
                            <a:xfrm>
                              <a:off x="3847376" y="1410923"/>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899C7"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6" name="Text Box 597"/>
                          <wps:cNvSpPr txBox="1"/>
                          <wps:spPr>
                            <a:xfrm>
                              <a:off x="4672869" y="2168494"/>
                              <a:ext cx="28956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8584B"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7A02613C" id="Canvas 610" o:spid="_x0000_s1570" editas="canvas" style="position:absolute;left:0;text-align:left;margin-left:13.8pt;margin-top:-.05pt;width:501.55pt;height:295.25pt;z-index:251742208;mso-position-horizontal-relative:text;mso-position-vertical-relative:text" coordsize="63696,37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">
                <v:shape id="_x0000_s1571" type="#_x0000_t75" style="position:absolute;width:63696;height:37496;visibility:visible;mso-wrap-style:square">
                  <v:fill o:detectmouseclick="t"/>
                  <v:path o:connecttype="none"/>
                </v:shape>
                <v:group id="Group 486" o:spid="_x0000_s1572" style="position:absolute;top:1639;width:31662;height:34385" coordorigin=",602" coordsize="31662,34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Group 487" o:spid="_x0000_s1573" style="position:absolute;top:4012;width:31662;height:31088" coordorigin=",1726" coordsize="31662,3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488" o:spid="_x0000_s1574" style="position:absolute;left:4191;top:4511;width:23426;height:24964" coordorigin="3312,1083" coordsize="23426,2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89" o:spid="_x0000_s1575" style="position:absolute;left:3312;top:1083;width:23426;height:24964" coordorigin="4752,-411" coordsize="23426,2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Straight Arrow Connector 490" o:spid="_x0000_s1576" type="#_x0000_t32" style="position:absolute;left:4752;top:-411;width:0;height:24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WtcEAAADcAAAADwAAAGRycy9kb3ducmV2LnhtbERPz2vCMBS+C/4P4Qm7aaqM4TqjTEHZ&#10;cepAj8/mrSlrXmqS2fa/NwfB48f3e7HqbC1u5EPlWMF0koEgLpyuuFTwc9yO5yBCRNZYOyYFPQVY&#10;LYeDBebatbyn2yGWIoVwyFGBibHJpQyFIYth4hrixP06bzEm6EupPbYp3NZylmVv0mLFqcFgQxtD&#10;xd/h3yq49tPL+tLvmu+2353M2p9P7f6s1Muo+/wAEamLT/HD/aUVvL6n+elMOgJ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a1wQAAANwAAAAPAAAAAAAAAAAAAAAA&#10;AKECAABkcnMvZG93bnJldi54bWxQSwUGAAAAAAQABAD5AAAAjwMAAAAA&#10;" strokecolor="black [3040]" strokeweight="1.5pt">
                          <v:stroke endarrow="open"/>
                        </v:shape>
                        <v:shape id="Straight Arrow Connector 491" o:spid="_x0000_s1577" type="#_x0000_t32" style="position:absolute;left:4752;top:24552;width:234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AcQAAADcAAAADwAAAGRycy9kb3ducmV2LnhtbESP3WoCMRSE7wu+QzhCb4pmLaXU1Si6&#10;VOqlWh/gsDnurm5OliTdn7c3gtDLYWa+YZbr3tSiJecrywpm0wQEcW51xYWC8+9u8gXCB2SNtWVS&#10;MJCH9Wr0ssRU246P1J5CISKEfYoKyhCaVEqfl2TQT21DHL2LdQZDlK6Q2mEX4aaW70nyKQ1WHBdK&#10;bCgrKb+d/owC2g/a/nw32fWtqNzhcNz2l/lWqddxv1mACNSH//CzvdcKPuY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j8BxAAAANwAAAAPAAAAAAAAAAAA&#10;AAAAAKECAABkcnMvZG93bnJldi54bWxQSwUGAAAAAAQABAD5AAAAkgMAAAAA&#10;" strokecolor="black [3040]" strokeweight="1.5pt">
                          <v:stroke endarrow="open"/>
                        </v:shape>
                      </v:group>
                      <v:line id="Straight Connector 492" o:spid="_x0000_s1578" style="position:absolute;flip:y;visibility:visible;mso-wrap-style:square" from="3312,21061" to="5677,2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6WdMYAAADcAAAADwAAAGRycy9kb3ducmV2LnhtbESPQWsCMRSE7wX/Q3iFXkrNuhRtV6NI&#10;S9GCgt3W+2PzuruYvCxJqqu/vhEKPQ4z8w0zW/TWiCP50DpWMBpmIIgrp1uuFXx9vj08gQgRWaNx&#10;TArOFGAxH9zMsNDuxB90LGMtEoRDgQqaGLtCylA1ZDEMXUecvG/nLcYkfS21x1OCWyPzLBtLiy2n&#10;hQY7emmoOpQ/VsHm0E22+9z48+v7qix3FyPvVyOl7m775RREpD7+h//aa63g8TmH65l0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elnTGAAAA3AAAAA8AAAAAAAAA&#10;AAAAAAAAoQIAAGRycy9kb3ducmV2LnhtbFBLBQYAAAAABAAEAPkAAACUAwAAAAA=&#10;" strokecolor="black [3040]" strokeweight="1pt"/>
                      <v:line id="Straight Connector 493" o:spid="_x0000_s1579" style="position:absolute;visibility:visible;mso-wrap-style:square" from="5677,21061" to="9534,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3JsUAAADcAAAADwAAAGRycy9kb3ducmV2LnhtbESP0WoCMRRE3wX/IVyhb5qtldKuRhFp&#10;oT4sdG0/4Lq5bmI3N+sm1fXvTaHg4zAzZ5jFqneNOFMXrGcFj5MMBHHlteVawffX+/gFRIjIGhvP&#10;pOBKAVbL4WCBufYXLum8i7VIEA45KjAxtrmUoTLkMEx8S5y8g+8cxiS7WuoOLwnuGjnNsmfp0HJa&#10;MNjSxlD1s/t1Co6fU//Wh63Znmb7YmOz0hZFqdTDqF/PQUTq4z383/7QCmavT/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3JsUAAADcAAAADwAAAAAAAAAA&#10;AAAAAAChAgAAZHJzL2Rvd25yZXYueG1sUEsFBgAAAAAEAAQA+QAAAJMDAAAAAA==&#10;" strokecolor="black [3040]" strokeweight="1pt"/>
                      <v:line id="Straight Connector 494" o:spid="_x0000_s1580" style="position:absolute;flip:y;visibility:visible;mso-wrap-style:square" from="9534,12264" to="12567,2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rm8YAAADcAAAADwAAAGRycy9kb3ducmV2LnhtbESPQWsCMRSE74L/ITyhF6lZRWy7GqW0&#10;FCtYaLft/bF57i4mL0uS6tpfbwTB4zAz3zCLVWeNOJAPjWMF41EGgrh0uuFKwc/32/0jiBCRNRrH&#10;pOBEAVbLfm+BuXZH/qJDESuRIBxyVFDH2OZShrImi2HkWuLk7Zy3GJP0ldQejwlujZxk2UxabDgt&#10;1NjSS03lvvizCrb79uHjd2L86XWzLorPfyOH67FSd4PueQ4iUhdv4Wv7XSuYPk3hciYdAb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q5vGAAAA3AAAAA8AAAAAAAAA&#10;AAAAAAAAoQIAAGRycy9kb3ducmV2LnhtbFBLBQYAAAAABAAEAPkAAACUAwAAAAA=&#10;" strokecolor="black [3040]" strokeweight="1pt"/>
                      <v:line id="Straight Connector 495" o:spid="_x0000_s1581" style="position:absolute;flip:y;visibility:visible;mso-wrap-style:square" from="12567,12264" to="21494,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OAMcAAADcAAAADwAAAGRycy9kb3ducmV2LnhtbESPQWsCMRSE70L/Q3iFXkrNKtXWrVHE&#10;Ilaw0G7r/bF53V1MXpYk6tpf3wgFj8PMfMNM55014kg+NI4VDPoZCOLS6YYrBd9fq4dnECEiazSO&#10;ScGZAsxnN70p5tqd+JOORaxEgnDIUUEdY5tLGcqaLIa+a4mT9+O8xZikr6T2eEpwa+Qwy8bSYsNp&#10;ocaWljWV++JgFWz37dP7bmj8+XWzLoqPXyPv1wOl7m67xQuISF28hv/bb1rB42QElzPp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dw4AxwAAANwAAAAPAAAAAAAA&#10;AAAAAAAAAKECAABkcnMvZG93bnJldi54bWxQSwUGAAAAAAQABAD5AAAAlQMAAAAA&#10;" strokecolor="black [3040]" strokeweight="1pt"/>
                      <v:line id="Straight Connector 506" o:spid="_x0000_s1582" style="position:absolute;flip:y;visibility:visible;mso-wrap-style:square" from="21494,5677" to="23040,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KbcYAAADcAAAADwAAAGRycy9kb3ducmV2LnhtbESP3WoCMRSE7wu+QziF3hTNKvjDahRp&#10;KbZQQVe9P2xOdxeTkyVJdfXpm0Khl8PMfMMsVp014kI+NI4VDAcZCOLS6YYrBcfDW38GIkRkjcYx&#10;KbhRgNWy97DAXLsr7+lSxEokCIccFdQxtrmUoazJYhi4ljh5X85bjEn6SmqP1wS3Ro6ybCItNpwW&#10;amzppabyXHxbBZ/ndro9jYy/vX5simJ3N/J5M1Tq6bFbz0FE6uJ/+K/9rhWMs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OCm3GAAAA3AAAAA8AAAAAAAAA&#10;AAAAAAAAoQIAAGRycy9kb3ducmV2LnhtbFBLBQYAAAAABAAEAPkAAACUAwAAAAA=&#10;" strokecolor="black [3040]" strokeweight="1pt"/>
                    </v:group>
                    <v:shape id="Text Box 513" o:spid="_x0000_s1583" type="#_x0000_t202" style="position:absolute;top:1726;width:16617;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usMcA&#10;AADcAAAADwAAAGRycy9kb3ducmV2LnhtbESPQWvCQBSE74X+h+UJvdVNLEpIXUMIBEtpD1ovvb1m&#10;n0kw+zbNrpr6692C4HGYmW+YZTaaTpxocK1lBfE0AkFcWd1yrWD3VT4nIJxH1thZJgV/5CBbPT4s&#10;MdX2zBs6bX0tAoRdigoa7/tUSlc1ZNBNbU8cvL0dDPogh1rqAc8Bbjo5i6KFNNhyWGiwp6Kh6rA9&#10;GgXvRfmJm5+ZSS5dsf7Y5/3v7nuu1NNkzF9BeBr9PXxrv2kF8/gF/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QrrDHAAAA3AAAAA8AAAAAAAAAAAAAAAAAmAIAAGRy&#10;cy9kb3ducmV2LnhtbFBLBQYAAAAABAAEAPUAAACMAwAAAAA=&#10;" filled="f" stroked="f" strokeweight=".5pt">
                      <v:textbox>
                        <w:txbxContent>
                          <w:p w14:paraId="77EC460F" w14:textId="77777777" w:rsidR="004060DD" w:rsidRPr="008364F7" w:rsidRDefault="004060DD" w:rsidP="00536AA3">
                            <w:pPr>
                              <w:rPr>
                                <w:b/>
                                <w:sz w:val="20"/>
                                <w:szCs w:val="18"/>
                              </w:rPr>
                            </w:pPr>
                            <w:r w:rsidRPr="008364F7">
                              <w:rPr>
                                <w:b/>
                                <w:sz w:val="20"/>
                                <w:szCs w:val="18"/>
                              </w:rPr>
                              <w:t>Temperature/°C</w:t>
                            </w:r>
                          </w:p>
                        </w:txbxContent>
                      </v:textbox>
                    </v:shape>
                    <v:shape id="Text Box 519" o:spid="_x0000_s1584" type="#_x0000_t202" style="position:absolute;left:18933;top:30088;width:12729;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ZWsUA&#10;AADcAAAADwAAAGRycy9kb3ducmV2LnhtbESPQYvCMBSE78L+h/AWvGmqoLjVKFKQFdGDbi97e9s8&#10;22Lz0m2iVn+9EQSPw8x8w8wWranEhRpXWlYw6EcgiDOrS84VpD+r3gSE88gaK8uk4EYOFvOPzgxj&#10;ba+8p8vB5yJA2MWooPC+jqV0WUEGXd/WxME72sagD7LJpW7wGuCmksMoGkuDJYeFAmtKCspOh7NR&#10;sElWO9z/Dc3kXiXf2+Oy/k9/R0p1P9vlFISn1r/Dr/ZaKxgNv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laxQAAANwAAAAPAAAAAAAAAAAAAAAAAJgCAABkcnMv&#10;ZG93bnJldi54bWxQSwUGAAAAAAQABAD1AAAAigMAAAAA&#10;" filled="f" stroked="f" strokeweight=".5pt">
                      <v:textbox>
                        <w:txbxContent>
                          <w:p w14:paraId="01BF9983" w14:textId="2CF731F8" w:rsidR="004060DD" w:rsidRPr="008364F7" w:rsidRDefault="004060DD" w:rsidP="00536AA3">
                            <w:pPr>
                              <w:rPr>
                                <w:b/>
                                <w:sz w:val="20"/>
                                <w:szCs w:val="18"/>
                              </w:rPr>
                            </w:pPr>
                            <w:r w:rsidRPr="008364F7">
                              <w:rPr>
                                <w:b/>
                                <w:sz w:val="20"/>
                                <w:szCs w:val="18"/>
                              </w:rPr>
                              <w:t>Heat absorbed</w:t>
                            </w:r>
                            <w:r>
                              <w:rPr>
                                <w:b/>
                                <w:sz w:val="20"/>
                                <w:szCs w:val="18"/>
                              </w:rPr>
                              <w:t>/J</w:t>
                            </w:r>
                          </w:p>
                        </w:txbxContent>
                      </v:textbox>
                    </v:shape>
                  </v:group>
                  <v:shape id="Text Box 520" o:spid="_x0000_s1585" type="#_x0000_t202" style="position:absolute;left:10939;top:602;width:11435;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Ph8QA&#10;AADcAAAADwAAAGRycy9kb3ducmV2LnhtbERPy2rCQBTdC/7DcIVuSp1UUUvMRErpQ9xpWsXdJXNN&#10;gpk7ITNN0r93FgWXh/NONoOpRUetqywreJ5GIIhzqysuFHxnH08vIJxH1lhbJgV/5GCTjkcJxtr2&#10;vKfu4AsRQtjFqKD0vomldHlJBt3UNsSBu9jWoA+wLaRusQ/hppazKFpKgxWHhhIbeispvx5+jYLz&#10;Y3HaueHzp58v5s37V5etjjpT6mEyvK5BeBr8Xfzv3moFi1mYH86EI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z4fEAAAA3AAAAA8AAAAAAAAAAAAAAAAAmAIAAGRycy9k&#10;b3ducmV2LnhtbFBLBQYAAAAABAAEAPUAAACJAwAAAAA=&#10;" fillcolor="white [3201]" stroked="f" strokeweight=".5pt">
                    <v:textbox>
                      <w:txbxContent>
                        <w:p w14:paraId="39C562E6" w14:textId="77777777" w:rsidR="004060DD" w:rsidRPr="005472C3" w:rsidRDefault="004060DD" w:rsidP="00536AA3">
                          <w:pPr>
                            <w:jc w:val="center"/>
                            <w:rPr>
                              <w:b/>
                              <w:sz w:val="24"/>
                            </w:rPr>
                          </w:pPr>
                          <w:r w:rsidRPr="005472C3">
                            <w:rPr>
                              <w:b/>
                              <w:sz w:val="24"/>
                            </w:rPr>
                            <w:t>Graph A</w:t>
                          </w:r>
                        </w:p>
                      </w:txbxContent>
                    </v:textbox>
                  </v:shape>
                  <v:shape id="Text Box 521" o:spid="_x0000_s1586" type="#_x0000_t202" style="position:absolute;left:6902;top:24350;width:2902;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14:paraId="32EBA748" w14:textId="77777777" w:rsidR="004060DD" w:rsidRPr="00615861" w:rsidRDefault="004060DD" w:rsidP="00536AA3">
                          <w:pPr>
                            <w:rPr>
                              <w:b/>
                            </w:rPr>
                          </w:pPr>
                          <w:r w:rsidRPr="00615861">
                            <w:rPr>
                              <w:b/>
                            </w:rPr>
                            <w:t>A</w:t>
                          </w:r>
                        </w:p>
                      </w:txbxContent>
                    </v:textbox>
                  </v:shape>
                  <v:shape id="Text Box 597" o:spid="_x0000_s1587" type="#_x0000_t202" style="position:absolute;left:16676;top:14739;width:2895;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BlsYA&#10;AADcAAAADwAAAGRycy9kb3ducmV2LnhtbESPQWvCQBSE74X+h+UVems2BiySZhUJSKXoQZtLb6/Z&#10;ZxLMvk2zaxL99d1CweMwM98w2WoyrRiod41lBbMoBkFcWt1wpaD43LwsQDiPrLG1TAqu5GC1fHzI&#10;MNV25AMNR1+JAGGXooLa+y6V0pU1GXSR7YiDd7K9QR9kX0nd4xjgppVJHL9Kgw2HhRo7ymsqz8eL&#10;UfCRb/Z4+E7M4tbm77vTuvspvuZKPT9N6zcQniZ/D/+3t1rBPEn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BlsYAAADcAAAADwAAAAAAAAAAAAAAAACYAgAAZHJz&#10;L2Rvd25yZXYueG1sUEsFBgAAAAAEAAQA9QAAAIsDAAAAAA==&#10;" filled="f" stroked="f" strokeweight=".5pt">
                    <v:textbox>
                      <w:txbxContent>
                        <w:p w14:paraId="009A7D5A"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B</w:t>
                          </w:r>
                        </w:p>
                      </w:txbxContent>
                    </v:textbox>
                  </v:shape>
                </v:group>
                <v:group id="Group 523" o:spid="_x0000_s1588" style="position:absolute;left:30313;top:1864;width:33383;height:34160" coordorigin="29151,914" coordsize="33383,34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group id="Group 524" o:spid="_x0000_s1589" style="position:absolute;left:29151;top:4400;width:33383;height:30702" coordorigin="29151,2114" coordsize="33383,30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525" o:spid="_x0000_s1590" style="position:absolute;left:29151;top:2114;width:30783;height:27361" coordorigin="29151,2114" coordsize="30783,27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group id="Group 526" o:spid="_x0000_s1591" style="position:absolute;left:34560;top:4583;width:25374;height:24892" coordorigin="34560,1154" coordsize="25374,24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Group 527" o:spid="_x0000_s1592" style="position:absolute;left:34560;top:1154;width:25374;height:24892" coordorigin=",-5525" coordsize="25374,24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Straight Arrow Connector 528" o:spid="_x0000_s1593" type="#_x0000_t32" style="position:absolute;top:-5525;width:0;height:248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5iL8AAADcAAAADwAAAGRycy9kb3ducmV2LnhtbERPy4rCMBTdD/gP4QqzGxMfI1KNIgN1&#10;XDoqri/NtSk2N50mav17sxBcHs57sepcLW7UhsqzhuFAgSAuvKm41HA85F8zECEiG6w9k4YHBVgt&#10;ex8LzIy/8x/d9rEUKYRDhhpsjE0mZSgsOQwD3xAn7uxbhzHBtpSmxXsKd7UcKTWVDitODRYb+rFU&#10;XPZXp+H0O7RduVV2fP2fHNRmlwc65lp/9rv1HESkLr7FL/fWaPgepbXpTDoCcvk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Cb5iL8AAADcAAAADwAAAAAAAAAAAAAAAACh&#10;AgAAZHJzL2Rvd25yZXYueG1sUEsFBgAAAAAEAAQA+QAAAI0DAAAAAA==&#10;" strokeweight="1.5pt">
                            <v:stroke endarrow="open"/>
                          </v:shape>
                          <v:shape id="Straight Arrow Connector 529" o:spid="_x0000_s1594" type="#_x0000_t32" style="position:absolute;top:19368;width:253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wgMQAAADcAAAADwAAAGRycy9kb3ducmV2LnhtbESP0YrCMBRE34X9h3AXfBFNFZRubSoi&#10;K1jEB3U/4NLcbcs2N7XJav17Iwg+DjNzhklXvWnElTpXW1YwnUQgiAuray4V/Jy34xiE88gaG8uk&#10;4E4OVtnHIMVE2xsf6XrypQgQdgkqqLxvEyldUZFBN7EtcfB+bWfQB9mVUnd4C3DTyFkULaTBmsNC&#10;hS1tKir+Tv9GQXzI5/titNHfdMit3OVTumwbpYaf/XoJwlPv3+FXe6cVzGdf8DwTjoD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HCAxAAAANwAAAAPAAAAAAAAAAAA&#10;AAAAAKECAABkcnMvZG93bnJldi54bWxQSwUGAAAAAAQABAD5AAAAkgMAAAAA&#10;" strokeweight="1.5pt">
                            <v:stroke endarrow="open"/>
                          </v:shape>
                        </v:group>
                        <v:line id="Straight Connector 530" o:spid="_x0000_s1595" style="position:absolute;visibility:visible;mso-wrap-style:square" from="34560,5113" to="37052,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m59sIAAADcAAAADwAAAGRycy9kb3ducmV2LnhtbERP3WrCMBS+H/gO4Qi7m+ncJlKNMkRB&#10;Lwqr+gDH5tjENSddE7V7++Vi4OXH9z9f9q4RN+qC9azgdZSBIK68tlwrOB42L1MQISJrbDyTgl8K&#10;sFwMnuaYa3/nkm77WIsUwiFHBSbGNpcyVIYchpFviRN39p3DmGBXS93hPYW7Ro6zbCIdWk4NBlta&#10;Gaq+91en4PI19us+7Mzu5/1UrGxW2qIolXoe9p8zEJH6+BD/u7dawcd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m59sIAAADcAAAADwAAAAAAAAAAAAAA&#10;AAChAgAAZHJzL2Rvd25yZXYueG1sUEsFBgAAAAAEAAQA+QAAAJADAAAAAA==&#10;" strokecolor="black [3040]" strokeweight="1pt"/>
                        <v:line id="Straight Connector 531" o:spid="_x0000_s1596" style="position:absolute;visibility:visible;mso-wrap-style:square" from="37052,11570" to="43683,1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cbcUAAADcAAAADwAAAGRycy9kb3ducmV2LnhtbESP0WoCMRRE3wv+Q7gF32pWa6VsjSJi&#10;QR8WutoPuN3cbtJubtZN1PXvTaHg4zAzZ5j5sneNOFMXrGcF41EGgrjy2nKt4PPw/vQKIkRkjY1n&#10;UnClAMvF4GGOufYXLum8j7VIEA45KjAxtrmUoTLkMIx8S5y8b985jEl2tdQdXhLcNXKSZTPp0HJa&#10;MNjS2lD1uz85BT8fE7/pw87sjtOvYm2z0hZFqdTwsV+9gYjUx3v4v73VCl6ex/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UcbcUAAADcAAAADwAAAAAAAAAA&#10;AAAAAAChAgAAZHJzL2Rvd25yZXYueG1sUEsFBgAAAAAEAAQA+QAAAJMDAAAAAA==&#10;" strokecolor="black [3040]" strokeweight="1pt"/>
                        <v:line id="Straight Connector 532" o:spid="_x0000_s1597" style="position:absolute;visibility:visible;mso-wrap-style:square" from="43683,11570" to="45416,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CGsUAAADcAAAADwAAAGRycy9kb3ducmV2LnhtbESPUUvDMBSF34X9h3AHe3Pp6hSpy8Yo&#10;CttDwU5/wLW5NtHmpjZZV/+9EQQfD+ec73A2u8l1YqQhWM8KVssMBHHjteVWwevL0/U9iBCRNXae&#10;ScE3BdhtZ1cbLLS/cE3jKbYiQTgUqMDE2BdShsaQw7D0PXHy3v3gMCY5tFIPeElw18k8y+6kQ8tp&#10;wWBPpaHm83R2Cj6ec/84haM5fq3fqtJmta2qWqnFfNo/gIg0xf/wX/ugFdze5PB7Jh0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eCGsUAAADcAAAADwAAAAAAAAAA&#10;AAAAAAChAgAAZHJzL2Rvd25yZXYueG1sUEsFBgAAAAAEAAQA+QAAAJMDAAAAAA==&#10;" strokecolor="black [3040]" strokeweight="1pt"/>
                        <v:line id="Straight Connector 533" o:spid="_x0000_s1598" style="position:absolute;visibility:visible;mso-wrap-style:square" from="45416,18548" to="50140,1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sngcUAAADcAAAADwAAAGRycy9kb3ducmV2LnhtbESP0WoCMRRE3wv+Q7hC32q22payGkWk&#10;hfqw4Np+wHVz3cRubtZNquvfG6Hg4zAzZ5jZoneNOFEXrGcFz6MMBHHlteVawc/359M7iBCRNTae&#10;ScGFAizmg4cZ5tqfuaTTNtYiQTjkqMDE2OZShsqQwzDyLXHy9r5zGJPsaqk7PCe4a+Q4y96kQ8tp&#10;wWBLK0PV7/bPKThsxv6jD2uzPr7sipXNSlsUpVKPw345BRGpj/fwf/tLK3idTOB2Jh0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sngcUAAADcAAAADwAAAAAAAAAA&#10;AAAAAAChAgAAZHJzL2Rvd25yZXYueG1sUEsFBgAAAAAEAAQA+QAAAJMDAAAAAA==&#10;" strokecolor="black [3040]" strokeweight="1pt"/>
                        <v:line id="Straight Connector 534" o:spid="_x0000_s1599" style="position:absolute;visibility:visible;mso-wrap-style:square" from="50140,18548" to="52740,2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9cUAAADcAAAADwAAAGRycy9kb3ducmV2LnhtbESP0WoCMRRE3wX/IVyhb5qttaWsRhFp&#10;oT4sdG0/4Lq5bmI3N+sm1fXvTaHg4zAzZ5jFqneNOFMXrGcFj5MMBHHlteVawffX+/gVRIjIGhvP&#10;pOBKAVbL4WCBufYXLum8i7VIEA45KjAxtrmUoTLkMEx8S5y8g+8cxiS7WuoOLwnuGjnNshfp0HJa&#10;MNjSxlD1s/t1Co6fU//Wh63Znmb7YmOz0hZFqdTDqF/PQUTq4z383/7QCp6fZv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K/9cUAAADcAAAADwAAAAAAAAAA&#10;AAAAAAChAgAAZHJzL2Rvd25yZXYueG1sUEsFBgAAAAAEAAQA+QAAAJMDAAAAAA==&#10;" strokecolor="black [3040]" strokeweight="1pt"/>
                      </v:group>
                      <v:shape id="Text Box 591" o:spid="_x0000_s1600" type="#_x0000_t202" style="position:absolute;left:29151;top:2114;width:16611;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14:paraId="1FF8CDEC" w14:textId="77777777" w:rsidR="004060DD" w:rsidRPr="008364F7" w:rsidRDefault="004060DD" w:rsidP="00536AA3">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Temperature/°C</w:t>
                              </w:r>
                            </w:p>
                          </w:txbxContent>
                        </v:textbox>
                      </v:shape>
                    </v:group>
                    <v:shape id="Text Box 592" o:spid="_x0000_s1601" type="#_x0000_t202" style="position:absolute;left:50797;top:30092;width:1173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SMcA&#10;AADcAAAADwAAAGRycy9kb3ducmV2LnhtbESPQWvCQBSE70L/w/IKvelGSy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SUUjHAAAA3AAAAA8AAAAAAAAAAAAAAAAAmAIAAGRy&#10;cy9kb3ducmV2LnhtbFBLBQYAAAAABAAEAPUAAACMAwAAAAA=&#10;" filled="f" stroked="f" strokeweight=".5pt">
                      <v:textbox>
                        <w:txbxContent>
                          <w:p w14:paraId="5A8C6DBF" w14:textId="44D0F557" w:rsidR="004060DD" w:rsidRPr="008364F7" w:rsidRDefault="004060DD" w:rsidP="00536AA3">
                            <w:pPr>
                              <w:pStyle w:val="NormalWeb"/>
                              <w:spacing w:before="0" w:beforeAutospacing="0" w:after="0" w:afterAutospacing="0"/>
                              <w:rPr>
                                <w:rFonts w:asciiTheme="minorHAnsi" w:hAnsiTheme="minorHAnsi"/>
                                <w:b/>
                                <w:sz w:val="28"/>
                              </w:rPr>
                            </w:pPr>
                            <w:r w:rsidRPr="008364F7">
                              <w:rPr>
                                <w:rFonts w:asciiTheme="minorHAnsi" w:eastAsia="Times New Roman" w:hAnsiTheme="minorHAnsi"/>
                                <w:b/>
                                <w:sz w:val="20"/>
                                <w:szCs w:val="18"/>
                              </w:rPr>
                              <w:t>Heat absorbed</w:t>
                            </w:r>
                            <w:r>
                              <w:rPr>
                                <w:rFonts w:asciiTheme="minorHAnsi" w:eastAsia="Times New Roman" w:hAnsiTheme="minorHAnsi"/>
                                <w:b/>
                                <w:sz w:val="20"/>
                                <w:szCs w:val="18"/>
                              </w:rPr>
                              <w:t>/J</w:t>
                            </w:r>
                          </w:p>
                        </w:txbxContent>
                      </v:textbox>
                    </v:shape>
                  </v:group>
                  <v:shape id="Text Box 596" o:spid="_x0000_s1602" type="#_x0000_t202" style="position:absolute;left:41310;top:914;width:1143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Q8cA&#10;AADcAAAADwAAAGRycy9kb3ducmV2LnhtbESPQWvCQBSE70L/w/IK3nTTSm2JrlKKUgWDbVro9ZF9&#10;Jmmzb8Pu1qT+elcoeBxm5htmvuxNI47kfG1Zwd04AUFcWF1zqeDzYz16AuEDssbGMin4Iw/Lxc1g&#10;jqm2Hb/TMQ+liBD2KSqoQmhTKX1RkUE/ti1x9A7WGQxRulJqh12Em0beJ8lUGqw5LlTY0ktFxU/+&#10;axR8dfmr22+332/tJjvtT3m2o1Wm1PC2f56BCNSHa/i/vdEKHia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2vkPHAAAA3AAAAA8AAAAAAAAAAAAAAAAAmAIAAGRy&#10;cy9kb3ducmV2LnhtbFBLBQYAAAAABAAEAPUAAACMAwAAAAA=&#10;" fillcolor="window" stroked="f" strokeweight=".5pt">
                    <v:textbox>
                      <w:txbxContent>
                        <w:p w14:paraId="39022ACE" w14:textId="77777777" w:rsidR="004060DD" w:rsidRPr="005472C3" w:rsidRDefault="004060DD" w:rsidP="00536AA3">
                          <w:pPr>
                            <w:jc w:val="center"/>
                            <w:rPr>
                              <w:b/>
                              <w:sz w:val="24"/>
                            </w:rPr>
                          </w:pPr>
                          <w:r w:rsidRPr="005472C3">
                            <w:rPr>
                              <w:b/>
                              <w:sz w:val="24"/>
                            </w:rPr>
                            <w:t>Graph B</w:t>
                          </w:r>
                        </w:p>
                      </w:txbxContent>
                    </v:textbox>
                  </v:shape>
                  <v:shape id="Text Box 597" o:spid="_x0000_s1603" type="#_x0000_t202" style="position:absolute;left:38473;top:14109;width:28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gocQA&#10;AADcAAAADwAAAGRycy9kb3ducmV2LnhtbERPy2rCQBTdF/yH4Qrd1YmW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YKHEAAAA3AAAAA8AAAAAAAAAAAAAAAAAmAIAAGRycy9k&#10;b3ducmV2LnhtbFBLBQYAAAAABAAEAPUAAACJAwAAAAA=&#10;" filled="f" stroked="f" strokeweight=".5pt">
                    <v:textbox>
                      <w:txbxContent>
                        <w:p w14:paraId="257899C7"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C</w:t>
                          </w:r>
                        </w:p>
                      </w:txbxContent>
                    </v:textbox>
                  </v:shape>
                  <v:shape id="Text Box 597" o:spid="_x0000_s1604" type="#_x0000_t202" style="position:absolute;left:46728;top:21684;width:289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14:paraId="6678584B" w14:textId="77777777" w:rsidR="004060DD" w:rsidRPr="00615861" w:rsidRDefault="004060DD" w:rsidP="00536AA3">
                          <w:pPr>
                            <w:pStyle w:val="NormalWeb"/>
                            <w:spacing w:before="0" w:beforeAutospacing="0" w:after="0" w:afterAutospacing="0"/>
                            <w:rPr>
                              <w:rFonts w:asciiTheme="minorHAnsi" w:hAnsiTheme="minorHAnsi"/>
                              <w:b/>
                            </w:rPr>
                          </w:pPr>
                          <w:r w:rsidRPr="00615861">
                            <w:rPr>
                              <w:rFonts w:asciiTheme="minorHAnsi" w:eastAsia="Times New Roman" w:hAnsiTheme="minorHAnsi"/>
                              <w:b/>
                              <w:sz w:val="22"/>
                              <w:szCs w:val="22"/>
                            </w:rPr>
                            <w:t>D</w:t>
                          </w:r>
                        </w:p>
                      </w:txbxContent>
                    </v:textbox>
                  </v:shape>
                </v:group>
                <w10:wrap type="square"/>
              </v:group>
            </w:pict>
          </mc:Fallback>
        </mc:AlternateContent>
      </w:r>
      <w:r w:rsidRPr="002C1C22">
        <w:rPr>
          <w:rFonts w:cs="Tahoma"/>
        </w:rPr>
        <w:t>a)</w:t>
      </w:r>
      <w:r w:rsidRPr="002C1C22">
        <w:rPr>
          <w:rFonts w:cs="Tahoma"/>
        </w:rPr>
        <w:tab/>
        <w:t xml:space="preserve">Identity the following changes of state denoted by each letter: </w:t>
      </w:r>
      <w:r w:rsidRPr="002C1C22">
        <w:rPr>
          <w:rFonts w:cs="Tahoma"/>
          <w:b/>
        </w:rPr>
        <w:t>A</w:t>
      </w:r>
      <w:r w:rsidRPr="002C1C22">
        <w:rPr>
          <w:rFonts w:cs="Tahoma"/>
        </w:rPr>
        <w:t xml:space="preserve">, </w:t>
      </w:r>
      <w:r w:rsidRPr="002C1C22">
        <w:rPr>
          <w:rFonts w:cs="Tahoma"/>
          <w:b/>
        </w:rPr>
        <w:t>B</w:t>
      </w:r>
      <w:r w:rsidRPr="002C1C22">
        <w:rPr>
          <w:rFonts w:cs="Tahoma"/>
        </w:rPr>
        <w:t xml:space="preserve">, </w:t>
      </w:r>
      <w:r w:rsidRPr="002C1C22">
        <w:rPr>
          <w:rFonts w:cs="Tahoma"/>
          <w:b/>
        </w:rPr>
        <w:t>C</w:t>
      </w:r>
      <w:r w:rsidRPr="002C1C22">
        <w:rPr>
          <w:rFonts w:cs="Tahoma"/>
        </w:rPr>
        <w:t xml:space="preserve"> and </w:t>
      </w:r>
      <w:r w:rsidRPr="002C1C22">
        <w:rPr>
          <w:rFonts w:cs="Tahoma"/>
          <w:b/>
        </w:rPr>
        <w:t>D</w:t>
      </w:r>
      <w:r w:rsidRPr="002C1C22">
        <w:rPr>
          <w:rFonts w:cs="Tahoma"/>
        </w:rPr>
        <w:t>.</w:t>
      </w:r>
      <w:r w:rsidRPr="002C1C22">
        <w:rPr>
          <w:rFonts w:cs="Tahoma"/>
        </w:rPr>
        <w:tab/>
      </w:r>
    </w:p>
    <w:p w14:paraId="052896A8" w14:textId="77777777" w:rsidR="00536AA3" w:rsidRPr="002C1C22" w:rsidRDefault="00536AA3" w:rsidP="00536AA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t>4</w:t>
      </w:r>
      <w:r w:rsidRPr="002C1C22">
        <w:rPr>
          <w:rFonts w:ascii="Calibri" w:hAnsi="Calibri"/>
          <w:i/>
          <w:sz w:val="20"/>
          <w:szCs w:val="20"/>
        </w:rPr>
        <w:t xml:space="preserve"> marks</w:t>
      </w:r>
    </w:p>
    <w:p w14:paraId="01284D47" w14:textId="77777777" w:rsidR="00536AA3" w:rsidRPr="002C1C22" w:rsidRDefault="00536AA3" w:rsidP="00536AA3">
      <w:pPr>
        <w:tabs>
          <w:tab w:val="right" w:pos="10205"/>
        </w:tabs>
        <w:ind w:left="851" w:hanging="414"/>
        <w:rPr>
          <w:rFonts w:cs="Tahoma"/>
        </w:rPr>
      </w:pPr>
      <w:r w:rsidRPr="002C1C22">
        <w:rPr>
          <w:rFonts w:cs="Tahoma"/>
        </w:rPr>
        <w:t>b)</w:t>
      </w:r>
      <w:r w:rsidRPr="002C1C22">
        <w:rPr>
          <w:rFonts w:cs="Tahoma"/>
        </w:rPr>
        <w:tab/>
        <w:t>From the graph, identify what variable remains constant during each of the four changes of state.</w:t>
      </w:r>
      <w:r w:rsidRPr="002C1C22">
        <w:rPr>
          <w:rFonts w:cs="Tahoma"/>
        </w:rPr>
        <w:tab/>
      </w:r>
    </w:p>
    <w:p w14:paraId="06079819" w14:textId="77777777" w:rsidR="00536AA3" w:rsidRPr="002C1C22" w:rsidRDefault="00536AA3" w:rsidP="00536AA3">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3278EF4" w14:textId="77777777" w:rsidR="00D4199A" w:rsidRDefault="00D4199A" w:rsidP="00536AA3">
      <w:pPr>
        <w:ind w:left="426" w:hanging="426"/>
        <w:rPr>
          <w:rFonts w:cs="Tahoma"/>
        </w:rPr>
      </w:pPr>
    </w:p>
    <w:p w14:paraId="527508A7" w14:textId="77777777" w:rsidR="000F2BFE" w:rsidRDefault="000F2BFE">
      <w:pPr>
        <w:rPr>
          <w:rFonts w:cs="Tahoma"/>
        </w:rPr>
      </w:pPr>
      <w:r>
        <w:rPr>
          <w:rFonts w:cs="Tahoma"/>
        </w:rPr>
        <w:br w:type="page"/>
      </w:r>
    </w:p>
    <w:p w14:paraId="1EC76B1E" w14:textId="5BEDF24B" w:rsidR="00536AA3" w:rsidRPr="002C1C22" w:rsidRDefault="00536AA3" w:rsidP="00536AA3">
      <w:pPr>
        <w:ind w:left="426" w:hanging="426"/>
        <w:rPr>
          <w:rFonts w:cs="Tahoma"/>
        </w:rPr>
      </w:pPr>
      <w:r w:rsidRPr="002C1C22">
        <w:rPr>
          <w:rFonts w:cs="Tahoma"/>
        </w:rPr>
        <w:lastRenderedPageBreak/>
        <w:t>9.</w:t>
      </w:r>
      <w:r w:rsidRPr="002C1C22">
        <w:rPr>
          <w:rFonts w:cs="Tahoma"/>
        </w:rPr>
        <w:tab/>
        <w:t>On a trek in Iceland a school group are attempting to fill up their water bottles using ice from their surroundings.</w:t>
      </w:r>
    </w:p>
    <w:p w14:paraId="636530D8" w14:textId="77777777" w:rsidR="00536AA3" w:rsidRPr="002C1C22" w:rsidRDefault="00536AA3" w:rsidP="00536AA3">
      <w:pPr>
        <w:ind w:left="426" w:hanging="426"/>
        <w:rPr>
          <w:rFonts w:cs="Tahoma"/>
        </w:rPr>
      </w:pPr>
    </w:p>
    <w:p w14:paraId="3C0FAB3B" w14:textId="77777777" w:rsidR="00536AA3" w:rsidRPr="002C1C22" w:rsidRDefault="00536AA3" w:rsidP="00536AA3">
      <w:pPr>
        <w:pStyle w:val="ListParagraph"/>
        <w:ind w:left="426"/>
        <w:rPr>
          <w:rFonts w:cs="Tahoma"/>
        </w:rPr>
      </w:pPr>
      <w:r w:rsidRPr="002C1C22">
        <w:rPr>
          <w:rFonts w:cs="Tahoma"/>
        </w:rPr>
        <w:t>Their water bottle can hold 0.5 kg of ice.  The specific latent heat of fusion of ice is 334 J/kg.</w:t>
      </w:r>
    </w:p>
    <w:p w14:paraId="4028CB54" w14:textId="77777777" w:rsidR="00536AA3" w:rsidRPr="002C1C22" w:rsidRDefault="00536AA3" w:rsidP="00536AA3">
      <w:pPr>
        <w:pStyle w:val="ListParagraph"/>
        <w:ind w:left="426"/>
        <w:rPr>
          <w:rFonts w:cs="Tahoma"/>
        </w:rPr>
      </w:pPr>
    </w:p>
    <w:p w14:paraId="559557E0" w14:textId="7BBC9CA3" w:rsidR="00536AA3" w:rsidRPr="002C1C22" w:rsidRDefault="00536AA3" w:rsidP="00D4199A">
      <w:pPr>
        <w:pStyle w:val="ListParagraph"/>
        <w:tabs>
          <w:tab w:val="right" w:pos="10205"/>
        </w:tabs>
        <w:ind w:left="426"/>
        <w:rPr>
          <w:rFonts w:cs="Tahoma"/>
        </w:rPr>
      </w:pPr>
      <w:r w:rsidRPr="002C1C22">
        <w:rPr>
          <w:rFonts w:cs="Tahoma"/>
        </w:rPr>
        <w:t>How much energy is required to melt the ice collected by the students?</w:t>
      </w:r>
      <w:r w:rsidRPr="002C1C22">
        <w:rPr>
          <w:rFonts w:ascii="Calibri" w:hAnsi="Calibri"/>
          <w:sz w:val="20"/>
          <w:szCs w:val="20"/>
        </w:rPr>
        <w:tab/>
      </w:r>
      <w:r w:rsidRPr="002C1C22">
        <w:rPr>
          <w:rFonts w:ascii="Calibri" w:hAnsi="Calibri"/>
          <w:i/>
          <w:sz w:val="20"/>
          <w:szCs w:val="20"/>
        </w:rPr>
        <w:t>2 marks</w:t>
      </w:r>
    </w:p>
    <w:p w14:paraId="5D59052A" w14:textId="77777777" w:rsidR="00536AA3" w:rsidRPr="002C1C22" w:rsidRDefault="00536AA3" w:rsidP="00536AA3">
      <w:pPr>
        <w:widowControl w:val="0"/>
        <w:tabs>
          <w:tab w:val="left" w:pos="9278"/>
          <w:tab w:val="right" w:pos="10205"/>
        </w:tabs>
        <w:rPr>
          <w:rFonts w:ascii="Calibri" w:hAnsi="Calibri"/>
          <w:szCs w:val="22"/>
        </w:rPr>
      </w:pPr>
    </w:p>
    <w:p w14:paraId="3B27FF77" w14:textId="77777777" w:rsidR="00536AA3" w:rsidRPr="002C1C22" w:rsidRDefault="00536AA3" w:rsidP="00536AA3">
      <w:pPr>
        <w:ind w:left="426" w:hanging="426"/>
        <w:rPr>
          <w:rFonts w:cs="Tahoma"/>
        </w:rPr>
      </w:pPr>
      <w:r w:rsidRPr="002C1C22">
        <w:rPr>
          <w:rFonts w:cs="Tahoma"/>
        </w:rPr>
        <w:t>10.</w:t>
      </w:r>
      <w:r w:rsidRPr="002C1C22">
        <w:rPr>
          <w:rFonts w:cs="Tahoma"/>
        </w:rPr>
        <w:tab/>
        <w:t>A chef places a pan of water on the hob to boil.</w:t>
      </w:r>
    </w:p>
    <w:p w14:paraId="08803E98" w14:textId="77777777" w:rsidR="00536AA3" w:rsidRPr="002C1C22" w:rsidRDefault="00536AA3" w:rsidP="00536AA3">
      <w:pPr>
        <w:pStyle w:val="ListParagraph"/>
        <w:rPr>
          <w:rFonts w:cs="Tahoma"/>
        </w:rPr>
      </w:pPr>
    </w:p>
    <w:p w14:paraId="3AEDEFD6" w14:textId="77777777" w:rsidR="00536AA3" w:rsidRPr="002C1C22" w:rsidRDefault="00536AA3" w:rsidP="00536AA3">
      <w:pPr>
        <w:pStyle w:val="ListParagraph"/>
        <w:ind w:left="426"/>
        <w:rPr>
          <w:rFonts w:cs="Tahoma"/>
        </w:rPr>
      </w:pPr>
      <w:r w:rsidRPr="002C1C22">
        <w:rPr>
          <w:rFonts w:cs="Tahoma"/>
        </w:rPr>
        <w:t xml:space="preserve">As the pan of water is brought to the boil some of the water evaporates and becomes steam.  </w:t>
      </w:r>
    </w:p>
    <w:p w14:paraId="5516BB6F" w14:textId="77777777" w:rsidR="00536AA3" w:rsidRPr="002C1C22" w:rsidRDefault="00536AA3" w:rsidP="00536AA3">
      <w:pPr>
        <w:tabs>
          <w:tab w:val="right" w:pos="10205"/>
        </w:tabs>
        <w:spacing w:before="120"/>
        <w:ind w:left="851" w:hanging="425"/>
        <w:rPr>
          <w:rFonts w:cs="Tahoma"/>
        </w:rPr>
      </w:pPr>
      <w:r w:rsidRPr="002C1C22">
        <w:rPr>
          <w:rFonts w:cs="Tahoma"/>
        </w:rPr>
        <w:t>a)</w:t>
      </w:r>
      <w:r w:rsidRPr="002C1C22">
        <w:rPr>
          <w:rFonts w:cs="Tahoma"/>
        </w:rPr>
        <w:tab/>
        <w:t>Explain what happens to the internal and kinetic energy of the water particles as they are heated.</w:t>
      </w:r>
    </w:p>
    <w:p w14:paraId="3D5083FF" w14:textId="77777777" w:rsidR="00536AA3" w:rsidRPr="002C1C22" w:rsidRDefault="00536AA3" w:rsidP="00536AA3">
      <w:pPr>
        <w:widowControl w:val="0"/>
        <w:tabs>
          <w:tab w:val="left" w:pos="9278"/>
          <w:tab w:val="right" w:pos="10205"/>
        </w:tabs>
        <w:spacing w:after="120"/>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54E4969E" w14:textId="77777777" w:rsidR="00536AA3" w:rsidRPr="002C1C22" w:rsidRDefault="00536AA3" w:rsidP="00536AA3">
      <w:pPr>
        <w:tabs>
          <w:tab w:val="right" w:pos="10205"/>
        </w:tabs>
        <w:ind w:left="851" w:hanging="425"/>
        <w:rPr>
          <w:rFonts w:cs="Tahoma"/>
        </w:rPr>
      </w:pPr>
      <w:r w:rsidRPr="002C1C22">
        <w:rPr>
          <w:rFonts w:cs="Tahoma"/>
        </w:rPr>
        <w:t>b)</w:t>
      </w:r>
      <w:r w:rsidRPr="002C1C22">
        <w:rPr>
          <w:rFonts w:cs="Tahoma"/>
        </w:rPr>
        <w:tab/>
        <w:t>Identify the different factors which will affect how much the temperature of the water can increase.</w:t>
      </w:r>
    </w:p>
    <w:p w14:paraId="0D13CB27" w14:textId="77777777" w:rsidR="00536AA3" w:rsidRPr="002C1C22" w:rsidRDefault="00536AA3" w:rsidP="00536AA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4B656026" w14:textId="77777777" w:rsidR="00536AA3" w:rsidRPr="002C1C22" w:rsidRDefault="00536AA3" w:rsidP="00536AA3">
      <w:pPr>
        <w:rPr>
          <w:rFonts w:cs="Tahoma"/>
        </w:rPr>
      </w:pPr>
      <w:r w:rsidRPr="002C1C22">
        <w:rPr>
          <w:rFonts w:cs="Tahoma"/>
        </w:rPr>
        <w:tab/>
        <w:t>The pan holds 2 kg of water.  The specific heat capacity of water is 4181 J/</w:t>
      </w:r>
      <w:proofErr w:type="spellStart"/>
      <w:r w:rsidRPr="002C1C22">
        <w:rPr>
          <w:rFonts w:cs="Tahoma"/>
        </w:rPr>
        <w:t>kg°C</w:t>
      </w:r>
      <w:proofErr w:type="spellEnd"/>
      <w:r w:rsidRPr="002C1C22">
        <w:rPr>
          <w:rFonts w:cs="Tahoma"/>
        </w:rPr>
        <w:t>.</w:t>
      </w:r>
    </w:p>
    <w:p w14:paraId="0B266880" w14:textId="77777777" w:rsidR="00536AA3" w:rsidRPr="002C1C22" w:rsidRDefault="00536AA3" w:rsidP="00536AA3">
      <w:pPr>
        <w:rPr>
          <w:rFonts w:cs="Tahoma"/>
        </w:rPr>
      </w:pPr>
    </w:p>
    <w:p w14:paraId="5B83B00B" w14:textId="77777777" w:rsidR="00536AA3" w:rsidRPr="002C1C22" w:rsidRDefault="00536AA3" w:rsidP="00536AA3">
      <w:pPr>
        <w:rPr>
          <w:rFonts w:cs="Tahoma"/>
        </w:rPr>
      </w:pPr>
      <w:r w:rsidRPr="002C1C22">
        <w:rPr>
          <w:rFonts w:cs="Tahoma"/>
        </w:rPr>
        <w:tab/>
        <w:t>The water in the pan is initially at 21 °C and is brought to the boil at 100 °C.</w:t>
      </w:r>
    </w:p>
    <w:p w14:paraId="66058304" w14:textId="77777777" w:rsidR="00536AA3" w:rsidRPr="002C1C22" w:rsidRDefault="00536AA3" w:rsidP="00536AA3">
      <w:pPr>
        <w:tabs>
          <w:tab w:val="right" w:pos="10205"/>
        </w:tabs>
        <w:spacing w:before="120"/>
        <w:ind w:left="851" w:hanging="425"/>
        <w:rPr>
          <w:rFonts w:cs="Tahoma"/>
          <w:spacing w:val="-2"/>
        </w:rPr>
      </w:pPr>
      <w:r w:rsidRPr="002C1C22">
        <w:rPr>
          <w:rFonts w:cs="Tahoma"/>
        </w:rPr>
        <w:t>c)</w:t>
      </w:r>
      <w:r w:rsidRPr="002C1C22">
        <w:rPr>
          <w:rFonts w:cs="Tahoma"/>
        </w:rPr>
        <w:tab/>
      </w:r>
      <w:r w:rsidRPr="002C1C22">
        <w:rPr>
          <w:rFonts w:cs="Tahoma"/>
          <w:spacing w:val="-2"/>
        </w:rPr>
        <w:t>Determine the change in thermal energy that occurs as the pan of water is brought to the boil.</w:t>
      </w:r>
      <w:r w:rsidRPr="002C1C22">
        <w:rPr>
          <w:rFonts w:cs="Tahoma"/>
          <w:spacing w:val="-2"/>
        </w:rPr>
        <w:tab/>
      </w:r>
    </w:p>
    <w:p w14:paraId="315DF4BE" w14:textId="77777777" w:rsidR="00536AA3" w:rsidRPr="002C1C22" w:rsidRDefault="00536AA3" w:rsidP="00536AA3">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2 marks</w:t>
      </w:r>
    </w:p>
    <w:p w14:paraId="47734BE3" w14:textId="77777777" w:rsidR="00536AA3" w:rsidRPr="002C1C22" w:rsidRDefault="00536AA3" w:rsidP="00536AA3">
      <w:pPr>
        <w:tabs>
          <w:tab w:val="left" w:pos="1129"/>
        </w:tabs>
      </w:pPr>
    </w:p>
    <w:p w14:paraId="2D3327CC"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 35 marks</w:t>
      </w:r>
    </w:p>
    <w:p w14:paraId="1E8A78E8" w14:textId="77777777" w:rsidR="00536AA3" w:rsidRPr="002C1C22" w:rsidRDefault="00536AA3" w:rsidP="00536AA3">
      <w:pPr>
        <w:tabs>
          <w:tab w:val="left" w:pos="1129"/>
        </w:tabs>
      </w:pPr>
    </w:p>
    <w:p w14:paraId="414D0DCF" w14:textId="77777777" w:rsidR="00536AA3" w:rsidRPr="007F1DDC" w:rsidRDefault="00536AA3" w:rsidP="007F1DDC">
      <w:pPr>
        <w:pStyle w:val="topictest"/>
      </w:pPr>
      <w:r w:rsidRPr="007F1DDC">
        <w:br w:type="column"/>
      </w:r>
      <w:bookmarkStart w:id="31" w:name="_Toc468175856"/>
      <w:r w:rsidRPr="007F1DDC">
        <w:lastRenderedPageBreak/>
        <w:t>Topic Test 7: Gases and pressure</w:t>
      </w:r>
      <w:bookmarkEnd w:id="31"/>
    </w:p>
    <w:p w14:paraId="44179A83" w14:textId="77777777" w:rsidR="00536AA3" w:rsidRPr="002C1C22" w:rsidRDefault="00536AA3" w:rsidP="00536AA3"/>
    <w:p w14:paraId="588F6509" w14:textId="77777777" w:rsidR="00536AA3" w:rsidRPr="002C1C22" w:rsidRDefault="00536AA3" w:rsidP="00536AA3">
      <w:r w:rsidRPr="002C1C22">
        <w:t>1.</w:t>
      </w:r>
      <w:r w:rsidRPr="002C1C22">
        <w:tab/>
        <w:t>Tick the correct box to complete the statement.</w:t>
      </w:r>
    </w:p>
    <w:p w14:paraId="1023F51F" w14:textId="77777777" w:rsidR="00536AA3" w:rsidRPr="002C1C22" w:rsidRDefault="00536AA3" w:rsidP="00536AA3">
      <w:r w:rsidRPr="002C1C22">
        <w:tab/>
      </w:r>
    </w:p>
    <w:p w14:paraId="4E7F5A7C" w14:textId="66139B19" w:rsidR="00536AA3" w:rsidRPr="002C1C22" w:rsidRDefault="00536AA3" w:rsidP="00D4199A">
      <w:pPr>
        <w:tabs>
          <w:tab w:val="right" w:pos="10205"/>
        </w:tabs>
        <w:ind w:left="426"/>
      </w:pPr>
      <w:r w:rsidRPr="002C1C22">
        <w:t>In a gas, molecules have...</w:t>
      </w:r>
      <w:r w:rsidR="00D4199A" w:rsidRPr="00D4199A">
        <w:rPr>
          <w:i/>
          <w:sz w:val="18"/>
        </w:rPr>
        <w:t xml:space="preserve"> </w:t>
      </w:r>
      <w:r w:rsidR="00D4199A">
        <w:rPr>
          <w:i/>
          <w:sz w:val="18"/>
        </w:rPr>
        <w:tab/>
      </w:r>
      <w:r w:rsidR="00D4199A" w:rsidRPr="002C1C22">
        <w:rPr>
          <w:i/>
          <w:sz w:val="18"/>
        </w:rPr>
        <w:t xml:space="preserve">1 </w:t>
      </w:r>
      <w:r w:rsidR="00D4199A" w:rsidRPr="002C1C22">
        <w:rPr>
          <w:i/>
          <w:sz w:val="20"/>
        </w:rPr>
        <w:t>mark</w:t>
      </w:r>
    </w:p>
    <w:p w14:paraId="06BF380B" w14:textId="77777777" w:rsidR="00536AA3" w:rsidRPr="002C1C22" w:rsidRDefault="00536AA3" w:rsidP="00536AA3">
      <w:pPr>
        <w:rPr>
          <w:sz w:val="12"/>
        </w:rPr>
      </w:pPr>
    </w:p>
    <w:p w14:paraId="70D5AE2C" w14:textId="2AE3671A" w:rsidR="00536AA3" w:rsidRPr="002C1C22" w:rsidRDefault="00536AA3" w:rsidP="00536AA3">
      <w:pPr>
        <w:tabs>
          <w:tab w:val="left" w:pos="851"/>
          <w:tab w:val="left" w:pos="1276"/>
        </w:tabs>
        <w:ind w:left="426"/>
      </w:pPr>
      <w:r w:rsidRPr="002C1C22">
        <w:rPr>
          <w:b/>
        </w:rPr>
        <w:t>A</w:t>
      </w:r>
      <w:r w:rsidRPr="002C1C22">
        <w:tab/>
        <w:t>linear motion</w:t>
      </w:r>
      <w:r w:rsidRPr="002C1C22">
        <w:tab/>
      </w:r>
    </w:p>
    <w:p w14:paraId="5087C652" w14:textId="53D652EF" w:rsidR="00536AA3" w:rsidRPr="002C1C22" w:rsidRDefault="00536AA3" w:rsidP="00536AA3">
      <w:pPr>
        <w:tabs>
          <w:tab w:val="left" w:pos="851"/>
          <w:tab w:val="left" w:pos="1276"/>
        </w:tabs>
        <w:ind w:left="426"/>
      </w:pPr>
      <w:r w:rsidRPr="002C1C22">
        <w:rPr>
          <w:b/>
        </w:rPr>
        <w:t>B</w:t>
      </w:r>
      <w:r w:rsidRPr="002C1C22">
        <w:tab/>
        <w:t>zero motion</w:t>
      </w:r>
      <w:r w:rsidRPr="002C1C22">
        <w:tab/>
      </w:r>
    </w:p>
    <w:p w14:paraId="03D006D8" w14:textId="72395FE8" w:rsidR="00536AA3" w:rsidRPr="002C1C22" w:rsidRDefault="00536AA3" w:rsidP="00536AA3">
      <w:pPr>
        <w:tabs>
          <w:tab w:val="left" w:pos="851"/>
          <w:tab w:val="left" w:pos="1276"/>
        </w:tabs>
        <w:ind w:left="426"/>
      </w:pPr>
      <w:r w:rsidRPr="002C1C22">
        <w:rPr>
          <w:b/>
        </w:rPr>
        <w:t>C</w:t>
      </w:r>
      <w:r w:rsidRPr="002C1C22">
        <w:tab/>
        <w:t>random motion</w:t>
      </w:r>
      <w:r w:rsidRPr="002C1C22">
        <w:tab/>
      </w:r>
    </w:p>
    <w:p w14:paraId="5EA331C8" w14:textId="7E4FEB53" w:rsidR="00536AA3" w:rsidRPr="002C1C22" w:rsidRDefault="00536AA3" w:rsidP="00536AA3">
      <w:pPr>
        <w:tabs>
          <w:tab w:val="left" w:pos="851"/>
          <w:tab w:val="left" w:pos="1276"/>
          <w:tab w:val="right" w:pos="10205"/>
        </w:tabs>
        <w:ind w:left="426"/>
      </w:pPr>
      <w:r w:rsidRPr="002C1C22">
        <w:rPr>
          <w:b/>
        </w:rPr>
        <w:t>D</w:t>
      </w:r>
      <w:r w:rsidRPr="002C1C22">
        <w:tab/>
        <w:t>oscillating motion</w:t>
      </w:r>
      <w:r w:rsidRPr="002C1C22">
        <w:tab/>
      </w:r>
    </w:p>
    <w:p w14:paraId="35B9B108" w14:textId="77777777" w:rsidR="00536AA3" w:rsidRPr="002C1C22" w:rsidRDefault="00536AA3" w:rsidP="00536AA3"/>
    <w:p w14:paraId="402109B0" w14:textId="035D41CB" w:rsidR="00536AA3" w:rsidRPr="00D4199A" w:rsidRDefault="00536AA3" w:rsidP="00D4199A">
      <w:pPr>
        <w:tabs>
          <w:tab w:val="left" w:pos="426"/>
          <w:tab w:val="right" w:pos="10205"/>
        </w:tabs>
        <w:ind w:left="851" w:hanging="851"/>
        <w:rPr>
          <w:i/>
          <w:sz w:val="20"/>
        </w:rPr>
      </w:pPr>
      <w:r w:rsidRPr="002C1C22">
        <w:t>2.</w:t>
      </w:r>
      <w:r w:rsidRPr="002C1C22">
        <w:tab/>
      </w:r>
      <w:proofErr w:type="gramStart"/>
      <w:r w:rsidRPr="002C1C22">
        <w:t>a</w:t>
      </w:r>
      <w:proofErr w:type="gramEnd"/>
      <w:r w:rsidRPr="002C1C22">
        <w:t>)</w:t>
      </w:r>
      <w:r w:rsidRPr="002C1C22">
        <w:tab/>
      </w:r>
      <w:r w:rsidRPr="002C1C22">
        <w:rPr>
          <w:spacing w:val="-1"/>
        </w:rPr>
        <w:t xml:space="preserve">Describe how the motion of the molecules in a gas is affected when the temperature of the </w:t>
      </w:r>
      <w:r w:rsidR="00D4199A">
        <w:rPr>
          <w:spacing w:val="-1"/>
        </w:rPr>
        <w:br/>
        <w:t>gas increases.</w:t>
      </w:r>
      <w:r w:rsidR="00D4199A">
        <w:rPr>
          <w:spacing w:val="-1"/>
        </w:rPr>
        <w:tab/>
      </w:r>
      <w:r w:rsidRPr="00D4199A">
        <w:rPr>
          <w:i/>
          <w:sz w:val="20"/>
        </w:rPr>
        <w:t>2 marks</w:t>
      </w:r>
    </w:p>
    <w:p w14:paraId="6ED9CD99" w14:textId="77777777" w:rsidR="000F2BFE" w:rsidRDefault="000F2BFE" w:rsidP="00D4199A">
      <w:pPr>
        <w:tabs>
          <w:tab w:val="right" w:pos="10205"/>
        </w:tabs>
        <w:ind w:left="851" w:hanging="425"/>
      </w:pPr>
    </w:p>
    <w:p w14:paraId="69829E5C" w14:textId="15DEEAD3" w:rsidR="00536AA3" w:rsidRPr="00D4199A" w:rsidRDefault="00536AA3" w:rsidP="00D4199A">
      <w:pPr>
        <w:tabs>
          <w:tab w:val="right" w:pos="10205"/>
        </w:tabs>
        <w:ind w:left="851" w:hanging="425"/>
        <w:rPr>
          <w:i/>
          <w:sz w:val="20"/>
        </w:rPr>
      </w:pPr>
      <w:r w:rsidRPr="002C1C22">
        <w:t>b)</w:t>
      </w:r>
      <w:r w:rsidRPr="002C1C22">
        <w:tab/>
      </w:r>
      <w:r w:rsidRPr="002C1C22">
        <w:rPr>
          <w:spacing w:val="-1"/>
        </w:rPr>
        <w:t xml:space="preserve">Describe how decreasing the average kinetic energy of molecules in a gas affects the pressure </w:t>
      </w:r>
      <w:r w:rsidR="00D4199A">
        <w:rPr>
          <w:spacing w:val="-1"/>
        </w:rPr>
        <w:br/>
      </w:r>
      <w:r w:rsidRPr="002C1C22">
        <w:rPr>
          <w:spacing w:val="-1"/>
        </w:rPr>
        <w:t>of the gas.</w:t>
      </w:r>
      <w:r w:rsidRPr="002C1C22">
        <w:t xml:space="preserve"> </w:t>
      </w:r>
      <w:r w:rsidRPr="002C1C22">
        <w:tab/>
      </w:r>
      <w:r w:rsidRPr="00D4199A">
        <w:rPr>
          <w:i/>
          <w:sz w:val="20"/>
        </w:rPr>
        <w:t>2 marks</w:t>
      </w:r>
    </w:p>
    <w:p w14:paraId="530231F2" w14:textId="77777777" w:rsidR="00536AA3" w:rsidRPr="002C1C22" w:rsidRDefault="00536AA3" w:rsidP="00536AA3"/>
    <w:p w14:paraId="229BE41D" w14:textId="5D91987B" w:rsidR="00536AA3" w:rsidRDefault="00536AA3" w:rsidP="00536AA3">
      <w:r w:rsidRPr="002C1C22">
        <w:t>3.</w:t>
      </w:r>
      <w:r w:rsidRPr="002C1C22">
        <w:tab/>
        <w:t>A pressure cooker is a sealed con</w:t>
      </w:r>
      <w:r w:rsidR="002E0E73">
        <w:t>tainer in which food is cooked.</w:t>
      </w:r>
    </w:p>
    <w:p w14:paraId="35938F96" w14:textId="77777777" w:rsidR="002E0E73" w:rsidRPr="002E0E73" w:rsidRDefault="002E0E73" w:rsidP="00536AA3"/>
    <w:p w14:paraId="79FE7B23" w14:textId="77777777" w:rsidR="00F831B2" w:rsidRDefault="00536AA3" w:rsidP="00F831B2">
      <w:pPr>
        <w:tabs>
          <w:tab w:val="right" w:pos="10205"/>
        </w:tabs>
        <w:ind w:left="426"/>
      </w:pPr>
      <w:r w:rsidRPr="002C1C22">
        <w:t xml:space="preserve">The temperature of the air in the pressure cooker increases with no change in volume. </w:t>
      </w:r>
    </w:p>
    <w:p w14:paraId="119A050A" w14:textId="77777777" w:rsidR="00F831B2" w:rsidRDefault="00F831B2" w:rsidP="00F831B2">
      <w:pPr>
        <w:tabs>
          <w:tab w:val="right" w:pos="10205"/>
        </w:tabs>
        <w:ind w:left="426"/>
      </w:pPr>
    </w:p>
    <w:p w14:paraId="3DF4588A" w14:textId="5872B590" w:rsidR="00536AA3" w:rsidRPr="002C1C22" w:rsidRDefault="00536AA3" w:rsidP="00F831B2">
      <w:pPr>
        <w:tabs>
          <w:tab w:val="right" w:pos="10205"/>
        </w:tabs>
        <w:ind w:left="426"/>
      </w:pPr>
      <w:r w:rsidRPr="002C1C22">
        <w:t>Explain how this affects the pressure of the air in the cooker.</w:t>
      </w:r>
      <w:r w:rsidR="00F831B2">
        <w:tab/>
      </w:r>
      <w:r w:rsidRPr="00F831B2">
        <w:rPr>
          <w:i/>
        </w:rPr>
        <w:t>3 marks</w:t>
      </w:r>
    </w:p>
    <w:p w14:paraId="61F57AA6" w14:textId="77777777" w:rsidR="00536AA3" w:rsidRPr="002C1C22" w:rsidRDefault="00536AA3" w:rsidP="00536AA3">
      <w:pPr>
        <w:rPr>
          <w:rFonts w:cs="Tahoma"/>
        </w:rPr>
      </w:pPr>
    </w:p>
    <w:p w14:paraId="0FF714D4" w14:textId="77777777" w:rsidR="002C1C1F" w:rsidRPr="002C1C22" w:rsidRDefault="002C1C1F" w:rsidP="002C1C1F">
      <w:pPr>
        <w:ind w:left="426" w:hanging="426"/>
        <w:rPr>
          <w:rFonts w:cs="Tahoma"/>
        </w:rPr>
      </w:pPr>
      <w:r w:rsidRPr="002C1C22">
        <w:rPr>
          <w:rFonts w:cs="Tahoma"/>
        </w:rPr>
        <w:t>4.</w:t>
      </w:r>
      <w:r w:rsidRPr="002C1C22">
        <w:rPr>
          <w:rFonts w:cs="Tahoma"/>
        </w:rPr>
        <w:tab/>
      </w:r>
      <w:proofErr w:type="gramStart"/>
      <w:r w:rsidRPr="002C1C22">
        <w:rPr>
          <w:rFonts w:cs="Tahoma"/>
        </w:rPr>
        <w:t>a</w:t>
      </w:r>
      <w:proofErr w:type="gramEnd"/>
      <w:r w:rsidRPr="002C1C22">
        <w:rPr>
          <w:rFonts w:cs="Tahoma"/>
        </w:rPr>
        <w:t>)</w:t>
      </w:r>
      <w:r w:rsidRPr="002C1C22">
        <w:rPr>
          <w:rFonts w:cs="Tahoma"/>
        </w:rPr>
        <w:tab/>
        <w:t>A closed box with adjustable walls is used by a national laboratory to study the properties of gases.</w:t>
      </w:r>
    </w:p>
    <w:p w14:paraId="14E6B719" w14:textId="77777777" w:rsidR="002C1C1F" w:rsidRPr="002C1C22" w:rsidRDefault="002C1C1F" w:rsidP="002C1C1F">
      <w:pPr>
        <w:pStyle w:val="ListParagraph"/>
        <w:rPr>
          <w:rFonts w:cs="Tahoma"/>
        </w:rPr>
      </w:pPr>
    </w:p>
    <w:p w14:paraId="720B08C1" w14:textId="77777777" w:rsidR="002C1C1F" w:rsidRPr="002C1C22" w:rsidRDefault="002C1C1F" w:rsidP="002C1C1F">
      <w:pPr>
        <w:pStyle w:val="ListParagraph"/>
        <w:ind w:left="426"/>
        <w:rPr>
          <w:rFonts w:cs="Tahoma"/>
        </w:rPr>
      </w:pPr>
      <w:r w:rsidRPr="00D86848">
        <w:rPr>
          <w:rFonts w:cs="Tahoma"/>
          <w:noProof/>
          <w:lang w:eastAsia="en-GB"/>
        </w:rPr>
        <mc:AlternateContent>
          <mc:Choice Requires="wpc">
            <w:drawing>
              <wp:anchor distT="0" distB="0" distL="114300" distR="114300" simplePos="0" relativeHeight="251769856" behindDoc="1" locked="0" layoutInCell="1" allowOverlap="1" wp14:anchorId="25E475E2" wp14:editId="488B20F7">
                <wp:simplePos x="0" y="0"/>
                <wp:positionH relativeFrom="margin">
                  <wp:posOffset>331585</wp:posOffset>
                </wp:positionH>
                <wp:positionV relativeFrom="paragraph">
                  <wp:posOffset>316865</wp:posOffset>
                </wp:positionV>
                <wp:extent cx="6030595" cy="2498090"/>
                <wp:effectExtent l="0" t="0" r="0" b="0"/>
                <wp:wrapNone/>
                <wp:docPr id="5652" name="Canvas 5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wpc:bg>
                      <wpc:whole/>
                      <wpg:wgp>
                        <wpg:cNvPr id="5632" name="Group 5632"/>
                        <wpg:cNvGrpSpPr/>
                        <wpg:grpSpPr>
                          <a:xfrm>
                            <a:off x="838736" y="150006"/>
                            <a:ext cx="4705563" cy="2348084"/>
                            <a:chOff x="791111" y="318497"/>
                            <a:chExt cx="4705563" cy="2348084"/>
                          </a:xfrm>
                        </wpg:grpSpPr>
                        <wpg:grpSp>
                          <wpg:cNvPr id="5633" name="Group 5633"/>
                          <wpg:cNvGrpSpPr/>
                          <wpg:grpSpPr>
                            <a:xfrm>
                              <a:off x="791111" y="775573"/>
                              <a:ext cx="1602768" cy="1356188"/>
                              <a:chOff x="914400" y="565080"/>
                              <a:chExt cx="1602768" cy="1356188"/>
                            </a:xfrm>
                          </wpg:grpSpPr>
                          <wps:wsp>
                            <wps:cNvPr id="5634" name="Cube 5634"/>
                            <wps:cNvSpPr/>
                            <wps:spPr>
                              <a:xfrm>
                                <a:off x="914400" y="565080"/>
                                <a:ext cx="1602768" cy="1356188"/>
                              </a:xfrm>
                              <a:prstGeom prst="cub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5" name="Oval 5635"/>
                            <wps:cNvSpPr/>
                            <wps:spPr>
                              <a:xfrm>
                                <a:off x="2270589" y="97637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6" name="Oval 5636"/>
                            <wps:cNvSpPr/>
                            <wps:spPr>
                              <a:xfrm>
                                <a:off x="1084328" y="148139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7" name="Oval 5637"/>
                            <wps:cNvSpPr/>
                            <wps:spPr>
                              <a:xfrm>
                                <a:off x="1748521" y="976701"/>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8" name="Oval 5638"/>
                            <wps:cNvSpPr/>
                            <wps:spPr>
                              <a:xfrm>
                                <a:off x="1748521" y="148139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39" name="Oval 5639"/>
                            <wps:cNvSpPr/>
                            <wps:spPr>
                              <a:xfrm>
                                <a:off x="1233101" y="1120211"/>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0" name="Oval 5640"/>
                            <wps:cNvSpPr/>
                            <wps:spPr>
                              <a:xfrm>
                                <a:off x="1386771" y="632063"/>
                                <a:ext cx="144000" cy="144000"/>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642" name="Group 5642"/>
                          <wpg:cNvGrpSpPr/>
                          <wpg:grpSpPr>
                            <a:xfrm>
                              <a:off x="3421294" y="318497"/>
                              <a:ext cx="2075380" cy="1813264"/>
                              <a:chOff x="0" y="0"/>
                              <a:chExt cx="1602768" cy="1356188"/>
                            </a:xfrm>
                          </wpg:grpSpPr>
                          <wps:wsp>
                            <wps:cNvPr id="5643" name="Oval 5643"/>
                            <wps:cNvSpPr/>
                            <wps:spPr>
                              <a:xfrm>
                                <a:off x="1032340" y="151366"/>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4" name="Cube 5644"/>
                            <wps:cNvSpPr/>
                            <wps:spPr>
                              <a:xfrm>
                                <a:off x="0" y="0"/>
                                <a:ext cx="1602768" cy="1356188"/>
                              </a:xfrm>
                              <a:prstGeom prst="cub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5" name="Oval 5645"/>
                            <wps:cNvSpPr/>
                            <wps:spPr>
                              <a:xfrm>
                                <a:off x="760359" y="674881"/>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6" name="Oval 5646"/>
                            <wps:cNvSpPr/>
                            <wps:spPr>
                              <a:xfrm>
                                <a:off x="1032339" y="837949"/>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7" name="Oval 5647"/>
                            <wps:cNvSpPr/>
                            <wps:spPr>
                              <a:xfrm>
                                <a:off x="517816" y="1187026"/>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8" name="Oval 5648"/>
                            <wps:cNvSpPr/>
                            <wps:spPr>
                              <a:xfrm>
                                <a:off x="31819" y="1011067"/>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49" name="Oval 5649"/>
                            <wps:cNvSpPr/>
                            <wps:spPr>
                              <a:xfrm>
                                <a:off x="517816" y="380439"/>
                                <a:ext cx="111208" cy="107701"/>
                              </a:xfrm>
                              <a:prstGeom prst="ellipse">
                                <a:avLst/>
                              </a:prstGeom>
                              <a:gradFill flip="none" rotWithShape="1">
                                <a:gsLst>
                                  <a:gs pos="8000">
                                    <a:schemeClr val="bg1"/>
                                  </a:gs>
                                  <a:gs pos="35000">
                                    <a:schemeClr val="bg1">
                                      <a:lumMod val="85000"/>
                                    </a:schemeClr>
                                  </a:gs>
                                  <a:gs pos="73000">
                                    <a:schemeClr val="bg1">
                                      <a:lumMod val="65000"/>
                                    </a:schemeClr>
                                  </a:gs>
                                  <a:gs pos="100000">
                                    <a:schemeClr val="bg1">
                                      <a:lumMod val="50000"/>
                                    </a:schemeClr>
                                  </a:gs>
                                </a:gsLst>
                                <a:lin ang="2700000" scaled="1"/>
                                <a:tileRect/>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650" name="Text Box 5650"/>
                          <wps:cNvSpPr txBox="1"/>
                          <wps:spPr>
                            <a:xfrm>
                              <a:off x="1061854" y="2270589"/>
                              <a:ext cx="1068511" cy="3698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0443A" w14:textId="77777777" w:rsidR="004060DD" w:rsidRPr="00615861" w:rsidRDefault="004060DD" w:rsidP="002C1C1F">
                                <w:pPr>
                                  <w:jc w:val="center"/>
                                  <w:rPr>
                                    <w:b/>
                                    <w:i/>
                                    <w:sz w:val="24"/>
                                  </w:rPr>
                                </w:pPr>
                                <w:r w:rsidRPr="00615861">
                                  <w:rPr>
                                    <w:b/>
                                    <w:i/>
                                    <w:sz w:val="24"/>
                                  </w:rPr>
                                  <w:t>Box 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51" name="Text Box 613"/>
                          <wps:cNvSpPr txBox="1"/>
                          <wps:spPr>
                            <a:xfrm>
                              <a:off x="3833971" y="2297011"/>
                              <a:ext cx="1068070" cy="369570"/>
                            </a:xfrm>
                            <a:prstGeom prst="rect">
                              <a:avLst/>
                            </a:prstGeom>
                            <a:solidFill>
                              <a:sysClr val="window" lastClr="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40844" w14:textId="77777777" w:rsidR="004060DD" w:rsidRPr="00615861" w:rsidRDefault="004060DD" w:rsidP="002C1C1F">
                                <w:pPr>
                                  <w:jc w:val="center"/>
                                  <w:rPr>
                                    <w:b/>
                                    <w:i/>
                                    <w:sz w:val="24"/>
                                  </w:rPr>
                                </w:pPr>
                                <w:r w:rsidRPr="00615861">
                                  <w:rPr>
                                    <w:b/>
                                    <w:i/>
                                    <w:sz w:val="24"/>
                                  </w:rPr>
                                  <w:t>Box after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25E475E2" id="Canvas 5652" o:spid="_x0000_s1605" editas="canvas" style="position:absolute;left:0;text-align:left;margin-left:26.1pt;margin-top:24.95pt;width:474.85pt;height:196.7pt;z-index:-251546624;mso-position-horizontal-relative:margin;mso-position-vertical-relative:text" coordsize="60305,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">
                <v:shape id="_x0000_s1606" type="#_x0000_t75" style="position:absolute;width:60305;height:24980;visibility:visible;mso-wrap-style:square">
                  <v:fill o:detectmouseclick="t"/>
                  <v:path o:connecttype="none"/>
                </v:shape>
                <v:group id="Group 5632" o:spid="_x0000_s1607" style="position:absolute;left:8387;top:1500;width:47055;height:23480" coordorigin="7911,3184" coordsize="47055,2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YmQMUAAADdAAAADwAAAGRycy9kb3ducmV2LnhtbESPQYvCMBSE74L/ITxh&#10;b5pWUaRrFBGVPciCVZC9PZpnW2xeShPb+u83Cwseh5n5hlltelOJlhpXWlYQTyIQxJnVJecKrpfD&#10;eAnCeWSNlWVS8CIHm/VwsMJE247P1KY+FwHCLkEFhfd1IqXLCjLoJrYmDt7dNgZ9kE0udYNdgJtK&#10;TqNoIQ2WHBYKrGlXUPZIn0bBscNuO4v37elx371+LvPv2ykmpT5G/fYThKfev8P/7S+tYL6Y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GJkDFAAAA3QAA&#10;AA8AAAAAAAAAAAAAAAAAqgIAAGRycy9kb3ducmV2LnhtbFBLBQYAAAAABAAEAPoAAACcAwAAAAA=&#10;">
                  <v:group id="Group 5633" o:spid="_x0000_s1608" style="position:absolute;left:7911;top:7755;width:16027;height:13562" coordorigin="9144,5650" coordsize="16027,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qD28YAAADdAAAADwAAAGRycy9kb3ducmV2LnhtbESPT4vCMBTE78J+h/CE&#10;vWlaiyLVKCKr7EEE/8Cyt0fzbIvNS2liW7/9ZkHwOMzMb5jlujeVaKlxpWUF8TgCQZxZXXKu4HrZ&#10;jeYgnEfWWFkmBU9ysF59DJaYatvxidqzz0WAsEtRQeF9nUrpsoIMurGtiYN3s41BH2STS91gF+Cm&#10;kpMomkmDJYeFAmvaFpTdzw+jYN9ht0nir/Zwv22fv5fp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oPbxgAAAN0A&#10;AAAPAAAAAAAAAAAAAAAAAKoCAABkcnMvZG93bnJldi54bWxQSwUGAAAAAAQABAD6AAAAnQMAAAAA&#10;">
                    <v:shape id="Cube 5634" o:spid="_x0000_s1609" type="#_x0000_t16" style="position:absolute;left:9144;top:5650;width:16027;height:1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9ocQA&#10;AADdAAAADwAAAGRycy9kb3ducmV2LnhtbESPW2sCMRSE3wv+h3CEvtWsV3RrlEUQ6lvr5f2wOd2s&#10;bk6WJOr6741Q6OMwM98wy3VnG3EjH2rHCoaDDARx6XTNlYLjYfsxBxEissbGMSl4UID1qve2xFy7&#10;O//QbR8rkSAcclRgYmxzKUNpyGIYuJY4eb/OW4xJ+kpqj/cEt40cZdlMWqw5LRhsaWOovOyvVkE9&#10;9buqOJ6L78UIL5PGbOdDe1Lqvd8VnyAidfE//Nf+0gqms/EEXm/S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3faHEAAAA3QAAAA8AAAAAAAAAAAAAAAAAmAIAAGRycy9k&#10;b3ducmV2LnhtbFBLBQYAAAAABAAEAPUAAACJAwAAAAA=&#10;" filled="f" strokecolor="black [3040]">
                      <v:shadow on="t" color="black" opacity="24903f" origin=",.5" offset="0,.55556mm"/>
                    </v:shape>
                    <v:oval id="Oval 5635" o:spid="_x0000_s1610" style="position:absolute;left:22705;top:976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8KcYA&#10;AADdAAAADwAAAGRycy9kb3ducmV2LnhtbESPS2sCQRCE70L+w9ABL6KziShhdZQgiB5y8XHJrdnp&#10;fZCdnnWndVd/fUYI5FhU1VfUct27Wt2oDZVnA2+TBBRx5m3FhYHzaTv+ABUE2WLtmQzcKcB69TJY&#10;Ymp9xwe6HaVQEcIhRQOlSJNqHbKSHIaJb4ijl/vWoUTZFtq22EW4q/V7ksy1w4rjQokNbUrKfo5X&#10;Z+CSS3/pdoXeXjfn70e+k9HhS4wZvvafC1BCvfyH/9p7a2A2n87g+SY+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p8KcYAAADdAAAADwAAAAAAAAAAAAAAAACYAgAAZHJz&#10;L2Rvd25yZXYueG1sUEsFBgAAAAAEAAQA9QAAAIsDAAAAAA==&#10;" fillcolor="white [3212]" strokecolor="black [3040]">
                      <v:fill color2="#7f7f7f [1612]" rotate="t" angle="45" colors="0 white;5243f white;22938f #d9d9d9;47841f #a6a6a6" focus="100%" type="gradient"/>
                      <v:shadow on="t" color="black" opacity="24903f" origin=",.5" offset="0,.55556mm"/>
                    </v:oval>
                    <v:oval id="Oval 5636" o:spid="_x0000_s1611" style="position:absolute;left:10843;top:1481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2sQA&#10;AADdAAAADwAAAGRycy9kb3ducmV2LnhtbESPUWvCMBSF34X9h3AHe9PEDcvojFKElembrj/g0ty1&#10;weamNJmt/nojDPZ4OOd8h7PeTq4TFxqC9axhuVAgiGtvLDcaqu/P+TuIEJENdp5Jw5UCbDdPszXm&#10;xo98pMspNiJBOOSooY2xz6UMdUsOw8L3xMn78YPDmOTQSDPgmOCuk69KZdKh5bTQYk+7lurz6ddp&#10;KJ0tKlVm8rAvjrfdeK1MaZXWL89T8QEi0hT/w3/tL6Nhlb1l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F9rEAAAA3QAAAA8AAAAAAAAAAAAAAAAAmAIAAGRycy9k&#10;b3ducmV2LnhtbFBLBQYAAAAABAAEAPUAAACJAwAAAAA=&#10;" fillcolor="white [3212]">
                      <v:fill color2="#7f7f7f [1612]" rotate="t" angle="45" colors="0 white;5243f white;22938f #d9d9d9;47841f #a6a6a6" focus="100%" type="gradient"/>
                      <v:shadow on="t" color="black" opacity="24903f" origin=",.5" offset="0,.55556mm"/>
                    </v:oval>
                    <v:oval id="Oval 5637" o:spid="_x0000_s1612" style="position:absolute;left:17485;top:9767;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yQcUA&#10;AADdAAAADwAAAGRycy9kb3ducmV2LnhtbESPwWrDMBBE74H+g9hCbonUljrBjRJMoKbNLYk/YLG2&#10;tqi1MpYaO/n6qlDIcZiZN8xmN7lOXGgI1rOGp6UCQVx7Y7nRUJ3fF2sQISIb7DyThisF2G0fZhvM&#10;jR/5SJdTbESCcMhRQxtjn0sZ6pYchqXviZP35QeHMcmhkWbAMcFdJ5+VyqRDy2mhxZ72LdXfpx+n&#10;oXS2qFSZycNncbztx2tlSqu0nj9OxRuISFO8h//bH0bDa/aygr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bJBxQAAAN0AAAAPAAAAAAAAAAAAAAAAAJgCAABkcnMv&#10;ZG93bnJldi54bWxQSwUGAAAAAAQABAD1AAAAigMAAAAA&#10;" fillcolor="white [3212]">
                      <v:fill color2="#7f7f7f [1612]" rotate="t" angle="45" colors="0 white;5243f white;22938f #d9d9d9;47841f #a6a6a6" focus="100%" type="gradient"/>
                      <v:shadow on="t" color="black" opacity="24903f" origin=",.5" offset="0,.55556mm"/>
                    </v:oval>
                    <v:oval id="Oval 5638" o:spid="_x0000_s1613" style="position:absolute;left:17485;top:14813;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mM8EA&#10;AADdAAAADwAAAGRycy9kb3ducmV2LnhtbERP3WrCMBS+F/YO4Qy802QbltEZpQgrc3dqH+DQHNtg&#10;c1KazFaf3lwMvPz4/tfbyXXiSkOwnjW8LRUI4toby42G6vS9+AQRIrLBzjNpuFGA7eZltsbc+JEP&#10;dD3GRqQQDjlqaGPscylD3ZLDsPQ9ceLOfnAYExwaaQYcU7jr5LtSmXRoOTW02NOupfpy/HMaSmeL&#10;SpWZ/N0Xh/tuvFWmtErr+etUfIGINMWn+N/9YzSsso80N71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OJjPBAAAA3QAAAA8AAAAAAAAAAAAAAAAAmAIAAGRycy9kb3du&#10;cmV2LnhtbFBLBQYAAAAABAAEAPUAAACGAwAAAAA=&#10;" fillcolor="white [3212]">
                      <v:fill color2="#7f7f7f [1612]" rotate="t" angle="45" colors="0 white;5243f white;22938f #d9d9d9;47841f #a6a6a6" focus="100%" type="gradient"/>
                      <v:shadow on="t" color="black" opacity="24903f" origin=",.5" offset="0,.55556mm"/>
                    </v:oval>
                    <v:oval id="Oval 5639" o:spid="_x0000_s1614" style="position:absolute;left:12331;top:11202;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DqMUA&#10;AADdAAAADwAAAGRycy9kb3ducmV2LnhtbESPwWrDMBBE74H+g9hCbonUlprEjRJMoKbNLYk/YLG2&#10;tqi1MpYaO/n6qlDIcZiZN8xmN7lOXGgI1rOGp6UCQVx7Y7nRUJ3fFysQISIb7DyThisF2G0fZhvM&#10;jR/5SJdTbESCcMhRQxtjn0sZ6pYchqXviZP35QeHMcmhkWbAMcFdJ5+VyqRDy2mhxZ72LdXfpx+n&#10;oXS2qFSZycNncbztx2tlSqu0nj9OxRuISFO8h//bH0bDa/ayhr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oOoxQAAAN0AAAAPAAAAAAAAAAAAAAAAAJgCAABkcnMv&#10;ZG93bnJldi54bWxQSwUGAAAAAAQABAD1AAAAigMAAAAA&#10;" fillcolor="white [3212]">
                      <v:fill color2="#7f7f7f [1612]" rotate="t" angle="45" colors="0 white;5243f white;22938f #d9d9d9;47841f #a6a6a6" focus="100%" type="gradient"/>
                      <v:shadow on="t" color="black" opacity="24903f" origin=",.5" offset="0,.55556mm"/>
                    </v:oval>
                    <v:oval id="Oval 5640" o:spid="_x0000_s1615" style="position:absolute;left:13867;top:632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ZSMEA&#10;AADdAAAADwAAAGRycy9kb3ducmV2LnhtbERP3WrCMBS+F/YO4Qy802RjltEZpQgrc3dqH+DQHNtg&#10;c1KazFaf3lwMvPz4/tfbyXXiSkOwnjW8LRUI4toby42G6vS9+AQRIrLBzjNpuFGA7eZltsbc+JEP&#10;dD3GRqQQDjlqaGPscylD3ZLDsPQ9ceLOfnAYExwaaQYcU7jr5LtSmXRoOTW02NOupfpy/HMaSmeL&#10;SpWZ/N0Xh/tuvFWmtErr+etUfIGINMWn+N/9YzSsso+0P71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UjBAAAA3QAAAA8AAAAAAAAAAAAAAAAAmAIAAGRycy9kb3du&#10;cmV2LnhtbFBLBQYAAAAABAAEAPUAAACGAwAAAAA=&#10;" fillcolor="white [3212]">
                      <v:fill color2="#7f7f7f [1612]" rotate="t" angle="45" colors="0 white;5243f white;22938f #d9d9d9;47841f #a6a6a6" focus="100%" type="gradient"/>
                      <v:shadow on="t" color="black" opacity="24903f" origin=",.5" offset="0,.55556mm"/>
                    </v:oval>
                  </v:group>
                  <v:group id="Group 5642" o:spid="_x0000_s1616" style="position:absolute;left:34212;top:3184;width:20754;height:18133" coordsize="16027,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BVPcYAAADdAAAADwAAAGRycy9kb3ducmV2LnhtbESPT4vCMBTE7wt+h/CE&#10;va1pXRWpRhHZXTyI4B8Qb4/m2Rabl9Jk2/rtjSB4HGbmN8x82ZlSNFS7wrKCeBCBIE6tLjhTcDr+&#10;fk1BOI+ssbRMCu7kYLnofcwx0bblPTUHn4kAYZeggtz7KpHSpTkZdANbEQfvamuDPsg6k7rGNsBN&#10;KYdRNJEGCw4LOVa0zim9Hf6Ngr8W29V3/NNsb9f1/XIc787bmJT67HerGQhPnX+HX+2NVjCejI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QFU9xgAAAN0A&#10;AAAPAAAAAAAAAAAAAAAAAKoCAABkcnMvZG93bnJldi54bWxQSwUGAAAAAAQABAD6AAAAnQMAAAAA&#10;">
                    <v:oval id="Oval 5643" o:spid="_x0000_s1617" style="position:absolute;left:10323;top:1513;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HP8UA&#10;AADdAAAADwAAAGRycy9kb3ducmV2LnhtbESPwWrDMBBE74X+g9hAb42UNjXFiRJMoKbNLYk/YLG2&#10;toi1MpYaO/36KhDocZiZN8x6O7lOXGgI1rOGxVyBIK69sdxoqE4fz+8gQkQ22HkmDVcKsN08Pqwx&#10;N37kA12OsREJwiFHDW2MfS5lqFtyGOa+J07etx8cxiSHRpoBxwR3nXxRKpMOLaeFFnvatVSfjz9O&#10;Q+lsUakyk/uv4vC7G6+VKa3S+mk2FSsQkab4H763P42Gt2z5Crc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Mc/xQAAAN0AAAAPAAAAAAAAAAAAAAAAAJgCAABkcnMv&#10;ZG93bnJldi54bWxQSwUGAAAAAAQABAD1AAAAigMAAAAA&#10;" fillcolor="white [3212]">
                      <v:fill color2="#7f7f7f [1612]" rotate="t" angle="45" colors="0 white;5243f white;22938f #d9d9d9;47841f #a6a6a6" focus="100%" type="gradient"/>
                      <v:shadow on="t" color="black" opacity="24903f" origin=",.5" offset="0,.55556mm"/>
                    </v:oval>
                    <v:shape id="Cube 5644" o:spid="_x0000_s1618" type="#_x0000_t16" style="position:absolute;width:16027;height:1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N1scA&#10;AADdAAAADwAAAGRycy9kb3ducmV2LnhtbESPQUsDMRSE7wX/Q3iCl2ITpS2yNi2lKCjFUldRvD02&#10;z83SzcuaxHb7741Q6HGYmW+Y2aJ3rdhTiI1nDTcjBYK48qbhWsP72+P1HYiYkA22nknDkSIs5heD&#10;GRbGH/iV9mWqRYZwLFCDTakrpIyVJYdx5Dvi7H374DBlGWppAh4y3LXyVqmpdNhwXrDY0cpStSt/&#10;nYbhevfx8rCxXwG3av1zLFk9959aX132y3sQifp0Dp/aT0bDZDoew/+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9zdbHAAAA3QAAAA8AAAAAAAAAAAAAAAAAmAIAAGRy&#10;cy9kb3ducmV2LnhtbFBLBQYAAAAABAAEAPUAAACMAwAAAAA=&#10;" filled="f">
                      <v:shadow on="t" color="black" opacity="24903f" origin=",.5" offset="0,.55556mm"/>
                    </v:shape>
                    <v:oval id="Oval 5645" o:spid="_x0000_s1619" style="position:absolute;left:7603;top:6748;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60MQA&#10;AADdAAAADwAAAGRycy9kb3ducmV2LnhtbESPUWvCMBSF34X9h3AHe9NkY5bRGaUIK9M3tT/g0ty1&#10;Yc1NaTJb9+uNIPh4OOd8h7PaTK4TZxqC9azhdaFAENfeWG40VKev+QeIEJENdp5Jw4UCbNZPsxXm&#10;xo98oPMxNiJBOOSooY2xz6UMdUsOw8L3xMn78YPDmOTQSDPgmOCuk29KZdKh5bTQYk/blurf45/T&#10;UDpbVKrM5H5XHP6346UypVVavzxPxSeISFN8hO/tb6Nhmb0v4fYmP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tDEAAAA3QAAAA8AAAAAAAAAAAAAAAAAmAIAAGRycy9k&#10;b3ducmV2LnhtbFBLBQYAAAAABAAEAPUAAACJAwAAAAA=&#10;" fillcolor="white [3212]">
                      <v:fill color2="#7f7f7f [1612]" rotate="t" angle="45" colors="0 white;5243f white;22938f #d9d9d9;47841f #a6a6a6" focus="100%" type="gradient"/>
                      <v:shadow on="t" color="black" opacity="24903f" origin=",.5" offset="0,.55556mm"/>
                    </v:oval>
                    <v:oval id="Oval 5646" o:spid="_x0000_s1620" style="position:absolute;left:10323;top:8379;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kp8QA&#10;AADdAAAADwAAAGRycy9kb3ducmV2LnhtbESPUWvCMBSF34X9h3AHe9PEMcvojFKElembrj/g0ty1&#10;weamNJmt/nojDPZ4OOd8h7PeTq4TFxqC9axhuVAgiGtvLDcaqu/P+TuIEJENdp5Jw5UCbDdPszXm&#10;xo98pMspNiJBOOSooY2xz6UMdUsOw8L3xMn78YPDmOTQSDPgmOCuk69KZdKh5bTQYk+7lurz6ddp&#10;KJ0tKlVm8rAvjrfdeK1MaZXWL89T8QEi0hT/w3/tL6Nhlb1l8Hi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ZKfEAAAA3QAAAA8AAAAAAAAAAAAAAAAAmAIAAGRycy9k&#10;b3ducmV2LnhtbFBLBQYAAAAABAAEAPUAAACJAwAAAAA=&#10;" fillcolor="white [3212]">
                      <v:fill color2="#7f7f7f [1612]" rotate="t" angle="45" colors="0 white;5243f white;22938f #d9d9d9;47841f #a6a6a6" focus="100%" type="gradient"/>
                      <v:shadow on="t" color="black" opacity="24903f" origin=",.5" offset="0,.55556mm"/>
                    </v:oval>
                    <v:oval id="Oval 5647" o:spid="_x0000_s1621" style="position:absolute;left:5178;top:11870;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BPMUA&#10;AADdAAAADwAAAGRycy9kb3ducmV2LnhtbESPwWrDMBBE74H+g9hCbonU0jrBjRJMoKbNLYk/YLG2&#10;tqi1MpYaO/n6qlDIcZiZN8xmN7lOXGgI1rOGp6UCQVx7Y7nRUJ3fF2sQISIb7DyThisF2G0fZhvM&#10;jR/5SJdTbESCcMhRQxtjn0sZ6pYchqXviZP35QeHMcmhkWbAMcFdJ5+VyqRDy2mhxZ72LdXfpx+n&#10;oXS2qFSZycNncbztx2tlSqu0nj9OxRuISFO8h//bH0bDa/aygr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8E8xQAAAN0AAAAPAAAAAAAAAAAAAAAAAJgCAABkcnMv&#10;ZG93bnJldi54bWxQSwUGAAAAAAQABAD1AAAAigMAAAAA&#10;" fillcolor="white [3212]">
                      <v:fill color2="#7f7f7f [1612]" rotate="t" angle="45" colors="0 white;5243f white;22938f #d9d9d9;47841f #a6a6a6" focus="100%" type="gradient"/>
                      <v:shadow on="t" color="black" opacity="24903f" origin=",.5" offset="0,.55556mm"/>
                    </v:oval>
                    <v:oval id="Oval 5648" o:spid="_x0000_s1622" style="position:absolute;left:318;top:10110;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VTsEA&#10;AADdAAAADwAAAGRycy9kb3ducmV2LnhtbERP3WrCMBS+F/YO4Qy802RjltEZpQgrc3dqH+DQHNtg&#10;c1KazFaf3lwMvPz4/tfbyXXiSkOwnjW8LRUI4toby42G6vS9+AQRIrLBzjNpuFGA7eZltsbc+JEP&#10;dD3GRqQQDjlqaGPscylD3ZLDsPQ9ceLOfnAYExwaaQYcU7jr5LtSmXRoOTW02NOupfpy/HMaSmeL&#10;SpWZ/N0Xh/tuvFWmtErr+etUfIGINMWn+N/9YzSsso80N71JT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IVU7BAAAA3QAAAA8AAAAAAAAAAAAAAAAAmAIAAGRycy9kb3du&#10;cmV2LnhtbFBLBQYAAAAABAAEAPUAAACGAwAAAAA=&#10;" fillcolor="white [3212]">
                      <v:fill color2="#7f7f7f [1612]" rotate="t" angle="45" colors="0 white;5243f white;22938f #d9d9d9;47841f #a6a6a6" focus="100%" type="gradient"/>
                      <v:shadow on="t" color="black" opacity="24903f" origin=",.5" offset="0,.55556mm"/>
                    </v:oval>
                    <v:oval id="Oval 5649" o:spid="_x0000_s1623" style="position:absolute;left:5178;top:3804;width:1112;height:1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w1cUA&#10;AADdAAAADwAAAGRycy9kb3ducmV2LnhtbESPwWrDMBBE74H+g9hCbonU0prEjRJMoKbNLYk/YLG2&#10;tqi1MpYaO/n6qlDIcZiZN8xmN7lOXGgI1rOGp6UCQVx7Y7nRUJ3fFysQISIb7DyThisF2G0fZhvM&#10;jR/5SJdTbESCcMhRQxtjn0sZ6pYchqXviZP35QeHMcmhkWbAMcFdJ5+VyqRDy2mhxZ72LdXfpx+n&#10;oXS2qFSZycNncbztx2tlSqu0nj9OxRuISFO8h//bH0bDa/ayhr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PDVxQAAAN0AAAAPAAAAAAAAAAAAAAAAAJgCAABkcnMv&#10;ZG93bnJldi54bWxQSwUGAAAAAAQABAD1AAAAigMAAAAA&#10;" fillcolor="white [3212]">
                      <v:fill color2="#7f7f7f [1612]" rotate="t" angle="45" colors="0 white;5243f white;22938f #d9d9d9;47841f #a6a6a6" focus="100%" type="gradient"/>
                      <v:shadow on="t" color="black" opacity="24903f" origin=",.5" offset="0,.55556mm"/>
                    </v:oval>
                  </v:group>
                  <v:shape id="Text Box 5650" o:spid="_x0000_s1624" type="#_x0000_t202" style="position:absolute;left:10618;top:22705;width:10685;height:3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608UA&#10;AADdAAAADwAAAGRycy9kb3ducmV2LnhtbERPy2rCQBTdC/2H4Ra6kTqxEiupo0ipD9w1qS3dXTK3&#10;SWjmTsiMSfx7ZyG4PJz3cj2YWnTUusqygukkAkGcW11xoeAr2z4vQDiPrLG2TAou5GC9ehgtMdG2&#10;50/qUl+IEMIuQQWl900ipctLMugmtiEO3J9tDfoA20LqFvsQbmr5EkVzabDi0FBiQ+8l5f/p2Sj4&#10;HRc/RzfsTv0snjUf+y57/daZUk+Pw+YNhKfB38U390EriOdx2B/eh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TrTxQAAAN0AAAAPAAAAAAAAAAAAAAAAAJgCAABkcnMv&#10;ZG93bnJldi54bWxQSwUGAAAAAAQABAD1AAAAigMAAAAA&#10;" fillcolor="white [3201]" stroked="f" strokeweight=".5pt">
                    <v:textbox>
                      <w:txbxContent>
                        <w:p w14:paraId="5CF0443A" w14:textId="77777777" w:rsidR="004060DD" w:rsidRPr="00615861" w:rsidRDefault="004060DD" w:rsidP="002C1C1F">
                          <w:pPr>
                            <w:jc w:val="center"/>
                            <w:rPr>
                              <w:b/>
                              <w:i/>
                              <w:sz w:val="24"/>
                            </w:rPr>
                          </w:pPr>
                          <w:r w:rsidRPr="00615861">
                            <w:rPr>
                              <w:b/>
                              <w:i/>
                              <w:sz w:val="24"/>
                            </w:rPr>
                            <w:t>Box before</w:t>
                          </w:r>
                        </w:p>
                      </w:txbxContent>
                    </v:textbox>
                  </v:shape>
                  <v:shape id="Text Box 613" o:spid="_x0000_s1625" type="#_x0000_t202" style="position:absolute;left:38339;top:22970;width:10681;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ZKccA&#10;AADdAAAADwAAAGRycy9kb3ducmV2LnhtbESPQWvCQBSE7wX/w/IEb3WjoJTUVYq0qGDQpoVeH9nX&#10;JDX7NuyuJvrru4WCx2FmvmEWq9404kLO15YVTMYJCOLC6ppLBZ8fb49PIHxA1thYJgVX8rBaDh4W&#10;mGrb8Ttd8lCKCGGfooIqhDaV0hcVGfRj2xJH79s6gyFKV0rtsItw08hpksylwZrjQoUtrSsqTvnZ&#10;KPjq8o077HY/x3ab3Q63PNvTa6bUaNi/PIMI1Id7+L+91Qpm89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BmSnHAAAA3QAAAA8AAAAAAAAAAAAAAAAAmAIAAGRy&#10;cy9kb3ducmV2LnhtbFBLBQYAAAAABAAEAPUAAACMAwAAAAA=&#10;" fillcolor="window" stroked="f" strokeweight=".5pt">
                    <v:textbox>
                      <w:txbxContent>
                        <w:p w14:paraId="3AD40844" w14:textId="77777777" w:rsidR="004060DD" w:rsidRPr="00615861" w:rsidRDefault="004060DD" w:rsidP="002C1C1F">
                          <w:pPr>
                            <w:jc w:val="center"/>
                            <w:rPr>
                              <w:b/>
                              <w:i/>
                              <w:sz w:val="24"/>
                            </w:rPr>
                          </w:pPr>
                          <w:r w:rsidRPr="00615861">
                            <w:rPr>
                              <w:b/>
                              <w:i/>
                              <w:sz w:val="24"/>
                            </w:rPr>
                            <w:t>Box after</w:t>
                          </w:r>
                        </w:p>
                      </w:txbxContent>
                    </v:textbox>
                  </v:shape>
                </v:group>
                <w10:wrap anchorx="margin"/>
              </v:group>
            </w:pict>
          </mc:Fallback>
        </mc:AlternateContent>
      </w:r>
      <w:r w:rsidRPr="002C1C22">
        <w:rPr>
          <w:rFonts w:cs="Tahoma"/>
        </w:rPr>
        <w:tab/>
        <w:t xml:space="preserve">The box is filled with a gas of fixed mass and temperature.  The box’s walls are then adjusted to increase </w:t>
      </w:r>
      <w:r w:rsidRPr="002C1C22">
        <w:rPr>
          <w:rFonts w:cs="Tahoma"/>
        </w:rPr>
        <w:tab/>
        <w:t>the volume of the box, as seen below.</w:t>
      </w:r>
    </w:p>
    <w:p w14:paraId="2C5BC9AD" w14:textId="77777777" w:rsidR="002C1C1F" w:rsidRDefault="002C1C1F" w:rsidP="002C1C1F">
      <w:pPr>
        <w:pStyle w:val="ListParagraph"/>
        <w:rPr>
          <w:rFonts w:cs="Tahoma"/>
        </w:rPr>
      </w:pPr>
      <w:r w:rsidRPr="002C1C22">
        <w:rPr>
          <w:rFonts w:cs="Tahoma"/>
        </w:rPr>
        <w:tab/>
      </w:r>
    </w:p>
    <w:p w14:paraId="5854CB89" w14:textId="77777777" w:rsidR="002C1C1F" w:rsidRDefault="002C1C1F" w:rsidP="002C1C1F">
      <w:pPr>
        <w:pStyle w:val="ListParagraph"/>
        <w:rPr>
          <w:rFonts w:cs="Tahoma"/>
        </w:rPr>
      </w:pPr>
    </w:p>
    <w:p w14:paraId="481130DE" w14:textId="77777777" w:rsidR="002C1C1F" w:rsidRDefault="002C1C1F" w:rsidP="002C1C1F">
      <w:pPr>
        <w:pStyle w:val="ListParagraph"/>
        <w:rPr>
          <w:rFonts w:cs="Tahoma"/>
        </w:rPr>
      </w:pPr>
    </w:p>
    <w:p w14:paraId="568C9647" w14:textId="77777777" w:rsidR="002C1C1F" w:rsidRDefault="002C1C1F" w:rsidP="002C1C1F">
      <w:pPr>
        <w:pStyle w:val="ListParagraph"/>
        <w:rPr>
          <w:rFonts w:cs="Tahoma"/>
        </w:rPr>
      </w:pPr>
    </w:p>
    <w:p w14:paraId="6A6E15A1" w14:textId="77777777" w:rsidR="002C1C1F" w:rsidRDefault="002C1C1F" w:rsidP="002C1C1F">
      <w:pPr>
        <w:pStyle w:val="ListParagraph"/>
        <w:rPr>
          <w:rFonts w:cs="Tahoma"/>
        </w:rPr>
      </w:pPr>
    </w:p>
    <w:p w14:paraId="1C40BAA6" w14:textId="77777777" w:rsidR="002C1C1F" w:rsidRDefault="002C1C1F" w:rsidP="002C1C1F">
      <w:pPr>
        <w:pStyle w:val="ListParagraph"/>
        <w:rPr>
          <w:rFonts w:cs="Tahoma"/>
        </w:rPr>
      </w:pPr>
    </w:p>
    <w:p w14:paraId="7A454120" w14:textId="77777777" w:rsidR="002C1C1F" w:rsidRDefault="002C1C1F" w:rsidP="002C1C1F">
      <w:pPr>
        <w:pStyle w:val="ListParagraph"/>
        <w:rPr>
          <w:rFonts w:cs="Tahoma"/>
        </w:rPr>
      </w:pPr>
    </w:p>
    <w:p w14:paraId="4DE06C20" w14:textId="77777777" w:rsidR="002C1C1F" w:rsidRDefault="002C1C1F" w:rsidP="002C1C1F">
      <w:pPr>
        <w:pStyle w:val="ListParagraph"/>
        <w:rPr>
          <w:rFonts w:cs="Tahoma"/>
        </w:rPr>
      </w:pPr>
    </w:p>
    <w:p w14:paraId="35A0D913" w14:textId="77777777" w:rsidR="002C1C1F" w:rsidRDefault="002C1C1F" w:rsidP="002C1C1F">
      <w:pPr>
        <w:pStyle w:val="ListParagraph"/>
        <w:rPr>
          <w:rFonts w:cs="Tahoma"/>
        </w:rPr>
      </w:pPr>
    </w:p>
    <w:p w14:paraId="76B47262" w14:textId="77777777" w:rsidR="002C1C1F" w:rsidRDefault="002C1C1F" w:rsidP="002C1C1F">
      <w:pPr>
        <w:pStyle w:val="ListParagraph"/>
        <w:rPr>
          <w:rFonts w:cs="Tahoma"/>
        </w:rPr>
      </w:pPr>
    </w:p>
    <w:p w14:paraId="03951A8F" w14:textId="77777777" w:rsidR="002C1C1F" w:rsidRDefault="002C1C1F" w:rsidP="002C1C1F">
      <w:pPr>
        <w:pStyle w:val="ListParagraph"/>
        <w:rPr>
          <w:rFonts w:cs="Tahoma"/>
        </w:rPr>
      </w:pPr>
    </w:p>
    <w:p w14:paraId="0A28844B" w14:textId="77777777" w:rsidR="002C1C1F" w:rsidRDefault="002C1C1F" w:rsidP="002C1C1F">
      <w:pPr>
        <w:pStyle w:val="ListParagraph"/>
        <w:rPr>
          <w:rFonts w:cs="Tahoma"/>
        </w:rPr>
      </w:pPr>
    </w:p>
    <w:p w14:paraId="4F67E865" w14:textId="77777777" w:rsidR="002C1C1F" w:rsidRDefault="002C1C1F" w:rsidP="002C1C1F">
      <w:pPr>
        <w:pStyle w:val="ListParagraph"/>
        <w:rPr>
          <w:rFonts w:cs="Tahoma"/>
        </w:rPr>
      </w:pPr>
    </w:p>
    <w:p w14:paraId="604B388A" w14:textId="77777777" w:rsidR="002C1C1F" w:rsidRDefault="002C1C1F" w:rsidP="002C1C1F">
      <w:pPr>
        <w:pStyle w:val="ListParagraph"/>
        <w:rPr>
          <w:rFonts w:cs="Tahoma"/>
        </w:rPr>
      </w:pPr>
    </w:p>
    <w:p w14:paraId="40C4FBC5" w14:textId="77777777" w:rsidR="002C1C1F" w:rsidRDefault="002C1C1F" w:rsidP="002C1C1F">
      <w:pPr>
        <w:pStyle w:val="ListParagraph"/>
        <w:rPr>
          <w:rFonts w:cs="Tahoma"/>
        </w:rPr>
      </w:pPr>
    </w:p>
    <w:p w14:paraId="5FFB9526" w14:textId="77777777" w:rsidR="002C1C1F" w:rsidRPr="002C1C22" w:rsidRDefault="002C1C1F" w:rsidP="002C1C1F">
      <w:pPr>
        <w:pStyle w:val="ListParagraph"/>
        <w:tabs>
          <w:tab w:val="right" w:pos="10205"/>
        </w:tabs>
        <w:ind w:left="851"/>
        <w:rPr>
          <w:rFonts w:cs="Tahoma"/>
        </w:rPr>
      </w:pPr>
      <w:r w:rsidRPr="002C1C22">
        <w:rPr>
          <w:rFonts w:cs="Tahoma"/>
        </w:rPr>
        <w:t>Compare the pressure exerted on the walls of the box before and after the walls are adjusted.</w:t>
      </w:r>
      <w:r w:rsidRPr="002C1C22">
        <w:rPr>
          <w:rFonts w:cs="Tahoma"/>
        </w:rPr>
        <w:tab/>
      </w:r>
      <w:r w:rsidRPr="002C1C22">
        <w:rPr>
          <w:rFonts w:ascii="Calibri" w:hAnsi="Calibri"/>
          <w:i/>
          <w:sz w:val="20"/>
          <w:szCs w:val="20"/>
        </w:rPr>
        <w:t>2 marks</w:t>
      </w:r>
    </w:p>
    <w:p w14:paraId="5195B1D0" w14:textId="77777777" w:rsidR="002C1C1F" w:rsidRDefault="002C1C1F" w:rsidP="002C1C1F">
      <w:pPr>
        <w:ind w:left="426" w:hanging="426"/>
        <w:rPr>
          <w:rFonts w:cs="Tahoma"/>
        </w:rPr>
      </w:pPr>
      <w:r w:rsidRPr="002C1C22">
        <w:rPr>
          <w:rFonts w:cs="Tahoma"/>
        </w:rPr>
        <w:tab/>
      </w:r>
    </w:p>
    <w:p w14:paraId="76D35EB0" w14:textId="77777777" w:rsidR="002C1C1F" w:rsidRPr="002C1C22" w:rsidRDefault="002C1C1F" w:rsidP="002C1C1F">
      <w:pPr>
        <w:ind w:left="426" w:hanging="426"/>
        <w:rPr>
          <w:rFonts w:cs="Tahoma"/>
        </w:rPr>
      </w:pPr>
      <w:r>
        <w:rPr>
          <w:rFonts w:cs="Tahoma"/>
        </w:rPr>
        <w:tab/>
      </w:r>
      <w:r w:rsidRPr="002C1C22">
        <w:rPr>
          <w:rFonts w:cs="Tahoma"/>
        </w:rPr>
        <w:t>b)</w:t>
      </w:r>
      <w:r w:rsidRPr="002C1C22">
        <w:rPr>
          <w:rFonts w:cs="Tahoma"/>
        </w:rPr>
        <w:tab/>
        <w:t>The volume of the box increases from 0.30 m</w:t>
      </w:r>
      <w:r w:rsidRPr="002C1C22">
        <w:rPr>
          <w:rFonts w:cs="Tahoma"/>
          <w:vertAlign w:val="superscript"/>
        </w:rPr>
        <w:t>3</w:t>
      </w:r>
      <w:r w:rsidRPr="002C1C22">
        <w:rPr>
          <w:rFonts w:cs="Tahoma"/>
        </w:rPr>
        <w:t xml:space="preserve"> to 0.40 m</w:t>
      </w:r>
      <w:r w:rsidRPr="002C1C22">
        <w:rPr>
          <w:rFonts w:cs="Tahoma"/>
          <w:vertAlign w:val="superscript"/>
        </w:rPr>
        <w:t>3</w:t>
      </w:r>
      <w:r w:rsidRPr="002C1C22">
        <w:rPr>
          <w:rFonts w:cs="Tahoma"/>
        </w:rPr>
        <w:t>.</w:t>
      </w:r>
    </w:p>
    <w:p w14:paraId="08B2EEC2" w14:textId="77777777" w:rsidR="00536AA3" w:rsidRPr="002C1C22" w:rsidRDefault="00536AA3" w:rsidP="00536AA3">
      <w:pPr>
        <w:ind w:left="426" w:hanging="426"/>
        <w:rPr>
          <w:rFonts w:cs="Tahoma"/>
        </w:rPr>
      </w:pPr>
    </w:p>
    <w:p w14:paraId="537E398E" w14:textId="77777777" w:rsidR="00536AA3" w:rsidRPr="002C1C22" w:rsidRDefault="00536AA3" w:rsidP="00536AA3">
      <w:pPr>
        <w:ind w:left="426" w:hanging="426"/>
        <w:rPr>
          <w:rFonts w:cs="Tahoma"/>
        </w:rPr>
      </w:pPr>
      <w:r w:rsidRPr="002C1C22">
        <w:rPr>
          <w:rFonts w:cs="Tahoma"/>
        </w:rPr>
        <w:tab/>
      </w:r>
      <w:r w:rsidRPr="002C1C22">
        <w:rPr>
          <w:rFonts w:cs="Tahoma"/>
        </w:rPr>
        <w:tab/>
        <w:t>Before the change in volume, the pressure exerted on the walls is 1600 N/m</w:t>
      </w:r>
      <w:r w:rsidRPr="002C1C22">
        <w:rPr>
          <w:rFonts w:cs="Tahoma"/>
          <w:vertAlign w:val="superscript"/>
        </w:rPr>
        <w:t>2</w:t>
      </w:r>
      <w:r w:rsidRPr="002C1C22">
        <w:rPr>
          <w:rFonts w:cs="Tahoma"/>
        </w:rPr>
        <w:t>.</w:t>
      </w:r>
    </w:p>
    <w:p w14:paraId="2C72D574" w14:textId="77777777" w:rsidR="00536AA3" w:rsidRPr="002C1C22" w:rsidRDefault="00536AA3" w:rsidP="00536AA3">
      <w:pPr>
        <w:ind w:left="426" w:hanging="426"/>
        <w:rPr>
          <w:rFonts w:cs="Tahoma"/>
        </w:rPr>
      </w:pPr>
    </w:p>
    <w:p w14:paraId="4B3B9F59" w14:textId="74F5F9A5" w:rsidR="00536AA3" w:rsidRPr="002C1C22" w:rsidRDefault="00536AA3" w:rsidP="000F2BFE">
      <w:pPr>
        <w:tabs>
          <w:tab w:val="right" w:pos="10205"/>
        </w:tabs>
        <w:ind w:left="851" w:hanging="426"/>
        <w:rPr>
          <w:rFonts w:ascii="Calibri" w:hAnsi="Calibri"/>
          <w:i/>
          <w:sz w:val="20"/>
          <w:szCs w:val="20"/>
        </w:rPr>
      </w:pPr>
      <w:r w:rsidRPr="002C1C22">
        <w:rPr>
          <w:rFonts w:cs="Tahoma"/>
        </w:rPr>
        <w:tab/>
        <w:t>What is the pressure exerted on the walls of the box after the adjustment?</w:t>
      </w:r>
      <w:r w:rsidRPr="002C1C22">
        <w:rPr>
          <w:rFonts w:ascii="Calibri" w:hAnsi="Calibri"/>
          <w:sz w:val="20"/>
          <w:szCs w:val="20"/>
        </w:rPr>
        <w:tab/>
      </w:r>
      <w:r w:rsidRPr="002C1C22">
        <w:rPr>
          <w:rFonts w:ascii="Calibri" w:hAnsi="Calibri"/>
          <w:i/>
          <w:sz w:val="20"/>
          <w:szCs w:val="20"/>
        </w:rPr>
        <w:t>3 marks</w:t>
      </w:r>
    </w:p>
    <w:p w14:paraId="43AC27CF" w14:textId="77777777" w:rsidR="002E0E73" w:rsidRDefault="002E0E73" w:rsidP="00536AA3">
      <w:pPr>
        <w:pStyle w:val="ListParagraph"/>
        <w:ind w:left="426"/>
      </w:pPr>
    </w:p>
    <w:p w14:paraId="0CC75DB9" w14:textId="77777777" w:rsidR="00536AA3" w:rsidRPr="002C1C22" w:rsidRDefault="00536AA3" w:rsidP="00536AA3">
      <w:pPr>
        <w:pStyle w:val="ListParagraph"/>
        <w:ind w:left="426"/>
      </w:pPr>
      <w:r w:rsidRPr="002C1C22">
        <w:t>c)</w:t>
      </w:r>
      <w:r w:rsidRPr="002C1C22">
        <w:tab/>
        <w:t>Another box has length 0.75 m, width 0.40 m and height 0.60 m.</w:t>
      </w:r>
    </w:p>
    <w:p w14:paraId="57632F76" w14:textId="77777777" w:rsidR="00536AA3" w:rsidRPr="002C1C22" w:rsidRDefault="00536AA3" w:rsidP="00536AA3">
      <w:pPr>
        <w:pStyle w:val="ListParagraph"/>
        <w:tabs>
          <w:tab w:val="left" w:pos="4526"/>
        </w:tabs>
        <w:ind w:left="426"/>
      </w:pPr>
      <w:r w:rsidRPr="002C1C22">
        <w:tab/>
      </w:r>
    </w:p>
    <w:p w14:paraId="1320B6FC" w14:textId="77777777" w:rsidR="00536AA3" w:rsidRPr="002C1C22" w:rsidRDefault="00536AA3" w:rsidP="00536AA3">
      <w:pPr>
        <w:pStyle w:val="ListParagraph"/>
        <w:ind w:left="426"/>
      </w:pPr>
      <w:r w:rsidRPr="002C1C22">
        <w:tab/>
        <w:t>The box is expanded so that it has length 0.80 m, width 0.55 m and height 0.85 m.</w:t>
      </w:r>
    </w:p>
    <w:p w14:paraId="69189159" w14:textId="77777777" w:rsidR="00536AA3" w:rsidRPr="002C1C22" w:rsidRDefault="00536AA3" w:rsidP="00536AA3">
      <w:pPr>
        <w:pStyle w:val="ListParagraph"/>
        <w:ind w:left="426"/>
      </w:pPr>
    </w:p>
    <w:p w14:paraId="0D73AE44" w14:textId="30160867" w:rsidR="00536AA3" w:rsidRPr="002C1C22" w:rsidRDefault="00536AA3" w:rsidP="00BE3404">
      <w:pPr>
        <w:pStyle w:val="ListParagraph"/>
        <w:ind w:left="426"/>
        <w:rPr>
          <w:rFonts w:ascii="Calibri" w:hAnsi="Calibri"/>
          <w:szCs w:val="22"/>
        </w:rPr>
      </w:pPr>
      <w:r w:rsidRPr="002C1C22">
        <w:tab/>
        <w:t>Calculate the change in volume of the box.</w:t>
      </w:r>
    </w:p>
    <w:p w14:paraId="29F127AB" w14:textId="77777777" w:rsidR="00536AA3" w:rsidRPr="002C1C22" w:rsidRDefault="00536AA3" w:rsidP="00536AA3">
      <w:pPr>
        <w:widowControl w:val="0"/>
        <w:tabs>
          <w:tab w:val="left" w:pos="9278"/>
          <w:tab w:val="right" w:pos="10205"/>
        </w:tabs>
        <w:rPr>
          <w:rFonts w:ascii="Calibri" w:hAnsi="Calibri"/>
          <w: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3 marks</w:t>
      </w:r>
    </w:p>
    <w:p w14:paraId="11E91300" w14:textId="77777777" w:rsidR="00536AA3" w:rsidRPr="002C1C22" w:rsidRDefault="00536AA3" w:rsidP="00536AA3">
      <w:pPr>
        <w:ind w:left="426" w:hanging="426"/>
        <w:rPr>
          <w:rFonts w:cs="Tahoma"/>
        </w:rPr>
      </w:pPr>
      <w:r w:rsidRPr="002C1C22">
        <w:rPr>
          <w:rFonts w:cs="Tahoma"/>
        </w:rPr>
        <w:lastRenderedPageBreak/>
        <w:t>5.</w:t>
      </w:r>
      <w:r w:rsidRPr="002C1C22">
        <w:rPr>
          <w:rFonts w:cs="Tahoma"/>
        </w:rPr>
        <w:tab/>
        <w:t>O</w:t>
      </w:r>
      <w:r w:rsidRPr="002C1C22">
        <w:rPr>
          <w:rFonts w:cs="Tahoma"/>
          <w:spacing w:val="-3"/>
        </w:rPr>
        <w:t>xygen-filled gas canisters are used frequently in hospitals to supply oxygen to patients with difficulty breathing.</w:t>
      </w:r>
    </w:p>
    <w:p w14:paraId="358A9EAC" w14:textId="77777777" w:rsidR="00536AA3" w:rsidRPr="002C1C22" w:rsidRDefault="00536AA3" w:rsidP="00536AA3">
      <w:pPr>
        <w:ind w:left="426"/>
        <w:rPr>
          <w:rFonts w:cs="Tahoma"/>
        </w:rPr>
      </w:pPr>
    </w:p>
    <w:p w14:paraId="21F604C1" w14:textId="77777777" w:rsidR="00536AA3" w:rsidRPr="002C1C22" w:rsidRDefault="00536AA3" w:rsidP="00536AA3">
      <w:pPr>
        <w:pStyle w:val="ListParagraph"/>
        <w:ind w:left="426"/>
        <w:rPr>
          <w:rFonts w:cs="Tahoma"/>
        </w:rPr>
      </w:pPr>
      <w:r w:rsidRPr="002C1C22">
        <w:rPr>
          <w:rFonts w:cs="Tahoma"/>
        </w:rPr>
        <w:t xml:space="preserve">The oxygen is contained in a canister of fixed volume.  </w:t>
      </w:r>
    </w:p>
    <w:p w14:paraId="76211289" w14:textId="77777777" w:rsidR="00536AA3" w:rsidRPr="002C1C22" w:rsidRDefault="00536AA3" w:rsidP="00536AA3">
      <w:pPr>
        <w:pStyle w:val="ListParagraph"/>
        <w:ind w:left="426"/>
        <w:rPr>
          <w:rFonts w:cs="Tahoma"/>
        </w:rPr>
      </w:pPr>
    </w:p>
    <w:p w14:paraId="6DD11B56" w14:textId="77777777" w:rsidR="00536AA3" w:rsidRPr="002C1C22" w:rsidRDefault="00536AA3" w:rsidP="00536AA3">
      <w:pPr>
        <w:pStyle w:val="ListParagraph"/>
        <w:ind w:left="426"/>
        <w:rPr>
          <w:rFonts w:cs="Tahoma"/>
        </w:rPr>
      </w:pPr>
      <w:r w:rsidRPr="002C1C22">
        <w:rPr>
          <w:rFonts w:cs="Tahoma"/>
        </w:rPr>
        <w:t>The canisters must be stored in places where the temperature can be controlled.</w:t>
      </w:r>
    </w:p>
    <w:p w14:paraId="0A129EF7" w14:textId="77777777" w:rsidR="00536AA3" w:rsidRPr="002C1C22" w:rsidRDefault="00536AA3" w:rsidP="00536AA3">
      <w:pPr>
        <w:pStyle w:val="ListParagraph"/>
        <w:ind w:left="426"/>
        <w:rPr>
          <w:rFonts w:cs="Tahoma"/>
        </w:rPr>
      </w:pPr>
    </w:p>
    <w:p w14:paraId="6EB5779B" w14:textId="7D7822B5" w:rsidR="00536AA3" w:rsidRPr="002C1C22" w:rsidRDefault="00536AA3" w:rsidP="009C74DD">
      <w:pPr>
        <w:pStyle w:val="ListParagraph"/>
        <w:tabs>
          <w:tab w:val="right" w:pos="10205"/>
        </w:tabs>
        <w:ind w:left="426"/>
        <w:rPr>
          <w:rFonts w:cs="Tahoma"/>
        </w:rPr>
      </w:pPr>
      <w:r w:rsidRPr="002C1C22">
        <w:rPr>
          <w:rFonts w:cs="Tahoma"/>
        </w:rPr>
        <w:t>Use the particle model to explain what would happen if the gas in the canister was heated to high temperatures.</w:t>
      </w:r>
      <w:r w:rsidRPr="002C1C22">
        <w:rPr>
          <w:rFonts w:ascii="Calibri" w:hAnsi="Calibri"/>
          <w:sz w:val="20"/>
          <w:szCs w:val="20"/>
        </w:rPr>
        <w:tab/>
      </w:r>
      <w:r w:rsidRPr="002C1C22">
        <w:rPr>
          <w:rFonts w:ascii="Calibri" w:hAnsi="Calibri"/>
          <w:i/>
          <w:sz w:val="20"/>
          <w:szCs w:val="20"/>
        </w:rPr>
        <w:t>3 marks</w:t>
      </w:r>
    </w:p>
    <w:p w14:paraId="42BA6088" w14:textId="77777777" w:rsidR="00536AA3" w:rsidRPr="002C1C22" w:rsidRDefault="00536AA3" w:rsidP="00536AA3">
      <w:pPr>
        <w:pStyle w:val="ListParagraph"/>
        <w:ind w:left="0"/>
        <w:rPr>
          <w:b/>
          <w:u w:val="single"/>
        </w:rPr>
      </w:pPr>
    </w:p>
    <w:p w14:paraId="0316188D" w14:textId="1F3BE2B7" w:rsidR="00536AA3" w:rsidRPr="002C1C22" w:rsidRDefault="00536AA3" w:rsidP="00536AA3">
      <w:pPr>
        <w:ind w:left="426" w:hanging="426"/>
        <w:rPr>
          <w:rFonts w:cs="Tahoma"/>
        </w:rPr>
      </w:pPr>
      <w:r w:rsidRPr="002C1C22">
        <w:rPr>
          <w:rFonts w:cs="Tahoma"/>
        </w:rPr>
        <w:t>6.</w:t>
      </w:r>
      <w:r w:rsidRPr="002C1C22">
        <w:rPr>
          <w:rFonts w:cs="Tahoma"/>
        </w:rPr>
        <w:tab/>
      </w:r>
      <w:r w:rsidRPr="002C1C22">
        <w:rPr>
          <w:rFonts w:cs="Tahoma"/>
          <w:b/>
        </w:rPr>
        <w:t>(</w:t>
      </w:r>
      <w:r w:rsidR="00BE3404">
        <w:rPr>
          <w:rFonts w:cs="Tahoma"/>
          <w:b/>
        </w:rPr>
        <w:t>HT</w:t>
      </w:r>
      <w:r w:rsidRPr="002C1C22">
        <w:rPr>
          <w:rFonts w:cs="Tahoma"/>
          <w:b/>
        </w:rPr>
        <w:t xml:space="preserve"> Only)</w:t>
      </w:r>
      <w:r w:rsidRPr="002C1C22">
        <w:rPr>
          <w:rFonts w:cs="Tahoma"/>
        </w:rPr>
        <w:t xml:space="preserve"> A cyclist obtains a puncture during a race.  The cyclist replaces the inner tube and uses a bike pump to inflate the wheel.</w:t>
      </w:r>
    </w:p>
    <w:p w14:paraId="01B89638" w14:textId="77777777" w:rsidR="00536AA3" w:rsidRPr="002C1C22" w:rsidRDefault="00536AA3" w:rsidP="00536AA3">
      <w:pPr>
        <w:pStyle w:val="ListParagraph"/>
        <w:rPr>
          <w:rFonts w:cs="Tahoma"/>
        </w:rPr>
      </w:pPr>
    </w:p>
    <w:p w14:paraId="73911137" w14:textId="0B8158B8" w:rsidR="00536AA3" w:rsidRPr="002C1C22" w:rsidRDefault="00536AA3" w:rsidP="009C74DD">
      <w:pPr>
        <w:pStyle w:val="ListParagraph"/>
        <w:tabs>
          <w:tab w:val="right" w:pos="10205"/>
        </w:tabs>
        <w:ind w:left="426"/>
        <w:rPr>
          <w:rFonts w:ascii="Calibri" w:hAnsi="Calibri"/>
          <w:i/>
          <w:sz w:val="20"/>
          <w:szCs w:val="20"/>
        </w:rPr>
      </w:pPr>
      <w:r w:rsidRPr="002C1C22">
        <w:rPr>
          <w:rFonts w:cs="Tahoma"/>
        </w:rPr>
        <w:t xml:space="preserve">Explain why the temperature of the gas inside the inner tube increases as the cyclist uses the pump </w:t>
      </w:r>
      <w:r w:rsidR="009C74DD">
        <w:rPr>
          <w:rFonts w:cs="Tahoma"/>
        </w:rPr>
        <w:br/>
      </w:r>
      <w:r w:rsidRPr="002C1C22">
        <w:rPr>
          <w:rFonts w:cs="Tahoma"/>
        </w:rPr>
        <w:t>to inflate the wheel.</w:t>
      </w:r>
      <w:r w:rsidRPr="002C1C22">
        <w:rPr>
          <w:rFonts w:ascii="Calibri" w:hAnsi="Calibri"/>
          <w:i/>
          <w:sz w:val="20"/>
          <w:szCs w:val="20"/>
        </w:rPr>
        <w:tab/>
        <w:t>2 marks</w:t>
      </w:r>
    </w:p>
    <w:p w14:paraId="1F4E7321" w14:textId="77777777" w:rsidR="00536AA3" w:rsidRPr="002C1C22" w:rsidRDefault="00536AA3" w:rsidP="00536AA3"/>
    <w:p w14:paraId="1FA3850B" w14:textId="361F1663" w:rsidR="00536AA3" w:rsidRPr="002C1C22" w:rsidRDefault="00536AA3" w:rsidP="00536AA3">
      <w:pPr>
        <w:ind w:left="426" w:hanging="426"/>
        <w:rPr>
          <w:rFonts w:cs="Tahoma"/>
        </w:rPr>
      </w:pPr>
      <w:r w:rsidRPr="002C1C22">
        <w:rPr>
          <w:rFonts w:cs="Tahoma"/>
        </w:rPr>
        <w:t>7.</w:t>
      </w:r>
      <w:r w:rsidRPr="002C1C22">
        <w:rPr>
          <w:rFonts w:cs="Tahoma"/>
        </w:rPr>
        <w:tab/>
      </w:r>
      <w:r w:rsidR="00676252">
        <w:rPr>
          <w:rFonts w:cs="Tahoma"/>
          <w:b/>
        </w:rPr>
        <w:t>(HT</w:t>
      </w:r>
      <w:r w:rsidR="00676252" w:rsidRPr="002C1C22">
        <w:rPr>
          <w:rFonts w:cs="Tahoma"/>
          <w:b/>
        </w:rPr>
        <w:t xml:space="preserve"> Only)</w:t>
      </w:r>
      <w:r w:rsidR="00676252" w:rsidRPr="002C1C22">
        <w:rPr>
          <w:rFonts w:cs="Tahoma"/>
        </w:rPr>
        <w:t xml:space="preserve"> </w:t>
      </w:r>
      <w:r w:rsidRPr="002C1C22">
        <w:rPr>
          <w:rFonts w:cs="Tahoma"/>
        </w:rPr>
        <w:t>A refrigerator contains a coolant gas which is compressed and expands around a series of tubes.</w:t>
      </w:r>
    </w:p>
    <w:p w14:paraId="5F33B87B" w14:textId="77777777" w:rsidR="00536AA3" w:rsidRPr="002C1C22" w:rsidRDefault="00536AA3" w:rsidP="00536AA3">
      <w:pPr>
        <w:tabs>
          <w:tab w:val="right" w:pos="10205"/>
        </w:tabs>
        <w:spacing w:before="120"/>
        <w:ind w:left="851" w:hanging="425"/>
        <w:rPr>
          <w:rFonts w:cs="Tahoma"/>
        </w:rPr>
      </w:pPr>
      <w:r w:rsidRPr="002C1C22">
        <w:rPr>
          <w:rFonts w:cs="Tahoma"/>
        </w:rPr>
        <w:t xml:space="preserve">a) </w:t>
      </w:r>
      <w:r w:rsidRPr="002C1C22">
        <w:rPr>
          <w:rFonts w:cs="Tahoma"/>
        </w:rPr>
        <w:tab/>
        <w:t>Explain how the gas expanding cools the refrigerator.</w:t>
      </w:r>
      <w:r w:rsidRPr="002C1C22">
        <w:rPr>
          <w:rFonts w:cs="Tahoma"/>
        </w:rPr>
        <w:tab/>
      </w:r>
    </w:p>
    <w:p w14:paraId="0CBBD0F5" w14:textId="77777777" w:rsidR="00536AA3" w:rsidRPr="002C1C22" w:rsidRDefault="00536AA3" w:rsidP="00536AA3">
      <w:pPr>
        <w:widowControl w:val="0"/>
        <w:tabs>
          <w:tab w:val="left" w:pos="9278"/>
          <w:tab w:val="right" w:pos="10205"/>
        </w:tabs>
        <w:spacing w:after="120"/>
        <w:rPr>
          <w:rFonts w:cs="Tahoma"/>
          <w:i/>
        </w:rPr>
      </w:pPr>
      <w:r w:rsidRPr="002C1C22">
        <w:rPr>
          <w:rFonts w:ascii="Calibri" w:hAnsi="Calibri"/>
          <w:i/>
          <w:sz w:val="20"/>
          <w:szCs w:val="20"/>
        </w:rPr>
        <w:tab/>
      </w:r>
      <w:r w:rsidRPr="002C1C22">
        <w:rPr>
          <w:rFonts w:ascii="Calibri" w:hAnsi="Calibri"/>
          <w:i/>
          <w:sz w:val="20"/>
          <w:szCs w:val="20"/>
        </w:rPr>
        <w:tab/>
        <w:t>3 marks</w:t>
      </w:r>
    </w:p>
    <w:p w14:paraId="505F352F" w14:textId="79A1A0F3" w:rsidR="00536AA3" w:rsidRPr="00BE3404" w:rsidRDefault="00536AA3" w:rsidP="009C74DD">
      <w:pPr>
        <w:tabs>
          <w:tab w:val="right" w:pos="10205"/>
        </w:tabs>
        <w:ind w:left="851" w:hanging="425"/>
        <w:rPr>
          <w:rFonts w:ascii="Calibri" w:hAnsi="Calibri"/>
          <w:szCs w:val="22"/>
        </w:rPr>
      </w:pPr>
      <w:r w:rsidRPr="002C1C22">
        <w:rPr>
          <w:rFonts w:cs="Tahoma"/>
        </w:rPr>
        <w:t xml:space="preserve">b) </w:t>
      </w:r>
      <w:r w:rsidRPr="002C1C22">
        <w:rPr>
          <w:rFonts w:cs="Tahoma"/>
        </w:rPr>
        <w:tab/>
        <w:t xml:space="preserve">Why is it important to have a heat sink or extractor fan at the point where the coolant is </w:t>
      </w:r>
      <w:r w:rsidR="009C74DD">
        <w:rPr>
          <w:rFonts w:cs="Tahoma"/>
        </w:rPr>
        <w:br/>
      </w:r>
      <w:r w:rsidRPr="002C1C22">
        <w:rPr>
          <w:rFonts w:cs="Tahoma"/>
        </w:rPr>
        <w:t>compressed?</w:t>
      </w:r>
      <w:r w:rsidR="009C74DD">
        <w:rPr>
          <w:rFonts w:cs="Tahoma"/>
        </w:rPr>
        <w:tab/>
      </w:r>
      <w:r w:rsidRPr="002C1C22">
        <w:rPr>
          <w:rFonts w:ascii="Calibri" w:hAnsi="Calibri"/>
          <w:i/>
          <w:sz w:val="20"/>
          <w:szCs w:val="20"/>
        </w:rPr>
        <w:t>2 marks</w:t>
      </w:r>
    </w:p>
    <w:p w14:paraId="6F8824B6" w14:textId="77777777" w:rsidR="00536AA3" w:rsidRPr="002C1C22" w:rsidRDefault="00536AA3" w:rsidP="00536AA3">
      <w:pPr>
        <w:widowControl w:val="0"/>
        <w:tabs>
          <w:tab w:val="left" w:pos="9278"/>
          <w:tab w:val="right" w:pos="10205"/>
        </w:tabs>
        <w:rPr>
          <w:rFonts w:ascii="Calibri" w:hAnsi="Calibri"/>
          <w:i/>
          <w:sz w:val="16"/>
          <w:szCs w:val="20"/>
        </w:rPr>
      </w:pPr>
    </w:p>
    <w:p w14:paraId="54F555BF"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Totals</w:t>
      </w:r>
    </w:p>
    <w:p w14:paraId="62E7757F"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Foundation: 19 marks</w:t>
      </w:r>
    </w:p>
    <w:p w14:paraId="649385AA"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Higher: 26 marks</w:t>
      </w:r>
    </w:p>
    <w:p w14:paraId="2168CDC6" w14:textId="77777777" w:rsidR="00BE3404" w:rsidRDefault="00BE3404">
      <w:pPr>
        <w:rPr>
          <w:rFonts w:ascii="Trebuchet MS" w:hAnsi="Trebuchet MS"/>
          <w:sz w:val="32"/>
          <w:szCs w:val="32"/>
        </w:rPr>
      </w:pPr>
      <w:r>
        <w:br w:type="page"/>
      </w:r>
    </w:p>
    <w:p w14:paraId="0A7BC69E" w14:textId="47A85F9C" w:rsidR="00536AA3" w:rsidRPr="002C1C22" w:rsidRDefault="00536AA3" w:rsidP="00536AA3">
      <w:pPr>
        <w:pStyle w:val="topictest"/>
      </w:pPr>
      <w:bookmarkStart w:id="32" w:name="_Toc468175857"/>
      <w:r w:rsidRPr="002C1C22">
        <w:lastRenderedPageBreak/>
        <w:t>Topic Test 8: Atoms and isotopes</w:t>
      </w:r>
      <w:bookmarkEnd w:id="32"/>
    </w:p>
    <w:p w14:paraId="497F588A" w14:textId="77777777" w:rsidR="00536AA3" w:rsidRPr="002C1C22" w:rsidRDefault="00536AA3" w:rsidP="00536AA3"/>
    <w:p w14:paraId="3574885D" w14:textId="77777777" w:rsidR="00536AA3" w:rsidRPr="002C1C22" w:rsidRDefault="00536AA3" w:rsidP="00536AA3">
      <w:pPr>
        <w:ind w:left="426" w:hanging="426"/>
        <w:rPr>
          <w:rFonts w:cs="Tahoma"/>
        </w:rPr>
      </w:pPr>
      <w:r w:rsidRPr="002C1C22">
        <w:rPr>
          <w:noProof/>
          <w:lang w:eastAsia="en-GB"/>
        </w:rPr>
        <mc:AlternateContent>
          <mc:Choice Requires="wpc">
            <w:drawing>
              <wp:anchor distT="0" distB="0" distL="114300" distR="114300" simplePos="0" relativeHeight="251723776" behindDoc="0" locked="0" layoutInCell="1" allowOverlap="1" wp14:anchorId="2130CCA6" wp14:editId="5B3808E8">
                <wp:simplePos x="0" y="0"/>
                <wp:positionH relativeFrom="column">
                  <wp:posOffset>397510</wp:posOffset>
                </wp:positionH>
                <wp:positionV relativeFrom="paragraph">
                  <wp:posOffset>180975</wp:posOffset>
                </wp:positionV>
                <wp:extent cx="5835650" cy="3716655"/>
                <wp:effectExtent l="0" t="0" r="0" b="0"/>
                <wp:wrapSquare wrapText="bothSides"/>
                <wp:docPr id="611" name="Canvas 6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47" name="Group 547"/>
                        <wpg:cNvGrpSpPr/>
                        <wpg:grpSpPr>
                          <a:xfrm>
                            <a:off x="82193" y="35999"/>
                            <a:ext cx="5753457" cy="3681169"/>
                            <a:chOff x="82193" y="143838"/>
                            <a:chExt cx="5753457" cy="3681169"/>
                          </a:xfrm>
                        </wpg:grpSpPr>
                        <pic:pic xmlns:pic="http://schemas.openxmlformats.org/drawingml/2006/picture">
                          <pic:nvPicPr>
                            <pic:cNvPr id="548" name="Picture 54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2364" y="1037690"/>
                              <a:ext cx="1654139" cy="1654139"/>
                            </a:xfrm>
                            <a:prstGeom prst="rect">
                              <a:avLst/>
                            </a:prstGeom>
                          </pic:spPr>
                        </pic:pic>
                        <wps:wsp>
                          <wps:cNvPr id="549" name="Straight Arrow Connector 549"/>
                          <wps:cNvCnPr/>
                          <wps:spPr>
                            <a:xfrm flipH="1">
                              <a:off x="3472665" y="523982"/>
                              <a:ext cx="626724" cy="698643"/>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50" name="Text Box 550"/>
                          <wps:cNvSpPr txBox="1"/>
                          <wps:spPr>
                            <a:xfrm>
                              <a:off x="4099389" y="143838"/>
                              <a:ext cx="1561672" cy="6369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3B404" w14:textId="77777777" w:rsidR="004060DD" w:rsidRPr="00615861" w:rsidRDefault="004060DD" w:rsidP="00536AA3">
                                <w:pPr>
                                  <w:rPr>
                                    <w:rFonts w:ascii="DavesHand" w:hAnsi="DavesHand"/>
                                  </w:rPr>
                                </w:pPr>
                                <w:r w:rsidRPr="00615861">
                                  <w:rPr>
                                    <w:rFonts w:ascii="DavesHand" w:hAnsi="DavesHand"/>
                                  </w:rPr>
                                  <w:t>Protons, negatively charged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Straight Arrow Connector 551"/>
                          <wps:cNvCnPr/>
                          <wps:spPr>
                            <a:xfrm flipH="1" flipV="1">
                              <a:off x="2929571" y="2015530"/>
                              <a:ext cx="585626" cy="100013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52" name="Text Box 552"/>
                          <wps:cNvSpPr txBox="1"/>
                          <wps:spPr>
                            <a:xfrm>
                              <a:off x="3482746" y="3015662"/>
                              <a:ext cx="1808252" cy="809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7A621" w14:textId="77777777" w:rsidR="004060DD" w:rsidRPr="00615861" w:rsidRDefault="004060DD" w:rsidP="00536AA3">
                                <w:pPr>
                                  <w:rPr>
                                    <w:rFonts w:ascii="DavesHand" w:hAnsi="DavesHand"/>
                                  </w:rPr>
                                </w:pPr>
                                <w:r w:rsidRPr="00615861">
                                  <w:rPr>
                                    <w:rFonts w:ascii="DavesHand" w:hAnsi="DavesHand"/>
                                  </w:rPr>
                                  <w:t>Nucleus, made up of neutrons and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Straight Arrow Connector 553"/>
                          <wps:cNvCnPr/>
                          <wps:spPr>
                            <a:xfrm flipV="1">
                              <a:off x="1962364" y="2013735"/>
                              <a:ext cx="760288" cy="965772"/>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54" name="Text Box 554"/>
                          <wps:cNvSpPr txBox="1"/>
                          <wps:spPr>
                            <a:xfrm>
                              <a:off x="499653" y="2892094"/>
                              <a:ext cx="1828801" cy="9329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3E39B" w14:textId="77777777" w:rsidR="004060DD" w:rsidRPr="00615861" w:rsidRDefault="004060DD" w:rsidP="00536AA3">
                                <w:pPr>
                                  <w:rPr>
                                    <w:rFonts w:ascii="DavesHand" w:hAnsi="DavesHand"/>
                                  </w:rPr>
                                </w:pPr>
                                <w:r w:rsidRPr="00615861">
                                  <w:rPr>
                                    <w:rFonts w:ascii="DavesHand" w:hAnsi="DavesHand"/>
                                  </w:rPr>
                                  <w:t>The radius of the nucleus is 1/100 of the radius of the atom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Straight Arrow Connector 555"/>
                          <wps:cNvCnPr/>
                          <wps:spPr>
                            <a:xfrm>
                              <a:off x="976045" y="708917"/>
                              <a:ext cx="1633591" cy="1006868"/>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56" name="Text Box 556"/>
                          <wps:cNvSpPr txBox="1"/>
                          <wps:spPr>
                            <a:xfrm>
                              <a:off x="82193" y="143838"/>
                              <a:ext cx="2465798" cy="61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FE354" w14:textId="77777777" w:rsidR="004060DD" w:rsidRPr="00615861" w:rsidRDefault="004060DD" w:rsidP="00536AA3">
                                <w:pPr>
                                  <w:rPr>
                                    <w:rFonts w:ascii="DavesHand" w:hAnsi="DavesHand"/>
                                  </w:rPr>
                                </w:pPr>
                                <w:r w:rsidRPr="00615861">
                                  <w:rPr>
                                    <w:rFonts w:ascii="DavesHand" w:hAnsi="DavesHand"/>
                                  </w:rPr>
                                  <w:t>Most of the mass is concentrated in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Straight Arrow Connector 557"/>
                          <wps:cNvCnPr/>
                          <wps:spPr>
                            <a:xfrm flipH="1" flipV="1">
                              <a:off x="3534309" y="2075381"/>
                              <a:ext cx="626725" cy="184934"/>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58" name="Text Box 558"/>
                          <wps:cNvSpPr txBox="1"/>
                          <wps:spPr>
                            <a:xfrm>
                              <a:off x="4202499" y="2051445"/>
                              <a:ext cx="1633151" cy="83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B0FD8" w14:textId="77777777" w:rsidR="004060DD" w:rsidRPr="00615861" w:rsidRDefault="004060DD" w:rsidP="00536AA3">
                                <w:pPr>
                                  <w:rPr>
                                    <w:rFonts w:ascii="DavesHand" w:hAnsi="DavesHand"/>
                                  </w:rPr>
                                </w:pPr>
                                <w:r w:rsidRPr="00615861">
                                  <w:rPr>
                                    <w:rFonts w:ascii="DavesHand" w:hAnsi="DavesHand"/>
                                  </w:rPr>
                                  <w:t xml:space="preserve">The radius of the atom is </w:t>
                                </w:r>
                                <w:r>
                                  <w:rPr>
                                    <w:rFonts w:ascii="DavesHand" w:hAnsi="DavesHand"/>
                                  </w:rPr>
                                  <w:sym w:font="Symbol" w:char="F07E"/>
                                </w:r>
                                <w:r>
                                  <w:rPr>
                                    <w:rFonts w:ascii="DavesHand" w:hAnsi="DavesHand"/>
                                  </w:rPr>
                                  <w:t xml:space="preserve"> 1 x 10</w:t>
                                </w:r>
                                <w:r>
                                  <w:rPr>
                                    <w:rFonts w:ascii="DavesHand" w:hAnsi="DavesHand"/>
                                    <w:vertAlign w:val="superscript"/>
                                  </w:rPr>
                                  <w:t>–</w:t>
                                </w:r>
                                <w:r w:rsidRPr="00615861">
                                  <w:rPr>
                                    <w:rFonts w:ascii="DavesHand" w:hAnsi="DavesHand"/>
                                    <w:vertAlign w:val="superscript"/>
                                  </w:rPr>
                                  <w:t>10</w:t>
                                </w:r>
                                <w:r>
                                  <w:rPr>
                                    <w:rFonts w:ascii="DavesHand" w:hAnsi="DavesHand"/>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2130CCA6" id="Canvas 611" o:spid="_x0000_s1626" editas="canvas" style="position:absolute;left:0;text-align:left;margin-left:31.3pt;margin-top:14.25pt;width:459.5pt;height:292.65pt;z-index:251723776;mso-position-horizontal-relative:text;mso-position-vertical-relative:text" coordsize="58356,37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">
                <v:shape id="_x0000_s1627" type="#_x0000_t75" style="position:absolute;width:58356;height:37166;visibility:visible;mso-wrap-style:square">
                  <v:fill o:detectmouseclick="t"/>
                  <v:path o:connecttype="none"/>
                </v:shape>
                <v:group id="Group 547" o:spid="_x0000_s1628" style="position:absolute;left:821;top:359;width:57535;height:36812" coordorigin="821,1438" coordsize="57534,36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Picture 548" o:spid="_x0000_s1629" type="#_x0000_t75" style="position:absolute;left:19623;top:10376;width:16542;height:1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1k9/DAAAA3AAAAA8AAABkcnMvZG93bnJldi54bWxET01rAjEQvRf8D2EKvZSatdQiq1FELLiF&#10;HtRevE0342bpZhI2Ubf/vnMo9Ph434vV4Dt1pT61gQ1MxgUo4jrYlhsDn8e3pxmolJEtdoHJwA8l&#10;WC1Hdwssbbjxnq6H3CgJ4VSiAZdzLLVOtSOPaRwisXDn0HvMAvtG2x5vEu47/VwUr9pjy9LgMNLG&#10;Uf19uHgD0y93OkV/rKZbjo/vs221+9hUxjzcD+s5qExD/hf/uXdWfC+yVs7IEd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WT38MAAADcAAAADwAAAAAAAAAAAAAAAACf&#10;AgAAZHJzL2Rvd25yZXYueG1sUEsFBgAAAAAEAAQA9wAAAI8DAAAAAA==&#10;">
                    <v:imagedata r:id="rId53" o:title=""/>
                    <v:path arrowok="t"/>
                  </v:shape>
                  <v:shape id="Straight Arrow Connector 549" o:spid="_x0000_s1630" type="#_x0000_t32" style="position:absolute;left:34726;top:5239;width:6267;height:6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nC8MAAADcAAAADwAAAGRycy9kb3ducmV2LnhtbESPT2sCMRTE74LfIbyCN81WtLSrUUQo&#10;CF6qFXt9JG//4OZlTVJ3/faNIPQ4zMxvmOW6t424kQ+1YwWvkwwEsXam5lLB6ftz/A4iRGSDjWNS&#10;cKcA69VwsMTcuI4PdDvGUiQIhxwVVDG2uZRBV2QxTFxLnLzCeYsxSV9K47FLcNvIaZa9SYs1p4UK&#10;W9pWpC/HX6tgdi6K8iq/mus97PVpd/7RnWelRi/9ZgEiUh//w8/2ziiYzz7gcS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xpwvDAAAA3AAAAA8AAAAAAAAAAAAA&#10;AAAAoQIAAGRycy9kb3ducmV2LnhtbFBLBQYAAAAABAAEAPkAAACRAwAAAAA=&#10;" strokecolor="black [3040]" strokeweight="1pt">
                    <v:stroke endarrow="open"/>
                  </v:shape>
                  <v:shape id="Text Box 550" o:spid="_x0000_s1631" type="#_x0000_t202" style="position:absolute;left:40993;top:1438;width:15617;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B8IA&#10;AADcAAAADwAAAGRycy9kb3ducmV2LnhtbERPTYvCMBC9L/gfwgje1lShi1TTIgVRxD3oetnb2Ixt&#10;sZnUJmrdX785CB4f73uR9aYRd+pcbVnBZByBIC6srrlUcPxZfc5AOI+ssbFMCp7kIEsHHwtMtH3w&#10;nu4HX4oQwi5BBZX3bSKlKyoy6Ma2JQ7c2XYGfYBdKXWHjxBuGjmNoi9psObQUGFLeUXF5XAzCrb5&#10;6hv3p6mZ/TX5endettfjb6zUaNgv5yA89f4tfrk3WkE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IkHwgAAANwAAAAPAAAAAAAAAAAAAAAAAJgCAABkcnMvZG93&#10;bnJldi54bWxQSwUGAAAAAAQABAD1AAAAhwMAAAAA&#10;" filled="f" stroked="f" strokeweight=".5pt">
                    <v:textbox>
                      <w:txbxContent>
                        <w:p w14:paraId="00F3B404" w14:textId="77777777" w:rsidR="004060DD" w:rsidRPr="00615861" w:rsidRDefault="004060DD" w:rsidP="00536AA3">
                          <w:pPr>
                            <w:rPr>
                              <w:rFonts w:ascii="DavesHand" w:hAnsi="DavesHand"/>
                            </w:rPr>
                          </w:pPr>
                          <w:r w:rsidRPr="00615861">
                            <w:rPr>
                              <w:rFonts w:ascii="DavesHand" w:hAnsi="DavesHand"/>
                            </w:rPr>
                            <w:t>Protons, negatively charged</w:t>
                          </w:r>
                        </w:p>
                      </w:txbxContent>
                    </v:textbox>
                  </v:shape>
                  <v:shape id="Straight Arrow Connector 551" o:spid="_x0000_s1632" type="#_x0000_t32" style="position:absolute;left:29295;top:20155;width:5856;height:10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ndcUAAADcAAAADwAAAGRycy9kb3ducmV2LnhtbESPQUvDQBCF74L/YZmCF7GbqpUQuy1F&#10;EMRD1eqltyE7JqHZ2bAztvHfdwuCx8d773u8xWoMvTlQki6yg9m0AENcR99x4+Dr8/mmBCOK7LGP&#10;TA5+SWC1vLxYYOXjkT/osNXGZAhLhQ5a1aGyVuqWAso0DsTZ+44poGaZGusTHjM89Pa2KB5swI7z&#10;QosDPbVU77c/wcGriKT76025K9dvurENv+vuzrmrybh+BKM06n/4r/3iHcznMzifyUfAL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5ndcUAAADcAAAADwAAAAAAAAAA&#10;AAAAAAChAgAAZHJzL2Rvd25yZXYueG1sUEsFBgAAAAAEAAQA+QAAAJMDAAAAAA==&#10;" strokecolor="black [3040]" strokeweight="1pt">
                    <v:stroke endarrow="open"/>
                  </v:shape>
                  <v:shape id="Text Box 552" o:spid="_x0000_s1633" type="#_x0000_t202" style="position:absolute;left:34827;top:30156;width:18082;height:8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14:paraId="5D47A621" w14:textId="77777777" w:rsidR="004060DD" w:rsidRPr="00615861" w:rsidRDefault="004060DD" w:rsidP="00536AA3">
                          <w:pPr>
                            <w:rPr>
                              <w:rFonts w:ascii="DavesHand" w:hAnsi="DavesHand"/>
                            </w:rPr>
                          </w:pPr>
                          <w:r w:rsidRPr="00615861">
                            <w:rPr>
                              <w:rFonts w:ascii="DavesHand" w:hAnsi="DavesHand"/>
                            </w:rPr>
                            <w:t>Nucleus, made up of neutrons and electrons</w:t>
                          </w:r>
                        </w:p>
                      </w:txbxContent>
                    </v:textbox>
                  </v:shape>
                  <v:shape id="Straight Arrow Connector 553" o:spid="_x0000_s1634" type="#_x0000_t32" style="position:absolute;left:19623;top:20137;width:7603;height:9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GPMMAAADcAAAADwAAAGRycy9kb3ducmV2LnhtbESPT2sCMRTE7wW/Q3hCbzVrW4usRpGC&#10;IHipVvT6SN7+wc3LmkR3/fZGKPQ4zMxvmPmyt424kQ+1YwXjUQaCWDtTc6ng8Lt+m4IIEdlg45gU&#10;3CnAcjF4mWNuXMc7uu1jKRKEQ44KqhjbXMqgK7IYRq4lTl7hvMWYpC+l8dgluG3ke5Z9SYs1p4UK&#10;W/quSJ/3V6vg81gU5UX+NJd72OrD5njSnWelXof9agYiUh//w3/tjVEwmXzA8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ABjzDAAAA3AAAAA8AAAAAAAAAAAAA&#10;AAAAoQIAAGRycy9kb3ducmV2LnhtbFBLBQYAAAAABAAEAPkAAACRAwAAAAA=&#10;" strokecolor="black [3040]" strokeweight="1pt">
                    <v:stroke endarrow="open"/>
                  </v:shape>
                  <v:shape id="Text Box 554" o:spid="_x0000_s1635" type="#_x0000_t202" style="position:absolute;left:4996;top:28920;width:18288;height:9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PBMUA&#10;AADcAAAADwAAAGRycy9kb3ducmV2LnhtbESPT4vCMBTE78J+h/AWvGm6Y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8ExQAAANwAAAAPAAAAAAAAAAAAAAAAAJgCAABkcnMv&#10;ZG93bnJldi54bWxQSwUGAAAAAAQABAD1AAAAigMAAAAA&#10;" filled="f" stroked="f" strokeweight=".5pt">
                    <v:textbox>
                      <w:txbxContent>
                        <w:p w14:paraId="10E3E39B" w14:textId="77777777" w:rsidR="004060DD" w:rsidRPr="00615861" w:rsidRDefault="004060DD" w:rsidP="00536AA3">
                          <w:pPr>
                            <w:rPr>
                              <w:rFonts w:ascii="DavesHand" w:hAnsi="DavesHand"/>
                            </w:rPr>
                          </w:pPr>
                          <w:r w:rsidRPr="00615861">
                            <w:rPr>
                              <w:rFonts w:ascii="DavesHand" w:hAnsi="DavesHand"/>
                            </w:rPr>
                            <w:t>The radius of the nucleus is 1/100 of the radius of the atom</w:t>
                          </w:r>
                        </w:p>
                      </w:txbxContent>
                    </v:textbox>
                  </v:shape>
                  <v:shape id="Straight Arrow Connector 555" o:spid="_x0000_s1636" type="#_x0000_t32" style="position:absolute;left:9760;top:7089;width:16336;height:10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KJZcgAAADcAAAADwAAAGRycy9kb3ducmV2LnhtbESPQWvCQBSE74X+h+UVvBTd1DaiqauI&#10;aYs9SDB68PjMviah2bchu9W0v94tFHocZuYbZr7sTSPO1LnasoKHUQSCuLC65lLBYf86nIJwHllj&#10;Y5kUfJOD5eL2Zo6Jthfe0Tn3pQgQdgkqqLxvEyldUZFBN7ItcfA+bGfQB9mVUnd4CXDTyHEUTaTB&#10;msNChS2tKyo+8y+j4GVzpGz2nj3lWX//+Hb6SbdNmio1uOtXzyA89f4//NfeaAVxHMPvmXAE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KJZcgAAADcAAAADwAAAAAA&#10;AAAAAAAAAAChAgAAZHJzL2Rvd25yZXYueG1sUEsFBgAAAAAEAAQA+QAAAJYDAAAAAA==&#10;" strokecolor="black [3040]" strokeweight="1pt">
                    <v:stroke endarrow="open"/>
                  </v:shape>
                  <v:shape id="Text Box 556" o:spid="_x0000_s1637" type="#_x0000_t202" style="position:absolute;left:821;top:1438;width:24658;height:6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14:paraId="2DCFE354" w14:textId="77777777" w:rsidR="004060DD" w:rsidRPr="00615861" w:rsidRDefault="004060DD" w:rsidP="00536AA3">
                          <w:pPr>
                            <w:rPr>
                              <w:rFonts w:ascii="DavesHand" w:hAnsi="DavesHand"/>
                            </w:rPr>
                          </w:pPr>
                          <w:r w:rsidRPr="00615861">
                            <w:rPr>
                              <w:rFonts w:ascii="DavesHand" w:hAnsi="DavesHand"/>
                            </w:rPr>
                            <w:t>Most of the mass is concentrated in the nucleus</w:t>
                          </w:r>
                        </w:p>
                      </w:txbxContent>
                    </v:textbox>
                  </v:shape>
                  <v:shape id="Straight Arrow Connector 557" o:spid="_x0000_s1638" type="#_x0000_t32" style="position:absolute;left:35343;top:20753;width:6267;height:1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msUAAADcAAAADwAAAGRycy9kb3ducmV2LnhtbESPQUvDQBCF70L/wzKCF7GbqtUQuy1F&#10;EKSHqtVLb0N2TILZ2bAztvHfdwXB4+O99z3eYjWG3hwoSRfZwWxagCGuo++4cfDx/nRVghFF9thH&#10;Jgc/JLBaTs4WWPl45Dc67LQxGcJSoYNWdaislbqlgDKNA3H2PmMKqFmmxvqExwwPvb0uijsbsOO8&#10;0OJAjy3VX7vv4GAjIun2clvuy/WLbm3Dr7q/ce7ifFw/gFEa9T/81372Dubze/g9k4+AX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amsUAAADcAAAADwAAAAAAAAAA&#10;AAAAAAChAgAAZHJzL2Rvd25yZXYueG1sUEsFBgAAAAAEAAQA+QAAAJMDAAAAAA==&#10;" strokecolor="black [3040]" strokeweight="1pt">
                    <v:stroke endarrow="open"/>
                  </v:shape>
                  <v:shape id="Text Box 558" o:spid="_x0000_s1639" type="#_x0000_t202" style="position:absolute;left:42024;top:20514;width:16332;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FAcIA&#10;AADcAAAADwAAAGRycy9kb3ducmV2LnhtbERPTYvCMBC9L/gfwgje1lShi1TTIgVRxD3oetnb2Ixt&#10;sZnUJmrdX785CB4f73uR9aYRd+pcbVnBZByBIC6srrlUcPxZfc5AOI+ssbFMCp7kIEsHHwtMtH3w&#10;nu4HX4oQwi5BBZX3bSKlKyoy6Ma2JQ7c2XYGfYBdKXWHjxBuGjmNoi9psObQUGFLeUXF5XAzCrb5&#10;6hv3p6mZ/TX5endettfjb6zUaNgv5yA89f4tfrk3WkEch7X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oUBwgAAANwAAAAPAAAAAAAAAAAAAAAAAJgCAABkcnMvZG93&#10;bnJldi54bWxQSwUGAAAAAAQABAD1AAAAhwMAAAAA&#10;" filled="f" stroked="f" strokeweight=".5pt">
                    <v:textbox>
                      <w:txbxContent>
                        <w:p w14:paraId="059B0FD8" w14:textId="77777777" w:rsidR="004060DD" w:rsidRPr="00615861" w:rsidRDefault="004060DD" w:rsidP="00536AA3">
                          <w:pPr>
                            <w:rPr>
                              <w:rFonts w:ascii="DavesHand" w:hAnsi="DavesHand"/>
                            </w:rPr>
                          </w:pPr>
                          <w:r w:rsidRPr="00615861">
                            <w:rPr>
                              <w:rFonts w:ascii="DavesHand" w:hAnsi="DavesHand"/>
                            </w:rPr>
                            <w:t xml:space="preserve">The radius of the atom is </w:t>
                          </w:r>
                          <w:r>
                            <w:rPr>
                              <w:rFonts w:ascii="DavesHand" w:hAnsi="DavesHand"/>
                            </w:rPr>
                            <w:sym w:font="Symbol" w:char="F07E"/>
                          </w:r>
                          <w:r>
                            <w:rPr>
                              <w:rFonts w:ascii="DavesHand" w:hAnsi="DavesHand"/>
                            </w:rPr>
                            <w:t xml:space="preserve"> 1 x 10</w:t>
                          </w:r>
                          <w:r>
                            <w:rPr>
                              <w:rFonts w:ascii="DavesHand" w:hAnsi="DavesHand"/>
                              <w:vertAlign w:val="superscript"/>
                            </w:rPr>
                            <w:t>–</w:t>
                          </w:r>
                          <w:r w:rsidRPr="00615861">
                            <w:rPr>
                              <w:rFonts w:ascii="DavesHand" w:hAnsi="DavesHand"/>
                              <w:vertAlign w:val="superscript"/>
                            </w:rPr>
                            <w:t>10</w:t>
                          </w:r>
                          <w:r>
                            <w:rPr>
                              <w:rFonts w:ascii="DavesHand" w:hAnsi="DavesHand"/>
                            </w:rPr>
                            <w:t>m</w:t>
                          </w:r>
                        </w:p>
                      </w:txbxContent>
                    </v:textbox>
                  </v:shape>
                </v:group>
                <w10:wrap type="square"/>
              </v:group>
            </w:pict>
          </mc:Fallback>
        </mc:AlternateContent>
      </w:r>
      <w:r w:rsidRPr="002C1C22">
        <w:rPr>
          <w:rFonts w:cs="Tahoma"/>
        </w:rPr>
        <w:t>1.</w:t>
      </w:r>
      <w:r w:rsidRPr="002C1C22">
        <w:rPr>
          <w:rFonts w:ascii="Tahoma" w:hAnsi="Tahoma" w:cs="Tahoma"/>
        </w:rPr>
        <w:tab/>
      </w:r>
      <w:r w:rsidRPr="002C1C22">
        <w:rPr>
          <w:rFonts w:cs="Tahoma"/>
        </w:rPr>
        <w:t>An extract from a Year 10 student’s Physics workbook is given below.</w:t>
      </w:r>
    </w:p>
    <w:p w14:paraId="28CB3195" w14:textId="3B0E950D" w:rsidR="00536AA3" w:rsidRPr="00BE3404" w:rsidRDefault="003171BB" w:rsidP="00E13226">
      <w:pPr>
        <w:pStyle w:val="ListParagraph"/>
        <w:tabs>
          <w:tab w:val="right" w:pos="10205"/>
        </w:tabs>
        <w:ind w:left="426"/>
        <w:rPr>
          <w:rFonts w:ascii="Calibri" w:hAnsi="Calibri"/>
          <w:szCs w:val="22"/>
        </w:rPr>
      </w:pPr>
      <w:r w:rsidRPr="00E65E17">
        <w:rPr>
          <w:rFonts w:cs="Tahoma"/>
        </w:rPr>
        <w:t>State</w:t>
      </w:r>
      <w:r w:rsidR="00536AA3" w:rsidRPr="00E65E17">
        <w:rPr>
          <w:rFonts w:cs="Tahoma"/>
        </w:rPr>
        <w:t xml:space="preserve"> three mistakes in the student’s work, </w:t>
      </w:r>
      <w:r w:rsidR="00BE3404" w:rsidRPr="00E65E17">
        <w:rPr>
          <w:rFonts w:cs="Tahoma"/>
        </w:rPr>
        <w:t>and write the corrections</w:t>
      </w:r>
      <w:r w:rsidR="00536AA3" w:rsidRPr="00E65E17">
        <w:rPr>
          <w:rFonts w:cs="Tahoma"/>
        </w:rPr>
        <w:t>.</w:t>
      </w:r>
      <w:r w:rsidR="00E13226" w:rsidRPr="00E65E17">
        <w:rPr>
          <w:rFonts w:cs="Tahoma"/>
        </w:rPr>
        <w:tab/>
      </w:r>
      <w:r w:rsidR="00536AA3" w:rsidRPr="00E65E17">
        <w:rPr>
          <w:rFonts w:ascii="Calibri" w:hAnsi="Calibri"/>
          <w:i/>
          <w:sz w:val="20"/>
          <w:szCs w:val="20"/>
        </w:rPr>
        <w:t>3 marks</w:t>
      </w:r>
    </w:p>
    <w:p w14:paraId="1639F5E0" w14:textId="77777777" w:rsidR="00536AA3" w:rsidRPr="002C1C22" w:rsidRDefault="00536AA3" w:rsidP="00536AA3">
      <w:pPr>
        <w:pStyle w:val="ListParagraph"/>
        <w:ind w:firstLine="425"/>
      </w:pPr>
    </w:p>
    <w:p w14:paraId="489A568F" w14:textId="77777777" w:rsidR="00536AA3" w:rsidRPr="002C1C22" w:rsidRDefault="00536AA3" w:rsidP="00536AA3">
      <w:pPr>
        <w:tabs>
          <w:tab w:val="right" w:pos="10205"/>
        </w:tabs>
        <w:ind w:left="426" w:hanging="426"/>
        <w:rPr>
          <w:rFonts w:cs="Tahoma"/>
          <w:i/>
        </w:rPr>
      </w:pPr>
      <w:r w:rsidRPr="002C1C22">
        <w:rPr>
          <w:rFonts w:cs="Tahoma"/>
        </w:rPr>
        <w:t>2.</w:t>
      </w:r>
      <w:r w:rsidRPr="002C1C22">
        <w:rPr>
          <w:rFonts w:ascii="Tahoma" w:hAnsi="Tahoma" w:cs="Tahoma"/>
        </w:rPr>
        <w:tab/>
      </w:r>
      <w:r w:rsidRPr="002C1C22">
        <w:rPr>
          <w:rFonts w:cs="Tahoma"/>
        </w:rPr>
        <w:t>What is the mass number of an atom?</w:t>
      </w:r>
      <w:r w:rsidRPr="002C1C22">
        <w:rPr>
          <w:rFonts w:cs="Tahoma"/>
        </w:rPr>
        <w:tab/>
      </w:r>
    </w:p>
    <w:p w14:paraId="63F79107" w14:textId="77777777" w:rsidR="00536AA3" w:rsidRPr="002C1C22" w:rsidRDefault="00536AA3" w:rsidP="00536AA3">
      <w:pPr>
        <w:ind w:left="851" w:hanging="425"/>
        <w:rPr>
          <w:b/>
          <w:sz w:val="12"/>
        </w:rPr>
      </w:pPr>
    </w:p>
    <w:p w14:paraId="2B8394A8" w14:textId="371A45F1" w:rsidR="00536AA3" w:rsidRPr="002C1C22" w:rsidRDefault="00536AA3" w:rsidP="00536AA3">
      <w:pPr>
        <w:ind w:left="851" w:hanging="425"/>
      </w:pPr>
      <w:r w:rsidRPr="002C1C22">
        <w:rPr>
          <w:b/>
        </w:rPr>
        <w:t>A</w:t>
      </w:r>
      <w:r w:rsidRPr="002C1C22">
        <w:tab/>
        <w:t>The number of electrons of the atom</w:t>
      </w:r>
    </w:p>
    <w:p w14:paraId="71EAC612" w14:textId="61CAD0E6" w:rsidR="00536AA3" w:rsidRPr="002C1C22" w:rsidRDefault="00536AA3" w:rsidP="00536AA3">
      <w:pPr>
        <w:pStyle w:val="NormalWeb"/>
        <w:spacing w:before="0" w:beforeAutospacing="0" w:after="0" w:afterAutospacing="0"/>
        <w:ind w:left="851" w:hanging="425"/>
        <w:rPr>
          <w:rFonts w:asciiTheme="minorHAnsi" w:hAnsiTheme="minorHAnsi"/>
        </w:rPr>
      </w:pPr>
      <w:r w:rsidRPr="002C1C22">
        <w:rPr>
          <w:rFonts w:asciiTheme="minorHAnsi" w:eastAsia="Times New Roman" w:hAnsiTheme="minorHAnsi"/>
          <w:b/>
          <w:sz w:val="22"/>
          <w:szCs w:val="22"/>
        </w:rPr>
        <w:t>B</w:t>
      </w:r>
      <w:r w:rsidRPr="002C1C22">
        <w:rPr>
          <w:rFonts w:asciiTheme="minorHAnsi" w:eastAsia="Times New Roman" w:hAnsiTheme="minorHAnsi"/>
          <w:sz w:val="22"/>
          <w:szCs w:val="22"/>
        </w:rPr>
        <w:tab/>
        <w:t>The number of protons of the atom</w:t>
      </w:r>
    </w:p>
    <w:p w14:paraId="56BDA6F6" w14:textId="37085B61" w:rsidR="00536AA3" w:rsidRPr="002C1C22" w:rsidRDefault="00536AA3" w:rsidP="00536AA3">
      <w:pPr>
        <w:pStyle w:val="NormalWeb"/>
        <w:spacing w:before="0" w:beforeAutospacing="0" w:after="0" w:afterAutospacing="0"/>
        <w:ind w:left="851" w:hanging="425"/>
        <w:rPr>
          <w:rFonts w:asciiTheme="minorHAnsi" w:hAnsiTheme="minorHAnsi"/>
        </w:rPr>
      </w:pPr>
      <w:r w:rsidRPr="002C1C22">
        <w:rPr>
          <w:rFonts w:asciiTheme="minorHAnsi" w:eastAsia="Times New Roman" w:hAnsiTheme="minorHAnsi"/>
          <w:b/>
          <w:sz w:val="22"/>
          <w:szCs w:val="22"/>
        </w:rPr>
        <w:t>C</w:t>
      </w:r>
      <w:r w:rsidRPr="002C1C22">
        <w:rPr>
          <w:rFonts w:asciiTheme="minorHAnsi" w:eastAsia="Times New Roman" w:hAnsiTheme="minorHAnsi"/>
          <w:sz w:val="22"/>
          <w:szCs w:val="22"/>
        </w:rPr>
        <w:tab/>
        <w:t>The number of neutrons of the atom</w:t>
      </w:r>
    </w:p>
    <w:p w14:paraId="44BB001C" w14:textId="48E0CD0B" w:rsidR="00536AA3" w:rsidRPr="002C1C22" w:rsidRDefault="00536AA3" w:rsidP="00536AA3">
      <w:pPr>
        <w:tabs>
          <w:tab w:val="left" w:pos="851"/>
          <w:tab w:val="right" w:pos="10205"/>
        </w:tabs>
        <w:ind w:left="1276" w:hanging="851"/>
      </w:pPr>
      <w:r w:rsidRPr="002C1C22">
        <w:rPr>
          <w:b/>
          <w:szCs w:val="22"/>
        </w:rPr>
        <w:t>D</w:t>
      </w:r>
      <w:r w:rsidRPr="002C1C22">
        <w:rPr>
          <w:szCs w:val="22"/>
        </w:rPr>
        <w:tab/>
        <w:t>The number of protons and neutrons of the atom</w:t>
      </w:r>
      <w:r w:rsidRPr="002C1C22">
        <w:rPr>
          <w:szCs w:val="22"/>
        </w:rPr>
        <w:tab/>
      </w:r>
      <w:r w:rsidRPr="002C1C22">
        <w:rPr>
          <w:i/>
          <w:sz w:val="20"/>
          <w:szCs w:val="22"/>
        </w:rPr>
        <w:t>1 mark</w:t>
      </w:r>
    </w:p>
    <w:p w14:paraId="55001CB8" w14:textId="77777777" w:rsidR="00536AA3" w:rsidRPr="002C1C22" w:rsidRDefault="00536AA3" w:rsidP="00E13226">
      <w:pPr>
        <w:widowControl w:val="0"/>
        <w:tabs>
          <w:tab w:val="left" w:pos="9278"/>
          <w:tab w:val="right" w:pos="10205"/>
        </w:tabs>
        <w:jc w:val="right"/>
        <w:rPr>
          <w:rFonts w:ascii="Calibri" w:hAnsi="Calibri"/>
          <w:i/>
          <w:sz w:val="20"/>
          <w:szCs w:val="20"/>
        </w:rPr>
      </w:pPr>
    </w:p>
    <w:p w14:paraId="005AA3ED" w14:textId="77777777" w:rsidR="00536AA3" w:rsidRPr="002C1C22" w:rsidRDefault="00536AA3" w:rsidP="00536AA3">
      <w:pPr>
        <w:ind w:left="426" w:hanging="426"/>
        <w:rPr>
          <w:rFonts w:cs="Tahoma"/>
        </w:rPr>
      </w:pPr>
      <w:r w:rsidRPr="002C1C22">
        <w:rPr>
          <w:rFonts w:cs="Tahoma"/>
        </w:rPr>
        <w:t>3.</w:t>
      </w:r>
      <w:r w:rsidRPr="002C1C22">
        <w:rPr>
          <w:rFonts w:cs="Tahoma"/>
        </w:rPr>
        <w:tab/>
        <w:t>A uranium nucleus is represented as follows:</w:t>
      </w:r>
    </w:p>
    <w:p w14:paraId="304F6FD9" w14:textId="77777777" w:rsidR="00536AA3" w:rsidRPr="002C1C22" w:rsidRDefault="00536AA3" w:rsidP="00536AA3">
      <w:pPr>
        <w:pStyle w:val="ListParagraph"/>
        <w:rPr>
          <w:sz w:val="12"/>
        </w:rPr>
      </w:pPr>
    </w:p>
    <w:p w14:paraId="7282ACE0" w14:textId="77777777" w:rsidR="00536AA3" w:rsidRPr="002C1C22" w:rsidRDefault="00536AA3" w:rsidP="00536AA3">
      <w:pPr>
        <w:pStyle w:val="ListParagraph"/>
        <w:jc w:val="center"/>
      </w:pPr>
      <w:r w:rsidRPr="002C1C22">
        <w:rPr>
          <w:position w:val="-26"/>
        </w:rPr>
        <w:object w:dxaOrig="900" w:dyaOrig="660" w14:anchorId="0FEF75FF">
          <v:shape id="_x0000_i1042" type="#_x0000_t75" style="width:43.5pt;height:36pt" o:ole="">
            <v:imagedata r:id="rId54" o:title=""/>
          </v:shape>
          <o:OLEObject Type="Embed" ProgID="Equation.DSMT4" ShapeID="_x0000_i1042" DrawAspect="Content" ObjectID="_1556621829" r:id="rId78"/>
        </w:object>
      </w:r>
      <w:r w:rsidRPr="002C1C22">
        <w:t xml:space="preserve"> </w:t>
      </w:r>
    </w:p>
    <w:p w14:paraId="1A2EFBD2" w14:textId="77777777" w:rsidR="00536AA3" w:rsidRPr="002C1C22" w:rsidRDefault="00536AA3" w:rsidP="00536AA3">
      <w:pPr>
        <w:pStyle w:val="ListParagraph"/>
        <w:ind w:left="850"/>
        <w:rPr>
          <w:rFonts w:cs="Tahoma"/>
        </w:rPr>
      </w:pPr>
    </w:p>
    <w:p w14:paraId="2F662E7B" w14:textId="4D3E1819" w:rsidR="00536AA3" w:rsidRPr="002C1C22" w:rsidRDefault="00536AA3" w:rsidP="00E13226">
      <w:pPr>
        <w:pStyle w:val="ListParagraph"/>
        <w:tabs>
          <w:tab w:val="right" w:pos="10205"/>
        </w:tabs>
        <w:ind w:left="426"/>
        <w:rPr>
          <w:rFonts w:ascii="Calibri" w:hAnsi="Calibri"/>
          <w:i/>
          <w:sz w:val="20"/>
          <w:szCs w:val="20"/>
        </w:rPr>
      </w:pPr>
      <w:r w:rsidRPr="002C1C22">
        <w:rPr>
          <w:rFonts w:cs="Tahoma"/>
        </w:rPr>
        <w:t>How many neutrons and how many protons does the uranium nucleus have?</w:t>
      </w:r>
      <w:r w:rsidR="00E13226">
        <w:rPr>
          <w:rFonts w:cs="Tahoma"/>
        </w:rPr>
        <w:tab/>
      </w:r>
      <w:r w:rsidRPr="002C1C22">
        <w:rPr>
          <w:rFonts w:ascii="Calibri" w:hAnsi="Calibri"/>
          <w:i/>
          <w:sz w:val="20"/>
          <w:szCs w:val="20"/>
        </w:rPr>
        <w:t>2 marks</w:t>
      </w:r>
    </w:p>
    <w:p w14:paraId="622F679F" w14:textId="77777777" w:rsidR="00E13226" w:rsidRDefault="00E13226" w:rsidP="00536AA3">
      <w:pPr>
        <w:tabs>
          <w:tab w:val="right" w:pos="10205"/>
        </w:tabs>
        <w:ind w:left="426" w:hanging="426"/>
        <w:rPr>
          <w:rFonts w:cs="Tahoma"/>
        </w:rPr>
      </w:pPr>
    </w:p>
    <w:p w14:paraId="7E11F4EE" w14:textId="77777777" w:rsidR="00536AA3" w:rsidRPr="002C1C22" w:rsidRDefault="00536AA3" w:rsidP="00536AA3">
      <w:pPr>
        <w:tabs>
          <w:tab w:val="right" w:pos="10205"/>
        </w:tabs>
        <w:ind w:left="426" w:hanging="426"/>
        <w:rPr>
          <w:rFonts w:cs="Tahoma"/>
          <w:i/>
        </w:rPr>
      </w:pPr>
      <w:r w:rsidRPr="002C1C22">
        <w:rPr>
          <w:rFonts w:cs="Tahoma"/>
        </w:rPr>
        <w:t>4.</w:t>
      </w:r>
      <w:r w:rsidRPr="002C1C22">
        <w:rPr>
          <w:rFonts w:cs="Tahoma"/>
        </w:rPr>
        <w:tab/>
        <w:t xml:space="preserve">Complete the following sentence.  </w:t>
      </w:r>
      <w:r w:rsidRPr="002C1C22">
        <w:rPr>
          <w:rFonts w:cs="Tahoma"/>
        </w:rPr>
        <w:tab/>
      </w:r>
    </w:p>
    <w:p w14:paraId="11EE3CE9" w14:textId="77777777" w:rsidR="00536AA3" w:rsidRPr="002C1C22" w:rsidRDefault="00536AA3" w:rsidP="00536AA3">
      <w:pPr>
        <w:pStyle w:val="ListParagraph"/>
        <w:rPr>
          <w:rFonts w:cs="Tahoma"/>
        </w:rPr>
      </w:pPr>
    </w:p>
    <w:p w14:paraId="7BA3603A" w14:textId="77777777" w:rsidR="00536AA3" w:rsidRPr="002C1C22" w:rsidRDefault="00536AA3" w:rsidP="00536AA3">
      <w:pPr>
        <w:pStyle w:val="ListParagraph"/>
        <w:ind w:left="426"/>
        <w:rPr>
          <w:rFonts w:cs="Tahoma"/>
        </w:rPr>
      </w:pPr>
      <w:r w:rsidRPr="002C1C22">
        <w:rPr>
          <w:rFonts w:cs="Tahoma"/>
        </w:rPr>
        <w:t>If an atom has the same number of electrons as protons then the atom…</w:t>
      </w:r>
    </w:p>
    <w:p w14:paraId="23E35212" w14:textId="77777777" w:rsidR="008769EB" w:rsidRPr="008769EB" w:rsidRDefault="008769EB" w:rsidP="00536AA3">
      <w:pPr>
        <w:pStyle w:val="ListParagraph"/>
        <w:ind w:left="851" w:hanging="425"/>
        <w:rPr>
          <w:b/>
          <w:sz w:val="12"/>
        </w:rPr>
      </w:pPr>
    </w:p>
    <w:p w14:paraId="45AF8A01" w14:textId="56E5AA9E" w:rsidR="00536AA3" w:rsidRPr="002C1C22" w:rsidRDefault="00536AA3" w:rsidP="00536AA3">
      <w:pPr>
        <w:pStyle w:val="ListParagraph"/>
        <w:ind w:left="851" w:hanging="425"/>
      </w:pPr>
      <w:r w:rsidRPr="002C1C22">
        <w:rPr>
          <w:b/>
        </w:rPr>
        <w:t>A</w:t>
      </w:r>
      <w:r w:rsidRPr="002C1C22">
        <w:tab/>
        <w:t>… is positively charged</w:t>
      </w:r>
    </w:p>
    <w:p w14:paraId="7A4E28CB" w14:textId="1EC815E3" w:rsidR="00536AA3" w:rsidRPr="002C1C22" w:rsidRDefault="00536AA3" w:rsidP="00536AA3">
      <w:pPr>
        <w:pStyle w:val="ListParagraph"/>
        <w:ind w:left="851" w:hanging="425"/>
      </w:pPr>
      <w:r w:rsidRPr="002C1C22">
        <w:rPr>
          <w:b/>
        </w:rPr>
        <w:t>B</w:t>
      </w:r>
      <w:r w:rsidRPr="002C1C22">
        <w:rPr>
          <w:b/>
        </w:rPr>
        <w:tab/>
      </w:r>
      <w:r w:rsidRPr="002C1C22">
        <w:t>… has no overall charge</w:t>
      </w:r>
    </w:p>
    <w:p w14:paraId="237FEB2F" w14:textId="043923D1" w:rsidR="00536AA3" w:rsidRPr="002C1C22" w:rsidRDefault="00536AA3" w:rsidP="00536AA3">
      <w:pPr>
        <w:pStyle w:val="ListParagraph"/>
        <w:ind w:left="851" w:hanging="425"/>
      </w:pPr>
      <w:r w:rsidRPr="002C1C22">
        <w:rPr>
          <w:b/>
        </w:rPr>
        <w:t>C</w:t>
      </w:r>
      <w:r w:rsidRPr="002C1C22">
        <w:tab/>
        <w:t>… is negatively charged</w:t>
      </w:r>
    </w:p>
    <w:p w14:paraId="7D6E323A" w14:textId="799C13D2" w:rsidR="00536AA3" w:rsidRPr="002C1C22" w:rsidRDefault="00536AA3" w:rsidP="00536AA3">
      <w:pPr>
        <w:pStyle w:val="ListParagraph"/>
        <w:ind w:left="851" w:hanging="425"/>
      </w:pPr>
      <w:r w:rsidRPr="002C1C22">
        <w:rPr>
          <w:b/>
        </w:rPr>
        <w:t>D</w:t>
      </w:r>
      <w:r w:rsidRPr="002C1C22">
        <w:tab/>
        <w:t>… has the same mass and proton number</w:t>
      </w:r>
    </w:p>
    <w:p w14:paraId="0789D834" w14:textId="77777777" w:rsidR="00536AA3" w:rsidRPr="002C1C22" w:rsidRDefault="00536AA3" w:rsidP="00E13226">
      <w:pPr>
        <w:widowControl w:val="0"/>
        <w:tabs>
          <w:tab w:val="left" w:pos="9278"/>
          <w:tab w:val="right" w:pos="10205"/>
        </w:tabs>
        <w:jc w:val="right"/>
        <w:rPr>
          <w:rFonts w:ascii="Calibri" w:hAnsi="Calibri"/>
          <w:i/>
          <w:sz w:val="20"/>
          <w:szCs w:val="20"/>
        </w:rPr>
      </w:pPr>
      <w:r w:rsidRPr="002C1C22">
        <w:rPr>
          <w:rFonts w:ascii="Calibri" w:hAnsi="Calibri"/>
          <w:i/>
          <w:sz w:val="20"/>
          <w:szCs w:val="20"/>
        </w:rPr>
        <w:t>1 mark</w:t>
      </w:r>
    </w:p>
    <w:p w14:paraId="4FA73838" w14:textId="77777777" w:rsidR="00E13226" w:rsidRDefault="00E13226" w:rsidP="00536AA3">
      <w:pPr>
        <w:ind w:left="426" w:hanging="426"/>
        <w:rPr>
          <w:rFonts w:cs="Tahoma"/>
        </w:rPr>
      </w:pPr>
    </w:p>
    <w:p w14:paraId="0CFCA7BC" w14:textId="77777777" w:rsidR="003171BB" w:rsidRDefault="003171BB">
      <w:pPr>
        <w:rPr>
          <w:rFonts w:cs="Tahoma"/>
        </w:rPr>
      </w:pPr>
      <w:r>
        <w:rPr>
          <w:rFonts w:cs="Tahoma"/>
        </w:rPr>
        <w:br w:type="page"/>
      </w:r>
    </w:p>
    <w:p w14:paraId="4E38038E" w14:textId="3B06BFE6" w:rsidR="00536AA3" w:rsidRPr="002C1C22" w:rsidRDefault="00536AA3" w:rsidP="00536AA3">
      <w:pPr>
        <w:ind w:left="426" w:hanging="426"/>
        <w:rPr>
          <w:rFonts w:cs="Tahoma"/>
        </w:rPr>
      </w:pPr>
      <w:r w:rsidRPr="002C1C22">
        <w:rPr>
          <w:rFonts w:cs="Tahoma"/>
        </w:rPr>
        <w:lastRenderedPageBreak/>
        <w:t>5.</w:t>
      </w:r>
      <w:r w:rsidRPr="002C1C22">
        <w:rPr>
          <w:rFonts w:cs="Tahoma"/>
        </w:rPr>
        <w:tab/>
      </w:r>
      <w:proofErr w:type="gramStart"/>
      <w:r w:rsidRPr="002C1C22">
        <w:rPr>
          <w:rFonts w:cs="Tahoma"/>
        </w:rPr>
        <w:t>a</w:t>
      </w:r>
      <w:proofErr w:type="gramEnd"/>
      <w:r w:rsidRPr="002C1C22">
        <w:rPr>
          <w:rFonts w:cs="Tahoma"/>
        </w:rPr>
        <w:t>)</w:t>
      </w:r>
      <w:r w:rsidRPr="002C1C22">
        <w:rPr>
          <w:rFonts w:cs="Tahoma"/>
        </w:rPr>
        <w:tab/>
        <w:t>In terms of subatomic particles, identify two similarities between the following nuclei.</w:t>
      </w:r>
    </w:p>
    <w:p w14:paraId="55ED2F0F" w14:textId="77777777" w:rsidR="00536AA3" w:rsidRPr="002C1C22" w:rsidRDefault="00536AA3" w:rsidP="00536AA3">
      <w:pPr>
        <w:rPr>
          <w:rFonts w:cs="Tahoma"/>
          <w:i/>
        </w:rPr>
      </w:pPr>
      <w:r w:rsidRPr="002C1C22">
        <w:rPr>
          <w:noProof/>
          <w:lang w:eastAsia="en-GB"/>
        </w:rPr>
        <mc:AlternateContent>
          <mc:Choice Requires="wpc">
            <w:drawing>
              <wp:anchor distT="0" distB="0" distL="114300" distR="114300" simplePos="0" relativeHeight="251736064" behindDoc="0" locked="0" layoutInCell="1" allowOverlap="1" wp14:anchorId="55DCF9D6" wp14:editId="0FBAA0B9">
                <wp:simplePos x="0" y="0"/>
                <wp:positionH relativeFrom="column">
                  <wp:posOffset>881146</wp:posOffset>
                </wp:positionH>
                <wp:positionV relativeFrom="paragraph">
                  <wp:posOffset>149812</wp:posOffset>
                </wp:positionV>
                <wp:extent cx="5486400" cy="785495"/>
                <wp:effectExtent l="0" t="0" r="0" b="0"/>
                <wp:wrapNone/>
                <wp:docPr id="612" name="Canvas 6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9" name="Group 559"/>
                        <wpg:cNvGrpSpPr/>
                        <wpg:grpSpPr>
                          <a:xfrm>
                            <a:off x="503434" y="0"/>
                            <a:ext cx="4037744" cy="749935"/>
                            <a:chOff x="503434" y="616450"/>
                            <a:chExt cx="4037744" cy="749935"/>
                          </a:xfrm>
                        </wpg:grpSpPr>
                        <wps:wsp>
                          <wps:cNvPr id="560" name="Text Box 560"/>
                          <wps:cNvSpPr txBox="1"/>
                          <wps:spPr>
                            <a:xfrm>
                              <a:off x="503434" y="616450"/>
                              <a:ext cx="852805"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DD7B9" w14:textId="77777777" w:rsidR="004060DD" w:rsidRDefault="004060DD" w:rsidP="00536AA3">
                                <w:pPr>
                                  <w:jc w:val="center"/>
                                </w:pPr>
                                <w:r w:rsidRPr="0045471B">
                                  <w:rPr>
                                    <w:position w:val="-26"/>
                                  </w:rPr>
                                  <w:object w:dxaOrig="460" w:dyaOrig="660" w14:anchorId="3C9D4CF3">
                                    <v:shape id="_x0000_i1044" type="#_x0000_t75" style="width:21.75pt;height:36pt" o:ole="">
                                      <v:imagedata r:id="rId56" o:title=""/>
                                    </v:shape>
                                    <o:OLEObject Type="Embed" ProgID="Equation.DSMT4" ShapeID="_x0000_i1044" DrawAspect="Content" ObjectID="_1556621845" r:id="rId79"/>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1" name="Text Box 561"/>
                          <wps:cNvSpPr txBox="1"/>
                          <wps:spPr>
                            <a:xfrm>
                              <a:off x="1859623" y="616450"/>
                              <a:ext cx="1356188" cy="554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6B538" w14:textId="77777777" w:rsidR="004060DD" w:rsidRDefault="004060DD" w:rsidP="00536AA3">
                                <w:pPr>
                                  <w:jc w:val="center"/>
                                </w:pPr>
                                <w:r w:rsidRPr="001B45A2">
                                  <w:rPr>
                                    <w:position w:val="-26"/>
                                  </w:rPr>
                                  <w:object w:dxaOrig="540" w:dyaOrig="660" w14:anchorId="6ED356D2">
                                    <v:shape id="_x0000_i1046" type="#_x0000_t75" style="width:28.5pt;height:36pt" o:ole="">
                                      <v:imagedata r:id="rId58" o:title=""/>
                                    </v:shape>
                                    <o:OLEObject Type="Embed" ProgID="Equation.DSMT4" ShapeID="_x0000_i1046" DrawAspect="Content" ObjectID="_1556621846" r:id="rId80"/>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Text Box 562"/>
                          <wps:cNvSpPr txBox="1"/>
                          <wps:spPr>
                            <a:xfrm>
                              <a:off x="3513761" y="616451"/>
                              <a:ext cx="1027417" cy="678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6BC65" w14:textId="77777777" w:rsidR="004060DD" w:rsidRDefault="004060DD" w:rsidP="00536AA3">
                                <w:pPr>
                                  <w:jc w:val="center"/>
                                </w:pPr>
                                <w:r w:rsidRPr="00C065B0">
                                  <w:rPr>
                                    <w:position w:val="-26"/>
                                  </w:rPr>
                                  <w:object w:dxaOrig="499" w:dyaOrig="660" w14:anchorId="315F9368">
                                    <v:shape id="_x0000_i1048" type="#_x0000_t75" style="width:28.5pt;height:36pt" o:ole="">
                                      <v:imagedata r:id="rId60" o:title=""/>
                                    </v:shape>
                                    <o:OLEObject Type="Embed" ProgID="Equation.DSMT4" ShapeID="_x0000_i1048" DrawAspect="Content" ObjectID="_1556621847" r:id="rId81"/>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55DCF9D6" id="Canvas 612" o:spid="_x0000_s1640" editas="canvas" style="position:absolute;margin-left:69.4pt;margin-top:11.8pt;width:6in;height:61.85pt;z-index:251736064;mso-position-horizontal-relative:text;mso-position-vertical-relative:text" coordsize="54864,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">
                <v:shape id="_x0000_s1641" type="#_x0000_t75" style="position:absolute;width:54864;height:7854;visibility:visible;mso-wrap-style:square">
                  <v:fill o:detectmouseclick="t"/>
                  <v:path o:connecttype="none"/>
                </v:shape>
                <v:group id="Group 559" o:spid="_x0000_s1642" style="position:absolute;left:5034;width:40377;height:7499" coordorigin="5034,6164" coordsize="40377,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Text Box 560" o:spid="_x0000_s1643" type="#_x0000_t202" style="position:absolute;left:5034;top:6164;width:8528;height:7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DusEA&#10;AADcAAAADwAAAGRycy9kb3ducmV2LnhtbERPTYvCMBC9C/6HMII3TRUUqUaRgiiiB7UXb2MztsVm&#10;Upuo3f315rCwx8f7XqxaU4k3Na60rGA0jEAQZ1aXnCtIL5vBDITzyBory6Tghxyslt3OAmNtP3yi&#10;99nnIoSwi1FB4X0dS+myggy6oa2JA3e3jUEfYJNL3eAnhJtKjqNoKg2WHBoKrCkpKHucX0bBPtkc&#10;8XQbm9lvlWwP93X9TK8Tpfq9dj0H4an1/+I/904rmEzD/H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7rBAAAA3AAAAA8AAAAAAAAAAAAAAAAAmAIAAGRycy9kb3du&#10;cmV2LnhtbFBLBQYAAAAABAAEAPUAAACGAwAAAAA=&#10;" filled="f" stroked="f" strokeweight=".5pt">
                    <v:textbox>
                      <w:txbxContent>
                        <w:p w14:paraId="799DD7B9" w14:textId="77777777" w:rsidR="004060DD" w:rsidRDefault="004060DD" w:rsidP="00536AA3">
                          <w:pPr>
                            <w:jc w:val="center"/>
                          </w:pPr>
                          <w:r w:rsidRPr="0045471B">
                            <w:rPr>
                              <w:position w:val="-26"/>
                            </w:rPr>
                            <w:object w:dxaOrig="460" w:dyaOrig="660" w14:anchorId="3C9D4CF3">
                              <v:shape id="_x0000_i1044" type="#_x0000_t75" style="width:21.75pt;height:36pt" o:ole="">
                                <v:imagedata r:id="rId62" o:title=""/>
                              </v:shape>
                              <o:OLEObject Type="Embed" ProgID="Equation.DSMT4" ShapeID="_x0000_i1044" DrawAspect="Content" ObjectID="_1541935853" r:id="rId82"/>
                            </w:object>
                          </w:r>
                          <w:r>
                            <w:t xml:space="preserve"> </w:t>
                          </w:r>
                        </w:p>
                      </w:txbxContent>
                    </v:textbox>
                  </v:shape>
                  <v:shape id="Text Box 561" o:spid="_x0000_s1644" type="#_x0000_t202" style="position:absolute;left:18596;top:6164;width:13562;height:5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mIccA&#10;AADcAAAADwAAAGRycy9kb3ducmV2LnhtbESPQWvCQBSE74X+h+UJvdVNhIikbkIISEtpD1ovvb1m&#10;n0kw+zbNbmP013cFweMwM98w63wynRhpcK1lBfE8AkFcWd1yrWD/tXlegXAeWWNnmRScyUGePT6s&#10;MdX2xFsad74WAcIuRQWN930qpasaMujmticO3sEOBn2QQy31gKcAN51cRNFSGmw5LDTYU9lQddz9&#10;GQXv5eYTtz8Ls7p05evHoeh/99+JUk+zqXgB4Wny9/Ct/aYVJMsY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5iHHAAAA3AAAAA8AAAAAAAAAAAAAAAAAmAIAAGRy&#10;cy9kb3ducmV2LnhtbFBLBQYAAAAABAAEAPUAAACMAwAAAAA=&#10;" filled="f" stroked="f" strokeweight=".5pt">
                    <v:textbox>
                      <w:txbxContent>
                        <w:p w14:paraId="3CB6B538" w14:textId="77777777" w:rsidR="004060DD" w:rsidRDefault="004060DD" w:rsidP="00536AA3">
                          <w:pPr>
                            <w:jc w:val="center"/>
                          </w:pPr>
                          <w:r w:rsidRPr="001B45A2">
                            <w:rPr>
                              <w:position w:val="-26"/>
                            </w:rPr>
                            <w:object w:dxaOrig="540" w:dyaOrig="660" w14:anchorId="6ED356D2">
                              <v:shape id="_x0000_i1046" type="#_x0000_t75" style="width:28.5pt;height:36pt" o:ole="">
                                <v:imagedata r:id="rId64" o:title=""/>
                              </v:shape>
                              <o:OLEObject Type="Embed" ProgID="Equation.DSMT4" ShapeID="_x0000_i1046" DrawAspect="Content" ObjectID="_1541935854" r:id="rId83"/>
                            </w:object>
                          </w:r>
                          <w:r>
                            <w:t xml:space="preserve"> </w:t>
                          </w:r>
                        </w:p>
                      </w:txbxContent>
                    </v:textbox>
                  </v:shape>
                  <v:shape id="Text Box 562" o:spid="_x0000_s1645" type="#_x0000_t202" style="position:absolute;left:35137;top:6164;width:10274;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4VsYA&#10;AADcAAAADwAAAGRycy9kb3ducmV2LnhtbESPQWvCQBSE70L/w/IKvZlNA4qkWUMISIu0BzWX3p7Z&#10;ZxLMvk2zq6b99d1CweMwM98wWT6ZXlxpdJ1lBc9RDIK4trrjRkF12MxXIJxH1thbJgXf5CBfP8wy&#10;TLW98Y6ue9+IAGGXooLW+yGV0tUtGXSRHYiDd7KjQR/k2Eg94i3ATS+TOF5Kgx2HhRYHKluqz/uL&#10;UbAtNx+4OyZm9dOXr++nYviqPhdKPT1OxQsIT5O/h//bb1rBYp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4VsYAAADcAAAADwAAAAAAAAAAAAAAAACYAgAAZHJz&#10;L2Rvd25yZXYueG1sUEsFBgAAAAAEAAQA9QAAAIsDAAAAAA==&#10;" filled="f" stroked="f" strokeweight=".5pt">
                    <v:textbox>
                      <w:txbxContent>
                        <w:p w14:paraId="3AA6BC65" w14:textId="77777777" w:rsidR="004060DD" w:rsidRDefault="004060DD" w:rsidP="00536AA3">
                          <w:pPr>
                            <w:jc w:val="center"/>
                          </w:pPr>
                          <w:r w:rsidRPr="00C065B0">
                            <w:rPr>
                              <w:position w:val="-26"/>
                            </w:rPr>
                            <w:object w:dxaOrig="499" w:dyaOrig="660" w14:anchorId="315F9368">
                              <v:shape id="_x0000_i1048" type="#_x0000_t75" style="width:28.5pt;height:36pt" o:ole="">
                                <v:imagedata r:id="rId66" o:title=""/>
                              </v:shape>
                              <o:OLEObject Type="Embed" ProgID="Equation.DSMT4" ShapeID="_x0000_i1048" DrawAspect="Content" ObjectID="_1541935855" r:id="rId84"/>
                            </w:object>
                          </w:r>
                          <w:r>
                            <w:t xml:space="preserve"> </w:t>
                          </w:r>
                        </w:p>
                      </w:txbxContent>
                    </v:textbox>
                  </v:shape>
                </v:group>
              </v:group>
            </w:pict>
          </mc:Fallback>
        </mc:AlternateContent>
      </w:r>
    </w:p>
    <w:p w14:paraId="07332F70" w14:textId="77777777" w:rsidR="00536AA3" w:rsidRPr="002C1C22" w:rsidRDefault="00536AA3" w:rsidP="00536AA3">
      <w:pPr>
        <w:rPr>
          <w:rFonts w:cs="Tahoma"/>
          <w:i/>
        </w:rPr>
      </w:pPr>
    </w:p>
    <w:p w14:paraId="51AF9F1F" w14:textId="77777777" w:rsidR="00536AA3" w:rsidRPr="002C1C22" w:rsidRDefault="00536AA3" w:rsidP="00536AA3">
      <w:pPr>
        <w:pStyle w:val="ListParagraph"/>
        <w:tabs>
          <w:tab w:val="right" w:pos="10205"/>
        </w:tabs>
        <w:ind w:left="1080"/>
        <w:jc w:val="right"/>
        <w:rPr>
          <w:rFonts w:cs="Tahoma"/>
          <w:i/>
        </w:rPr>
      </w:pPr>
    </w:p>
    <w:p w14:paraId="59785462" w14:textId="77777777" w:rsidR="00536AA3" w:rsidRPr="002C1C22" w:rsidRDefault="00536AA3" w:rsidP="00536AA3">
      <w:pPr>
        <w:pStyle w:val="ListParagraph"/>
        <w:tabs>
          <w:tab w:val="right" w:pos="10205"/>
        </w:tabs>
        <w:ind w:left="1080"/>
        <w:jc w:val="right"/>
        <w:rPr>
          <w:rFonts w:cs="Tahoma"/>
          <w:i/>
        </w:rPr>
      </w:pPr>
    </w:p>
    <w:p w14:paraId="1FAAE1D5" w14:textId="77777777" w:rsidR="00536AA3" w:rsidRPr="002C1C22" w:rsidRDefault="00536AA3" w:rsidP="00536AA3">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7ED48ECE" w14:textId="5D24A70A" w:rsidR="00536AA3" w:rsidRPr="002C1C22" w:rsidRDefault="00536AA3" w:rsidP="00E13226">
      <w:pPr>
        <w:tabs>
          <w:tab w:val="left" w:pos="851"/>
          <w:tab w:val="right" w:pos="10205"/>
        </w:tabs>
        <w:ind w:left="426" w:hanging="426"/>
        <w:rPr>
          <w:rFonts w:ascii="Calibri" w:hAnsi="Calibri"/>
          <w:i/>
          <w:sz w:val="20"/>
          <w:szCs w:val="20"/>
        </w:rPr>
      </w:pPr>
      <w:r w:rsidRPr="002C1C22">
        <w:rPr>
          <w:rFonts w:cs="Tahoma"/>
          <w:color w:val="FF0000"/>
        </w:rPr>
        <w:tab/>
      </w:r>
      <w:r w:rsidRPr="002C1C22">
        <w:rPr>
          <w:rFonts w:cs="Tahoma"/>
        </w:rPr>
        <w:t>b)</w:t>
      </w:r>
      <w:r w:rsidRPr="002C1C22">
        <w:rPr>
          <w:rFonts w:cs="Tahoma"/>
        </w:rPr>
        <w:tab/>
        <w:t>How does charge and mass differ between these three nuclei?</w:t>
      </w:r>
      <w:r w:rsidRPr="002C1C22">
        <w:rPr>
          <w:rFonts w:cs="Tahoma"/>
        </w:rPr>
        <w:tab/>
      </w:r>
      <w:r w:rsidRPr="002C1C22">
        <w:rPr>
          <w:rFonts w:ascii="Calibri" w:hAnsi="Calibri"/>
          <w:i/>
          <w:sz w:val="20"/>
          <w:szCs w:val="20"/>
        </w:rPr>
        <w:t>2 marks</w:t>
      </w:r>
    </w:p>
    <w:p w14:paraId="62291DA5" w14:textId="77777777" w:rsidR="00E13226" w:rsidRDefault="00536AA3" w:rsidP="00BE3404">
      <w:pPr>
        <w:tabs>
          <w:tab w:val="left" w:pos="851"/>
          <w:tab w:val="right" w:pos="10205"/>
        </w:tabs>
        <w:ind w:left="426" w:hanging="426"/>
        <w:rPr>
          <w:rFonts w:cs="Tahoma"/>
        </w:rPr>
      </w:pPr>
      <w:r w:rsidRPr="002C1C22">
        <w:rPr>
          <w:rFonts w:cs="Tahoma"/>
        </w:rPr>
        <w:tab/>
      </w:r>
    </w:p>
    <w:p w14:paraId="3890EE7E" w14:textId="7C5D1E17" w:rsidR="00536AA3" w:rsidRPr="002C1C22" w:rsidRDefault="00536AA3" w:rsidP="00E13226">
      <w:pPr>
        <w:tabs>
          <w:tab w:val="left" w:pos="851"/>
          <w:tab w:val="right" w:pos="10205"/>
        </w:tabs>
        <w:ind w:left="851" w:hanging="426"/>
        <w:rPr>
          <w:rFonts w:ascii="Calibri" w:hAnsi="Calibri"/>
          <w:i/>
          <w:sz w:val="20"/>
          <w:szCs w:val="20"/>
        </w:rPr>
      </w:pPr>
      <w:r w:rsidRPr="002C1C22">
        <w:rPr>
          <w:rFonts w:cs="Tahoma"/>
        </w:rPr>
        <w:t>c)</w:t>
      </w:r>
      <w:r w:rsidRPr="002C1C22">
        <w:rPr>
          <w:rFonts w:cs="Tahoma"/>
        </w:rPr>
        <w:tab/>
        <w:t>What is the name for nuclei that are different in the way shown above?</w:t>
      </w:r>
      <w:r w:rsidR="00E13226">
        <w:rPr>
          <w:rFonts w:cs="Tahoma"/>
        </w:rPr>
        <w:tab/>
      </w:r>
      <w:r w:rsidRPr="002C1C22">
        <w:rPr>
          <w:rFonts w:ascii="Calibri" w:hAnsi="Calibri"/>
          <w:i/>
          <w:sz w:val="20"/>
          <w:szCs w:val="20"/>
        </w:rPr>
        <w:t>1 mark</w:t>
      </w:r>
    </w:p>
    <w:p w14:paraId="2B1A2387" w14:textId="77777777" w:rsidR="00536AA3" w:rsidRPr="002C1C22" w:rsidRDefault="00536AA3" w:rsidP="00536AA3">
      <w:pPr>
        <w:tabs>
          <w:tab w:val="left" w:pos="851"/>
          <w:tab w:val="right" w:pos="10205"/>
        </w:tabs>
        <w:ind w:left="426" w:hanging="426"/>
        <w:rPr>
          <w:rFonts w:cs="Tahoma"/>
        </w:rPr>
      </w:pPr>
    </w:p>
    <w:p w14:paraId="3D3F47F9" w14:textId="5B5E7114" w:rsidR="00536AA3" w:rsidRPr="002C1C22" w:rsidRDefault="00536AA3" w:rsidP="00E13226">
      <w:pPr>
        <w:tabs>
          <w:tab w:val="left" w:pos="851"/>
          <w:tab w:val="right" w:pos="10205"/>
        </w:tabs>
        <w:ind w:left="426" w:hanging="426"/>
        <w:rPr>
          <w:rFonts w:ascii="Calibri" w:hAnsi="Calibri"/>
          <w:i/>
          <w:sz w:val="20"/>
          <w:szCs w:val="20"/>
        </w:rPr>
      </w:pPr>
      <w:r w:rsidRPr="002C1C22">
        <w:rPr>
          <w:rFonts w:cs="Tahoma"/>
        </w:rPr>
        <w:t>6.</w:t>
      </w:r>
      <w:r w:rsidRPr="002C1C22">
        <w:rPr>
          <w:rFonts w:cs="Tahoma"/>
        </w:rPr>
        <w:tab/>
        <w:t>Explain how the findings of Rutherford’s scattering experiments disproved the plum pudding model</w:t>
      </w:r>
      <w:r w:rsidR="00E13226">
        <w:rPr>
          <w:rFonts w:cs="Tahoma"/>
        </w:rPr>
        <w:br/>
      </w:r>
      <w:r w:rsidRPr="002C1C22">
        <w:rPr>
          <w:rFonts w:cs="Tahoma"/>
        </w:rPr>
        <w:t>and how they led to our current model of the atom.</w:t>
      </w:r>
      <w:r w:rsidR="00E13226">
        <w:rPr>
          <w:rFonts w:cs="Tahoma"/>
        </w:rPr>
        <w:tab/>
      </w:r>
      <w:r w:rsidRPr="002C1C22">
        <w:rPr>
          <w:rFonts w:ascii="Calibri" w:hAnsi="Calibri"/>
          <w:i/>
          <w:sz w:val="20"/>
          <w:szCs w:val="20"/>
        </w:rPr>
        <w:t>6 marks</w:t>
      </w:r>
    </w:p>
    <w:p w14:paraId="042A81B8" w14:textId="77777777" w:rsidR="00BE3404" w:rsidRDefault="00BE3404" w:rsidP="00536AA3">
      <w:pPr>
        <w:ind w:left="426" w:hanging="426"/>
        <w:rPr>
          <w:rFonts w:cs="Tahoma"/>
        </w:rPr>
      </w:pPr>
    </w:p>
    <w:p w14:paraId="36EEE78A" w14:textId="77777777" w:rsidR="00536AA3" w:rsidRPr="002C1C22" w:rsidRDefault="00536AA3" w:rsidP="00536AA3">
      <w:pPr>
        <w:ind w:left="426" w:hanging="426"/>
        <w:rPr>
          <w:rFonts w:cs="Tahoma"/>
        </w:rPr>
      </w:pPr>
      <w:r w:rsidRPr="002C1C22">
        <w:rPr>
          <w:rFonts w:cs="Tahoma"/>
        </w:rPr>
        <w:t>7.</w:t>
      </w:r>
      <w:r w:rsidRPr="002C1C22">
        <w:rPr>
          <w:rFonts w:cs="Tahoma"/>
        </w:rPr>
        <w:tab/>
      </w:r>
      <w:proofErr w:type="gramStart"/>
      <w:r w:rsidRPr="002C1C22">
        <w:rPr>
          <w:rFonts w:cs="Tahoma"/>
        </w:rPr>
        <w:t>a</w:t>
      </w:r>
      <w:proofErr w:type="gramEnd"/>
      <w:r w:rsidRPr="002C1C22">
        <w:rPr>
          <w:rFonts w:cs="Tahoma"/>
        </w:rPr>
        <w:t>)</w:t>
      </w:r>
      <w:r w:rsidRPr="002C1C22">
        <w:rPr>
          <w:rFonts w:cs="Tahoma"/>
        </w:rPr>
        <w:tab/>
        <w:t xml:space="preserve">The work of Niels Bohr and other scientists led to the idea that the atom was made of protons, neutrons </w:t>
      </w:r>
      <w:r w:rsidRPr="002C1C22">
        <w:rPr>
          <w:rFonts w:cs="Tahoma"/>
        </w:rPr>
        <w:tab/>
        <w:t>and electrons.</w:t>
      </w:r>
    </w:p>
    <w:p w14:paraId="06356916" w14:textId="77777777" w:rsidR="00536AA3" w:rsidRPr="002C1C22" w:rsidRDefault="00536AA3" w:rsidP="00536AA3">
      <w:pPr>
        <w:ind w:left="426" w:hanging="426"/>
        <w:rPr>
          <w:rFonts w:cs="Tahoma"/>
        </w:rPr>
      </w:pPr>
    </w:p>
    <w:p w14:paraId="7BEA4E46" w14:textId="30EE4F1E" w:rsidR="00536AA3" w:rsidRPr="002C1C22" w:rsidRDefault="00536AA3" w:rsidP="00E13226">
      <w:pPr>
        <w:tabs>
          <w:tab w:val="right" w:pos="10205"/>
        </w:tabs>
        <w:ind w:left="426" w:firstLine="425"/>
        <w:rPr>
          <w:rFonts w:ascii="Calibri" w:hAnsi="Calibri"/>
          <w:i/>
          <w:sz w:val="20"/>
          <w:szCs w:val="20"/>
        </w:rPr>
      </w:pPr>
      <w:r w:rsidRPr="002C1C22">
        <w:rPr>
          <w:rFonts w:cs="Tahoma"/>
        </w:rPr>
        <w:t>How was this different to previous ideas of the atom?</w:t>
      </w:r>
      <w:r w:rsidR="00E13226">
        <w:rPr>
          <w:rFonts w:cs="Tahoma"/>
        </w:rPr>
        <w:tab/>
      </w:r>
      <w:r w:rsidRPr="002C1C22">
        <w:rPr>
          <w:rFonts w:ascii="Calibri" w:hAnsi="Calibri"/>
          <w:i/>
          <w:sz w:val="20"/>
          <w:szCs w:val="20"/>
        </w:rPr>
        <w:t>1 mark</w:t>
      </w:r>
    </w:p>
    <w:p w14:paraId="415E05AB" w14:textId="77777777" w:rsidR="00E13226" w:rsidRDefault="00E13226" w:rsidP="00536AA3">
      <w:pPr>
        <w:ind w:left="426" w:hanging="426"/>
        <w:rPr>
          <w:rFonts w:cs="Tahoma"/>
        </w:rPr>
      </w:pPr>
    </w:p>
    <w:p w14:paraId="66C9C1F2" w14:textId="77777777" w:rsidR="00536AA3" w:rsidRPr="002C1C22" w:rsidRDefault="00536AA3" w:rsidP="00536AA3">
      <w:pPr>
        <w:ind w:left="426" w:hanging="426"/>
        <w:rPr>
          <w:rFonts w:cs="Tahoma"/>
        </w:rPr>
      </w:pPr>
      <w:r w:rsidRPr="002C1C22">
        <w:rPr>
          <w:rFonts w:cs="Tahoma"/>
        </w:rPr>
        <w:tab/>
        <w:t>b)</w:t>
      </w:r>
      <w:r w:rsidRPr="002C1C22">
        <w:rPr>
          <w:rFonts w:cs="Tahoma"/>
        </w:rPr>
        <w:tab/>
        <w:t>Suggest two reasons why discoveries about protons, neutrons and electrons were not made earlier.</w:t>
      </w:r>
    </w:p>
    <w:p w14:paraId="0019E361" w14:textId="77777777" w:rsidR="00536AA3" w:rsidRPr="002C1C22" w:rsidRDefault="00536AA3" w:rsidP="00536AA3">
      <w:pPr>
        <w:widowControl w:val="0"/>
        <w:tabs>
          <w:tab w:val="left" w:pos="9278"/>
          <w:tab w:val="right" w:pos="10205"/>
        </w:tabs>
        <w:jc w:val="right"/>
        <w:rPr>
          <w:rFonts w:ascii="Calibri" w:hAnsi="Calibri"/>
          <w:i/>
          <w:sz w:val="20"/>
          <w:szCs w:val="20"/>
        </w:rPr>
      </w:pPr>
      <w:r w:rsidRPr="002C1C22">
        <w:rPr>
          <w:rFonts w:ascii="Calibri" w:hAnsi="Calibri"/>
          <w:i/>
          <w:sz w:val="20"/>
          <w:szCs w:val="20"/>
        </w:rPr>
        <w:t>2 marks</w:t>
      </w:r>
    </w:p>
    <w:p w14:paraId="7C34BB47" w14:textId="77777777" w:rsidR="00536AA3" w:rsidRPr="002C1C22" w:rsidRDefault="00536AA3" w:rsidP="00536AA3">
      <w:pPr>
        <w:ind w:left="426" w:hanging="426"/>
        <w:rPr>
          <w:rFonts w:cs="Tahoma"/>
        </w:rPr>
      </w:pPr>
    </w:p>
    <w:p w14:paraId="0E019818" w14:textId="77777777" w:rsidR="00536AA3" w:rsidRPr="002C1C22" w:rsidRDefault="00536AA3" w:rsidP="00536AA3">
      <w:pPr>
        <w:ind w:left="426" w:hanging="426"/>
      </w:pPr>
      <w:r w:rsidRPr="002C1C22">
        <w:rPr>
          <w:rFonts w:cs="Tahoma"/>
        </w:rPr>
        <w:t>8.</w:t>
      </w:r>
      <w:r w:rsidRPr="002C1C22">
        <w:rPr>
          <w:rFonts w:cs="Tahoma"/>
        </w:rPr>
        <w:tab/>
        <w:t xml:space="preserve">A Physics student from Set A is given a metal sphere and asked to determine the mass of the sphere.  </w:t>
      </w:r>
    </w:p>
    <w:p w14:paraId="6E349739" w14:textId="77777777" w:rsidR="00536AA3" w:rsidRPr="002C1C22" w:rsidRDefault="00536AA3" w:rsidP="00536AA3">
      <w:pPr>
        <w:pStyle w:val="ListParagraph"/>
        <w:rPr>
          <w:sz w:val="16"/>
        </w:rPr>
      </w:pPr>
    </w:p>
    <w:p w14:paraId="729A62FC" w14:textId="77777777" w:rsidR="00536AA3" w:rsidRPr="002C1C22" w:rsidRDefault="00536AA3" w:rsidP="00536AA3">
      <w:pPr>
        <w:pStyle w:val="ListParagraph"/>
        <w:ind w:left="426"/>
        <w:rPr>
          <w:rFonts w:cs="Tahoma"/>
          <w:spacing w:val="-1"/>
        </w:rPr>
      </w:pPr>
      <w:r w:rsidRPr="002C1C22">
        <w:rPr>
          <w:rFonts w:cs="Tahoma"/>
          <w:spacing w:val="-1"/>
        </w:rPr>
        <w:t>The student completes a rough calculation using the sphere’s density and volume to make a guess at its mass.</w:t>
      </w:r>
    </w:p>
    <w:p w14:paraId="27D4525D" w14:textId="77777777" w:rsidR="00536AA3" w:rsidRPr="002C1C22" w:rsidRDefault="00536AA3" w:rsidP="00536AA3">
      <w:pPr>
        <w:pStyle w:val="ListParagraph"/>
        <w:ind w:left="426"/>
        <w:rPr>
          <w:rFonts w:cs="Tahoma"/>
          <w:sz w:val="16"/>
        </w:rPr>
      </w:pPr>
    </w:p>
    <w:p w14:paraId="17687428" w14:textId="77777777" w:rsidR="00536AA3" w:rsidRPr="002C1C22" w:rsidRDefault="00536AA3" w:rsidP="00536AA3">
      <w:pPr>
        <w:pStyle w:val="ListParagraph"/>
        <w:ind w:left="426"/>
        <w:rPr>
          <w:rFonts w:cs="Tahoma"/>
        </w:rPr>
      </w:pPr>
      <w:r w:rsidRPr="002C1C22">
        <w:rPr>
          <w:rFonts w:cs="Tahoma"/>
        </w:rPr>
        <w:t>A student from Set B is given the same metal sphere and uses a set of calibrated scales to measure the mass of the sphere.  Student B obtains a different value to student A.</w:t>
      </w:r>
    </w:p>
    <w:p w14:paraId="04905B6E" w14:textId="1FD0C024" w:rsidR="00536AA3" w:rsidRPr="002C1C22" w:rsidRDefault="00536AA3" w:rsidP="00E13226">
      <w:pPr>
        <w:tabs>
          <w:tab w:val="right" w:pos="10205"/>
        </w:tabs>
        <w:spacing w:before="120"/>
        <w:ind w:left="851" w:hanging="425"/>
        <w:rPr>
          <w:rFonts w:ascii="Calibri" w:hAnsi="Calibri"/>
          <w:i/>
          <w:sz w:val="20"/>
          <w:szCs w:val="20"/>
        </w:rPr>
      </w:pPr>
      <w:r w:rsidRPr="002C1C22">
        <w:rPr>
          <w:rFonts w:cs="Tahoma"/>
        </w:rPr>
        <w:t>a)</w:t>
      </w:r>
      <w:r w:rsidRPr="002C1C22">
        <w:rPr>
          <w:rFonts w:cs="Tahoma"/>
        </w:rPr>
        <w:tab/>
        <w:t>Why would the value obtained by Student B be used rather than the value for Student A?</w:t>
      </w:r>
      <w:r w:rsidR="00E13226">
        <w:rPr>
          <w:rFonts w:cs="Tahoma"/>
        </w:rPr>
        <w:tab/>
      </w:r>
      <w:r w:rsidRPr="002C1C22">
        <w:rPr>
          <w:rFonts w:ascii="Calibri" w:hAnsi="Calibri"/>
          <w:i/>
          <w:sz w:val="20"/>
          <w:szCs w:val="20"/>
        </w:rPr>
        <w:t>2 marks</w:t>
      </w:r>
    </w:p>
    <w:p w14:paraId="6DBF0FE9" w14:textId="77777777" w:rsidR="00BE3404" w:rsidRDefault="00BE3404" w:rsidP="00536AA3">
      <w:pPr>
        <w:pStyle w:val="ListParagraph"/>
        <w:ind w:left="426"/>
        <w:rPr>
          <w:rFonts w:cs="Tahoma"/>
        </w:rPr>
      </w:pPr>
    </w:p>
    <w:p w14:paraId="31103200" w14:textId="77777777" w:rsidR="00536AA3" w:rsidRPr="002C1C22" w:rsidRDefault="00536AA3" w:rsidP="00536AA3">
      <w:pPr>
        <w:pStyle w:val="ListParagraph"/>
        <w:ind w:left="426"/>
        <w:rPr>
          <w:rFonts w:cs="Tahoma"/>
        </w:rPr>
      </w:pPr>
      <w:r w:rsidRPr="002C1C22">
        <w:rPr>
          <w:rFonts w:cs="Tahoma"/>
        </w:rPr>
        <w:t xml:space="preserve">Scientific conclusions, experimental data and theories are continuously adapted and remodelled under conditions such as those discussed above.  </w:t>
      </w:r>
    </w:p>
    <w:p w14:paraId="555AF5D4" w14:textId="2667F421" w:rsidR="00536AA3" w:rsidRPr="002C1C22" w:rsidRDefault="00536AA3" w:rsidP="00536AA3">
      <w:pPr>
        <w:tabs>
          <w:tab w:val="right" w:pos="10205"/>
        </w:tabs>
        <w:spacing w:before="120"/>
        <w:ind w:left="851" w:hanging="425"/>
        <w:rPr>
          <w:rFonts w:cs="Tahoma"/>
        </w:rPr>
      </w:pPr>
      <w:r w:rsidRPr="002C1C22">
        <w:rPr>
          <w:rFonts w:cs="Tahoma"/>
        </w:rPr>
        <w:t>b)</w:t>
      </w:r>
      <w:r w:rsidRPr="002C1C22">
        <w:rPr>
          <w:rFonts w:cs="Tahoma"/>
        </w:rPr>
        <w:tab/>
        <w:t>Using your answer to (a) explain why the plum pudding model was replaced by and adapted to the nuclear model.</w:t>
      </w:r>
    </w:p>
    <w:p w14:paraId="716AB0E1" w14:textId="77777777" w:rsidR="00536AA3" w:rsidRPr="002C1C22" w:rsidRDefault="00536AA3" w:rsidP="00536AA3">
      <w:pPr>
        <w:widowControl w:val="0"/>
        <w:tabs>
          <w:tab w:val="left" w:pos="9278"/>
          <w:tab w:val="right" w:pos="10205"/>
        </w:tabs>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2510A03A" w14:textId="77777777" w:rsidR="00536AA3" w:rsidRPr="002C1C22" w:rsidRDefault="00536AA3" w:rsidP="00536AA3">
      <w:pPr>
        <w:pStyle w:val="ListParagraph"/>
        <w:ind w:left="1080"/>
        <w:rPr>
          <w:rFonts w:cs="Tahoma"/>
          <w:sz w:val="16"/>
        </w:rPr>
      </w:pPr>
    </w:p>
    <w:p w14:paraId="5F5FBB5B" w14:textId="77777777" w:rsidR="00536AA3" w:rsidRPr="002C1C22" w:rsidRDefault="00536AA3" w:rsidP="00536AA3">
      <w:pPr>
        <w:ind w:left="426" w:hanging="426"/>
        <w:rPr>
          <w:rFonts w:cs="Tahoma"/>
        </w:rPr>
      </w:pPr>
      <w:r w:rsidRPr="002C1C22">
        <w:rPr>
          <w:rFonts w:cs="Tahoma"/>
        </w:rPr>
        <w:t>9.</w:t>
      </w:r>
      <w:r w:rsidRPr="002C1C22">
        <w:rPr>
          <w:rFonts w:cs="Tahoma"/>
        </w:rPr>
        <w:tab/>
        <w:t>The diagram below represents the energy levels and electron arrangement of an atom.</w:t>
      </w:r>
    </w:p>
    <w:p w14:paraId="76A3866B" w14:textId="77777777" w:rsidR="00536AA3" w:rsidRPr="002C1C22" w:rsidRDefault="00536AA3" w:rsidP="00536AA3">
      <w:pPr>
        <w:rPr>
          <w:sz w:val="6"/>
        </w:rPr>
      </w:pPr>
    </w:p>
    <w:p w14:paraId="7A68BA71" w14:textId="77777777" w:rsidR="00536AA3" w:rsidRPr="002C1C22" w:rsidRDefault="00536AA3" w:rsidP="00536AA3">
      <w:r w:rsidRPr="002C1C22">
        <w:rPr>
          <w:rFonts w:cs="Tahoma"/>
          <w:noProof/>
          <w:lang w:eastAsia="en-GB"/>
        </w:rPr>
        <mc:AlternateContent>
          <mc:Choice Requires="wpc">
            <w:drawing>
              <wp:anchor distT="0" distB="0" distL="114300" distR="114300" simplePos="0" relativeHeight="251724800" behindDoc="0" locked="0" layoutInCell="1" allowOverlap="1" wp14:anchorId="7B2C5FFA" wp14:editId="6F4E54E9">
                <wp:simplePos x="0" y="0"/>
                <wp:positionH relativeFrom="column">
                  <wp:posOffset>550545</wp:posOffset>
                </wp:positionH>
                <wp:positionV relativeFrom="paragraph">
                  <wp:posOffset>89535</wp:posOffset>
                </wp:positionV>
                <wp:extent cx="5486400" cy="1894840"/>
                <wp:effectExtent l="0" t="0" r="0" b="0"/>
                <wp:wrapSquare wrapText="bothSides"/>
                <wp:docPr id="613" name="Canvas 6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63" name="Group 563"/>
                        <wpg:cNvGrpSpPr/>
                        <wpg:grpSpPr>
                          <a:xfrm>
                            <a:off x="1914058" y="36236"/>
                            <a:ext cx="1633591" cy="1802227"/>
                            <a:chOff x="462268" y="771312"/>
                            <a:chExt cx="1684962" cy="1920382"/>
                          </a:xfrm>
                        </wpg:grpSpPr>
                        <wpg:grpSp>
                          <wpg:cNvPr id="564" name="Group 564"/>
                          <wpg:cNvGrpSpPr/>
                          <wpg:grpSpPr>
                            <a:xfrm>
                              <a:off x="462268" y="771312"/>
                              <a:ext cx="1684962" cy="1920382"/>
                              <a:chOff x="462268" y="771312"/>
                              <a:chExt cx="1684962" cy="1920382"/>
                            </a:xfrm>
                          </wpg:grpSpPr>
                          <wpg:grpSp>
                            <wpg:cNvPr id="565" name="Group 565"/>
                            <wpg:cNvGrpSpPr/>
                            <wpg:grpSpPr>
                              <a:xfrm>
                                <a:off x="462268" y="832207"/>
                                <a:ext cx="1684962" cy="1519684"/>
                                <a:chOff x="462268" y="832207"/>
                                <a:chExt cx="1684962" cy="1519684"/>
                              </a:xfrm>
                            </wpg:grpSpPr>
                            <wps:wsp>
                              <wps:cNvPr id="566" name="Straight Connector 566"/>
                              <wps:cNvCnPr/>
                              <wps:spPr>
                                <a:xfrm flipV="1">
                                  <a:off x="493160" y="832207"/>
                                  <a:ext cx="1633591" cy="1"/>
                                </a:xfrm>
                                <a:prstGeom prst="line">
                                  <a:avLst/>
                                </a:prstGeom>
                              </wps:spPr>
                              <wps:style>
                                <a:lnRef idx="1">
                                  <a:schemeClr val="dk1"/>
                                </a:lnRef>
                                <a:fillRef idx="0">
                                  <a:schemeClr val="dk1"/>
                                </a:fillRef>
                                <a:effectRef idx="0">
                                  <a:schemeClr val="dk1"/>
                                </a:effectRef>
                                <a:fontRef idx="minor">
                                  <a:schemeClr val="tx1"/>
                                </a:fontRef>
                              </wps:style>
                              <wps:bodyPr/>
                            </wps:wsp>
                            <wps:wsp>
                              <wps:cNvPr id="567" name="Straight Connector 567"/>
                              <wps:cNvCnPr/>
                              <wps:spPr>
                                <a:xfrm>
                                  <a:off x="493160" y="1561673"/>
                                  <a:ext cx="1633591" cy="0"/>
                                </a:xfrm>
                                <a:prstGeom prst="line">
                                  <a:avLst/>
                                </a:prstGeom>
                              </wps:spPr>
                              <wps:style>
                                <a:lnRef idx="1">
                                  <a:schemeClr val="dk1"/>
                                </a:lnRef>
                                <a:fillRef idx="0">
                                  <a:schemeClr val="dk1"/>
                                </a:fillRef>
                                <a:effectRef idx="0">
                                  <a:schemeClr val="dk1"/>
                                </a:effectRef>
                                <a:fontRef idx="minor">
                                  <a:schemeClr val="tx1"/>
                                </a:fontRef>
                              </wps:style>
                              <wps:bodyPr/>
                            </wps:wsp>
                            <wps:wsp>
                              <wps:cNvPr id="568" name="Straight Connector 568"/>
                              <wps:cNvCnPr/>
                              <wps:spPr>
                                <a:xfrm>
                                  <a:off x="462268" y="2286865"/>
                                  <a:ext cx="1684962" cy="0"/>
                                </a:xfrm>
                                <a:prstGeom prst="line">
                                  <a:avLst/>
                                </a:prstGeom>
                              </wps:spPr>
                              <wps:style>
                                <a:lnRef idx="1">
                                  <a:schemeClr val="dk1"/>
                                </a:lnRef>
                                <a:fillRef idx="0">
                                  <a:schemeClr val="dk1"/>
                                </a:fillRef>
                                <a:effectRef idx="0">
                                  <a:schemeClr val="dk1"/>
                                </a:effectRef>
                                <a:fontRef idx="minor">
                                  <a:schemeClr val="tx1"/>
                                </a:fontRef>
                              </wps:style>
                              <wps:bodyPr/>
                            </wps:wsp>
                            <wps:wsp>
                              <wps:cNvPr id="569" name="Straight Connector 569"/>
                              <wps:cNvCnPr/>
                              <wps:spPr>
                                <a:xfrm>
                                  <a:off x="493160" y="1160980"/>
                                  <a:ext cx="1633591" cy="0"/>
                                </a:xfrm>
                                <a:prstGeom prst="line">
                                  <a:avLst/>
                                </a:prstGeom>
                              </wps:spPr>
                              <wps:style>
                                <a:lnRef idx="1">
                                  <a:schemeClr val="dk1"/>
                                </a:lnRef>
                                <a:fillRef idx="0">
                                  <a:schemeClr val="dk1"/>
                                </a:fillRef>
                                <a:effectRef idx="0">
                                  <a:schemeClr val="dk1"/>
                                </a:effectRef>
                                <a:fontRef idx="minor">
                                  <a:schemeClr val="tx1"/>
                                </a:fontRef>
                              </wps:style>
                              <wps:bodyPr/>
                            </wps:wsp>
                            <wps:wsp>
                              <wps:cNvPr id="570" name="Straight Connector 570"/>
                              <wps:cNvCnPr/>
                              <wps:spPr>
                                <a:xfrm flipV="1">
                                  <a:off x="493160" y="1042052"/>
                                  <a:ext cx="1633591" cy="2"/>
                                </a:xfrm>
                                <a:prstGeom prst="line">
                                  <a:avLst/>
                                </a:prstGeom>
                              </wps:spPr>
                              <wps:style>
                                <a:lnRef idx="1">
                                  <a:schemeClr val="dk1"/>
                                </a:lnRef>
                                <a:fillRef idx="0">
                                  <a:schemeClr val="dk1"/>
                                </a:fillRef>
                                <a:effectRef idx="0">
                                  <a:schemeClr val="dk1"/>
                                </a:effectRef>
                                <a:fontRef idx="minor">
                                  <a:schemeClr val="tx1"/>
                                </a:fontRef>
                              </wps:style>
                              <wps:bodyPr/>
                            </wps:wsp>
                            <wps:wsp>
                              <wps:cNvPr id="571" name="Oval 571"/>
                              <wps:cNvSpPr/>
                              <wps:spPr>
                                <a:xfrm>
                                  <a:off x="792480" y="1505712"/>
                                  <a:ext cx="109728" cy="103632"/>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Oval 572"/>
                              <wps:cNvSpPr/>
                              <wps:spPr>
                                <a:xfrm>
                                  <a:off x="1777152" y="2248386"/>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 name="Oval 573"/>
                              <wps:cNvSpPr/>
                              <wps:spPr>
                                <a:xfrm>
                                  <a:off x="792480" y="1100496"/>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 name="Oval 574"/>
                              <wps:cNvSpPr/>
                              <wps:spPr>
                                <a:xfrm>
                                  <a:off x="1569462" y="996991"/>
                                  <a:ext cx="109220" cy="103505"/>
                                </a:xfrm>
                                <a:prstGeom prst="ellipse">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75" name="Oval 575"/>
                            <wps:cNvSpPr/>
                            <wps:spPr>
                              <a:xfrm>
                                <a:off x="1569888" y="771312"/>
                                <a:ext cx="109220" cy="10350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Text Box 576"/>
                            <wps:cNvSpPr txBox="1"/>
                            <wps:spPr>
                              <a:xfrm>
                                <a:off x="748394" y="2435662"/>
                                <a:ext cx="1167044" cy="256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2ACFC" w14:textId="77777777" w:rsidR="004060DD" w:rsidRPr="00DB1433" w:rsidRDefault="004060DD" w:rsidP="00536AA3">
                                  <w:pPr>
                                    <w:jc w:val="center"/>
                                    <w:rPr>
                                      <w:b/>
                                    </w:rPr>
                                  </w:pPr>
                                  <w:r w:rsidRPr="00DB1433">
                                    <w:rPr>
                                      <w:b/>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7" name="Straight Arrow Connector 577"/>
                          <wps:cNvCnPr>
                            <a:stCxn id="574" idx="0"/>
                            <a:endCxn id="575" idx="4"/>
                          </wps:cNvCnPr>
                          <wps:spPr>
                            <a:xfrm flipV="1">
                              <a:off x="1624072" y="874817"/>
                              <a:ext cx="426" cy="1221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w14:anchorId="7B2C5FFA" id="Canvas 613" o:spid="_x0000_s1646" editas="canvas" style="position:absolute;margin-left:43.35pt;margin-top:7.05pt;width:6in;height:149.2pt;z-index:251724800;mso-position-horizontal-relative:text;mso-position-vertical-relative:text" coordsize="54864,1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">
                <v:shape id="_x0000_s1647" type="#_x0000_t75" style="position:absolute;width:54864;height:18948;visibility:visible;mso-wrap-style:square">
                  <v:fill o:detectmouseclick="t"/>
                  <v:path o:connecttype="none"/>
                </v:shape>
                <v:group id="Group 563" o:spid="_x0000_s1648" style="position:absolute;left:19140;top:362;width:16336;height:18022" coordorigin="4622,7713" coordsize="16849,1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Group 564" o:spid="_x0000_s1649" style="position:absolute;left:4622;top:7713;width:16850;height:19203" coordorigin="4622,7713" coordsize="16849,1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650" style="position:absolute;left:4622;top:8322;width:16850;height:15196" coordorigin="4622,8322" coordsize="16849,15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line id="Straight Connector 566" o:spid="_x0000_s1651" style="position:absolute;flip:y;visibility:visible;mso-wrap-style:square" from="4931,8322" to="21267,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tDMQAAADcAAAADwAAAGRycy9kb3ducmV2LnhtbESPT4vCMBTE74LfITxhb5qusF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e0MxAAAANwAAAAPAAAAAAAAAAAA&#10;AAAAAKECAABkcnMvZG93bnJldi54bWxQSwUGAAAAAAQABAD5AAAAkgMAAAAA&#10;" strokecolor="black [3040]"/>
                      <v:line id="Straight Connector 567" o:spid="_x0000_s1652" style="position:absolute;visibility:visible;mso-wrap-style:square" from="4931,15616" to="21267,1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AcMAAADcAAAADwAAAGRycy9kb3ducmV2LnhtbESPQWsCMRSE70L/Q3gFbzVrxbVujVJK&#10;i0VPbvX+2LzuLm5e1iTV+O8boeBxmJlvmMUqmk6cyfnWsoLxKANBXFndcq1g//359ALCB2SNnWVS&#10;cCUPq+XDYIGFthfe0bkMtUgQ9gUqaELoCyl91ZBBP7I9cfJ+rDMYknS11A4vCW46+ZxluTTYclpo&#10;sKf3hqpj+WsSZXw4Gbk+zvGwcVv3McnjNJ6UGj7Gt1cQgWK4h//bX1rBNJ/B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kgHDAAAA3AAAAA8AAAAAAAAAAAAA&#10;AAAAoQIAAGRycy9kb3ducmV2LnhtbFBLBQYAAAAABAAEAPkAAACRAwAAAAA=&#10;" strokecolor="black [3040]"/>
                      <v:line id="Straight Connector 568" o:spid="_x0000_s1653" style="position:absolute;visibility:visible;mso-wrap-style:square" from="4622,22868" to="21472,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AGc8MAAADcAAAADwAAAGRycy9kb3ducmV2LnhtbESPwW7CMAyG70h7h8iTuEHKENXWEdA0&#10;DQ1tJ9i4W43XVjROSQJkb48Pk3a0fv+f/S3X2fXqQiF2ng3MpgUo4trbjhsD31+bySOomJAt9p7J&#10;wC9FWK/uRkusrL/yji771CiBcKzQQJvSUGkd65YcxqkfiCX78cFhkjE02ga8Ctz1+qEoSu2wY7nQ&#10;4kCvLdXH/dkJZXY4Of1+fMLDR/gMb/MyL/LJmPF9fnkGlSin/+W/9tYaWJTyrc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wBnPDAAAA3AAAAA8AAAAAAAAAAAAA&#10;AAAAoQIAAGRycy9kb3ducmV2LnhtbFBLBQYAAAAABAAEAPkAAACRAwAAAAA=&#10;" strokecolor="black [3040]"/>
                      <v:line id="Straight Connector 569" o:spid="_x0000_s1654" style="position:absolute;visibility:visible;mso-wrap-style:square" from="4931,11609" to="21267,1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j6MMAAADcAAAADwAAAGRycy9kb3ducmV2LnhtbESPT2sCMRTE7wW/Q3hCbzVrxUVXo0ip&#10;VNqT/+6PzXN3cfOyJqnGb98IQo/DzPyGmS+jacWVnG8sKxgOMhDEpdUNVwoO+/XbBIQPyBpby6Tg&#10;Th6Wi97LHAttb7yl6y5UIkHYF6igDqErpPRlTQb9wHbEyTtZZzAk6SqpHd4S3LTyPctyabDhtFBj&#10;Rx81lefdr0mU4fFi5Nd5isdv9+M+R3kcx4tSr/24moEIFMN/+NneaAXjfAq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o+jDAAAA3AAAAA8AAAAAAAAAAAAA&#10;AAAAoQIAAGRycy9kb3ducmV2LnhtbFBLBQYAAAAABAAEAPkAAACRAwAAAAA=&#10;" strokecolor="black [3040]"/>
                      <v:line id="Straight Connector 570" o:spid="_x0000_s1655" style="position:absolute;flip:y;visibility:visible;mso-wrap-style:square" from="4931,10420" to="2126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GPsIAAADcAAAADwAAAGRycy9kb3ducmV2LnhtbERPy2rCQBTdF/yH4Qru6kTBKtFRRBBK&#10;S0oTdeHukrl5YOZOyIxJ+vedRaHLw3nvDqNpRE+dqy0rWMwjEMS51TWXCq6X8+sGhPPIGhvLpOCH&#10;HBz2k5cdxtoOnFKf+VKEEHYxKqi8b2MpXV6RQTe3LXHgCtsZ9AF2pdQdDiHcNHIZRW/SYM2hocKW&#10;ThXlj+xpFBTu2Z7uN+2L9UeSJsVn+YXDt1Kz6XjcgvA0+n/xn/tdK1itw/xwJhw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1GPsIAAADcAAAADwAAAAAAAAAAAAAA&#10;AAChAgAAZHJzL2Rvd25yZXYueG1sUEsFBgAAAAAEAAQA+QAAAJADAAAAAA==&#10;" strokecolor="black [3040]"/>
                      <v:oval id="Oval 571" o:spid="_x0000_s1656" style="position:absolute;left:7924;top:15057;width:1098;height: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nK8UA&#10;AADcAAAADwAAAGRycy9kb3ducmV2LnhtbESPQWsCMRSE70L/Q3iFXkSzFrqV1ShSWuilQq3en5u3&#10;m9XNy5Kk7vrvG6HgcZiZb5jlerCtuJAPjWMFs2kGgrh0uuFawf7nYzIHESKyxtYxKbhSgPXqYbTE&#10;Qruev+myi7VIEA4FKjAxdoWUoTRkMUxdR5y8ynmLMUlfS+2xT3Dbyucsy6XFhtOCwY7eDJXn3a9V&#10;kJfb6mt8vJqmOr/PT7nfVIe2V+rpcdgsQEQa4j383/7UCl5eZ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Gcr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oval id="Oval 572" o:spid="_x0000_s1657" style="position:absolute;left:17771;top:22483;width:10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XmcQA&#10;AADcAAAADwAAAGRycy9kb3ducmV2LnhtbESPT2sCMRTE7wW/Q3hCL0WzCm3X1SgiWGxvVS/eHpu3&#10;f3TzsiRxd/32TaHQ4zAzv2FWm8E0oiPna8sKZtMEBHFudc2lgvNpP0lB+ICssbFMCh7kYbMePa0w&#10;07bnb+qOoRQRwj5DBVUIbSalzysy6Ke2JY5eYZ3BEKUrpXbYR7hp5DxJ3qTBmuNChS3tKspvx7tR&#10;UKSf9PWSXvaLruvZFlfj2X0o9TwetksQgYbwH/5rH7SC1/c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V5nEAAAA3AAAAA8AAAAAAAAAAAAAAAAAmAIAAGRycy9k&#10;b3ducmV2LnhtbFBLBQYAAAAABAAEAPUAAACJAwAAAAA=&#10;" fillcolor="#bcbcbc">
                        <v:fill color2="#ededed" rotate="t" angle="180" colors="0 #bcbcbc;22938f #d0d0d0;1 #ededed" focus="100%" type="gradient"/>
                        <v:shadow on="t" color="black" opacity="24903f" origin=",.5" offset="0,.55556mm"/>
                      </v:oval>
                      <v:oval id="Oval 573" o:spid="_x0000_s1658" style="position:absolute;left:7924;top:11004;width:1093;height:1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yAsQA&#10;AADcAAAADwAAAGRycy9kb3ducmV2LnhtbESPT2sCMRTE70K/Q3gFL0WzrVi3W6OUgqK91Xrx9ti8&#10;/dNuXpYk7q7f3ggFj8PM/IZZrgfTiI6cry0reJ4mIIhzq2suFRx/NpMUhA/IGhvLpOBCHtarh9ES&#10;M217/qbuEEoRIewzVFCF0GZS+rwig35qW+LoFdYZDFG6UmqHfYSbRr4kyas0WHNcqLClz4ryv8PZ&#10;KCjSPX09pafNW9f1bItf49ltlRo/Dh/vIAIN4R7+b++0gvliB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88gLEAAAA3AAAAA8AAAAAAAAAAAAAAAAAmAIAAGRycy9k&#10;b3ducmV2LnhtbFBLBQYAAAAABAAEAPUAAACJAwAAAAA=&#10;" fillcolor="#bcbcbc">
                        <v:fill color2="#ededed" rotate="t" angle="180" colors="0 #bcbcbc;22938f #d0d0d0;1 #ededed" focus="100%" type="gradient"/>
                        <v:shadow on="t" color="black" opacity="24903f" origin=",.5" offset="0,.55556mm"/>
                      </v:oval>
                      <v:oval id="Oval 574" o:spid="_x0000_s1659" style="position:absolute;left:15694;top:9969;width:109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cAMQA&#10;AADcAAAADwAAAGRycy9kb3ducmV2LnhtbESPQWvCQBSE74L/YXlCb2ajVWtS11AKBelFTOP9kX1N&#10;0mbfhuwmpv++Wyh4HGbmG+aQTaYVI/WusaxgFcUgiEurG64UFB9vyz0I55E1tpZJwQ85yI7z2QFT&#10;bW98oTH3lQgQdikqqL3vUildWZNBF9mOOHiftjfog+wrqXu8Bbhp5TqOd9Jgw2Ghxo5eayq/88Eo&#10;qB4Tad4Hc+ExLxo62+tXkbRKPSyml2cQniZ/D/+3T1rB9mkDf2fC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3ADEAAAA3AAAAA8AAAAAAAAAAAAAAAAAmAIAAGRycy9k&#10;b3ducmV2LnhtbFBLBQYAAAAABAAEAPUAAACJAwAAAAA=&#10;" filled="f">
                        <v:stroke dashstyle="dash"/>
                        <v:shadow on="t" color="black" opacity="24903f" origin=",.5" offset="0,.55556mm"/>
                      </v:oval>
                    </v:group>
                    <v:oval id="Oval 575" o:spid="_x0000_s1660" style="position:absolute;left:15698;top:7713;width:1093;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P7cQA&#10;AADcAAAADwAAAGRycy9kb3ducmV2LnhtbESPT2sCMRTE74V+h/AKXopmK1jX1ShFULQ3bS/eHpu3&#10;f9rNy5LE3fXbG6HQ4zAzv2FWm8E0oiPna8sK3iYJCOLc6ppLBd9fu3EKwgdkjY1lUnAjD5v189MK&#10;M217PlF3DqWIEPYZKqhCaDMpfV6RQT+xLXH0CusMhihdKbXDPsJNI6dJ8i4N1hwXKmxpW1H+e74a&#10;BUV6pM/X9LJbdF3Ptvgxnt1eqdHL8LEEEWgI/+G/9kErmM1n8Dg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z+3EAAAA3AAAAA8AAAAAAAAAAAAAAAAAmAIAAGRycy9k&#10;b3ducmV2LnhtbFBLBQYAAAAABAAEAPUAAACJAwAAAAA=&#10;" fillcolor="#bcbcbc">
                      <v:fill color2="#ededed" rotate="t" angle="180" colors="0 #bcbcbc;22938f #d0d0d0;1 #ededed" focus="100%" type="gradient"/>
                      <v:shadow on="t" color="black" opacity="24903f" origin=",.5" offset="0,.55556mm"/>
                    </v:oval>
                    <v:shape id="Text Box 576" o:spid="_x0000_s1661" type="#_x0000_t202" style="position:absolute;left:7483;top:24356;width:11671;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oiMUA&#10;AADcAAAADwAAAGRycy9kb3ducmV2LnhtbESPT4vCMBTE7wt+h/CEva2pgq5Uo0hBlEUP/rl4ezbP&#10;tti81CZq9dMbYcHjMDO/YcbTxpTiRrUrLCvodiIQxKnVBWcK9rv5zxCE88gaS8uk4EEOppPW1xhj&#10;be+8odvWZyJA2MWoIPe+iqV0aU4GXcdWxME72dqgD7LOpK7xHuCmlL0oGkiDBYeFHCtKckrP26tR&#10;8JfM17g59szwWSaL1WlWXfaHvlLf7WY2AuGp8Z/wf3upFfR/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OiIxQAAANwAAAAPAAAAAAAAAAAAAAAAAJgCAABkcnMv&#10;ZG93bnJldi54bWxQSwUGAAAAAAQABAD1AAAAigMAAAAA&#10;" filled="f" stroked="f" strokeweight=".5pt">
                      <v:textbox>
                        <w:txbxContent>
                          <w:p w14:paraId="06A2ACFC" w14:textId="77777777" w:rsidR="004060DD" w:rsidRPr="00DB1433" w:rsidRDefault="004060DD" w:rsidP="00536AA3">
                            <w:pPr>
                              <w:jc w:val="center"/>
                              <w:rPr>
                                <w:b/>
                              </w:rPr>
                            </w:pPr>
                            <w:r w:rsidRPr="00DB1433">
                              <w:rPr>
                                <w:b/>
                              </w:rPr>
                              <w:t>Nucleus</w:t>
                            </w:r>
                          </w:p>
                        </w:txbxContent>
                      </v:textbox>
                    </v:shape>
                  </v:group>
                  <v:shape id="Straight Arrow Connector 577" o:spid="_x0000_s1662" type="#_x0000_t32" style="position:absolute;left:16240;top:8748;width:4;height:12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H/VccAAADcAAAADwAAAGRycy9kb3ducmV2LnhtbESP3WoCMRSE7wt9h3AE72rWv27ZGkUU&#10;qaJQakvBu8PmdLN0c7JuUl3f3ghCL4eZ+YaZzFpbiRM1vnSsoN9LQBDnTpdcKPj6XD29gPABWWPl&#10;mBRcyMNs+vgwwUy7M3/QaR8KESHsM1RgQqgzKX1uyKLvuZo4ej+usRiibAqpGzxHuK3kIEmepcWS&#10;44LBmhaG8t/9n1Ww3HyP0mN7fB++Hcwup2F6GMy3SnU77fwVRKA2/Ifv7bVWME5TuJ2JR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f9VxwAAANwAAAAPAAAAAAAA&#10;AAAAAAAAAKECAABkcnMvZG93bnJldi54bWxQSwUGAAAAAAQABAD5AAAAlQMAAAAA&#10;" strokecolor="black [3040]">
                    <v:stroke endarrow="open"/>
                  </v:shape>
                </v:group>
                <w10:wrap type="square"/>
              </v:group>
            </w:pict>
          </mc:Fallback>
        </mc:AlternateContent>
      </w:r>
    </w:p>
    <w:p w14:paraId="1EC57FC2" w14:textId="77777777" w:rsidR="00536AA3" w:rsidRPr="002C1C22" w:rsidRDefault="00536AA3" w:rsidP="00536AA3"/>
    <w:p w14:paraId="19C2EEF3" w14:textId="77777777" w:rsidR="00536AA3" w:rsidRPr="002C1C22" w:rsidRDefault="00536AA3" w:rsidP="00536AA3"/>
    <w:p w14:paraId="66559FF7" w14:textId="77777777" w:rsidR="00536AA3" w:rsidRPr="002C1C22" w:rsidRDefault="00536AA3" w:rsidP="00536AA3"/>
    <w:p w14:paraId="7DE6AFB4" w14:textId="77777777" w:rsidR="00536AA3" w:rsidRPr="002C1C22" w:rsidRDefault="00536AA3" w:rsidP="00536AA3"/>
    <w:p w14:paraId="15EF7897" w14:textId="77777777" w:rsidR="00536AA3" w:rsidRPr="002C1C22" w:rsidRDefault="00536AA3" w:rsidP="00536AA3"/>
    <w:p w14:paraId="1EF1F76C" w14:textId="77777777" w:rsidR="00536AA3" w:rsidRPr="002C1C22" w:rsidRDefault="00536AA3" w:rsidP="00536AA3"/>
    <w:p w14:paraId="43ADB769" w14:textId="77777777" w:rsidR="00536AA3" w:rsidRPr="002C1C22" w:rsidRDefault="00536AA3" w:rsidP="00536AA3"/>
    <w:p w14:paraId="7A62146D" w14:textId="77777777" w:rsidR="00536AA3" w:rsidRPr="002C1C22" w:rsidRDefault="00536AA3" w:rsidP="00536AA3"/>
    <w:p w14:paraId="1FB69F46" w14:textId="77777777" w:rsidR="00536AA3" w:rsidRPr="002C1C22" w:rsidRDefault="00536AA3" w:rsidP="00536AA3">
      <w:pPr>
        <w:rPr>
          <w:sz w:val="16"/>
        </w:rPr>
      </w:pPr>
    </w:p>
    <w:p w14:paraId="3EC6D9DA" w14:textId="77777777" w:rsidR="00536AA3" w:rsidRPr="002C1C22" w:rsidRDefault="00536AA3" w:rsidP="00536AA3">
      <w:pPr>
        <w:rPr>
          <w:rFonts w:cs="Tahoma"/>
          <w:sz w:val="40"/>
        </w:rPr>
      </w:pPr>
    </w:p>
    <w:p w14:paraId="70595D9B" w14:textId="68A338F3" w:rsidR="00536AA3" w:rsidRPr="002C1C22" w:rsidRDefault="00536AA3" w:rsidP="003171BB">
      <w:pPr>
        <w:tabs>
          <w:tab w:val="right" w:pos="10205"/>
        </w:tabs>
        <w:spacing w:before="120"/>
        <w:ind w:left="851" w:hanging="425"/>
        <w:rPr>
          <w:rFonts w:ascii="Calibri" w:hAnsi="Calibri"/>
          <w:i/>
          <w:sz w:val="20"/>
          <w:szCs w:val="20"/>
        </w:rPr>
      </w:pPr>
      <w:r w:rsidRPr="002C1C22">
        <w:rPr>
          <w:rFonts w:cs="Tahoma"/>
        </w:rPr>
        <w:t>a)</w:t>
      </w:r>
      <w:r w:rsidRPr="002C1C22">
        <w:rPr>
          <w:rFonts w:cs="Tahoma"/>
        </w:rPr>
        <w:tab/>
        <w:t>What does the diagram tell you about the arrangement of electrons in an atom?</w:t>
      </w:r>
      <w:r w:rsidR="003171BB">
        <w:rPr>
          <w:rFonts w:cs="Tahoma"/>
        </w:rPr>
        <w:tab/>
      </w:r>
      <w:r w:rsidRPr="002C1C22">
        <w:rPr>
          <w:rFonts w:ascii="Calibri" w:hAnsi="Calibri"/>
          <w:i/>
          <w:sz w:val="20"/>
          <w:szCs w:val="20"/>
        </w:rPr>
        <w:t>1 mark</w:t>
      </w:r>
    </w:p>
    <w:p w14:paraId="58CCBD03" w14:textId="77777777" w:rsidR="003171BB" w:rsidRDefault="003171BB" w:rsidP="00536AA3">
      <w:pPr>
        <w:tabs>
          <w:tab w:val="right" w:pos="10205"/>
        </w:tabs>
        <w:ind w:left="851" w:hanging="425"/>
        <w:rPr>
          <w:rFonts w:cs="Tahoma"/>
        </w:rPr>
      </w:pPr>
    </w:p>
    <w:p w14:paraId="2F68FDAB" w14:textId="77777777" w:rsidR="00536AA3" w:rsidRPr="002C1C22" w:rsidRDefault="00536AA3" w:rsidP="00536AA3">
      <w:pPr>
        <w:tabs>
          <w:tab w:val="right" w:pos="10205"/>
        </w:tabs>
        <w:ind w:left="851" w:hanging="425"/>
        <w:rPr>
          <w:rFonts w:cs="Tahoma"/>
        </w:rPr>
      </w:pPr>
      <w:r w:rsidRPr="002C1C22">
        <w:rPr>
          <w:rFonts w:cs="Tahoma"/>
        </w:rPr>
        <w:t>b)</w:t>
      </w:r>
      <w:r w:rsidRPr="002C1C22">
        <w:rPr>
          <w:rFonts w:cs="Tahoma"/>
        </w:rPr>
        <w:tab/>
        <w:t>One of the electrons has moved from its original energy level to an energy level at a greater distance from the nucleus.</w:t>
      </w:r>
    </w:p>
    <w:p w14:paraId="69D8546C" w14:textId="77777777" w:rsidR="00536AA3" w:rsidRPr="002C1C22" w:rsidRDefault="00536AA3" w:rsidP="00536AA3">
      <w:pPr>
        <w:pStyle w:val="ListParagraph"/>
        <w:ind w:left="1505"/>
        <w:rPr>
          <w:rFonts w:cs="Tahoma"/>
          <w:sz w:val="16"/>
        </w:rPr>
      </w:pPr>
    </w:p>
    <w:p w14:paraId="1F1186E6" w14:textId="05AE158D" w:rsidR="00536AA3" w:rsidRPr="003171BB" w:rsidRDefault="00536AA3" w:rsidP="003171BB">
      <w:pPr>
        <w:pStyle w:val="ListParagraph"/>
        <w:tabs>
          <w:tab w:val="right" w:pos="10205"/>
        </w:tabs>
        <w:ind w:left="851"/>
        <w:rPr>
          <w:rFonts w:cs="Tahoma"/>
        </w:rPr>
      </w:pPr>
      <w:r w:rsidRPr="002C1C22">
        <w:rPr>
          <w:rFonts w:cs="Tahoma"/>
        </w:rPr>
        <w:t>How can electromagnetic radiation cause this?</w:t>
      </w:r>
      <w:r w:rsidR="003171BB">
        <w:rPr>
          <w:rFonts w:cs="Tahoma"/>
        </w:rPr>
        <w:tab/>
      </w:r>
      <w:r w:rsidRPr="002C1C22">
        <w:rPr>
          <w:rFonts w:ascii="Calibri" w:hAnsi="Calibri"/>
          <w:i/>
          <w:sz w:val="20"/>
          <w:szCs w:val="20"/>
        </w:rPr>
        <w:t>2 marks</w:t>
      </w:r>
    </w:p>
    <w:p w14:paraId="7E70F44D" w14:textId="77777777" w:rsidR="00536AA3" w:rsidRPr="002C1C22" w:rsidRDefault="00536AA3" w:rsidP="00536AA3">
      <w:pPr>
        <w:widowControl w:val="0"/>
        <w:tabs>
          <w:tab w:val="left" w:pos="9278"/>
          <w:tab w:val="right" w:pos="10205"/>
        </w:tabs>
        <w:jc w:val="right"/>
        <w:rPr>
          <w:rFonts w:ascii="Calibri" w:hAnsi="Calibri"/>
          <w:i/>
          <w:sz w:val="20"/>
          <w:szCs w:val="20"/>
        </w:rPr>
      </w:pPr>
    </w:p>
    <w:p w14:paraId="4E592A81"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 27 marks</w:t>
      </w:r>
    </w:p>
    <w:p w14:paraId="4DC06C81" w14:textId="77777777" w:rsidR="00536AA3" w:rsidRPr="002C1C22" w:rsidRDefault="00536AA3" w:rsidP="00536AA3">
      <w:pPr>
        <w:pStyle w:val="topictest"/>
      </w:pPr>
      <w:r w:rsidRPr="002C1C22">
        <w:br w:type="page"/>
      </w:r>
      <w:bookmarkStart w:id="33" w:name="_Toc468175858"/>
      <w:r w:rsidRPr="002C1C22">
        <w:lastRenderedPageBreak/>
        <w:t>Topic Test 9: Atoms and nuclear radiation</w:t>
      </w:r>
      <w:bookmarkEnd w:id="33"/>
    </w:p>
    <w:p w14:paraId="6A0F824D" w14:textId="77777777" w:rsidR="00536AA3" w:rsidRPr="002C1C22" w:rsidRDefault="00536AA3" w:rsidP="00536AA3">
      <w:pPr>
        <w:ind w:left="426" w:hanging="426"/>
        <w:rPr>
          <w:rFonts w:cs="Tahoma"/>
        </w:rPr>
      </w:pPr>
    </w:p>
    <w:p w14:paraId="7006C452" w14:textId="77777777" w:rsidR="00536AA3" w:rsidRPr="002C1C22" w:rsidRDefault="00536AA3" w:rsidP="00536AA3">
      <w:pPr>
        <w:ind w:left="426" w:hanging="426"/>
        <w:rPr>
          <w:rFonts w:cs="Tahoma"/>
        </w:rPr>
      </w:pPr>
      <w:r w:rsidRPr="002C1C22">
        <w:rPr>
          <w:rFonts w:cs="Tahoma"/>
        </w:rPr>
        <w:t>1.</w:t>
      </w:r>
      <w:r w:rsidRPr="002C1C22">
        <w:rPr>
          <w:rFonts w:cs="Tahoma"/>
        </w:rPr>
        <w:tab/>
      </w:r>
      <w:proofErr w:type="gramStart"/>
      <w:r w:rsidRPr="002C1C22">
        <w:rPr>
          <w:rFonts w:cs="Tahoma"/>
        </w:rPr>
        <w:t>a</w:t>
      </w:r>
      <w:proofErr w:type="gramEnd"/>
      <w:r w:rsidRPr="002C1C22">
        <w:rPr>
          <w:rFonts w:cs="Tahoma"/>
        </w:rPr>
        <w:t>)</w:t>
      </w:r>
      <w:r w:rsidRPr="002C1C22">
        <w:rPr>
          <w:rFonts w:cs="Tahoma"/>
        </w:rPr>
        <w:tab/>
        <w:t>The following statements were made about the three nuclear radiation particles/rays</w:t>
      </w:r>
    </w:p>
    <w:tbl>
      <w:tblPr>
        <w:tblStyle w:val="TableGrid"/>
        <w:tblW w:w="1017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88"/>
      </w:tblGrid>
      <w:tr w:rsidR="00536AA3" w:rsidRPr="002C1C22" w14:paraId="3AFD1ED1" w14:textId="77777777" w:rsidTr="00B2312A">
        <w:trPr>
          <w:cnfStyle w:val="100000000000" w:firstRow="1" w:lastRow="0" w:firstColumn="0" w:lastColumn="0" w:oddVBand="0" w:evenVBand="0" w:oddHBand="0" w:evenHBand="0" w:firstRowFirstColumn="0" w:firstRowLastColumn="0" w:lastRowFirstColumn="0" w:lastRowLastColumn="0"/>
        </w:trPr>
        <w:tc>
          <w:tcPr>
            <w:tcW w:w="508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EA683C3" w14:textId="77777777" w:rsidR="00536AA3" w:rsidRPr="002C1C22" w:rsidRDefault="00536AA3" w:rsidP="00B2312A">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Medium penetrating power</w:t>
            </w:r>
          </w:p>
          <w:p w14:paraId="6519A0FC" w14:textId="77777777" w:rsidR="00536AA3" w:rsidRPr="002C1C22" w:rsidRDefault="00536AA3" w:rsidP="00B2312A">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 xml:space="preserve">The highest ionising power of all three </w:t>
            </w:r>
          </w:p>
          <w:p w14:paraId="2341D8E3" w14:textId="77777777" w:rsidR="00536AA3" w:rsidRPr="002C1C22" w:rsidRDefault="00536AA3" w:rsidP="00B2312A">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Has a range of around 15 cm in air</w:t>
            </w:r>
          </w:p>
          <w:p w14:paraId="302A412D" w14:textId="77777777" w:rsidR="00536AA3" w:rsidRPr="002C1C22" w:rsidRDefault="00536AA3" w:rsidP="00B2312A">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Has medium ionising power</w:t>
            </w:r>
          </w:p>
          <w:p w14:paraId="6013247A" w14:textId="77777777" w:rsidR="00536AA3" w:rsidRPr="002C1C22" w:rsidRDefault="00536AA3" w:rsidP="00B2312A">
            <w:pPr>
              <w:pStyle w:val="NormalWeb"/>
              <w:spacing w:before="0" w:beforeAutospacing="0" w:after="0" w:afterAutospacing="0"/>
              <w:ind w:left="552"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 xml:space="preserve">Has the longest range of all three </w:t>
            </w:r>
          </w:p>
          <w:p w14:paraId="596B40F3" w14:textId="77777777" w:rsidR="00536AA3" w:rsidRPr="002C1C22" w:rsidRDefault="00536AA3" w:rsidP="00B2312A">
            <w:pPr>
              <w:jc w:val="left"/>
              <w:rPr>
                <w:b w:val="0"/>
                <w:szCs w:val="22"/>
              </w:rPr>
            </w:pPr>
          </w:p>
        </w:tc>
        <w:tc>
          <w:tcPr>
            <w:tcW w:w="508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2A781F3" w14:textId="77777777" w:rsidR="00536AA3" w:rsidRPr="002C1C22" w:rsidRDefault="00536AA3" w:rsidP="00B2312A">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 xml:space="preserve">Has a range of 3–5 cm in air </w:t>
            </w:r>
          </w:p>
          <w:p w14:paraId="6F30E851" w14:textId="77777777" w:rsidR="00536AA3" w:rsidRPr="002C1C22" w:rsidRDefault="00536AA3" w:rsidP="00B2312A">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 xml:space="preserve">The lowest ionising power of all three </w:t>
            </w:r>
          </w:p>
          <w:p w14:paraId="424D6F9A" w14:textId="77777777" w:rsidR="00536AA3" w:rsidRPr="002C1C22" w:rsidRDefault="00536AA3" w:rsidP="00B2312A">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Low penetrating power</w:t>
            </w:r>
          </w:p>
          <w:p w14:paraId="2FBF4163" w14:textId="77777777" w:rsidR="00536AA3" w:rsidRPr="002C1C22" w:rsidRDefault="00536AA3" w:rsidP="00B2312A">
            <w:pPr>
              <w:pStyle w:val="NormalWeb"/>
              <w:spacing w:before="0" w:beforeAutospacing="0" w:after="0" w:afterAutospacing="0"/>
              <w:ind w:left="720" w:hanging="360"/>
              <w:jc w:val="left"/>
              <w:rPr>
                <w:rFonts w:asciiTheme="minorHAnsi" w:hAnsiTheme="minorHAnsi"/>
                <w:b w:val="0"/>
                <w:sz w:val="22"/>
                <w:szCs w:val="22"/>
              </w:rPr>
            </w:pPr>
            <w:r w:rsidRPr="002C1C22">
              <w:rPr>
                <w:rFonts w:ascii="Symbol" w:hAnsi="Symbol"/>
                <w:b w:val="0"/>
                <w:sz w:val="22"/>
                <w:szCs w:val="22"/>
              </w:rPr>
              <w:t></w:t>
            </w:r>
            <w:r w:rsidRPr="002C1C22">
              <w:rPr>
                <w:rFonts w:ascii="Symbol" w:hAnsi="Symbol"/>
                <w:b w:val="0"/>
                <w:sz w:val="22"/>
                <w:szCs w:val="22"/>
              </w:rPr>
              <w:tab/>
            </w:r>
            <w:r w:rsidRPr="002C1C22">
              <w:rPr>
                <w:rFonts w:asciiTheme="minorHAnsi" w:eastAsia="Times New Roman" w:hAnsiTheme="minorHAnsi"/>
                <w:b w:val="0"/>
                <w:sz w:val="22"/>
                <w:szCs w:val="22"/>
              </w:rPr>
              <w:t>High penetrating power</w:t>
            </w:r>
          </w:p>
          <w:p w14:paraId="573C2FA8" w14:textId="77777777" w:rsidR="00536AA3" w:rsidRPr="002C1C22" w:rsidRDefault="00536AA3" w:rsidP="00B2312A">
            <w:pPr>
              <w:jc w:val="left"/>
              <w:rPr>
                <w:b w:val="0"/>
                <w:szCs w:val="22"/>
              </w:rPr>
            </w:pPr>
          </w:p>
        </w:tc>
      </w:tr>
    </w:tbl>
    <w:p w14:paraId="1B940927" w14:textId="2CED8F52" w:rsidR="00536AA3" w:rsidRPr="002C1C22" w:rsidRDefault="00536AA3" w:rsidP="00536AA3">
      <w:pPr>
        <w:tabs>
          <w:tab w:val="left" w:pos="851"/>
        </w:tabs>
        <w:ind w:left="360"/>
      </w:pPr>
      <w:r w:rsidRPr="002C1C22">
        <w:tab/>
      </w:r>
      <w:r w:rsidR="00524639">
        <w:t>Copy the table below and p</w:t>
      </w:r>
      <w:r w:rsidRPr="002C1C22">
        <w:t>lace the stateme</w:t>
      </w:r>
      <w:r w:rsidR="00BE3404">
        <w:t>nts in the c</w:t>
      </w:r>
      <w:r w:rsidR="00524639">
        <w:t>orrect place in the table</w:t>
      </w:r>
      <w:r w:rsidRPr="002C1C22">
        <w:t>.</w:t>
      </w:r>
    </w:p>
    <w:p w14:paraId="192FCCC0" w14:textId="77777777" w:rsidR="00536AA3" w:rsidRPr="00BE3404" w:rsidRDefault="00536AA3" w:rsidP="00536AA3">
      <w:pPr>
        <w:tabs>
          <w:tab w:val="left" w:pos="1159"/>
        </w:tabs>
        <w:ind w:left="360"/>
        <w:rPr>
          <w:sz w:val="12"/>
        </w:rPr>
      </w:pPr>
    </w:p>
    <w:tbl>
      <w:tblPr>
        <w:tblStyle w:val="TableGrid"/>
        <w:tblW w:w="9355" w:type="dxa"/>
        <w:tblInd w:w="851" w:type="dxa"/>
        <w:tblLook w:val="04A0" w:firstRow="1" w:lastRow="0" w:firstColumn="1" w:lastColumn="0" w:noHBand="0" w:noVBand="1"/>
      </w:tblPr>
      <w:tblGrid>
        <w:gridCol w:w="1134"/>
        <w:gridCol w:w="2740"/>
        <w:gridCol w:w="2740"/>
        <w:gridCol w:w="2741"/>
      </w:tblGrid>
      <w:tr w:rsidR="00536AA3" w:rsidRPr="002C1C22" w14:paraId="4C39B2A0" w14:textId="77777777" w:rsidTr="00B2312A">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right w:val="single" w:sz="12" w:space="0" w:color="auto"/>
            </w:tcBorders>
          </w:tcPr>
          <w:p w14:paraId="59CEA256" w14:textId="77777777" w:rsidR="00536AA3" w:rsidRPr="002C1C22" w:rsidRDefault="00536AA3" w:rsidP="00B2312A">
            <w:pPr>
              <w:tabs>
                <w:tab w:val="left" w:pos="1159"/>
              </w:tabs>
            </w:pPr>
          </w:p>
        </w:tc>
        <w:tc>
          <w:tcPr>
            <w:tcW w:w="2740" w:type="dxa"/>
            <w:tcBorders>
              <w:left w:val="single" w:sz="12" w:space="0" w:color="auto"/>
            </w:tcBorders>
          </w:tcPr>
          <w:p w14:paraId="6736AD1C" w14:textId="77777777" w:rsidR="00536AA3" w:rsidRPr="002C1C22" w:rsidRDefault="00536AA3" w:rsidP="00B2312A">
            <w:pPr>
              <w:tabs>
                <w:tab w:val="left" w:pos="1159"/>
              </w:tabs>
            </w:pPr>
            <w:r w:rsidRPr="002C1C22">
              <w:t>Range</w:t>
            </w:r>
          </w:p>
        </w:tc>
        <w:tc>
          <w:tcPr>
            <w:tcW w:w="2740" w:type="dxa"/>
          </w:tcPr>
          <w:p w14:paraId="379BEC48" w14:textId="77777777" w:rsidR="00536AA3" w:rsidRPr="002C1C22" w:rsidRDefault="00536AA3" w:rsidP="00B2312A">
            <w:pPr>
              <w:tabs>
                <w:tab w:val="left" w:pos="1159"/>
              </w:tabs>
            </w:pPr>
            <w:r w:rsidRPr="002C1C22">
              <w:t>Ionising Power</w:t>
            </w:r>
          </w:p>
        </w:tc>
        <w:tc>
          <w:tcPr>
            <w:tcW w:w="2741" w:type="dxa"/>
          </w:tcPr>
          <w:p w14:paraId="73C44937" w14:textId="77777777" w:rsidR="00536AA3" w:rsidRPr="002C1C22" w:rsidRDefault="00536AA3" w:rsidP="00B2312A">
            <w:pPr>
              <w:tabs>
                <w:tab w:val="left" w:pos="1159"/>
              </w:tabs>
            </w:pPr>
            <w:r w:rsidRPr="002C1C22">
              <w:t>Penetrating Power</w:t>
            </w:r>
          </w:p>
        </w:tc>
      </w:tr>
      <w:tr w:rsidR="00536AA3" w:rsidRPr="002C1C22" w14:paraId="001817EF" w14:textId="77777777" w:rsidTr="00BE3404">
        <w:trPr>
          <w:trHeight w:val="850"/>
        </w:trPr>
        <w:tc>
          <w:tcPr>
            <w:tcW w:w="1134" w:type="dxa"/>
            <w:tcBorders>
              <w:right w:val="single" w:sz="12" w:space="0" w:color="auto"/>
            </w:tcBorders>
          </w:tcPr>
          <w:p w14:paraId="5C86707A" w14:textId="77777777" w:rsidR="00536AA3" w:rsidRPr="002C1C22" w:rsidRDefault="00536AA3" w:rsidP="00B2312A">
            <w:pPr>
              <w:tabs>
                <w:tab w:val="left" w:pos="1159"/>
              </w:tabs>
            </w:pPr>
            <w:r w:rsidRPr="002C1C22">
              <w:t>Alpha</w:t>
            </w:r>
          </w:p>
        </w:tc>
        <w:tc>
          <w:tcPr>
            <w:tcW w:w="2740" w:type="dxa"/>
            <w:tcBorders>
              <w:left w:val="single" w:sz="12" w:space="0" w:color="auto"/>
              <w:bottom w:val="single" w:sz="6" w:space="0" w:color="auto"/>
            </w:tcBorders>
          </w:tcPr>
          <w:p w14:paraId="2C95D5AF" w14:textId="77777777" w:rsidR="00536AA3" w:rsidRPr="002C1C22" w:rsidRDefault="00536AA3" w:rsidP="00B2312A">
            <w:pPr>
              <w:tabs>
                <w:tab w:val="left" w:pos="1159"/>
              </w:tabs>
            </w:pPr>
          </w:p>
        </w:tc>
        <w:tc>
          <w:tcPr>
            <w:tcW w:w="2740" w:type="dxa"/>
          </w:tcPr>
          <w:p w14:paraId="0B335A7E" w14:textId="77777777" w:rsidR="00536AA3" w:rsidRPr="002C1C22" w:rsidRDefault="00536AA3" w:rsidP="00B2312A">
            <w:pPr>
              <w:tabs>
                <w:tab w:val="left" w:pos="1159"/>
              </w:tabs>
            </w:pPr>
          </w:p>
        </w:tc>
        <w:tc>
          <w:tcPr>
            <w:tcW w:w="2741" w:type="dxa"/>
          </w:tcPr>
          <w:p w14:paraId="4C2344ED" w14:textId="77777777" w:rsidR="00536AA3" w:rsidRPr="002C1C22" w:rsidRDefault="00536AA3" w:rsidP="00B2312A">
            <w:pPr>
              <w:tabs>
                <w:tab w:val="left" w:pos="1159"/>
              </w:tabs>
            </w:pPr>
          </w:p>
        </w:tc>
      </w:tr>
      <w:tr w:rsidR="00536AA3" w:rsidRPr="002C1C22" w14:paraId="47F500CF" w14:textId="77777777" w:rsidTr="00BE3404">
        <w:trPr>
          <w:trHeight w:val="850"/>
        </w:trPr>
        <w:tc>
          <w:tcPr>
            <w:tcW w:w="1134" w:type="dxa"/>
            <w:tcBorders>
              <w:right w:val="single" w:sz="12" w:space="0" w:color="auto"/>
            </w:tcBorders>
          </w:tcPr>
          <w:p w14:paraId="375AEB84" w14:textId="77777777" w:rsidR="00536AA3" w:rsidRPr="002C1C22" w:rsidRDefault="00536AA3" w:rsidP="00B2312A">
            <w:pPr>
              <w:tabs>
                <w:tab w:val="left" w:pos="1159"/>
              </w:tabs>
            </w:pPr>
            <w:r w:rsidRPr="002C1C22">
              <w:t>Beta</w:t>
            </w:r>
          </w:p>
        </w:tc>
        <w:tc>
          <w:tcPr>
            <w:tcW w:w="2740" w:type="dxa"/>
            <w:tcBorders>
              <w:top w:val="single" w:sz="6" w:space="0" w:color="auto"/>
              <w:left w:val="single" w:sz="12" w:space="0" w:color="auto"/>
            </w:tcBorders>
          </w:tcPr>
          <w:p w14:paraId="3609E991" w14:textId="77777777" w:rsidR="00536AA3" w:rsidRPr="002C1C22" w:rsidRDefault="00536AA3" w:rsidP="00B2312A">
            <w:pPr>
              <w:tabs>
                <w:tab w:val="left" w:pos="1159"/>
              </w:tabs>
            </w:pPr>
          </w:p>
        </w:tc>
        <w:tc>
          <w:tcPr>
            <w:tcW w:w="2740" w:type="dxa"/>
          </w:tcPr>
          <w:p w14:paraId="35523326" w14:textId="77777777" w:rsidR="00536AA3" w:rsidRPr="002C1C22" w:rsidRDefault="00536AA3" w:rsidP="00B2312A">
            <w:pPr>
              <w:tabs>
                <w:tab w:val="left" w:pos="1159"/>
              </w:tabs>
            </w:pPr>
          </w:p>
        </w:tc>
        <w:tc>
          <w:tcPr>
            <w:tcW w:w="2741" w:type="dxa"/>
          </w:tcPr>
          <w:p w14:paraId="2D80F99E" w14:textId="77777777" w:rsidR="00536AA3" w:rsidRPr="002C1C22" w:rsidRDefault="00536AA3" w:rsidP="00B2312A">
            <w:pPr>
              <w:tabs>
                <w:tab w:val="left" w:pos="1159"/>
              </w:tabs>
            </w:pPr>
          </w:p>
        </w:tc>
      </w:tr>
      <w:tr w:rsidR="00536AA3" w:rsidRPr="002C1C22" w14:paraId="133A36C6" w14:textId="77777777" w:rsidTr="00B2312A">
        <w:trPr>
          <w:trHeight w:val="850"/>
        </w:trPr>
        <w:tc>
          <w:tcPr>
            <w:tcW w:w="1134" w:type="dxa"/>
            <w:tcBorders>
              <w:right w:val="single" w:sz="12" w:space="0" w:color="auto"/>
            </w:tcBorders>
          </w:tcPr>
          <w:p w14:paraId="1D2CD9F2" w14:textId="77777777" w:rsidR="00536AA3" w:rsidRPr="002C1C22" w:rsidRDefault="00536AA3" w:rsidP="00B2312A">
            <w:pPr>
              <w:tabs>
                <w:tab w:val="left" w:pos="1159"/>
              </w:tabs>
            </w:pPr>
            <w:r w:rsidRPr="002C1C22">
              <w:t>Gamma</w:t>
            </w:r>
          </w:p>
        </w:tc>
        <w:tc>
          <w:tcPr>
            <w:tcW w:w="2740" w:type="dxa"/>
            <w:tcBorders>
              <w:left w:val="single" w:sz="12" w:space="0" w:color="auto"/>
            </w:tcBorders>
          </w:tcPr>
          <w:p w14:paraId="5CB1DD19" w14:textId="77777777" w:rsidR="00536AA3" w:rsidRPr="002C1C22" w:rsidRDefault="00536AA3" w:rsidP="00B2312A">
            <w:pPr>
              <w:tabs>
                <w:tab w:val="left" w:pos="1159"/>
              </w:tabs>
            </w:pPr>
          </w:p>
        </w:tc>
        <w:tc>
          <w:tcPr>
            <w:tcW w:w="2740" w:type="dxa"/>
          </w:tcPr>
          <w:p w14:paraId="2E7BED29" w14:textId="77777777" w:rsidR="00536AA3" w:rsidRPr="002C1C22" w:rsidRDefault="00536AA3" w:rsidP="00B2312A">
            <w:pPr>
              <w:tabs>
                <w:tab w:val="left" w:pos="1159"/>
              </w:tabs>
            </w:pPr>
          </w:p>
        </w:tc>
        <w:tc>
          <w:tcPr>
            <w:tcW w:w="2741" w:type="dxa"/>
          </w:tcPr>
          <w:p w14:paraId="63461901" w14:textId="77777777" w:rsidR="00536AA3" w:rsidRPr="002C1C22" w:rsidRDefault="00536AA3" w:rsidP="00B2312A">
            <w:pPr>
              <w:tabs>
                <w:tab w:val="left" w:pos="1159"/>
              </w:tabs>
            </w:pPr>
          </w:p>
        </w:tc>
      </w:tr>
    </w:tbl>
    <w:p w14:paraId="211BE5B9" w14:textId="7B425EAE" w:rsidR="00536AA3" w:rsidRPr="009F5E36" w:rsidRDefault="009F5E36" w:rsidP="009F5E36">
      <w:pPr>
        <w:widowControl w:val="0"/>
        <w:tabs>
          <w:tab w:val="left" w:pos="9278"/>
          <w:tab w:val="right" w:pos="10205"/>
        </w:tabs>
        <w:jc w:val="right"/>
        <w:rPr>
          <w:rFonts w:ascii="Calibri" w:hAnsi="Calibri"/>
          <w:i/>
          <w:sz w:val="20"/>
          <w:szCs w:val="20"/>
        </w:rPr>
      </w:pPr>
      <w:r>
        <w:rPr>
          <w:rFonts w:ascii="Calibri" w:hAnsi="Calibri"/>
          <w:i/>
          <w:sz w:val="20"/>
          <w:szCs w:val="20"/>
        </w:rPr>
        <w:t>6 marks</w:t>
      </w:r>
    </w:p>
    <w:p w14:paraId="3C37293B" w14:textId="77777777" w:rsidR="009F5E36" w:rsidRDefault="009F5E36" w:rsidP="00536AA3">
      <w:pPr>
        <w:widowControl w:val="0"/>
        <w:ind w:left="851" w:hanging="426"/>
      </w:pPr>
    </w:p>
    <w:p w14:paraId="4648A074" w14:textId="77777777" w:rsidR="00536AA3" w:rsidRPr="002C1C22" w:rsidRDefault="00536AA3" w:rsidP="00536AA3">
      <w:pPr>
        <w:widowControl w:val="0"/>
        <w:ind w:left="851" w:hanging="426"/>
      </w:pPr>
      <w:r w:rsidRPr="002C1C22">
        <w:t>b)</w:t>
      </w:r>
      <w:r w:rsidRPr="002C1C22">
        <w:tab/>
        <w:t xml:space="preserve">Gamma-emitting nuclei are injected into a patient’s bloodstream and detected. This method is used to image the patient’s organs. </w:t>
      </w:r>
    </w:p>
    <w:p w14:paraId="6B406F75" w14:textId="77777777" w:rsidR="00536AA3" w:rsidRPr="002C1C22" w:rsidRDefault="00536AA3" w:rsidP="00536AA3">
      <w:pPr>
        <w:widowControl w:val="0"/>
        <w:ind w:left="993" w:hanging="426"/>
      </w:pPr>
    </w:p>
    <w:p w14:paraId="398C0475" w14:textId="14F0C00F" w:rsidR="00536AA3" w:rsidRPr="002C1C22" w:rsidRDefault="00536AA3" w:rsidP="009F5E36">
      <w:pPr>
        <w:widowControl w:val="0"/>
        <w:tabs>
          <w:tab w:val="right" w:pos="10205"/>
        </w:tabs>
        <w:ind w:left="851"/>
        <w:rPr>
          <w:rFonts w:ascii="Calibri" w:hAnsi="Calibri"/>
          <w:sz w:val="20"/>
          <w:szCs w:val="20"/>
        </w:rPr>
      </w:pPr>
      <w:r w:rsidRPr="002C1C22">
        <w:t>What properties of gamma radiation make it suitable for this use?</w:t>
      </w:r>
      <w:r w:rsidRPr="002C1C22">
        <w:rPr>
          <w:rFonts w:ascii="Calibri" w:hAnsi="Calibri"/>
          <w:sz w:val="20"/>
          <w:szCs w:val="20"/>
        </w:rPr>
        <w:tab/>
      </w:r>
      <w:r w:rsidRPr="002C1C22">
        <w:rPr>
          <w:rFonts w:ascii="Calibri" w:hAnsi="Calibri"/>
          <w:i/>
          <w:sz w:val="20"/>
          <w:szCs w:val="20"/>
        </w:rPr>
        <w:t>2 marks</w:t>
      </w:r>
    </w:p>
    <w:p w14:paraId="4B93CAA7" w14:textId="77777777" w:rsidR="00536AA3" w:rsidRPr="002C1C22" w:rsidRDefault="00536AA3" w:rsidP="00536AA3"/>
    <w:p w14:paraId="7C4356D8" w14:textId="31BB640B" w:rsidR="00536AA3" w:rsidRPr="002C1C22" w:rsidRDefault="00536AA3" w:rsidP="009F5E36">
      <w:pPr>
        <w:tabs>
          <w:tab w:val="left" w:pos="851"/>
          <w:tab w:val="right" w:pos="10205"/>
        </w:tabs>
        <w:ind w:left="426" w:hanging="426"/>
        <w:rPr>
          <w:rFonts w:ascii="Calibri" w:hAnsi="Calibri"/>
          <w:sz w:val="20"/>
          <w:szCs w:val="20"/>
        </w:rPr>
      </w:pPr>
      <w:r w:rsidRPr="002C1C22">
        <w:rPr>
          <w:rFonts w:cs="Tahoma"/>
        </w:rPr>
        <w:t>2.</w:t>
      </w:r>
      <w:r w:rsidRPr="002C1C22">
        <w:rPr>
          <w:rFonts w:cs="Tahoma"/>
        </w:rPr>
        <w:tab/>
      </w:r>
      <w:proofErr w:type="gramStart"/>
      <w:r w:rsidRPr="002C1C22">
        <w:rPr>
          <w:rFonts w:cs="Tahoma"/>
        </w:rPr>
        <w:t>a</w:t>
      </w:r>
      <w:proofErr w:type="gramEnd"/>
      <w:r w:rsidRPr="002C1C22">
        <w:rPr>
          <w:rFonts w:cs="Tahoma"/>
        </w:rPr>
        <w:t>)</w:t>
      </w:r>
      <w:r w:rsidRPr="002C1C22">
        <w:rPr>
          <w:rFonts w:cs="Tahoma"/>
        </w:rPr>
        <w:tab/>
        <w:t>Why would a nucleus emit radiation?</w:t>
      </w:r>
      <w:r w:rsidRPr="002C1C22">
        <w:rPr>
          <w:rFonts w:ascii="Calibri" w:hAnsi="Calibri"/>
          <w:sz w:val="20"/>
          <w:szCs w:val="20"/>
        </w:rPr>
        <w:tab/>
      </w:r>
      <w:r w:rsidRPr="002C1C22">
        <w:rPr>
          <w:rFonts w:ascii="Calibri" w:hAnsi="Calibri"/>
          <w:i/>
          <w:sz w:val="20"/>
          <w:szCs w:val="20"/>
        </w:rPr>
        <w:t>1 mark</w:t>
      </w:r>
    </w:p>
    <w:p w14:paraId="3B4FB915" w14:textId="77777777" w:rsidR="00286B54" w:rsidRDefault="00286B54" w:rsidP="00286B54">
      <w:pPr>
        <w:tabs>
          <w:tab w:val="right" w:pos="10205"/>
        </w:tabs>
        <w:ind w:left="851" w:hanging="426"/>
        <w:rPr>
          <w:rFonts w:cs="Tahoma"/>
        </w:rPr>
      </w:pPr>
    </w:p>
    <w:p w14:paraId="56BFA209" w14:textId="77777777" w:rsidR="00286B54" w:rsidRPr="002C1C22" w:rsidRDefault="00536AA3" w:rsidP="00286B54">
      <w:pPr>
        <w:tabs>
          <w:tab w:val="right" w:pos="10205"/>
        </w:tabs>
        <w:ind w:left="851" w:hanging="426"/>
        <w:rPr>
          <w:rFonts w:cs="Tahoma"/>
        </w:rPr>
      </w:pPr>
      <w:r w:rsidRPr="002C1C22">
        <w:rPr>
          <w:rFonts w:cs="Tahoma"/>
        </w:rPr>
        <w:t>b)</w:t>
      </w:r>
      <w:r w:rsidRPr="002C1C22">
        <w:rPr>
          <w:rFonts w:cs="Tahoma"/>
        </w:rPr>
        <w:tab/>
        <w:t xml:space="preserve">Which of the following statements are true?  </w:t>
      </w:r>
      <w:r w:rsidRPr="002C1C22">
        <w:rPr>
          <w:rFonts w:cs="Tahoma"/>
        </w:rPr>
        <w:tab/>
      </w:r>
      <w:r w:rsidR="00286B54" w:rsidRPr="002C1C22">
        <w:rPr>
          <w:rFonts w:ascii="Calibri" w:hAnsi="Calibri"/>
          <w:i/>
          <w:sz w:val="20"/>
          <w:szCs w:val="20"/>
        </w:rPr>
        <w:t>1 mark</w:t>
      </w:r>
    </w:p>
    <w:p w14:paraId="16685B02" w14:textId="77777777" w:rsidR="009F5E36" w:rsidRPr="009F5E36" w:rsidRDefault="00536AA3" w:rsidP="00536AA3">
      <w:pPr>
        <w:ind w:left="851" w:hanging="426"/>
        <w:rPr>
          <w:rFonts w:cs="Tahoma"/>
          <w:b/>
          <w:sz w:val="12"/>
        </w:rPr>
      </w:pPr>
      <w:r w:rsidRPr="002C1C22">
        <w:rPr>
          <w:rFonts w:cs="Tahoma"/>
          <w:b/>
        </w:rPr>
        <w:tab/>
      </w:r>
    </w:p>
    <w:p w14:paraId="29C9AF06" w14:textId="7983D582" w:rsidR="00536AA3" w:rsidRPr="002C1C22" w:rsidRDefault="009F5E36" w:rsidP="00536AA3">
      <w:pPr>
        <w:ind w:left="851" w:hanging="426"/>
        <w:rPr>
          <w:rFonts w:cs="Tahoma"/>
        </w:rPr>
      </w:pPr>
      <w:r>
        <w:rPr>
          <w:rFonts w:cs="Tahoma"/>
          <w:b/>
        </w:rPr>
        <w:tab/>
      </w:r>
      <w:r w:rsidR="00536AA3" w:rsidRPr="002C1C22">
        <w:rPr>
          <w:rFonts w:cs="Tahoma"/>
          <w:b/>
        </w:rPr>
        <w:t>A</w:t>
      </w:r>
      <w:r w:rsidR="00536AA3" w:rsidRPr="002C1C22">
        <w:rPr>
          <w:rFonts w:cs="Tahoma"/>
          <w:b/>
        </w:rPr>
        <w:tab/>
      </w:r>
      <w:r w:rsidR="00536AA3" w:rsidRPr="002C1C22">
        <w:rPr>
          <w:rFonts w:cs="Tahoma"/>
        </w:rPr>
        <w:t xml:space="preserve">Activity is the number of stable nuclei recorded each second by a detector </w:t>
      </w:r>
    </w:p>
    <w:p w14:paraId="394C41DC" w14:textId="6C296529" w:rsidR="00536AA3" w:rsidRPr="002C1C22" w:rsidRDefault="00536AA3" w:rsidP="00536AA3">
      <w:pPr>
        <w:ind w:left="851" w:hanging="426"/>
        <w:rPr>
          <w:rFonts w:cs="Tahoma"/>
        </w:rPr>
      </w:pPr>
      <w:r w:rsidRPr="002C1C22">
        <w:rPr>
          <w:rFonts w:cs="Tahoma"/>
          <w:b/>
        </w:rPr>
        <w:tab/>
        <w:t>B</w:t>
      </w:r>
      <w:r w:rsidRPr="002C1C22">
        <w:rPr>
          <w:rFonts w:cs="Tahoma"/>
        </w:rPr>
        <w:tab/>
        <w:t>Radioactive decay is a systematic process</w:t>
      </w:r>
    </w:p>
    <w:p w14:paraId="3D87761B" w14:textId="1B589FAA" w:rsidR="00536AA3" w:rsidRPr="002C1C22" w:rsidRDefault="00536AA3" w:rsidP="00536AA3">
      <w:pPr>
        <w:ind w:left="851" w:hanging="426"/>
        <w:rPr>
          <w:rFonts w:cs="Tahoma"/>
        </w:rPr>
      </w:pPr>
      <w:r w:rsidRPr="002C1C22">
        <w:rPr>
          <w:rFonts w:cs="Tahoma"/>
          <w:b/>
        </w:rPr>
        <w:tab/>
        <w:t>C</w:t>
      </w:r>
      <w:r w:rsidRPr="002C1C22">
        <w:rPr>
          <w:rFonts w:cs="Tahoma"/>
        </w:rPr>
        <w:tab/>
        <w:t xml:space="preserve">Activity is measured in </w:t>
      </w:r>
      <w:proofErr w:type="spellStart"/>
      <w:r w:rsidRPr="002C1C22">
        <w:rPr>
          <w:rFonts w:cs="Tahoma"/>
        </w:rPr>
        <w:t>Grays</w:t>
      </w:r>
      <w:proofErr w:type="spellEnd"/>
    </w:p>
    <w:p w14:paraId="10CAB3D7" w14:textId="28BCA96E" w:rsidR="00536AA3" w:rsidRPr="002C1C22" w:rsidRDefault="00536AA3" w:rsidP="00536AA3">
      <w:pPr>
        <w:ind w:left="851" w:hanging="426"/>
        <w:rPr>
          <w:rFonts w:cs="Tahoma"/>
        </w:rPr>
      </w:pPr>
      <w:r w:rsidRPr="002C1C22">
        <w:rPr>
          <w:rFonts w:cs="Tahoma"/>
          <w:b/>
        </w:rPr>
        <w:tab/>
        <w:t>D</w:t>
      </w:r>
      <w:r w:rsidRPr="002C1C22">
        <w:rPr>
          <w:rFonts w:cs="Tahoma"/>
        </w:rPr>
        <w:tab/>
        <w:t>Activity is the rate at which a source of unstable nuclei decays</w:t>
      </w:r>
      <w:r w:rsidRPr="002C1C22">
        <w:rPr>
          <w:rFonts w:cs="Tahoma"/>
        </w:rPr>
        <w:tab/>
      </w:r>
    </w:p>
    <w:p w14:paraId="0A4A7149" w14:textId="77777777" w:rsidR="00536AA3" w:rsidRPr="002C1C22" w:rsidRDefault="00536AA3" w:rsidP="00536AA3">
      <w:pPr>
        <w:pStyle w:val="ListParagraph"/>
        <w:rPr>
          <w:rFonts w:cs="Tahoma"/>
        </w:rPr>
      </w:pPr>
    </w:p>
    <w:p w14:paraId="5806ED3F" w14:textId="2B708A89" w:rsidR="00536AA3" w:rsidRPr="002C1C22" w:rsidRDefault="00536AA3" w:rsidP="00286B54">
      <w:pPr>
        <w:tabs>
          <w:tab w:val="right" w:pos="10205"/>
        </w:tabs>
        <w:ind w:left="426" w:hanging="426"/>
        <w:rPr>
          <w:rFonts w:ascii="Calibri" w:hAnsi="Calibri"/>
          <w:i/>
          <w:sz w:val="20"/>
          <w:szCs w:val="20"/>
        </w:rPr>
      </w:pPr>
      <w:r w:rsidRPr="002C1C22">
        <w:rPr>
          <w:rFonts w:cs="Tahoma"/>
        </w:rPr>
        <w:t>3.</w:t>
      </w:r>
      <w:r w:rsidRPr="002C1C22">
        <w:rPr>
          <w:rFonts w:cs="Tahoma"/>
        </w:rPr>
        <w:tab/>
        <w:t xml:space="preserve">What happens to the mass and charge of a nucleus when gamma radiation is emitted from an </w:t>
      </w:r>
      <w:r w:rsidR="00286B54">
        <w:rPr>
          <w:rFonts w:cs="Tahoma"/>
        </w:rPr>
        <w:br/>
      </w:r>
      <w:r w:rsidRPr="002C1C22">
        <w:rPr>
          <w:rFonts w:cs="Tahoma"/>
        </w:rPr>
        <w:t>unstable nucleus?</w:t>
      </w:r>
      <w:r w:rsidR="00286B54">
        <w:rPr>
          <w:rFonts w:cs="Tahoma"/>
        </w:rPr>
        <w:tab/>
      </w:r>
      <w:r w:rsidRPr="002C1C22">
        <w:rPr>
          <w:rFonts w:ascii="Calibri" w:hAnsi="Calibri"/>
          <w:i/>
          <w:sz w:val="20"/>
          <w:szCs w:val="20"/>
        </w:rPr>
        <w:t>2 marks</w:t>
      </w:r>
    </w:p>
    <w:p w14:paraId="177F6C15" w14:textId="77777777" w:rsidR="00286B54" w:rsidRDefault="00286B54" w:rsidP="00536AA3">
      <w:pPr>
        <w:ind w:left="426" w:hanging="426"/>
        <w:rPr>
          <w:rFonts w:cs="Tahoma"/>
        </w:rPr>
      </w:pPr>
    </w:p>
    <w:p w14:paraId="1CC8787C" w14:textId="77777777" w:rsidR="00536AA3" w:rsidRPr="002C1C22" w:rsidRDefault="00536AA3" w:rsidP="00536AA3">
      <w:pPr>
        <w:ind w:left="426" w:hanging="426"/>
        <w:rPr>
          <w:rFonts w:cs="Tahoma"/>
        </w:rPr>
      </w:pPr>
      <w:r w:rsidRPr="002C1C22">
        <w:rPr>
          <w:rFonts w:cs="Tahoma"/>
          <w:noProof/>
          <w:lang w:eastAsia="en-GB"/>
        </w:rPr>
        <mc:AlternateContent>
          <mc:Choice Requires="wpc">
            <w:drawing>
              <wp:anchor distT="0" distB="0" distL="114300" distR="114300" simplePos="0" relativeHeight="251727872" behindDoc="0" locked="0" layoutInCell="1" allowOverlap="1" wp14:anchorId="53E99FC9" wp14:editId="7C129565">
                <wp:simplePos x="0" y="0"/>
                <wp:positionH relativeFrom="column">
                  <wp:posOffset>97568</wp:posOffset>
                </wp:positionH>
                <wp:positionV relativeFrom="paragraph">
                  <wp:posOffset>-16111</wp:posOffset>
                </wp:positionV>
                <wp:extent cx="6014720" cy="1861820"/>
                <wp:effectExtent l="0" t="0" r="0" b="0"/>
                <wp:wrapNone/>
                <wp:docPr id="614" name="Canvas 6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8" name="Text Box 578"/>
                        <wps:cNvSpPr txBox="1"/>
                        <wps:spPr>
                          <a:xfrm>
                            <a:off x="176270" y="330506"/>
                            <a:ext cx="2329423" cy="940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5D0C5C" w14:textId="77777777" w:rsidR="004060DD" w:rsidRPr="006F4C22" w:rsidRDefault="004060DD" w:rsidP="00536AA3">
                              <w:pPr>
                                <w:rPr>
                                  <w:b/>
                                </w:rPr>
                              </w:pPr>
                              <w:r w:rsidRPr="006F4C22">
                                <w:rPr>
                                  <w:b/>
                                </w:rPr>
                                <w:t>Extract one:</w:t>
                              </w:r>
                            </w:p>
                            <w:p w14:paraId="72AFF0F2" w14:textId="77777777" w:rsidR="004060DD" w:rsidRPr="006F4C22" w:rsidRDefault="004060DD" w:rsidP="00536AA3">
                              <w:pPr>
                                <w:rPr>
                                  <w:sz w:val="12"/>
                                </w:rPr>
                              </w:pPr>
                            </w:p>
                            <w:p w14:paraId="62BB77B6" w14:textId="77777777" w:rsidR="004060DD" w:rsidRPr="006F4C22" w:rsidRDefault="004060DD" w:rsidP="00536AA3">
                              <w:pPr>
                                <w:rPr>
                                  <w:i/>
                                </w:rPr>
                              </w:pPr>
                              <w:r>
                                <w:rPr>
                                  <w:i/>
                                </w:rPr>
                                <w:t>‘</w:t>
                              </w:r>
                              <w:r w:rsidRPr="006F4C22">
                                <w:rPr>
                                  <w:i/>
                                </w:rPr>
                                <w:t>A patient is exposed to gamma rays during a PET scan of their head and neck…</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736"/>
                        <wps:cNvSpPr txBox="1"/>
                        <wps:spPr>
                          <a:xfrm>
                            <a:off x="2632183" y="330506"/>
                            <a:ext cx="2284201" cy="940153"/>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5990E" w14:textId="77777777" w:rsidR="004060DD" w:rsidRPr="006F4C22" w:rsidRDefault="004060DD" w:rsidP="00536AA3">
                              <w:pPr>
                                <w:pStyle w:val="NormalWeb"/>
                                <w:spacing w:before="0" w:beforeAutospacing="0" w:after="0" w:afterAutospacing="0"/>
                                <w:rPr>
                                  <w:rFonts w:asciiTheme="minorHAnsi" w:hAnsiTheme="minorHAnsi"/>
                                </w:rPr>
                              </w:pPr>
                              <w:r w:rsidRPr="006F4C22">
                                <w:rPr>
                                  <w:rFonts w:asciiTheme="minorHAnsi" w:eastAsia="Times New Roman" w:hAnsiTheme="minorHAnsi"/>
                                  <w:b/>
                                  <w:bCs/>
                                  <w:sz w:val="22"/>
                                  <w:szCs w:val="22"/>
                                </w:rPr>
                                <w:t>Extract two:</w:t>
                              </w:r>
                            </w:p>
                            <w:p w14:paraId="5FDD63CF" w14:textId="77777777" w:rsidR="004060DD" w:rsidRPr="006F4C22" w:rsidRDefault="004060DD" w:rsidP="00536AA3">
                              <w:pPr>
                                <w:pStyle w:val="NormalWeb"/>
                                <w:spacing w:before="0" w:beforeAutospacing="0" w:after="0" w:afterAutospacing="0"/>
                                <w:rPr>
                                  <w:rFonts w:asciiTheme="minorHAnsi" w:eastAsia="Times New Roman" w:hAnsiTheme="minorHAnsi"/>
                                  <w:i/>
                                  <w:iCs/>
                                  <w:sz w:val="12"/>
                                  <w:szCs w:val="22"/>
                                </w:rPr>
                              </w:pPr>
                            </w:p>
                            <w:p w14:paraId="4B4ADF1B" w14:textId="77777777" w:rsidR="004060DD" w:rsidRPr="006F4C22" w:rsidRDefault="004060DD" w:rsidP="00536AA3">
                              <w:pPr>
                                <w:pStyle w:val="NormalWeb"/>
                                <w:spacing w:before="0" w:beforeAutospacing="0" w:after="0" w:afterAutospacing="0"/>
                                <w:rPr>
                                  <w:rFonts w:asciiTheme="minorHAnsi" w:hAnsiTheme="minorHAnsi"/>
                                </w:rPr>
                              </w:pPr>
                              <w:r>
                                <w:rPr>
                                  <w:rFonts w:asciiTheme="minorHAnsi" w:eastAsia="Times New Roman" w:hAnsiTheme="minorHAnsi"/>
                                  <w:i/>
                                  <w:iCs/>
                                  <w:sz w:val="22"/>
                                  <w:szCs w:val="22"/>
                                </w:rPr>
                                <w:t>‘</w:t>
                              </w:r>
                              <w:r w:rsidRPr="006F4C22">
                                <w:rPr>
                                  <w:rFonts w:asciiTheme="minorHAnsi" w:eastAsia="Times New Roman" w:hAnsiTheme="minorHAnsi"/>
                                  <w:i/>
                                  <w:iCs/>
                                  <w:sz w:val="22"/>
                                  <w:szCs w:val="22"/>
                                </w:rPr>
                                <w:t>A source of nuclear waste was not contained properly and leaked into the surrounding work areas…</w:t>
                              </w:r>
                              <w:r>
                                <w:rPr>
                                  <w:rFonts w:asciiTheme="minorHAnsi" w:eastAsia="Times New Roman" w:hAnsiTheme="minorHAnsi"/>
                                  <w:i/>
                                  <w:iC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3E99FC9" id="Canvas 614" o:spid="_x0000_s1663" editas="canvas" style="position:absolute;left:0;text-align:left;margin-left:7.7pt;margin-top:-1.25pt;width:473.6pt;height:146.6pt;z-index:251727872;mso-position-horizontal-relative:text;mso-position-vertical-relative:text" coordsize="60147,1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">
                <v:shape id="_x0000_s1664" type="#_x0000_t75" style="position:absolute;width:60147;height:18618;visibility:visible;mso-wrap-style:square">
                  <v:fill o:detectmouseclick="t"/>
                  <v:path o:connecttype="none"/>
                </v:shape>
                <v:shape id="Text Box 578" o:spid="_x0000_s1665" type="#_x0000_t202" style="position:absolute;left:1762;top:3305;width:23294;height:9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cM8AA&#10;AADcAAAADwAAAGRycy9kb3ducmV2LnhtbERPTWsCMRC9F/ofwhS81WwLttvVKK1YEXrSlp6HzZgE&#10;N5Mliev235tDwePjfS9Wo+/EQDG5wAqephUI4jZox0bBz/fnYw0iZWSNXWBS8EcJVsv7uwU2Olx4&#10;T8MhG1FCODWowObcN1Km1pLHNA09ceGOIXrMBUYjdcRLCfedfK6qF+nRcWmw2NPaUns6nL2CzYd5&#10;M22N0W5q7dww/h6/zFapycP4PgeRacw38b97pxXMXsv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hcM8AAAADcAAAADwAAAAAAAAAAAAAAAACYAgAAZHJzL2Rvd25y&#10;ZXYueG1sUEsFBgAAAAAEAAQA9QAAAIUDAAAAAA==&#10;" fillcolor="white [3201]" strokeweight=".5pt">
                  <v:textbox>
                    <w:txbxContent>
                      <w:p w14:paraId="1E5D0C5C" w14:textId="77777777" w:rsidR="004060DD" w:rsidRPr="006F4C22" w:rsidRDefault="004060DD" w:rsidP="00536AA3">
                        <w:pPr>
                          <w:rPr>
                            <w:b/>
                          </w:rPr>
                        </w:pPr>
                        <w:r w:rsidRPr="006F4C22">
                          <w:rPr>
                            <w:b/>
                          </w:rPr>
                          <w:t>Extract one:</w:t>
                        </w:r>
                      </w:p>
                      <w:p w14:paraId="72AFF0F2" w14:textId="77777777" w:rsidR="004060DD" w:rsidRPr="006F4C22" w:rsidRDefault="004060DD" w:rsidP="00536AA3">
                        <w:pPr>
                          <w:rPr>
                            <w:sz w:val="12"/>
                          </w:rPr>
                        </w:pPr>
                      </w:p>
                      <w:p w14:paraId="62BB77B6" w14:textId="77777777" w:rsidR="004060DD" w:rsidRPr="006F4C22" w:rsidRDefault="004060DD" w:rsidP="00536AA3">
                        <w:pPr>
                          <w:rPr>
                            <w:i/>
                          </w:rPr>
                        </w:pPr>
                        <w:r>
                          <w:rPr>
                            <w:i/>
                          </w:rPr>
                          <w:t>‘</w:t>
                        </w:r>
                        <w:r w:rsidRPr="006F4C22">
                          <w:rPr>
                            <w:i/>
                          </w:rPr>
                          <w:t>A patient is exposed to gamma rays during a PET scan of their head and neck…</w:t>
                        </w:r>
                        <w:r>
                          <w:rPr>
                            <w:i/>
                          </w:rPr>
                          <w:t>’</w:t>
                        </w:r>
                      </w:p>
                    </w:txbxContent>
                  </v:textbox>
                </v:shape>
                <v:shape id="Text Box 736" o:spid="_x0000_s1666" type="#_x0000_t202" style="position:absolute;left:26321;top:3305;width:22842;height:9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f4MQA&#10;AADcAAAADwAAAGRycy9kb3ducmV2LnhtbESPQWsCMRSE74X+h/AKvWnWQquuRhGh4KUU1x7q7ZE8&#10;d6Obl2UT162/3ghCj8PMfMPMl72rRUdtsJ4VjIYZCGLtjeVSwc/uczABESKywdozKfijAMvF89Mc&#10;c+MvvKWuiKVIEA45KqhibHIpg67IYRj6hjh5B986jEm2pTQtXhLc1fItyz6kQ8tpocKG1hXpU3F2&#10;Cgz/etZ7+3W1XGg7vX5PjrpT6vWlX81AROrjf/jR3hgF7+M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H+DEAAAA3AAAAA8AAAAAAAAAAAAAAAAAmAIAAGRycy9k&#10;b3ducmV2LnhtbFBLBQYAAAAABAAEAPUAAACJAwAAAAA=&#10;" fillcolor="window" strokeweight=".5pt">
                  <v:textbox>
                    <w:txbxContent>
                      <w:p w14:paraId="2555990E" w14:textId="77777777" w:rsidR="004060DD" w:rsidRPr="006F4C22" w:rsidRDefault="004060DD" w:rsidP="00536AA3">
                        <w:pPr>
                          <w:pStyle w:val="NormalWeb"/>
                          <w:spacing w:before="0" w:beforeAutospacing="0" w:after="0" w:afterAutospacing="0"/>
                          <w:rPr>
                            <w:rFonts w:asciiTheme="minorHAnsi" w:hAnsiTheme="minorHAnsi"/>
                          </w:rPr>
                        </w:pPr>
                        <w:r w:rsidRPr="006F4C22">
                          <w:rPr>
                            <w:rFonts w:asciiTheme="minorHAnsi" w:eastAsia="Times New Roman" w:hAnsiTheme="minorHAnsi"/>
                            <w:b/>
                            <w:bCs/>
                            <w:sz w:val="22"/>
                            <w:szCs w:val="22"/>
                          </w:rPr>
                          <w:t>Extract two:</w:t>
                        </w:r>
                      </w:p>
                      <w:p w14:paraId="5FDD63CF" w14:textId="77777777" w:rsidR="004060DD" w:rsidRPr="006F4C22" w:rsidRDefault="004060DD" w:rsidP="00536AA3">
                        <w:pPr>
                          <w:pStyle w:val="NormalWeb"/>
                          <w:spacing w:before="0" w:beforeAutospacing="0" w:after="0" w:afterAutospacing="0"/>
                          <w:rPr>
                            <w:rFonts w:asciiTheme="minorHAnsi" w:eastAsia="Times New Roman" w:hAnsiTheme="minorHAnsi"/>
                            <w:i/>
                            <w:iCs/>
                            <w:sz w:val="12"/>
                            <w:szCs w:val="22"/>
                          </w:rPr>
                        </w:pPr>
                      </w:p>
                      <w:p w14:paraId="4B4ADF1B" w14:textId="77777777" w:rsidR="004060DD" w:rsidRPr="006F4C22" w:rsidRDefault="004060DD" w:rsidP="00536AA3">
                        <w:pPr>
                          <w:pStyle w:val="NormalWeb"/>
                          <w:spacing w:before="0" w:beforeAutospacing="0" w:after="0" w:afterAutospacing="0"/>
                          <w:rPr>
                            <w:rFonts w:asciiTheme="minorHAnsi" w:hAnsiTheme="minorHAnsi"/>
                          </w:rPr>
                        </w:pPr>
                        <w:r>
                          <w:rPr>
                            <w:rFonts w:asciiTheme="minorHAnsi" w:eastAsia="Times New Roman" w:hAnsiTheme="minorHAnsi"/>
                            <w:i/>
                            <w:iCs/>
                            <w:sz w:val="22"/>
                            <w:szCs w:val="22"/>
                          </w:rPr>
                          <w:t>‘</w:t>
                        </w:r>
                        <w:r w:rsidRPr="006F4C22">
                          <w:rPr>
                            <w:rFonts w:asciiTheme="minorHAnsi" w:eastAsia="Times New Roman" w:hAnsiTheme="minorHAnsi"/>
                            <w:i/>
                            <w:iCs/>
                            <w:sz w:val="22"/>
                            <w:szCs w:val="22"/>
                          </w:rPr>
                          <w:t>A source of nuclear waste was not contained properly and leaked into the surrounding work areas…</w:t>
                        </w:r>
                        <w:r>
                          <w:rPr>
                            <w:rFonts w:asciiTheme="minorHAnsi" w:eastAsia="Times New Roman" w:hAnsiTheme="minorHAnsi"/>
                            <w:i/>
                            <w:iCs/>
                            <w:sz w:val="22"/>
                            <w:szCs w:val="22"/>
                          </w:rPr>
                          <w:t>’</w:t>
                        </w:r>
                      </w:p>
                    </w:txbxContent>
                  </v:textbox>
                </v:shape>
              </v:group>
            </w:pict>
          </mc:Fallback>
        </mc:AlternateContent>
      </w:r>
      <w:r w:rsidRPr="002C1C22">
        <w:rPr>
          <w:rFonts w:cs="Tahoma"/>
        </w:rPr>
        <w:t>4.</w:t>
      </w:r>
      <w:r w:rsidRPr="002C1C22">
        <w:rPr>
          <w:rFonts w:cs="Tahoma"/>
        </w:rPr>
        <w:tab/>
        <w:t>Two extracts from a document of the office of nuclear regulation are displayed below.</w:t>
      </w:r>
    </w:p>
    <w:p w14:paraId="51C2E46B" w14:textId="77777777" w:rsidR="00536AA3" w:rsidRPr="002C1C22" w:rsidRDefault="00536AA3" w:rsidP="00536AA3">
      <w:pPr>
        <w:pStyle w:val="ListParagraph"/>
        <w:tabs>
          <w:tab w:val="right" w:leader="dot" w:pos="10206"/>
        </w:tabs>
        <w:spacing w:before="120"/>
        <w:contextualSpacing w:val="0"/>
        <w:rPr>
          <w:rFonts w:cs="Tahoma"/>
        </w:rPr>
      </w:pPr>
      <w:r w:rsidRPr="002C1C22">
        <w:rPr>
          <w:rFonts w:cs="Tahoma"/>
          <w:noProof/>
          <w:lang w:eastAsia="en-GB"/>
        </w:rPr>
        <w:drawing>
          <wp:anchor distT="0" distB="0" distL="114300" distR="114300" simplePos="0" relativeHeight="251734016" behindDoc="0" locked="0" layoutInCell="1" allowOverlap="1" wp14:anchorId="57A74163" wp14:editId="6FFA4A2F">
            <wp:simplePos x="0" y="0"/>
            <wp:positionH relativeFrom="column">
              <wp:posOffset>5242560</wp:posOffset>
            </wp:positionH>
            <wp:positionV relativeFrom="paragraph">
              <wp:posOffset>149035</wp:posOffset>
            </wp:positionV>
            <wp:extent cx="1088058" cy="951897"/>
            <wp:effectExtent l="0" t="0" r="0" b="63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tio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88058" cy="951897"/>
                    </a:xfrm>
                    <a:prstGeom prst="rect">
                      <a:avLst/>
                    </a:prstGeom>
                  </pic:spPr>
                </pic:pic>
              </a:graphicData>
            </a:graphic>
            <wp14:sizeRelH relativeFrom="page">
              <wp14:pctWidth>0</wp14:pctWidth>
            </wp14:sizeRelH>
            <wp14:sizeRelV relativeFrom="page">
              <wp14:pctHeight>0</wp14:pctHeight>
            </wp14:sizeRelV>
          </wp:anchor>
        </w:drawing>
      </w:r>
    </w:p>
    <w:p w14:paraId="3CC1BFA1" w14:textId="77777777" w:rsidR="00536AA3" w:rsidRPr="002C1C22" w:rsidRDefault="00536AA3" w:rsidP="00536AA3">
      <w:pPr>
        <w:pStyle w:val="ListParagraph"/>
        <w:tabs>
          <w:tab w:val="right" w:leader="dot" w:pos="10206"/>
        </w:tabs>
        <w:spacing w:before="120"/>
        <w:contextualSpacing w:val="0"/>
        <w:rPr>
          <w:rFonts w:cs="Tahoma"/>
        </w:rPr>
      </w:pPr>
    </w:p>
    <w:p w14:paraId="6FE14666" w14:textId="77777777" w:rsidR="00536AA3" w:rsidRPr="002C1C22" w:rsidRDefault="00536AA3" w:rsidP="00536AA3">
      <w:pPr>
        <w:pStyle w:val="ListParagraph"/>
        <w:tabs>
          <w:tab w:val="right" w:leader="dot" w:pos="10206"/>
        </w:tabs>
        <w:spacing w:before="120"/>
        <w:contextualSpacing w:val="0"/>
        <w:rPr>
          <w:rFonts w:cs="Tahoma"/>
        </w:rPr>
      </w:pPr>
    </w:p>
    <w:p w14:paraId="305698C3" w14:textId="77777777" w:rsidR="00536AA3" w:rsidRPr="002C1C22" w:rsidRDefault="00536AA3" w:rsidP="00536AA3">
      <w:pPr>
        <w:pStyle w:val="ListParagraph"/>
        <w:tabs>
          <w:tab w:val="right" w:leader="dot" w:pos="10206"/>
        </w:tabs>
        <w:spacing w:before="120"/>
        <w:contextualSpacing w:val="0"/>
        <w:rPr>
          <w:rFonts w:cs="Tahoma"/>
        </w:rPr>
      </w:pPr>
    </w:p>
    <w:p w14:paraId="052F454A" w14:textId="77777777" w:rsidR="00536AA3" w:rsidRPr="002C1C22" w:rsidRDefault="00536AA3" w:rsidP="00536AA3">
      <w:pPr>
        <w:pStyle w:val="ListParagraph"/>
        <w:tabs>
          <w:tab w:val="right" w:leader="dot" w:pos="10206"/>
        </w:tabs>
        <w:spacing w:before="120"/>
        <w:contextualSpacing w:val="0"/>
        <w:rPr>
          <w:rFonts w:cs="Tahoma"/>
        </w:rPr>
      </w:pPr>
    </w:p>
    <w:p w14:paraId="465CF188" w14:textId="0CD7DA36" w:rsidR="00536AA3" w:rsidRPr="002C1C22" w:rsidRDefault="00536AA3" w:rsidP="009F5E36">
      <w:pPr>
        <w:tabs>
          <w:tab w:val="right" w:pos="10205"/>
        </w:tabs>
        <w:spacing w:before="120"/>
        <w:ind w:left="851" w:hanging="425"/>
        <w:rPr>
          <w:rFonts w:ascii="Calibri" w:hAnsi="Calibri"/>
          <w:i/>
          <w:sz w:val="20"/>
          <w:szCs w:val="20"/>
        </w:rPr>
      </w:pPr>
      <w:r w:rsidRPr="002C1C22">
        <w:rPr>
          <w:rFonts w:cs="Tahoma"/>
        </w:rPr>
        <w:t>a)</w:t>
      </w:r>
      <w:r w:rsidRPr="002C1C22">
        <w:rPr>
          <w:rFonts w:cs="Tahoma"/>
        </w:rPr>
        <w:tab/>
        <w:t xml:space="preserve">Explain which extract is an example of irradiation and which </w:t>
      </w:r>
      <w:proofErr w:type="gramStart"/>
      <w:r w:rsidRPr="002C1C22">
        <w:rPr>
          <w:rFonts w:cs="Tahoma"/>
        </w:rPr>
        <w:t>is an example of contamination</w:t>
      </w:r>
      <w:proofErr w:type="gramEnd"/>
      <w:r w:rsidRPr="002C1C22">
        <w:rPr>
          <w:rFonts w:cs="Tahoma"/>
        </w:rPr>
        <w:t>.</w:t>
      </w:r>
      <w:r w:rsidRPr="002C1C22">
        <w:rPr>
          <w:rFonts w:cs="Tahoma"/>
        </w:rPr>
        <w:tab/>
      </w:r>
      <w:r w:rsidRPr="002C1C22">
        <w:rPr>
          <w:rFonts w:ascii="Calibri" w:hAnsi="Calibri"/>
          <w:i/>
          <w:sz w:val="20"/>
          <w:szCs w:val="20"/>
        </w:rPr>
        <w:t>4 marks</w:t>
      </w:r>
    </w:p>
    <w:p w14:paraId="28204737" w14:textId="77777777" w:rsidR="009F5E36" w:rsidRDefault="009F5E36" w:rsidP="009F5E36">
      <w:pPr>
        <w:tabs>
          <w:tab w:val="right" w:pos="10205"/>
        </w:tabs>
        <w:ind w:left="851" w:hanging="425"/>
        <w:rPr>
          <w:rFonts w:cs="Tahoma"/>
        </w:rPr>
      </w:pPr>
    </w:p>
    <w:p w14:paraId="585E4042" w14:textId="1E185FCF" w:rsidR="00536AA3" w:rsidRPr="002C1C22" w:rsidRDefault="00536AA3" w:rsidP="009F5E36">
      <w:pPr>
        <w:tabs>
          <w:tab w:val="right" w:pos="10205"/>
        </w:tabs>
        <w:ind w:left="851" w:hanging="425"/>
        <w:rPr>
          <w:rFonts w:ascii="Calibri" w:hAnsi="Calibri"/>
          <w:i/>
          <w:sz w:val="20"/>
          <w:szCs w:val="20"/>
        </w:rPr>
      </w:pPr>
      <w:r w:rsidRPr="002C1C22">
        <w:rPr>
          <w:rFonts w:cs="Tahoma"/>
        </w:rPr>
        <w:t>b)</w:t>
      </w:r>
      <w:r w:rsidRPr="002C1C22">
        <w:rPr>
          <w:rFonts w:cs="Tahoma"/>
        </w:rPr>
        <w:tab/>
      </w:r>
      <w:r w:rsidRPr="002C1C22">
        <w:rPr>
          <w:rFonts w:cs="Tahoma"/>
          <w:spacing w:val="-1"/>
        </w:rPr>
        <w:t>Suggest two precautions that can be taken to protect against the hazards of irradiation.</w:t>
      </w:r>
      <w:r w:rsidRPr="002C1C22">
        <w:rPr>
          <w:rFonts w:cs="Tahoma"/>
        </w:rPr>
        <w:t xml:space="preserve">  </w:t>
      </w:r>
      <w:r w:rsidR="009F5E36">
        <w:rPr>
          <w:rFonts w:cs="Tahoma"/>
        </w:rPr>
        <w:tab/>
      </w:r>
      <w:r w:rsidRPr="002C1C22">
        <w:rPr>
          <w:rFonts w:ascii="Calibri" w:hAnsi="Calibri"/>
          <w:i/>
          <w:sz w:val="20"/>
          <w:szCs w:val="20"/>
        </w:rPr>
        <w:t>2 marks</w:t>
      </w:r>
    </w:p>
    <w:p w14:paraId="0E6231F5" w14:textId="77777777" w:rsidR="00286B54" w:rsidRDefault="00286B54" w:rsidP="009F5E36">
      <w:pPr>
        <w:tabs>
          <w:tab w:val="right" w:pos="10205"/>
        </w:tabs>
        <w:ind w:left="851" w:hanging="425"/>
        <w:rPr>
          <w:rFonts w:cs="Tahoma"/>
        </w:rPr>
      </w:pPr>
    </w:p>
    <w:p w14:paraId="1D5658ED" w14:textId="5B8C10A1" w:rsidR="00536AA3" w:rsidRPr="002C1C22" w:rsidRDefault="00536AA3" w:rsidP="009F5E36">
      <w:pPr>
        <w:tabs>
          <w:tab w:val="right" w:pos="10205"/>
        </w:tabs>
        <w:ind w:left="851" w:hanging="425"/>
        <w:rPr>
          <w:rFonts w:ascii="Calibri" w:hAnsi="Calibri"/>
          <w:i/>
          <w:sz w:val="20"/>
          <w:szCs w:val="20"/>
        </w:rPr>
      </w:pPr>
      <w:r w:rsidRPr="002C1C22">
        <w:rPr>
          <w:rFonts w:cs="Tahoma"/>
        </w:rPr>
        <w:t>c)</w:t>
      </w:r>
      <w:r w:rsidRPr="002C1C22">
        <w:rPr>
          <w:rFonts w:cs="Tahoma"/>
        </w:rPr>
        <w:tab/>
        <w:t xml:space="preserve">Explain why it is important for the office of nuclear regulation to publish their findings about </w:t>
      </w:r>
      <w:r w:rsidR="009F5E36">
        <w:rPr>
          <w:rFonts w:cs="Tahoma"/>
        </w:rPr>
        <w:br/>
      </w:r>
      <w:r w:rsidRPr="002C1C22">
        <w:rPr>
          <w:rFonts w:cs="Tahoma"/>
        </w:rPr>
        <w:t>the effects of radiation on humans.</w:t>
      </w:r>
      <w:r w:rsidR="009F5E36">
        <w:rPr>
          <w:rFonts w:cs="Tahoma"/>
        </w:rPr>
        <w:tab/>
      </w:r>
      <w:r w:rsidRPr="002C1C22">
        <w:rPr>
          <w:rFonts w:ascii="Calibri" w:hAnsi="Calibri"/>
          <w:i/>
          <w:sz w:val="20"/>
          <w:szCs w:val="20"/>
        </w:rPr>
        <w:t>2 marks</w:t>
      </w:r>
    </w:p>
    <w:p w14:paraId="22F4A2A7" w14:textId="77777777" w:rsidR="00536AA3" w:rsidRPr="002C1C22" w:rsidRDefault="00536AA3" w:rsidP="00536AA3">
      <w:pPr>
        <w:ind w:left="426" w:hanging="426"/>
        <w:rPr>
          <w:rFonts w:cs="Tahoma"/>
        </w:rPr>
      </w:pPr>
      <w:r w:rsidRPr="002C1C22">
        <w:rPr>
          <w:rFonts w:cs="Tahoma"/>
        </w:rPr>
        <w:lastRenderedPageBreak/>
        <w:t>5.</w:t>
      </w:r>
      <w:r w:rsidRPr="002C1C22">
        <w:rPr>
          <w:rFonts w:cs="Tahoma"/>
        </w:rPr>
        <w:tab/>
        <w:t>Nuclear equations can be used to represent radioactive decay.</w:t>
      </w:r>
    </w:p>
    <w:p w14:paraId="1E10B484" w14:textId="77777777" w:rsidR="00536AA3" w:rsidRPr="002C1C22" w:rsidRDefault="00536AA3" w:rsidP="00536AA3">
      <w:pPr>
        <w:pStyle w:val="ListParagraph"/>
        <w:rPr>
          <w:rFonts w:cs="Tahoma"/>
        </w:rPr>
      </w:pPr>
    </w:p>
    <w:p w14:paraId="01E9E940" w14:textId="77777777" w:rsidR="00536AA3" w:rsidRPr="002C1C22" w:rsidRDefault="00536AA3" w:rsidP="00536AA3">
      <w:pPr>
        <w:pStyle w:val="ListParagraph"/>
        <w:ind w:left="426"/>
        <w:rPr>
          <w:rFonts w:cs="Tahoma"/>
        </w:rPr>
      </w:pPr>
      <w:r w:rsidRPr="002C1C22">
        <w:rPr>
          <w:rFonts w:cs="Tahoma"/>
        </w:rPr>
        <w:t xml:space="preserve">Below are two nuclear equations describing two radioactive </w:t>
      </w:r>
      <w:proofErr w:type="gramStart"/>
      <w:r w:rsidRPr="002C1C22">
        <w:rPr>
          <w:rFonts w:cs="Tahoma"/>
        </w:rPr>
        <w:t>decays.</w:t>
      </w:r>
      <w:proofErr w:type="gramEnd"/>
    </w:p>
    <w:p w14:paraId="05A5DFB2" w14:textId="77777777" w:rsidR="00536AA3" w:rsidRPr="002C1C22" w:rsidRDefault="00536AA3" w:rsidP="00536AA3">
      <w:pPr>
        <w:pStyle w:val="ListParagraph"/>
        <w:rPr>
          <w:rFonts w:cs="Tahoma"/>
        </w:rPr>
      </w:pPr>
    </w:p>
    <w:p w14:paraId="47835FEC" w14:textId="77777777" w:rsidR="00536AA3" w:rsidRPr="002C1C22" w:rsidRDefault="00536AA3" w:rsidP="00536AA3">
      <w:pPr>
        <w:pStyle w:val="ListParagraph"/>
        <w:jc w:val="center"/>
        <w:rPr>
          <w:rFonts w:cs="Tahoma"/>
        </w:rPr>
      </w:pPr>
      <w:r w:rsidRPr="002C1C22">
        <w:rPr>
          <w:rFonts w:cs="Tahoma"/>
          <w:noProof/>
          <w:lang w:eastAsia="en-GB"/>
        </w:rPr>
        <mc:AlternateContent>
          <mc:Choice Requires="wps">
            <w:drawing>
              <wp:anchor distT="0" distB="0" distL="114300" distR="114300" simplePos="0" relativeHeight="251725824" behindDoc="0" locked="0" layoutInCell="1" allowOverlap="1" wp14:anchorId="5E32791B" wp14:editId="6FFCEF12">
                <wp:simplePos x="0" y="0"/>
                <wp:positionH relativeFrom="column">
                  <wp:posOffset>1068078</wp:posOffset>
                </wp:positionH>
                <wp:positionV relativeFrom="paragraph">
                  <wp:posOffset>81992</wp:posOffset>
                </wp:positionV>
                <wp:extent cx="1266939" cy="275421"/>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1266939" cy="275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A097F" w14:textId="77777777" w:rsidR="004060DD" w:rsidRPr="006F4C22" w:rsidRDefault="004060DD" w:rsidP="00536AA3">
                            <w:pPr>
                              <w:jc w:val="center"/>
                              <w:rPr>
                                <w:b/>
                              </w:rPr>
                            </w:pPr>
                            <w:r w:rsidRPr="006F4C22">
                              <w:rPr>
                                <w:b/>
                              </w:rPr>
                              <w:t>Equation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2791B" id="Text Box 580" o:spid="_x0000_s1667" type="#_x0000_t202" style="position:absolute;left:0;text-align:left;margin-left:84.1pt;margin-top:6.45pt;width:99.75pt;height:21.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" filled="f" stroked="f" strokeweight=".5pt">
                <v:textbox>
                  <w:txbxContent>
                    <w:p w14:paraId="365A097F" w14:textId="77777777" w:rsidR="004060DD" w:rsidRPr="006F4C22" w:rsidRDefault="004060DD" w:rsidP="00536AA3">
                      <w:pPr>
                        <w:jc w:val="center"/>
                        <w:rPr>
                          <w:b/>
                        </w:rPr>
                      </w:pPr>
                      <w:r w:rsidRPr="006F4C22">
                        <w:rPr>
                          <w:b/>
                        </w:rPr>
                        <w:t>Equation 1:</w:t>
                      </w:r>
                    </w:p>
                  </w:txbxContent>
                </v:textbox>
              </v:shape>
            </w:pict>
          </mc:Fallback>
        </mc:AlternateContent>
      </w:r>
      <w:r w:rsidRPr="002C1C22">
        <w:rPr>
          <w:rFonts w:cs="Tahoma"/>
          <w:position w:val="-20"/>
        </w:rPr>
        <w:object w:dxaOrig="2580" w:dyaOrig="540" w14:anchorId="708E6378">
          <v:shape id="_x0000_i1049" type="#_x0000_t75" style="width:129.75pt;height:28.5pt" o:ole="">
            <v:imagedata r:id="rId69" o:title=""/>
          </v:shape>
          <o:OLEObject Type="Embed" ProgID="Equation.DSMT4" ShapeID="_x0000_i1049" DrawAspect="Content" ObjectID="_1556621830" r:id="rId85"/>
        </w:object>
      </w:r>
      <w:r w:rsidRPr="002C1C22">
        <w:rPr>
          <w:rFonts w:cs="Tahoma"/>
        </w:rPr>
        <w:t xml:space="preserve"> </w:t>
      </w:r>
    </w:p>
    <w:p w14:paraId="1603AA4F" w14:textId="77777777" w:rsidR="00536AA3" w:rsidRPr="002C1C22" w:rsidRDefault="00536AA3" w:rsidP="00536AA3">
      <w:pPr>
        <w:pStyle w:val="ListParagraph"/>
        <w:jc w:val="center"/>
        <w:rPr>
          <w:rFonts w:cs="Tahoma"/>
        </w:rPr>
      </w:pPr>
    </w:p>
    <w:p w14:paraId="25A94B21" w14:textId="77777777" w:rsidR="00536AA3" w:rsidRPr="002C1C22" w:rsidRDefault="00536AA3" w:rsidP="00536AA3">
      <w:pPr>
        <w:pStyle w:val="ListParagraph"/>
        <w:jc w:val="center"/>
        <w:rPr>
          <w:rFonts w:cs="Tahoma"/>
        </w:rPr>
      </w:pPr>
      <w:r w:rsidRPr="002C1C22">
        <w:rPr>
          <w:rFonts w:cs="Tahoma"/>
          <w:noProof/>
          <w:lang w:eastAsia="en-GB"/>
        </w:rPr>
        <mc:AlternateContent>
          <mc:Choice Requires="wps">
            <w:drawing>
              <wp:anchor distT="0" distB="0" distL="114300" distR="114300" simplePos="0" relativeHeight="251726848" behindDoc="0" locked="0" layoutInCell="1" allowOverlap="1" wp14:anchorId="7744AA09" wp14:editId="556C8B6F">
                <wp:simplePos x="0" y="0"/>
                <wp:positionH relativeFrom="column">
                  <wp:posOffset>1066234</wp:posOffset>
                </wp:positionH>
                <wp:positionV relativeFrom="paragraph">
                  <wp:posOffset>139875</wp:posOffset>
                </wp:positionV>
                <wp:extent cx="1266939" cy="275421"/>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1266939" cy="275421"/>
                        </a:xfrm>
                        <a:prstGeom prst="rect">
                          <a:avLst/>
                        </a:prstGeom>
                        <a:noFill/>
                        <a:ln w="6350">
                          <a:noFill/>
                        </a:ln>
                        <a:effectLst/>
                      </wps:spPr>
                      <wps:txbx>
                        <w:txbxContent>
                          <w:p w14:paraId="0CD0DE84" w14:textId="77777777" w:rsidR="004060DD" w:rsidRPr="006F4C22" w:rsidRDefault="004060DD" w:rsidP="00536AA3">
                            <w:pPr>
                              <w:jc w:val="center"/>
                              <w:rPr>
                                <w:b/>
                              </w:rPr>
                            </w:pPr>
                            <w:r w:rsidRPr="006F4C22">
                              <w:rPr>
                                <w:b/>
                              </w:rPr>
                              <w:t>Equation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4AA09" id="Text Box 581" o:spid="_x0000_s1668" type="#_x0000_t202" style="position:absolute;left:0;text-align:left;margin-left:83.95pt;margin-top:11pt;width:99.75pt;height:21.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" filled="f" stroked="f" strokeweight=".5pt">
                <v:textbox>
                  <w:txbxContent>
                    <w:p w14:paraId="0CD0DE84" w14:textId="77777777" w:rsidR="004060DD" w:rsidRPr="006F4C22" w:rsidRDefault="004060DD" w:rsidP="00536AA3">
                      <w:pPr>
                        <w:jc w:val="center"/>
                        <w:rPr>
                          <w:b/>
                        </w:rPr>
                      </w:pPr>
                      <w:r w:rsidRPr="006F4C22">
                        <w:rPr>
                          <w:b/>
                        </w:rPr>
                        <w:t>Equation 2:</w:t>
                      </w:r>
                    </w:p>
                  </w:txbxContent>
                </v:textbox>
              </v:shape>
            </w:pict>
          </mc:Fallback>
        </mc:AlternateContent>
      </w:r>
    </w:p>
    <w:p w14:paraId="6AB3EDD4" w14:textId="77777777" w:rsidR="00536AA3" w:rsidRPr="002C1C22" w:rsidRDefault="00536AA3" w:rsidP="00536AA3">
      <w:pPr>
        <w:pStyle w:val="ListParagraph"/>
        <w:jc w:val="center"/>
        <w:rPr>
          <w:rFonts w:cs="Tahoma"/>
        </w:rPr>
      </w:pPr>
      <w:r w:rsidRPr="002C1C22">
        <w:rPr>
          <w:rFonts w:cs="Tahoma"/>
          <w:position w:val="-20"/>
        </w:rPr>
        <w:object w:dxaOrig="2320" w:dyaOrig="540" w14:anchorId="218AD667">
          <v:shape id="_x0000_i1050" type="#_x0000_t75" style="width:115.55pt;height:28.5pt" o:ole="">
            <v:imagedata r:id="rId71" o:title=""/>
          </v:shape>
          <o:OLEObject Type="Embed" ProgID="Equation.DSMT4" ShapeID="_x0000_i1050" DrawAspect="Content" ObjectID="_1556621831" r:id="rId86"/>
        </w:object>
      </w:r>
      <w:r w:rsidRPr="002C1C22">
        <w:rPr>
          <w:rFonts w:cs="Tahoma"/>
        </w:rPr>
        <w:t xml:space="preserve"> </w:t>
      </w:r>
      <w:r w:rsidRPr="002C1C22">
        <w:rPr>
          <w:rFonts w:cs="Tahoma"/>
        </w:rPr>
        <w:br/>
      </w:r>
    </w:p>
    <w:p w14:paraId="13B7CABD" w14:textId="77777777" w:rsidR="00536AA3" w:rsidRPr="002C1C22" w:rsidRDefault="00536AA3" w:rsidP="00536AA3">
      <w:pPr>
        <w:tabs>
          <w:tab w:val="right" w:pos="10205"/>
        </w:tabs>
        <w:ind w:left="851" w:hanging="425"/>
        <w:rPr>
          <w:rFonts w:cs="Tahoma"/>
        </w:rPr>
      </w:pPr>
      <w:r w:rsidRPr="002C1C22">
        <w:rPr>
          <w:rFonts w:cs="Tahoma"/>
        </w:rPr>
        <w:t>a)</w:t>
      </w:r>
      <w:r w:rsidRPr="002C1C22">
        <w:rPr>
          <w:rFonts w:cs="Tahoma"/>
        </w:rPr>
        <w:tab/>
        <w:t>Name the type of radiation that is emitted in each equation.</w:t>
      </w:r>
      <w:r w:rsidRPr="002C1C22">
        <w:rPr>
          <w:rFonts w:cs="Tahoma"/>
        </w:rPr>
        <w:tab/>
      </w:r>
    </w:p>
    <w:p w14:paraId="4D06DDF9" w14:textId="77777777" w:rsidR="00536AA3" w:rsidRPr="002C1C22" w:rsidRDefault="00536AA3" w:rsidP="00536AA3">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2 marks</w:t>
      </w:r>
    </w:p>
    <w:p w14:paraId="434B6235" w14:textId="7E34FFA7" w:rsidR="00536AA3" w:rsidRPr="00BE3404" w:rsidRDefault="00536AA3" w:rsidP="00BE3404">
      <w:pPr>
        <w:tabs>
          <w:tab w:val="right" w:pos="10205"/>
        </w:tabs>
        <w:ind w:left="851" w:hanging="425"/>
        <w:rPr>
          <w:rFonts w:cs="Tahoma"/>
        </w:rPr>
      </w:pPr>
      <w:r w:rsidRPr="002C1C22">
        <w:t>b)</w:t>
      </w:r>
      <w:r w:rsidRPr="002C1C22">
        <w:tab/>
      </w:r>
      <w:r w:rsidRPr="002C1C22">
        <w:rPr>
          <w:rFonts w:cs="Tahoma"/>
        </w:rPr>
        <w:t>For each equation describe how the mass and charge of the nucleus changes.</w:t>
      </w:r>
    </w:p>
    <w:p w14:paraId="3E036A6A" w14:textId="77777777" w:rsidR="00536AA3" w:rsidRPr="002C1C22" w:rsidRDefault="00536AA3" w:rsidP="00536AA3">
      <w:pPr>
        <w:widowControl w:val="0"/>
        <w:tabs>
          <w:tab w:val="left" w:pos="9278"/>
          <w:tab w:val="right" w:pos="10205"/>
        </w:tabs>
        <w:spacing w:after="120"/>
        <w:jc w:val="right"/>
        <w:rPr>
          <w:rFonts w:ascii="Calibri" w:hAnsi="Calibri"/>
          <w:i/>
          <w:sz w:val="20"/>
          <w:szCs w:val="20"/>
        </w:rPr>
      </w:pPr>
      <w:r w:rsidRPr="002C1C22">
        <w:rPr>
          <w:rFonts w:ascii="Calibri" w:hAnsi="Calibri"/>
          <w:i/>
          <w:sz w:val="20"/>
          <w:szCs w:val="20"/>
        </w:rPr>
        <w:t>4 marks</w:t>
      </w:r>
    </w:p>
    <w:p w14:paraId="24163236" w14:textId="77777777" w:rsidR="00536AA3" w:rsidRPr="002C1C22" w:rsidRDefault="00536AA3" w:rsidP="00536AA3">
      <w:pPr>
        <w:tabs>
          <w:tab w:val="right" w:pos="10205"/>
        </w:tabs>
        <w:ind w:left="851" w:hanging="425"/>
        <w:rPr>
          <w:rFonts w:cs="Tahoma"/>
        </w:rPr>
      </w:pPr>
      <w:r w:rsidRPr="002C1C22">
        <w:rPr>
          <w:rFonts w:cs="Tahoma"/>
        </w:rPr>
        <w:t>c)</w:t>
      </w:r>
      <w:r w:rsidRPr="002C1C22">
        <w:rPr>
          <w:rFonts w:cs="Tahoma"/>
        </w:rPr>
        <w:tab/>
        <w:t xml:space="preserve">A third nuclear equation is given below.  </w:t>
      </w:r>
    </w:p>
    <w:p w14:paraId="029102F5" w14:textId="77777777" w:rsidR="00536AA3" w:rsidRPr="002C1C22" w:rsidRDefault="00536AA3" w:rsidP="00536AA3">
      <w:pPr>
        <w:pStyle w:val="ListParagraph"/>
        <w:ind w:left="1080"/>
        <w:rPr>
          <w:rFonts w:cs="Tahoma"/>
        </w:rPr>
      </w:pPr>
    </w:p>
    <w:p w14:paraId="102B3378" w14:textId="2745566E" w:rsidR="00536AA3" w:rsidRPr="002C1C22" w:rsidRDefault="003171BB" w:rsidP="00536AA3">
      <w:pPr>
        <w:pStyle w:val="ListParagraph"/>
        <w:tabs>
          <w:tab w:val="right" w:pos="10205"/>
        </w:tabs>
        <w:ind w:left="851"/>
        <w:rPr>
          <w:i/>
        </w:rPr>
      </w:pPr>
      <w:r>
        <w:rPr>
          <w:rFonts w:cs="Tahoma"/>
        </w:rPr>
        <w:t>Rewrite with the correct values in the boxes.</w:t>
      </w:r>
      <w:r w:rsidR="00536AA3" w:rsidRPr="002C1C22">
        <w:rPr>
          <w:rFonts w:cs="Tahoma"/>
        </w:rPr>
        <w:tab/>
      </w:r>
    </w:p>
    <w:p w14:paraId="64623A7E" w14:textId="77777777" w:rsidR="00536AA3" w:rsidRPr="002C1C22" w:rsidRDefault="00536AA3" w:rsidP="00536AA3">
      <w:pPr>
        <w:pStyle w:val="ListParagraph"/>
        <w:tabs>
          <w:tab w:val="right" w:pos="10205"/>
        </w:tabs>
        <w:ind w:left="851"/>
      </w:pPr>
    </w:p>
    <w:p w14:paraId="276AD196" w14:textId="21539618" w:rsidR="00536AA3" w:rsidRPr="002C1C22" w:rsidRDefault="00E05BFA" w:rsidP="00536AA3">
      <w:pPr>
        <w:pStyle w:val="ListParagraph"/>
        <w:tabs>
          <w:tab w:val="right" w:pos="10205"/>
        </w:tabs>
        <w:ind w:left="851"/>
        <w:rPr>
          <w:sz w:val="36"/>
        </w:rPr>
      </w:pPr>
      <m:oMathPara>
        <m:oMath>
          <m:sPre>
            <m:sPrePr>
              <m:ctrlPr>
                <w:rPr>
                  <w:rFonts w:ascii="Cambria Math" w:hAnsi="Cambria Math"/>
                  <w:i/>
                  <w:sz w:val="36"/>
                </w:rPr>
              </m:ctrlPr>
            </m:sPrePr>
            <m:sub>
              <m:borderBox>
                <m:borderBoxPr>
                  <m:ctrlPr>
                    <w:rPr>
                      <w:rFonts w:ascii="Cambria Math" w:hAnsi="Cambria Math"/>
                      <w:i/>
                      <w:sz w:val="36"/>
                    </w:rPr>
                  </m:ctrlPr>
                </m:borderBoxPr>
                <m:e/>
              </m:borderBox>
            </m:sub>
            <m:sup>
              <m:r>
                <w:rPr>
                  <w:rFonts w:ascii="Cambria Math" w:hAnsi="Cambria Math"/>
                  <w:sz w:val="36"/>
                </w:rPr>
                <m:t>14</m:t>
              </m:r>
            </m:sup>
            <m:e>
              <m:r>
                <w:rPr>
                  <w:rFonts w:ascii="Cambria Math" w:hAnsi="Cambria Math"/>
                  <w:sz w:val="36"/>
                </w:rPr>
                <m:t>C</m:t>
              </m:r>
            </m:e>
          </m:sPre>
          <m:r>
            <w:rPr>
              <w:rFonts w:ascii="Cambria Math" w:hAnsi="Cambria Math"/>
              <w:sz w:val="36"/>
            </w:rPr>
            <m:t>→</m:t>
          </m:r>
          <m:sPre>
            <m:sPrePr>
              <m:ctrlPr>
                <w:rPr>
                  <w:rFonts w:ascii="Cambria Math" w:hAnsi="Cambria Math"/>
                  <w:i/>
                  <w:sz w:val="36"/>
                </w:rPr>
              </m:ctrlPr>
            </m:sPrePr>
            <m:sub>
              <m:r>
                <w:rPr>
                  <w:rFonts w:ascii="Cambria Math" w:hAnsi="Cambria Math"/>
                  <w:sz w:val="36"/>
                </w:rPr>
                <m:t>7</m:t>
              </m:r>
            </m:sub>
            <m:sup>
              <m:r>
                <w:rPr>
                  <w:rFonts w:ascii="Cambria Math" w:hAnsi="Cambria Math"/>
                  <w:sz w:val="36"/>
                </w:rPr>
                <m:t>14</m:t>
              </m:r>
            </m:sup>
            <m:e>
              <m:r>
                <w:rPr>
                  <w:rFonts w:ascii="Cambria Math" w:hAnsi="Cambria Math"/>
                  <w:sz w:val="36"/>
                </w:rPr>
                <m:t>N+</m:t>
              </m:r>
              <m:sPre>
                <m:sPrePr>
                  <m:ctrlPr>
                    <w:rPr>
                      <w:rFonts w:ascii="Cambria Math" w:hAnsi="Cambria Math"/>
                      <w:i/>
                      <w:sz w:val="36"/>
                    </w:rPr>
                  </m:ctrlPr>
                </m:sPrePr>
                <m:sub>
                  <m:r>
                    <w:rPr>
                      <w:rFonts w:ascii="Cambria Math" w:hAnsi="Cambria Math"/>
                      <w:sz w:val="36"/>
                    </w:rPr>
                    <m:t>-1</m:t>
                  </m:r>
                </m:sub>
                <m:sup>
                  <m:r>
                    <w:rPr>
                      <w:rFonts w:ascii="Cambria Math" w:hAnsi="Cambria Math"/>
                      <w:sz w:val="36"/>
                    </w:rPr>
                    <m:t>0</m:t>
                  </m:r>
                </m:sup>
                <m:e>
                  <m:r>
                    <w:rPr>
                      <w:rFonts w:ascii="Cambria Math" w:hAnsi="Cambria Math"/>
                      <w:sz w:val="36"/>
                    </w:rPr>
                    <m:t>e</m:t>
                  </m:r>
                </m:e>
              </m:sPre>
            </m:e>
          </m:sPre>
        </m:oMath>
      </m:oMathPara>
    </w:p>
    <w:p w14:paraId="47F72ADA" w14:textId="77777777" w:rsidR="00536AA3" w:rsidRPr="002C1C22" w:rsidRDefault="00E05BFA" w:rsidP="00536AA3">
      <w:pPr>
        <w:pStyle w:val="ListParagraph"/>
        <w:tabs>
          <w:tab w:val="right" w:pos="10205"/>
        </w:tabs>
        <w:ind w:left="851"/>
        <w:rPr>
          <w:sz w:val="36"/>
        </w:rPr>
      </w:pPr>
      <m:oMathPara>
        <m:oMath>
          <m:sPre>
            <m:sPrePr>
              <m:ctrlPr>
                <w:rPr>
                  <w:rFonts w:ascii="Cambria Math" w:hAnsi="Cambria Math"/>
                  <w:i/>
                  <w:sz w:val="36"/>
                </w:rPr>
              </m:ctrlPr>
            </m:sPrePr>
            <m:sub>
              <m:r>
                <w:rPr>
                  <w:rFonts w:ascii="Cambria Math" w:hAnsi="Cambria Math"/>
                  <w:sz w:val="36"/>
                </w:rPr>
                <m:t>95</m:t>
              </m:r>
            </m:sub>
            <m:sup>
              <m:borderBox>
                <m:borderBoxPr>
                  <m:ctrlPr>
                    <w:rPr>
                      <w:rFonts w:ascii="Cambria Math" w:hAnsi="Cambria Math"/>
                      <w:i/>
                      <w:sz w:val="36"/>
                    </w:rPr>
                  </m:ctrlPr>
                </m:borderBoxPr>
                <m:e/>
              </m:borderBox>
            </m:sup>
            <m:e>
              <m:r>
                <w:rPr>
                  <w:rFonts w:ascii="Cambria Math" w:hAnsi="Cambria Math"/>
                  <w:sz w:val="36"/>
                </w:rPr>
                <m:t>Am</m:t>
              </m:r>
            </m:e>
          </m:sPre>
          <m:r>
            <w:rPr>
              <w:rFonts w:ascii="Cambria Math" w:hAnsi="Cambria Math"/>
              <w:sz w:val="36"/>
            </w:rPr>
            <m:t>→</m:t>
          </m:r>
          <m:sPre>
            <m:sPrePr>
              <m:ctrlPr>
                <w:rPr>
                  <w:rFonts w:ascii="Cambria Math" w:hAnsi="Cambria Math"/>
                  <w:i/>
                  <w:sz w:val="36"/>
                </w:rPr>
              </m:ctrlPr>
            </m:sPrePr>
            <m:sub>
              <m:borderBox>
                <m:borderBoxPr>
                  <m:ctrlPr>
                    <w:rPr>
                      <w:rFonts w:ascii="Cambria Math" w:hAnsi="Cambria Math"/>
                      <w:i/>
                      <w:sz w:val="36"/>
                    </w:rPr>
                  </m:ctrlPr>
                </m:borderBoxPr>
                <m:e/>
              </m:borderBox>
            </m:sub>
            <m:sup>
              <m:r>
                <w:rPr>
                  <w:rFonts w:ascii="Cambria Math" w:hAnsi="Cambria Math"/>
                  <w:sz w:val="36"/>
                </w:rPr>
                <m:t>237</m:t>
              </m:r>
            </m:sup>
            <m:e>
              <m:r>
                <w:rPr>
                  <w:rFonts w:ascii="Cambria Math" w:hAnsi="Cambria Math"/>
                  <w:sz w:val="36"/>
                </w:rPr>
                <m:t>Np+</m:t>
              </m:r>
              <m:sPre>
                <m:sPrePr>
                  <m:ctrlPr>
                    <w:rPr>
                      <w:rFonts w:ascii="Cambria Math" w:hAnsi="Cambria Math"/>
                      <w:i/>
                      <w:sz w:val="36"/>
                    </w:rPr>
                  </m:ctrlPr>
                </m:sPrePr>
                <m:sub>
                  <m:r>
                    <w:rPr>
                      <w:rFonts w:ascii="Cambria Math" w:hAnsi="Cambria Math"/>
                      <w:sz w:val="36"/>
                    </w:rPr>
                    <m:t>2</m:t>
                  </m:r>
                </m:sub>
                <m:sup>
                  <m:borderBox>
                    <m:borderBoxPr>
                      <m:ctrlPr>
                        <w:rPr>
                          <w:rFonts w:ascii="Cambria Math" w:hAnsi="Cambria Math"/>
                          <w:i/>
                          <w:sz w:val="36"/>
                        </w:rPr>
                      </m:ctrlPr>
                    </m:borderBoxPr>
                    <m:e/>
                  </m:borderBox>
                </m:sup>
                <m:e>
                  <m:r>
                    <w:rPr>
                      <w:rFonts w:ascii="Cambria Math" w:hAnsi="Cambria Math"/>
                      <w:sz w:val="36"/>
                    </w:rPr>
                    <m:t>α</m:t>
                  </m:r>
                </m:e>
              </m:sPre>
            </m:e>
          </m:sPre>
        </m:oMath>
      </m:oMathPara>
    </w:p>
    <w:p w14:paraId="7033D259" w14:textId="77777777" w:rsidR="00536AA3" w:rsidRPr="002C1C22" w:rsidRDefault="00536AA3" w:rsidP="00536AA3">
      <w:pPr>
        <w:pStyle w:val="ListParagraph"/>
        <w:tabs>
          <w:tab w:val="right" w:pos="10205"/>
        </w:tabs>
        <w:ind w:left="851"/>
      </w:pPr>
    </w:p>
    <w:p w14:paraId="0F19826B" w14:textId="77777777" w:rsidR="00536AA3" w:rsidRPr="002C1C22" w:rsidRDefault="00536AA3" w:rsidP="00536AA3">
      <w:pPr>
        <w:widowControl w:val="0"/>
        <w:tabs>
          <w:tab w:val="left" w:pos="9278"/>
          <w:tab w:val="right" w:pos="10205"/>
        </w:tabs>
        <w:jc w:val="right"/>
        <w:rPr>
          <w:rFonts w:ascii="Calibri" w:hAnsi="Calibri"/>
          <w:i/>
          <w:sz w:val="20"/>
          <w:szCs w:val="20"/>
        </w:rPr>
      </w:pPr>
      <w:r w:rsidRPr="002C1C22">
        <w:rPr>
          <w:rFonts w:ascii="Calibri" w:hAnsi="Calibri"/>
          <w:i/>
          <w:sz w:val="20"/>
          <w:szCs w:val="20"/>
        </w:rPr>
        <w:t>4 marks</w:t>
      </w:r>
    </w:p>
    <w:p w14:paraId="60ACED81" w14:textId="77777777" w:rsidR="00536AA3" w:rsidRPr="002C1C22" w:rsidRDefault="00536AA3" w:rsidP="00536AA3">
      <w:pPr>
        <w:ind w:left="426" w:hanging="426"/>
        <w:rPr>
          <w:rFonts w:cs="Tahoma"/>
        </w:rPr>
      </w:pPr>
    </w:p>
    <w:p w14:paraId="65205543" w14:textId="77777777" w:rsidR="00536AA3" w:rsidRPr="002C1C22" w:rsidRDefault="00536AA3" w:rsidP="00536AA3">
      <w:pPr>
        <w:rPr>
          <w:rFonts w:cs="Tahoma"/>
        </w:rPr>
      </w:pPr>
      <w:r w:rsidRPr="002C1C22">
        <w:rPr>
          <w:rFonts w:cs="Tahoma"/>
        </w:rPr>
        <w:br w:type="page"/>
      </w:r>
    </w:p>
    <w:p w14:paraId="2473DEA8" w14:textId="77777777" w:rsidR="00536AA3" w:rsidRPr="002C1C22" w:rsidRDefault="00536AA3" w:rsidP="00536AA3">
      <w:pPr>
        <w:ind w:left="426" w:hanging="426"/>
        <w:rPr>
          <w:rFonts w:cs="Tahoma"/>
        </w:rPr>
      </w:pPr>
      <w:r w:rsidRPr="002C1C22">
        <w:rPr>
          <w:rFonts w:cs="Tahoma"/>
        </w:rPr>
        <w:lastRenderedPageBreak/>
        <w:t>6.</w:t>
      </w:r>
      <w:r w:rsidRPr="002C1C22">
        <w:rPr>
          <w:rFonts w:cs="Tahoma"/>
        </w:rPr>
        <w:tab/>
        <w:t>A medical physicist is attempting to determine the activity of a radioactive substance.</w:t>
      </w:r>
    </w:p>
    <w:p w14:paraId="0C319B6A" w14:textId="77777777" w:rsidR="00536AA3" w:rsidRPr="002C1C22" w:rsidRDefault="00536AA3" w:rsidP="00536AA3">
      <w:pPr>
        <w:pStyle w:val="ListParagraph"/>
        <w:rPr>
          <w:rFonts w:cs="Tahoma"/>
        </w:rPr>
      </w:pPr>
    </w:p>
    <w:p w14:paraId="6623F6D1" w14:textId="77777777" w:rsidR="00536AA3" w:rsidRPr="002C1C22" w:rsidRDefault="00536AA3" w:rsidP="00536AA3">
      <w:pPr>
        <w:pStyle w:val="ListParagraph"/>
        <w:ind w:left="426"/>
        <w:rPr>
          <w:rFonts w:cs="Tahoma"/>
        </w:rPr>
      </w:pPr>
      <w:r w:rsidRPr="002C1C22">
        <w:rPr>
          <w:rFonts w:cs="Tahoma"/>
        </w:rPr>
        <w:t>The radioactive substance can be used as a medical tracer to image a patient’s internal organs.</w:t>
      </w:r>
    </w:p>
    <w:p w14:paraId="0CC08A71" w14:textId="77777777" w:rsidR="00536AA3" w:rsidRPr="002C1C22" w:rsidRDefault="00536AA3" w:rsidP="00536AA3">
      <w:pPr>
        <w:pStyle w:val="ListParagraph"/>
        <w:rPr>
          <w:rFonts w:cs="Tahoma"/>
        </w:rPr>
      </w:pPr>
    </w:p>
    <w:p w14:paraId="518BD4B6" w14:textId="77777777" w:rsidR="00536AA3" w:rsidRPr="002C1C22" w:rsidRDefault="00536AA3" w:rsidP="00536AA3">
      <w:pPr>
        <w:pStyle w:val="ListParagraph"/>
        <w:ind w:left="426"/>
        <w:rPr>
          <w:rFonts w:cs="Tahoma"/>
        </w:rPr>
      </w:pPr>
      <w:r w:rsidRPr="002C1C22">
        <w:rPr>
          <w:rFonts w:cs="Tahoma"/>
        </w:rPr>
        <w:t>Therefore, it has to be ensured that the activity of the substance will decrease to a safe level in a relatively short time period.</w:t>
      </w:r>
    </w:p>
    <w:p w14:paraId="7C6C24C7" w14:textId="77777777" w:rsidR="00536AA3" w:rsidRPr="002C1C22" w:rsidRDefault="00536AA3" w:rsidP="00536AA3">
      <w:pPr>
        <w:pStyle w:val="ListParagraph"/>
        <w:ind w:left="426"/>
        <w:rPr>
          <w:rFonts w:cs="Tahoma"/>
        </w:rPr>
      </w:pPr>
    </w:p>
    <w:p w14:paraId="5BCBDE40" w14:textId="77777777" w:rsidR="00536AA3" w:rsidRPr="002C1C22" w:rsidRDefault="00536AA3" w:rsidP="00536AA3">
      <w:pPr>
        <w:pStyle w:val="ListParagraph"/>
        <w:ind w:left="426"/>
        <w:rPr>
          <w:rFonts w:cs="Tahoma"/>
        </w:rPr>
      </w:pPr>
      <w:r w:rsidRPr="002C1C22">
        <w:rPr>
          <w:rFonts w:cs="Tahoma"/>
        </w:rPr>
        <w:t>Below is a graph of number of nuclei in an isotope against time.</w:t>
      </w:r>
    </w:p>
    <w:p w14:paraId="371A361C" w14:textId="77777777" w:rsidR="00536AA3" w:rsidRPr="002C1C22" w:rsidRDefault="00536AA3" w:rsidP="00536AA3">
      <w:pPr>
        <w:pStyle w:val="ListParagraph"/>
        <w:tabs>
          <w:tab w:val="left" w:pos="975"/>
        </w:tabs>
        <w:ind w:left="426"/>
        <w:rPr>
          <w:rFonts w:cs="Tahoma"/>
        </w:rPr>
      </w:pPr>
      <w:r w:rsidRPr="002C1C22">
        <w:rPr>
          <w:noProof/>
          <w:lang w:eastAsia="en-GB"/>
        </w:rPr>
        <w:drawing>
          <wp:anchor distT="0" distB="0" distL="114300" distR="114300" simplePos="0" relativeHeight="251743232" behindDoc="1" locked="0" layoutInCell="1" allowOverlap="1" wp14:anchorId="3C2D8BC2" wp14:editId="402E11F1">
            <wp:simplePos x="0" y="0"/>
            <wp:positionH relativeFrom="margin">
              <wp:posOffset>161925</wp:posOffset>
            </wp:positionH>
            <wp:positionV relativeFrom="paragraph">
              <wp:posOffset>108585</wp:posOffset>
            </wp:positionV>
            <wp:extent cx="5962650" cy="3667125"/>
            <wp:effectExtent l="0" t="0" r="0" b="0"/>
            <wp:wrapNone/>
            <wp:docPr id="619" name="Chart 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Pr="002C1C22">
        <w:rPr>
          <w:rFonts w:cs="Tahoma"/>
        </w:rPr>
        <w:tab/>
      </w:r>
    </w:p>
    <w:p w14:paraId="039AA97E" w14:textId="77777777" w:rsidR="00536AA3" w:rsidRPr="002C1C22" w:rsidRDefault="00536AA3" w:rsidP="00536AA3">
      <w:pPr>
        <w:pStyle w:val="ListParagraph"/>
        <w:ind w:left="426" w:firstLine="425"/>
        <w:rPr>
          <w:rFonts w:cs="Tahoma"/>
        </w:rPr>
      </w:pPr>
    </w:p>
    <w:p w14:paraId="5F64E7AA" w14:textId="77777777" w:rsidR="00536AA3" w:rsidRPr="002C1C22" w:rsidRDefault="00536AA3" w:rsidP="00536AA3">
      <w:pPr>
        <w:pStyle w:val="ListParagraph"/>
        <w:ind w:left="426"/>
        <w:rPr>
          <w:rFonts w:cs="Tahoma"/>
        </w:rPr>
      </w:pPr>
    </w:p>
    <w:p w14:paraId="3D185AFF" w14:textId="77777777" w:rsidR="00536AA3" w:rsidRPr="002C1C22" w:rsidRDefault="00536AA3" w:rsidP="00536AA3">
      <w:pPr>
        <w:pStyle w:val="ListParagraph"/>
        <w:ind w:left="426"/>
        <w:rPr>
          <w:rFonts w:cs="Tahoma"/>
        </w:rPr>
      </w:pPr>
    </w:p>
    <w:p w14:paraId="6A67B43D" w14:textId="77777777" w:rsidR="00536AA3" w:rsidRPr="002C1C22" w:rsidRDefault="00536AA3" w:rsidP="00536AA3">
      <w:pPr>
        <w:pStyle w:val="ListParagraph"/>
        <w:ind w:left="426"/>
        <w:rPr>
          <w:rFonts w:cs="Tahoma"/>
        </w:rPr>
      </w:pPr>
    </w:p>
    <w:p w14:paraId="277A6C91" w14:textId="77777777" w:rsidR="00536AA3" w:rsidRPr="002C1C22" w:rsidRDefault="00536AA3" w:rsidP="00536AA3">
      <w:pPr>
        <w:pStyle w:val="ListParagraph"/>
        <w:ind w:left="426"/>
        <w:rPr>
          <w:rFonts w:cs="Tahoma"/>
        </w:rPr>
      </w:pPr>
      <w:r w:rsidRPr="002C1C22">
        <w:rPr>
          <w:rFonts w:cs="Tahoma"/>
          <w:noProof/>
          <w:lang w:eastAsia="en-GB"/>
        </w:rPr>
        <mc:AlternateContent>
          <mc:Choice Requires="wps">
            <w:drawing>
              <wp:anchor distT="45720" distB="45720" distL="114300" distR="114300" simplePos="0" relativeHeight="251744256" behindDoc="0" locked="0" layoutInCell="1" allowOverlap="1" wp14:anchorId="44F3C8A9" wp14:editId="4273249D">
                <wp:simplePos x="0" y="0"/>
                <wp:positionH relativeFrom="column">
                  <wp:posOffset>73660</wp:posOffset>
                </wp:positionH>
                <wp:positionV relativeFrom="paragraph">
                  <wp:posOffset>106680</wp:posOffset>
                </wp:positionV>
                <wp:extent cx="509270" cy="257175"/>
                <wp:effectExtent l="0" t="0" r="0" b="0"/>
                <wp:wrapSquare wrapText="bothSides"/>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9270" cy="257175"/>
                        </a:xfrm>
                        <a:prstGeom prst="rect">
                          <a:avLst/>
                        </a:prstGeom>
                        <a:noFill/>
                        <a:ln w="9525">
                          <a:noFill/>
                          <a:miter lim="800000"/>
                          <a:headEnd/>
                          <a:tailEnd/>
                        </a:ln>
                      </wps:spPr>
                      <wps:txbx>
                        <w:txbxContent>
                          <w:p w14:paraId="2C0AE1EA" w14:textId="77777777" w:rsidR="004060DD" w:rsidRPr="0069561E" w:rsidRDefault="00E05BFA" w:rsidP="00536AA3">
                            <w:pPr>
                              <w:ind w:left="1700" w:hanging="1700"/>
                              <w:rPr>
                                <w:b/>
                                <w:sz w:val="20"/>
                                <w:szCs w:val="20"/>
                              </w:rPr>
                            </w:pPr>
                            <m:oMathPara>
                              <m:oMath>
                                <m:sSup>
                                  <m:sSupPr>
                                    <m:ctrlPr>
                                      <w:rPr>
                                        <w:rFonts w:ascii="Cambria Math" w:hAnsi="Cambria Math"/>
                                        <w:b/>
                                        <w:i/>
                                        <w:sz w:val="20"/>
                                        <w:szCs w:val="20"/>
                                      </w:rPr>
                                    </m:ctrlPr>
                                  </m:sSupPr>
                                  <m:e>
                                    <m:r>
                                      <m:rPr>
                                        <m:nor/>
                                      </m:rPr>
                                      <w:rPr>
                                        <w:b/>
                                        <w:sz w:val="20"/>
                                        <w:szCs w:val="20"/>
                                      </w:rPr>
                                      <m:t>/10</m:t>
                                    </m:r>
                                  </m:e>
                                  <m:sup>
                                    <m:r>
                                      <m:rPr>
                                        <m:nor/>
                                      </m:rPr>
                                      <w:rPr>
                                        <w:b/>
                                        <w:sz w:val="20"/>
                                        <w:szCs w:val="20"/>
                                      </w:rPr>
                                      <m:t>-23</m:t>
                                    </m:r>
                                  </m:sup>
                                </m:sSup>
                              </m:oMath>
                            </m:oMathPara>
                          </w:p>
                          <w:p w14:paraId="38898DEC" w14:textId="77777777" w:rsidR="004060DD" w:rsidRPr="0069561E" w:rsidRDefault="004060DD" w:rsidP="00536AA3">
                            <w:pPr>
                              <w:ind w:left="1700" w:hanging="170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C8A9" id="_x0000_s1669" type="#_x0000_t202" style="position:absolute;left:0;text-align:left;margin-left:5.8pt;margin-top:8.4pt;width:40.1pt;height:20.25pt;rotation:-90;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" filled="f" stroked="f">
                <v:textbox>
                  <w:txbxContent>
                    <w:p w14:paraId="2C0AE1EA" w14:textId="77777777" w:rsidR="004060DD" w:rsidRPr="0069561E" w:rsidRDefault="004060DD" w:rsidP="00536AA3">
                      <w:pPr>
                        <w:ind w:left="1700" w:hanging="1700"/>
                        <w:rPr>
                          <w:b/>
                          <w:sz w:val="20"/>
                          <w:szCs w:val="20"/>
                        </w:rPr>
                      </w:pPr>
                      <m:oMathPara>
                        <m:oMath>
                          <m:sSup>
                            <m:sSupPr>
                              <m:ctrlPr>
                                <w:rPr>
                                  <w:rFonts w:ascii="Cambria Math" w:hAnsi="Cambria Math"/>
                                  <w:b/>
                                  <w:i/>
                                  <w:sz w:val="20"/>
                                  <w:szCs w:val="20"/>
                                </w:rPr>
                              </m:ctrlPr>
                            </m:sSupPr>
                            <m:e>
                              <m:r>
                                <m:rPr>
                                  <m:nor/>
                                </m:rPr>
                                <w:rPr>
                                  <w:b/>
                                  <w:sz w:val="20"/>
                                  <w:szCs w:val="20"/>
                                </w:rPr>
                                <m:t>/10</m:t>
                              </m:r>
                            </m:e>
                            <m:sup>
                              <m:r>
                                <m:rPr>
                                  <m:nor/>
                                </m:rPr>
                                <w:rPr>
                                  <w:b/>
                                  <w:sz w:val="20"/>
                                  <w:szCs w:val="20"/>
                                </w:rPr>
                                <m:t>-23</m:t>
                              </m:r>
                            </m:sup>
                          </m:sSup>
                        </m:oMath>
                      </m:oMathPara>
                    </w:p>
                    <w:p w14:paraId="38898DEC" w14:textId="77777777" w:rsidR="004060DD" w:rsidRPr="0069561E" w:rsidRDefault="004060DD" w:rsidP="00536AA3">
                      <w:pPr>
                        <w:ind w:left="1700" w:hanging="1700"/>
                      </w:pPr>
                    </w:p>
                  </w:txbxContent>
                </v:textbox>
                <w10:wrap type="square"/>
              </v:shape>
            </w:pict>
          </mc:Fallback>
        </mc:AlternateContent>
      </w:r>
    </w:p>
    <w:p w14:paraId="1EA3B970" w14:textId="77777777" w:rsidR="00536AA3" w:rsidRPr="002C1C22" w:rsidRDefault="00536AA3" w:rsidP="00536AA3">
      <w:pPr>
        <w:pStyle w:val="ListParagraph"/>
        <w:ind w:left="426"/>
        <w:rPr>
          <w:rFonts w:cs="Tahoma"/>
        </w:rPr>
      </w:pPr>
    </w:p>
    <w:p w14:paraId="0A0DD176" w14:textId="77777777" w:rsidR="00536AA3" w:rsidRPr="002C1C22" w:rsidRDefault="00536AA3" w:rsidP="00536AA3">
      <w:pPr>
        <w:pStyle w:val="ListParagraph"/>
        <w:ind w:left="426"/>
        <w:rPr>
          <w:rFonts w:cs="Tahoma"/>
        </w:rPr>
      </w:pPr>
    </w:p>
    <w:p w14:paraId="4F295231" w14:textId="77777777" w:rsidR="00536AA3" w:rsidRPr="002C1C22" w:rsidRDefault="00536AA3" w:rsidP="00536AA3">
      <w:pPr>
        <w:pStyle w:val="ListParagraph"/>
        <w:ind w:left="0"/>
        <w:rPr>
          <w:rFonts w:cs="Tahoma"/>
        </w:rPr>
      </w:pPr>
    </w:p>
    <w:p w14:paraId="7F42EFB9" w14:textId="77777777" w:rsidR="00536AA3" w:rsidRPr="002C1C22" w:rsidRDefault="00536AA3" w:rsidP="00536AA3">
      <w:pPr>
        <w:pStyle w:val="ListParagraph"/>
        <w:ind w:left="0" w:firstLine="425"/>
        <w:rPr>
          <w:rFonts w:cs="Tahoma"/>
        </w:rPr>
      </w:pPr>
    </w:p>
    <w:p w14:paraId="45F388D0" w14:textId="77777777" w:rsidR="00536AA3" w:rsidRPr="002C1C22" w:rsidRDefault="00536AA3" w:rsidP="00536AA3">
      <w:pPr>
        <w:pStyle w:val="ListParagraph"/>
        <w:ind w:left="0"/>
        <w:rPr>
          <w:rFonts w:cs="Tahoma"/>
        </w:rPr>
      </w:pPr>
    </w:p>
    <w:p w14:paraId="2AD4701A" w14:textId="77777777" w:rsidR="00536AA3" w:rsidRPr="002C1C22" w:rsidRDefault="00536AA3" w:rsidP="00536AA3">
      <w:pPr>
        <w:pStyle w:val="ListParagraph"/>
        <w:ind w:left="0"/>
        <w:rPr>
          <w:rFonts w:cs="Tahoma"/>
        </w:rPr>
      </w:pPr>
    </w:p>
    <w:p w14:paraId="32DD556F" w14:textId="77777777" w:rsidR="00536AA3" w:rsidRPr="002C1C22" w:rsidRDefault="00536AA3" w:rsidP="00536AA3">
      <w:pPr>
        <w:pStyle w:val="ListParagraph"/>
        <w:ind w:left="0"/>
        <w:rPr>
          <w:rFonts w:cs="Tahoma"/>
        </w:rPr>
      </w:pPr>
    </w:p>
    <w:p w14:paraId="702361CE" w14:textId="77777777" w:rsidR="00536AA3" w:rsidRPr="002C1C22" w:rsidRDefault="00536AA3" w:rsidP="00536AA3">
      <w:pPr>
        <w:pStyle w:val="ListParagraph"/>
        <w:ind w:left="0"/>
        <w:rPr>
          <w:rFonts w:cs="Tahoma"/>
        </w:rPr>
      </w:pPr>
    </w:p>
    <w:p w14:paraId="186C1DEA" w14:textId="77777777" w:rsidR="00536AA3" w:rsidRPr="002C1C22" w:rsidRDefault="00536AA3" w:rsidP="00536AA3">
      <w:pPr>
        <w:pStyle w:val="ListParagraph"/>
        <w:ind w:left="0"/>
        <w:rPr>
          <w:rFonts w:cs="Tahoma"/>
        </w:rPr>
      </w:pPr>
    </w:p>
    <w:p w14:paraId="06C45A13" w14:textId="77777777" w:rsidR="00536AA3" w:rsidRPr="002C1C22" w:rsidRDefault="00536AA3" w:rsidP="00536AA3">
      <w:pPr>
        <w:pStyle w:val="ListParagraph"/>
        <w:tabs>
          <w:tab w:val="left" w:pos="855"/>
        </w:tabs>
        <w:ind w:left="0"/>
        <w:rPr>
          <w:rFonts w:cs="Tahoma"/>
        </w:rPr>
      </w:pPr>
      <w:r w:rsidRPr="002C1C22">
        <w:rPr>
          <w:rFonts w:cs="Tahoma"/>
        </w:rPr>
        <w:tab/>
      </w:r>
    </w:p>
    <w:p w14:paraId="35C049FE" w14:textId="77777777" w:rsidR="00536AA3" w:rsidRPr="002C1C22" w:rsidRDefault="00536AA3" w:rsidP="00536AA3">
      <w:pPr>
        <w:pStyle w:val="ListParagraph"/>
        <w:ind w:left="0"/>
        <w:rPr>
          <w:rFonts w:cs="Tahoma"/>
        </w:rPr>
      </w:pPr>
    </w:p>
    <w:p w14:paraId="2CE36CDE" w14:textId="77777777" w:rsidR="00536AA3" w:rsidRPr="002C1C22" w:rsidRDefault="00536AA3" w:rsidP="00536AA3">
      <w:pPr>
        <w:pStyle w:val="ListParagraph"/>
        <w:ind w:left="0"/>
        <w:rPr>
          <w:rFonts w:cs="Tahoma"/>
        </w:rPr>
      </w:pPr>
    </w:p>
    <w:p w14:paraId="2BD44117" w14:textId="77777777" w:rsidR="00536AA3" w:rsidRPr="002C1C22" w:rsidRDefault="00536AA3" w:rsidP="00536AA3">
      <w:pPr>
        <w:pStyle w:val="ListParagraph"/>
        <w:ind w:left="0"/>
        <w:rPr>
          <w:rFonts w:cs="Tahoma"/>
        </w:rPr>
      </w:pPr>
    </w:p>
    <w:p w14:paraId="08D1CAED" w14:textId="77777777" w:rsidR="00536AA3" w:rsidRPr="002C1C22" w:rsidRDefault="00536AA3" w:rsidP="00536AA3">
      <w:pPr>
        <w:pStyle w:val="ListParagraph"/>
        <w:ind w:left="0"/>
        <w:rPr>
          <w:rFonts w:cs="Tahoma"/>
        </w:rPr>
      </w:pPr>
    </w:p>
    <w:p w14:paraId="7362A915" w14:textId="77777777" w:rsidR="00536AA3" w:rsidRPr="002C1C22" w:rsidRDefault="00536AA3" w:rsidP="00536AA3">
      <w:pPr>
        <w:pStyle w:val="ListParagraph"/>
        <w:ind w:left="0"/>
        <w:rPr>
          <w:rFonts w:cs="Tahoma"/>
        </w:rPr>
      </w:pPr>
    </w:p>
    <w:p w14:paraId="2AFD734E" w14:textId="77777777" w:rsidR="00536AA3" w:rsidRPr="002C1C22" w:rsidRDefault="00536AA3" w:rsidP="00536AA3">
      <w:pPr>
        <w:tabs>
          <w:tab w:val="right" w:pos="10205"/>
        </w:tabs>
        <w:spacing w:before="120"/>
        <w:ind w:left="851" w:hanging="425"/>
        <w:rPr>
          <w:rFonts w:cs="Tahoma"/>
        </w:rPr>
      </w:pPr>
      <w:r w:rsidRPr="002C1C22">
        <w:rPr>
          <w:rFonts w:cs="Tahoma"/>
        </w:rPr>
        <w:t>a)</w:t>
      </w:r>
      <w:r w:rsidRPr="002C1C22">
        <w:rPr>
          <w:rFonts w:cs="Tahoma"/>
        </w:rPr>
        <w:tab/>
        <w:t>Explain what is meant by the term ‘half-life’.</w:t>
      </w:r>
      <w:r w:rsidRPr="002C1C22">
        <w:rPr>
          <w:rFonts w:cs="Tahoma"/>
        </w:rPr>
        <w:tab/>
      </w:r>
    </w:p>
    <w:p w14:paraId="0DD263FC" w14:textId="77777777" w:rsidR="00536AA3" w:rsidRPr="002C1C22" w:rsidRDefault="00536AA3" w:rsidP="00536AA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5B527FEE" w14:textId="38A41962" w:rsidR="00536AA3" w:rsidRPr="002C1C22" w:rsidRDefault="00810C52" w:rsidP="00536AA3">
      <w:pPr>
        <w:tabs>
          <w:tab w:val="right" w:pos="10205"/>
        </w:tabs>
        <w:ind w:left="851" w:hanging="425"/>
        <w:rPr>
          <w:rFonts w:cs="Tahoma"/>
        </w:rPr>
      </w:pPr>
      <w:r>
        <w:rPr>
          <w:rFonts w:cs="Tahoma"/>
        </w:rPr>
        <w:t>b)</w:t>
      </w:r>
      <w:r>
        <w:rPr>
          <w:rFonts w:cs="Tahoma"/>
        </w:rPr>
        <w:tab/>
        <w:t>What is the half-life of this</w:t>
      </w:r>
      <w:r w:rsidR="00536AA3" w:rsidRPr="002C1C22">
        <w:rPr>
          <w:rFonts w:cs="Tahoma"/>
        </w:rPr>
        <w:t xml:space="preserve"> radioactive </w:t>
      </w:r>
      <w:r w:rsidRPr="002C1C22">
        <w:rPr>
          <w:rFonts w:cs="Tahoma"/>
        </w:rPr>
        <w:t>isotope?</w:t>
      </w:r>
      <w:r w:rsidR="00536AA3" w:rsidRPr="002C1C22">
        <w:rPr>
          <w:rFonts w:cs="Tahoma"/>
        </w:rPr>
        <w:tab/>
      </w:r>
    </w:p>
    <w:p w14:paraId="0FEEF22F" w14:textId="77777777" w:rsidR="00536AA3" w:rsidRPr="002C1C22" w:rsidRDefault="00536AA3" w:rsidP="00536AA3">
      <w:pPr>
        <w:widowControl w:val="0"/>
        <w:tabs>
          <w:tab w:val="left" w:pos="9278"/>
          <w:tab w:val="right" w:pos="10205"/>
        </w:tabs>
        <w:spacing w:after="120"/>
        <w:rPr>
          <w:rFonts w:ascii="Calibri" w:hAnsi="Calibri"/>
          <w:sz w:val="20"/>
          <w:szCs w:val="20"/>
        </w:rPr>
      </w:pPr>
      <w:r w:rsidRPr="002C1C22">
        <w:rPr>
          <w:rFonts w:ascii="Calibri" w:hAnsi="Calibri"/>
          <w:sz w:val="20"/>
          <w:szCs w:val="20"/>
        </w:rPr>
        <w:tab/>
      </w:r>
      <w:r w:rsidRPr="002C1C22">
        <w:rPr>
          <w:rFonts w:ascii="Calibri" w:hAnsi="Calibri"/>
          <w:sz w:val="20"/>
          <w:szCs w:val="20"/>
        </w:rPr>
        <w:tab/>
      </w:r>
      <w:r w:rsidRPr="002C1C22">
        <w:rPr>
          <w:rFonts w:ascii="Calibri" w:hAnsi="Calibri"/>
          <w:i/>
          <w:sz w:val="20"/>
          <w:szCs w:val="20"/>
        </w:rPr>
        <w:t>1 mark</w:t>
      </w:r>
    </w:p>
    <w:p w14:paraId="5CCD9CC9" w14:textId="77777777" w:rsidR="00536AA3" w:rsidRPr="002C1C22" w:rsidRDefault="00536AA3" w:rsidP="00536AA3">
      <w:pPr>
        <w:pStyle w:val="ListParagraph"/>
        <w:ind w:left="426"/>
        <w:rPr>
          <w:b/>
        </w:rPr>
      </w:pPr>
      <w:r w:rsidRPr="002C1C22">
        <w:rPr>
          <w:b/>
        </w:rPr>
        <w:t>(HT Only)</w:t>
      </w:r>
    </w:p>
    <w:p w14:paraId="5704AF33" w14:textId="77777777" w:rsidR="00536AA3" w:rsidRPr="002C1C22" w:rsidRDefault="00536AA3" w:rsidP="00536AA3">
      <w:pPr>
        <w:pStyle w:val="ListParagraph"/>
        <w:ind w:left="426"/>
      </w:pPr>
      <w:r w:rsidRPr="002C1C22">
        <w:t xml:space="preserve">The physicist investigates another radioisotope.  With this radioisotope the physicist wants to know </w:t>
      </w:r>
      <w:r w:rsidRPr="002C1C22">
        <w:br/>
        <w:t>what the net decline of radioactive emission will be after four half-lives.</w:t>
      </w:r>
    </w:p>
    <w:p w14:paraId="69C20BBF" w14:textId="469B8F12" w:rsidR="00536AA3" w:rsidRPr="002C1C22" w:rsidRDefault="00536AA3" w:rsidP="00536AA3">
      <w:pPr>
        <w:tabs>
          <w:tab w:val="right" w:pos="10205"/>
        </w:tabs>
        <w:spacing w:before="120"/>
        <w:ind w:left="851" w:hanging="425"/>
      </w:pPr>
      <w:r w:rsidRPr="002C1C22">
        <w:t>c)</w:t>
      </w:r>
      <w:r w:rsidRPr="002C1C22">
        <w:tab/>
      </w:r>
      <w:r w:rsidR="00810C52">
        <w:rPr>
          <w:rFonts w:cs="Tahoma"/>
        </w:rPr>
        <w:t>What is</w:t>
      </w:r>
      <w:r w:rsidRPr="002C1C22">
        <w:t xml:space="preserve"> the net decline of the radioactive isotope, as a ratio, after four half-</w:t>
      </w:r>
      <w:proofErr w:type="gramStart"/>
      <w:r w:rsidRPr="002C1C22">
        <w:t>lives.</w:t>
      </w:r>
      <w:proofErr w:type="gramEnd"/>
      <w:r w:rsidRPr="002C1C22">
        <w:tab/>
      </w:r>
    </w:p>
    <w:p w14:paraId="466235C4" w14:textId="77777777" w:rsidR="00536AA3" w:rsidRPr="002C1C22" w:rsidRDefault="00536AA3" w:rsidP="00536AA3">
      <w:pPr>
        <w:widowControl w:val="0"/>
        <w:tabs>
          <w:tab w:val="left" w:pos="9278"/>
          <w:tab w:val="right" w:pos="10205"/>
        </w:tabs>
        <w:ind w:left="851"/>
        <w:jc w:val="right"/>
        <w:rPr>
          <w:rFonts w:ascii="Calibri" w:hAnsi="Calibri"/>
          <w:i/>
          <w:sz w:val="20"/>
          <w:szCs w:val="20"/>
        </w:rPr>
      </w:pPr>
      <w:r w:rsidRPr="002C1C22">
        <w:rPr>
          <w:rFonts w:ascii="Calibri" w:hAnsi="Calibri"/>
          <w:i/>
          <w:sz w:val="20"/>
          <w:szCs w:val="20"/>
        </w:rPr>
        <w:t>2 marks</w:t>
      </w:r>
    </w:p>
    <w:p w14:paraId="40B5770C" w14:textId="77777777" w:rsidR="00536AA3" w:rsidRPr="002C1C22" w:rsidRDefault="00536AA3" w:rsidP="00536AA3">
      <w:pPr>
        <w:widowControl w:val="0"/>
        <w:tabs>
          <w:tab w:val="right" w:pos="10205"/>
        </w:tabs>
        <w:jc w:val="right"/>
        <w:rPr>
          <w:rFonts w:ascii="Calibri" w:hAnsi="Calibri"/>
          <w:b/>
          <w:i/>
          <w:szCs w:val="20"/>
        </w:rPr>
      </w:pPr>
    </w:p>
    <w:p w14:paraId="0CA4CED8"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Totals</w:t>
      </w:r>
    </w:p>
    <w:p w14:paraId="299FF2E3"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Foundation: 32 marks</w:t>
      </w:r>
    </w:p>
    <w:p w14:paraId="7835ADB4"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Higher: 34 marks</w:t>
      </w:r>
    </w:p>
    <w:p w14:paraId="3E55B7EB" w14:textId="77777777" w:rsidR="00536AA3" w:rsidRPr="002C1C22" w:rsidRDefault="00536AA3" w:rsidP="00536AA3">
      <w:pPr>
        <w:tabs>
          <w:tab w:val="right" w:pos="10205"/>
        </w:tabs>
        <w:spacing w:before="120"/>
        <w:ind w:left="851" w:hanging="425"/>
        <w:rPr>
          <w:rFonts w:cs="Tahoma"/>
          <w:i/>
        </w:rPr>
      </w:pPr>
      <w:r w:rsidRPr="002C1C22">
        <w:br w:type="page"/>
      </w:r>
    </w:p>
    <w:p w14:paraId="797D9101" w14:textId="77777777" w:rsidR="00536AA3" w:rsidRPr="002C1C22" w:rsidRDefault="00536AA3" w:rsidP="00536AA3">
      <w:pPr>
        <w:pStyle w:val="topictest"/>
      </w:pPr>
      <w:bookmarkStart w:id="34" w:name="_Toc468175859"/>
      <w:r w:rsidRPr="002C1C22">
        <w:lastRenderedPageBreak/>
        <w:t>Topic Test 10: Nuclear fission and fusion &amp; hazards and uses of radioactive emissions</w:t>
      </w:r>
      <w:bookmarkEnd w:id="34"/>
    </w:p>
    <w:p w14:paraId="6130BD03" w14:textId="77777777" w:rsidR="00536AA3" w:rsidRPr="002C1C22" w:rsidRDefault="00536AA3" w:rsidP="00536AA3"/>
    <w:p w14:paraId="2C6BC56B" w14:textId="19A9CA06" w:rsidR="00536AA3" w:rsidRPr="002C1C22" w:rsidRDefault="00536AA3" w:rsidP="000F2BFE">
      <w:pPr>
        <w:tabs>
          <w:tab w:val="right" w:pos="10205"/>
        </w:tabs>
        <w:ind w:left="426" w:hanging="426"/>
        <w:rPr>
          <w:rFonts w:ascii="Calibri" w:hAnsi="Calibri"/>
          <w:i/>
          <w:sz w:val="20"/>
          <w:szCs w:val="20"/>
        </w:rPr>
      </w:pPr>
      <w:r w:rsidRPr="002C1C22">
        <w:rPr>
          <w:rFonts w:cs="Tahoma"/>
        </w:rPr>
        <w:t>1.</w:t>
      </w:r>
      <w:r w:rsidRPr="002C1C22">
        <w:rPr>
          <w:rFonts w:cs="Tahoma"/>
        </w:rPr>
        <w:tab/>
        <w:t xml:space="preserve">In nuclear fusion, the mass of the products is less than the original mass of the nuclei.  Why is there </w:t>
      </w:r>
      <w:r w:rsidR="000F2BFE">
        <w:rPr>
          <w:rFonts w:cs="Tahoma"/>
        </w:rPr>
        <w:br/>
      </w:r>
      <w:r w:rsidRPr="002C1C22">
        <w:rPr>
          <w:rFonts w:cs="Tahoma"/>
        </w:rPr>
        <w:t>missing mass?</w:t>
      </w:r>
      <w:r w:rsidRPr="002C1C22">
        <w:rPr>
          <w:rFonts w:ascii="Calibri" w:hAnsi="Calibri"/>
          <w:sz w:val="20"/>
          <w:szCs w:val="20"/>
        </w:rPr>
        <w:tab/>
      </w:r>
      <w:r w:rsidRPr="002C1C22">
        <w:rPr>
          <w:rFonts w:ascii="Calibri" w:hAnsi="Calibri"/>
          <w:i/>
          <w:sz w:val="20"/>
          <w:szCs w:val="20"/>
        </w:rPr>
        <w:t>1 mark</w:t>
      </w:r>
    </w:p>
    <w:p w14:paraId="3D815225" w14:textId="77777777" w:rsidR="00536AA3" w:rsidRPr="002C1C22" w:rsidRDefault="00536AA3" w:rsidP="00536AA3">
      <w:pPr>
        <w:ind w:left="426" w:hanging="426"/>
      </w:pPr>
    </w:p>
    <w:p w14:paraId="253918BB" w14:textId="77777777" w:rsidR="00536AA3" w:rsidRPr="002C1C22" w:rsidRDefault="00536AA3" w:rsidP="00536AA3">
      <w:pPr>
        <w:ind w:left="426" w:hanging="426"/>
      </w:pPr>
      <w:r w:rsidRPr="002C1C22">
        <w:t>2.</w:t>
      </w:r>
      <w:r w:rsidRPr="002C1C22">
        <w:tab/>
      </w:r>
      <w:r w:rsidRPr="002C1C22">
        <w:rPr>
          <w:rFonts w:cs="Tahoma"/>
        </w:rPr>
        <w:t>Radiation is emitted constantly in everyday life.  The form of radiation is called background radiation</w:t>
      </w:r>
      <w:r w:rsidRPr="002C1C22">
        <w:t xml:space="preserve">.  </w:t>
      </w:r>
    </w:p>
    <w:p w14:paraId="1A7675C2" w14:textId="77777777" w:rsidR="00536AA3" w:rsidRPr="002C1C22" w:rsidRDefault="00536AA3" w:rsidP="00536AA3">
      <w:pPr>
        <w:pStyle w:val="ListParagraph"/>
        <w:rPr>
          <w:rFonts w:cs="Tahoma"/>
        </w:rPr>
      </w:pPr>
    </w:p>
    <w:p w14:paraId="4D905351" w14:textId="030F80F3" w:rsidR="00536AA3" w:rsidRPr="002C1C22" w:rsidRDefault="00AF5FD7" w:rsidP="00536AA3">
      <w:pPr>
        <w:pStyle w:val="ListParagraph"/>
        <w:tabs>
          <w:tab w:val="right" w:pos="10205"/>
        </w:tabs>
        <w:ind w:left="426"/>
        <w:rPr>
          <w:rFonts w:cs="Tahoma"/>
        </w:rPr>
      </w:pPr>
      <w:r>
        <w:rPr>
          <w:rFonts w:cs="Tahoma"/>
        </w:rPr>
        <w:t>Copy the table below and add</w:t>
      </w:r>
      <w:r w:rsidR="00536AA3" w:rsidRPr="002C1C22">
        <w:rPr>
          <w:rFonts w:cs="Tahoma"/>
        </w:rPr>
        <w:t xml:space="preserve"> </w:t>
      </w:r>
      <w:r>
        <w:rPr>
          <w:rFonts w:cs="Tahoma"/>
        </w:rPr>
        <w:t>each of the following</w:t>
      </w:r>
      <w:r w:rsidR="00536AA3" w:rsidRPr="002C1C22">
        <w:rPr>
          <w:rFonts w:cs="Tahoma"/>
        </w:rPr>
        <w:t xml:space="preserve"> to the correct column in the table to show whether they are examples of man-made sources or natural sources of background radiation.</w:t>
      </w:r>
    </w:p>
    <w:p w14:paraId="34D91AFA" w14:textId="77777777" w:rsidR="00536AA3" w:rsidRPr="000F2BFE" w:rsidRDefault="00536AA3" w:rsidP="00536AA3">
      <w:pPr>
        <w:pStyle w:val="ListParagraph"/>
        <w:tabs>
          <w:tab w:val="right" w:pos="10205"/>
        </w:tabs>
        <w:ind w:left="426"/>
        <w:rPr>
          <w:rFonts w:cs="Tahoma"/>
          <w:sz w:val="12"/>
        </w:rPr>
      </w:pPr>
    </w:p>
    <w:tbl>
      <w:tblPr>
        <w:tblStyle w:val="TableGrid"/>
        <w:tblW w:w="0" w:type="auto"/>
        <w:tblCellSpacing w:w="11"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644"/>
        <w:gridCol w:w="2403"/>
        <w:gridCol w:w="1689"/>
        <w:gridCol w:w="1630"/>
      </w:tblGrid>
      <w:tr w:rsidR="00536AA3" w:rsidRPr="002C1C22" w14:paraId="19B40FA3" w14:textId="77777777" w:rsidTr="00B2312A">
        <w:trPr>
          <w:cnfStyle w:val="100000000000" w:firstRow="1" w:lastRow="0" w:firstColumn="0" w:lastColumn="0" w:oddVBand="0" w:evenVBand="0" w:oddHBand="0" w:evenHBand="0" w:firstRowFirstColumn="0" w:firstRowLastColumn="0" w:lastRowFirstColumn="0" w:lastRowLastColumn="0"/>
          <w:tblCellSpacing w:w="11" w:type="dxa"/>
        </w:trPr>
        <w:tc>
          <w:tcPr>
            <w:tcW w:w="36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ECA66A" w14:textId="77777777" w:rsidR="00536AA3" w:rsidRPr="002C1C22" w:rsidRDefault="00536AA3" w:rsidP="00B2312A">
            <w:pPr>
              <w:pStyle w:val="ListParagraph"/>
              <w:tabs>
                <w:tab w:val="right" w:pos="10205"/>
              </w:tabs>
              <w:ind w:left="0"/>
              <w:rPr>
                <w:rFonts w:cs="Tahoma"/>
              </w:rPr>
            </w:pPr>
            <w:r w:rsidRPr="002C1C22">
              <w:rPr>
                <w:b w:val="0"/>
              </w:rPr>
              <w:t>Fallout from nuclear weapons testing</w:t>
            </w:r>
          </w:p>
        </w:tc>
        <w:tc>
          <w:tcPr>
            <w:tcW w:w="2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B8EFD3" w14:textId="77777777" w:rsidR="00536AA3" w:rsidRPr="002C1C22" w:rsidRDefault="00536AA3" w:rsidP="00B2312A">
            <w:pPr>
              <w:pStyle w:val="ListParagraph"/>
              <w:tabs>
                <w:tab w:val="right" w:pos="10205"/>
              </w:tabs>
              <w:ind w:left="0"/>
              <w:rPr>
                <w:rFonts w:cs="Tahoma"/>
              </w:rPr>
            </w:pPr>
            <w:r w:rsidRPr="002C1C22">
              <w:rPr>
                <w:b w:val="0"/>
                <w:szCs w:val="22"/>
              </w:rPr>
              <w:t>Rocks</w:t>
            </w:r>
          </w:p>
        </w:tc>
        <w:tc>
          <w:tcPr>
            <w:tcW w:w="16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D537C8" w14:textId="77777777" w:rsidR="00536AA3" w:rsidRPr="002C1C22" w:rsidRDefault="00536AA3" w:rsidP="00B2312A">
            <w:pPr>
              <w:pStyle w:val="ListParagraph"/>
              <w:tabs>
                <w:tab w:val="right" w:pos="10205"/>
              </w:tabs>
              <w:ind w:left="0"/>
              <w:rPr>
                <w:rFonts w:cs="Tahoma"/>
              </w:rPr>
            </w:pPr>
            <w:r w:rsidRPr="002C1C22">
              <w:rPr>
                <w:b w:val="0"/>
                <w:szCs w:val="22"/>
              </w:rPr>
              <w:t>Soils and plants</w:t>
            </w:r>
          </w:p>
        </w:tc>
        <w:tc>
          <w:tcPr>
            <w:tcW w:w="159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C9F474" w14:textId="77777777" w:rsidR="00536AA3" w:rsidRPr="002C1C22" w:rsidRDefault="00536AA3" w:rsidP="00B2312A">
            <w:pPr>
              <w:pStyle w:val="ListParagraph"/>
              <w:tabs>
                <w:tab w:val="right" w:pos="10205"/>
              </w:tabs>
              <w:ind w:left="0"/>
              <w:rPr>
                <w:rFonts w:cs="Tahoma"/>
              </w:rPr>
            </w:pPr>
            <w:r w:rsidRPr="002C1C22">
              <w:rPr>
                <w:b w:val="0"/>
                <w:szCs w:val="22"/>
              </w:rPr>
              <w:t>Nuclear power</w:t>
            </w:r>
          </w:p>
        </w:tc>
      </w:tr>
      <w:tr w:rsidR="00536AA3" w:rsidRPr="002C1C22" w14:paraId="1DA7B43E" w14:textId="77777777" w:rsidTr="00B2312A">
        <w:trPr>
          <w:tblCellSpacing w:w="11" w:type="dxa"/>
        </w:trPr>
        <w:tc>
          <w:tcPr>
            <w:tcW w:w="3611" w:type="dxa"/>
          </w:tcPr>
          <w:p w14:paraId="2BC89FAE" w14:textId="77777777" w:rsidR="00536AA3" w:rsidRPr="002C1C22" w:rsidRDefault="00536AA3" w:rsidP="00B2312A">
            <w:pPr>
              <w:pStyle w:val="ListParagraph"/>
              <w:tabs>
                <w:tab w:val="right" w:pos="10205"/>
              </w:tabs>
              <w:ind w:left="0"/>
              <w:rPr>
                <w:rFonts w:cs="Tahoma"/>
              </w:rPr>
            </w:pPr>
            <w:r w:rsidRPr="002C1C22">
              <w:rPr>
                <w:b w:val="0"/>
                <w:szCs w:val="22"/>
              </w:rPr>
              <w:t xml:space="preserve">Fallout from nuclear accidents </w:t>
            </w:r>
          </w:p>
        </w:tc>
        <w:tc>
          <w:tcPr>
            <w:tcW w:w="2381" w:type="dxa"/>
          </w:tcPr>
          <w:p w14:paraId="4AA2AA48" w14:textId="77777777" w:rsidR="00536AA3" w:rsidRPr="002C1C22" w:rsidRDefault="00536AA3" w:rsidP="00B2312A">
            <w:pPr>
              <w:pStyle w:val="ListParagraph"/>
              <w:tabs>
                <w:tab w:val="right" w:pos="10205"/>
              </w:tabs>
              <w:ind w:left="0"/>
              <w:rPr>
                <w:rFonts w:cs="Tahoma"/>
              </w:rPr>
            </w:pPr>
            <w:r w:rsidRPr="002C1C22">
              <w:rPr>
                <w:b w:val="0"/>
                <w:szCs w:val="22"/>
              </w:rPr>
              <w:t>Cosmic rays from space</w:t>
            </w:r>
          </w:p>
        </w:tc>
        <w:tc>
          <w:tcPr>
            <w:tcW w:w="1667" w:type="dxa"/>
          </w:tcPr>
          <w:p w14:paraId="5D6B5E5A" w14:textId="77777777" w:rsidR="00536AA3" w:rsidRPr="002C1C22" w:rsidRDefault="00536AA3" w:rsidP="00B2312A">
            <w:pPr>
              <w:pStyle w:val="ListParagraph"/>
              <w:tabs>
                <w:tab w:val="right" w:pos="10205"/>
              </w:tabs>
              <w:ind w:left="0"/>
              <w:rPr>
                <w:rFonts w:cs="Tahoma"/>
              </w:rPr>
            </w:pPr>
            <w:r w:rsidRPr="002C1C22">
              <w:rPr>
                <w:b w:val="0"/>
                <w:szCs w:val="22"/>
              </w:rPr>
              <w:t>X-rays</w:t>
            </w:r>
          </w:p>
        </w:tc>
        <w:tc>
          <w:tcPr>
            <w:tcW w:w="1597" w:type="dxa"/>
          </w:tcPr>
          <w:p w14:paraId="7B0F867F" w14:textId="77777777" w:rsidR="00536AA3" w:rsidRPr="002C1C22" w:rsidRDefault="00536AA3" w:rsidP="00B2312A">
            <w:pPr>
              <w:pStyle w:val="ListParagraph"/>
              <w:tabs>
                <w:tab w:val="right" w:pos="10205"/>
              </w:tabs>
              <w:ind w:left="0"/>
              <w:rPr>
                <w:rFonts w:cs="Tahoma"/>
              </w:rPr>
            </w:pPr>
            <w:r w:rsidRPr="002C1C22">
              <w:rPr>
                <w:b w:val="0"/>
                <w:szCs w:val="22"/>
              </w:rPr>
              <w:t xml:space="preserve">Animals </w:t>
            </w:r>
          </w:p>
        </w:tc>
      </w:tr>
    </w:tbl>
    <w:p w14:paraId="45BA7CF9" w14:textId="77777777" w:rsidR="00536AA3" w:rsidRPr="002C1C22" w:rsidRDefault="00536AA3" w:rsidP="00536AA3">
      <w:pPr>
        <w:pStyle w:val="ListParagraph"/>
        <w:tabs>
          <w:tab w:val="right" w:pos="10205"/>
        </w:tabs>
        <w:ind w:left="426"/>
        <w:rPr>
          <w:rFonts w:cs="Tahoma"/>
        </w:rPr>
      </w:pPr>
      <w:r w:rsidRPr="002C1C22">
        <w:rPr>
          <w:rFonts w:cs="Tahoma"/>
        </w:rPr>
        <w:tab/>
      </w:r>
    </w:p>
    <w:tbl>
      <w:tblPr>
        <w:tblStyle w:val="TableGridLight"/>
        <w:tblW w:w="0" w:type="auto"/>
        <w:tblInd w:w="42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74"/>
        <w:gridCol w:w="4875"/>
      </w:tblGrid>
      <w:tr w:rsidR="00536AA3" w:rsidRPr="002C1C22" w14:paraId="38B1EE99" w14:textId="77777777" w:rsidTr="00B2312A">
        <w:tc>
          <w:tcPr>
            <w:tcW w:w="4874" w:type="dxa"/>
            <w:tcBorders>
              <w:top w:val="single" w:sz="12" w:space="0" w:color="auto"/>
              <w:bottom w:val="single" w:sz="12" w:space="0" w:color="auto"/>
            </w:tcBorders>
            <w:vAlign w:val="center"/>
          </w:tcPr>
          <w:p w14:paraId="1E593D1E" w14:textId="77777777" w:rsidR="00536AA3" w:rsidRPr="002C1C22" w:rsidRDefault="00536AA3" w:rsidP="00B2312A">
            <w:pPr>
              <w:pStyle w:val="ListParagraph"/>
              <w:tabs>
                <w:tab w:val="right" w:pos="10205"/>
              </w:tabs>
              <w:ind w:left="0"/>
              <w:jc w:val="center"/>
              <w:rPr>
                <w:rFonts w:cs="Tahoma"/>
                <w:b/>
              </w:rPr>
            </w:pPr>
            <w:r w:rsidRPr="002C1C22">
              <w:rPr>
                <w:rFonts w:cs="Tahoma"/>
                <w:b/>
              </w:rPr>
              <w:t>Man-made</w:t>
            </w:r>
          </w:p>
        </w:tc>
        <w:tc>
          <w:tcPr>
            <w:tcW w:w="4875" w:type="dxa"/>
            <w:tcBorders>
              <w:top w:val="single" w:sz="12" w:space="0" w:color="auto"/>
              <w:bottom w:val="single" w:sz="12" w:space="0" w:color="auto"/>
            </w:tcBorders>
          </w:tcPr>
          <w:p w14:paraId="608A6783" w14:textId="77777777" w:rsidR="00536AA3" w:rsidRPr="002C1C22" w:rsidRDefault="00536AA3" w:rsidP="00B2312A">
            <w:pPr>
              <w:pStyle w:val="ListParagraph"/>
              <w:tabs>
                <w:tab w:val="right" w:pos="10205"/>
              </w:tabs>
              <w:ind w:left="0"/>
              <w:jc w:val="center"/>
              <w:rPr>
                <w:rFonts w:cs="Tahoma"/>
                <w:b/>
              </w:rPr>
            </w:pPr>
            <w:r w:rsidRPr="002C1C22">
              <w:rPr>
                <w:rFonts w:cs="Tahoma"/>
                <w:b/>
              </w:rPr>
              <w:t>Natural</w:t>
            </w:r>
          </w:p>
        </w:tc>
      </w:tr>
      <w:tr w:rsidR="00536AA3" w:rsidRPr="002C1C22" w14:paraId="69D4D1D9" w14:textId="77777777" w:rsidTr="00AF5FD7">
        <w:trPr>
          <w:trHeight w:val="634"/>
        </w:trPr>
        <w:tc>
          <w:tcPr>
            <w:tcW w:w="4874" w:type="dxa"/>
            <w:tcBorders>
              <w:top w:val="single" w:sz="12" w:space="0" w:color="auto"/>
            </w:tcBorders>
          </w:tcPr>
          <w:p w14:paraId="1D1B2D8A" w14:textId="77777777" w:rsidR="00536AA3" w:rsidRPr="002C1C22" w:rsidRDefault="00536AA3" w:rsidP="00B2312A">
            <w:pPr>
              <w:pStyle w:val="ListParagraph"/>
              <w:tabs>
                <w:tab w:val="right" w:pos="10205"/>
              </w:tabs>
              <w:ind w:left="0"/>
              <w:rPr>
                <w:rFonts w:cs="Tahoma"/>
                <w:i/>
              </w:rPr>
            </w:pPr>
          </w:p>
        </w:tc>
        <w:tc>
          <w:tcPr>
            <w:tcW w:w="4875" w:type="dxa"/>
            <w:tcBorders>
              <w:top w:val="single" w:sz="12" w:space="0" w:color="auto"/>
            </w:tcBorders>
          </w:tcPr>
          <w:p w14:paraId="36AEC553" w14:textId="77777777" w:rsidR="00536AA3" w:rsidRPr="002C1C22" w:rsidRDefault="00536AA3" w:rsidP="00B2312A">
            <w:pPr>
              <w:pStyle w:val="ListParagraph"/>
              <w:tabs>
                <w:tab w:val="right" w:pos="10205"/>
              </w:tabs>
              <w:ind w:left="0"/>
              <w:rPr>
                <w:rFonts w:cs="Tahoma"/>
                <w:i/>
              </w:rPr>
            </w:pPr>
          </w:p>
        </w:tc>
      </w:tr>
    </w:tbl>
    <w:p w14:paraId="248363BA" w14:textId="77777777" w:rsidR="00536AA3" w:rsidRPr="002C1C22" w:rsidRDefault="00536AA3" w:rsidP="00536AA3">
      <w:pPr>
        <w:pStyle w:val="ListParagraph"/>
        <w:tabs>
          <w:tab w:val="right" w:pos="10205"/>
        </w:tabs>
        <w:ind w:left="426"/>
        <w:rPr>
          <w:rFonts w:cs="Tahoma"/>
          <w:i/>
          <w:sz w:val="12"/>
        </w:rPr>
      </w:pPr>
      <w:r w:rsidRPr="002C1C22">
        <w:rPr>
          <w:rFonts w:cs="Tahoma"/>
          <w:i/>
          <w:sz w:val="20"/>
        </w:rPr>
        <w:tab/>
        <w:t>8 marks</w:t>
      </w:r>
    </w:p>
    <w:p w14:paraId="5F958DA4" w14:textId="77777777" w:rsidR="00536AA3" w:rsidRPr="002C1C22" w:rsidRDefault="00536AA3" w:rsidP="00536AA3">
      <w:pPr>
        <w:ind w:left="426" w:hanging="426"/>
        <w:rPr>
          <w:rFonts w:cs="Tahoma"/>
        </w:rPr>
      </w:pPr>
    </w:p>
    <w:p w14:paraId="0767B9D4" w14:textId="77777777" w:rsidR="00536AA3" w:rsidRPr="002C1C22" w:rsidRDefault="00536AA3" w:rsidP="00536AA3">
      <w:pPr>
        <w:ind w:left="426" w:hanging="426"/>
        <w:rPr>
          <w:rFonts w:cs="Tahoma"/>
        </w:rPr>
      </w:pPr>
      <w:r w:rsidRPr="002C1C22">
        <w:rPr>
          <w:rFonts w:cs="Tahoma"/>
        </w:rPr>
        <w:t>3.</w:t>
      </w:r>
      <w:r w:rsidRPr="002C1C22">
        <w:rPr>
          <w:rFonts w:cs="Tahoma"/>
        </w:rPr>
        <w:tab/>
        <w:t>A GCSE student is concerned after learning about radiation and background radiation in physics.</w:t>
      </w:r>
    </w:p>
    <w:p w14:paraId="3150A70C" w14:textId="77777777" w:rsidR="00536AA3" w:rsidRPr="002C1C22" w:rsidRDefault="00536AA3" w:rsidP="00536AA3">
      <w:pPr>
        <w:tabs>
          <w:tab w:val="right" w:pos="10205"/>
        </w:tabs>
        <w:spacing w:before="120"/>
        <w:ind w:left="851" w:hanging="425"/>
        <w:rPr>
          <w:rFonts w:cs="Tahoma"/>
        </w:rPr>
      </w:pPr>
      <w:r w:rsidRPr="002C1C22">
        <w:rPr>
          <w:rFonts w:cs="Tahoma"/>
        </w:rPr>
        <w:t>a)</w:t>
      </w:r>
      <w:r w:rsidRPr="002C1C22">
        <w:rPr>
          <w:rFonts w:cs="Tahoma"/>
        </w:rPr>
        <w:tab/>
        <w:t>Identify two factors that would affect the level of background radiation the student experiences?</w:t>
      </w:r>
      <w:r w:rsidRPr="002C1C22">
        <w:rPr>
          <w:rFonts w:cs="Tahoma"/>
        </w:rPr>
        <w:tab/>
      </w:r>
    </w:p>
    <w:p w14:paraId="1F821DB3" w14:textId="77777777" w:rsidR="00536AA3" w:rsidRPr="002C1C22" w:rsidRDefault="00536AA3" w:rsidP="00536AA3">
      <w:pPr>
        <w:widowControl w:val="0"/>
        <w:tabs>
          <w:tab w:val="left" w:pos="9278"/>
          <w:tab w:val="right" w:pos="10205"/>
        </w:tabs>
        <w:spacing w:after="120"/>
        <w:ind w:left="851"/>
        <w:jc w:val="right"/>
        <w:rPr>
          <w:rFonts w:ascii="Calibri" w:hAnsi="Calibri"/>
          <w:i/>
          <w:sz w:val="20"/>
          <w:szCs w:val="20"/>
        </w:rPr>
      </w:pPr>
      <w:r w:rsidRPr="002C1C22">
        <w:rPr>
          <w:rFonts w:ascii="Calibri" w:hAnsi="Calibri"/>
          <w:i/>
          <w:sz w:val="20"/>
          <w:szCs w:val="20"/>
        </w:rPr>
        <w:t>2 marks</w:t>
      </w:r>
    </w:p>
    <w:p w14:paraId="5DBA2AC7" w14:textId="77777777" w:rsidR="00536AA3" w:rsidRPr="002C1C22" w:rsidRDefault="00536AA3" w:rsidP="00536AA3">
      <w:pPr>
        <w:ind w:left="426"/>
        <w:rPr>
          <w:rFonts w:cs="Tahoma"/>
        </w:rPr>
      </w:pPr>
      <w:r w:rsidRPr="002C1C22">
        <w:rPr>
          <w:rFonts w:cs="Tahoma"/>
        </w:rPr>
        <w:t>The GCSE student attends a school in North London and lives in a residential area in Barnet.</w:t>
      </w:r>
    </w:p>
    <w:p w14:paraId="5B1D9410" w14:textId="21B80B2B" w:rsidR="00536AA3" w:rsidRPr="002C1C22" w:rsidRDefault="00536AA3" w:rsidP="007E7A3E">
      <w:pPr>
        <w:tabs>
          <w:tab w:val="right" w:pos="10205"/>
        </w:tabs>
        <w:spacing w:before="120"/>
        <w:ind w:left="851" w:hanging="425"/>
        <w:rPr>
          <w:rFonts w:ascii="Calibri" w:hAnsi="Calibri"/>
          <w:i/>
          <w:sz w:val="20"/>
          <w:szCs w:val="20"/>
        </w:rPr>
      </w:pPr>
      <w:r w:rsidRPr="002C1C22">
        <w:rPr>
          <w:rFonts w:cs="Tahoma"/>
        </w:rPr>
        <w:t>b)</w:t>
      </w:r>
      <w:r w:rsidRPr="002C1C22">
        <w:rPr>
          <w:rFonts w:cs="Tahoma"/>
        </w:rPr>
        <w:tab/>
      </w:r>
      <w:r w:rsidRPr="002C1C22">
        <w:rPr>
          <w:rFonts w:cs="Tahoma"/>
          <w:spacing w:val="-2"/>
        </w:rPr>
        <w:t>Explain why the student does not need to be overly concerned about their exposure to background radiation.</w:t>
      </w:r>
      <w:r w:rsidR="007E7A3E">
        <w:rPr>
          <w:rFonts w:cs="Tahoma"/>
          <w:spacing w:val="-2"/>
        </w:rPr>
        <w:tab/>
      </w:r>
      <w:r w:rsidRPr="002C1C22">
        <w:rPr>
          <w:rFonts w:ascii="Calibri" w:hAnsi="Calibri"/>
          <w:i/>
          <w:sz w:val="20"/>
          <w:szCs w:val="20"/>
        </w:rPr>
        <w:t>2 marks</w:t>
      </w:r>
    </w:p>
    <w:p w14:paraId="1F9CCB78" w14:textId="77777777" w:rsidR="008F2098" w:rsidRDefault="008F2098" w:rsidP="00536AA3">
      <w:pPr>
        <w:ind w:left="426" w:hanging="426"/>
        <w:rPr>
          <w:rFonts w:cs="Tahoma"/>
        </w:rPr>
      </w:pPr>
    </w:p>
    <w:p w14:paraId="041331F8" w14:textId="77777777" w:rsidR="00536AA3" w:rsidRPr="002C1C22" w:rsidRDefault="00536AA3" w:rsidP="00536AA3">
      <w:pPr>
        <w:ind w:left="426" w:hanging="426"/>
        <w:rPr>
          <w:rFonts w:cs="Tahoma"/>
        </w:rPr>
      </w:pPr>
      <w:r w:rsidRPr="002C1C22">
        <w:rPr>
          <w:rFonts w:cs="Tahoma"/>
        </w:rPr>
        <w:t>4.</w:t>
      </w:r>
      <w:r w:rsidRPr="002C1C22">
        <w:rPr>
          <w:rFonts w:cs="Tahoma"/>
        </w:rPr>
        <w:tab/>
        <w:t>A chain reaction can be controlled and uncontrolled.  The chain reaction will have a different impact in each situation.</w:t>
      </w:r>
    </w:p>
    <w:p w14:paraId="6F70B402" w14:textId="77777777" w:rsidR="00536AA3" w:rsidRPr="002C1C22" w:rsidRDefault="00536AA3" w:rsidP="00536AA3">
      <w:pPr>
        <w:pStyle w:val="ListParagraph"/>
        <w:rPr>
          <w:rFonts w:cs="Tahoma"/>
          <w:sz w:val="18"/>
        </w:rPr>
      </w:pPr>
    </w:p>
    <w:p w14:paraId="7E5A4E62" w14:textId="2C9132EF" w:rsidR="00536AA3" w:rsidRPr="002C1C22" w:rsidRDefault="00536AA3" w:rsidP="000F2BFE">
      <w:pPr>
        <w:pStyle w:val="ListParagraph"/>
        <w:tabs>
          <w:tab w:val="right" w:pos="10205"/>
        </w:tabs>
        <w:ind w:left="426"/>
        <w:rPr>
          <w:rFonts w:ascii="Calibri" w:hAnsi="Calibri"/>
          <w:i/>
          <w:sz w:val="20"/>
          <w:szCs w:val="20"/>
        </w:rPr>
      </w:pPr>
      <w:r w:rsidRPr="002C1C22">
        <w:rPr>
          <w:rFonts w:cs="Tahoma"/>
        </w:rPr>
        <w:t xml:space="preserve">Provide an example of a </w:t>
      </w:r>
      <w:r w:rsidRPr="002C1C22">
        <w:rPr>
          <w:rFonts w:cs="Tahoma"/>
          <w:i/>
        </w:rPr>
        <w:t>controlled</w:t>
      </w:r>
      <w:r w:rsidRPr="002C1C22">
        <w:rPr>
          <w:rFonts w:cs="Tahoma"/>
        </w:rPr>
        <w:t xml:space="preserve"> chain reaction and an </w:t>
      </w:r>
      <w:r w:rsidRPr="002C1C22">
        <w:rPr>
          <w:rFonts w:cs="Tahoma"/>
          <w:i/>
        </w:rPr>
        <w:t>uncontrolled</w:t>
      </w:r>
      <w:r w:rsidRPr="002C1C22">
        <w:rPr>
          <w:rFonts w:cs="Tahoma"/>
        </w:rPr>
        <w:t xml:space="preserve"> chain reaction.  </w:t>
      </w:r>
      <w:r w:rsidRPr="002C1C22">
        <w:rPr>
          <w:rFonts w:cs="Tahoma"/>
        </w:rPr>
        <w:tab/>
      </w:r>
      <w:r w:rsidRPr="002C1C22">
        <w:rPr>
          <w:rFonts w:ascii="Calibri" w:hAnsi="Calibri"/>
          <w:i/>
          <w:sz w:val="20"/>
          <w:szCs w:val="20"/>
        </w:rPr>
        <w:t>2 marks</w:t>
      </w:r>
    </w:p>
    <w:p w14:paraId="697E0461" w14:textId="77777777" w:rsidR="00536AA3" w:rsidRPr="002C1C22" w:rsidRDefault="00536AA3" w:rsidP="00536AA3">
      <w:pPr>
        <w:ind w:left="426" w:hanging="426"/>
        <w:rPr>
          <w:rFonts w:cs="Tahoma"/>
          <w:sz w:val="18"/>
        </w:rPr>
      </w:pPr>
    </w:p>
    <w:p w14:paraId="73B7A57E" w14:textId="12D7803D" w:rsidR="00536AA3" w:rsidRPr="002C1C22" w:rsidRDefault="00536AA3" w:rsidP="000F2BFE">
      <w:pPr>
        <w:tabs>
          <w:tab w:val="right" w:pos="10205"/>
        </w:tabs>
        <w:ind w:left="426" w:hanging="426"/>
        <w:rPr>
          <w:rFonts w:ascii="Calibri" w:hAnsi="Calibri"/>
          <w:i/>
          <w:sz w:val="20"/>
          <w:szCs w:val="20"/>
        </w:rPr>
      </w:pPr>
      <w:r w:rsidRPr="002C1C22">
        <w:rPr>
          <w:rFonts w:cs="Tahoma"/>
        </w:rPr>
        <w:t>5.</w:t>
      </w:r>
      <w:r w:rsidRPr="002C1C22">
        <w:rPr>
          <w:rFonts w:cs="Tahoma"/>
        </w:rPr>
        <w:tab/>
        <w:t>How can nuclear radiation be used to treat cancer?</w:t>
      </w:r>
      <w:r w:rsidR="000F2BFE">
        <w:rPr>
          <w:rFonts w:cs="Tahoma"/>
        </w:rPr>
        <w:tab/>
      </w:r>
      <w:r w:rsidRPr="002C1C22">
        <w:rPr>
          <w:rFonts w:ascii="Calibri" w:hAnsi="Calibri"/>
          <w:i/>
          <w:sz w:val="20"/>
          <w:szCs w:val="20"/>
        </w:rPr>
        <w:t>2 marks</w:t>
      </w:r>
    </w:p>
    <w:p w14:paraId="6754B66D" w14:textId="77777777" w:rsidR="00536AA3" w:rsidRPr="002C1C22" w:rsidRDefault="00536AA3" w:rsidP="00536AA3">
      <w:pPr>
        <w:tabs>
          <w:tab w:val="right" w:pos="10205"/>
        </w:tabs>
        <w:ind w:left="426" w:hanging="426"/>
        <w:rPr>
          <w:rFonts w:cs="Tahoma"/>
          <w:sz w:val="18"/>
        </w:rPr>
      </w:pPr>
    </w:p>
    <w:p w14:paraId="7108B980" w14:textId="60C79F9C" w:rsidR="00536AA3" w:rsidRPr="002C1C22" w:rsidRDefault="00536AA3" w:rsidP="0051723E">
      <w:pPr>
        <w:tabs>
          <w:tab w:val="right" w:pos="10205"/>
        </w:tabs>
        <w:ind w:left="426" w:hanging="426"/>
        <w:rPr>
          <w:rFonts w:ascii="Calibri" w:hAnsi="Calibri"/>
          <w:i/>
          <w:sz w:val="20"/>
          <w:szCs w:val="20"/>
        </w:rPr>
      </w:pPr>
      <w:r w:rsidRPr="002C1C22">
        <w:rPr>
          <w:rFonts w:cs="Tahoma"/>
        </w:rPr>
        <w:t>6.</w:t>
      </w:r>
      <w:r w:rsidRPr="002C1C22">
        <w:rPr>
          <w:rFonts w:cs="Tahoma"/>
        </w:rPr>
        <w:tab/>
        <w:t xml:space="preserve">Explain the process of nuclear fission.  Include a diagram to support your explanation.  </w:t>
      </w:r>
      <w:r w:rsidR="0051723E">
        <w:rPr>
          <w:rFonts w:cs="Tahoma"/>
        </w:rPr>
        <w:tab/>
      </w:r>
      <w:r w:rsidRPr="002C1C22">
        <w:rPr>
          <w:rFonts w:ascii="Calibri" w:hAnsi="Calibri"/>
          <w:i/>
          <w:sz w:val="20"/>
          <w:szCs w:val="20"/>
        </w:rPr>
        <w:t>6 marks</w:t>
      </w:r>
    </w:p>
    <w:p w14:paraId="76C149A0" w14:textId="77777777" w:rsidR="00536AA3" w:rsidRPr="002C1C22" w:rsidRDefault="00536AA3" w:rsidP="00536AA3">
      <w:pPr>
        <w:rPr>
          <w:rFonts w:cs="Tahoma"/>
        </w:rPr>
      </w:pPr>
    </w:p>
    <w:p w14:paraId="70326F24" w14:textId="77777777" w:rsidR="00536AA3" w:rsidRPr="002C1C22" w:rsidRDefault="00536AA3" w:rsidP="00536AA3">
      <w:pPr>
        <w:ind w:left="426" w:hanging="426"/>
        <w:rPr>
          <w:rFonts w:cs="Tahoma"/>
        </w:rPr>
      </w:pPr>
      <w:r w:rsidRPr="002C1C22">
        <w:rPr>
          <w:rFonts w:cs="Tahoma"/>
        </w:rPr>
        <w:t>7.</w:t>
      </w:r>
      <w:r w:rsidRPr="002C1C22">
        <w:rPr>
          <w:rFonts w:cs="Tahoma"/>
        </w:rPr>
        <w:tab/>
        <w:t xml:space="preserve">A hospital is choosing between radioisotopes to be used in a PET scan for imaging cancerous tumours.  </w:t>
      </w:r>
    </w:p>
    <w:p w14:paraId="59DEA732" w14:textId="77777777" w:rsidR="00536AA3" w:rsidRPr="002C1C22" w:rsidRDefault="00536AA3" w:rsidP="00536AA3">
      <w:pPr>
        <w:pStyle w:val="ListParagraph"/>
        <w:rPr>
          <w:rFonts w:cs="Tahoma"/>
          <w:sz w:val="18"/>
        </w:rPr>
      </w:pPr>
    </w:p>
    <w:p w14:paraId="4DC11164" w14:textId="77777777" w:rsidR="00536AA3" w:rsidRPr="002C1C22" w:rsidRDefault="00536AA3" w:rsidP="00536AA3">
      <w:pPr>
        <w:pStyle w:val="ListParagraph"/>
        <w:ind w:left="426"/>
        <w:rPr>
          <w:rFonts w:cs="Tahoma"/>
        </w:rPr>
      </w:pPr>
      <w:r w:rsidRPr="002C1C22">
        <w:rPr>
          <w:rFonts w:cs="Tahoma"/>
        </w:rPr>
        <w:t>The radioisotope is placed inside the patient.  Once the radioisotope is placed inside the patient it will be another two to three hours before the scan process is complete.</w:t>
      </w:r>
    </w:p>
    <w:p w14:paraId="02C4F635" w14:textId="77777777" w:rsidR="00536AA3" w:rsidRPr="002C1C22" w:rsidRDefault="00536AA3" w:rsidP="00536AA3">
      <w:pPr>
        <w:pStyle w:val="ListParagraph"/>
        <w:ind w:left="426"/>
        <w:rPr>
          <w:rFonts w:cs="Tahoma"/>
          <w:sz w:val="18"/>
        </w:rPr>
      </w:pPr>
    </w:p>
    <w:p w14:paraId="592610AA" w14:textId="77777777" w:rsidR="00536AA3" w:rsidRPr="002C1C22" w:rsidRDefault="00536AA3" w:rsidP="00536AA3">
      <w:pPr>
        <w:pStyle w:val="ListParagraph"/>
        <w:ind w:left="426"/>
        <w:rPr>
          <w:rFonts w:cs="Tahoma"/>
        </w:rPr>
      </w:pPr>
      <w:r w:rsidRPr="002C1C22">
        <w:rPr>
          <w:rFonts w:cs="Tahoma"/>
        </w:rPr>
        <w:t xml:space="preserve">Below are two examples of radioisotopes used in nuclear medicine.  </w:t>
      </w:r>
    </w:p>
    <w:p w14:paraId="245A398E" w14:textId="77777777" w:rsidR="00536AA3" w:rsidRPr="000F2BFE" w:rsidRDefault="00536AA3" w:rsidP="00536AA3">
      <w:pPr>
        <w:pStyle w:val="ListParagraph"/>
        <w:rPr>
          <w:sz w:val="12"/>
        </w:rPr>
      </w:pPr>
    </w:p>
    <w:tbl>
      <w:tblPr>
        <w:tblStyle w:val="TableGrid"/>
        <w:tblW w:w="0" w:type="auto"/>
        <w:tblInd w:w="411" w:type="dxa"/>
        <w:tblLook w:val="04A0" w:firstRow="1" w:lastRow="0" w:firstColumn="1" w:lastColumn="0" w:noHBand="0" w:noVBand="1"/>
      </w:tblPr>
      <w:tblGrid>
        <w:gridCol w:w="4882"/>
        <w:gridCol w:w="4882"/>
      </w:tblGrid>
      <w:tr w:rsidR="00536AA3" w:rsidRPr="002C1C22" w14:paraId="7FA33D6E" w14:textId="77777777" w:rsidTr="00B2312A">
        <w:trPr>
          <w:cnfStyle w:val="100000000000" w:firstRow="1" w:lastRow="0" w:firstColumn="0" w:lastColumn="0" w:oddVBand="0" w:evenVBand="0" w:oddHBand="0" w:evenHBand="0" w:firstRowFirstColumn="0" w:firstRowLastColumn="0" w:lastRowFirstColumn="0" w:lastRowLastColumn="0"/>
        </w:trPr>
        <w:tc>
          <w:tcPr>
            <w:tcW w:w="4882" w:type="dxa"/>
          </w:tcPr>
          <w:p w14:paraId="345EC75E" w14:textId="77777777" w:rsidR="00536AA3" w:rsidRPr="002C1C22" w:rsidRDefault="00536AA3" w:rsidP="00B2312A">
            <w:pPr>
              <w:pStyle w:val="ListParagraph"/>
              <w:ind w:left="0"/>
            </w:pPr>
            <w:r w:rsidRPr="002C1C22">
              <w:t>Isotope</w:t>
            </w:r>
          </w:p>
        </w:tc>
        <w:tc>
          <w:tcPr>
            <w:tcW w:w="4882" w:type="dxa"/>
          </w:tcPr>
          <w:p w14:paraId="33131F44" w14:textId="77777777" w:rsidR="00536AA3" w:rsidRPr="002C1C22" w:rsidRDefault="00536AA3" w:rsidP="00B2312A">
            <w:pPr>
              <w:pStyle w:val="ListParagraph"/>
              <w:ind w:left="0"/>
            </w:pPr>
            <w:r w:rsidRPr="002C1C22">
              <w:t>Half-life</w:t>
            </w:r>
          </w:p>
        </w:tc>
      </w:tr>
      <w:tr w:rsidR="00536AA3" w:rsidRPr="002C1C22" w14:paraId="116EDB98" w14:textId="77777777" w:rsidTr="00B2312A">
        <w:tc>
          <w:tcPr>
            <w:tcW w:w="4882" w:type="dxa"/>
          </w:tcPr>
          <w:p w14:paraId="34789AF9" w14:textId="77777777" w:rsidR="00536AA3" w:rsidRPr="002C1C22" w:rsidRDefault="00536AA3" w:rsidP="00B2312A">
            <w:pPr>
              <w:pStyle w:val="ListParagraph"/>
              <w:ind w:left="0"/>
              <w:rPr>
                <w:b w:val="0"/>
              </w:rPr>
            </w:pPr>
            <w:r w:rsidRPr="002C1C22">
              <w:rPr>
                <w:b w:val="0"/>
              </w:rPr>
              <w:t>Fluorine-18</w:t>
            </w:r>
          </w:p>
        </w:tc>
        <w:tc>
          <w:tcPr>
            <w:tcW w:w="4882" w:type="dxa"/>
          </w:tcPr>
          <w:p w14:paraId="11DE1F99" w14:textId="77777777" w:rsidR="00536AA3" w:rsidRPr="002C1C22" w:rsidRDefault="00536AA3" w:rsidP="00B2312A">
            <w:pPr>
              <w:pStyle w:val="ListParagraph"/>
              <w:ind w:left="0"/>
              <w:rPr>
                <w:b w:val="0"/>
              </w:rPr>
            </w:pPr>
            <w:r w:rsidRPr="002C1C22">
              <w:rPr>
                <w:b w:val="0"/>
              </w:rPr>
              <w:t>109.8 minutes</w:t>
            </w:r>
          </w:p>
        </w:tc>
      </w:tr>
      <w:tr w:rsidR="00536AA3" w:rsidRPr="002C1C22" w14:paraId="073100FC" w14:textId="77777777" w:rsidTr="00B2312A">
        <w:tc>
          <w:tcPr>
            <w:tcW w:w="4882" w:type="dxa"/>
          </w:tcPr>
          <w:p w14:paraId="64EB13BC" w14:textId="77777777" w:rsidR="00536AA3" w:rsidRPr="002C1C22" w:rsidRDefault="00536AA3" w:rsidP="00B2312A">
            <w:pPr>
              <w:pStyle w:val="ListParagraph"/>
              <w:ind w:left="0"/>
              <w:rPr>
                <w:b w:val="0"/>
              </w:rPr>
            </w:pPr>
            <w:r w:rsidRPr="002C1C22">
              <w:rPr>
                <w:b w:val="0"/>
              </w:rPr>
              <w:t>Iodine-123</w:t>
            </w:r>
          </w:p>
        </w:tc>
        <w:tc>
          <w:tcPr>
            <w:tcW w:w="4882" w:type="dxa"/>
          </w:tcPr>
          <w:p w14:paraId="2960F202" w14:textId="77777777" w:rsidR="00536AA3" w:rsidRPr="002C1C22" w:rsidRDefault="00536AA3" w:rsidP="00B2312A">
            <w:pPr>
              <w:pStyle w:val="ListParagraph"/>
              <w:ind w:left="0"/>
              <w:rPr>
                <w:b w:val="0"/>
              </w:rPr>
            </w:pPr>
            <w:r w:rsidRPr="002C1C22">
              <w:rPr>
                <w:b w:val="0"/>
              </w:rPr>
              <w:t>13.22 hours</w:t>
            </w:r>
          </w:p>
        </w:tc>
      </w:tr>
    </w:tbl>
    <w:p w14:paraId="7DFF773E" w14:textId="77777777" w:rsidR="00536AA3" w:rsidRPr="002C1C22" w:rsidRDefault="00536AA3" w:rsidP="00536AA3">
      <w:pPr>
        <w:pStyle w:val="ListParagraph"/>
        <w:rPr>
          <w:sz w:val="18"/>
        </w:rPr>
      </w:pPr>
    </w:p>
    <w:p w14:paraId="4C8E9277" w14:textId="77777777" w:rsidR="00536AA3" w:rsidRPr="002C1C22" w:rsidRDefault="00536AA3" w:rsidP="00536AA3">
      <w:pPr>
        <w:pStyle w:val="ListParagraph"/>
        <w:tabs>
          <w:tab w:val="right" w:pos="10205"/>
        </w:tabs>
        <w:ind w:left="426"/>
        <w:rPr>
          <w:rFonts w:cs="Tahoma"/>
        </w:rPr>
      </w:pPr>
      <w:r w:rsidRPr="002C1C22">
        <w:rPr>
          <w:rFonts w:cs="Tahoma"/>
        </w:rPr>
        <w:t>Which radioisotope do you think would be used in the case of the PET scan?  Explain your reasoning.</w:t>
      </w:r>
      <w:r w:rsidRPr="002C1C22">
        <w:rPr>
          <w:rFonts w:cs="Tahoma"/>
        </w:rPr>
        <w:tab/>
      </w:r>
    </w:p>
    <w:p w14:paraId="66D8A67B" w14:textId="77777777" w:rsidR="00536AA3" w:rsidRPr="002C1C22" w:rsidRDefault="00536AA3" w:rsidP="00AF5FD7">
      <w:pPr>
        <w:widowControl w:val="0"/>
        <w:tabs>
          <w:tab w:val="left" w:pos="9278"/>
          <w:tab w:val="right" w:pos="10205"/>
        </w:tabs>
        <w:spacing w:after="220"/>
        <w:ind w:left="851"/>
        <w:jc w:val="right"/>
        <w:rPr>
          <w:rFonts w:ascii="Calibri" w:hAnsi="Calibri"/>
          <w:i/>
          <w:sz w:val="20"/>
          <w:szCs w:val="20"/>
        </w:rPr>
      </w:pPr>
      <w:r w:rsidRPr="002C1C22">
        <w:rPr>
          <w:rFonts w:ascii="Calibri" w:hAnsi="Calibri"/>
          <w:i/>
          <w:sz w:val="20"/>
          <w:szCs w:val="20"/>
        </w:rPr>
        <w:t>3 marks</w:t>
      </w:r>
    </w:p>
    <w:p w14:paraId="20779FAB" w14:textId="77777777" w:rsidR="00536AA3" w:rsidRPr="002C1C22" w:rsidRDefault="00536AA3" w:rsidP="00536AA3">
      <w:pPr>
        <w:widowControl w:val="0"/>
        <w:tabs>
          <w:tab w:val="right" w:pos="10205"/>
        </w:tabs>
        <w:jc w:val="right"/>
        <w:rPr>
          <w:rFonts w:ascii="Calibri" w:hAnsi="Calibri"/>
          <w:b/>
          <w:i/>
          <w:szCs w:val="20"/>
        </w:rPr>
      </w:pPr>
      <w:r w:rsidRPr="002C1C22">
        <w:rPr>
          <w:rFonts w:ascii="Calibri" w:hAnsi="Calibri"/>
          <w:b/>
          <w:i/>
          <w:szCs w:val="20"/>
        </w:rPr>
        <w:t>Total: 26 marks</w:t>
      </w:r>
    </w:p>
    <w:p w14:paraId="148A82FD" w14:textId="28351493" w:rsidR="00D7136D" w:rsidRPr="002C1C22" w:rsidRDefault="00536AA3" w:rsidP="00536AA3">
      <w:pPr>
        <w:pStyle w:val="Heading1"/>
        <w:spacing w:after="60"/>
      </w:pPr>
      <w:r w:rsidRPr="002C1C22">
        <w:br w:type="column"/>
      </w:r>
      <w:bookmarkStart w:id="35" w:name="_Toc468175860"/>
      <w:r w:rsidR="00D7136D" w:rsidRPr="002C1C22">
        <w:lastRenderedPageBreak/>
        <w:t>Answers</w:t>
      </w:r>
      <w:bookmarkEnd w:id="35"/>
      <w:r w:rsidR="00D7136D" w:rsidRPr="002C1C22">
        <w:t xml:space="preserve"> </w:t>
      </w:r>
    </w:p>
    <w:p w14:paraId="20CFEEB1" w14:textId="77777777" w:rsidR="00D7136D" w:rsidRPr="002C1C22" w:rsidRDefault="00D7136D" w:rsidP="00116FA1">
      <w:pPr>
        <w:pStyle w:val="answersection"/>
        <w:spacing w:after="60"/>
      </w:pPr>
      <w:bookmarkStart w:id="36" w:name="_Toc468175861"/>
      <w:r w:rsidRPr="002C1C22">
        <w:t>Topic Test 1</w:t>
      </w:r>
      <w:bookmarkEnd w:id="36"/>
    </w:p>
    <w:p w14:paraId="06D03799" w14:textId="7E04065B" w:rsidR="00D7136D" w:rsidRPr="002C1C22" w:rsidRDefault="00D86848" w:rsidP="00124EC1">
      <w:pPr>
        <w:tabs>
          <w:tab w:val="left" w:pos="851"/>
        </w:tabs>
        <w:ind w:left="426" w:hanging="426"/>
        <w:rPr>
          <w:sz w:val="20"/>
          <w:szCs w:val="20"/>
        </w:rPr>
      </w:pPr>
      <w:r w:rsidRPr="002C1C22">
        <w:rPr>
          <w:sz w:val="20"/>
          <w:szCs w:val="20"/>
        </w:rPr>
        <w:t>1.</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r>
      <w:r w:rsidR="00D7136D" w:rsidRPr="002C1C22">
        <w:rPr>
          <w:sz w:val="20"/>
          <w:szCs w:val="20"/>
        </w:rPr>
        <w:t>An object or a group of objects</w:t>
      </w:r>
      <w:r w:rsidR="001B7737" w:rsidRPr="002C1C22">
        <w:rPr>
          <w:sz w:val="20"/>
          <w:szCs w:val="20"/>
        </w:rPr>
        <w:t xml:space="preserve"> (1)</w:t>
      </w:r>
    </w:p>
    <w:p w14:paraId="4201045D" w14:textId="77777777" w:rsidR="003D2A16" w:rsidRPr="00116FA1" w:rsidRDefault="003D2A16" w:rsidP="00EF2682">
      <w:pPr>
        <w:ind w:left="851" w:hanging="425"/>
        <w:rPr>
          <w:sz w:val="12"/>
          <w:szCs w:val="20"/>
        </w:rPr>
      </w:pPr>
    </w:p>
    <w:p w14:paraId="5C78578F" w14:textId="21B353C5" w:rsidR="00D7136D" w:rsidRPr="002C1C22" w:rsidRDefault="00D86848" w:rsidP="00EF2682">
      <w:pPr>
        <w:ind w:left="851" w:hanging="425"/>
        <w:rPr>
          <w:sz w:val="20"/>
          <w:szCs w:val="20"/>
        </w:rPr>
      </w:pPr>
      <w:r w:rsidRPr="002C1C22">
        <w:rPr>
          <w:sz w:val="20"/>
          <w:szCs w:val="20"/>
        </w:rPr>
        <w:t>b)</w:t>
      </w:r>
      <w:r w:rsidRPr="002C1C22">
        <w:rPr>
          <w:sz w:val="20"/>
          <w:szCs w:val="20"/>
        </w:rPr>
        <w:tab/>
      </w:r>
      <w:r w:rsidR="00A03C74" w:rsidRPr="002C1C22">
        <w:rPr>
          <w:sz w:val="20"/>
          <w:szCs w:val="20"/>
        </w:rPr>
        <w:sym w:font="Symbol" w:char="F0B7"/>
      </w:r>
      <w:r w:rsidRPr="002C1C22">
        <w:rPr>
          <w:sz w:val="20"/>
          <w:szCs w:val="20"/>
        </w:rPr>
        <w:tab/>
      </w:r>
      <w:r w:rsidR="008F4E48" w:rsidRPr="002C1C22">
        <w:rPr>
          <w:b/>
          <w:sz w:val="20"/>
          <w:szCs w:val="20"/>
        </w:rPr>
        <w:t>Kinetic</w:t>
      </w:r>
      <w:r w:rsidR="008F4E48" w:rsidRPr="002C1C22">
        <w:rPr>
          <w:sz w:val="20"/>
          <w:szCs w:val="20"/>
        </w:rPr>
        <w:t xml:space="preserve"> energy (1) is converted to </w:t>
      </w:r>
      <w:r w:rsidR="008F4E48" w:rsidRPr="002C1C22">
        <w:rPr>
          <w:b/>
          <w:sz w:val="20"/>
          <w:szCs w:val="20"/>
        </w:rPr>
        <w:t>gravitational potential</w:t>
      </w:r>
      <w:r w:rsidR="008F4E48" w:rsidRPr="002C1C22">
        <w:rPr>
          <w:sz w:val="20"/>
          <w:szCs w:val="20"/>
        </w:rPr>
        <w:t xml:space="preserve"> energy (1)</w:t>
      </w:r>
    </w:p>
    <w:p w14:paraId="0FC3F107" w14:textId="09A5A15B" w:rsidR="00D7136D" w:rsidRPr="002C1C22" w:rsidRDefault="00A03C74" w:rsidP="00EF2682">
      <w:pPr>
        <w:ind w:left="1276" w:hanging="425"/>
        <w:rPr>
          <w:sz w:val="20"/>
          <w:szCs w:val="20"/>
        </w:rPr>
      </w:pPr>
      <w:r w:rsidRPr="002C1C22">
        <w:rPr>
          <w:sz w:val="20"/>
          <w:szCs w:val="20"/>
        </w:rPr>
        <w:sym w:font="Symbol" w:char="F0B7"/>
      </w:r>
      <w:r w:rsidR="00D86848" w:rsidRPr="002C1C22">
        <w:rPr>
          <w:sz w:val="20"/>
          <w:szCs w:val="20"/>
        </w:rPr>
        <w:tab/>
      </w:r>
      <w:r w:rsidR="008F4E48" w:rsidRPr="002C1C22">
        <w:rPr>
          <w:b/>
          <w:sz w:val="20"/>
          <w:szCs w:val="20"/>
        </w:rPr>
        <w:t>Electrical</w:t>
      </w:r>
      <w:r w:rsidR="008F4E48" w:rsidRPr="002C1C22">
        <w:rPr>
          <w:sz w:val="20"/>
          <w:szCs w:val="20"/>
        </w:rPr>
        <w:t xml:space="preserve"> energy (1) is converted to </w:t>
      </w:r>
      <w:r w:rsidR="008F4E48" w:rsidRPr="002C1C22">
        <w:rPr>
          <w:b/>
          <w:sz w:val="20"/>
          <w:szCs w:val="20"/>
        </w:rPr>
        <w:t>heat</w:t>
      </w:r>
      <w:r w:rsidR="008F4E48" w:rsidRPr="002C1C22">
        <w:rPr>
          <w:sz w:val="20"/>
          <w:szCs w:val="20"/>
        </w:rPr>
        <w:t xml:space="preserve"> energy (1)</w:t>
      </w:r>
    </w:p>
    <w:p w14:paraId="6B02587B" w14:textId="77777777" w:rsidR="00ED08DF" w:rsidRPr="00116FA1" w:rsidRDefault="00ED08DF" w:rsidP="00ED08DF">
      <w:pPr>
        <w:pStyle w:val="ListParagraph"/>
        <w:ind w:left="1800"/>
        <w:rPr>
          <w:sz w:val="12"/>
          <w:szCs w:val="20"/>
        </w:rPr>
      </w:pPr>
    </w:p>
    <w:p w14:paraId="540956B3" w14:textId="2B25CC90" w:rsidR="00ED08DF" w:rsidRPr="002C1C22" w:rsidRDefault="00D86848" w:rsidP="00124EC1">
      <w:pPr>
        <w:tabs>
          <w:tab w:val="right" w:pos="10205"/>
        </w:tabs>
        <w:ind w:left="426" w:hanging="426"/>
        <w:rPr>
          <w:sz w:val="20"/>
          <w:szCs w:val="20"/>
        </w:rPr>
      </w:pPr>
      <w:r w:rsidRPr="002C1C22">
        <w:rPr>
          <w:sz w:val="20"/>
          <w:szCs w:val="20"/>
        </w:rPr>
        <w:t>2.</w:t>
      </w:r>
      <w:r w:rsidRPr="002C1C22">
        <w:rPr>
          <w:sz w:val="20"/>
          <w:szCs w:val="20"/>
        </w:rPr>
        <w:tab/>
      </w:r>
      <w:r w:rsidR="00ED08DF" w:rsidRPr="002C1C22">
        <w:rPr>
          <w:sz w:val="20"/>
          <w:szCs w:val="20"/>
        </w:rPr>
        <w:t>D</w:t>
      </w:r>
      <w:r w:rsidR="00EF7E44" w:rsidRPr="002C1C22">
        <w:rPr>
          <w:sz w:val="20"/>
          <w:szCs w:val="20"/>
        </w:rPr>
        <w:t xml:space="preserve"> (1)</w:t>
      </w:r>
    </w:p>
    <w:p w14:paraId="05500026" w14:textId="77777777" w:rsidR="00C37826" w:rsidRPr="00116FA1" w:rsidRDefault="00C37826" w:rsidP="00C37826">
      <w:pPr>
        <w:rPr>
          <w:sz w:val="10"/>
          <w:szCs w:val="20"/>
        </w:rPr>
      </w:pPr>
    </w:p>
    <w:p w14:paraId="69227397" w14:textId="15ABCFA8" w:rsidR="00C37826" w:rsidRPr="002C1C22" w:rsidRDefault="00D86848" w:rsidP="00EF2682">
      <w:pPr>
        <w:tabs>
          <w:tab w:val="right" w:pos="10205"/>
        </w:tabs>
        <w:ind w:left="426" w:hanging="426"/>
        <w:rPr>
          <w:sz w:val="20"/>
          <w:szCs w:val="20"/>
        </w:rPr>
      </w:pPr>
      <w:r w:rsidRPr="002C1C22">
        <w:rPr>
          <w:sz w:val="20"/>
          <w:szCs w:val="20"/>
        </w:rPr>
        <w:t>3.</w:t>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sSup>
          <m:sSupPr>
            <m:ctrlPr>
              <w:rPr>
                <w:rFonts w:ascii="Cambria Math" w:hAnsi="Cambria Math"/>
                <w:i/>
                <w:sz w:val="20"/>
                <w:szCs w:val="20"/>
              </w:rPr>
            </m:ctrlPr>
          </m:sSupPr>
          <m:e>
            <m:r>
              <w:rPr>
                <w:rFonts w:ascii="Cambria Math" w:hAnsi="Cambria Math"/>
                <w:sz w:val="20"/>
                <w:szCs w:val="20"/>
              </w:rPr>
              <m:t>mv</m:t>
            </m:r>
          </m:e>
          <m:sup>
            <m:r>
              <w:rPr>
                <w:rFonts w:ascii="Cambria Math" w:hAnsi="Cambria Math"/>
                <w:sz w:val="20"/>
                <w:szCs w:val="20"/>
              </w:rPr>
              <m:t>2</m:t>
            </m:r>
          </m:sup>
        </m:sSup>
        <m:r>
          <w:rPr>
            <w:rFonts w:ascii="Cambria Math" w:hAnsi="Cambria Math"/>
            <w:sz w:val="20"/>
            <w:szCs w:val="20"/>
          </w:rPr>
          <m:t xml:space="preserve"> </m:t>
        </m:r>
      </m:oMath>
      <w:r w:rsidR="00A03C74" w:rsidRPr="002C1C22">
        <w:rPr>
          <w:sz w:val="20"/>
          <w:szCs w:val="20"/>
        </w:rPr>
        <w:t xml:space="preserve"> (1)</w:t>
      </w:r>
    </w:p>
    <w:p w14:paraId="7B4A11B5" w14:textId="5CD953BA" w:rsidR="006229D7" w:rsidRPr="002C1C22" w:rsidRDefault="006229D7" w:rsidP="00EF2682">
      <w:pPr>
        <w:tabs>
          <w:tab w:val="right" w:pos="10205"/>
        </w:tabs>
        <w:ind w:left="426" w:hanging="426"/>
        <w:rPr>
          <w:sz w:val="20"/>
          <w:szCs w:val="20"/>
        </w:rPr>
      </w:pP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×939×</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11.1</m:t>
                </m:r>
              </m:e>
            </m:d>
          </m:e>
          <m:sup>
            <m:r>
              <w:rPr>
                <w:rFonts w:ascii="Cambria Math" w:hAnsi="Cambria Math"/>
                <w:sz w:val="20"/>
                <w:szCs w:val="20"/>
              </w:rPr>
              <m:t>2</m:t>
            </m:r>
          </m:sup>
        </m:sSup>
      </m:oMath>
    </w:p>
    <w:p w14:paraId="41FCDC46" w14:textId="3849596B" w:rsidR="006229D7" w:rsidRPr="002C1C22" w:rsidRDefault="006229D7" w:rsidP="00EF2682">
      <w:pPr>
        <w:tabs>
          <w:tab w:val="right" w:pos="10205"/>
        </w:tabs>
        <w:ind w:left="426" w:hanging="426"/>
        <w:rPr>
          <w:sz w:val="20"/>
          <w:szCs w:val="20"/>
        </w:rPr>
      </w:pP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=57800</m:t>
        </m:r>
      </m:oMath>
      <w:r w:rsidRPr="002C1C22">
        <w:rPr>
          <w:sz w:val="20"/>
          <w:szCs w:val="20"/>
        </w:rPr>
        <w:t xml:space="preserve"> J (1)</w:t>
      </w:r>
    </w:p>
    <w:p w14:paraId="217CC6AD" w14:textId="77777777" w:rsidR="00A03C74" w:rsidRPr="00116FA1" w:rsidRDefault="00A03C74" w:rsidP="00C37826">
      <w:pPr>
        <w:pStyle w:val="ListParagraph"/>
        <w:rPr>
          <w:sz w:val="10"/>
          <w:szCs w:val="20"/>
        </w:rPr>
      </w:pPr>
    </w:p>
    <w:p w14:paraId="13414CBD" w14:textId="5265D084" w:rsidR="00DC7FAC" w:rsidRPr="002C1C22" w:rsidRDefault="00D86848" w:rsidP="00124EC1">
      <w:pPr>
        <w:tabs>
          <w:tab w:val="right" w:pos="10205"/>
        </w:tabs>
        <w:ind w:left="426" w:hanging="426"/>
        <w:rPr>
          <w:sz w:val="20"/>
          <w:szCs w:val="20"/>
        </w:rPr>
      </w:pPr>
      <w:r w:rsidRPr="002C1C22">
        <w:rPr>
          <w:sz w:val="20"/>
          <w:szCs w:val="20"/>
        </w:rPr>
        <w:t>4.</w:t>
      </w:r>
      <w:r w:rsidRPr="002C1C22">
        <w:rPr>
          <w:sz w:val="20"/>
          <w:szCs w:val="20"/>
        </w:rPr>
        <w:tab/>
      </w:r>
      <w:r w:rsidR="00DC7FAC" w:rsidRPr="002C1C22">
        <w:rPr>
          <w:sz w:val="20"/>
          <w:szCs w:val="20"/>
        </w:rPr>
        <w:t>C</w:t>
      </w:r>
      <w:r w:rsidR="00EF7E44" w:rsidRPr="002C1C22">
        <w:rPr>
          <w:sz w:val="20"/>
          <w:szCs w:val="20"/>
        </w:rPr>
        <w:t xml:space="preserve"> (1)</w:t>
      </w:r>
    </w:p>
    <w:p w14:paraId="329216AC" w14:textId="77777777" w:rsidR="0014077D" w:rsidRPr="00116FA1" w:rsidRDefault="0014077D" w:rsidP="004D4CA5">
      <w:pPr>
        <w:pStyle w:val="ListParagraph"/>
        <w:ind w:left="1080"/>
        <w:rPr>
          <w:color w:val="000000" w:themeColor="text1"/>
          <w:sz w:val="12"/>
          <w:szCs w:val="20"/>
        </w:rPr>
      </w:pPr>
    </w:p>
    <w:p w14:paraId="2C2ECF33" w14:textId="0BFDD479" w:rsidR="0014077D" w:rsidRPr="002C1C22" w:rsidRDefault="006229D7" w:rsidP="003D2A16">
      <w:pPr>
        <w:tabs>
          <w:tab w:val="left" w:pos="426"/>
        </w:tabs>
        <w:ind w:left="851" w:hanging="851"/>
        <w:rPr>
          <w:color w:val="000000" w:themeColor="text1"/>
          <w:sz w:val="20"/>
          <w:szCs w:val="20"/>
        </w:rPr>
      </w:pPr>
      <w:r w:rsidRPr="002C1C22">
        <w:rPr>
          <w:color w:val="000000" w:themeColor="text1"/>
          <w:sz w:val="20"/>
          <w:szCs w:val="20"/>
        </w:rPr>
        <w:t>5</w:t>
      </w:r>
      <w:r w:rsidR="00D86848" w:rsidRPr="002C1C22">
        <w:rPr>
          <w:color w:val="000000" w:themeColor="text1"/>
          <w:sz w:val="20"/>
          <w:szCs w:val="20"/>
        </w:rPr>
        <w:t>.</w:t>
      </w:r>
      <w:r w:rsidR="00D86848" w:rsidRPr="002C1C22">
        <w:rPr>
          <w:color w:val="000000" w:themeColor="text1"/>
          <w:sz w:val="20"/>
          <w:szCs w:val="20"/>
        </w:rPr>
        <w:tab/>
      </w:r>
      <w:proofErr w:type="gramStart"/>
      <w:r w:rsidR="00D86848" w:rsidRPr="002C1C22">
        <w:rPr>
          <w:color w:val="000000" w:themeColor="text1"/>
          <w:sz w:val="20"/>
          <w:szCs w:val="20"/>
        </w:rPr>
        <w:t>a</w:t>
      </w:r>
      <w:proofErr w:type="gramEnd"/>
      <w:r w:rsidR="00D86848" w:rsidRPr="002C1C22">
        <w:rPr>
          <w:color w:val="000000" w:themeColor="text1"/>
          <w:sz w:val="20"/>
          <w:szCs w:val="20"/>
        </w:rPr>
        <w:t>)</w:t>
      </w:r>
      <w:r w:rsidR="00D86848" w:rsidRPr="002C1C22">
        <w:rPr>
          <w:color w:val="000000" w:themeColor="text1"/>
          <w:sz w:val="20"/>
          <w:szCs w:val="20"/>
        </w:rPr>
        <w:tab/>
      </w:r>
      <w:r w:rsidR="0014077D" w:rsidRPr="002C1C22">
        <w:rPr>
          <w:color w:val="000000" w:themeColor="text1"/>
          <w:sz w:val="20"/>
          <w:szCs w:val="20"/>
        </w:rPr>
        <w:t>The elastic potential energy stored in the springs as they are extended</w:t>
      </w:r>
      <w:r w:rsidR="00227C18" w:rsidRPr="002C1C22">
        <w:rPr>
          <w:color w:val="000000" w:themeColor="text1"/>
          <w:sz w:val="20"/>
          <w:szCs w:val="20"/>
        </w:rPr>
        <w:t xml:space="preserve"> (1)</w:t>
      </w:r>
      <w:r w:rsidR="0014077D" w:rsidRPr="002C1C22">
        <w:rPr>
          <w:color w:val="000000" w:themeColor="text1"/>
          <w:sz w:val="20"/>
          <w:szCs w:val="20"/>
        </w:rPr>
        <w:t xml:space="preserve"> is transferred into the kinetic energy of the child as they </w:t>
      </w:r>
      <w:r w:rsidR="00E207DB" w:rsidRPr="002C1C22">
        <w:rPr>
          <w:color w:val="000000" w:themeColor="text1"/>
          <w:sz w:val="20"/>
          <w:szCs w:val="20"/>
        </w:rPr>
        <w:t>lift off the trampoline</w:t>
      </w:r>
      <w:r w:rsidR="00B82C9F" w:rsidRPr="002C1C22">
        <w:rPr>
          <w:color w:val="000000" w:themeColor="text1"/>
          <w:sz w:val="20"/>
          <w:szCs w:val="20"/>
        </w:rPr>
        <w:t xml:space="preserve">.  </w:t>
      </w:r>
      <w:r w:rsidR="00227C18" w:rsidRPr="002C1C22">
        <w:rPr>
          <w:color w:val="000000" w:themeColor="text1"/>
          <w:sz w:val="20"/>
          <w:szCs w:val="20"/>
        </w:rPr>
        <w:t>(1)</w:t>
      </w:r>
      <w:r w:rsidR="00A66386" w:rsidRPr="002C1C22">
        <w:rPr>
          <w:color w:val="000000" w:themeColor="text1"/>
          <w:sz w:val="20"/>
          <w:szCs w:val="20"/>
        </w:rPr>
        <w:t xml:space="preserve"> As they move up/down energy is converted to/from gravitational potential energy</w:t>
      </w:r>
      <w:r w:rsidR="00B82C9F" w:rsidRPr="002C1C22">
        <w:rPr>
          <w:color w:val="000000" w:themeColor="text1"/>
          <w:sz w:val="20"/>
          <w:szCs w:val="20"/>
        </w:rPr>
        <w:t xml:space="preserve">.  </w:t>
      </w:r>
      <w:r w:rsidR="00A66386" w:rsidRPr="002C1C22">
        <w:rPr>
          <w:color w:val="000000" w:themeColor="text1"/>
          <w:sz w:val="20"/>
          <w:szCs w:val="20"/>
        </w:rPr>
        <w:t xml:space="preserve">(1) </w:t>
      </w:r>
    </w:p>
    <w:p w14:paraId="7BC2E91A" w14:textId="77777777" w:rsidR="0090629D" w:rsidRPr="00116FA1" w:rsidRDefault="0090629D" w:rsidP="00EF2682">
      <w:pPr>
        <w:tabs>
          <w:tab w:val="right" w:pos="10205"/>
        </w:tabs>
        <w:ind w:left="851" w:hanging="425"/>
        <w:rPr>
          <w:color w:val="000000" w:themeColor="text1"/>
          <w:sz w:val="10"/>
          <w:szCs w:val="20"/>
        </w:rPr>
      </w:pPr>
    </w:p>
    <w:p w14:paraId="428B0F9B" w14:textId="7E5F7D9C" w:rsidR="006229D7" w:rsidRPr="002C1C22" w:rsidRDefault="00D86848" w:rsidP="00EF2682">
      <w:pPr>
        <w:tabs>
          <w:tab w:val="right" w:pos="10205"/>
        </w:tabs>
        <w:ind w:left="851" w:hanging="425"/>
        <w:rPr>
          <w:color w:val="000000" w:themeColor="text1"/>
          <w:sz w:val="20"/>
          <w:szCs w:val="20"/>
        </w:rPr>
      </w:pPr>
      <w:r w:rsidRPr="002C1C22">
        <w:rPr>
          <w:color w:val="000000" w:themeColor="text1"/>
          <w:sz w:val="20"/>
          <w:szCs w:val="20"/>
        </w:rPr>
        <w:t>b)</w:t>
      </w:r>
      <w:r w:rsidRPr="002C1C22">
        <w:rPr>
          <w:color w:val="000000" w:themeColor="text1"/>
          <w:sz w:val="20"/>
          <w:szCs w:val="20"/>
        </w:rPr>
        <w:tab/>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e</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ke</m:t>
            </m:r>
          </m:e>
          <m:sup>
            <m:r>
              <w:rPr>
                <w:rFonts w:ascii="Cambria Math" w:hAnsi="Cambria Math"/>
                <w:color w:val="000000" w:themeColor="text1"/>
                <w:sz w:val="20"/>
                <w:szCs w:val="20"/>
              </w:rPr>
              <m:t>2</m:t>
            </m:r>
          </m:sup>
        </m:sSup>
      </m:oMath>
      <w:r w:rsidR="006229D7" w:rsidRPr="002C1C22">
        <w:rPr>
          <w:color w:val="000000" w:themeColor="text1"/>
          <w:sz w:val="20"/>
          <w:szCs w:val="20"/>
        </w:rPr>
        <w:t xml:space="preserve"> (1)</w:t>
      </w:r>
    </w:p>
    <w:p w14:paraId="1ACF8F47" w14:textId="3E02B92A" w:rsidR="00A423C0" w:rsidRPr="002C1C22" w:rsidRDefault="006229D7" w:rsidP="00EF2682">
      <w:pPr>
        <w:tabs>
          <w:tab w:val="right" w:pos="10205"/>
        </w:tabs>
        <w:ind w:left="851" w:hanging="425"/>
        <w:rPr>
          <w:color w:val="000000" w:themeColor="text1"/>
          <w:sz w:val="20"/>
          <w:szCs w:val="20"/>
        </w:rPr>
      </w:pPr>
      <w:r w:rsidRPr="002C1C22">
        <w:rPr>
          <w:color w:val="000000" w:themeColor="text1"/>
          <w:sz w:val="20"/>
          <w:szCs w:val="20"/>
        </w:rPr>
        <w:tab/>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e</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m:t>
            </m:r>
          </m:den>
        </m:f>
        <m:r>
          <w:rPr>
            <w:rFonts w:ascii="Cambria Math" w:hAnsi="Cambria Math"/>
            <w:color w:val="000000" w:themeColor="text1"/>
            <w:sz w:val="20"/>
            <w:szCs w:val="20"/>
          </w:rPr>
          <m:t>5000×</m:t>
        </m:r>
        <m:sSup>
          <m:sSupPr>
            <m:ctrlPr>
              <w:rPr>
                <w:rFonts w:ascii="Cambria Math" w:hAnsi="Cambria Math"/>
                <w:i/>
                <w:color w:val="000000" w:themeColor="text1"/>
                <w:sz w:val="20"/>
                <w:szCs w:val="20"/>
              </w:rPr>
            </m:ctrlPr>
          </m:sSupPr>
          <m:e>
            <m:d>
              <m:dPr>
                <m:ctrlPr>
                  <w:rPr>
                    <w:rFonts w:ascii="Cambria Math" w:hAnsi="Cambria Math"/>
                    <w:i/>
                    <w:color w:val="000000" w:themeColor="text1"/>
                    <w:sz w:val="20"/>
                    <w:szCs w:val="20"/>
                  </w:rPr>
                </m:ctrlPr>
              </m:dPr>
              <m:e>
                <m:r>
                  <w:rPr>
                    <w:rFonts w:ascii="Cambria Math" w:hAnsi="Cambria Math"/>
                    <w:color w:val="000000" w:themeColor="text1"/>
                    <w:sz w:val="20"/>
                    <w:szCs w:val="20"/>
                  </w:rPr>
                  <m:t>0.3</m:t>
                </m:r>
              </m:e>
            </m:d>
          </m:e>
          <m:sup>
            <m:r>
              <w:rPr>
                <w:rFonts w:ascii="Cambria Math" w:hAnsi="Cambria Math"/>
                <w:color w:val="000000" w:themeColor="text1"/>
                <w:sz w:val="20"/>
                <w:szCs w:val="20"/>
              </w:rPr>
              <m:t>2</m:t>
            </m:r>
          </m:sup>
        </m:sSup>
      </m:oMath>
    </w:p>
    <w:p w14:paraId="2EB8D829" w14:textId="52B00C3F" w:rsidR="006229D7" w:rsidRPr="002C1C22" w:rsidRDefault="006229D7" w:rsidP="00EF2682">
      <w:pPr>
        <w:tabs>
          <w:tab w:val="right" w:pos="10205"/>
        </w:tabs>
        <w:ind w:left="851" w:hanging="425"/>
        <w:rPr>
          <w:color w:val="000000" w:themeColor="text1"/>
          <w:sz w:val="20"/>
          <w:szCs w:val="20"/>
        </w:rPr>
      </w:pPr>
      <w:r w:rsidRPr="002C1C22">
        <w:rPr>
          <w:color w:val="000000" w:themeColor="text1"/>
          <w:sz w:val="20"/>
          <w:szCs w:val="20"/>
        </w:rPr>
        <w:tab/>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E</m:t>
            </m:r>
          </m:e>
          <m:sub>
            <m:r>
              <w:rPr>
                <w:rFonts w:ascii="Cambria Math" w:hAnsi="Cambria Math"/>
                <w:color w:val="000000" w:themeColor="text1"/>
                <w:sz w:val="20"/>
                <w:szCs w:val="20"/>
              </w:rPr>
              <m:t>e</m:t>
            </m:r>
          </m:sub>
        </m:sSub>
        <m:r>
          <w:rPr>
            <w:rFonts w:ascii="Cambria Math" w:hAnsi="Cambria Math"/>
            <w:color w:val="000000" w:themeColor="text1"/>
            <w:sz w:val="20"/>
            <w:szCs w:val="20"/>
          </w:rPr>
          <m:t>=225</m:t>
        </m:r>
      </m:oMath>
      <w:r w:rsidRPr="002C1C22">
        <w:rPr>
          <w:color w:val="000000" w:themeColor="text1"/>
          <w:sz w:val="20"/>
          <w:szCs w:val="20"/>
        </w:rPr>
        <w:t xml:space="preserve"> J (1)</w:t>
      </w:r>
    </w:p>
    <w:p w14:paraId="27B84FAA" w14:textId="252A1B14" w:rsidR="00E207DB" w:rsidRPr="00116FA1" w:rsidRDefault="00E207DB" w:rsidP="0090629D">
      <w:pPr>
        <w:pStyle w:val="ListParagraph"/>
        <w:ind w:left="851"/>
        <w:rPr>
          <w:color w:val="000000" w:themeColor="text1"/>
          <w:sz w:val="12"/>
          <w:szCs w:val="20"/>
        </w:rPr>
      </w:pPr>
    </w:p>
    <w:p w14:paraId="4F0CEADC" w14:textId="3675FBD3" w:rsidR="002574DA" w:rsidRPr="002C1C22" w:rsidRDefault="006229D7" w:rsidP="006229D7">
      <w:pPr>
        <w:tabs>
          <w:tab w:val="left" w:pos="851"/>
          <w:tab w:val="right" w:pos="10205"/>
        </w:tabs>
        <w:ind w:left="426" w:hanging="426"/>
        <w:rPr>
          <w:sz w:val="20"/>
          <w:szCs w:val="20"/>
        </w:rPr>
      </w:pPr>
      <w:r w:rsidRPr="002C1C22">
        <w:rPr>
          <w:sz w:val="20"/>
          <w:szCs w:val="20"/>
        </w:rPr>
        <w:t>6.</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m:t>
            </m:r>
          </m:sub>
        </m:sSub>
        <m:r>
          <w:rPr>
            <w:rFonts w:ascii="Cambria Math" w:hAnsi="Cambria Math"/>
            <w:sz w:val="20"/>
            <w:szCs w:val="20"/>
          </w:rPr>
          <m:t>=mg</m:t>
        </m:r>
        <m:r>
          <m:rPr>
            <m:nor/>
          </m:rPr>
          <w:rPr>
            <w:rFonts w:ascii="Cambria Math" w:hAnsi="Cambria Math"/>
            <w:i/>
            <w:sz w:val="20"/>
            <w:szCs w:val="20"/>
          </w:rPr>
          <m:t>h</m:t>
        </m:r>
      </m:oMath>
      <w:r w:rsidR="002574DA" w:rsidRPr="002C1C22">
        <w:rPr>
          <w:sz w:val="20"/>
          <w:szCs w:val="20"/>
        </w:rPr>
        <w:t xml:space="preserve"> (1)</w:t>
      </w:r>
    </w:p>
    <w:p w14:paraId="02DFD675" w14:textId="0BBA8A46" w:rsidR="002574DA" w:rsidRPr="002C1C22" w:rsidRDefault="002574DA" w:rsidP="006229D7">
      <w:pPr>
        <w:tabs>
          <w:tab w:val="left" w:pos="851"/>
          <w:tab w:val="right" w:pos="10205"/>
        </w:tabs>
        <w:ind w:left="426" w:hanging="426"/>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m:t>
            </m:r>
          </m:sub>
        </m:sSub>
        <m:r>
          <w:rPr>
            <w:rFonts w:ascii="Cambria Math" w:hAnsi="Cambria Math"/>
            <w:sz w:val="20"/>
            <w:szCs w:val="20"/>
          </w:rPr>
          <m:t>=55×9.8×2.5</m:t>
        </m:r>
      </m:oMath>
    </w:p>
    <w:p w14:paraId="24023F35" w14:textId="5CF5C63F" w:rsidR="006229D7" w:rsidRPr="002C1C22" w:rsidRDefault="002574DA" w:rsidP="002574DA">
      <w:pPr>
        <w:tabs>
          <w:tab w:val="left" w:pos="851"/>
          <w:tab w:val="right" w:pos="10205"/>
        </w:tabs>
        <w:ind w:left="426" w:hanging="426"/>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m:t>
            </m:r>
          </m:sub>
        </m:sSub>
        <m:r>
          <w:rPr>
            <w:rFonts w:ascii="Cambria Math" w:hAnsi="Cambria Math"/>
            <w:sz w:val="20"/>
            <w:szCs w:val="20"/>
          </w:rPr>
          <m:t>=1347.5</m:t>
        </m:r>
      </m:oMath>
      <w:r w:rsidRPr="002C1C22">
        <w:rPr>
          <w:sz w:val="20"/>
          <w:szCs w:val="20"/>
        </w:rPr>
        <w:t xml:space="preserve"> J</w:t>
      </w:r>
    </w:p>
    <w:p w14:paraId="5D24ED5A" w14:textId="2799B6F7" w:rsidR="002574DA" w:rsidRPr="002C1C22" w:rsidRDefault="00E05BFA" w:rsidP="006229D7">
      <w:pPr>
        <w:pStyle w:val="ListParagraph"/>
        <w:ind w:left="851"/>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p</m:t>
            </m:r>
          </m:sub>
        </m:sSub>
        <m:r>
          <w:rPr>
            <w:rFonts w:ascii="Cambria Math" w:hAnsi="Cambria Math"/>
            <w:sz w:val="20"/>
            <w:szCs w:val="20"/>
          </w:rPr>
          <m:t>=1300</m:t>
        </m:r>
      </m:oMath>
      <w:r w:rsidR="002574DA" w:rsidRPr="002C1C22">
        <w:rPr>
          <w:sz w:val="20"/>
          <w:szCs w:val="20"/>
        </w:rPr>
        <w:t xml:space="preserve"> J (1)</w:t>
      </w:r>
    </w:p>
    <w:p w14:paraId="053FAC00" w14:textId="6E488FC0" w:rsidR="006229D7" w:rsidRPr="002C1C22" w:rsidRDefault="006229D7" w:rsidP="006229D7">
      <w:pPr>
        <w:tabs>
          <w:tab w:val="right" w:pos="10205"/>
        </w:tabs>
        <w:ind w:left="851" w:hanging="425"/>
        <w:rPr>
          <w:sz w:val="16"/>
          <w:szCs w:val="20"/>
        </w:rPr>
      </w:pPr>
    </w:p>
    <w:p w14:paraId="76B62402" w14:textId="16960B88" w:rsidR="006229D7" w:rsidRPr="002C1C22" w:rsidRDefault="006229D7" w:rsidP="006229D7">
      <w:pPr>
        <w:tabs>
          <w:tab w:val="right" w:pos="10205"/>
        </w:tabs>
        <w:ind w:left="851" w:hanging="425"/>
        <w:rPr>
          <w:sz w:val="20"/>
          <w:szCs w:val="20"/>
        </w:rPr>
      </w:pPr>
      <w:r w:rsidRPr="002C1C22">
        <w:rPr>
          <w:sz w:val="20"/>
          <w:szCs w:val="20"/>
        </w:rPr>
        <w:t>b)</w:t>
      </w:r>
      <w:r w:rsidRPr="002C1C22">
        <w:rPr>
          <w:szCs w:val="20"/>
        </w:rPr>
        <w:tab/>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top</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1m</m:t>
            </m:r>
          </m:sub>
        </m:sSub>
      </m:oMath>
      <w:r w:rsidRPr="002C1C22">
        <w:rPr>
          <w:sz w:val="20"/>
          <w:szCs w:val="20"/>
        </w:rPr>
        <w:t xml:space="preserve"> (1)</w:t>
      </w:r>
    </w:p>
    <w:p w14:paraId="449060C7" w14:textId="77777777" w:rsidR="006229D7" w:rsidRPr="002C1C22" w:rsidRDefault="00E05BFA" w:rsidP="006229D7">
      <w:pPr>
        <w:ind w:left="851"/>
        <w:contextualSpacing/>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=mg</m:t>
        </m:r>
        <m:sSub>
          <m:sSubPr>
            <m:ctrlPr>
              <w:rPr>
                <w:rFonts w:ascii="Cambria Math" w:hAnsi="Cambria Math"/>
                <w:i/>
                <w:sz w:val="20"/>
                <w:szCs w:val="20"/>
              </w:rPr>
            </m:ctrlPr>
          </m:sSubPr>
          <m:e>
            <m:r>
              <m:rPr>
                <m:nor/>
              </m:rPr>
              <w:rPr>
                <w:rFonts w:ascii="Cambria Math" w:hAnsi="Cambria Math"/>
                <w:i/>
                <w:sz w:val="20"/>
                <w:szCs w:val="20"/>
              </w:rPr>
              <m:t>h</m:t>
            </m:r>
          </m:e>
          <m:sub>
            <m:r>
              <m:rPr>
                <m:nor/>
              </m:rPr>
              <w:rPr>
                <w:rFonts w:ascii="Cambria Math" w:hAnsi="Cambria Math"/>
                <w:i/>
                <w:sz w:val="20"/>
                <w:szCs w:val="20"/>
              </w:rPr>
              <m:t>top</m:t>
            </m:r>
          </m:sub>
        </m:sSub>
        <m:r>
          <w:rPr>
            <w:rFonts w:ascii="Cambria Math" w:hAnsi="Cambria Math"/>
            <w:sz w:val="20"/>
            <w:szCs w:val="20"/>
          </w:rPr>
          <m:t>-mg</m:t>
        </m:r>
        <m:sSub>
          <m:sSubPr>
            <m:ctrlPr>
              <w:rPr>
                <w:rFonts w:ascii="Cambria Math" w:hAnsi="Cambria Math"/>
                <w:i/>
                <w:sz w:val="20"/>
                <w:szCs w:val="20"/>
              </w:rPr>
            </m:ctrlPr>
          </m:sSubPr>
          <m:e>
            <m:r>
              <m:rPr>
                <m:nor/>
              </m:rPr>
              <w:rPr>
                <w:rFonts w:ascii="Cambria Math" w:hAnsi="Cambria Math"/>
                <w:i/>
                <w:sz w:val="20"/>
                <w:szCs w:val="20"/>
              </w:rPr>
              <m:t>h</m:t>
            </m:r>
          </m:e>
          <m:sub>
            <m:r>
              <m:rPr>
                <m:nor/>
              </m:rPr>
              <w:rPr>
                <w:rFonts w:ascii="Cambria Math" w:hAnsi="Cambria Math"/>
                <w:i/>
                <w:sz w:val="20"/>
                <w:szCs w:val="20"/>
              </w:rPr>
              <m:t>1</m:t>
            </m:r>
          </m:sub>
        </m:sSub>
      </m:oMath>
      <w:r w:rsidR="006229D7" w:rsidRPr="002C1C22">
        <w:rPr>
          <w:sz w:val="20"/>
          <w:szCs w:val="20"/>
        </w:rPr>
        <w:t xml:space="preserve"> </w:t>
      </w:r>
    </w:p>
    <w:p w14:paraId="71DD9C77" w14:textId="77777777" w:rsidR="006229D7" w:rsidRPr="002C1C22" w:rsidRDefault="00E05BFA" w:rsidP="006229D7">
      <w:pPr>
        <w:ind w:left="851"/>
        <w:contextualSpacing/>
        <w:rPr>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=1347.5-55×9.8×1</m:t>
        </m:r>
      </m:oMath>
      <w:r w:rsidR="006229D7" w:rsidRPr="002C1C22">
        <w:rPr>
          <w:sz w:val="20"/>
          <w:szCs w:val="20"/>
        </w:rPr>
        <w:t xml:space="preserve"> </w:t>
      </w:r>
    </w:p>
    <w:p w14:paraId="5DC869D4" w14:textId="2260C93A" w:rsidR="006229D7" w:rsidRPr="002C1C22" w:rsidRDefault="00E05BFA" w:rsidP="006229D7">
      <w:pPr>
        <w:ind w:left="851"/>
        <w:contextualSpacing/>
        <w:rPr>
          <w:color w:val="000000" w:themeColor="text1"/>
          <w:sz w:val="20"/>
          <w:szCs w:val="20"/>
        </w:rPr>
      </w:pP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m:t>
            </m:r>
          </m:sub>
        </m:sSub>
        <m:r>
          <w:rPr>
            <w:rFonts w:ascii="Cambria Math" w:hAnsi="Cambria Math"/>
            <w:sz w:val="20"/>
            <w:szCs w:val="20"/>
          </w:rPr>
          <m:t>=810</m:t>
        </m:r>
      </m:oMath>
      <w:r w:rsidR="00A7398D" w:rsidRPr="002C1C22">
        <w:rPr>
          <w:sz w:val="20"/>
          <w:szCs w:val="20"/>
        </w:rPr>
        <w:t xml:space="preserve"> J</w:t>
      </w:r>
      <w:r w:rsidR="006229D7" w:rsidRPr="002C1C22">
        <w:rPr>
          <w:sz w:val="20"/>
          <w:szCs w:val="20"/>
        </w:rPr>
        <w:t xml:space="preserve"> (1)</w:t>
      </w:r>
    </w:p>
    <w:p w14:paraId="367FBB47" w14:textId="05B7D635" w:rsidR="00A7398D" w:rsidRPr="00116FA1" w:rsidRDefault="00116FA1" w:rsidP="00A7398D">
      <w:pPr>
        <w:tabs>
          <w:tab w:val="left" w:pos="426"/>
        </w:tabs>
        <w:ind w:left="851" w:hanging="851"/>
        <w:rPr>
          <w:sz w:val="12"/>
          <w:szCs w:val="20"/>
        </w:rPr>
      </w:pPr>
      <w:r w:rsidRPr="00116FA1">
        <w:rPr>
          <w:rFonts w:ascii="Calibri" w:eastAsia="Calibri" w:hAnsi="Calibri"/>
          <w:noProof/>
          <w:sz w:val="20"/>
          <w:szCs w:val="20"/>
          <w:lang w:eastAsia="en-GB"/>
        </w:rPr>
        <mc:AlternateContent>
          <mc:Choice Requires="wps">
            <w:drawing>
              <wp:anchor distT="45720" distB="45720" distL="114300" distR="114300" simplePos="0" relativeHeight="251716608" behindDoc="0" locked="0" layoutInCell="1" allowOverlap="1" wp14:anchorId="1942828C" wp14:editId="5650819C">
                <wp:simplePos x="0" y="0"/>
                <wp:positionH relativeFrom="column">
                  <wp:posOffset>-94615</wp:posOffset>
                </wp:positionH>
                <wp:positionV relativeFrom="paragraph">
                  <wp:posOffset>14443</wp:posOffset>
                </wp:positionV>
                <wp:extent cx="2360930" cy="882539"/>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539"/>
                        </a:xfrm>
                        <a:prstGeom prst="rect">
                          <a:avLst/>
                        </a:prstGeom>
                        <a:noFill/>
                        <a:ln w="9525">
                          <a:noFill/>
                          <a:miter lim="800000"/>
                          <a:headEnd/>
                          <a:tailEnd/>
                        </a:ln>
                      </wps:spPr>
                      <wps:txbx>
                        <w:txbxContent>
                          <w:p w14:paraId="06976F42" w14:textId="0800A48D" w:rsidR="004060DD" w:rsidRDefault="004060DD" w:rsidP="00116FA1">
                            <w:r w:rsidRPr="002C1C22">
                              <w:rPr>
                                <w:sz w:val="20"/>
                                <w:szCs w:val="20"/>
                              </w:rPr>
                              <w:t>7.</w:t>
                            </w:r>
                            <w:r w:rsidRPr="002C1C22">
                              <w:rPr>
                                <w:sz w:val="20"/>
                                <w:szCs w:val="20"/>
                              </w:rPr>
                              <w:tab/>
                            </w:r>
                            <w:proofErr w:type="gramStart"/>
                            <w:r w:rsidRPr="002C1C22">
                              <w:rPr>
                                <w:sz w:val="20"/>
                                <w:szCs w:val="20"/>
                              </w:rPr>
                              <w:t>a</w:t>
                            </w:r>
                            <w:proofErr w:type="gramEnd"/>
                            <w:r w:rsidRPr="002C1C22">
                              <w:rPr>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42828C" id="_x0000_s1670" type="#_x0000_t202" style="position:absolute;left:0;text-align:left;margin-left:-7.45pt;margin-top:1.15pt;width:185.9pt;height:69.5pt;z-index:251716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" filled="f" stroked="f">
                <v:textbox>
                  <w:txbxContent>
                    <w:p w14:paraId="06976F42" w14:textId="0800A48D" w:rsidR="004060DD" w:rsidRDefault="004060DD" w:rsidP="00116FA1">
                      <w:r w:rsidRPr="002C1C22">
                        <w:rPr>
                          <w:sz w:val="20"/>
                          <w:szCs w:val="20"/>
                        </w:rPr>
                        <w:t>7.</w:t>
                      </w:r>
                      <w:r w:rsidRPr="002C1C22">
                        <w:rPr>
                          <w:sz w:val="20"/>
                          <w:szCs w:val="20"/>
                        </w:rPr>
                        <w:tab/>
                        <w:t>a)</w:t>
                      </w:r>
                    </w:p>
                  </w:txbxContent>
                </v:textbox>
              </v:shape>
            </w:pict>
          </mc:Fallback>
        </mc:AlternateContent>
      </w:r>
      <w:r w:rsidR="00D86848" w:rsidRPr="002C1C22">
        <w:rPr>
          <w:sz w:val="20"/>
          <w:szCs w:val="20"/>
        </w:rPr>
        <w:tab/>
      </w:r>
    </w:p>
    <w:tbl>
      <w:tblPr>
        <w:tblW w:w="0" w:type="auto"/>
        <w:tblInd w:w="8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188"/>
        <w:gridCol w:w="1054"/>
      </w:tblGrid>
      <w:tr w:rsidR="00A7398D" w:rsidRPr="002C1C22" w14:paraId="14047478" w14:textId="77777777" w:rsidTr="00116FA1">
        <w:tc>
          <w:tcPr>
            <w:tcW w:w="8188" w:type="dxa"/>
            <w:tcBorders>
              <w:top w:val="single" w:sz="12" w:space="0" w:color="auto"/>
              <w:bottom w:val="single" w:sz="6" w:space="0" w:color="auto"/>
              <w:right w:val="single" w:sz="12" w:space="0" w:color="auto"/>
            </w:tcBorders>
            <w:tcMar>
              <w:top w:w="0" w:type="dxa"/>
              <w:left w:w="108" w:type="dxa"/>
              <w:bottom w:w="0" w:type="dxa"/>
              <w:right w:w="108" w:type="dxa"/>
            </w:tcMar>
            <w:hideMark/>
          </w:tcPr>
          <w:p w14:paraId="346E9D8D" w14:textId="4260CFF7" w:rsidR="008C04FB" w:rsidRPr="002C1C22" w:rsidRDefault="008C04FB" w:rsidP="00E16711">
            <w:pPr>
              <w:rPr>
                <w:rFonts w:ascii="Calibri" w:eastAsia="Calibri" w:hAnsi="Calibri"/>
                <w:b/>
                <w:sz w:val="20"/>
                <w:szCs w:val="20"/>
              </w:rPr>
            </w:pPr>
            <w:r w:rsidRPr="002C1C22">
              <w:rPr>
                <w:rFonts w:ascii="Calibri" w:eastAsia="Calibri" w:hAnsi="Calibri"/>
                <w:b/>
                <w:sz w:val="20"/>
                <w:szCs w:val="20"/>
              </w:rPr>
              <w:t>Level 3</w:t>
            </w:r>
          </w:p>
          <w:p w14:paraId="5D4057CD" w14:textId="41F378D0" w:rsidR="00A7398D" w:rsidRPr="002C1C22" w:rsidRDefault="00A7398D" w:rsidP="00E16711">
            <w:pPr>
              <w:rPr>
                <w:rFonts w:ascii="Calibri" w:eastAsia="Calibri" w:hAnsi="Calibri"/>
                <w:sz w:val="20"/>
                <w:szCs w:val="20"/>
              </w:rPr>
            </w:pPr>
            <w:r w:rsidRPr="002C1C22">
              <w:rPr>
                <w:rFonts w:ascii="Calibri" w:eastAsia="Calibri" w:hAnsi="Calibri"/>
                <w:sz w:val="20"/>
                <w:szCs w:val="20"/>
              </w:rPr>
              <w:t xml:space="preserve">Answer written </w:t>
            </w:r>
            <w:r w:rsidR="008D6EB5" w:rsidRPr="002C1C22">
              <w:rPr>
                <w:rFonts w:ascii="Calibri" w:eastAsia="Calibri" w:hAnsi="Calibri"/>
                <w:sz w:val="20"/>
                <w:szCs w:val="20"/>
              </w:rPr>
              <w:t>logically</w:t>
            </w:r>
            <w:r w:rsidRPr="002C1C22">
              <w:rPr>
                <w:rFonts w:ascii="Calibri" w:eastAsia="Calibri" w:hAnsi="Calibri"/>
                <w:sz w:val="20"/>
                <w:szCs w:val="20"/>
              </w:rPr>
              <w:t xml:space="preserve">, with consideration of scientific method and experimental procedure. All equipment noted. </w:t>
            </w:r>
          </w:p>
        </w:tc>
        <w:tc>
          <w:tcPr>
            <w:tcW w:w="1054" w:type="dxa"/>
            <w:tcBorders>
              <w:top w:val="single" w:sz="12" w:space="0" w:color="auto"/>
              <w:left w:val="single" w:sz="12" w:space="0" w:color="auto"/>
              <w:bottom w:val="single" w:sz="6" w:space="0" w:color="auto"/>
            </w:tcBorders>
            <w:tcMar>
              <w:top w:w="0" w:type="dxa"/>
              <w:left w:w="108" w:type="dxa"/>
              <w:bottom w:w="0" w:type="dxa"/>
              <w:right w:w="108" w:type="dxa"/>
            </w:tcMar>
            <w:vAlign w:val="center"/>
            <w:hideMark/>
          </w:tcPr>
          <w:p w14:paraId="0875387B" w14:textId="456EC6C3" w:rsidR="00A7398D" w:rsidRPr="002C1C22" w:rsidRDefault="00E16711" w:rsidP="00E16711">
            <w:pPr>
              <w:jc w:val="center"/>
              <w:rPr>
                <w:rFonts w:ascii="Calibri" w:eastAsia="Calibri" w:hAnsi="Calibri"/>
                <w:b/>
                <w:sz w:val="20"/>
                <w:szCs w:val="20"/>
              </w:rPr>
            </w:pPr>
            <w:r w:rsidRPr="002C1C22">
              <w:rPr>
                <w:rFonts w:ascii="Calibri" w:eastAsia="Calibri" w:hAnsi="Calibri"/>
                <w:b/>
                <w:sz w:val="20"/>
                <w:szCs w:val="20"/>
              </w:rPr>
              <w:t>5–</w:t>
            </w:r>
            <w:r w:rsidR="00A7398D" w:rsidRPr="002C1C22">
              <w:rPr>
                <w:rFonts w:ascii="Calibri" w:eastAsia="Calibri" w:hAnsi="Calibri"/>
                <w:b/>
                <w:sz w:val="20"/>
                <w:szCs w:val="20"/>
              </w:rPr>
              <w:t>6</w:t>
            </w:r>
          </w:p>
        </w:tc>
      </w:tr>
      <w:tr w:rsidR="00A7398D" w:rsidRPr="002C1C22" w14:paraId="5AD6D6FD" w14:textId="77777777" w:rsidTr="00116FA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5DCC6704" w14:textId="77777777" w:rsidR="008C04FB" w:rsidRPr="002C1C22" w:rsidRDefault="00A7398D" w:rsidP="00E16711">
            <w:pPr>
              <w:rPr>
                <w:rFonts w:ascii="Calibri" w:eastAsia="Calibri" w:hAnsi="Calibri"/>
                <w:b/>
                <w:sz w:val="20"/>
                <w:szCs w:val="20"/>
              </w:rPr>
            </w:pPr>
            <w:r w:rsidRPr="002C1C22">
              <w:rPr>
                <w:rFonts w:ascii="Calibri" w:eastAsia="Calibri" w:hAnsi="Calibri"/>
                <w:b/>
                <w:sz w:val="20"/>
                <w:szCs w:val="20"/>
              </w:rPr>
              <w:t>Level 2</w:t>
            </w:r>
          </w:p>
          <w:p w14:paraId="09F4D266" w14:textId="0598EFAE" w:rsidR="00A7398D" w:rsidRPr="002C1C22" w:rsidRDefault="00A7398D" w:rsidP="00E16711">
            <w:pPr>
              <w:rPr>
                <w:rFonts w:ascii="Calibri" w:eastAsia="Calibri" w:hAnsi="Calibri"/>
                <w:sz w:val="20"/>
                <w:szCs w:val="20"/>
              </w:rPr>
            </w:pPr>
            <w:r w:rsidRPr="002C1C22">
              <w:rPr>
                <w:rFonts w:ascii="Calibri" w:eastAsia="Calibri" w:hAnsi="Calibri"/>
                <w:sz w:val="20"/>
                <w:szCs w:val="20"/>
              </w:rPr>
              <w:t xml:space="preserve">Answer written with some </w:t>
            </w:r>
            <w:r w:rsidR="008D6EB5" w:rsidRPr="002C1C22">
              <w:rPr>
                <w:rFonts w:ascii="Calibri" w:eastAsia="Calibri" w:hAnsi="Calibri"/>
                <w:sz w:val="20"/>
                <w:szCs w:val="20"/>
              </w:rPr>
              <w:t>logical</w:t>
            </w:r>
            <w:r w:rsidRPr="002C1C22">
              <w:rPr>
                <w:rFonts w:ascii="Calibri" w:eastAsia="Calibri" w:hAnsi="Calibri"/>
                <w:sz w:val="20"/>
                <w:szCs w:val="20"/>
              </w:rPr>
              <w:t xml:space="preserve"> parts, attempts at scientific method and consideration of the experimental procedure. </w:t>
            </w:r>
            <w:r w:rsidR="008D6EB5" w:rsidRPr="002C1C22">
              <w:rPr>
                <w:rFonts w:ascii="Calibri" w:eastAsia="Calibri" w:hAnsi="Calibri"/>
                <w:sz w:val="20"/>
                <w:szCs w:val="20"/>
              </w:rPr>
              <w:t>Most</w:t>
            </w:r>
            <w:r w:rsidRPr="002C1C22">
              <w:rPr>
                <w:rFonts w:ascii="Calibri" w:eastAsia="Calibri" w:hAnsi="Calibri"/>
                <w:sz w:val="20"/>
                <w:szCs w:val="20"/>
              </w:rPr>
              <w:t xml:space="preserve"> equipment noted. </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10384C61" w14:textId="3F4E38DB" w:rsidR="00A7398D" w:rsidRPr="002C1C22" w:rsidRDefault="00E16711" w:rsidP="00E16711">
            <w:pPr>
              <w:jc w:val="center"/>
              <w:rPr>
                <w:rFonts w:ascii="Calibri" w:eastAsia="Calibri" w:hAnsi="Calibri"/>
                <w:b/>
                <w:sz w:val="20"/>
                <w:szCs w:val="20"/>
              </w:rPr>
            </w:pPr>
            <w:r w:rsidRPr="002C1C22">
              <w:rPr>
                <w:rFonts w:ascii="Calibri" w:eastAsia="Calibri" w:hAnsi="Calibri"/>
                <w:b/>
                <w:sz w:val="20"/>
                <w:szCs w:val="20"/>
              </w:rPr>
              <w:t>3–</w:t>
            </w:r>
            <w:r w:rsidR="00A7398D" w:rsidRPr="002C1C22">
              <w:rPr>
                <w:rFonts w:ascii="Calibri" w:eastAsia="Calibri" w:hAnsi="Calibri"/>
                <w:b/>
                <w:sz w:val="20"/>
                <w:szCs w:val="20"/>
              </w:rPr>
              <w:t>4</w:t>
            </w:r>
          </w:p>
        </w:tc>
      </w:tr>
      <w:tr w:rsidR="00A7398D" w:rsidRPr="002C1C22" w14:paraId="5CA83AA9" w14:textId="77777777" w:rsidTr="00116FA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57BD6B65" w14:textId="18CDDA1C" w:rsidR="008C04FB" w:rsidRPr="002C1C22" w:rsidRDefault="008C04FB" w:rsidP="00E16711">
            <w:pPr>
              <w:rPr>
                <w:rFonts w:ascii="Calibri" w:eastAsia="Calibri" w:hAnsi="Calibri"/>
                <w:b/>
                <w:sz w:val="20"/>
                <w:szCs w:val="20"/>
              </w:rPr>
            </w:pPr>
            <w:r w:rsidRPr="002C1C22">
              <w:rPr>
                <w:rFonts w:ascii="Calibri" w:eastAsia="Calibri" w:hAnsi="Calibri"/>
                <w:b/>
                <w:sz w:val="20"/>
                <w:szCs w:val="20"/>
              </w:rPr>
              <w:t>Level 1</w:t>
            </w:r>
          </w:p>
          <w:p w14:paraId="7F029920" w14:textId="2F0C514B" w:rsidR="00A7398D" w:rsidRPr="002C1C22" w:rsidRDefault="00A7398D" w:rsidP="00E16711">
            <w:pPr>
              <w:rPr>
                <w:rFonts w:ascii="Calibri" w:eastAsia="Calibri" w:hAnsi="Calibri"/>
                <w:sz w:val="20"/>
                <w:szCs w:val="20"/>
              </w:rPr>
            </w:pPr>
            <w:r w:rsidRPr="002C1C22">
              <w:rPr>
                <w:rFonts w:ascii="Calibri" w:eastAsia="Calibri" w:hAnsi="Calibri"/>
                <w:sz w:val="20"/>
                <w:szCs w:val="20"/>
              </w:rPr>
              <w:t xml:space="preserve">Most parts not </w:t>
            </w:r>
            <w:r w:rsidR="008D6EB5" w:rsidRPr="002C1C22">
              <w:rPr>
                <w:rFonts w:ascii="Calibri" w:eastAsia="Calibri" w:hAnsi="Calibri"/>
                <w:sz w:val="20"/>
                <w:szCs w:val="20"/>
              </w:rPr>
              <w:t>logically</w:t>
            </w:r>
            <w:r w:rsidRPr="002C1C22">
              <w:rPr>
                <w:rFonts w:ascii="Calibri" w:eastAsia="Calibri" w:hAnsi="Calibri"/>
                <w:sz w:val="20"/>
                <w:szCs w:val="20"/>
              </w:rPr>
              <w:t xml:space="preserve"> written. </w:t>
            </w:r>
            <w:r w:rsidR="008D6EB5" w:rsidRPr="002C1C22">
              <w:rPr>
                <w:rFonts w:ascii="Calibri" w:eastAsia="Calibri" w:hAnsi="Calibri"/>
                <w:sz w:val="20"/>
                <w:szCs w:val="20"/>
              </w:rPr>
              <w:t>L</w:t>
            </w:r>
            <w:r w:rsidRPr="002C1C22">
              <w:rPr>
                <w:rFonts w:ascii="Calibri" w:eastAsia="Calibri" w:hAnsi="Calibri"/>
                <w:sz w:val="20"/>
                <w:szCs w:val="20"/>
              </w:rPr>
              <w:t>ittle scientific method and no consideration of the experimental procedure</w:t>
            </w:r>
            <w:r w:rsidR="008D6EB5" w:rsidRPr="002C1C22">
              <w:rPr>
                <w:rFonts w:ascii="Calibri" w:eastAsia="Calibri" w:hAnsi="Calibri"/>
                <w:sz w:val="20"/>
                <w:szCs w:val="20"/>
              </w:rPr>
              <w:t>. Some mention of equipment</w:t>
            </w:r>
            <w:r w:rsidRPr="002C1C22">
              <w:rPr>
                <w:rFonts w:ascii="Calibri" w:eastAsia="Calibri" w:hAnsi="Calibri"/>
                <w:sz w:val="20"/>
                <w:szCs w:val="20"/>
              </w:rPr>
              <w:t xml:space="preserve">. </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21B94C13" w14:textId="7DD451DA" w:rsidR="00A7398D" w:rsidRPr="002C1C22" w:rsidRDefault="00E16711" w:rsidP="00E16711">
            <w:pPr>
              <w:jc w:val="center"/>
              <w:rPr>
                <w:rFonts w:ascii="Calibri" w:eastAsia="Calibri" w:hAnsi="Calibri"/>
                <w:b/>
                <w:sz w:val="20"/>
                <w:szCs w:val="20"/>
              </w:rPr>
            </w:pPr>
            <w:r w:rsidRPr="002C1C22">
              <w:rPr>
                <w:rFonts w:ascii="Calibri" w:eastAsia="Calibri" w:hAnsi="Calibri"/>
                <w:b/>
                <w:sz w:val="20"/>
                <w:szCs w:val="20"/>
              </w:rPr>
              <w:t>1–</w:t>
            </w:r>
            <w:r w:rsidR="00A7398D" w:rsidRPr="002C1C22">
              <w:rPr>
                <w:rFonts w:ascii="Calibri" w:eastAsia="Calibri" w:hAnsi="Calibri"/>
                <w:b/>
                <w:sz w:val="20"/>
                <w:szCs w:val="20"/>
              </w:rPr>
              <w:t>2</w:t>
            </w:r>
          </w:p>
        </w:tc>
      </w:tr>
      <w:tr w:rsidR="00A7398D" w:rsidRPr="002C1C22" w14:paraId="7DB13EF7" w14:textId="77777777" w:rsidTr="00116FA1">
        <w:trPr>
          <w:trHeight w:val="54"/>
        </w:trPr>
        <w:tc>
          <w:tcPr>
            <w:tcW w:w="8188" w:type="dxa"/>
            <w:tcBorders>
              <w:top w:val="single" w:sz="6" w:space="0" w:color="auto"/>
              <w:bottom w:val="single" w:sz="12" w:space="0" w:color="auto"/>
              <w:right w:val="single" w:sz="12" w:space="0" w:color="auto"/>
            </w:tcBorders>
            <w:tcMar>
              <w:top w:w="0" w:type="dxa"/>
              <w:left w:w="108" w:type="dxa"/>
              <w:bottom w:w="0" w:type="dxa"/>
              <w:right w:w="108" w:type="dxa"/>
            </w:tcMar>
            <w:hideMark/>
          </w:tcPr>
          <w:p w14:paraId="3CDF435B" w14:textId="77777777" w:rsidR="00A7398D" w:rsidRPr="002C1C22" w:rsidRDefault="00A7398D" w:rsidP="00E16711">
            <w:pPr>
              <w:rPr>
                <w:rFonts w:ascii="Calibri" w:eastAsia="Calibri" w:hAnsi="Calibri"/>
                <w:sz w:val="20"/>
                <w:szCs w:val="20"/>
              </w:rPr>
            </w:pPr>
            <w:r w:rsidRPr="00116FA1">
              <w:rPr>
                <w:rFonts w:ascii="Calibri" w:eastAsia="Calibri" w:hAnsi="Calibri"/>
                <w:b/>
                <w:sz w:val="20"/>
                <w:szCs w:val="20"/>
              </w:rPr>
              <w:t>Level 0</w:t>
            </w:r>
            <w:r w:rsidRPr="002C1C22">
              <w:rPr>
                <w:rFonts w:ascii="Calibri" w:eastAsia="Calibri" w:hAnsi="Calibri"/>
                <w:sz w:val="20"/>
                <w:szCs w:val="20"/>
              </w:rPr>
              <w:t xml:space="preserve"> – No content that is relevant. </w:t>
            </w:r>
          </w:p>
        </w:tc>
        <w:tc>
          <w:tcPr>
            <w:tcW w:w="1054" w:type="dxa"/>
            <w:tcBorders>
              <w:top w:val="single" w:sz="6" w:space="0" w:color="auto"/>
              <w:left w:val="single" w:sz="12" w:space="0" w:color="auto"/>
              <w:bottom w:val="single" w:sz="12" w:space="0" w:color="auto"/>
            </w:tcBorders>
            <w:tcMar>
              <w:top w:w="0" w:type="dxa"/>
              <w:left w:w="108" w:type="dxa"/>
              <w:bottom w:w="0" w:type="dxa"/>
              <w:right w:w="108" w:type="dxa"/>
            </w:tcMar>
            <w:vAlign w:val="center"/>
            <w:hideMark/>
          </w:tcPr>
          <w:p w14:paraId="5C27CB5B" w14:textId="77777777" w:rsidR="00A7398D" w:rsidRPr="002C1C22" w:rsidRDefault="00A7398D" w:rsidP="00E16711">
            <w:pPr>
              <w:jc w:val="center"/>
              <w:rPr>
                <w:rFonts w:ascii="Calibri" w:eastAsia="Calibri" w:hAnsi="Calibri"/>
                <w:b/>
                <w:sz w:val="20"/>
                <w:szCs w:val="20"/>
              </w:rPr>
            </w:pPr>
            <w:r w:rsidRPr="002C1C22">
              <w:rPr>
                <w:rFonts w:ascii="Calibri" w:eastAsia="Calibri" w:hAnsi="Calibri"/>
                <w:b/>
                <w:sz w:val="20"/>
                <w:szCs w:val="20"/>
              </w:rPr>
              <w:t>0</w:t>
            </w:r>
          </w:p>
        </w:tc>
      </w:tr>
      <w:tr w:rsidR="00A7398D" w:rsidRPr="002C1C22" w14:paraId="60256FEA" w14:textId="77777777" w:rsidTr="00116FA1">
        <w:tc>
          <w:tcPr>
            <w:tcW w:w="9242" w:type="dxa"/>
            <w:gridSpan w:val="2"/>
            <w:tcBorders>
              <w:top w:val="single" w:sz="12" w:space="0" w:color="auto"/>
            </w:tcBorders>
            <w:tcMar>
              <w:top w:w="0" w:type="dxa"/>
              <w:left w:w="108" w:type="dxa"/>
              <w:bottom w:w="0" w:type="dxa"/>
              <w:right w:w="108" w:type="dxa"/>
            </w:tcMar>
            <w:hideMark/>
          </w:tcPr>
          <w:p w14:paraId="3BB5CD68" w14:textId="0EAC326A" w:rsidR="00A7398D" w:rsidRPr="002C1C22" w:rsidRDefault="00153D06" w:rsidP="00E16711">
            <w:pPr>
              <w:ind w:left="317" w:hanging="317"/>
              <w:rPr>
                <w:rFonts w:ascii="Calibri" w:eastAsia="Calibri" w:hAnsi="Calibri"/>
                <w:sz w:val="20"/>
                <w:szCs w:val="20"/>
              </w:rPr>
            </w:pPr>
            <w:r w:rsidRPr="002C1C22">
              <w:rPr>
                <w:rFonts w:ascii="Symbol" w:eastAsia="Calibri" w:hAnsi="Symbol"/>
                <w:sz w:val="20"/>
                <w:szCs w:val="20"/>
              </w:rPr>
              <w:t></w:t>
            </w:r>
            <w:r w:rsidRPr="002C1C22">
              <w:rPr>
                <w:rFonts w:ascii="Symbol" w:eastAsia="Calibri" w:hAnsi="Symbol"/>
                <w:sz w:val="20"/>
                <w:szCs w:val="20"/>
              </w:rPr>
              <w:tab/>
            </w:r>
            <w:r w:rsidR="00C20089" w:rsidRPr="002C1C22">
              <w:rPr>
                <w:rFonts w:ascii="Calibri" w:eastAsia="Calibri" w:hAnsi="Calibri"/>
                <w:sz w:val="20"/>
                <w:szCs w:val="20"/>
              </w:rPr>
              <w:t>Fill a beaker with water and use a set of scales to measure the mass of water</w:t>
            </w:r>
          </w:p>
          <w:p w14:paraId="4895EB51" w14:textId="6C412A54" w:rsidR="00C20089" w:rsidRPr="002C1C22" w:rsidRDefault="00153D06" w:rsidP="00E16711">
            <w:pPr>
              <w:ind w:left="317" w:hanging="317"/>
              <w:rPr>
                <w:rFonts w:ascii="Calibri" w:eastAsia="Calibri" w:hAnsi="Calibri"/>
                <w:sz w:val="20"/>
                <w:szCs w:val="20"/>
              </w:rPr>
            </w:pPr>
            <w:r w:rsidRPr="002C1C22">
              <w:rPr>
                <w:rFonts w:ascii="Symbol" w:eastAsia="Calibri" w:hAnsi="Symbol"/>
                <w:sz w:val="20"/>
                <w:szCs w:val="20"/>
              </w:rPr>
              <w:t></w:t>
            </w:r>
            <w:r w:rsidRPr="002C1C22">
              <w:rPr>
                <w:rFonts w:ascii="Symbol" w:eastAsia="Calibri" w:hAnsi="Symbol"/>
                <w:sz w:val="20"/>
                <w:szCs w:val="20"/>
              </w:rPr>
              <w:tab/>
            </w:r>
            <w:r w:rsidR="00C20089" w:rsidRPr="002C1C22">
              <w:rPr>
                <w:rFonts w:ascii="Calibri" w:eastAsia="Calibri" w:hAnsi="Calibri"/>
                <w:sz w:val="20"/>
                <w:szCs w:val="20"/>
              </w:rPr>
              <w:t>Use a thermometer to measure initial temperature of water</w:t>
            </w:r>
          </w:p>
          <w:p w14:paraId="2BCD78C7" w14:textId="4333CDEE" w:rsidR="00C20089" w:rsidRPr="002C1C22" w:rsidRDefault="00153D06" w:rsidP="00E16711">
            <w:pPr>
              <w:ind w:left="317" w:hanging="317"/>
              <w:rPr>
                <w:rFonts w:ascii="Calibri" w:eastAsia="Calibri" w:hAnsi="Calibri"/>
                <w:sz w:val="20"/>
                <w:szCs w:val="20"/>
              </w:rPr>
            </w:pPr>
            <w:r w:rsidRPr="002C1C22">
              <w:rPr>
                <w:rFonts w:ascii="Symbol" w:eastAsia="Calibri" w:hAnsi="Symbol"/>
                <w:sz w:val="20"/>
                <w:szCs w:val="20"/>
              </w:rPr>
              <w:t></w:t>
            </w:r>
            <w:r w:rsidRPr="002C1C22">
              <w:rPr>
                <w:rFonts w:ascii="Symbol" w:eastAsia="Calibri" w:hAnsi="Symbol"/>
                <w:sz w:val="20"/>
                <w:szCs w:val="20"/>
              </w:rPr>
              <w:tab/>
            </w:r>
            <w:r w:rsidR="00C20089" w:rsidRPr="002C1C22">
              <w:rPr>
                <w:rFonts w:ascii="Calibri" w:eastAsia="Calibri" w:hAnsi="Calibri"/>
                <w:sz w:val="20"/>
                <w:szCs w:val="20"/>
              </w:rPr>
              <w:t>Place an electric heater in the water</w:t>
            </w:r>
          </w:p>
          <w:p w14:paraId="72E60B9D" w14:textId="1C752081" w:rsidR="00C20089" w:rsidRPr="002C1C22" w:rsidRDefault="00153D06" w:rsidP="00E16711">
            <w:pPr>
              <w:ind w:left="317" w:hanging="317"/>
              <w:rPr>
                <w:rFonts w:ascii="Calibri" w:eastAsia="Calibri" w:hAnsi="Calibri"/>
                <w:sz w:val="20"/>
                <w:szCs w:val="20"/>
              </w:rPr>
            </w:pPr>
            <w:r w:rsidRPr="002C1C22">
              <w:rPr>
                <w:rFonts w:ascii="Symbol" w:eastAsia="Calibri" w:hAnsi="Symbol"/>
                <w:sz w:val="20"/>
                <w:szCs w:val="20"/>
              </w:rPr>
              <w:t></w:t>
            </w:r>
            <w:r w:rsidRPr="002C1C22">
              <w:rPr>
                <w:rFonts w:ascii="Symbol" w:eastAsia="Calibri" w:hAnsi="Symbol"/>
                <w:sz w:val="20"/>
                <w:szCs w:val="20"/>
              </w:rPr>
              <w:tab/>
            </w:r>
            <w:r w:rsidR="00C20089" w:rsidRPr="002C1C22">
              <w:rPr>
                <w:rFonts w:ascii="Calibri" w:eastAsia="Calibri" w:hAnsi="Calibri"/>
                <w:sz w:val="20"/>
                <w:szCs w:val="20"/>
              </w:rPr>
              <w:t>Heat the beaker to 100 °C</w:t>
            </w:r>
          </w:p>
          <w:p w14:paraId="3DD6B833" w14:textId="436535AA" w:rsidR="00C20089" w:rsidRPr="002C1C22" w:rsidRDefault="00153D06" w:rsidP="00E16711">
            <w:pPr>
              <w:tabs>
                <w:tab w:val="right" w:pos="10205"/>
              </w:tabs>
              <w:ind w:left="317" w:hanging="317"/>
              <w:rPr>
                <w:rFonts w:cs="Tahoma"/>
              </w:rPr>
            </w:pPr>
            <w:r w:rsidRPr="002C1C22">
              <w:rPr>
                <w:rFonts w:ascii="Symbol" w:eastAsia="Calibri" w:hAnsi="Symbol"/>
                <w:sz w:val="20"/>
                <w:szCs w:val="20"/>
              </w:rPr>
              <w:t></w:t>
            </w:r>
            <w:r w:rsidRPr="002C1C22">
              <w:rPr>
                <w:rFonts w:ascii="Symbol" w:hAnsi="Symbol" w:cs="Tahoma"/>
              </w:rPr>
              <w:tab/>
            </w:r>
            <w:r w:rsidR="00C20089" w:rsidRPr="002C1C22">
              <w:rPr>
                <w:rFonts w:ascii="Calibri" w:eastAsia="Calibri" w:hAnsi="Calibri"/>
                <w:sz w:val="20"/>
                <w:szCs w:val="20"/>
              </w:rPr>
              <w:t>Determine how much energy was used from the power of the heater using</w:t>
            </w:r>
          </w:p>
          <w:p w14:paraId="067EC6DC" w14:textId="5550A11B" w:rsidR="00C20089" w:rsidRPr="002C1C22" w:rsidRDefault="00C20089" w:rsidP="00E16711">
            <w:pPr>
              <w:pStyle w:val="ListParagraph"/>
              <w:tabs>
                <w:tab w:val="right" w:pos="10205"/>
              </w:tabs>
              <w:ind w:left="317"/>
              <w:rPr>
                <w:rFonts w:cs="Tahoma"/>
              </w:rPr>
            </w:pPr>
            <m:oMath>
              <m:r>
                <w:rPr>
                  <w:rFonts w:ascii="Cambria Math" w:hAnsi="Cambria Math" w:cs="Tahoma"/>
                  <w:sz w:val="20"/>
                  <w:szCs w:val="20"/>
                </w:rPr>
                <m:t>Energy</m:t>
              </m:r>
              <m:d>
                <m:dPr>
                  <m:ctrlPr>
                    <w:rPr>
                      <w:rFonts w:ascii="Cambria Math" w:hAnsi="Cambria Math" w:cs="Tahoma"/>
                      <w:i/>
                      <w:sz w:val="20"/>
                      <w:szCs w:val="20"/>
                    </w:rPr>
                  </m:ctrlPr>
                </m:dPr>
                <m:e>
                  <m:r>
                    <w:rPr>
                      <w:rFonts w:ascii="Cambria Math" w:hAnsi="Cambria Math" w:cs="Tahoma"/>
                      <w:sz w:val="20"/>
                      <w:szCs w:val="20"/>
                    </w:rPr>
                    <m:t>J</m:t>
                  </m:r>
                </m:e>
              </m:d>
              <m:r>
                <w:rPr>
                  <w:rFonts w:ascii="Cambria Math" w:hAnsi="Cambria Math" w:cs="Tahoma"/>
                  <w:sz w:val="20"/>
                  <w:szCs w:val="20"/>
                </w:rPr>
                <m:t>=Power</m:t>
              </m:r>
              <m:d>
                <m:dPr>
                  <m:ctrlPr>
                    <w:rPr>
                      <w:rFonts w:ascii="Cambria Math" w:hAnsi="Cambria Math" w:cs="Tahoma"/>
                      <w:i/>
                      <w:sz w:val="20"/>
                      <w:szCs w:val="20"/>
                    </w:rPr>
                  </m:ctrlPr>
                </m:dPr>
                <m:e>
                  <m:r>
                    <w:rPr>
                      <w:rFonts w:ascii="Cambria Math" w:hAnsi="Cambria Math" w:cs="Tahoma"/>
                      <w:sz w:val="20"/>
                      <w:szCs w:val="20"/>
                    </w:rPr>
                    <m:t>W</m:t>
                  </m:r>
                </m:e>
              </m:d>
              <m:r>
                <w:rPr>
                  <w:rFonts w:ascii="Cambria Math" w:hAnsi="Cambria Math" w:cs="Tahoma"/>
                  <w:sz w:val="20"/>
                  <w:szCs w:val="20"/>
                </w:rPr>
                <m:t>×Time (s)</m:t>
              </m:r>
            </m:oMath>
            <w:r w:rsidRPr="002C1C22">
              <w:rPr>
                <w:rFonts w:cs="Tahoma"/>
                <w:sz w:val="20"/>
                <w:szCs w:val="20"/>
              </w:rPr>
              <w:t xml:space="preserve"> </w:t>
            </w:r>
          </w:p>
          <w:p w14:paraId="16413F48" w14:textId="2D4C39F2" w:rsidR="00C20089" w:rsidRPr="002C1C22" w:rsidRDefault="00153D06" w:rsidP="00E16711">
            <w:pPr>
              <w:ind w:left="317" w:hanging="317"/>
              <w:rPr>
                <w:rFonts w:ascii="Calibri" w:eastAsia="Calibri" w:hAnsi="Calibri"/>
                <w:sz w:val="20"/>
                <w:szCs w:val="20"/>
              </w:rPr>
            </w:pPr>
            <w:r w:rsidRPr="002C1C22">
              <w:rPr>
                <w:rFonts w:ascii="Symbol" w:eastAsia="Calibri" w:hAnsi="Symbol"/>
                <w:sz w:val="20"/>
                <w:szCs w:val="20"/>
              </w:rPr>
              <w:t></w:t>
            </w:r>
            <w:r w:rsidRPr="002C1C22">
              <w:rPr>
                <w:rFonts w:ascii="Symbol" w:eastAsia="Calibri" w:hAnsi="Symbol"/>
                <w:sz w:val="20"/>
                <w:szCs w:val="20"/>
              </w:rPr>
              <w:tab/>
            </w:r>
            <w:r w:rsidR="00C20089" w:rsidRPr="002C1C22">
              <w:rPr>
                <w:rFonts w:ascii="Calibri" w:eastAsia="Calibri" w:hAnsi="Calibri"/>
                <w:sz w:val="20"/>
                <w:szCs w:val="20"/>
              </w:rPr>
              <w:t>Determine specific heat capacity of water using</w:t>
            </w:r>
            <w:r w:rsidRPr="002C1C22">
              <w:rPr>
                <w:rFonts w:ascii="Calibri" w:eastAsia="Calibri" w:hAnsi="Calibri"/>
                <w:sz w:val="20"/>
                <w:szCs w:val="20"/>
              </w:rPr>
              <w:t xml:space="preserve"> </w:t>
            </w:r>
            <m:oMath>
              <m:r>
                <m:rPr>
                  <m:sty m:val="p"/>
                </m:rPr>
                <w:rPr>
                  <w:rFonts w:ascii="Cambria Math" w:eastAsia="Calibri" w:hAnsi="Cambria Math"/>
                  <w:sz w:val="20"/>
                  <w:szCs w:val="20"/>
                </w:rPr>
                <m:t>Δ</m:t>
              </m:r>
              <m:r>
                <w:rPr>
                  <w:rFonts w:ascii="Cambria Math" w:eastAsia="Calibri" w:hAnsi="Cambria Math"/>
                  <w:sz w:val="20"/>
                  <w:szCs w:val="20"/>
                </w:rPr>
                <m:t>E=mc</m:t>
              </m:r>
              <m:r>
                <m:rPr>
                  <m:sty m:val="p"/>
                </m:rPr>
                <w:rPr>
                  <w:rFonts w:ascii="Cambria Math" w:eastAsia="Calibri" w:hAnsi="Cambria Math"/>
                  <w:sz w:val="20"/>
                  <w:szCs w:val="20"/>
                </w:rPr>
                <m:t>Δ</m:t>
              </m:r>
              <m:r>
                <w:rPr>
                  <w:rFonts w:ascii="Cambria Math" w:eastAsia="Calibri" w:hAnsi="Cambria Math"/>
                  <w:sz w:val="20"/>
                  <w:szCs w:val="20"/>
                </w:rPr>
                <m:t>θ</m:t>
              </m:r>
            </m:oMath>
            <w:r w:rsidR="00C20089" w:rsidRPr="002C1C22">
              <w:rPr>
                <w:rFonts w:ascii="Calibri" w:eastAsia="Calibri" w:hAnsi="Calibri"/>
                <w:sz w:val="20"/>
                <w:szCs w:val="20"/>
              </w:rPr>
              <w:t xml:space="preserve"> </w:t>
            </w:r>
            <w:r w:rsidR="00C20089" w:rsidRPr="002C1C22">
              <w:rPr>
                <w:rFonts w:ascii="Calibri" w:eastAsia="Calibri" w:hAnsi="Calibri"/>
                <w:sz w:val="20"/>
                <w:szCs w:val="20"/>
              </w:rPr>
              <w:tab/>
            </w:r>
          </w:p>
        </w:tc>
      </w:tr>
    </w:tbl>
    <w:p w14:paraId="56BC180C" w14:textId="2E4F626D" w:rsidR="00A03C74" w:rsidRPr="00116FA1" w:rsidRDefault="00A03C74" w:rsidP="00A7398D">
      <w:pPr>
        <w:tabs>
          <w:tab w:val="left" w:pos="426"/>
        </w:tabs>
        <w:ind w:left="851" w:hanging="851"/>
        <w:rPr>
          <w:sz w:val="12"/>
          <w:szCs w:val="20"/>
        </w:rPr>
      </w:pPr>
    </w:p>
    <w:p w14:paraId="3A836D46" w14:textId="543D4B0E" w:rsidR="00A7398D"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m:oMath>
        <m:r>
          <m:rPr>
            <m:sty m:val="p"/>
          </m:rPr>
          <w:rPr>
            <w:rFonts w:ascii="Cambria Math" w:hAnsi="Cambria Math"/>
            <w:sz w:val="20"/>
            <w:szCs w:val="20"/>
          </w:rPr>
          <m:t>ΔE</m:t>
        </m:r>
        <m:r>
          <w:rPr>
            <w:rFonts w:ascii="Cambria Math" w:hAnsi="Cambria Math"/>
            <w:sz w:val="20"/>
            <w:szCs w:val="20"/>
          </w:rPr>
          <m:t>=mc</m:t>
        </m:r>
        <m:r>
          <m:rPr>
            <m:sty m:val="p"/>
          </m:rPr>
          <w:rPr>
            <w:rFonts w:ascii="Cambria Math" w:hAnsi="Cambria Math"/>
            <w:sz w:val="20"/>
            <w:szCs w:val="20"/>
          </w:rPr>
          <m:t>Δ</m:t>
        </m:r>
        <m:r>
          <w:rPr>
            <w:rFonts w:ascii="Cambria Math" w:hAnsi="Cambria Math"/>
            <w:sz w:val="20"/>
            <w:szCs w:val="20"/>
          </w:rPr>
          <m:t>θ</m:t>
        </m:r>
      </m:oMath>
      <w:r w:rsidR="00A7398D" w:rsidRPr="002C1C22">
        <w:rPr>
          <w:sz w:val="20"/>
          <w:szCs w:val="20"/>
        </w:rPr>
        <w:t xml:space="preserve"> (1)</w:t>
      </w:r>
    </w:p>
    <w:p w14:paraId="184139DB" w14:textId="3DD147D0" w:rsidR="00A7398D" w:rsidRPr="002C1C22" w:rsidRDefault="00A7398D" w:rsidP="00EF2682">
      <w:pPr>
        <w:tabs>
          <w:tab w:val="right" w:pos="10205"/>
        </w:tabs>
        <w:ind w:left="851" w:hanging="425"/>
        <w:rPr>
          <w:sz w:val="20"/>
          <w:szCs w:val="20"/>
        </w:rPr>
      </w:pPr>
      <w:r w:rsidRPr="002C1C22">
        <w:rPr>
          <w:sz w:val="20"/>
          <w:szCs w:val="20"/>
        </w:rPr>
        <w:tab/>
      </w:r>
      <m:oMath>
        <m:r>
          <m:rPr>
            <m:sty m:val="p"/>
          </m:rPr>
          <w:rPr>
            <w:rFonts w:ascii="Cambria Math" w:hAnsi="Cambria Math"/>
            <w:sz w:val="20"/>
            <w:szCs w:val="20"/>
          </w:rPr>
          <m:t>Δ</m:t>
        </m:r>
        <m:r>
          <w:rPr>
            <w:rFonts w:ascii="Cambria Math" w:hAnsi="Cambria Math"/>
            <w:sz w:val="20"/>
            <w:szCs w:val="20"/>
          </w:rPr>
          <m:t>E=3×4180×</m:t>
        </m:r>
        <m:d>
          <m:dPr>
            <m:ctrlPr>
              <w:rPr>
                <w:rFonts w:ascii="Cambria Math" w:hAnsi="Cambria Math"/>
                <w:i/>
                <w:sz w:val="20"/>
                <w:szCs w:val="20"/>
              </w:rPr>
            </m:ctrlPr>
          </m:dPr>
          <m:e>
            <m:r>
              <w:rPr>
                <w:rFonts w:ascii="Cambria Math" w:hAnsi="Cambria Math"/>
                <w:sz w:val="20"/>
                <w:szCs w:val="20"/>
              </w:rPr>
              <m:t>100-20</m:t>
            </m:r>
          </m:e>
        </m:d>
      </m:oMath>
    </w:p>
    <w:p w14:paraId="69855364" w14:textId="52A899BB" w:rsidR="001C5587" w:rsidRPr="002C1C22" w:rsidRDefault="00A7398D" w:rsidP="00A7398D">
      <w:pPr>
        <w:tabs>
          <w:tab w:val="right" w:pos="10205"/>
        </w:tabs>
        <w:ind w:left="851" w:hanging="425"/>
        <w:rPr>
          <w:sz w:val="20"/>
          <w:szCs w:val="20"/>
        </w:rPr>
      </w:pPr>
      <w:r w:rsidRPr="002C1C22">
        <w:rPr>
          <w:sz w:val="20"/>
          <w:szCs w:val="20"/>
        </w:rPr>
        <w:tab/>
      </w:r>
      <m:oMath>
        <m:r>
          <m:rPr>
            <m:sty m:val="p"/>
          </m:rPr>
          <w:rPr>
            <w:rFonts w:ascii="Cambria Math" w:hAnsi="Cambria Math"/>
            <w:sz w:val="20"/>
            <w:szCs w:val="20"/>
          </w:rPr>
          <m:t>Δ</m:t>
        </m:r>
        <m:r>
          <w:rPr>
            <w:rFonts w:ascii="Cambria Math" w:hAnsi="Cambria Math"/>
            <w:sz w:val="20"/>
            <w:szCs w:val="20"/>
          </w:rPr>
          <m:t>E=1.0</m:t>
        </m:r>
      </m:oMath>
      <w:r w:rsidRPr="002C1C22">
        <w:rPr>
          <w:sz w:val="20"/>
          <w:szCs w:val="20"/>
        </w:rPr>
        <w:t xml:space="preserve"> MJ (1)</w:t>
      </w:r>
    </w:p>
    <w:p w14:paraId="3ADD08C8" w14:textId="77777777" w:rsidR="00240D9A" w:rsidRPr="00116FA1" w:rsidRDefault="00240D9A" w:rsidP="00053C69">
      <w:pPr>
        <w:pStyle w:val="ListParagraph"/>
        <w:ind w:left="1800"/>
        <w:rPr>
          <w:sz w:val="12"/>
          <w:szCs w:val="20"/>
        </w:rPr>
      </w:pPr>
    </w:p>
    <w:p w14:paraId="4CA6B83F" w14:textId="291E840F" w:rsidR="00A03C74" w:rsidRPr="002C1C22" w:rsidRDefault="00D86848" w:rsidP="00A03C74">
      <w:pPr>
        <w:tabs>
          <w:tab w:val="right" w:pos="10205"/>
        </w:tabs>
        <w:ind w:left="851" w:hanging="425"/>
        <w:rPr>
          <w:sz w:val="20"/>
          <w:szCs w:val="20"/>
        </w:rPr>
      </w:pPr>
      <w:r w:rsidRPr="002C1C22">
        <w:rPr>
          <w:sz w:val="20"/>
          <w:szCs w:val="20"/>
        </w:rPr>
        <w:t>c)</w:t>
      </w:r>
      <w:r w:rsidRPr="002C1C22">
        <w:rPr>
          <w:sz w:val="20"/>
          <w:szCs w:val="20"/>
        </w:rPr>
        <w:tab/>
      </w:r>
      <w:r w:rsidR="00DC7FAC" w:rsidRPr="002C1C22">
        <w:rPr>
          <w:sz w:val="20"/>
          <w:szCs w:val="20"/>
        </w:rPr>
        <w:t>The specific heat capacity is less</w:t>
      </w:r>
      <w:r w:rsidR="0078279C" w:rsidRPr="002C1C22">
        <w:rPr>
          <w:sz w:val="20"/>
          <w:szCs w:val="20"/>
        </w:rPr>
        <w:t xml:space="preserve"> and,</w:t>
      </w:r>
      <w:r w:rsidR="00DC7FAC" w:rsidRPr="002C1C22">
        <w:rPr>
          <w:sz w:val="20"/>
          <w:szCs w:val="20"/>
        </w:rPr>
        <w:t xml:space="preserve"> therefore</w:t>
      </w:r>
      <w:r w:rsidR="0078279C" w:rsidRPr="002C1C22">
        <w:rPr>
          <w:sz w:val="20"/>
          <w:szCs w:val="20"/>
        </w:rPr>
        <w:t>,</w:t>
      </w:r>
      <w:r w:rsidR="00DC7FAC" w:rsidRPr="002C1C22">
        <w:rPr>
          <w:sz w:val="20"/>
          <w:szCs w:val="20"/>
        </w:rPr>
        <w:t xml:space="preserve"> the energy required to raise the same mass of olive oil to the same temperature</w:t>
      </w:r>
      <w:r w:rsidR="00A7398D" w:rsidRPr="002C1C22">
        <w:rPr>
          <w:sz w:val="20"/>
          <w:szCs w:val="20"/>
        </w:rPr>
        <w:t xml:space="preserve"> is less</w:t>
      </w:r>
      <w:r w:rsidR="0078279C" w:rsidRPr="002C1C22">
        <w:rPr>
          <w:sz w:val="20"/>
          <w:szCs w:val="20"/>
        </w:rPr>
        <w:t>. (1)</w:t>
      </w:r>
      <w:r w:rsidR="00DC7FAC" w:rsidRPr="002C1C22">
        <w:rPr>
          <w:sz w:val="20"/>
          <w:szCs w:val="20"/>
        </w:rPr>
        <w:t xml:space="preserve"> </w:t>
      </w:r>
    </w:p>
    <w:p w14:paraId="7C4DEDBF" w14:textId="77777777" w:rsidR="00116FA1" w:rsidRPr="00116FA1" w:rsidRDefault="00116FA1" w:rsidP="001D0B93">
      <w:pPr>
        <w:rPr>
          <w:sz w:val="12"/>
        </w:rPr>
      </w:pPr>
    </w:p>
    <w:p w14:paraId="6450002C" w14:textId="3A9DC2DF" w:rsidR="001D0B93" w:rsidRPr="002C1C22" w:rsidRDefault="001D0B93" w:rsidP="001D0B93">
      <w:pPr>
        <w:rPr>
          <w:sz w:val="20"/>
        </w:rPr>
      </w:pPr>
      <w:r w:rsidRPr="002C1C22">
        <w:rPr>
          <w:sz w:val="20"/>
        </w:rPr>
        <w:t>8.</w:t>
      </w:r>
      <w:r w:rsidRPr="002C1C22">
        <w:rPr>
          <w:sz w:val="20"/>
        </w:rPr>
        <w:tab/>
      </w:r>
      <m:oMath>
        <m:r>
          <w:rPr>
            <w:rFonts w:ascii="Cambria Math" w:hAnsi="Cambria Math"/>
            <w:sz w:val="20"/>
          </w:rPr>
          <m:t>Power=</m:t>
        </m:r>
        <m:f>
          <m:fPr>
            <m:ctrlPr>
              <w:rPr>
                <w:rFonts w:ascii="Cambria Math" w:hAnsi="Cambria Math"/>
                <w:i/>
                <w:sz w:val="20"/>
              </w:rPr>
            </m:ctrlPr>
          </m:fPr>
          <m:num>
            <m:r>
              <w:rPr>
                <w:rFonts w:ascii="Cambria Math" w:hAnsi="Cambria Math"/>
                <w:sz w:val="20"/>
              </w:rPr>
              <m:t>work done</m:t>
            </m:r>
          </m:num>
          <m:den>
            <m:r>
              <w:rPr>
                <w:rFonts w:ascii="Cambria Math" w:hAnsi="Cambria Math"/>
                <w:sz w:val="20"/>
              </w:rPr>
              <m:t>time</m:t>
            </m:r>
          </m:den>
        </m:f>
      </m:oMath>
      <w:r w:rsidR="00CA1A7D" w:rsidRPr="002C1C22">
        <w:rPr>
          <w:sz w:val="20"/>
        </w:rPr>
        <w:t xml:space="preserve"> (1)</w:t>
      </w:r>
    </w:p>
    <w:p w14:paraId="104EDC80" w14:textId="21F60904" w:rsidR="00CA1A7D" w:rsidRPr="002C1C22" w:rsidRDefault="00CA1A7D" w:rsidP="001D0B93">
      <w:pPr>
        <w:rPr>
          <w:sz w:val="20"/>
        </w:rPr>
      </w:pPr>
      <w:r w:rsidRPr="002C1C22">
        <w:rPr>
          <w:sz w:val="20"/>
        </w:rPr>
        <w:tab/>
      </w:r>
      <m:oMath>
        <m:r>
          <w:rPr>
            <w:rFonts w:ascii="Cambria Math" w:hAnsi="Cambria Math"/>
            <w:sz w:val="20"/>
          </w:rPr>
          <m:t>Work done=mg</m:t>
        </m:r>
        <m:r>
          <m:rPr>
            <m:nor/>
          </m:rPr>
          <w:rPr>
            <w:rFonts w:ascii="Cambria Math" w:hAnsi="Cambria Math"/>
            <w:i/>
            <w:sz w:val="20"/>
          </w:rPr>
          <m:t>h</m:t>
        </m:r>
      </m:oMath>
      <w:r w:rsidRPr="002C1C22">
        <w:rPr>
          <w:sz w:val="20"/>
        </w:rPr>
        <w:t xml:space="preserve"> (1)</w:t>
      </w:r>
    </w:p>
    <w:p w14:paraId="292EB4C3" w14:textId="30090994" w:rsidR="00CA1A7D" w:rsidRPr="002C1C22" w:rsidRDefault="00CA1A7D" w:rsidP="001D0B93">
      <w:pPr>
        <w:rPr>
          <w:sz w:val="20"/>
        </w:rPr>
      </w:pPr>
      <w:r w:rsidRPr="002C1C22">
        <w:rPr>
          <w:sz w:val="20"/>
        </w:rPr>
        <w:tab/>
        <w:t>Crane 1 lifts 2</w:t>
      </w:r>
      <w:r w:rsidR="00F05A2D" w:rsidRPr="002C1C22">
        <w:rPr>
          <w:rFonts w:ascii="Cambria Math" w:hAnsi="Cambria Math"/>
          <w:sz w:val="20"/>
        </w:rPr>
        <w:t>×</w:t>
      </w:r>
      <w:r w:rsidRPr="002C1C22">
        <w:rPr>
          <w:sz w:val="20"/>
        </w:rPr>
        <w:t xml:space="preserve"> the mass in 3</w:t>
      </w:r>
      <m:oMath>
        <m:r>
          <w:rPr>
            <w:rFonts w:ascii="Cambria Math" w:hAnsi="Cambria Math"/>
            <w:sz w:val="20"/>
          </w:rPr>
          <m:t>×</m:t>
        </m:r>
      </m:oMath>
      <w:r w:rsidRPr="002C1C22">
        <w:rPr>
          <w:sz w:val="20"/>
        </w:rPr>
        <w:t xml:space="preserve"> the time</w:t>
      </w:r>
    </w:p>
    <w:p w14:paraId="11525023" w14:textId="65C13274" w:rsidR="00CA1A7D" w:rsidRPr="002C1C22" w:rsidRDefault="00CA1A7D" w:rsidP="001D0B93">
      <w:pPr>
        <w:rPr>
          <w:sz w:val="20"/>
        </w:rPr>
      </w:pPr>
      <w:r w:rsidRPr="002C1C22">
        <w:rPr>
          <w:sz w:val="20"/>
        </w:rPr>
        <w:tab/>
      </w:r>
      <w:r w:rsidR="00975D0F" w:rsidRPr="002C1C22">
        <w:rPr>
          <w:sz w:val="20"/>
        </w:rPr>
        <w:t>So:   p</w:t>
      </w:r>
      <m:oMath>
        <m:r>
          <w:rPr>
            <w:rFonts w:ascii="Cambria Math" w:hAnsi="Cambria Math"/>
            <w:sz w:val="20"/>
          </w:rPr>
          <m:t xml:space="preserve">ower of crane 1= </m:t>
        </m:r>
        <m:f>
          <m:fPr>
            <m:ctrlPr>
              <w:rPr>
                <w:rFonts w:ascii="Cambria Math" w:hAnsi="Cambria Math"/>
                <w:i/>
                <w:sz w:val="20"/>
              </w:rPr>
            </m:ctrlPr>
          </m:fPr>
          <m:num>
            <m:r>
              <w:rPr>
                <w:rFonts w:ascii="Cambria Math" w:hAnsi="Cambria Math"/>
                <w:sz w:val="20"/>
              </w:rPr>
              <m:t>2</m:t>
            </m:r>
          </m:num>
          <m:den>
            <m:r>
              <w:rPr>
                <w:rFonts w:ascii="Cambria Math" w:hAnsi="Cambria Math"/>
                <w:sz w:val="20"/>
              </w:rPr>
              <m:t>3</m:t>
            </m:r>
          </m:den>
        </m:f>
        <m:r>
          <w:rPr>
            <w:rFonts w:ascii="Cambria Math" w:hAnsi="Cambria Math"/>
            <w:sz w:val="20"/>
          </w:rPr>
          <m:t xml:space="preserve"> of power of crane 2,</m:t>
        </m:r>
      </m:oMath>
      <w:r w:rsidRPr="002C1C22">
        <w:rPr>
          <w:sz w:val="20"/>
        </w:rPr>
        <w:t xml:space="preserve"> so crane 2 has more power (1)</w:t>
      </w:r>
    </w:p>
    <w:p w14:paraId="4FED54DE" w14:textId="08F37B33" w:rsidR="000A46BF" w:rsidRPr="002C1C22" w:rsidRDefault="000A46BF" w:rsidP="00A03C74">
      <w:pPr>
        <w:pStyle w:val="answersection"/>
      </w:pPr>
      <w:bookmarkStart w:id="37" w:name="_Toc468175862"/>
      <w:r w:rsidRPr="002C1C22">
        <w:lastRenderedPageBreak/>
        <w:t>Topic Test 2</w:t>
      </w:r>
      <w:bookmarkEnd w:id="37"/>
    </w:p>
    <w:p w14:paraId="4A020963" w14:textId="77777777" w:rsidR="00526EC3" w:rsidRPr="002C1C22" w:rsidRDefault="00526EC3" w:rsidP="00526EC3">
      <w:pPr>
        <w:pStyle w:val="ListParagraph"/>
        <w:rPr>
          <w:sz w:val="6"/>
          <w:szCs w:val="20"/>
        </w:rPr>
      </w:pPr>
    </w:p>
    <w:p w14:paraId="4B2EEA04" w14:textId="495A5074" w:rsidR="00526EC3" w:rsidRPr="002C1C22" w:rsidRDefault="008C145E" w:rsidP="008C145E">
      <w:pPr>
        <w:ind w:left="426" w:hanging="426"/>
        <w:rPr>
          <w:sz w:val="20"/>
          <w:szCs w:val="20"/>
        </w:rPr>
      </w:pPr>
      <w:r w:rsidRPr="002C1C22">
        <w:rPr>
          <w:sz w:val="20"/>
          <w:szCs w:val="20"/>
        </w:rPr>
        <w:t>1</w:t>
      </w:r>
      <w:r w:rsidR="00D86848" w:rsidRPr="002C1C22">
        <w:rPr>
          <w:sz w:val="20"/>
          <w:szCs w:val="20"/>
        </w:rPr>
        <w:t>.</w:t>
      </w:r>
      <w:r w:rsidRPr="002C1C22">
        <w:rPr>
          <w:sz w:val="20"/>
          <w:szCs w:val="20"/>
        </w:rPr>
        <w:tab/>
      </w:r>
      <w:proofErr w:type="gramStart"/>
      <w:r w:rsidRPr="002C1C22">
        <w:rPr>
          <w:sz w:val="20"/>
          <w:szCs w:val="20"/>
        </w:rPr>
        <w:t>a</w:t>
      </w:r>
      <w:proofErr w:type="gramEnd"/>
      <w:r w:rsidRPr="002C1C22">
        <w:rPr>
          <w:sz w:val="20"/>
          <w:szCs w:val="20"/>
        </w:rPr>
        <w:t>)</w:t>
      </w:r>
      <w:r w:rsidR="00D86848" w:rsidRPr="002C1C22">
        <w:rPr>
          <w:sz w:val="20"/>
          <w:szCs w:val="20"/>
        </w:rPr>
        <w:tab/>
      </w:r>
      <w:r w:rsidR="00526EC3" w:rsidRPr="002C1C22">
        <w:rPr>
          <w:sz w:val="20"/>
          <w:szCs w:val="20"/>
        </w:rPr>
        <w:t xml:space="preserve">A renewable energy resource is one that can be replenished </w:t>
      </w:r>
      <w:r w:rsidR="006E3808" w:rsidRPr="002C1C22">
        <w:rPr>
          <w:sz w:val="20"/>
          <w:szCs w:val="20"/>
        </w:rPr>
        <w:t>as it is</w:t>
      </w:r>
      <w:r w:rsidR="00526EC3" w:rsidRPr="002C1C22">
        <w:rPr>
          <w:sz w:val="20"/>
          <w:szCs w:val="20"/>
        </w:rPr>
        <w:t xml:space="preserve"> used</w:t>
      </w:r>
      <w:r w:rsidR="00DA38CA" w:rsidRPr="002C1C22">
        <w:rPr>
          <w:sz w:val="20"/>
          <w:szCs w:val="20"/>
        </w:rPr>
        <w:t xml:space="preserve"> (1)</w:t>
      </w:r>
      <w:r w:rsidR="00526EC3" w:rsidRPr="002C1C22">
        <w:rPr>
          <w:sz w:val="20"/>
          <w:szCs w:val="20"/>
        </w:rPr>
        <w:t xml:space="preserve"> whereas a non-renewable energy </w:t>
      </w:r>
      <w:r w:rsidR="00DA38CA" w:rsidRPr="002C1C22">
        <w:rPr>
          <w:sz w:val="20"/>
          <w:szCs w:val="20"/>
        </w:rPr>
        <w:tab/>
      </w:r>
      <w:r w:rsidR="00CE6AA0" w:rsidRPr="002C1C22">
        <w:rPr>
          <w:sz w:val="20"/>
          <w:szCs w:val="20"/>
        </w:rPr>
        <w:t>resource is one that cannot</w:t>
      </w:r>
      <w:r w:rsidR="00B82C9F" w:rsidRPr="002C1C22">
        <w:rPr>
          <w:sz w:val="20"/>
          <w:szCs w:val="20"/>
        </w:rPr>
        <w:t xml:space="preserve">.  </w:t>
      </w:r>
      <w:r w:rsidR="00CE6AA0" w:rsidRPr="002C1C22">
        <w:rPr>
          <w:sz w:val="20"/>
          <w:szCs w:val="20"/>
        </w:rPr>
        <w:t>(1)</w:t>
      </w:r>
    </w:p>
    <w:p w14:paraId="61D46721" w14:textId="77777777" w:rsidR="00CE6AA0" w:rsidRPr="002C1C22" w:rsidRDefault="00CE6AA0" w:rsidP="00CE6AA0">
      <w:pPr>
        <w:pStyle w:val="ListParagraph"/>
        <w:rPr>
          <w:sz w:val="6"/>
          <w:szCs w:val="20"/>
        </w:rPr>
      </w:pPr>
    </w:p>
    <w:p w14:paraId="2C85485D" w14:textId="3EBD695C" w:rsidR="00CE6AA0" w:rsidRPr="002C1C22" w:rsidRDefault="008C145E" w:rsidP="008C145E">
      <w:pPr>
        <w:ind w:left="426" w:hanging="426"/>
        <w:rPr>
          <w:sz w:val="20"/>
          <w:szCs w:val="20"/>
        </w:rPr>
      </w:pPr>
      <w:r w:rsidRPr="002C1C22">
        <w:rPr>
          <w:sz w:val="20"/>
          <w:szCs w:val="20"/>
        </w:rPr>
        <w:tab/>
        <w:t>b)</w:t>
      </w:r>
      <w:r w:rsidR="00D86848" w:rsidRPr="002C1C22">
        <w:rPr>
          <w:sz w:val="20"/>
          <w:szCs w:val="20"/>
        </w:rPr>
        <w:tab/>
      </w:r>
      <w:r w:rsidR="00CE6AA0" w:rsidRPr="002C1C22">
        <w:rPr>
          <w:sz w:val="20"/>
          <w:szCs w:val="20"/>
        </w:rPr>
        <w:t>D (1)</w:t>
      </w:r>
    </w:p>
    <w:p w14:paraId="0AD5D3AC" w14:textId="77777777" w:rsidR="0090629D" w:rsidRPr="002C1C22" w:rsidRDefault="0090629D" w:rsidP="00124EC1">
      <w:pPr>
        <w:tabs>
          <w:tab w:val="right" w:pos="10205"/>
        </w:tabs>
        <w:ind w:left="426" w:hanging="426"/>
        <w:rPr>
          <w:sz w:val="6"/>
          <w:szCs w:val="20"/>
        </w:rPr>
      </w:pPr>
    </w:p>
    <w:p w14:paraId="1035D66E" w14:textId="57580DD7" w:rsidR="002C5177" w:rsidRPr="002C1C22" w:rsidRDefault="008C145E" w:rsidP="00124EC1">
      <w:pPr>
        <w:tabs>
          <w:tab w:val="right" w:pos="10205"/>
        </w:tabs>
        <w:ind w:left="426" w:hanging="426"/>
        <w:rPr>
          <w:sz w:val="20"/>
          <w:szCs w:val="20"/>
        </w:rPr>
      </w:pPr>
      <w:r w:rsidRPr="002C1C22">
        <w:rPr>
          <w:sz w:val="20"/>
          <w:szCs w:val="20"/>
        </w:rPr>
        <w:t>2</w:t>
      </w:r>
      <w:r w:rsidR="00D86848" w:rsidRPr="002C1C22">
        <w:rPr>
          <w:sz w:val="20"/>
          <w:szCs w:val="20"/>
        </w:rPr>
        <w:t>.</w:t>
      </w:r>
      <w:r w:rsidR="00D86848" w:rsidRPr="002C1C22">
        <w:rPr>
          <w:sz w:val="20"/>
          <w:szCs w:val="20"/>
        </w:rPr>
        <w:tab/>
      </w:r>
      <w:r w:rsidR="002C5177" w:rsidRPr="002C1C22">
        <w:rPr>
          <w:sz w:val="20"/>
          <w:szCs w:val="20"/>
        </w:rPr>
        <w:t>B (1)</w:t>
      </w:r>
    </w:p>
    <w:p w14:paraId="4826156C" w14:textId="77777777" w:rsidR="0090629D" w:rsidRPr="002C1C22" w:rsidRDefault="0090629D" w:rsidP="00124EC1">
      <w:pPr>
        <w:tabs>
          <w:tab w:val="right" w:pos="10205"/>
        </w:tabs>
        <w:ind w:left="426" w:hanging="426"/>
        <w:rPr>
          <w:sz w:val="6"/>
          <w:szCs w:val="20"/>
        </w:rPr>
      </w:pPr>
    </w:p>
    <w:p w14:paraId="7C6FE7BD" w14:textId="44F69F98" w:rsidR="002C5177" w:rsidRPr="002C1C22" w:rsidRDefault="00DA38CA" w:rsidP="00124EC1">
      <w:pPr>
        <w:tabs>
          <w:tab w:val="right" w:pos="10205"/>
        </w:tabs>
        <w:ind w:left="426" w:hanging="426"/>
        <w:rPr>
          <w:sz w:val="20"/>
          <w:szCs w:val="20"/>
        </w:rPr>
      </w:pPr>
      <w:r w:rsidRPr="002C1C22">
        <w:rPr>
          <w:sz w:val="20"/>
          <w:szCs w:val="20"/>
        </w:rPr>
        <w:t>3</w:t>
      </w:r>
      <w:r w:rsidR="00D86848" w:rsidRPr="002C1C22">
        <w:rPr>
          <w:sz w:val="20"/>
          <w:szCs w:val="20"/>
        </w:rPr>
        <w:t>.</w:t>
      </w:r>
      <w:r w:rsidR="00D86848" w:rsidRPr="002C1C22">
        <w:rPr>
          <w:sz w:val="20"/>
          <w:szCs w:val="20"/>
        </w:rPr>
        <w:tab/>
      </w:r>
      <w:r w:rsidR="002C5177" w:rsidRPr="002C1C22">
        <w:rPr>
          <w:sz w:val="20"/>
          <w:szCs w:val="20"/>
        </w:rPr>
        <w:t xml:space="preserve">Wasted energy refers to the energy </w:t>
      </w:r>
      <w:r w:rsidR="00A66386" w:rsidRPr="002C1C22">
        <w:rPr>
          <w:sz w:val="20"/>
          <w:szCs w:val="20"/>
        </w:rPr>
        <w:t xml:space="preserve">transformed into non-useful forms </w:t>
      </w:r>
      <w:r w:rsidR="002C5177" w:rsidRPr="002C1C22">
        <w:rPr>
          <w:sz w:val="20"/>
          <w:szCs w:val="20"/>
        </w:rPr>
        <w:t>during an energy transfer</w:t>
      </w:r>
      <w:r w:rsidR="009F312A" w:rsidRPr="002C1C22">
        <w:rPr>
          <w:sz w:val="20"/>
          <w:szCs w:val="20"/>
        </w:rPr>
        <w:t xml:space="preserve"> </w:t>
      </w:r>
      <w:r w:rsidR="002C5177" w:rsidRPr="002C1C22">
        <w:rPr>
          <w:sz w:val="20"/>
          <w:szCs w:val="20"/>
        </w:rPr>
        <w:t>/</w:t>
      </w:r>
      <w:r w:rsidR="009F312A" w:rsidRPr="002C1C22">
        <w:rPr>
          <w:sz w:val="20"/>
          <w:szCs w:val="20"/>
        </w:rPr>
        <w:t xml:space="preserve"> a </w:t>
      </w:r>
      <w:r w:rsidR="002C5177" w:rsidRPr="002C1C22">
        <w:rPr>
          <w:sz w:val="20"/>
          <w:szCs w:val="20"/>
        </w:rPr>
        <w:t>change of a system</w:t>
      </w:r>
      <w:r w:rsidR="001B7737" w:rsidRPr="002C1C22">
        <w:rPr>
          <w:sz w:val="20"/>
          <w:szCs w:val="20"/>
        </w:rPr>
        <w:t xml:space="preserve"> (1)</w:t>
      </w:r>
    </w:p>
    <w:p w14:paraId="7810A2F4" w14:textId="77777777" w:rsidR="0090629D" w:rsidRPr="002C1C22" w:rsidRDefault="0090629D" w:rsidP="00124EC1">
      <w:pPr>
        <w:tabs>
          <w:tab w:val="right" w:pos="10205"/>
        </w:tabs>
        <w:ind w:left="426" w:hanging="426"/>
        <w:rPr>
          <w:sz w:val="2"/>
          <w:szCs w:val="20"/>
        </w:rPr>
      </w:pPr>
    </w:p>
    <w:p w14:paraId="6C1A3D30" w14:textId="59AE6451" w:rsidR="002C5177" w:rsidRPr="002C1C22" w:rsidRDefault="00DA38CA" w:rsidP="00124EC1">
      <w:pPr>
        <w:tabs>
          <w:tab w:val="right" w:pos="10205"/>
        </w:tabs>
        <w:ind w:left="426" w:hanging="426"/>
        <w:rPr>
          <w:sz w:val="20"/>
          <w:szCs w:val="20"/>
        </w:rPr>
      </w:pPr>
      <w:r w:rsidRPr="002C1C22">
        <w:rPr>
          <w:sz w:val="20"/>
          <w:szCs w:val="20"/>
        </w:rPr>
        <w:t>4</w:t>
      </w:r>
      <w:r w:rsidR="00D86848" w:rsidRPr="002C1C22">
        <w:rPr>
          <w:sz w:val="20"/>
          <w:szCs w:val="20"/>
        </w:rPr>
        <w:t>.</w:t>
      </w:r>
      <w:r w:rsidR="00D86848" w:rsidRPr="002C1C22">
        <w:rPr>
          <w:sz w:val="20"/>
          <w:szCs w:val="20"/>
        </w:rPr>
        <w:tab/>
      </w:r>
      <w:r w:rsidR="00D91E1C" w:rsidRPr="002C1C22">
        <w:rPr>
          <w:position w:val="-24"/>
          <w:sz w:val="20"/>
          <w:szCs w:val="20"/>
        </w:rPr>
        <w:object w:dxaOrig="720" w:dyaOrig="620" w14:anchorId="59DF152D">
          <v:shape id="_x0000_i1051" type="#_x0000_t75" style="width:36pt;height:28.5pt" o:ole="">
            <v:imagedata r:id="rId88" o:title=""/>
          </v:shape>
          <o:OLEObject Type="Embed" ProgID="Equation.DSMT4" ShapeID="_x0000_i1051" DrawAspect="Content" ObjectID="_1556621832" r:id="rId89"/>
        </w:object>
      </w:r>
      <w:r w:rsidR="00D91E1C" w:rsidRPr="002C1C22">
        <w:rPr>
          <w:sz w:val="20"/>
          <w:szCs w:val="20"/>
        </w:rPr>
        <w:t>(1)</w:t>
      </w:r>
    </w:p>
    <w:p w14:paraId="2E8A4F32" w14:textId="47130A8C" w:rsidR="000A46BF" w:rsidRPr="002C1C22" w:rsidRDefault="00D91E1C" w:rsidP="0090629D">
      <w:pPr>
        <w:pStyle w:val="ListParagraph"/>
        <w:ind w:left="426"/>
        <w:rPr>
          <w:sz w:val="20"/>
          <w:szCs w:val="20"/>
        </w:rPr>
      </w:pPr>
      <w:r w:rsidRPr="002C1C22">
        <w:rPr>
          <w:position w:val="-24"/>
          <w:sz w:val="20"/>
          <w:szCs w:val="20"/>
        </w:rPr>
        <w:object w:dxaOrig="1860" w:dyaOrig="620" w14:anchorId="546966F3">
          <v:shape id="_x0000_i1052" type="#_x0000_t75" style="width:93.75pt;height:28.5pt" o:ole="">
            <v:imagedata r:id="rId90" o:title=""/>
          </v:shape>
          <o:OLEObject Type="Embed" ProgID="Equation.DSMT4" ShapeID="_x0000_i1052" DrawAspect="Content" ObjectID="_1556621833" r:id="rId91"/>
        </w:object>
      </w:r>
      <w:r w:rsidR="000A46BF" w:rsidRPr="002C1C22">
        <w:rPr>
          <w:sz w:val="20"/>
          <w:szCs w:val="20"/>
        </w:rPr>
        <w:t xml:space="preserve"> </w:t>
      </w:r>
      <w:r w:rsidRPr="002C1C22">
        <w:rPr>
          <w:sz w:val="20"/>
          <w:szCs w:val="20"/>
        </w:rPr>
        <w:t>(1)</w:t>
      </w:r>
    </w:p>
    <w:p w14:paraId="0B0CFABF" w14:textId="63A4DD7E" w:rsidR="000A46BF" w:rsidRPr="002C1C22" w:rsidRDefault="000A46BF" w:rsidP="000A46BF">
      <w:pPr>
        <w:pStyle w:val="ListParagraph"/>
        <w:rPr>
          <w:sz w:val="6"/>
          <w:szCs w:val="20"/>
        </w:rPr>
      </w:pPr>
    </w:p>
    <w:p w14:paraId="0BFC331A" w14:textId="3CD415E7" w:rsidR="002C5177" w:rsidRPr="002C1C22" w:rsidRDefault="00851674" w:rsidP="00124EC1">
      <w:pPr>
        <w:tabs>
          <w:tab w:val="right" w:pos="10205"/>
        </w:tabs>
        <w:ind w:left="426" w:hanging="426"/>
        <w:rPr>
          <w:sz w:val="20"/>
          <w:szCs w:val="20"/>
        </w:rPr>
      </w:pPr>
      <w:r w:rsidRPr="00116FA1">
        <w:rPr>
          <w:rFonts w:ascii="Calibri" w:eastAsia="Calibri" w:hAnsi="Calibri"/>
          <w:noProof/>
          <w:sz w:val="20"/>
          <w:szCs w:val="20"/>
          <w:lang w:eastAsia="en-GB"/>
        </w:rPr>
        <mc:AlternateContent>
          <mc:Choice Requires="wps">
            <w:drawing>
              <wp:anchor distT="45720" distB="45720" distL="114300" distR="114300" simplePos="0" relativeHeight="251718656" behindDoc="0" locked="0" layoutInCell="1" allowOverlap="1" wp14:anchorId="018D9067" wp14:editId="6989310F">
                <wp:simplePos x="0" y="0"/>
                <wp:positionH relativeFrom="column">
                  <wp:posOffset>-94615</wp:posOffset>
                </wp:positionH>
                <wp:positionV relativeFrom="paragraph">
                  <wp:posOffset>180340</wp:posOffset>
                </wp:positionV>
                <wp:extent cx="2360930" cy="88201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2015"/>
                        </a:xfrm>
                        <a:prstGeom prst="rect">
                          <a:avLst/>
                        </a:prstGeom>
                        <a:noFill/>
                        <a:ln w="9525">
                          <a:noFill/>
                          <a:miter lim="800000"/>
                          <a:headEnd/>
                          <a:tailEnd/>
                        </a:ln>
                      </wps:spPr>
                      <wps:txbx>
                        <w:txbxContent>
                          <w:p w14:paraId="47B0E4D0" w14:textId="534CEDAE" w:rsidR="004060DD" w:rsidRDefault="004060DD" w:rsidP="00116FA1">
                            <w:r>
                              <w:rPr>
                                <w:sz w:val="20"/>
                                <w:szCs w:val="20"/>
                              </w:rPr>
                              <w:t>6.</w:t>
                            </w:r>
                            <w:r w:rsidRPr="002C1C22">
                              <w:rPr>
                                <w:sz w:val="20"/>
                                <w:szCs w:val="20"/>
                              </w:rPr>
                              <w:tab/>
                            </w:r>
                            <w:proofErr w:type="gramStart"/>
                            <w:r w:rsidRPr="002C1C22">
                              <w:rPr>
                                <w:sz w:val="20"/>
                                <w:szCs w:val="20"/>
                              </w:rPr>
                              <w:t>a</w:t>
                            </w:r>
                            <w:proofErr w:type="gramEnd"/>
                            <w:r w:rsidRPr="002C1C22">
                              <w:rPr>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8D9067" id="_x0000_s1671" type="#_x0000_t202" style="position:absolute;left:0;text-align:left;margin-left:-7.45pt;margin-top:14.2pt;width:185.9pt;height:69.45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" filled="f" stroked="f">
                <v:textbox>
                  <w:txbxContent>
                    <w:p w14:paraId="47B0E4D0" w14:textId="534CEDAE" w:rsidR="004060DD" w:rsidRDefault="004060DD" w:rsidP="00116FA1">
                      <w:r>
                        <w:rPr>
                          <w:sz w:val="20"/>
                          <w:szCs w:val="20"/>
                        </w:rPr>
                        <w:t>6.</w:t>
                      </w:r>
                      <w:r w:rsidRPr="002C1C22">
                        <w:rPr>
                          <w:sz w:val="20"/>
                          <w:szCs w:val="20"/>
                        </w:rPr>
                        <w:tab/>
                        <w:t>a)</w:t>
                      </w:r>
                    </w:p>
                  </w:txbxContent>
                </v:textbox>
              </v:shape>
            </w:pict>
          </mc:Fallback>
        </mc:AlternateContent>
      </w:r>
      <w:r w:rsidR="00DA38CA" w:rsidRPr="002C1C22">
        <w:rPr>
          <w:sz w:val="20"/>
          <w:szCs w:val="20"/>
        </w:rPr>
        <w:t>5</w:t>
      </w:r>
      <w:r w:rsidR="00D86848" w:rsidRPr="002C1C22">
        <w:rPr>
          <w:sz w:val="20"/>
          <w:szCs w:val="20"/>
        </w:rPr>
        <w:t>.</w:t>
      </w:r>
      <w:r w:rsidR="00D86848" w:rsidRPr="002C1C22">
        <w:rPr>
          <w:sz w:val="20"/>
          <w:szCs w:val="20"/>
        </w:rPr>
        <w:tab/>
      </w:r>
      <w:r w:rsidR="000A46BF" w:rsidRPr="002C1C22">
        <w:rPr>
          <w:sz w:val="20"/>
          <w:szCs w:val="20"/>
        </w:rPr>
        <w:t>B (1)</w:t>
      </w:r>
    </w:p>
    <w:p w14:paraId="310DCCBA" w14:textId="4DC294D2" w:rsidR="009A7E5C" w:rsidRPr="00851674" w:rsidRDefault="009A7E5C" w:rsidP="0090629D">
      <w:pPr>
        <w:tabs>
          <w:tab w:val="left" w:pos="426"/>
        </w:tabs>
        <w:ind w:left="851" w:hanging="851"/>
        <w:rPr>
          <w:sz w:val="12"/>
          <w:szCs w:val="20"/>
        </w:rPr>
      </w:pPr>
    </w:p>
    <w:tbl>
      <w:tblPr>
        <w:tblW w:w="9355" w:type="dxa"/>
        <w:tblInd w:w="8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647"/>
        <w:gridCol w:w="708"/>
      </w:tblGrid>
      <w:tr w:rsidR="005577DB" w:rsidRPr="002C1C22" w14:paraId="765E14AB" w14:textId="77777777" w:rsidTr="00116FA1">
        <w:tc>
          <w:tcPr>
            <w:tcW w:w="8647" w:type="dxa"/>
            <w:tcBorders>
              <w:top w:val="single" w:sz="12" w:space="0" w:color="auto"/>
              <w:bottom w:val="single" w:sz="6" w:space="0" w:color="auto"/>
              <w:right w:val="single" w:sz="12" w:space="0" w:color="auto"/>
            </w:tcBorders>
            <w:tcMar>
              <w:top w:w="0" w:type="dxa"/>
              <w:left w:w="108" w:type="dxa"/>
              <w:bottom w:w="0" w:type="dxa"/>
              <w:right w:w="108" w:type="dxa"/>
            </w:tcMar>
            <w:hideMark/>
          </w:tcPr>
          <w:p w14:paraId="5D8E7A27" w14:textId="3DF1055B" w:rsidR="00E16711" w:rsidRPr="002C1C22" w:rsidRDefault="00E16711" w:rsidP="00E16711">
            <w:pPr>
              <w:rPr>
                <w:b/>
                <w:sz w:val="20"/>
              </w:rPr>
            </w:pPr>
            <w:r w:rsidRPr="002C1C22">
              <w:rPr>
                <w:b/>
                <w:sz w:val="20"/>
              </w:rPr>
              <w:t>Level 3</w:t>
            </w:r>
          </w:p>
          <w:p w14:paraId="2077C764" w14:textId="5592031E" w:rsidR="009A7E5C" w:rsidRPr="002C1C22" w:rsidRDefault="009A7E5C" w:rsidP="00E16711">
            <w:pPr>
              <w:rPr>
                <w:rFonts w:ascii="Calibri" w:hAnsi="Calibri"/>
                <w:sz w:val="20"/>
              </w:rPr>
            </w:pPr>
            <w:r w:rsidRPr="002C1C22">
              <w:rPr>
                <w:sz w:val="20"/>
              </w:rPr>
              <w:t xml:space="preserve">Answer well organised, with consideration of </w:t>
            </w:r>
            <w:r w:rsidR="00DD320C" w:rsidRPr="002C1C22">
              <w:rPr>
                <w:sz w:val="20"/>
              </w:rPr>
              <w:t>ethical, environmental and economic issues.</w:t>
            </w:r>
            <w:r w:rsidRPr="002C1C22">
              <w:rPr>
                <w:sz w:val="20"/>
              </w:rPr>
              <w:t xml:space="preserve"> </w:t>
            </w:r>
          </w:p>
        </w:tc>
        <w:tc>
          <w:tcPr>
            <w:tcW w:w="708" w:type="dxa"/>
            <w:tcBorders>
              <w:top w:val="single" w:sz="12" w:space="0" w:color="auto"/>
              <w:left w:val="single" w:sz="12" w:space="0" w:color="auto"/>
              <w:bottom w:val="single" w:sz="6" w:space="0" w:color="auto"/>
            </w:tcBorders>
            <w:tcMar>
              <w:top w:w="0" w:type="dxa"/>
              <w:left w:w="108" w:type="dxa"/>
              <w:bottom w:w="0" w:type="dxa"/>
              <w:right w:w="108" w:type="dxa"/>
            </w:tcMar>
            <w:vAlign w:val="center"/>
            <w:hideMark/>
          </w:tcPr>
          <w:p w14:paraId="2E2902D3" w14:textId="05F11BB1" w:rsidR="009A7E5C" w:rsidRPr="002C1C22" w:rsidRDefault="009A7E5C" w:rsidP="00E16711">
            <w:pPr>
              <w:jc w:val="center"/>
              <w:rPr>
                <w:b/>
                <w:sz w:val="20"/>
              </w:rPr>
            </w:pPr>
            <w:r w:rsidRPr="002C1C22">
              <w:rPr>
                <w:b/>
                <w:sz w:val="20"/>
              </w:rPr>
              <w:t>5</w:t>
            </w:r>
            <w:r w:rsidR="00E16711" w:rsidRPr="002C1C22">
              <w:rPr>
                <w:b/>
                <w:sz w:val="20"/>
              </w:rPr>
              <w:t>–</w:t>
            </w:r>
            <w:r w:rsidRPr="002C1C22">
              <w:rPr>
                <w:b/>
                <w:sz w:val="20"/>
              </w:rPr>
              <w:t>6</w:t>
            </w:r>
          </w:p>
        </w:tc>
      </w:tr>
      <w:tr w:rsidR="005577DB" w:rsidRPr="002C1C22" w14:paraId="22ABF75D" w14:textId="77777777" w:rsidTr="00116FA1">
        <w:tc>
          <w:tcPr>
            <w:tcW w:w="8647"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06FAD740" w14:textId="60206F17" w:rsidR="00E16711" w:rsidRPr="00851674" w:rsidRDefault="00E16711" w:rsidP="00E16711">
            <w:pPr>
              <w:rPr>
                <w:b/>
                <w:spacing w:val="-1"/>
                <w:sz w:val="20"/>
              </w:rPr>
            </w:pPr>
            <w:r w:rsidRPr="00851674">
              <w:rPr>
                <w:b/>
                <w:spacing w:val="-1"/>
                <w:sz w:val="20"/>
              </w:rPr>
              <w:t>Level 2</w:t>
            </w:r>
          </w:p>
          <w:p w14:paraId="124BD0EC" w14:textId="534486F9" w:rsidR="009A7E5C" w:rsidRPr="00851674" w:rsidRDefault="009A7E5C" w:rsidP="00E16711">
            <w:pPr>
              <w:rPr>
                <w:spacing w:val="-1"/>
                <w:sz w:val="20"/>
              </w:rPr>
            </w:pPr>
            <w:r w:rsidRPr="00851674">
              <w:rPr>
                <w:spacing w:val="-1"/>
                <w:sz w:val="20"/>
              </w:rPr>
              <w:t xml:space="preserve">Answer mostly well organised, attempts at consideration of </w:t>
            </w:r>
            <w:r w:rsidR="00DD320C" w:rsidRPr="00851674">
              <w:rPr>
                <w:spacing w:val="-1"/>
                <w:sz w:val="20"/>
              </w:rPr>
              <w:t>ethical, environmental and economic issues.</w:t>
            </w:r>
            <w:r w:rsidRPr="00851674">
              <w:rPr>
                <w:spacing w:val="-1"/>
                <w:sz w:val="20"/>
              </w:rPr>
              <w:t xml:space="preserve"> </w:t>
            </w:r>
          </w:p>
        </w:tc>
        <w:tc>
          <w:tcPr>
            <w:tcW w:w="708"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019A9753" w14:textId="44058E58" w:rsidR="009A7E5C" w:rsidRPr="002C1C22" w:rsidRDefault="009A7E5C" w:rsidP="00E16711">
            <w:pPr>
              <w:jc w:val="center"/>
              <w:rPr>
                <w:b/>
                <w:sz w:val="20"/>
              </w:rPr>
            </w:pPr>
            <w:r w:rsidRPr="002C1C22">
              <w:rPr>
                <w:b/>
                <w:sz w:val="20"/>
              </w:rPr>
              <w:t>3</w:t>
            </w:r>
            <w:r w:rsidR="00E16711" w:rsidRPr="002C1C22">
              <w:rPr>
                <w:b/>
                <w:sz w:val="20"/>
              </w:rPr>
              <w:t>–</w:t>
            </w:r>
            <w:r w:rsidRPr="002C1C22">
              <w:rPr>
                <w:b/>
                <w:sz w:val="20"/>
              </w:rPr>
              <w:t>4</w:t>
            </w:r>
          </w:p>
        </w:tc>
      </w:tr>
      <w:tr w:rsidR="005577DB" w:rsidRPr="002C1C22" w14:paraId="0EF8D531" w14:textId="77777777" w:rsidTr="00116FA1">
        <w:tc>
          <w:tcPr>
            <w:tcW w:w="8647"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32D9B194" w14:textId="647E5AAC" w:rsidR="00E16711" w:rsidRPr="002C1C22" w:rsidRDefault="00E16711" w:rsidP="00E16711">
            <w:pPr>
              <w:rPr>
                <w:b/>
                <w:sz w:val="20"/>
              </w:rPr>
            </w:pPr>
            <w:r w:rsidRPr="002C1C22">
              <w:rPr>
                <w:b/>
                <w:sz w:val="20"/>
              </w:rPr>
              <w:t>Level 1</w:t>
            </w:r>
          </w:p>
          <w:p w14:paraId="3A3D64B5" w14:textId="2FEC6ECC" w:rsidR="009A7E5C" w:rsidRPr="002C1C22" w:rsidRDefault="009A7E5C" w:rsidP="00E16711">
            <w:pPr>
              <w:rPr>
                <w:sz w:val="20"/>
              </w:rPr>
            </w:pPr>
            <w:r w:rsidRPr="002C1C22">
              <w:rPr>
                <w:sz w:val="20"/>
              </w:rPr>
              <w:t xml:space="preserve">Answer shows little organisation of ideas. Very </w:t>
            </w:r>
            <w:r w:rsidR="00F05A2D" w:rsidRPr="002C1C22">
              <w:rPr>
                <w:sz w:val="20"/>
              </w:rPr>
              <w:t xml:space="preserve">little </w:t>
            </w:r>
            <w:r w:rsidRPr="002C1C22">
              <w:rPr>
                <w:sz w:val="20"/>
              </w:rPr>
              <w:t xml:space="preserve">consideration of </w:t>
            </w:r>
            <w:r w:rsidR="00DD320C" w:rsidRPr="002C1C22">
              <w:rPr>
                <w:sz w:val="20"/>
              </w:rPr>
              <w:t>ethical, environmental and economic issues.</w:t>
            </w:r>
            <w:r w:rsidRPr="002C1C22">
              <w:rPr>
                <w:sz w:val="20"/>
              </w:rPr>
              <w:t xml:space="preserve"> </w:t>
            </w:r>
          </w:p>
        </w:tc>
        <w:tc>
          <w:tcPr>
            <w:tcW w:w="708"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604D4264" w14:textId="63C1AAD5" w:rsidR="009A7E5C" w:rsidRPr="002C1C22" w:rsidRDefault="009A7E5C" w:rsidP="00E16711">
            <w:pPr>
              <w:jc w:val="center"/>
              <w:rPr>
                <w:b/>
                <w:sz w:val="20"/>
              </w:rPr>
            </w:pPr>
            <w:r w:rsidRPr="002C1C22">
              <w:rPr>
                <w:b/>
                <w:sz w:val="20"/>
              </w:rPr>
              <w:t>1</w:t>
            </w:r>
            <w:r w:rsidR="00E16711" w:rsidRPr="002C1C22">
              <w:rPr>
                <w:b/>
                <w:sz w:val="20"/>
              </w:rPr>
              <w:t>–</w:t>
            </w:r>
            <w:r w:rsidRPr="002C1C22">
              <w:rPr>
                <w:b/>
                <w:sz w:val="20"/>
              </w:rPr>
              <w:t>2</w:t>
            </w:r>
          </w:p>
        </w:tc>
      </w:tr>
      <w:tr w:rsidR="00116FA1" w:rsidRPr="002C1C22" w14:paraId="3AE919A6" w14:textId="77777777" w:rsidTr="00116FA1">
        <w:tc>
          <w:tcPr>
            <w:tcW w:w="8647" w:type="dxa"/>
            <w:tcBorders>
              <w:top w:val="single" w:sz="6" w:space="0" w:color="auto"/>
              <w:bottom w:val="single" w:sz="12" w:space="0" w:color="auto"/>
              <w:right w:val="single" w:sz="12" w:space="0" w:color="auto"/>
            </w:tcBorders>
            <w:tcMar>
              <w:top w:w="0" w:type="dxa"/>
              <w:left w:w="108" w:type="dxa"/>
              <w:bottom w:w="0" w:type="dxa"/>
              <w:right w:w="108" w:type="dxa"/>
            </w:tcMar>
          </w:tcPr>
          <w:p w14:paraId="77A76F2C" w14:textId="5730DA24" w:rsidR="00116FA1" w:rsidRPr="002C1C22" w:rsidRDefault="00116FA1" w:rsidP="00116FA1">
            <w:pPr>
              <w:rPr>
                <w:b/>
                <w:sz w:val="20"/>
              </w:rPr>
            </w:pPr>
            <w:r w:rsidRPr="00116FA1">
              <w:rPr>
                <w:rFonts w:ascii="Calibri" w:eastAsia="Calibri" w:hAnsi="Calibri"/>
                <w:b/>
                <w:sz w:val="20"/>
                <w:szCs w:val="20"/>
              </w:rPr>
              <w:t>Level 0</w:t>
            </w:r>
            <w:r w:rsidRPr="002C1C22">
              <w:rPr>
                <w:rFonts w:ascii="Calibri" w:eastAsia="Calibri" w:hAnsi="Calibri"/>
                <w:sz w:val="20"/>
                <w:szCs w:val="20"/>
              </w:rPr>
              <w:t xml:space="preserve"> – No content that is relevant. </w:t>
            </w:r>
          </w:p>
        </w:tc>
        <w:tc>
          <w:tcPr>
            <w:tcW w:w="708" w:type="dxa"/>
            <w:tcBorders>
              <w:top w:val="single" w:sz="6" w:space="0" w:color="auto"/>
              <w:left w:val="single" w:sz="12" w:space="0" w:color="auto"/>
              <w:bottom w:val="single" w:sz="12" w:space="0" w:color="auto"/>
            </w:tcBorders>
            <w:tcMar>
              <w:top w:w="0" w:type="dxa"/>
              <w:left w:w="108" w:type="dxa"/>
              <w:bottom w:w="0" w:type="dxa"/>
              <w:right w:w="108" w:type="dxa"/>
            </w:tcMar>
            <w:vAlign w:val="center"/>
          </w:tcPr>
          <w:p w14:paraId="6D60F021" w14:textId="082D73EB" w:rsidR="00116FA1" w:rsidRPr="002C1C22" w:rsidRDefault="00116FA1" w:rsidP="00116FA1">
            <w:pPr>
              <w:jc w:val="center"/>
              <w:rPr>
                <w:b/>
                <w:sz w:val="20"/>
              </w:rPr>
            </w:pPr>
            <w:r w:rsidRPr="002C1C22">
              <w:rPr>
                <w:rFonts w:ascii="Calibri" w:eastAsia="Calibri" w:hAnsi="Calibri"/>
                <w:b/>
                <w:sz w:val="20"/>
                <w:szCs w:val="20"/>
              </w:rPr>
              <w:t>0</w:t>
            </w:r>
          </w:p>
        </w:tc>
      </w:tr>
      <w:tr w:rsidR="00116FA1" w:rsidRPr="002C1C22" w14:paraId="3B3A4356" w14:textId="77777777" w:rsidTr="00116FA1">
        <w:trPr>
          <w:trHeight w:val="3825"/>
        </w:trPr>
        <w:tc>
          <w:tcPr>
            <w:tcW w:w="9355" w:type="dxa"/>
            <w:gridSpan w:val="2"/>
            <w:tcBorders>
              <w:top w:val="single" w:sz="12" w:space="0" w:color="auto"/>
            </w:tcBorders>
            <w:tcMar>
              <w:top w:w="0" w:type="dxa"/>
              <w:left w:w="108" w:type="dxa"/>
              <w:bottom w:w="0" w:type="dxa"/>
              <w:right w:w="108" w:type="dxa"/>
            </w:tcMar>
            <w:hideMark/>
          </w:tcPr>
          <w:p w14:paraId="0E1AAE5D" w14:textId="3789D99A" w:rsidR="00116FA1" w:rsidRPr="002C1C22" w:rsidRDefault="00116FA1" w:rsidP="00116FA1">
            <w:pPr>
              <w:tabs>
                <w:tab w:val="left" w:pos="426"/>
              </w:tabs>
              <w:ind w:left="851" w:hanging="851"/>
              <w:rPr>
                <w:b/>
                <w:sz w:val="20"/>
                <w:szCs w:val="20"/>
              </w:rPr>
            </w:pPr>
            <w:r w:rsidRPr="002C1C22">
              <w:rPr>
                <w:b/>
                <w:sz w:val="20"/>
                <w:szCs w:val="20"/>
              </w:rPr>
              <w:t xml:space="preserve">Support the closure: </w:t>
            </w:r>
          </w:p>
          <w:p w14:paraId="13830E72" w14:textId="3FB9751E" w:rsidR="00116FA1" w:rsidRPr="002C1C22" w:rsidRDefault="00116FA1" w:rsidP="00116FA1">
            <w:pPr>
              <w:ind w:left="33" w:hanging="851"/>
              <w:rPr>
                <w:sz w:val="20"/>
                <w:szCs w:val="20"/>
              </w:rPr>
            </w:pPr>
            <w:r w:rsidRPr="002C1C22">
              <w:rPr>
                <w:sz w:val="20"/>
                <w:szCs w:val="20"/>
              </w:rPr>
              <w:tab/>
            </w:r>
            <w:r w:rsidRPr="002C1C22">
              <w:rPr>
                <w:sz w:val="20"/>
                <w:szCs w:val="20"/>
              </w:rPr>
              <w:sym w:font="Symbol" w:char="F0B7"/>
            </w:r>
            <w:r w:rsidRPr="002C1C22">
              <w:rPr>
                <w:sz w:val="20"/>
                <w:szCs w:val="20"/>
              </w:rPr>
              <w:tab/>
              <w:t>Fossil fuels are non-renewable and, therefore, the reserve is limited</w:t>
            </w:r>
          </w:p>
          <w:p w14:paraId="4B90FB59" w14:textId="48CEC5BB"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Fossil fuels add additional greenhouse gases to the atmosphere and, therefore, increase the effects of global warming</w:t>
            </w:r>
          </w:p>
          <w:p w14:paraId="1407725B" w14:textId="3F847BDD"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Air pollution can lead to health problems for humans, and local wildlife and plant life</w:t>
            </w:r>
          </w:p>
          <w:p w14:paraId="751BEE46" w14:textId="58909A76"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Power plants are an eyesore</w:t>
            </w:r>
          </w:p>
          <w:p w14:paraId="54A3AE0A" w14:textId="77777777" w:rsidR="00116FA1" w:rsidRPr="00851674" w:rsidRDefault="00116FA1" w:rsidP="00116FA1">
            <w:pPr>
              <w:pStyle w:val="ListParagraph"/>
              <w:ind w:left="1080"/>
              <w:rPr>
                <w:sz w:val="12"/>
                <w:szCs w:val="20"/>
              </w:rPr>
            </w:pPr>
          </w:p>
          <w:p w14:paraId="2658A19B" w14:textId="77777777" w:rsidR="00116FA1" w:rsidRPr="002C1C22" w:rsidRDefault="00116FA1" w:rsidP="00116FA1">
            <w:pPr>
              <w:tabs>
                <w:tab w:val="right" w:pos="10205"/>
              </w:tabs>
              <w:ind w:left="33" w:hanging="425"/>
              <w:rPr>
                <w:b/>
                <w:sz w:val="20"/>
                <w:szCs w:val="20"/>
              </w:rPr>
            </w:pPr>
            <w:r w:rsidRPr="002C1C22">
              <w:rPr>
                <w:b/>
                <w:sz w:val="20"/>
                <w:szCs w:val="20"/>
              </w:rPr>
              <w:tab/>
              <w:t>Support the plant staying open:</w:t>
            </w:r>
          </w:p>
          <w:p w14:paraId="313C8755" w14:textId="77777777"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Economic reasons, e.g. the fossil-fuel plant generates money for the country and provides jobs / fossil fuels are a cheaper method of providing energy compared to some renewable energy options</w:t>
            </w:r>
          </w:p>
          <w:p w14:paraId="7A20A16A" w14:textId="77777777"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Cheap fuel</w:t>
            </w:r>
          </w:p>
          <w:p w14:paraId="50DD6208" w14:textId="77777777"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Keep jobs</w:t>
            </w:r>
          </w:p>
          <w:p w14:paraId="5806B6EE" w14:textId="77777777" w:rsidR="00116FA1" w:rsidRPr="002C1C22" w:rsidRDefault="00116FA1" w:rsidP="00116FA1">
            <w:pPr>
              <w:ind w:left="459" w:hanging="425"/>
              <w:rPr>
                <w:spacing w:val="-3"/>
                <w:sz w:val="20"/>
                <w:szCs w:val="20"/>
              </w:rPr>
            </w:pPr>
            <w:r w:rsidRPr="002C1C22">
              <w:rPr>
                <w:sz w:val="20"/>
                <w:szCs w:val="20"/>
              </w:rPr>
              <w:sym w:font="Symbol" w:char="F0B7"/>
            </w:r>
            <w:r w:rsidRPr="002C1C22">
              <w:rPr>
                <w:spacing w:val="-3"/>
                <w:sz w:val="20"/>
                <w:szCs w:val="20"/>
              </w:rPr>
              <w:tab/>
              <w:t xml:space="preserve">Political reasons, e.g. for energy security </w:t>
            </w:r>
            <w:r w:rsidRPr="002C1C22">
              <w:rPr>
                <w:rStyle w:val="tgc"/>
              </w:rPr>
              <w:t xml:space="preserve">– </w:t>
            </w:r>
            <w:r w:rsidRPr="002C1C22">
              <w:rPr>
                <w:spacing w:val="-3"/>
                <w:sz w:val="20"/>
                <w:szCs w:val="20"/>
              </w:rPr>
              <w:t xml:space="preserve">a constant supply of energy within your own country at a </w:t>
            </w:r>
            <w:r w:rsidRPr="002C1C22">
              <w:rPr>
                <w:sz w:val="20"/>
                <w:szCs w:val="20"/>
              </w:rPr>
              <w:t>reasonable</w:t>
            </w:r>
            <w:r w:rsidRPr="002C1C22">
              <w:rPr>
                <w:spacing w:val="-3"/>
                <w:sz w:val="20"/>
                <w:szCs w:val="20"/>
              </w:rPr>
              <w:t xml:space="preserve"> cost</w:t>
            </w:r>
          </w:p>
          <w:p w14:paraId="4654B897" w14:textId="6AF847E0" w:rsidR="00116FA1" w:rsidRPr="002C1C22" w:rsidRDefault="00116FA1" w:rsidP="00116FA1">
            <w:pPr>
              <w:ind w:left="459" w:hanging="425"/>
              <w:rPr>
                <w:sz w:val="20"/>
                <w:szCs w:val="20"/>
              </w:rPr>
            </w:pPr>
            <w:r w:rsidRPr="002C1C22">
              <w:rPr>
                <w:sz w:val="20"/>
                <w:szCs w:val="20"/>
              </w:rPr>
              <w:sym w:font="Symbol" w:char="F0B7"/>
            </w:r>
            <w:r w:rsidRPr="002C1C22">
              <w:rPr>
                <w:sz w:val="20"/>
                <w:szCs w:val="20"/>
              </w:rPr>
              <w:tab/>
              <w:t>Social reasons, e.g. the local community might feel that renewable energy resources will have a greater impact on their lives</w:t>
            </w:r>
          </w:p>
        </w:tc>
      </w:tr>
    </w:tbl>
    <w:p w14:paraId="228ED8A8" w14:textId="77777777" w:rsidR="00CE01A1" w:rsidRPr="002C1C22" w:rsidRDefault="00CE01A1" w:rsidP="00E16711">
      <w:pPr>
        <w:rPr>
          <w:sz w:val="12"/>
        </w:rPr>
      </w:pPr>
    </w:p>
    <w:p w14:paraId="5D201D1E" w14:textId="5B6E9035" w:rsidR="00334BC2" w:rsidRPr="002C1C22" w:rsidRDefault="00643B49" w:rsidP="003D2A16">
      <w:pPr>
        <w:tabs>
          <w:tab w:val="left" w:pos="426"/>
        </w:tabs>
        <w:ind w:left="851" w:hanging="851"/>
        <w:rPr>
          <w:sz w:val="20"/>
          <w:szCs w:val="20"/>
        </w:rPr>
      </w:pPr>
      <w:r w:rsidRPr="002C1C22">
        <w:rPr>
          <w:sz w:val="20"/>
          <w:szCs w:val="20"/>
        </w:rPr>
        <w:t>7</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334BC2" w:rsidRPr="002C1C22">
        <w:rPr>
          <w:sz w:val="20"/>
          <w:szCs w:val="20"/>
        </w:rPr>
        <w:tab/>
        <w:t>(1) each for any two of:</w:t>
      </w:r>
    </w:p>
    <w:p w14:paraId="59040AE7" w14:textId="04514C88" w:rsidR="00CE01A1" w:rsidRPr="002C1C22" w:rsidRDefault="00334BC2" w:rsidP="003D2A16">
      <w:pPr>
        <w:tabs>
          <w:tab w:val="left" w:pos="426"/>
        </w:tabs>
        <w:ind w:left="851" w:hanging="851"/>
        <w:rPr>
          <w:sz w:val="20"/>
          <w:szCs w:val="20"/>
        </w:rPr>
      </w:pPr>
      <w:r w:rsidRPr="002C1C22">
        <w:rPr>
          <w:sz w:val="20"/>
          <w:szCs w:val="20"/>
        </w:rPr>
        <w:tab/>
      </w:r>
      <w:r w:rsidR="00D86848" w:rsidRPr="002C1C22">
        <w:rPr>
          <w:sz w:val="20"/>
          <w:szCs w:val="20"/>
        </w:rPr>
        <w:tab/>
      </w:r>
      <w:r w:rsidR="00A03C74" w:rsidRPr="002C1C22">
        <w:rPr>
          <w:sz w:val="20"/>
          <w:szCs w:val="20"/>
        </w:rPr>
        <w:sym w:font="Symbol" w:char="F0B7"/>
      </w:r>
      <w:r w:rsidR="006E3808" w:rsidRPr="002C1C22">
        <w:rPr>
          <w:sz w:val="20"/>
          <w:szCs w:val="20"/>
        </w:rPr>
        <w:tab/>
      </w:r>
      <w:r w:rsidR="00CE01A1" w:rsidRPr="002C1C22">
        <w:rPr>
          <w:sz w:val="20"/>
          <w:szCs w:val="20"/>
        </w:rPr>
        <w:t>The initial temperature of the water for each material</w:t>
      </w:r>
    </w:p>
    <w:p w14:paraId="0B2328F9" w14:textId="621C6D83" w:rsidR="00514950" w:rsidRPr="002C1C22" w:rsidRDefault="00A03C74" w:rsidP="00A03C74">
      <w:pPr>
        <w:pStyle w:val="ListParagraph"/>
        <w:ind w:left="1276" w:hanging="425"/>
        <w:rPr>
          <w:sz w:val="20"/>
          <w:szCs w:val="20"/>
        </w:rPr>
      </w:pPr>
      <w:r w:rsidRPr="002C1C22">
        <w:rPr>
          <w:sz w:val="20"/>
          <w:szCs w:val="20"/>
        </w:rPr>
        <w:sym w:font="Symbol" w:char="F0B7"/>
      </w:r>
      <w:r w:rsidR="006E3808" w:rsidRPr="002C1C22">
        <w:rPr>
          <w:sz w:val="20"/>
          <w:szCs w:val="20"/>
        </w:rPr>
        <w:tab/>
      </w:r>
      <w:r w:rsidR="00CE01A1" w:rsidRPr="002C1C22">
        <w:rPr>
          <w:sz w:val="20"/>
          <w:szCs w:val="20"/>
        </w:rPr>
        <w:t>The time elapsed between</w:t>
      </w:r>
      <w:r w:rsidRPr="002C1C22">
        <w:rPr>
          <w:sz w:val="20"/>
          <w:szCs w:val="20"/>
        </w:rPr>
        <w:t xml:space="preserve"> the initial temperature </w:t>
      </w:r>
      <w:r w:rsidR="00CE01A1" w:rsidRPr="002C1C22">
        <w:rPr>
          <w:sz w:val="20"/>
          <w:szCs w:val="20"/>
        </w:rPr>
        <w:t>and final temper</w:t>
      </w:r>
      <w:r w:rsidR="00334BC2" w:rsidRPr="002C1C22">
        <w:rPr>
          <w:sz w:val="20"/>
          <w:szCs w:val="20"/>
        </w:rPr>
        <w:t>ature reading for each material</w:t>
      </w:r>
    </w:p>
    <w:p w14:paraId="5EE77EE5" w14:textId="629A0C07" w:rsidR="00A66386" w:rsidRPr="002C1C22" w:rsidRDefault="00A03C74" w:rsidP="0090629D">
      <w:pPr>
        <w:pStyle w:val="ListParagraph"/>
        <w:ind w:left="851"/>
        <w:rPr>
          <w:sz w:val="20"/>
          <w:szCs w:val="20"/>
        </w:rPr>
      </w:pPr>
      <w:r w:rsidRPr="002C1C22">
        <w:rPr>
          <w:sz w:val="20"/>
          <w:szCs w:val="20"/>
        </w:rPr>
        <w:sym w:font="Symbol" w:char="F0B7"/>
      </w:r>
      <w:r w:rsidR="006E3808" w:rsidRPr="002C1C22">
        <w:rPr>
          <w:sz w:val="20"/>
          <w:szCs w:val="20"/>
        </w:rPr>
        <w:tab/>
      </w:r>
      <w:r w:rsidR="00334BC2" w:rsidRPr="002C1C22">
        <w:rPr>
          <w:sz w:val="20"/>
          <w:szCs w:val="20"/>
        </w:rPr>
        <w:t>Amount of water used</w:t>
      </w:r>
    </w:p>
    <w:p w14:paraId="71FBF7FF" w14:textId="53AC5AB0" w:rsidR="00A66386" w:rsidRPr="002C1C22" w:rsidRDefault="00A03C74" w:rsidP="0090629D">
      <w:pPr>
        <w:pStyle w:val="ListParagraph"/>
        <w:ind w:left="851"/>
        <w:rPr>
          <w:sz w:val="20"/>
          <w:szCs w:val="20"/>
        </w:rPr>
      </w:pPr>
      <w:r w:rsidRPr="002C1C22">
        <w:rPr>
          <w:sz w:val="20"/>
          <w:szCs w:val="20"/>
        </w:rPr>
        <w:sym w:font="Symbol" w:char="F0B7"/>
      </w:r>
      <w:r w:rsidR="006E3808" w:rsidRPr="002C1C22">
        <w:rPr>
          <w:sz w:val="20"/>
          <w:szCs w:val="20"/>
        </w:rPr>
        <w:tab/>
      </w:r>
      <w:r w:rsidR="00334BC2" w:rsidRPr="002C1C22">
        <w:rPr>
          <w:sz w:val="20"/>
          <w:szCs w:val="20"/>
        </w:rPr>
        <w:t>Amount of insulation used</w:t>
      </w:r>
    </w:p>
    <w:p w14:paraId="370312D6" w14:textId="77777777" w:rsidR="006E3808" w:rsidRPr="002C1C22" w:rsidRDefault="006E3808" w:rsidP="00EF2682">
      <w:pPr>
        <w:tabs>
          <w:tab w:val="right" w:pos="10205"/>
        </w:tabs>
        <w:ind w:left="851" w:hanging="425"/>
        <w:rPr>
          <w:sz w:val="6"/>
          <w:szCs w:val="20"/>
        </w:rPr>
      </w:pPr>
    </w:p>
    <w:p w14:paraId="6A65E58C" w14:textId="1CCA109B" w:rsidR="00CE01A1"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CE01A1" w:rsidRPr="002C1C22">
        <w:rPr>
          <w:sz w:val="20"/>
          <w:szCs w:val="20"/>
        </w:rPr>
        <w:t>Possible answers:</w:t>
      </w:r>
    </w:p>
    <w:p w14:paraId="20BB337D" w14:textId="4EE3D540" w:rsidR="00CE01A1" w:rsidRPr="002C1C22" w:rsidRDefault="00A03C74" w:rsidP="0090629D">
      <w:pPr>
        <w:ind w:left="1276" w:hanging="425"/>
        <w:rPr>
          <w:sz w:val="20"/>
          <w:szCs w:val="20"/>
        </w:rPr>
      </w:pPr>
      <w:r w:rsidRPr="002C1C22">
        <w:rPr>
          <w:sz w:val="20"/>
          <w:szCs w:val="20"/>
        </w:rPr>
        <w:sym w:font="Symbol" w:char="F0B7"/>
      </w:r>
      <w:r w:rsidR="00D86848" w:rsidRPr="002C1C22">
        <w:rPr>
          <w:sz w:val="20"/>
          <w:szCs w:val="20"/>
        </w:rPr>
        <w:tab/>
      </w:r>
      <w:r w:rsidR="00CE01A1" w:rsidRPr="002C1C22">
        <w:rPr>
          <w:sz w:val="20"/>
          <w:szCs w:val="20"/>
        </w:rPr>
        <w:t xml:space="preserve">The results might not be precise as random error has not </w:t>
      </w:r>
      <w:r w:rsidR="009F312A" w:rsidRPr="002C1C22">
        <w:rPr>
          <w:sz w:val="20"/>
          <w:szCs w:val="20"/>
        </w:rPr>
        <w:t>been</w:t>
      </w:r>
      <w:r w:rsidR="00CE01A1" w:rsidRPr="002C1C22">
        <w:rPr>
          <w:sz w:val="20"/>
          <w:szCs w:val="20"/>
        </w:rPr>
        <w:t xml:space="preserve"> eliminated (1)</w:t>
      </w:r>
    </w:p>
    <w:p w14:paraId="48B2F570" w14:textId="4C18C303" w:rsidR="00CE01A1" w:rsidRPr="002C1C22" w:rsidRDefault="00A03C74" w:rsidP="0090629D">
      <w:pPr>
        <w:ind w:left="1276" w:hanging="425"/>
        <w:rPr>
          <w:sz w:val="20"/>
          <w:szCs w:val="20"/>
        </w:rPr>
      </w:pPr>
      <w:r w:rsidRPr="002C1C22">
        <w:rPr>
          <w:sz w:val="20"/>
          <w:szCs w:val="20"/>
        </w:rPr>
        <w:sym w:font="Symbol" w:char="F0B7"/>
      </w:r>
      <w:r w:rsidR="00D86848" w:rsidRPr="002C1C22">
        <w:rPr>
          <w:sz w:val="20"/>
          <w:szCs w:val="20"/>
        </w:rPr>
        <w:tab/>
      </w:r>
      <w:r w:rsidR="00CE01A1" w:rsidRPr="002C1C22">
        <w:rPr>
          <w:sz w:val="20"/>
          <w:szCs w:val="20"/>
        </w:rPr>
        <w:t xml:space="preserve">The results might be inaccurate as no </w:t>
      </w:r>
      <w:r w:rsidR="000275A3" w:rsidRPr="002C1C22">
        <w:rPr>
          <w:sz w:val="20"/>
          <w:szCs w:val="20"/>
        </w:rPr>
        <w:t>anomalies</w:t>
      </w:r>
      <w:r w:rsidR="00CE01A1" w:rsidRPr="002C1C22">
        <w:rPr>
          <w:sz w:val="20"/>
          <w:szCs w:val="20"/>
        </w:rPr>
        <w:t xml:space="preserve"> </w:t>
      </w:r>
      <w:r w:rsidR="000275A3" w:rsidRPr="002C1C22">
        <w:rPr>
          <w:sz w:val="20"/>
          <w:szCs w:val="20"/>
        </w:rPr>
        <w:t>will have been identified (1)</w:t>
      </w:r>
    </w:p>
    <w:p w14:paraId="147E97EA" w14:textId="77777777" w:rsidR="00514950" w:rsidRPr="002C1C22" w:rsidRDefault="00514950" w:rsidP="00514950">
      <w:pPr>
        <w:pStyle w:val="ListParagraph"/>
        <w:ind w:left="1800"/>
        <w:rPr>
          <w:sz w:val="6"/>
          <w:szCs w:val="20"/>
        </w:rPr>
      </w:pPr>
    </w:p>
    <w:p w14:paraId="188930CD" w14:textId="5F90A19F" w:rsidR="00334BC2" w:rsidRPr="002C1C22" w:rsidRDefault="00D86848" w:rsidP="0090629D">
      <w:pPr>
        <w:tabs>
          <w:tab w:val="left" w:pos="851"/>
          <w:tab w:val="right" w:pos="10205"/>
        </w:tabs>
        <w:ind w:left="1276" w:hanging="850"/>
        <w:rPr>
          <w:sz w:val="20"/>
          <w:szCs w:val="20"/>
        </w:rPr>
      </w:pPr>
      <w:r w:rsidRPr="002C1C22">
        <w:rPr>
          <w:sz w:val="20"/>
          <w:szCs w:val="20"/>
        </w:rPr>
        <w:t>c)</w:t>
      </w:r>
      <w:r w:rsidRPr="002C1C22">
        <w:rPr>
          <w:sz w:val="20"/>
          <w:szCs w:val="20"/>
        </w:rPr>
        <w:tab/>
      </w:r>
      <w:r w:rsidR="00334BC2" w:rsidRPr="002C1C22">
        <w:rPr>
          <w:sz w:val="20"/>
          <w:szCs w:val="20"/>
        </w:rPr>
        <w:sym w:font="Symbol" w:char="F0B7"/>
      </w:r>
      <w:r w:rsidR="00334BC2" w:rsidRPr="002C1C22">
        <w:rPr>
          <w:sz w:val="20"/>
          <w:szCs w:val="20"/>
        </w:rPr>
        <w:tab/>
        <w:t>A comparison of how the temperature changes with time (1)</w:t>
      </w:r>
    </w:p>
    <w:p w14:paraId="497855CF" w14:textId="6F15B685" w:rsidR="00EE6AF8" w:rsidRPr="002C1C22" w:rsidRDefault="00334BC2" w:rsidP="0090629D">
      <w:pPr>
        <w:tabs>
          <w:tab w:val="left" w:pos="851"/>
          <w:tab w:val="right" w:pos="10205"/>
        </w:tabs>
        <w:ind w:left="1276" w:hanging="850"/>
        <w:rPr>
          <w:sz w:val="20"/>
          <w:szCs w:val="20"/>
        </w:rPr>
      </w:pPr>
      <w:r w:rsidRPr="002C1C22">
        <w:rPr>
          <w:sz w:val="20"/>
          <w:szCs w:val="20"/>
        </w:rPr>
        <w:tab/>
      </w:r>
      <w:r w:rsidRPr="002C1C22">
        <w:rPr>
          <w:sz w:val="20"/>
          <w:szCs w:val="20"/>
        </w:rPr>
        <w:sym w:font="Symbol" w:char="F0B7"/>
      </w:r>
      <w:r w:rsidRPr="002C1C22">
        <w:rPr>
          <w:sz w:val="20"/>
          <w:szCs w:val="20"/>
        </w:rPr>
        <w:tab/>
      </w:r>
      <w:r w:rsidR="00EE6AF8" w:rsidRPr="002C1C22">
        <w:rPr>
          <w:sz w:val="20"/>
          <w:szCs w:val="20"/>
        </w:rPr>
        <w:t>Material 3 is the most</w:t>
      </w:r>
      <w:r w:rsidR="00797D00" w:rsidRPr="002C1C22">
        <w:rPr>
          <w:sz w:val="20"/>
          <w:szCs w:val="20"/>
        </w:rPr>
        <w:t xml:space="preserve"> insulating material</w:t>
      </w:r>
      <w:r w:rsidR="001E456B" w:rsidRPr="002C1C22">
        <w:rPr>
          <w:sz w:val="20"/>
          <w:szCs w:val="20"/>
        </w:rPr>
        <w:t xml:space="preserve"> of the three materials</w:t>
      </w:r>
      <w:r w:rsidR="00797D00" w:rsidRPr="002C1C22">
        <w:rPr>
          <w:sz w:val="20"/>
          <w:szCs w:val="20"/>
        </w:rPr>
        <w:t xml:space="preserve"> as it has the least reduction in temperature in the given time</w:t>
      </w:r>
      <w:r w:rsidR="009F312A" w:rsidRPr="002C1C22">
        <w:rPr>
          <w:sz w:val="20"/>
          <w:szCs w:val="20"/>
        </w:rPr>
        <w:t>.</w:t>
      </w:r>
      <w:r w:rsidR="00797D00" w:rsidRPr="002C1C22">
        <w:rPr>
          <w:sz w:val="20"/>
          <w:szCs w:val="20"/>
        </w:rPr>
        <w:t xml:space="preserve"> (1)</w:t>
      </w:r>
    </w:p>
    <w:p w14:paraId="3B8D9415" w14:textId="1AC5C651" w:rsidR="00643B49" w:rsidRDefault="00A03C74" w:rsidP="005577DB">
      <w:pPr>
        <w:ind w:left="1276" w:hanging="425"/>
        <w:rPr>
          <w:spacing w:val="-7"/>
          <w:sz w:val="20"/>
          <w:szCs w:val="20"/>
        </w:rPr>
      </w:pPr>
      <w:r w:rsidRPr="002C1C22">
        <w:rPr>
          <w:sz w:val="20"/>
          <w:szCs w:val="20"/>
        </w:rPr>
        <w:sym w:font="Symbol" w:char="F0B7"/>
      </w:r>
      <w:r w:rsidR="00D86848" w:rsidRPr="002C1C22">
        <w:rPr>
          <w:sz w:val="20"/>
          <w:szCs w:val="20"/>
        </w:rPr>
        <w:tab/>
      </w:r>
      <w:r w:rsidR="00797D00" w:rsidRPr="002C1C22">
        <w:rPr>
          <w:spacing w:val="-7"/>
          <w:sz w:val="20"/>
          <w:szCs w:val="20"/>
        </w:rPr>
        <w:t>Material 2</w:t>
      </w:r>
      <w:r w:rsidR="00B82C9F" w:rsidRPr="002C1C22">
        <w:rPr>
          <w:spacing w:val="-7"/>
          <w:sz w:val="20"/>
          <w:szCs w:val="20"/>
        </w:rPr>
        <w:t xml:space="preserve"> </w:t>
      </w:r>
      <w:r w:rsidR="00797D00" w:rsidRPr="002C1C22">
        <w:rPr>
          <w:spacing w:val="-7"/>
          <w:sz w:val="20"/>
          <w:szCs w:val="20"/>
        </w:rPr>
        <w:t xml:space="preserve">is the least insulating material </w:t>
      </w:r>
      <w:r w:rsidR="001E456B" w:rsidRPr="002C1C22">
        <w:rPr>
          <w:spacing w:val="-7"/>
          <w:sz w:val="20"/>
          <w:szCs w:val="20"/>
        </w:rPr>
        <w:t xml:space="preserve">of the three </w:t>
      </w:r>
      <w:r w:rsidR="00797D00" w:rsidRPr="002C1C22">
        <w:rPr>
          <w:spacing w:val="-7"/>
          <w:sz w:val="20"/>
          <w:szCs w:val="20"/>
        </w:rPr>
        <w:t>as it has the gr</w:t>
      </w:r>
      <w:r w:rsidR="00323DB1" w:rsidRPr="002C1C22">
        <w:rPr>
          <w:spacing w:val="-7"/>
          <w:sz w:val="20"/>
          <w:szCs w:val="20"/>
        </w:rPr>
        <w:t>eatest reduction in temperature</w:t>
      </w:r>
      <w:r w:rsidR="00B82C9F" w:rsidRPr="002C1C22">
        <w:rPr>
          <w:spacing w:val="-7"/>
          <w:sz w:val="20"/>
          <w:szCs w:val="20"/>
        </w:rPr>
        <w:t xml:space="preserve">.  </w:t>
      </w:r>
      <w:r w:rsidR="00323DB1" w:rsidRPr="002C1C22">
        <w:rPr>
          <w:spacing w:val="-7"/>
          <w:sz w:val="20"/>
          <w:szCs w:val="20"/>
        </w:rPr>
        <w:t>(1)</w:t>
      </w:r>
    </w:p>
    <w:p w14:paraId="3055CEDE" w14:textId="77777777" w:rsidR="00116FA1" w:rsidRPr="00851674" w:rsidRDefault="00116FA1" w:rsidP="005577DB">
      <w:pPr>
        <w:ind w:left="1276" w:hanging="425"/>
        <w:rPr>
          <w:sz w:val="12"/>
          <w:szCs w:val="20"/>
        </w:rPr>
      </w:pPr>
    </w:p>
    <w:p w14:paraId="57D57E66" w14:textId="0546B7FC" w:rsidR="00643B49" w:rsidRPr="002C1C22" w:rsidRDefault="00643B49" w:rsidP="00643B49">
      <w:pPr>
        <w:tabs>
          <w:tab w:val="left" w:pos="426"/>
        </w:tabs>
        <w:ind w:left="851" w:hanging="851"/>
        <w:rPr>
          <w:sz w:val="20"/>
          <w:szCs w:val="20"/>
        </w:rPr>
      </w:pPr>
      <w:r w:rsidRPr="002C1C22">
        <w:rPr>
          <w:sz w:val="20"/>
          <w:szCs w:val="20"/>
        </w:rPr>
        <w:t>8.</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t xml:space="preserve">Some energy is converted to rotational energy (1) while some is wasted (1) </w:t>
      </w:r>
      <w:proofErr w:type="spellStart"/>
      <w:r w:rsidRPr="002C1C22">
        <w:rPr>
          <w:sz w:val="20"/>
          <w:szCs w:val="20"/>
        </w:rPr>
        <w:t>eg</w:t>
      </w:r>
      <w:proofErr w:type="spellEnd"/>
      <w:r w:rsidRPr="002C1C22">
        <w:rPr>
          <w:sz w:val="20"/>
          <w:szCs w:val="20"/>
        </w:rPr>
        <w:t xml:space="preserve"> to heat or sound energy (1) </w:t>
      </w:r>
    </w:p>
    <w:p w14:paraId="345F06B7" w14:textId="77777777" w:rsidR="00643B49" w:rsidRPr="00851674" w:rsidRDefault="00643B49" w:rsidP="00643B49">
      <w:pPr>
        <w:tabs>
          <w:tab w:val="right" w:pos="10205"/>
        </w:tabs>
        <w:ind w:left="851" w:hanging="425"/>
        <w:rPr>
          <w:sz w:val="12"/>
          <w:szCs w:val="20"/>
        </w:rPr>
      </w:pPr>
    </w:p>
    <w:p w14:paraId="3C917764" w14:textId="77777777" w:rsidR="00643B49" w:rsidRPr="002C1C22" w:rsidRDefault="00643B49" w:rsidP="00643B49">
      <w:pPr>
        <w:tabs>
          <w:tab w:val="right" w:pos="10205"/>
        </w:tabs>
        <w:ind w:left="851" w:hanging="425"/>
        <w:rPr>
          <w:sz w:val="20"/>
          <w:szCs w:val="20"/>
        </w:rPr>
      </w:pPr>
      <w:r w:rsidRPr="002C1C22">
        <w:rPr>
          <w:sz w:val="20"/>
          <w:szCs w:val="20"/>
        </w:rPr>
        <w:t>b)</w:t>
      </w:r>
      <w:r w:rsidRPr="002C1C22">
        <w:rPr>
          <w:sz w:val="20"/>
          <w:szCs w:val="20"/>
        </w:rPr>
        <w:tab/>
      </w:r>
      <w:r w:rsidRPr="002C1C22">
        <w:rPr>
          <w:position w:val="-28"/>
          <w:sz w:val="20"/>
          <w:szCs w:val="20"/>
        </w:rPr>
        <w:object w:dxaOrig="3980" w:dyaOrig="639" w14:anchorId="31C244BF">
          <v:shape id="_x0000_i1053" type="#_x0000_t75" style="width:201.8pt;height:28.5pt" o:ole="">
            <v:imagedata r:id="rId92" o:title=""/>
          </v:shape>
          <o:OLEObject Type="Embed" ProgID="Equation.DSMT4" ShapeID="_x0000_i1053" DrawAspect="Content" ObjectID="_1556621834" r:id="rId93"/>
        </w:object>
      </w:r>
    </w:p>
    <w:p w14:paraId="339E1A29" w14:textId="77777777" w:rsidR="00643B49" w:rsidRPr="002C1C22" w:rsidRDefault="00643B49" w:rsidP="00643B49">
      <w:pPr>
        <w:pStyle w:val="ListParagraph"/>
        <w:ind w:left="851"/>
        <w:rPr>
          <w:sz w:val="20"/>
          <w:szCs w:val="20"/>
        </w:rPr>
      </w:pPr>
      <w:r w:rsidRPr="002C1C22">
        <w:rPr>
          <w:position w:val="-22"/>
          <w:sz w:val="20"/>
          <w:szCs w:val="20"/>
        </w:rPr>
        <w:object w:dxaOrig="2240" w:dyaOrig="580" w14:anchorId="04D41926">
          <v:shape id="_x0000_i1054" type="#_x0000_t75" style="width:111pt;height:26.25pt" o:ole="">
            <v:imagedata r:id="rId94" o:title=""/>
          </v:shape>
          <o:OLEObject Type="Embed" ProgID="Equation.DSMT4" ShapeID="_x0000_i1054" DrawAspect="Content" ObjectID="_1556621835" r:id="rId95"/>
        </w:object>
      </w:r>
      <w:r w:rsidRPr="002C1C22">
        <w:rPr>
          <w:sz w:val="20"/>
          <w:szCs w:val="20"/>
        </w:rPr>
        <w:t xml:space="preserve"> </w:t>
      </w:r>
    </w:p>
    <w:p w14:paraId="535E60C6" w14:textId="77777777" w:rsidR="00643B49" w:rsidRPr="002C1C22" w:rsidRDefault="00643B49" w:rsidP="00643B49">
      <w:pPr>
        <w:pStyle w:val="ListParagraph"/>
        <w:ind w:left="1080"/>
        <w:rPr>
          <w:sz w:val="12"/>
          <w:szCs w:val="20"/>
        </w:rPr>
      </w:pPr>
    </w:p>
    <w:p w14:paraId="66B36983" w14:textId="77777777" w:rsidR="00643B49" w:rsidRPr="002C1C22" w:rsidRDefault="00643B49" w:rsidP="00643B49">
      <w:pPr>
        <w:tabs>
          <w:tab w:val="right" w:pos="10205"/>
        </w:tabs>
        <w:ind w:left="851" w:hanging="425"/>
        <w:rPr>
          <w:sz w:val="20"/>
          <w:szCs w:val="20"/>
        </w:rPr>
      </w:pPr>
      <w:r w:rsidRPr="002C1C22">
        <w:rPr>
          <w:sz w:val="20"/>
          <w:szCs w:val="20"/>
        </w:rPr>
        <w:t>c)</w:t>
      </w:r>
      <w:r w:rsidRPr="002C1C22">
        <w:rPr>
          <w:sz w:val="20"/>
          <w:szCs w:val="20"/>
        </w:rPr>
        <w:tab/>
        <w:t>Lubrication of the motor’s axel (1)</w:t>
      </w:r>
    </w:p>
    <w:p w14:paraId="42915BB0" w14:textId="0E791BBF" w:rsidR="001E456B" w:rsidRPr="002C1C22" w:rsidRDefault="00D4740D" w:rsidP="00A03C74">
      <w:pPr>
        <w:pStyle w:val="answersection"/>
      </w:pPr>
      <w:bookmarkStart w:id="38" w:name="_Toc468175863"/>
      <w:r w:rsidRPr="002C1C22">
        <w:lastRenderedPageBreak/>
        <w:t>Topic Test 3</w:t>
      </w:r>
      <w:bookmarkEnd w:id="38"/>
    </w:p>
    <w:p w14:paraId="42ABBD6D" w14:textId="0EB26E6D" w:rsidR="00E07C4D" w:rsidRPr="002C1C22" w:rsidRDefault="00D86848" w:rsidP="00124EC1">
      <w:pPr>
        <w:tabs>
          <w:tab w:val="right" w:pos="10205"/>
        </w:tabs>
        <w:ind w:left="426" w:hanging="426"/>
        <w:rPr>
          <w:sz w:val="20"/>
          <w:szCs w:val="20"/>
        </w:rPr>
      </w:pPr>
      <w:r w:rsidRPr="002C1C22">
        <w:rPr>
          <w:sz w:val="20"/>
          <w:szCs w:val="20"/>
        </w:rPr>
        <w:t>1.</w:t>
      </w:r>
      <w:r w:rsidRPr="002C1C22">
        <w:rPr>
          <w:sz w:val="20"/>
          <w:szCs w:val="20"/>
        </w:rPr>
        <w:tab/>
      </w:r>
      <w:r w:rsidR="008F70B9" w:rsidRPr="002C1C22">
        <w:rPr>
          <w:sz w:val="20"/>
          <w:szCs w:val="20"/>
        </w:rPr>
        <w:t xml:space="preserve">(1) mark </w:t>
      </w:r>
      <w:r w:rsidR="008C04FB" w:rsidRPr="002C1C22">
        <w:rPr>
          <w:sz w:val="20"/>
          <w:szCs w:val="20"/>
        </w:rPr>
        <w:t>per</w:t>
      </w:r>
      <w:r w:rsidR="00B611B4" w:rsidRPr="002C1C22">
        <w:rPr>
          <w:sz w:val="20"/>
          <w:szCs w:val="20"/>
        </w:rPr>
        <w:t xml:space="preserve"> two correct boxes</w:t>
      </w:r>
    </w:p>
    <w:p w14:paraId="518EC4E1" w14:textId="77777777" w:rsidR="00E07C4D" w:rsidRPr="002C1C22" w:rsidRDefault="00E07C4D" w:rsidP="00E07C4D">
      <w:pPr>
        <w:rPr>
          <w:rFonts w:cs="Tahoma"/>
          <w:sz w:val="12"/>
          <w:szCs w:val="20"/>
        </w:rPr>
      </w:pPr>
    </w:p>
    <w:tbl>
      <w:tblPr>
        <w:tblStyle w:val="TableGrid"/>
        <w:tblW w:w="0" w:type="auto"/>
        <w:tblInd w:w="411" w:type="dxa"/>
        <w:tblLook w:val="04A0" w:firstRow="1" w:lastRow="0" w:firstColumn="1" w:lastColumn="0" w:noHBand="0" w:noVBand="1"/>
      </w:tblPr>
      <w:tblGrid>
        <w:gridCol w:w="3402"/>
        <w:gridCol w:w="6362"/>
      </w:tblGrid>
      <w:tr w:rsidR="00536AA3" w:rsidRPr="002C1C22" w14:paraId="60EFBA39" w14:textId="77777777" w:rsidTr="00045BC8">
        <w:trPr>
          <w:cnfStyle w:val="100000000000" w:firstRow="1" w:lastRow="0" w:firstColumn="0" w:lastColumn="0" w:oddVBand="0" w:evenVBand="0" w:oddHBand="0" w:evenHBand="0" w:firstRowFirstColumn="0" w:firstRowLastColumn="0" w:lastRowFirstColumn="0" w:lastRowLastColumn="0"/>
          <w:trHeight w:val="48"/>
        </w:trPr>
        <w:tc>
          <w:tcPr>
            <w:tcW w:w="3402" w:type="dxa"/>
            <w:shd w:val="clear" w:color="auto" w:fill="7F7F7F" w:themeFill="text1" w:themeFillTint="80"/>
          </w:tcPr>
          <w:p w14:paraId="2EAEB76A" w14:textId="279CC1C2" w:rsidR="00536AA3" w:rsidRPr="002C1C22" w:rsidRDefault="00536AA3" w:rsidP="00536AA3">
            <w:pPr>
              <w:tabs>
                <w:tab w:val="right" w:pos="10205"/>
              </w:tabs>
              <w:rPr>
                <w:rFonts w:cs="Tahoma"/>
                <w:color w:val="FFFFFF" w:themeColor="background1"/>
              </w:rPr>
            </w:pPr>
            <w:r w:rsidRPr="004B0D22">
              <w:rPr>
                <w:rFonts w:cs="Tahoma"/>
                <w:color w:val="FFFFFF" w:themeColor="background1"/>
              </w:rPr>
              <w:t>Circuit symbol name</w:t>
            </w:r>
          </w:p>
        </w:tc>
        <w:tc>
          <w:tcPr>
            <w:tcW w:w="6362" w:type="dxa"/>
            <w:shd w:val="clear" w:color="auto" w:fill="7F7F7F" w:themeFill="text1" w:themeFillTint="80"/>
          </w:tcPr>
          <w:p w14:paraId="7FBF1759" w14:textId="016B8DF6" w:rsidR="00536AA3" w:rsidRPr="002C1C22" w:rsidRDefault="00536AA3" w:rsidP="00536AA3">
            <w:pPr>
              <w:tabs>
                <w:tab w:val="right" w:pos="10205"/>
              </w:tabs>
              <w:rPr>
                <w:rFonts w:cs="Tahoma"/>
                <w:color w:val="FFFFFF" w:themeColor="background1"/>
              </w:rPr>
            </w:pPr>
            <w:r w:rsidRPr="004B0D22">
              <w:rPr>
                <w:rFonts w:cs="Tahoma"/>
                <w:color w:val="FFFFFF" w:themeColor="background1"/>
              </w:rPr>
              <w:t>Circuit symbol</w:t>
            </w:r>
          </w:p>
        </w:tc>
      </w:tr>
      <w:tr w:rsidR="00536AA3" w:rsidRPr="002C1C22" w14:paraId="2A547CB0" w14:textId="77777777" w:rsidTr="00D91E1C">
        <w:trPr>
          <w:trHeight w:val="794"/>
        </w:trPr>
        <w:tc>
          <w:tcPr>
            <w:tcW w:w="3402" w:type="dxa"/>
            <w:shd w:val="clear" w:color="auto" w:fill="D9D9D9" w:themeFill="background1" w:themeFillShade="D9"/>
          </w:tcPr>
          <w:p w14:paraId="67C81783" w14:textId="0F7810E1" w:rsidR="00536AA3" w:rsidRPr="002C1C22" w:rsidRDefault="00536AA3" w:rsidP="00536AA3">
            <w:pPr>
              <w:tabs>
                <w:tab w:val="right" w:pos="10205"/>
              </w:tabs>
              <w:rPr>
                <w:rFonts w:cs="Tahoma"/>
                <w:b w:val="0"/>
                <w:sz w:val="20"/>
                <w:szCs w:val="20"/>
              </w:rPr>
            </w:pPr>
            <w:r w:rsidRPr="004B0D22">
              <w:rPr>
                <w:rFonts w:cs="Tahoma"/>
                <w:b w:val="0"/>
                <w:sz w:val="20"/>
                <w:szCs w:val="20"/>
              </w:rPr>
              <w:t>Switch (open)</w:t>
            </w:r>
          </w:p>
        </w:tc>
        <w:tc>
          <w:tcPr>
            <w:tcW w:w="6362" w:type="dxa"/>
            <w:shd w:val="clear" w:color="auto" w:fill="D9D9D9" w:themeFill="background1" w:themeFillShade="D9"/>
          </w:tcPr>
          <w:p w14:paraId="023AF1A2" w14:textId="166E7FA9"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28244170" wp14:editId="4F2C0229">
                      <wp:extent cx="2112645" cy="197413"/>
                      <wp:effectExtent l="0" t="0" r="0" b="31750"/>
                      <wp:docPr id="1273" name="Canvas 12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90" name="Group 1190"/>
                              <wpg:cNvGrpSpPr/>
                              <wpg:grpSpPr>
                                <a:xfrm>
                                  <a:off x="670510" y="40320"/>
                                  <a:ext cx="767384" cy="157093"/>
                                  <a:chOff x="327991" y="471557"/>
                                  <a:chExt cx="767384" cy="157093"/>
                                </a:xfrm>
                              </wpg:grpSpPr>
                              <wps:wsp>
                                <wps:cNvPr id="1191" name="Straight Connector 1191"/>
                                <wps:cNvCnPr/>
                                <wps:spPr>
                                  <a:xfrm>
                                    <a:off x="327991" y="496957"/>
                                    <a:ext cx="208722" cy="0"/>
                                  </a:xfrm>
                                  <a:prstGeom prst="line">
                                    <a:avLst/>
                                  </a:prstGeom>
                                </wps:spPr>
                                <wps:style>
                                  <a:lnRef idx="1">
                                    <a:schemeClr val="dk1"/>
                                  </a:lnRef>
                                  <a:fillRef idx="0">
                                    <a:schemeClr val="dk1"/>
                                  </a:fillRef>
                                  <a:effectRef idx="0">
                                    <a:schemeClr val="dk1"/>
                                  </a:effectRef>
                                  <a:fontRef idx="minor">
                                    <a:schemeClr val="tx1"/>
                                  </a:fontRef>
                                </wps:style>
                                <wps:bodyPr/>
                              </wps:wsp>
                              <wps:wsp>
                                <wps:cNvPr id="1192" name="Oval 1192"/>
                                <wps:cNvSpPr/>
                                <wps:spPr>
                                  <a:xfrm>
                                    <a:off x="536713" y="471557"/>
                                    <a:ext cx="45719" cy="45719"/>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815000" y="472191"/>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4" name="Straight Connector 1194"/>
                                <wps:cNvCnPr>
                                  <a:stCxn id="1192" idx="5"/>
                                </wps:cNvCnPr>
                                <wps:spPr>
                                  <a:xfrm>
                                    <a:off x="575737" y="510581"/>
                                    <a:ext cx="189438" cy="118069"/>
                                  </a:xfrm>
                                  <a:prstGeom prst="line">
                                    <a:avLst/>
                                  </a:prstGeom>
                                </wps:spPr>
                                <wps:style>
                                  <a:lnRef idx="1">
                                    <a:schemeClr val="dk1"/>
                                  </a:lnRef>
                                  <a:fillRef idx="0">
                                    <a:schemeClr val="dk1"/>
                                  </a:fillRef>
                                  <a:effectRef idx="0">
                                    <a:schemeClr val="dk1"/>
                                  </a:effectRef>
                                  <a:fontRef idx="minor">
                                    <a:schemeClr val="tx1"/>
                                  </a:fontRef>
                                </wps:style>
                                <wps:bodyPr/>
                              </wps:wsp>
                              <wps:wsp>
                                <wps:cNvPr id="1195" name="Straight Connector 1195"/>
                                <wps:cNvCnPr>
                                  <a:stCxn id="1193" idx="6"/>
                                </wps:cNvCnPr>
                                <wps:spPr>
                                  <a:xfrm>
                                    <a:off x="860085" y="494734"/>
                                    <a:ext cx="23529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EE362DD" id="Canvas 1273" o:spid="_x0000_s1026" editas="canvas" style="width:166.35pt;height:15.55pt;mso-position-horizontal-relative:char;mso-position-vertical-relative:line" coordsize="21126,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">
                      <v:shape id="_x0000_s1027" type="#_x0000_t75" style="position:absolute;width:21126;height:1968;visibility:visible;mso-wrap-style:square">
                        <v:fill o:detectmouseclick="t"/>
                        <v:path o:connecttype="none"/>
                      </v:shape>
                      <v:group id="Group 1190" o:spid="_x0000_s1028" style="position:absolute;left:6705;top:403;width:7673;height:1571" coordorigin="3279,4715" coordsize="7673,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line id="Straight Connector 1191" o:spid="_x0000_s1029" style="position:absolute;visibility:visible;mso-wrap-style:square" from="3279,4969" to="5367,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OsUAAADdAAAADwAAAGRycy9kb3ducmV2LnhtbESPzWrDMBCE74W+g9hCb4nsloTGtRJC&#10;aGhITs3PfbG2trG1ciQlUd8+KhR622Vmvp0tF9H04krOt5YV5OMMBHFldcu1guNhPXoD4QOyxt4y&#10;KfghD4v540OJhbY3/qLrPtQiQdgXqKAJYSik9FVDBv3YDsRJ+7bOYEirq6V2eEtw08uXLJtKgy2n&#10;Cw0OtGqo6vYXkyj56WzkZzfD09bt3MfrNE7iWannp7h8BxEohn/zX3qjU/18lsPvN2kE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OsUAAADdAAAADwAAAAAAAAAA&#10;AAAAAAChAgAAZHJzL2Rvd25yZXYueG1sUEsFBgAAAAAEAAQA+QAAAJMDAAAAAA==&#10;" strokecolor="black [3040]"/>
                        <v:oval id="Oval 1192" o:spid="_x0000_s1030" style="position:absolute;left:5367;top:4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VRMUA&#10;AADdAAAADwAAAGRycy9kb3ducmV2LnhtbERPS2vCQBC+C/0PyxS8iG7MwUd0lVLq49BLYwWPQ3aa&#10;BLOzIbua6K93C4K3+fies1x3phJXalxpWcF4FIEgzqwuOVfwe9gMZyCcR9ZYWSYFN3KwXr31lpho&#10;2/IPXVOfixDCLkEFhfd1IqXLCjLoRrYmDtyfbQz6AJtc6gbbEG4qGUfRRBosOTQUWNNnQdk5vRgF&#10;86/p9vs4S9tK7mI+Hwb33Sm+K9V/7z4WIDx1/iV+uvc6zB/PY/j/Jp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9VExQAAAN0AAAAPAAAAAAAAAAAAAAAAAJgCAABkcnMv&#10;ZG93bnJldi54bWxQSwUGAAAAAAQABAD1AAAAigMAAAAA&#10;" filled="f" strokecolor="black [3040]">
                          <v:shadow on="t" color="black" opacity="24903f" origin=",.5" offset="0,.55556mm"/>
                        </v:oval>
                        <v:oval id="Oval 1193" o:spid="_x0000_s1031" style="position:absolute;left:8150;top:4721;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i78QA&#10;AADdAAAADwAAAGRycy9kb3ducmV2LnhtbERPS2vCQBC+F/wPywi96UYDpUZXEbG0NAdbH/chOybB&#10;7Gzc3Zq0v75bEHqbj+85i1VvGnEj52vLCibjBARxYXXNpYLj4WX0DMIHZI2NZVLwTR5Wy8HDAjNt&#10;O/6k2z6UIoawz1BBFUKbSemLigz6sW2JI3e2zmCI0JVSO+xiuGnkNEmepMGaY0OFLW0qKi77L6Mg&#10;/cnb3eXjak67Li3eN69um9tcqcdhv56DCNSHf/Hd/abj/Mks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Yu/EAAAA3QAAAA8AAAAAAAAAAAAAAAAAmAIAAGRycy9k&#10;b3ducmV2LnhtbFBLBQYAAAAABAAEAPUAAACJAwAAAAA=&#10;" filled="f">
                          <v:shadow on="t" color="black" opacity="24903f" origin=",.5" offset="0,.55556mm"/>
                        </v:oval>
                        <v:line id="Straight Connector 1194" o:spid="_x0000_s1032" style="position:absolute;visibility:visible;mso-wrap-style:square" from="5757,5105" to="765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oosUAAADdAAAADwAAAGRycy9kb3ducmV2LnhtbESPQW/CMAyF70j8h8hIu0HabVSjENA0&#10;bdoEJ2Dcrca0FY1Tkgyyf79MQuJm6733+XmxiqYTF3K+tawgn2QgiCurW64VfO8/xi8gfEDW2Fkm&#10;Bb/kYbUcDhZYanvlLV12oRYJwr5EBU0IfSmlrxoy6Ce2J07a0TqDIa2ultrhNcFNJx+zrJAGW04X&#10;GuzpraHqtPsxiZIfzkZ+nmZ4WLuNe38q4jSelXoYxdc5iEAx3M239JdO9fPZM/x/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hoosUAAADdAAAADwAAAAAAAAAA&#10;AAAAAAChAgAAZHJzL2Rvd25yZXYueG1sUEsFBgAAAAAEAAQA+QAAAJMDAAAAAA==&#10;" strokecolor="black [3040]"/>
                        <v:line id="Straight Connector 1195" o:spid="_x0000_s1033" style="position:absolute;visibility:visible;mso-wrap-style:square" from="8600,4947" to="10953,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NOcQAAADdAAAADwAAAGRycy9kb3ducmV2LnhtbESPT2sCMRDF7wW/Qxiht5pdi6KrUUQs&#10;Le3Jf/dhM+4ubiZrEjX99o0g9DbDe+83b+bLaFpxI+cbywryQQaCuLS64UrBYf/xNgHhA7LG1jIp&#10;+CUPy0XvZY6Ftnfe0m0XKpEg7AtUUIfQFVL6siaDfmA74qSdrDMY0uoqqR3eE9y0cphlY2mw4XSh&#10;xo7WNZXn3dUkSn68GPl5nuLx2/24zfs4juJFqdd+XM1ABIrh3/xMf+lUP5+O4PFNG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M05xAAAAN0AAAAPAAAAAAAAAAAA&#10;AAAAAKECAABkcnMvZG93bnJldi54bWxQSwUGAAAAAAQABAD5AAAAkgMAAAAA&#10;" strokecolor="black [3040]"/>
                      </v:group>
                      <w10:anchorlock/>
                    </v:group>
                  </w:pict>
                </mc:Fallback>
              </mc:AlternateContent>
            </w:r>
          </w:p>
        </w:tc>
      </w:tr>
      <w:tr w:rsidR="00536AA3" w:rsidRPr="002C1C22" w14:paraId="5CE77BBE" w14:textId="77777777" w:rsidTr="00536AA3">
        <w:trPr>
          <w:trHeight w:val="794"/>
        </w:trPr>
        <w:tc>
          <w:tcPr>
            <w:tcW w:w="3402" w:type="dxa"/>
          </w:tcPr>
          <w:p w14:paraId="0640458F" w14:textId="23A5CCBA" w:rsidR="00536AA3" w:rsidRPr="002C1C22" w:rsidRDefault="00536AA3" w:rsidP="00536AA3">
            <w:pPr>
              <w:tabs>
                <w:tab w:val="right" w:pos="10205"/>
              </w:tabs>
              <w:rPr>
                <w:rFonts w:cs="Tahoma"/>
                <w:b w:val="0"/>
                <w:sz w:val="20"/>
                <w:szCs w:val="20"/>
              </w:rPr>
            </w:pPr>
            <w:r w:rsidRPr="004B0D22">
              <w:rPr>
                <w:rFonts w:cs="Tahoma"/>
                <w:sz w:val="20"/>
                <w:szCs w:val="20"/>
              </w:rPr>
              <w:t>(A)   </w:t>
            </w:r>
            <w:r w:rsidRPr="004B0D22">
              <w:rPr>
                <w:rFonts w:cs="Tahoma"/>
                <w:b w:val="0"/>
                <w:sz w:val="20"/>
                <w:szCs w:val="20"/>
              </w:rPr>
              <w:t>Switch (closed)</w:t>
            </w:r>
          </w:p>
        </w:tc>
        <w:tc>
          <w:tcPr>
            <w:tcW w:w="6362" w:type="dxa"/>
            <w:shd w:val="clear" w:color="auto" w:fill="D9D9D9" w:themeFill="background1" w:themeFillShade="D9"/>
          </w:tcPr>
          <w:p w14:paraId="6AB92C5A" w14:textId="1BC9AE88"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23395F9A" wp14:editId="665BC672">
                      <wp:extent cx="2023110" cy="298450"/>
                      <wp:effectExtent l="0" t="0" r="0" b="6350"/>
                      <wp:docPr id="1274" name="Canvas 12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96" name="Group 1196"/>
                              <wpg:cNvGrpSpPr/>
                              <wpg:grpSpPr>
                                <a:xfrm>
                                  <a:off x="624577" y="157268"/>
                                  <a:ext cx="819600" cy="45719"/>
                                  <a:chOff x="856800" y="532800"/>
                                  <a:chExt cx="819600" cy="45719"/>
                                </a:xfrm>
                              </wpg:grpSpPr>
                              <wpg:grpSp>
                                <wpg:cNvPr id="1197" name="Group 1197"/>
                                <wpg:cNvGrpSpPr/>
                                <wpg:grpSpPr>
                                  <a:xfrm>
                                    <a:off x="856800" y="532800"/>
                                    <a:ext cx="516042" cy="45719"/>
                                    <a:chOff x="0" y="0"/>
                                    <a:chExt cx="516247" cy="45719"/>
                                  </a:xfrm>
                                </wpg:grpSpPr>
                                <wps:wsp>
                                  <wps:cNvPr id="1198" name="Straight Connector 1198"/>
                                  <wps:cNvCnPr/>
                                  <wps:spPr>
                                    <a:xfrm>
                                      <a:off x="0" y="25400"/>
                                      <a:ext cx="208722"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199" name="Oval 1199"/>
                                  <wps:cNvSpPr/>
                                  <wps:spPr>
                                    <a:xfrm>
                                      <a:off x="208722" y="0"/>
                                      <a:ext cx="45719" cy="45719"/>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0" name="Straight Connector 1200"/>
                                  <wps:cNvCnPr/>
                                  <wps:spPr>
                                    <a:xfrm>
                                      <a:off x="254441" y="24800"/>
                                      <a:ext cx="261806"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1201" name="Oval 1201"/>
                                <wps:cNvSpPr/>
                                <wps:spPr>
                                  <a:xfrm>
                                    <a:off x="1369327" y="533434"/>
                                    <a:ext cx="45085" cy="45085"/>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2" name="Straight Connector 1202"/>
                                <wps:cNvCnPr/>
                                <wps:spPr>
                                  <a:xfrm>
                                    <a:off x="1419354" y="553718"/>
                                    <a:ext cx="257046"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06DA2986" id="Canvas 1274" o:spid="_x0000_s1026" editas="canvas" style="width:159.3pt;height:23.5pt;mso-position-horizontal-relative:char;mso-position-vertical-relative:line" coordsize="2023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">
                      <v:shape id="_x0000_s1027" type="#_x0000_t75" style="position:absolute;width:20231;height:2984;visibility:visible;mso-wrap-style:square">
                        <v:fill o:detectmouseclick="t"/>
                        <v:path o:connecttype="none"/>
                      </v:shape>
                      <v:group id="Group 1196" o:spid="_x0000_s1028" style="position:absolute;left:6245;top:1572;width:8196;height:457" coordorigin="8568,5328" coordsize="819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group id="Group 1197" o:spid="_x0000_s1029" style="position:absolute;left:8568;top:5328;width:5160;height:457" coordsize="516247,4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line id="Straight Connector 1198" o:spid="_x0000_s1030" style="position:absolute;visibility:visible;mso-wrap-style:square" from="0,25400" to="208722,2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oval id="Oval 1199" o:spid="_x0000_s1031" style="position:absolute;left:208722;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VBcQA&#10;AADdAAAADwAAAGRycy9kb3ducmV2LnhtbERPS2vCQBC+F/oflin0VjcqSI2uUkRpMQcfrfchO02C&#10;2dm4uzXRX+8KBW/z8T1nOu9MLc7kfGVZQb+XgCDOra64UPDzvXp7B+EDssbaMim4kIf57Plpiqm2&#10;Le/ovA+FiCHsU1RQhtCkUvq8JIO+ZxviyP1aZzBE6AqpHbYx3NRykCQjabDi2FBiQ4uS8uP+zygY&#10;XrNmc9yezGHTDvP14tMtM5sp9frSfUxABOrCQ/zv/tJxfn88hv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6VQXEAAAA3QAAAA8AAAAAAAAAAAAAAAAAmAIAAGRycy9k&#10;b3ducmV2LnhtbFBLBQYAAAAABAAEAPUAAACJAwAAAAA=&#10;" filled="f">
                            <v:shadow on="t" color="black" opacity="24903f" origin=",.5" offset="0,.55556mm"/>
                          </v:oval>
                          <v:line id="Straight Connector 1200" o:spid="_x0000_s1032" style="position:absolute;visibility:visible;mso-wrap-style:square" from="254441,24800" to="516247,2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group>
                        <v:oval id="Oval 1201" o:spid="_x0000_s1033" style="position:absolute;left:13693;top:533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t+MQA&#10;AADdAAAADwAAAGRycy9kb3ducmV2LnhtbERPTWvCQBC9F/oflil4qxsVpETXUKSimIOtrfchO01C&#10;srPp7mqiv94tFHqbx/ucZTaYVlzI+dqygsk4AUFcWF1zqeDrc/P8AsIHZI2tZVJwJQ/Z6vFhiam2&#10;PX/Q5RhKEUPYp6igCqFLpfRFRQb92HbEkfu2zmCI0JVSO+xjuGnlNEnm0mDNsaHCjtYVFc3xbBTM&#10;bnl3aN5/zOnQz4r9euvecpsrNXoaXhcgAg3hX/zn3uk4f5pM4P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rfjEAAAA3QAAAA8AAAAAAAAAAAAAAAAAmAIAAGRycy9k&#10;b3ducmV2LnhtbFBLBQYAAAAABAAEAPUAAACJAwAAAAA=&#10;" filled="f">
                          <v:shadow on="t" color="black" opacity="24903f" origin=",.5" offset="0,.55556mm"/>
                        </v:oval>
                        <v:line id="Straight Connector 1202" o:spid="_x0000_s1034" style="position:absolute;visibility:visible;mso-wrap-style:square" from="14193,5537" to="1676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KhtsUAAADdAAAADwAAAGRycy9kb3ducmV2LnhtbESPzWrDMBCE74W8g9hCb4kcl4TWjRxC&#10;aWhITs3PfbG2trG1ciQlUd8+KhR622Vmvp1dLKPpxZWcby0rmE4yEMSV1S3XCo6H9fgFhA/IGnvL&#10;pOCHPCzL0cMCC21v/EXXfahFgrAvUEETwlBI6auGDPqJHYiT9m2dwZBWV0vt8Jbgppd5ls2lwZbT&#10;hQYHem+o6vYXkyjT09nIz+4VT1u3cx/P8ziLZ6WeHuPqDUSgGP7Nf+mNTvXzLIf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KhtsUAAADdAAAADwAAAAAAAAAA&#10;AAAAAAChAgAAZHJzL2Rvd25yZXYueG1sUEsFBgAAAAAEAAQA+QAAAJMDAAAAAA==&#10;" strokecolor="black [3040]"/>
                      </v:group>
                      <w10:anchorlock/>
                    </v:group>
                  </w:pict>
                </mc:Fallback>
              </mc:AlternateContent>
            </w:r>
          </w:p>
        </w:tc>
      </w:tr>
      <w:tr w:rsidR="00536AA3" w:rsidRPr="002C1C22" w14:paraId="680C2FCC" w14:textId="77777777" w:rsidTr="00D91E1C">
        <w:trPr>
          <w:trHeight w:val="794"/>
        </w:trPr>
        <w:tc>
          <w:tcPr>
            <w:tcW w:w="3402" w:type="dxa"/>
            <w:shd w:val="clear" w:color="auto" w:fill="D9D9D9" w:themeFill="background1" w:themeFillShade="D9"/>
          </w:tcPr>
          <w:p w14:paraId="37831C50" w14:textId="68FEE21D" w:rsidR="00536AA3" w:rsidRPr="002C1C22" w:rsidRDefault="00536AA3" w:rsidP="00536AA3">
            <w:pPr>
              <w:tabs>
                <w:tab w:val="right" w:pos="10205"/>
              </w:tabs>
              <w:rPr>
                <w:rFonts w:cs="Tahoma"/>
                <w:b w:val="0"/>
                <w:sz w:val="20"/>
                <w:szCs w:val="20"/>
              </w:rPr>
            </w:pPr>
            <w:r w:rsidRPr="004B0D22">
              <w:rPr>
                <w:rFonts w:cs="Tahoma"/>
                <w:b w:val="0"/>
                <w:sz w:val="20"/>
                <w:szCs w:val="20"/>
              </w:rPr>
              <w:t>Cell</w:t>
            </w:r>
          </w:p>
        </w:tc>
        <w:tc>
          <w:tcPr>
            <w:tcW w:w="6362" w:type="dxa"/>
          </w:tcPr>
          <w:p w14:paraId="3BE1FF4E" w14:textId="475CE11C" w:rsidR="00536AA3" w:rsidRPr="002C1C22" w:rsidRDefault="00536AA3" w:rsidP="00536AA3">
            <w:pPr>
              <w:tabs>
                <w:tab w:val="right" w:pos="10205"/>
              </w:tabs>
              <w:rPr>
                <w:rFonts w:cs="Tahoma"/>
              </w:rPr>
            </w:pPr>
            <w:r w:rsidRPr="004B0D22">
              <w:rPr>
                <w:rFonts w:cs="Tahoma"/>
                <w:noProof/>
                <w:lang w:eastAsia="en-GB"/>
              </w:rPr>
              <mc:AlternateContent>
                <mc:Choice Requires="wps">
                  <w:drawing>
                    <wp:anchor distT="45720" distB="45720" distL="114300" distR="114300" simplePos="0" relativeHeight="251757568" behindDoc="0" locked="0" layoutInCell="1" allowOverlap="1" wp14:anchorId="5134CE8E" wp14:editId="69D8DE4D">
                      <wp:simplePos x="0" y="0"/>
                      <wp:positionH relativeFrom="column">
                        <wp:posOffset>1009650</wp:posOffset>
                      </wp:positionH>
                      <wp:positionV relativeFrom="paragraph">
                        <wp:posOffset>137795</wp:posOffset>
                      </wp:positionV>
                      <wp:extent cx="2360930" cy="1404620"/>
                      <wp:effectExtent l="0" t="0" r="0" b="0"/>
                      <wp:wrapNone/>
                      <wp:docPr id="1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96B8CF" w14:textId="77777777" w:rsidR="004060DD" w:rsidRPr="009E6D2D" w:rsidRDefault="004060DD">
                                  <w:pPr>
                                    <w:rPr>
                                      <w:b/>
                                    </w:rPr>
                                  </w:pPr>
                                  <w:r w:rsidRPr="009E6D2D">
                                    <w:rPr>
                                      <w:rFonts w:cs="Tahoma"/>
                                      <w:b/>
                                      <w:sz w:val="20"/>
                                      <w:szCs w:val="20"/>
                                    </w:rPr>
                                    <w:t>(</w:t>
                                  </w:r>
                                  <w:r>
                                    <w:rPr>
                                      <w:rFonts w:cs="Tahoma"/>
                                      <w:b/>
                                      <w:sz w:val="20"/>
                                      <w:szCs w:val="20"/>
                                    </w:rPr>
                                    <w:t>B</w:t>
                                  </w:r>
                                  <w:r w:rsidRPr="009E6D2D">
                                    <w:rPr>
                                      <w:rFonts w:cs="Tahoma"/>
                                      <w:b/>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34CE8E" id="_x0000_s1672" type="#_x0000_t202" style="position:absolute;left:0;text-align:left;margin-left:79.5pt;margin-top:10.85pt;width:185.9pt;height:110.6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jyEgIAAP8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" filled="f" stroked="f">
                      <v:textbox style="mso-fit-shape-to-text:t">
                        <w:txbxContent>
                          <w:p w14:paraId="3D96B8CF" w14:textId="77777777" w:rsidR="004060DD" w:rsidRPr="009E6D2D" w:rsidRDefault="004060DD">
                            <w:pPr>
                              <w:rPr>
                                <w:b/>
                              </w:rPr>
                            </w:pPr>
                            <w:r w:rsidRPr="009E6D2D">
                              <w:rPr>
                                <w:rFonts w:cs="Tahoma"/>
                                <w:b/>
                                <w:sz w:val="20"/>
                                <w:szCs w:val="20"/>
                              </w:rPr>
                              <w:t>(</w:t>
                            </w:r>
                            <w:r>
                              <w:rPr>
                                <w:rFonts w:cs="Tahoma"/>
                                <w:b/>
                                <w:sz w:val="20"/>
                                <w:szCs w:val="20"/>
                              </w:rPr>
                              <w:t>B</w:t>
                            </w:r>
                            <w:r w:rsidRPr="009E6D2D">
                              <w:rPr>
                                <w:rFonts w:cs="Tahoma"/>
                                <w:b/>
                                <w:sz w:val="20"/>
                                <w:szCs w:val="20"/>
                              </w:rPr>
                              <w:t>)   </w:t>
                            </w:r>
                          </w:p>
                        </w:txbxContent>
                      </v:textbox>
                    </v:shape>
                  </w:pict>
                </mc:Fallback>
              </mc:AlternateContent>
            </w:r>
            <w:r w:rsidRPr="004B0D22">
              <w:rPr>
                <w:rFonts w:cs="Tahoma"/>
                <w:noProof/>
                <w:sz w:val="20"/>
                <w:szCs w:val="20"/>
                <w:lang w:eastAsia="en-GB"/>
              </w:rPr>
              <mc:AlternateContent>
                <mc:Choice Requires="wpc">
                  <w:drawing>
                    <wp:inline distT="0" distB="0" distL="0" distR="0" wp14:anchorId="79453323" wp14:editId="3FD5167A">
                      <wp:extent cx="2239645" cy="511175"/>
                      <wp:effectExtent l="0" t="0" r="0" b="22225"/>
                      <wp:docPr id="1275" name="Canvas 12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03" name="Group 1203"/>
                              <wpg:cNvGrpSpPr/>
                              <wpg:grpSpPr>
                                <a:xfrm>
                                  <a:off x="609098" y="35975"/>
                                  <a:ext cx="1089175" cy="475200"/>
                                  <a:chOff x="295200" y="331200"/>
                                  <a:chExt cx="1089175" cy="475200"/>
                                </a:xfrm>
                              </wpg:grpSpPr>
                              <wps:wsp>
                                <wps:cNvPr id="1204" name="Straight Connector 1204"/>
                                <wps:cNvCnPr/>
                                <wps:spPr>
                                  <a:xfrm>
                                    <a:off x="295200" y="554400"/>
                                    <a:ext cx="547200" cy="0"/>
                                  </a:xfrm>
                                  <a:prstGeom prst="line">
                                    <a:avLst/>
                                  </a:prstGeom>
                                  <a:noFill/>
                                  <a:ln w="9525" cap="flat" cmpd="sng" algn="ctr">
                                    <a:solidFill>
                                      <a:sysClr val="windowText" lastClr="000000">
                                        <a:shade val="95000"/>
                                        <a:satMod val="105000"/>
                                      </a:sysClr>
                                    </a:solidFill>
                                    <a:prstDash val="solid"/>
                                  </a:ln>
                                  <a:effectLst/>
                                </wps:spPr>
                                <wps:bodyPr/>
                              </wps:wsp>
                              <wps:wsp>
                                <wps:cNvPr id="1205" name="Straight Connector 1205"/>
                                <wps:cNvCnPr/>
                                <wps:spPr>
                                  <a:xfrm>
                                    <a:off x="842400" y="331200"/>
                                    <a:ext cx="0" cy="475200"/>
                                  </a:xfrm>
                                  <a:prstGeom prst="line">
                                    <a:avLst/>
                                  </a:prstGeom>
                                  <a:noFill/>
                                  <a:ln w="9525" cap="flat" cmpd="sng" algn="ctr">
                                    <a:solidFill>
                                      <a:sysClr val="windowText" lastClr="000000">
                                        <a:shade val="95000"/>
                                        <a:satMod val="105000"/>
                                      </a:sysClr>
                                    </a:solidFill>
                                    <a:prstDash val="solid"/>
                                  </a:ln>
                                  <a:effectLst/>
                                </wps:spPr>
                                <wps:bodyPr/>
                              </wps:wsp>
                              <wps:wsp>
                                <wps:cNvPr id="1206" name="Straight Connector 1206"/>
                                <wps:cNvCnPr/>
                                <wps:spPr>
                                  <a:xfrm>
                                    <a:off x="947191" y="432000"/>
                                    <a:ext cx="0" cy="266400"/>
                                  </a:xfrm>
                                  <a:prstGeom prst="line">
                                    <a:avLst/>
                                  </a:prstGeom>
                                  <a:noFill/>
                                  <a:ln w="9525" cap="flat" cmpd="sng" algn="ctr">
                                    <a:solidFill>
                                      <a:sysClr val="windowText" lastClr="000000">
                                        <a:shade val="95000"/>
                                        <a:satMod val="105000"/>
                                      </a:sysClr>
                                    </a:solidFill>
                                    <a:prstDash val="solid"/>
                                  </a:ln>
                                  <a:effectLst/>
                                </wps:spPr>
                                <wps:bodyPr/>
                              </wps:wsp>
                              <wps:wsp>
                                <wps:cNvPr id="1207" name="Straight Connector 1207"/>
                                <wps:cNvCnPr/>
                                <wps:spPr>
                                  <a:xfrm>
                                    <a:off x="947191" y="554400"/>
                                    <a:ext cx="437184" cy="0"/>
                                  </a:xfrm>
                                  <a:prstGeom prst="line">
                                    <a:avLst/>
                                  </a:prstGeom>
                                  <a:noFill/>
                                  <a:ln w="9525" cap="flat" cmpd="sng" algn="ctr">
                                    <a:solidFill>
                                      <a:sysClr val="windowText" lastClr="000000">
                                        <a:shade val="95000"/>
                                        <a:satMod val="105000"/>
                                      </a:sysClr>
                                    </a:solidFill>
                                    <a:prstDash val="solid"/>
                                  </a:ln>
                                  <a:effectLst/>
                                </wps:spPr>
                                <wps:bodyPr/>
                              </wps:wsp>
                              <wps:wsp>
                                <wps:cNvPr id="1208" name="Text Box 1208"/>
                                <wps:cNvSpPr txBox="1"/>
                                <wps:spPr>
                                  <a:xfrm>
                                    <a:off x="619200" y="331200"/>
                                    <a:ext cx="280800" cy="237600"/>
                                  </a:xfrm>
                                  <a:prstGeom prst="rect">
                                    <a:avLst/>
                                  </a:prstGeom>
                                  <a:noFill/>
                                  <a:ln w="6350">
                                    <a:noFill/>
                                  </a:ln>
                                  <a:effectLst/>
                                </wps:spPr>
                                <wps:txbx>
                                  <w:txbxContent>
                                    <w:p w14:paraId="5A3CAB20" w14:textId="77777777" w:rsidR="004060DD" w:rsidRDefault="004060DD" w:rsidP="0090629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9453323" id="Canvas 1275" o:spid="_x0000_s1673" editas="canvas" style="width:176.35pt;height:40.25pt;mso-position-horizontal-relative:char;mso-position-vertical-relative:line" coordsize="22396,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">
                      <v:shape id="_x0000_s1674" type="#_x0000_t75" style="position:absolute;width:22396;height:5111;visibility:visible;mso-wrap-style:square">
                        <v:fill o:detectmouseclick="t"/>
                        <v:path o:connecttype="none"/>
                      </v:shape>
                      <v:group id="Group 1203" o:spid="_x0000_s1675" style="position:absolute;left:6090;top:359;width:10892;height:4752" coordorigin="2952,3312" coordsize="10891,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line id="Straight Connector 1204" o:spid="_x0000_s1676" style="position:absolute;visibility:visible;mso-wrap-style:square" from="2952,5544" to="842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hecUAAADdAAAADwAAAGRycy9kb3ducmV2LnhtbERPTWvCQBC9F/wPywje6qZaQo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HhecUAAADdAAAADwAAAAAAAAAA&#10;AAAAAAChAgAAZHJzL2Rvd25yZXYueG1sUEsFBgAAAAAEAAQA+QAAAJMDAAAAAA==&#10;"/>
                        <v:line id="Straight Connector 1205" o:spid="_x0000_s1677" style="position:absolute;visibility:visible;mso-wrap-style:square" from="8424,3312" to="84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Straight Connector 1206" o:spid="_x0000_s1678" style="position:absolute;visibility:visible;mso-wrap-style:square" from="9471,4320" to="9471,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line id="Straight Connector 1207" o:spid="_x0000_s1679" style="position:absolute;visibility:visible;mso-wrap-style:square" from="9471,5544" to="13843,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DsUAAADdAAAADwAAAGRycy9kb3ducmV2LnhtbERPTWvCQBC9F/wPywje6qYKaY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DsUAAADdAAAADwAAAAAAAAAA&#10;AAAAAAChAgAAZHJzL2Rvd25yZXYueG1sUEsFBgAAAAAEAAQA+QAAAJMDAAAAAA==&#10;"/>
                        <v:shape id="Text Box 1208" o:spid="_x0000_s1680" type="#_x0000_t202" style="position:absolute;left:6192;top:3312;width:2808;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0Uc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pIrj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RRyAAAAN0AAAAPAAAAAAAAAAAAAAAAAJgCAABk&#10;cnMvZG93bnJldi54bWxQSwUGAAAAAAQABAD1AAAAjQMAAAAA&#10;" filled="f" stroked="f" strokeweight=".5pt">
                          <v:textbox>
                            <w:txbxContent>
                              <w:p w14:paraId="5A3CAB20" w14:textId="77777777" w:rsidR="004060DD" w:rsidRDefault="004060DD" w:rsidP="0090629D">
                                <w:r>
                                  <w:t>+</w:t>
                                </w:r>
                              </w:p>
                            </w:txbxContent>
                          </v:textbox>
                        </v:shape>
                      </v:group>
                      <w10:anchorlock/>
                    </v:group>
                  </w:pict>
                </mc:Fallback>
              </mc:AlternateContent>
            </w:r>
          </w:p>
        </w:tc>
      </w:tr>
      <w:tr w:rsidR="00536AA3" w:rsidRPr="002C1C22" w14:paraId="2D3B3C94" w14:textId="77777777" w:rsidTr="00D91E1C">
        <w:trPr>
          <w:trHeight w:val="794"/>
        </w:trPr>
        <w:tc>
          <w:tcPr>
            <w:tcW w:w="3402" w:type="dxa"/>
            <w:shd w:val="clear" w:color="auto" w:fill="D9D9D9" w:themeFill="background1" w:themeFillShade="D9"/>
          </w:tcPr>
          <w:p w14:paraId="3692847E" w14:textId="0DBAE1B3" w:rsidR="00536AA3" w:rsidRPr="002C1C22" w:rsidRDefault="00536AA3" w:rsidP="00536AA3">
            <w:pPr>
              <w:tabs>
                <w:tab w:val="right" w:pos="10205"/>
              </w:tabs>
              <w:rPr>
                <w:rFonts w:cs="Tahoma"/>
                <w:b w:val="0"/>
                <w:sz w:val="20"/>
                <w:szCs w:val="20"/>
              </w:rPr>
            </w:pPr>
            <w:r w:rsidRPr="004B0D22">
              <w:rPr>
                <w:rFonts w:cs="Tahoma"/>
                <w:b w:val="0"/>
                <w:sz w:val="20"/>
                <w:szCs w:val="20"/>
              </w:rPr>
              <w:t>Battery</w:t>
            </w:r>
          </w:p>
        </w:tc>
        <w:tc>
          <w:tcPr>
            <w:tcW w:w="6362" w:type="dxa"/>
          </w:tcPr>
          <w:p w14:paraId="2DF1B861" w14:textId="2EE5B7BF" w:rsidR="00536AA3" w:rsidRPr="002C1C22" w:rsidRDefault="00536AA3" w:rsidP="00536AA3">
            <w:pPr>
              <w:tabs>
                <w:tab w:val="right" w:pos="10205"/>
              </w:tabs>
              <w:rPr>
                <w:rFonts w:cs="Tahoma"/>
              </w:rPr>
            </w:pPr>
            <w:r w:rsidRPr="004B0D22">
              <w:rPr>
                <w:rFonts w:cs="Tahoma"/>
                <w:noProof/>
                <w:lang w:eastAsia="en-GB"/>
              </w:rPr>
              <mc:AlternateContent>
                <mc:Choice Requires="wps">
                  <w:drawing>
                    <wp:anchor distT="45720" distB="45720" distL="114300" distR="114300" simplePos="0" relativeHeight="251758592" behindDoc="0" locked="0" layoutInCell="1" allowOverlap="1" wp14:anchorId="3DC6EAEF" wp14:editId="6CCC0C60">
                      <wp:simplePos x="0" y="0"/>
                      <wp:positionH relativeFrom="column">
                        <wp:posOffset>819150</wp:posOffset>
                      </wp:positionH>
                      <wp:positionV relativeFrom="paragraph">
                        <wp:posOffset>168910</wp:posOffset>
                      </wp:positionV>
                      <wp:extent cx="2360930" cy="1404620"/>
                      <wp:effectExtent l="0" t="0" r="0" b="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8B054B" w14:textId="77777777" w:rsidR="004060DD" w:rsidRPr="009E6D2D" w:rsidRDefault="004060DD" w:rsidP="00B2312A">
                                  <w:pPr>
                                    <w:rPr>
                                      <w:b/>
                                    </w:rPr>
                                  </w:pPr>
                                  <w:r w:rsidRPr="009E6D2D">
                                    <w:rPr>
                                      <w:rFonts w:cs="Tahoma"/>
                                      <w:b/>
                                      <w:sz w:val="20"/>
                                      <w:szCs w:val="20"/>
                                    </w:rPr>
                                    <w:t>(</w:t>
                                  </w:r>
                                  <w:r>
                                    <w:rPr>
                                      <w:rFonts w:cs="Tahoma"/>
                                      <w:b/>
                                      <w:sz w:val="20"/>
                                      <w:szCs w:val="20"/>
                                    </w:rPr>
                                    <w:t>C</w:t>
                                  </w:r>
                                  <w:r w:rsidRPr="009E6D2D">
                                    <w:rPr>
                                      <w:rFonts w:cs="Tahoma"/>
                                      <w:b/>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C6EAEF" id="_x0000_s1681" type="#_x0000_t202" style="position:absolute;left:0;text-align:left;margin-left:64.5pt;margin-top:13.3pt;width:185.9pt;height:110.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" filled="f" stroked="f">
                      <v:textbox style="mso-fit-shape-to-text:t">
                        <w:txbxContent>
                          <w:p w14:paraId="748B054B" w14:textId="77777777" w:rsidR="004060DD" w:rsidRPr="009E6D2D" w:rsidRDefault="004060DD" w:rsidP="00B2312A">
                            <w:pPr>
                              <w:rPr>
                                <w:b/>
                              </w:rPr>
                            </w:pPr>
                            <w:r w:rsidRPr="009E6D2D">
                              <w:rPr>
                                <w:rFonts w:cs="Tahoma"/>
                                <w:b/>
                                <w:sz w:val="20"/>
                                <w:szCs w:val="20"/>
                              </w:rPr>
                              <w:t>(</w:t>
                            </w:r>
                            <w:r>
                              <w:rPr>
                                <w:rFonts w:cs="Tahoma"/>
                                <w:b/>
                                <w:sz w:val="20"/>
                                <w:szCs w:val="20"/>
                              </w:rPr>
                              <w:t>C</w:t>
                            </w:r>
                            <w:r w:rsidRPr="009E6D2D">
                              <w:rPr>
                                <w:rFonts w:cs="Tahoma"/>
                                <w:b/>
                                <w:sz w:val="20"/>
                                <w:szCs w:val="20"/>
                              </w:rPr>
                              <w:t>)   </w:t>
                            </w:r>
                          </w:p>
                        </w:txbxContent>
                      </v:textbox>
                    </v:shape>
                  </w:pict>
                </mc:Fallback>
              </mc:AlternateContent>
            </w:r>
            <w:r w:rsidRPr="004B0D22">
              <w:rPr>
                <w:rFonts w:cs="Tahoma"/>
                <w:noProof/>
                <w:sz w:val="20"/>
                <w:szCs w:val="20"/>
                <w:lang w:eastAsia="en-GB"/>
              </w:rPr>
              <mc:AlternateContent>
                <mc:Choice Requires="wpc">
                  <w:drawing>
                    <wp:inline distT="0" distB="0" distL="0" distR="0" wp14:anchorId="2883D5F9" wp14:editId="6B03B8B5">
                      <wp:extent cx="2564130" cy="586219"/>
                      <wp:effectExtent l="0" t="0" r="0" b="4445"/>
                      <wp:docPr id="1276" name="Canvas 1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09" name="Group 1209"/>
                              <wpg:cNvGrpSpPr/>
                              <wpg:grpSpPr>
                                <a:xfrm>
                                  <a:off x="507269" y="75679"/>
                                  <a:ext cx="1771051" cy="475200"/>
                                  <a:chOff x="302549" y="547200"/>
                                  <a:chExt cx="1771051" cy="475200"/>
                                </a:xfrm>
                              </wpg:grpSpPr>
                              <wpg:grpSp>
                                <wpg:cNvPr id="1210" name="Group 1210"/>
                                <wpg:cNvGrpSpPr/>
                                <wpg:grpSpPr>
                                  <a:xfrm>
                                    <a:off x="302549" y="547200"/>
                                    <a:ext cx="1089026" cy="475200"/>
                                    <a:chOff x="0" y="0"/>
                                    <a:chExt cx="1089175" cy="475200"/>
                                  </a:xfrm>
                                </wpg:grpSpPr>
                                <wps:wsp>
                                  <wps:cNvPr id="1211" name="Straight Connector 1211"/>
                                  <wps:cNvCnPr/>
                                  <wps:spPr>
                                    <a:xfrm>
                                      <a:off x="0" y="223200"/>
                                      <a:ext cx="547200" cy="0"/>
                                    </a:xfrm>
                                    <a:prstGeom prst="line">
                                      <a:avLst/>
                                    </a:prstGeom>
                                    <a:noFill/>
                                    <a:ln w="9525" cap="flat" cmpd="sng" algn="ctr">
                                      <a:solidFill>
                                        <a:sysClr val="windowText" lastClr="000000">
                                          <a:shade val="95000"/>
                                          <a:satMod val="105000"/>
                                        </a:sysClr>
                                      </a:solidFill>
                                      <a:prstDash val="solid"/>
                                    </a:ln>
                                    <a:effectLst/>
                                  </wps:spPr>
                                  <wps:bodyPr/>
                                </wps:wsp>
                                <wps:wsp>
                                  <wps:cNvPr id="1212" name="Straight Connector 1212"/>
                                  <wps:cNvCnPr/>
                                  <wps:spPr>
                                    <a:xfrm>
                                      <a:off x="547200" y="0"/>
                                      <a:ext cx="0" cy="475200"/>
                                    </a:xfrm>
                                    <a:prstGeom prst="line">
                                      <a:avLst/>
                                    </a:prstGeom>
                                    <a:noFill/>
                                    <a:ln w="9525" cap="flat" cmpd="sng" algn="ctr">
                                      <a:solidFill>
                                        <a:sysClr val="windowText" lastClr="000000">
                                          <a:shade val="95000"/>
                                          <a:satMod val="105000"/>
                                        </a:sysClr>
                                      </a:solidFill>
                                      <a:prstDash val="solid"/>
                                    </a:ln>
                                    <a:effectLst/>
                                  </wps:spPr>
                                  <wps:bodyPr/>
                                </wps:wsp>
                                <wps:wsp>
                                  <wps:cNvPr id="1213" name="Straight Connector 1213"/>
                                  <wps:cNvCnPr/>
                                  <wps:spPr>
                                    <a:xfrm>
                                      <a:off x="651991" y="100800"/>
                                      <a:ext cx="0" cy="266400"/>
                                    </a:xfrm>
                                    <a:prstGeom prst="line">
                                      <a:avLst/>
                                    </a:prstGeom>
                                    <a:noFill/>
                                    <a:ln w="9525" cap="flat" cmpd="sng" algn="ctr">
                                      <a:solidFill>
                                        <a:sysClr val="windowText" lastClr="000000">
                                          <a:shade val="95000"/>
                                          <a:satMod val="105000"/>
                                        </a:sysClr>
                                      </a:solidFill>
                                      <a:prstDash val="solid"/>
                                    </a:ln>
                                    <a:effectLst/>
                                  </wps:spPr>
                                  <wps:bodyPr/>
                                </wps:wsp>
                                <wps:wsp>
                                  <wps:cNvPr id="1214" name="Straight Connector 1214"/>
                                  <wps:cNvCnPr/>
                                  <wps:spPr>
                                    <a:xfrm>
                                      <a:off x="651991" y="223200"/>
                                      <a:ext cx="437184" cy="0"/>
                                    </a:xfrm>
                                    <a:prstGeom prst="line">
                                      <a:avLst/>
                                    </a:prstGeom>
                                    <a:noFill/>
                                    <a:ln w="9525" cap="flat" cmpd="sng" algn="ctr">
                                      <a:solidFill>
                                        <a:sysClr val="windowText" lastClr="000000">
                                          <a:shade val="95000"/>
                                          <a:satMod val="105000"/>
                                        </a:sysClr>
                                      </a:solidFill>
                                      <a:prstDash val="dash"/>
                                    </a:ln>
                                    <a:effectLst/>
                                  </wps:spPr>
                                  <wps:bodyPr/>
                                </wps:wsp>
                                <wps:wsp>
                                  <wps:cNvPr id="1215" name="Text Box 6"/>
                                  <wps:cNvSpPr txBox="1"/>
                                  <wps:spPr>
                                    <a:xfrm>
                                      <a:off x="324000" y="0"/>
                                      <a:ext cx="280800" cy="237600"/>
                                    </a:xfrm>
                                    <a:prstGeom prst="rect">
                                      <a:avLst/>
                                    </a:prstGeom>
                                    <a:noFill/>
                                    <a:ln w="6350">
                                      <a:noFill/>
                                    </a:ln>
                                    <a:effectLst/>
                                  </wps:spPr>
                                  <wps:txbx>
                                    <w:txbxContent>
                                      <w:p w14:paraId="1456F8B9" w14:textId="77777777" w:rsidR="004060DD" w:rsidRDefault="004060DD" w:rsidP="0090629D">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216" name="Straight Connector 1216"/>
                                <wps:cNvCnPr/>
                                <wps:spPr>
                                  <a:xfrm>
                                    <a:off x="1391575" y="554400"/>
                                    <a:ext cx="0" cy="439200"/>
                                  </a:xfrm>
                                  <a:prstGeom prst="line">
                                    <a:avLst/>
                                  </a:prstGeom>
                                  <a:noFill/>
                                  <a:ln w="9525" cap="flat" cmpd="sng" algn="ctr">
                                    <a:solidFill>
                                      <a:sysClr val="windowText" lastClr="000000">
                                        <a:shade val="95000"/>
                                        <a:satMod val="105000"/>
                                      </a:sysClr>
                                    </a:solidFill>
                                    <a:prstDash val="solid"/>
                                  </a:ln>
                                  <a:effectLst/>
                                </wps:spPr>
                                <wps:bodyPr/>
                              </wps:wsp>
                              <wps:wsp>
                                <wps:cNvPr id="1217" name="Straight Connector 1217"/>
                                <wps:cNvCnPr/>
                                <wps:spPr>
                                  <a:xfrm>
                                    <a:off x="1486485" y="662400"/>
                                    <a:ext cx="0" cy="223200"/>
                                  </a:xfrm>
                                  <a:prstGeom prst="line">
                                    <a:avLst/>
                                  </a:prstGeom>
                                  <a:noFill/>
                                  <a:ln w="9525" cap="flat" cmpd="sng" algn="ctr">
                                    <a:solidFill>
                                      <a:sysClr val="windowText" lastClr="000000">
                                        <a:shade val="95000"/>
                                        <a:satMod val="105000"/>
                                      </a:sysClr>
                                    </a:solidFill>
                                    <a:prstDash val="solid"/>
                                  </a:ln>
                                  <a:effectLst/>
                                </wps:spPr>
                                <wps:bodyPr/>
                              </wps:wsp>
                              <wps:wsp>
                                <wps:cNvPr id="1218" name="Straight Connector 1218"/>
                                <wps:cNvCnPr/>
                                <wps:spPr>
                                  <a:xfrm>
                                    <a:off x="1486485" y="770400"/>
                                    <a:ext cx="587115" cy="0"/>
                                  </a:xfrm>
                                  <a:prstGeom prst="line">
                                    <a:avLst/>
                                  </a:prstGeom>
                                  <a:noFill/>
                                  <a:ln w="9525" cap="flat" cmpd="sng" algn="ctr">
                                    <a:solidFill>
                                      <a:sysClr val="windowText" lastClr="000000">
                                        <a:shade val="95000"/>
                                        <a:satMod val="105000"/>
                                      </a:sysClr>
                                    </a:solidFill>
                                    <a:prstDash val="solid"/>
                                  </a:ln>
                                  <a:effectLst/>
                                </wps:spPr>
                                <wps:bodyPr/>
                              </wps:wsp>
                            </wpg:wgp>
                          </wpc:wpc>
                        </a:graphicData>
                      </a:graphic>
                    </wp:inline>
                  </w:drawing>
                </mc:Choice>
                <mc:Fallback>
                  <w:pict>
                    <v:group w14:anchorId="2883D5F9" id="Canvas 1276" o:spid="_x0000_s1682" editas="canvas" style="width:201.9pt;height:46.15pt;mso-position-horizontal-relative:char;mso-position-vertical-relative:line" coordsize="25641,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">
                      <v:shape id="_x0000_s1683" type="#_x0000_t75" style="position:absolute;width:25641;height:5861;visibility:visible;mso-wrap-style:square">
                        <v:fill o:detectmouseclick="t"/>
                        <v:path o:connecttype="none"/>
                      </v:shape>
                      <v:group id="Group 1209" o:spid="_x0000_s1684" style="position:absolute;left:5072;top:756;width:17711;height:4752" coordorigin="3025,5472" coordsize="17710,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group id="Group 1210" o:spid="_x0000_s1685" style="position:absolute;left:3025;top:5472;width:10890;height:4752" coordsize="10891,4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line id="Straight Connector 1211" o:spid="_x0000_s1686" style="position:absolute;visibility:visible;mso-wrap-style:square" from="0,2232" to="5472,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PMUAAADdAAAADwAAAGRycy9kb3ducmV2LnhtbERPTWvCQBC9C/6HZQq96SYWQkldRSoF&#10;7aGoLdTjmB2TtNnZsLtN4r93hYK3ebzPmS8H04iOnK8tK0inCQjiwuqaSwVfn2+TZxA+IGtsLJOC&#10;C3lYLsajOeba9ryn7hBKEUPY56igCqHNpfRFRQb91LbEkTtbZzBE6EqpHfYx3DRyliSZNFhzbKiw&#10;pdeKit/Dn1Hw8bT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UPMUAAADdAAAADwAAAAAAAAAA&#10;AAAAAAChAgAAZHJzL2Rvd25yZXYueG1sUEsFBgAAAAAEAAQA+QAAAJMDAAAAAA==&#10;"/>
                          <v:line id="Straight Connector 1212" o:spid="_x0000_s1687" style="position:absolute;visibility:visible;mso-wrap-style:square" from="5472,0" to="547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KS8UAAADdAAAADwAAAGRycy9kb3ducmV2LnhtbERPS2vCQBC+C/0PyxR6040phJK6irQU&#10;tIfiC+pxzI5J2uxs2N0m8d+7QsHbfHzPmS0G04iOnK8tK5hOEhDEhdU1lwoO+4/xCwgfkDU2lknB&#10;hTws5g+jGeba9rylbhdKEUPY56igCqHNpfRFRQb9xLbEkTtbZzBE6EqpHfYx3DQyTZJMGqw5NlTY&#10;0ltFxe/uzyj4et5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1KS8UAAADdAAAADwAAAAAAAAAA&#10;AAAAAAChAgAAZHJzL2Rvd25yZXYueG1sUEsFBgAAAAAEAAQA+QAAAJMDAAAAAA==&#10;"/>
                          <v:line id="Straight Connector 1213" o:spid="_x0000_s1688" style="position:absolute;visibility:visible;mso-wrap-style:square" from="6519,1008" to="6519,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v0MUAAADdAAAADwAAAGRycy9kb3ducmV2LnhtbERPTWvCQBC9F/wPywi91Y0KQaKrSEXQ&#10;Hkq1hXocs2MSm50Nu9sk/nu3IPQ2j/c5i1VvatGS85VlBeNRAoI4t7riQsHX5/ZlBsIHZI21ZVJw&#10;Iw+r5eBpgZm2HR+oPYZCxBD2GSooQ2gyKX1ekkE/sg1x5C7WGQwRukJqh10MN7WcJEkqDVYcG0ps&#10;6LWk/Of4axS8Tz/Sdr1/2/Xf+/Scbw7n07VzSj0P+/UcRKA+/Isf7p2O8yfjK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Hv0MUAAADdAAAADwAAAAAAAAAA&#10;AAAAAAChAgAAZHJzL2Rvd25yZXYueG1sUEsFBgAAAAAEAAQA+QAAAJMDAAAAAA==&#10;"/>
                          <v:line id="Straight Connector 1214" o:spid="_x0000_s1689" style="position:absolute;visibility:visible;mso-wrap-style:square" from="6519,2232" to="1089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ZbsYAAADdAAAADwAAAGRycy9kb3ducmV2LnhtbESPQWvCQBCF7wX/wzKCt7oxSKmpqxRB&#10;8JC2VKXnITsmqdnZZHdN0n/fLRS8zfDevO/NejuaRvTkfG1ZwWKegCAurK65VHA+7R+fQfiArLGx&#10;TAp+yMN2M3lYY6btwJ/UH0MpYgj7DBVUIbSZlL6oyKCf25Y4ahfrDIa4ulJqh0MMN41Mk+RJGqw5&#10;EipsaVdRcT3eTOQWZe66r+/reLi85fuO+9X76UOp2XR8fQERaAx38//1Qcf66WIJf9/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a2W7GAAAA3QAAAA8AAAAAAAAA&#10;AAAAAAAAoQIAAGRycy9kb3ducmV2LnhtbFBLBQYAAAAABAAEAPkAAACUAwAAAAA=&#10;">
                            <v:stroke dashstyle="dash"/>
                          </v:line>
                          <v:shape id="Text Box 6" o:spid="_x0000_s1690" type="#_x0000_t202" style="position:absolute;left:3240;width:2808;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NEsMA&#10;AADdAAAADwAAAGRycy9kb3ducmV2LnhtbERPTYvCMBC9C/6HMMLeNLWgSDWKFERZ1oOuF29jM7bF&#10;ZlKbqF1/vRGEvc3jfc5s0ZpK3KlxpWUFw0EEgjizuuRcweF31Z+AcB5ZY2WZFPyRg8W825lhou2D&#10;d3Tf+1yEEHYJKii8rxMpXVaQQTewNXHgzrYx6ANscqkbfIRwU8k4isbSYMmhocCa0oKyy/5mFHyn&#10;qy3uTrGZPKt0/XNe1tfDcaTUV69dTkF4av2/+OPe6DA/Ho7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ENEsMAAADdAAAADwAAAAAAAAAAAAAAAACYAgAAZHJzL2Rv&#10;d25yZXYueG1sUEsFBgAAAAAEAAQA9QAAAIgDAAAAAA==&#10;" filled="f" stroked="f" strokeweight=".5pt">
                            <v:textbox>
                              <w:txbxContent>
                                <w:p w14:paraId="1456F8B9" w14:textId="77777777" w:rsidR="004060DD" w:rsidRDefault="004060DD" w:rsidP="0090629D">
                                  <w:pPr>
                                    <w:pStyle w:val="NormalWeb"/>
                                    <w:spacing w:before="0" w:beforeAutospacing="0" w:after="0" w:afterAutospacing="0"/>
                                  </w:pPr>
                                  <w:r>
                                    <w:rPr>
                                      <w:rFonts w:ascii="Palatino Linotype" w:eastAsia="Times New Roman" w:hAnsi="Palatino Linotype"/>
                                      <w:sz w:val="22"/>
                                      <w:szCs w:val="22"/>
                                    </w:rPr>
                                    <w:t>+</w:t>
                                  </w:r>
                                </w:p>
                              </w:txbxContent>
                            </v:textbox>
                          </v:shape>
                        </v:group>
                        <v:line id="Straight Connector 1216" o:spid="_x0000_s1691" style="position:absolute;visibility:visible;mso-wrap-style:square" from="13915,5544" to="13915,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line id="Straight Connector 1217" o:spid="_x0000_s1692" style="position:absolute;visibility:visible;mso-wrap-style:square" from="14864,6624" to="14864,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rp08UAAADdAAAADwAAAGRycy9kb3ducmV2LnhtbERPTWvCQBC9C/0PyxS86UaFVFJXkZaC&#10;9lCqFtrjmB2T2Oxs2N0m6b93BcHbPN7nLFa9qUVLzleWFUzGCQji3OqKCwVfh7fRHIQPyBpry6Tg&#10;nzyslg+DBWbadryjdh8KEUPYZ6igDKHJpPR5SQb92DbEkTtZZzBE6AqpHXYx3NRymiSpNFhxbCix&#10;oZeS8t/9n1HwMftM2/X2fdN/b9Nj/ro7/pw7p9TwsV8/gwjUh7v45t7oOH86eYL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rp08UAAADdAAAADwAAAAAAAAAA&#10;AAAAAAChAgAAZHJzL2Rvd25yZXYueG1sUEsFBgAAAAAEAAQA+QAAAJMDAAAAAA==&#10;"/>
                        <v:line id="Straight Connector 1218" o:spid="_x0000_s1693" style="position:absolute;visibility:visible;mso-wrap-style:square" from="14864,7704" to="20736,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group>
                      <w10:anchorlock/>
                    </v:group>
                  </w:pict>
                </mc:Fallback>
              </mc:AlternateContent>
            </w:r>
          </w:p>
        </w:tc>
      </w:tr>
      <w:tr w:rsidR="00536AA3" w:rsidRPr="002C1C22" w14:paraId="61EF470B" w14:textId="77777777" w:rsidTr="00D91E1C">
        <w:trPr>
          <w:trHeight w:val="794"/>
        </w:trPr>
        <w:tc>
          <w:tcPr>
            <w:tcW w:w="3402" w:type="dxa"/>
            <w:shd w:val="clear" w:color="auto" w:fill="D9D9D9" w:themeFill="background1" w:themeFillShade="D9"/>
          </w:tcPr>
          <w:p w14:paraId="548FBD5A" w14:textId="51CA3E4D" w:rsidR="00536AA3" w:rsidRPr="002C1C22" w:rsidRDefault="00536AA3" w:rsidP="00536AA3">
            <w:pPr>
              <w:tabs>
                <w:tab w:val="right" w:pos="10205"/>
              </w:tabs>
              <w:rPr>
                <w:rFonts w:cs="Tahoma"/>
                <w:b w:val="0"/>
                <w:sz w:val="20"/>
                <w:szCs w:val="20"/>
              </w:rPr>
            </w:pPr>
            <w:r w:rsidRPr="004B0D22">
              <w:rPr>
                <w:rFonts w:cs="Tahoma"/>
                <w:b w:val="0"/>
                <w:sz w:val="20"/>
                <w:szCs w:val="20"/>
              </w:rPr>
              <w:t>Diode</w:t>
            </w:r>
          </w:p>
        </w:tc>
        <w:tc>
          <w:tcPr>
            <w:tcW w:w="6362" w:type="dxa"/>
            <w:shd w:val="clear" w:color="auto" w:fill="D9D9D9" w:themeFill="background1" w:themeFillShade="D9"/>
          </w:tcPr>
          <w:p w14:paraId="295FF964" w14:textId="5C0E1970"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23F2D1C1" wp14:editId="08D1DF15">
                      <wp:extent cx="2015490" cy="677545"/>
                      <wp:effectExtent l="0" t="0" r="0" b="0"/>
                      <wp:docPr id="1277" name="Canvas 1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19" name="Group 1219"/>
                              <wpg:cNvGrpSpPr/>
                              <wpg:grpSpPr>
                                <a:xfrm>
                                  <a:off x="391325" y="113214"/>
                                  <a:ext cx="1170280" cy="439200"/>
                                  <a:chOff x="403200" y="302400"/>
                                  <a:chExt cx="1170280" cy="439200"/>
                                </a:xfrm>
                              </wpg:grpSpPr>
                              <wps:wsp>
                                <wps:cNvPr id="1220" name="Straight Connector 1220"/>
                                <wps:cNvCnPr/>
                                <wps:spPr>
                                  <a:xfrm>
                                    <a:off x="403200" y="532800"/>
                                    <a:ext cx="11702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21" name="Oval 1221"/>
                                <wps:cNvSpPr/>
                                <wps:spPr>
                                  <a:xfrm>
                                    <a:off x="806400" y="302400"/>
                                    <a:ext cx="44280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Isosceles Triangle 1222"/>
                                <wps:cNvSpPr/>
                                <wps:spPr>
                                  <a:xfrm rot="5400000">
                                    <a:off x="905940" y="428400"/>
                                    <a:ext cx="202752" cy="207648"/>
                                  </a:xfrm>
                                  <a:prstGeom prst="triangle">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a:off x="1111140" y="430848"/>
                                    <a:ext cx="0" cy="202752"/>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16F632AF" id="Canvas 1277" o:spid="_x0000_s1026" editas="canvas" style="width:158.7pt;height:53.35pt;mso-position-horizontal-relative:char;mso-position-vertical-relative:line" coordsize="20154,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">
                      <v:shape id="_x0000_s1027" type="#_x0000_t75" style="position:absolute;width:20154;height:6775;visibility:visible;mso-wrap-style:square">
                        <v:fill o:detectmouseclick="t"/>
                        <v:path o:connecttype="none"/>
                      </v:shape>
                      <v:group id="Group 1219" o:spid="_x0000_s1028" style="position:absolute;left:3913;top:1132;width:11703;height:4392" coordorigin="4032,3024" coordsize="11702,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line id="Straight Connector 1220" o:spid="_x0000_s1029" style="position:absolute;visibility:visible;mso-wrap-style:square" from="4032,5328" to="1573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GOsQAAADdAAAADwAAAGRycy9kb3ducmV2LnhtbESPQW/CMAyF70j7D5EncYOUTkNbR0DT&#10;tAnETrBxtxqvrWickmQQ/v18QNrtWX7+/N5ilV2vzhRi59nAbFqAIq697bgx8P31MXkCFROyxd4z&#10;GbhShNXybrTAyvoL7+i8T40SCMcKDbQpDZXWsW7JYZz6gVh2Pz44TDKGRtuAF4G7XpdFMdcOO5YP&#10;LQ701lJ93P86ocwOJ6fXx2c8bMNneH+Y58d8MmZ8n19fQCXK6d98u95YiV+Wkl/ai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cY6xAAAAN0AAAAPAAAAAAAAAAAA&#10;AAAAAKECAABkcnMvZG93bnJldi54bWxQSwUGAAAAAAQABAD5AAAAkgMAAAAA&#10;" strokecolor="black [3040]"/>
                        <v:oval id="Oval 1221" o:spid="_x0000_s1030" style="position:absolute;left:8064;top:3024;width:4428;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jqMUA&#10;AADdAAAADwAAAGRycy9kb3ducmV2LnhtbERPTWvCQBC9F/wPywi9FN24h1ajq0iptQcvjQoeh+yY&#10;BLOzIbua1F/fFQq9zeN9zmLV21rcqPWVYw2TcQKCOHem4kLDYb8ZTUH4gGywdkwafsjDajl4WmBq&#10;XMffdMtCIWII+xQ1lCE0qZQ+L8miH7uGOHJn11oMEbaFNC12MdzWUiXJq7RYcWwosaH3kvJLdrUa&#10;Zh9vn7vjNOtquVV82b/ctyd11/p52K/nIAL14V/85/4ycb5SE3h8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OoxQAAAN0AAAAPAAAAAAAAAAAAAAAAAJgCAABkcnMv&#10;ZG93bnJldi54bWxQSwUGAAAAAAQABAD1AAAAigMAAAAA&#10;" filled="f" strokecolor="black [3040]">
                          <v:shadow on="t" color="black" opacity="24903f" origin=",.5" offset="0,.55556mm"/>
                        </v:oval>
                        <v:shape id="Isosceles Triangle 1222" o:spid="_x0000_s1031" type="#_x0000_t5" style="position:absolute;left:9059;top:4283;width:2028;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MXMIA&#10;AADdAAAADwAAAGRycy9kb3ducmV2LnhtbERPTWvCQBC9F/oflin0VjddqNToKkUj9Goq6HHIjkk0&#10;OxuyG5P+e1cQvM3jfc5iNdpGXKnztWMNn5MEBHHhTM2lhv3f9uMbhA/IBhvHpOGfPKyWry8LTI0b&#10;eEfXPJQihrBPUUMVQptK6YuKLPqJa4kjd3KdxRBhV0rT4RDDbSNVkkylxZpjQ4UtrSsqLnlvNVzy&#10;4eswqCzfHZP+3E9nmyLLNlq/v40/cxCBxvAUP9y/Js5XSsH9m3i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kxcwgAAAN0AAAAPAAAAAAAAAAAAAAAAAJgCAABkcnMvZG93&#10;bnJldi54bWxQSwUGAAAAAAQABAD1AAAAhwMAAAAA&#10;" fillcolor="#d8d8d8 [2732]" strokecolor="black [3040]">
                          <v:shadow on="t" color="black" opacity="24903f" origin=",.5" offset="0,.55556mm"/>
                        </v:shape>
                        <v:line id="Straight Connector 1223" o:spid="_x0000_s1032" style="position:absolute;visibility:visible;mso-wrap-style:square" from="11111,4308" to="11111,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YTcUAAADdAAAADwAAAGRycy9kb3ducmV2LnhtbESPQW/CMAyF75P2HyJP2g1SikCskCKE&#10;Ng2NEzDuVmPaqo1Tkgyyf79MmrSbrffe5+fVOppe3Mj51rKCyTgDQVxZ3XKt4PP0NlqA8AFZY2+Z&#10;FHyTh3X5+LDCQts7H+h2DLVIEPYFKmhCGAopfdWQQT+2A3HSLtYZDGl1tdQO7wluepln2VwabDld&#10;aHCgbUNVd/wyiTI5X418717w/OH27nU6j7N4Ver5KW6WIALF8G/+S+90qp/nU/j9Jo0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tYTcUAAADdAAAADwAAAAAAAAAA&#10;AAAAAAChAgAAZHJzL2Rvd25yZXYueG1sUEsFBgAAAAAEAAQA+QAAAJMDAAAAAA==&#10;" strokecolor="black [3040]"/>
                      </v:group>
                      <w10:anchorlock/>
                    </v:group>
                  </w:pict>
                </mc:Fallback>
              </mc:AlternateContent>
            </w:r>
          </w:p>
        </w:tc>
      </w:tr>
      <w:tr w:rsidR="00536AA3" w:rsidRPr="002C1C22" w14:paraId="759F1049" w14:textId="77777777" w:rsidTr="00D91E1C">
        <w:trPr>
          <w:trHeight w:val="794"/>
        </w:trPr>
        <w:tc>
          <w:tcPr>
            <w:tcW w:w="3402" w:type="dxa"/>
          </w:tcPr>
          <w:p w14:paraId="33856968" w14:textId="43E6F035" w:rsidR="00536AA3" w:rsidRPr="002C1C22" w:rsidRDefault="00536AA3" w:rsidP="00536AA3">
            <w:pPr>
              <w:tabs>
                <w:tab w:val="right" w:pos="10205"/>
              </w:tabs>
              <w:rPr>
                <w:rFonts w:cs="Tahoma"/>
                <w:b w:val="0"/>
                <w:sz w:val="20"/>
                <w:szCs w:val="20"/>
              </w:rPr>
            </w:pPr>
            <w:r w:rsidRPr="004B0D22">
              <w:rPr>
                <w:rFonts w:cs="Tahoma"/>
                <w:sz w:val="20"/>
                <w:szCs w:val="20"/>
              </w:rPr>
              <w:t>(D)   </w:t>
            </w:r>
            <w:r w:rsidRPr="004B0D22">
              <w:rPr>
                <w:rFonts w:cs="Tahoma"/>
                <w:b w:val="0"/>
                <w:sz w:val="20"/>
                <w:szCs w:val="20"/>
              </w:rPr>
              <w:t>Resistor</w:t>
            </w:r>
          </w:p>
        </w:tc>
        <w:tc>
          <w:tcPr>
            <w:tcW w:w="6362" w:type="dxa"/>
            <w:shd w:val="clear" w:color="auto" w:fill="D9D9D9" w:themeFill="background1" w:themeFillShade="D9"/>
          </w:tcPr>
          <w:p w14:paraId="202990A7" w14:textId="64687A3D"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17265A7E" wp14:editId="7667EEAF">
                      <wp:extent cx="2980690" cy="279324"/>
                      <wp:effectExtent l="0" t="0" r="0" b="102235"/>
                      <wp:docPr id="1278" name="Canvas 12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24" name="Group 1224"/>
                              <wpg:cNvGrpSpPr/>
                              <wpg:grpSpPr>
                                <a:xfrm>
                                  <a:off x="824259" y="113724"/>
                                  <a:ext cx="1476000" cy="165600"/>
                                  <a:chOff x="468000" y="597600"/>
                                  <a:chExt cx="1476000" cy="165600"/>
                                </a:xfrm>
                              </wpg:grpSpPr>
                              <wps:wsp>
                                <wps:cNvPr id="1225" name="Straight Connector 1225"/>
                                <wps:cNvCnPr/>
                                <wps:spPr>
                                  <a:xfrm>
                                    <a:off x="468000" y="691200"/>
                                    <a:ext cx="486451" cy="0"/>
                                  </a:xfrm>
                                  <a:prstGeom prst="line">
                                    <a:avLst/>
                                  </a:prstGeom>
                                </wps:spPr>
                                <wps:style>
                                  <a:lnRef idx="1">
                                    <a:schemeClr val="dk1"/>
                                  </a:lnRef>
                                  <a:fillRef idx="0">
                                    <a:schemeClr val="dk1"/>
                                  </a:fillRef>
                                  <a:effectRef idx="0">
                                    <a:schemeClr val="dk1"/>
                                  </a:effectRef>
                                  <a:fontRef idx="minor">
                                    <a:schemeClr val="tx1"/>
                                  </a:fontRef>
                                </wps:style>
                                <wps:bodyPr/>
                              </wps:wsp>
                              <wps:wsp>
                                <wps:cNvPr id="1226" name="Rectangle 1226"/>
                                <wps:cNvSpPr/>
                                <wps:spPr>
                                  <a:xfrm>
                                    <a:off x="954391" y="597600"/>
                                    <a:ext cx="482400" cy="16560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Straight Connector 1227"/>
                                <wps:cNvCnPr>
                                  <a:stCxn id="1226" idx="3"/>
                                </wps:cNvCnPr>
                                <wps:spPr>
                                  <a:xfrm>
                                    <a:off x="1436791" y="680400"/>
                                    <a:ext cx="507209"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0B49FB9" id="Canvas 1278" o:spid="_x0000_s1026" editas="canvas" style="width:234.7pt;height:22pt;mso-position-horizontal-relative:char;mso-position-vertical-relative:line" coordsize="29806,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">
                      <v:shape id="_x0000_s1027" type="#_x0000_t75" style="position:absolute;width:29806;height:2787;visibility:visible;mso-wrap-style:square">
                        <v:fill o:detectmouseclick="t"/>
                        <v:path o:connecttype="none"/>
                      </v:shape>
                      <v:group id="Group 1224" o:spid="_x0000_s1028" style="position:absolute;left:8242;top:1137;width:14760;height:1656" coordorigin="4680,597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line id="Straight Connector 1225" o:spid="_x0000_s1029" style="position:absolute;visibility:visible;mso-wrap-style:square" from="4680,6912" to="954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5losQAAADdAAAADwAAAGRycy9kb3ducmV2LnhtbESPQWsCMRCF74X+hzAFbzXrFsWuRhFp&#10;UexJrfdhM+4ubiZrkmr890YQepvhvffNm+k8mlZcyPnGsoJBPwNBXFrdcKXgd//9PgbhA7LG1jIp&#10;uJGH+ez1ZYqFtlfe0mUXKpEg7AtUUIfQFVL6siaDvm874qQdrTMY0uoqqR1eE9y0Ms+ykTTYcLpQ&#10;Y0fLmsrT7s8kyuBwNnJ1+sTDxv24r49RHMazUr23uJiACBTDv/mZXutUP8+H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mWixAAAAN0AAAAPAAAAAAAAAAAA&#10;AAAAAKECAABkcnMvZG93bnJldi54bWxQSwUGAAAAAAQABAD5AAAAkgMAAAAA&#10;" strokecolor="black [3040]"/>
                        <v:rect id="Rectangle 1226" o:spid="_x0000_s1030" style="position:absolute;left:9543;top:5976;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kpcMA&#10;AADdAAAADwAAAGRycy9kb3ducmV2LnhtbERPzWrCQBC+C32HZQpeRDcGDDW6ShW19dCD0QcYsmMS&#10;m50N2VXj23cLgrf5+H5nvuxMLW7UusqygvEoAkGcW11xoeB03A4/QDiPrLG2TAoe5GC5eOvNMdX2&#10;zge6Zb4QIYRdigpK75tUSpeXZNCNbEMcuLNtDfoA20LqFu8h3NQyjqJEGqw4NJTY0Lqk/De7GgWX&#10;pPnZrXg/Xe023eAruxh5mhil+u/d5wyEp86/xE/3tw7z4ziB/2/C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5kpcMAAADdAAAADwAAAAAAAAAAAAAAAACYAgAAZHJzL2Rv&#10;d25yZXYueG1sUEsFBgAAAAAEAAQA9QAAAIgDAAAAAA==&#10;" filled="f" strokecolor="black [3040]">
                          <v:shadow on="t" color="black" opacity="24903f" origin=",.5" offset="0,.55556mm"/>
                        </v:rect>
                        <v:line id="Straight Connector 1227" o:spid="_x0000_s1031" style="position:absolute;visibility:visible;mso-wrap-style:square" from="14367,6804" to="1944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eTsUAAADdAAAADwAAAGRycy9kb3ducmV2LnhtbESPQW/CMAyF70j7D5EncYOUToPREdA0&#10;bdoEJzq4W43XVjROSQJk/35BQuJm6733+XmxiqYTZ3K+taxgMs5AEFdWt1wr2P18jl5A+ICssbNM&#10;Cv7Iw2r5MFhgoe2Ft3QuQy0ShH2BCpoQ+kJKXzVk0I9tT5y0X+sMhrS6WmqHlwQ3ncyzbCoNtpwu&#10;NNjTe0PVoTyZRJnsj0Z+Hea4X7uN+3iaxud4VGr4GN9eQQSK4W6+pb91qp/nM7h+k0a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BeTsUAAADdAAAADwAAAAAAAAAA&#10;AAAAAAChAgAAZHJzL2Rvd25yZXYueG1sUEsFBgAAAAAEAAQA+QAAAJMDAAAAAA==&#10;" strokecolor="black [3040]"/>
                      </v:group>
                      <w10:anchorlock/>
                    </v:group>
                  </w:pict>
                </mc:Fallback>
              </mc:AlternateContent>
            </w:r>
          </w:p>
        </w:tc>
      </w:tr>
      <w:tr w:rsidR="00536AA3" w:rsidRPr="002C1C22" w14:paraId="09260707" w14:textId="77777777" w:rsidTr="00D91E1C">
        <w:trPr>
          <w:trHeight w:val="794"/>
        </w:trPr>
        <w:tc>
          <w:tcPr>
            <w:tcW w:w="3402" w:type="dxa"/>
          </w:tcPr>
          <w:p w14:paraId="7240B481" w14:textId="7628A7FC" w:rsidR="00536AA3" w:rsidRPr="002C1C22" w:rsidRDefault="00536AA3" w:rsidP="00536AA3">
            <w:pPr>
              <w:tabs>
                <w:tab w:val="right" w:pos="10205"/>
              </w:tabs>
              <w:rPr>
                <w:rFonts w:cs="Tahoma"/>
                <w:b w:val="0"/>
                <w:sz w:val="20"/>
                <w:szCs w:val="20"/>
              </w:rPr>
            </w:pPr>
            <w:r w:rsidRPr="004B0D22">
              <w:rPr>
                <w:rFonts w:cs="Tahoma"/>
                <w:sz w:val="20"/>
                <w:szCs w:val="20"/>
              </w:rPr>
              <w:t>(E)   </w:t>
            </w:r>
            <w:r w:rsidRPr="004B0D22">
              <w:rPr>
                <w:rFonts w:cs="Tahoma"/>
                <w:b w:val="0"/>
                <w:sz w:val="20"/>
                <w:szCs w:val="20"/>
              </w:rPr>
              <w:t>Variable resistor</w:t>
            </w:r>
          </w:p>
        </w:tc>
        <w:tc>
          <w:tcPr>
            <w:tcW w:w="6362" w:type="dxa"/>
            <w:shd w:val="clear" w:color="auto" w:fill="D9D9D9" w:themeFill="background1" w:themeFillShade="D9"/>
          </w:tcPr>
          <w:p w14:paraId="3759BFF6" w14:textId="66809BFB"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6EECCDBD" wp14:editId="0C3CA969">
                      <wp:extent cx="2743200" cy="386499"/>
                      <wp:effectExtent l="0" t="0" r="0" b="33020"/>
                      <wp:docPr id="1279" name="Canvas 1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28" name="Group 1228"/>
                              <wpg:cNvGrpSpPr/>
                              <wpg:grpSpPr>
                                <a:xfrm>
                                  <a:off x="675471" y="36048"/>
                                  <a:ext cx="1475739" cy="350662"/>
                                  <a:chOff x="424800" y="588263"/>
                                  <a:chExt cx="1475739" cy="350662"/>
                                </a:xfrm>
                              </wpg:grpSpPr>
                              <wpg:grpSp>
                                <wpg:cNvPr id="1229" name="Group 1229"/>
                                <wpg:cNvGrpSpPr/>
                                <wpg:grpSpPr>
                                  <a:xfrm>
                                    <a:off x="424800" y="691200"/>
                                    <a:ext cx="1475739" cy="165600"/>
                                    <a:chOff x="0" y="0"/>
                                    <a:chExt cx="1476000" cy="165600"/>
                                  </a:xfrm>
                                </wpg:grpSpPr>
                                <wps:wsp>
                                  <wps:cNvPr id="1230" name="Straight Connector 1230"/>
                                  <wps:cNvCnPr/>
                                  <wps:spPr>
                                    <a:xfrm>
                                      <a:off x="0" y="93600"/>
                                      <a:ext cx="486451"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s:wsp>
                                  <wps:cNvPr id="1231" name="Rectangle 1231"/>
                                  <wps:cNvSpPr/>
                                  <wps:spPr>
                                    <a:xfrm>
                                      <a:off x="486391" y="0"/>
                                      <a:ext cx="482400" cy="165600"/>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2" name="Straight Connector 1232"/>
                                  <wps:cNvCnPr/>
                                  <wps:spPr>
                                    <a:xfrm>
                                      <a:off x="968791" y="82800"/>
                                      <a:ext cx="507209" cy="0"/>
                                    </a:xfrm>
                                    <a:prstGeom prst="line">
                                      <a:avLst/>
                                    </a:prstGeom>
                                    <a:noFill/>
                                    <a:ln w="9525" cap="flat" cmpd="sng" algn="ctr">
                                      <a:solidFill>
                                        <a:sysClr val="windowText" lastClr="000000">
                                          <a:shade val="95000"/>
                                          <a:satMod val="105000"/>
                                        </a:sysClr>
                                      </a:solidFill>
                                      <a:prstDash val="solid"/>
                                    </a:ln>
                                    <a:effectLst/>
                                  </wps:spPr>
                                  <wps:style>
                                    <a:lnRef idx="1">
                                      <a:schemeClr val="dk1"/>
                                    </a:lnRef>
                                    <a:fillRef idx="0">
                                      <a:schemeClr val="dk1"/>
                                    </a:fillRef>
                                    <a:effectRef idx="0">
                                      <a:schemeClr val="dk1"/>
                                    </a:effectRef>
                                    <a:fontRef idx="minor">
                                      <a:schemeClr val="tx1"/>
                                    </a:fontRef>
                                  </wps:style>
                                  <wps:bodyPr/>
                                </wps:wsp>
                              </wpg:grpSp>
                              <wps:wsp>
                                <wps:cNvPr id="1233" name="Straight Arrow Connector 1233"/>
                                <wps:cNvCnPr/>
                                <wps:spPr>
                                  <a:xfrm flipV="1">
                                    <a:off x="896898" y="588263"/>
                                    <a:ext cx="442266" cy="3506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3B522109" id="Canvas 1279" o:spid="_x0000_s1026" editas="canvas" style="width:3in;height:30.45pt;mso-position-horizontal-relative:char;mso-position-vertical-relative:line" coordsize="2743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">
                      <v:shape id="_x0000_s1027" type="#_x0000_t75" style="position:absolute;width:27432;height:3860;visibility:visible;mso-wrap-style:square">
                        <v:fill o:detectmouseclick="t"/>
                        <v:path o:connecttype="none"/>
                      </v:shape>
                      <v:group id="Group 1228" o:spid="_x0000_s1028" style="position:absolute;left:6754;top:360;width:14758;height:3507" coordorigin="4248,5882" coordsize="14757,3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group id="Group 1229" o:spid="_x0000_s1029" style="position:absolute;left:4248;top:6912;width:14757;height:1656" coordsize="14760,1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line id="Straight Connector 1230" o:spid="_x0000_s1030" style="position:absolute;visibility:visible;mso-wrap-style:square" from="0,936" to="48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tx8gAAADdAAAADwAAAGRycy9kb3ducmV2LnhtbESPQUvDQBCF70L/wzIFb3bTFoKk3ZZi&#10;EVoPYqtgj9PsmESzs2F3TeK/dw6Ctxnem/e+WW9H16qeQmw8G5jPMlDEpbcNVwbeXh/v7kHFhGyx&#10;9UwGfijCdjO5WWNh/cAn6s+pUhLCsUADdUpdoXUsa3IYZ74jFu3DB4dJ1lBpG3CQcNfqRZbl2mHD&#10;0lBjRw81lV/nb2fgefm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Ytx8gAAADdAAAADwAAAAAA&#10;AAAAAAAAAAChAgAAZHJzL2Rvd25yZXYueG1sUEsFBgAAAAAEAAQA+QAAAJYDAAAAAA==&#10;"/>
                          <v:rect id="Rectangle 1231" o:spid="_x0000_s1031" style="position:absolute;left:4863;width:4824;height:16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sB8QA&#10;AADdAAAADwAAAGRycy9kb3ducmV2LnhtbERPTWvCQBC9F/wPywje6sYIpY2uYgNBD16qRfQ2Zsck&#10;mJ1Nd1dN/323UOhtHu9z5svetOJOzjeWFUzGCQji0uqGKwWf++L5FYQPyBpby6TgmzwsF4OnOWba&#10;PviD7rtQiRjCPkMFdQhdJqUvazLox7YjjtzFOoMhQldJ7fARw00r0yR5kQYbjg01dpTXVF53N6Og&#10;ONNhY7r3bZOu307tV5G77TFXajTsVzMQgfrwL/5zb3Scn04n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bAfEAAAA3QAAAA8AAAAAAAAAAAAAAAAAmAIAAGRycy9k&#10;b3ducmV2LnhtbFBLBQYAAAAABAAEAPUAAACJAwAAAAA=&#10;" filled="f">
                            <v:shadow on="t" color="black" opacity="24903f" origin=",.5" offset="0,.55556mm"/>
                          </v:rect>
                          <v:line id="Straight Connector 1232" o:spid="_x0000_s1032" style="position:absolute;visibility:visible;mso-wrap-style:square" from="9687,828" to="14760,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group>
                        <v:shape id="Straight Arrow Connector 1233" o:spid="_x0000_s1033" type="#_x0000_t32" style="position:absolute;left:8968;top:5882;width:4423;height:35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ciH8UAAADdAAAADwAAAGRycy9kb3ducmV2LnhtbERP32vCMBB+F/Y/hBvsTVNbmaMziigy&#10;ZcKYysC3ozmbYnOpTdTuv18Gg73dx/fzJrPO1uJGra8cKxgOEhDEhdMVlwoO+1X/BYQPyBprx6Tg&#10;mzzMpg+9Ceba3fmTbrtQihjCPkcFJoQml9IXhiz6gWuII3dyrcUQYVtK3eI9httapknyLC1WHBsM&#10;NrQwVJx3V6tgufkajS/d5SN7O5ptQdn4mM7flXp67OavIAJ14V/8517rOD/NMvj9Jp4gp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ciH8UAAADdAAAADwAAAAAAAAAA&#10;AAAAAAChAgAAZHJzL2Rvd25yZXYueG1sUEsFBgAAAAAEAAQA+QAAAJMDAAAAAA==&#10;" strokecolor="black [3040]">
                          <v:stroke endarrow="open"/>
                        </v:shape>
                      </v:group>
                      <w10:anchorlock/>
                    </v:group>
                  </w:pict>
                </mc:Fallback>
              </mc:AlternateContent>
            </w:r>
          </w:p>
        </w:tc>
      </w:tr>
      <w:tr w:rsidR="00536AA3" w:rsidRPr="002C1C22" w14:paraId="11C3F2BB" w14:textId="77777777" w:rsidTr="00D91E1C">
        <w:trPr>
          <w:trHeight w:val="794"/>
        </w:trPr>
        <w:tc>
          <w:tcPr>
            <w:tcW w:w="3402" w:type="dxa"/>
            <w:shd w:val="clear" w:color="auto" w:fill="D9D9D9" w:themeFill="background1" w:themeFillShade="D9"/>
          </w:tcPr>
          <w:p w14:paraId="12E85609" w14:textId="4E2AEE79" w:rsidR="00536AA3" w:rsidRPr="002C1C22" w:rsidRDefault="00536AA3" w:rsidP="00536AA3">
            <w:pPr>
              <w:tabs>
                <w:tab w:val="right" w:pos="10205"/>
              </w:tabs>
              <w:rPr>
                <w:rFonts w:cs="Tahoma"/>
                <w:b w:val="0"/>
                <w:sz w:val="20"/>
                <w:szCs w:val="20"/>
              </w:rPr>
            </w:pPr>
            <w:r w:rsidRPr="004B0D22">
              <w:rPr>
                <w:rFonts w:cs="Tahoma"/>
                <w:b w:val="0"/>
                <w:sz w:val="20"/>
                <w:szCs w:val="20"/>
              </w:rPr>
              <w:t>Light-emitting diode (LED)</w:t>
            </w:r>
          </w:p>
        </w:tc>
        <w:tc>
          <w:tcPr>
            <w:tcW w:w="6362" w:type="dxa"/>
          </w:tcPr>
          <w:p w14:paraId="76395D79" w14:textId="792D1BE2" w:rsidR="00536AA3" w:rsidRPr="002C1C22" w:rsidRDefault="00536AA3" w:rsidP="00536AA3">
            <w:pPr>
              <w:tabs>
                <w:tab w:val="right" w:pos="10205"/>
              </w:tabs>
              <w:rPr>
                <w:rFonts w:cs="Tahoma"/>
              </w:rPr>
            </w:pPr>
            <w:r w:rsidRPr="004B0D22">
              <w:rPr>
                <w:rFonts w:cs="Tahoma"/>
                <w:noProof/>
                <w:lang w:eastAsia="en-GB"/>
              </w:rPr>
              <mc:AlternateContent>
                <mc:Choice Requires="wps">
                  <w:drawing>
                    <wp:anchor distT="45720" distB="45720" distL="114300" distR="114300" simplePos="0" relativeHeight="251759616" behindDoc="0" locked="0" layoutInCell="1" allowOverlap="1" wp14:anchorId="52939387" wp14:editId="0E3BE21C">
                      <wp:simplePos x="0" y="0"/>
                      <wp:positionH relativeFrom="column">
                        <wp:posOffset>852170</wp:posOffset>
                      </wp:positionH>
                      <wp:positionV relativeFrom="paragraph">
                        <wp:posOffset>280035</wp:posOffset>
                      </wp:positionV>
                      <wp:extent cx="2360930" cy="1404620"/>
                      <wp:effectExtent l="0" t="0" r="0" b="0"/>
                      <wp:wrapNone/>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80EC20" w14:textId="77777777" w:rsidR="004060DD" w:rsidRPr="009E6D2D" w:rsidRDefault="004060DD" w:rsidP="00B2312A">
                                  <w:pPr>
                                    <w:rPr>
                                      <w:b/>
                                    </w:rPr>
                                  </w:pPr>
                                  <w:r w:rsidRPr="009E6D2D">
                                    <w:rPr>
                                      <w:rFonts w:cs="Tahoma"/>
                                      <w:b/>
                                      <w:sz w:val="20"/>
                                      <w:szCs w:val="20"/>
                                    </w:rPr>
                                    <w:t>(</w:t>
                                  </w:r>
                                  <w:r>
                                    <w:rPr>
                                      <w:rFonts w:cs="Tahoma"/>
                                      <w:b/>
                                      <w:sz w:val="20"/>
                                      <w:szCs w:val="20"/>
                                    </w:rPr>
                                    <w:t>F</w:t>
                                  </w:r>
                                  <w:r w:rsidRPr="009E6D2D">
                                    <w:rPr>
                                      <w:rFonts w:cs="Tahoma"/>
                                      <w:b/>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939387" id="_x0000_s1694" type="#_x0000_t202" style="position:absolute;left:0;text-align:left;margin-left:67.1pt;margin-top:22.05pt;width:185.9pt;height:110.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" filled="f" stroked="f">
                      <v:textbox style="mso-fit-shape-to-text:t">
                        <w:txbxContent>
                          <w:p w14:paraId="3280EC20" w14:textId="77777777" w:rsidR="004060DD" w:rsidRPr="009E6D2D" w:rsidRDefault="004060DD" w:rsidP="00B2312A">
                            <w:pPr>
                              <w:rPr>
                                <w:b/>
                              </w:rPr>
                            </w:pPr>
                            <w:r w:rsidRPr="009E6D2D">
                              <w:rPr>
                                <w:rFonts w:cs="Tahoma"/>
                                <w:b/>
                                <w:sz w:val="20"/>
                                <w:szCs w:val="20"/>
                              </w:rPr>
                              <w:t>(</w:t>
                            </w:r>
                            <w:r>
                              <w:rPr>
                                <w:rFonts w:cs="Tahoma"/>
                                <w:b/>
                                <w:sz w:val="20"/>
                                <w:szCs w:val="20"/>
                              </w:rPr>
                              <w:t>F</w:t>
                            </w:r>
                            <w:r w:rsidRPr="009E6D2D">
                              <w:rPr>
                                <w:rFonts w:cs="Tahoma"/>
                                <w:b/>
                                <w:sz w:val="20"/>
                                <w:szCs w:val="20"/>
                              </w:rPr>
                              <w:t>)   </w:t>
                            </w:r>
                          </w:p>
                        </w:txbxContent>
                      </v:textbox>
                    </v:shape>
                  </w:pict>
                </mc:Fallback>
              </mc:AlternateContent>
            </w:r>
            <w:r w:rsidRPr="004B0D22">
              <w:rPr>
                <w:rFonts w:cs="Tahoma"/>
                <w:noProof/>
                <w:sz w:val="20"/>
                <w:szCs w:val="20"/>
                <w:lang w:eastAsia="en-GB"/>
              </w:rPr>
              <mc:AlternateContent>
                <mc:Choice Requires="wpc">
                  <w:drawing>
                    <wp:inline distT="0" distB="0" distL="0" distR="0" wp14:anchorId="5750CA99" wp14:editId="2A5E1228">
                      <wp:extent cx="1900555" cy="669492"/>
                      <wp:effectExtent l="0" t="38100" r="0" b="73660"/>
                      <wp:docPr id="1280" name="Canvas 12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34" name="Group 1234"/>
                              <wpg:cNvGrpSpPr/>
                              <wpg:grpSpPr>
                                <a:xfrm>
                                  <a:off x="344434" y="5853"/>
                                  <a:ext cx="1169670" cy="633600"/>
                                  <a:chOff x="0" y="-14400"/>
                                  <a:chExt cx="1170280" cy="633600"/>
                                </a:xfrm>
                              </wpg:grpSpPr>
                              <wps:wsp>
                                <wps:cNvPr id="1235" name="Straight Connector 1235"/>
                                <wps:cNvCnPr/>
                                <wps:spPr>
                                  <a:xfrm>
                                    <a:off x="0" y="410400"/>
                                    <a:ext cx="1170280" cy="0"/>
                                  </a:xfrm>
                                  <a:prstGeom prst="line">
                                    <a:avLst/>
                                  </a:prstGeom>
                                  <a:noFill/>
                                  <a:ln w="9525" cap="flat" cmpd="sng" algn="ctr">
                                    <a:solidFill>
                                      <a:sysClr val="windowText" lastClr="000000">
                                        <a:shade val="95000"/>
                                        <a:satMod val="105000"/>
                                      </a:sysClr>
                                    </a:solidFill>
                                    <a:prstDash val="solid"/>
                                  </a:ln>
                                  <a:effectLst/>
                                </wps:spPr>
                                <wps:bodyPr/>
                              </wps:wsp>
                              <wps:wsp>
                                <wps:cNvPr id="1236" name="Oval 1236"/>
                                <wps:cNvSpPr/>
                                <wps:spPr>
                                  <a:xfrm>
                                    <a:off x="403200" y="180000"/>
                                    <a:ext cx="442800" cy="439200"/>
                                  </a:xfrm>
                                  <a:prstGeom prst="ellipse">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7" name="Isosceles Triangle 1237"/>
                                <wps:cNvSpPr/>
                                <wps:spPr>
                                  <a:xfrm rot="5400000">
                                    <a:off x="502740" y="306000"/>
                                    <a:ext cx="202752" cy="207648"/>
                                  </a:xfrm>
                                  <a:prstGeom prst="triangle">
                                    <a:avLst/>
                                  </a:prstGeom>
                                  <a:solidFill>
                                    <a:schemeClr val="bg1"/>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8" name="Straight Connector 1238"/>
                                <wps:cNvCnPr/>
                                <wps:spPr>
                                  <a:xfrm>
                                    <a:off x="707940" y="308448"/>
                                    <a:ext cx="0" cy="202752"/>
                                  </a:xfrm>
                                  <a:prstGeom prst="line">
                                    <a:avLst/>
                                  </a:prstGeom>
                                  <a:noFill/>
                                  <a:ln w="9525" cap="flat" cmpd="sng" algn="ctr">
                                    <a:solidFill>
                                      <a:sysClr val="windowText" lastClr="000000">
                                        <a:shade val="95000"/>
                                        <a:satMod val="105000"/>
                                      </a:sysClr>
                                    </a:solidFill>
                                    <a:prstDash val="solid"/>
                                  </a:ln>
                                  <a:effectLst/>
                                </wps:spPr>
                                <wps:bodyPr/>
                              </wps:wsp>
                              <wps:wsp>
                                <wps:cNvPr id="1239" name="Straight Arrow Connector 1239"/>
                                <wps:cNvCnPr/>
                                <wps:spPr>
                                  <a:xfrm flipV="1">
                                    <a:off x="749653" y="-14400"/>
                                    <a:ext cx="106379" cy="144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40" name="Straight Arrow Connector 1240"/>
                                <wps:cNvCnPr/>
                                <wps:spPr>
                                  <a:xfrm flipV="1">
                                    <a:off x="838547" y="43200"/>
                                    <a:ext cx="123895" cy="165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wpc:wpc>
                        </a:graphicData>
                      </a:graphic>
                    </wp:inline>
                  </w:drawing>
                </mc:Choice>
                <mc:Fallback>
                  <w:pict>
                    <v:group w14:anchorId="69E8EA8B" id="Canvas 1280" o:spid="_x0000_s1026" editas="canvas" style="width:149.65pt;height:52.7pt;mso-position-horizontal-relative:char;mso-position-vertical-relative:line" coordsize="19005,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">
                      <v:shape id="_x0000_s1027" type="#_x0000_t75" style="position:absolute;width:19005;height:6692;visibility:visible;mso-wrap-style:square">
                        <v:fill o:detectmouseclick="t"/>
                        <v:path o:connecttype="none"/>
                      </v:shape>
                      <v:group id="Group 1234" o:spid="_x0000_s1028" style="position:absolute;left:3444;top:58;width:11697;height:6336" coordorigin=",-144" coordsize="11702,6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line id="Straight Connector 1235" o:spid="_x0000_s1029" style="position:absolute;visibility:visible;mso-wrap-style:square" from="0,4104" to="11702,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oval id="Oval 1236" o:spid="_x0000_s1030" style="position:absolute;left:4032;top:1800;width:4428;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McQA&#10;AADdAAAADwAAAGRycy9kb3ducmV2LnhtbERPTWvCQBC9F/oflhF6qxsNSImuUqTFYg7atN6H7DQJ&#10;ZmfT3dVEf70rFHqbx/ucxWowrTiT841lBZNxAoK4tLrhSsH31/vzCwgfkDW2lknBhTyslo8PC8y0&#10;7fmTzkWoRAxhn6GCOoQuk9KXNRn0Y9sRR+7HOoMhQldJ7bCP4aaV0ySZSYMNx4YaO1rXVB6Lk1GQ&#10;XvNud9z/msOuT8vteuPecpsr9TQaXucgAg3hX/zn/tBx/jSd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zHEAAAA3QAAAA8AAAAAAAAAAAAAAAAAmAIAAGRycy9k&#10;b3ducmV2LnhtbFBLBQYAAAAABAAEAPUAAACJAwAAAAA=&#10;" filled="f">
                          <v:shadow on="t" color="black" opacity="24903f" origin=",.5" offset="0,.55556mm"/>
                        </v:oval>
                        <v:shape id="Isosceles Triangle 1237" o:spid="_x0000_s1031" type="#_x0000_t5" style="position:absolute;left:5027;top:3059;width:2028;height:20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8tMQA&#10;AADdAAAADwAAAGRycy9kb3ducmV2LnhtbERP22rCQBB9L/Qflin0TTdNpZWYVbxUEIoFNfo8ZMck&#10;NDsbsltd/75bEPo2h3OdfBZMKy7Uu8aygpdhAoK4tLrhSkFxWA/GIJxH1thaJgU3cjCbPj7kmGl7&#10;5R1d9r4SMYRdhgpq77tMSlfWZNANbUccubPtDfoI+0rqHq8x3LQyTZI3abDh2FBjR8uayu/9j1FA&#10;drEtDuGDwujrc3dcrk7nap4q9fwU5hMQnoL/F9/dGx3np6/v8PdNP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BPLTEAAAA3QAAAA8AAAAAAAAAAAAAAAAAmAIAAGRycy9k&#10;b3ducmV2LnhtbFBLBQYAAAAABAAEAPUAAACJAwAAAAA=&#10;" fillcolor="white [3212]">
                          <v:shadow on="t" color="black" opacity="24903f" origin=",.5" offset="0,.55556mm"/>
                        </v:shape>
                        <v:line id="Straight Connector 1238" o:spid="_x0000_s1032" style="position:absolute;visibility:visible;mso-wrap-style:square" from="7079,3084" to="7079,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shape id="Straight Arrow Connector 1239" o:spid="_x0000_s1033" type="#_x0000_t32" style="position:absolute;left:7496;top:-144;width:1064;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GPsQAAADdAAAADwAAAGRycy9kb3ducmV2LnhtbERPTWvCQBC9F/wPywheSt2oUNLoKkUo&#10;FBFE7aW3ITvJBrOzaXaN0V/vCgVv83ifs1j1thYdtb5yrGAyTkAQ505XXCr4OX69pSB8QNZYOyYF&#10;V/KwWg5eFphpd+E9dYdQihjCPkMFJoQmk9Lnhiz6sWuII1e41mKIsC2lbvESw20tp0nyLi1WHBsM&#10;NrQ2lJ8OZ6vgdf9blUVx3l797LZLk83uz+SdUqNh/zkHEagPT/G/+1vH+dPZBzy+iS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dIY+xAAAAN0AAAAPAAAAAAAAAAAA&#10;AAAAAKECAABkcnMvZG93bnJldi54bWxQSwUGAAAAAAQABAD5AAAAkgMAAAAA&#10;">
                          <v:stroke endarrow="open"/>
                        </v:shape>
                        <v:shape id="Straight Arrow Connector 1240" o:spid="_x0000_s1034" type="#_x0000_t32" style="position:absolute;left:8385;top:432;width:1239;height:16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hc3scAAADdAAAADwAAAGRycy9kb3ducmV2LnhtbESPQWvCQBCF70L/wzJCL6Kb2iISXaUU&#10;CkUKovbS25CdZIPZ2TS7xuiv7xwKvc3w3rz3zXo7+Eb11MU6sIGnWQaKuAi25srA1+l9ugQVE7LF&#10;JjAZuFGE7eZhtMbchisfqD+mSkkIxxwNuJTaXOtYOPIYZ6ElFq0Mnccka1dp2+FVwn2j51m20B5r&#10;lgaHLb05Ks7HizcwOXzXVVlePm/x+b5fZrv9jyt6Yx7Hw+sKVKIh/Zv/rj+s4M9fhF++kRH0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FzexwAAAN0AAAAPAAAAAAAA&#10;AAAAAAAAAKECAABkcnMvZG93bnJldi54bWxQSwUGAAAAAAQABAD5AAAAlQMAAAAA&#10;">
                          <v:stroke endarrow="open"/>
                        </v:shape>
                      </v:group>
                      <w10:anchorlock/>
                    </v:group>
                  </w:pict>
                </mc:Fallback>
              </mc:AlternateContent>
            </w:r>
          </w:p>
        </w:tc>
      </w:tr>
      <w:tr w:rsidR="00536AA3" w:rsidRPr="002C1C22" w14:paraId="4A9F7FE1" w14:textId="77777777" w:rsidTr="00D91E1C">
        <w:trPr>
          <w:trHeight w:val="794"/>
        </w:trPr>
        <w:tc>
          <w:tcPr>
            <w:tcW w:w="3402" w:type="dxa"/>
          </w:tcPr>
          <w:p w14:paraId="2543A882" w14:textId="1D061612" w:rsidR="00536AA3" w:rsidRPr="002C1C22" w:rsidRDefault="00536AA3" w:rsidP="00536AA3">
            <w:pPr>
              <w:tabs>
                <w:tab w:val="right" w:pos="10205"/>
              </w:tabs>
              <w:rPr>
                <w:rFonts w:cs="Tahoma"/>
                <w:b w:val="0"/>
                <w:sz w:val="20"/>
                <w:szCs w:val="20"/>
              </w:rPr>
            </w:pPr>
            <w:r w:rsidRPr="004B0D22">
              <w:rPr>
                <w:rFonts w:cs="Tahoma"/>
                <w:sz w:val="20"/>
                <w:szCs w:val="20"/>
              </w:rPr>
              <w:t>(G)   </w:t>
            </w:r>
            <w:r w:rsidRPr="004B0D22">
              <w:rPr>
                <w:rFonts w:cs="Tahoma"/>
                <w:b w:val="0"/>
                <w:sz w:val="20"/>
                <w:szCs w:val="20"/>
              </w:rPr>
              <w:t>Lamp</w:t>
            </w:r>
          </w:p>
        </w:tc>
        <w:tc>
          <w:tcPr>
            <w:tcW w:w="6362" w:type="dxa"/>
            <w:shd w:val="clear" w:color="auto" w:fill="D9D9D9" w:themeFill="background1" w:themeFillShade="D9"/>
          </w:tcPr>
          <w:p w14:paraId="2FA43C06" w14:textId="6A1107A9"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2A5FBB3B" wp14:editId="75EB5508">
                      <wp:extent cx="2001520" cy="475199"/>
                      <wp:effectExtent l="0" t="38100" r="0" b="58420"/>
                      <wp:docPr id="1281" name="Canvas 12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41" name="Group 1241"/>
                              <wpg:cNvGrpSpPr/>
                              <wpg:grpSpPr>
                                <a:xfrm>
                                  <a:off x="331575" y="0"/>
                                  <a:ext cx="1404000" cy="439200"/>
                                  <a:chOff x="367200" y="482400"/>
                                  <a:chExt cx="1404000" cy="439200"/>
                                </a:xfrm>
                              </wpg:grpSpPr>
                              <wps:wsp>
                                <wps:cNvPr id="1242" name="Oval 1242"/>
                                <wps:cNvSpPr/>
                                <wps:spPr>
                                  <a:xfrm>
                                    <a:off x="848580" y="482400"/>
                                    <a:ext cx="436290" cy="4392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Straight Connector 1243"/>
                                <wps:cNvCnPr>
                                  <a:stCxn id="1242" idx="1"/>
                                  <a:endCxn id="1242" idx="5"/>
                                </wps:cNvCnPr>
                                <wps:spPr>
                                  <a:xfrm>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1244" name="Straight Connector 1244"/>
                                <wps:cNvCnPr>
                                  <a:stCxn id="1242" idx="3"/>
                                  <a:endCxn id="1242" idx="7"/>
                                </wps:cNvCnPr>
                                <wps:spPr>
                                  <a:xfrm flipV="1">
                                    <a:off x="912473" y="546719"/>
                                    <a:ext cx="308504" cy="310562"/>
                                  </a:xfrm>
                                  <a:prstGeom prst="line">
                                    <a:avLst/>
                                  </a:prstGeom>
                                </wps:spPr>
                                <wps:style>
                                  <a:lnRef idx="1">
                                    <a:schemeClr val="dk1"/>
                                  </a:lnRef>
                                  <a:fillRef idx="0">
                                    <a:schemeClr val="dk1"/>
                                  </a:fillRef>
                                  <a:effectRef idx="0">
                                    <a:schemeClr val="dk1"/>
                                  </a:effectRef>
                                  <a:fontRef idx="minor">
                                    <a:schemeClr val="tx1"/>
                                  </a:fontRef>
                                </wps:style>
                                <wps:bodyPr/>
                              </wps:wsp>
                              <wps:wsp>
                                <wps:cNvPr id="1245" name="Straight Connector 1245"/>
                                <wps:cNvCnPr>
                                  <a:stCxn id="1242" idx="6"/>
                                </wps:cNvCnPr>
                                <wps:spPr>
                                  <a:xfrm>
                                    <a:off x="1284870" y="702000"/>
                                    <a:ext cx="486330" cy="0"/>
                                  </a:xfrm>
                                  <a:prstGeom prst="line">
                                    <a:avLst/>
                                  </a:prstGeom>
                                </wps:spPr>
                                <wps:style>
                                  <a:lnRef idx="1">
                                    <a:schemeClr val="dk1"/>
                                  </a:lnRef>
                                  <a:fillRef idx="0">
                                    <a:schemeClr val="dk1"/>
                                  </a:fillRef>
                                  <a:effectRef idx="0">
                                    <a:schemeClr val="dk1"/>
                                  </a:effectRef>
                                  <a:fontRef idx="minor">
                                    <a:schemeClr val="tx1"/>
                                  </a:fontRef>
                                </wps:style>
                                <wps:bodyPr/>
                              </wps:wsp>
                              <wps:wsp>
                                <wps:cNvPr id="1246" name="Straight Connector 1246"/>
                                <wps:cNvCnPr>
                                  <a:stCxn id="1242" idx="2"/>
                                </wps:cNvCnPr>
                                <wps:spPr>
                                  <a:xfrm flipH="1">
                                    <a:off x="367200" y="702000"/>
                                    <a:ext cx="48138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56F647DF" id="Canvas 1281" o:spid="_x0000_s1026" editas="canvas" style="width:157.6pt;height:37.4pt;mso-position-horizontal-relative:char;mso-position-vertical-relative:line" coordsize="20015,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">
                      <v:shape id="_x0000_s1027" type="#_x0000_t75" style="position:absolute;width:20015;height:4749;visibility:visible;mso-wrap-style:square">
                        <v:fill o:detectmouseclick="t"/>
                        <v:path o:connecttype="none"/>
                      </v:shape>
                      <v:group id="Group 1241" o:spid="_x0000_s1028" style="position:absolute;left:3315;width:14040;height:4392" coordorigin="3672,4824" coordsize="14040,4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oval id="Oval 1242" o:spid="_x0000_s1029" style="position:absolute;left:8485;top:4824;width:4363;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Yf8UA&#10;AADdAAAADwAAAGRycy9kb3ducmV2LnhtbERPTWvCQBC9F/oflil4KbrpIlWjqxSxtQcvxhY8Dtkx&#10;CWZnQ3Y10V/fLRR6m8f7nMWqt7W4UusrxxpeRgkI4tyZigsNX4f34RSED8gGa8ek4UYeVsvHhwWm&#10;xnW8p2sWChFD2KeooQyhSaX0eUkW/cg1xJE7udZiiLAtpGmxi+G2lipJXqXFimNDiQ2tS8rP2cVq&#10;mG0mH7vvadbVcqv4fHi+b4/qrvXgqX+bgwjUh3/xn/vTxPlqrOD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ph/xQAAAN0AAAAPAAAAAAAAAAAAAAAAAJgCAABkcnMv&#10;ZG93bnJldi54bWxQSwUGAAAAAAQABAD1AAAAigMAAAAA&#10;" filled="f" strokecolor="black [3040]">
                          <v:shadow on="t" color="black" opacity="24903f" origin=",.5" offset="0,.55556mm"/>
                        </v:oval>
                        <v:line id="Straight Connector 1243" o:spid="_x0000_s1030" style="position:absolute;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S97cQAAADdAAAADwAAAGRycy9kb3ducmV2LnhtbESPQWsCMRCF74L/IYzgTbNqK3ZrFBGl&#10;pZ7Ueh82093FzWRNoqb/vikI3mZ4733zZr6MphE3cr62rGA0zEAQF1bXXCr4Pm4HMxA+IGtsLJOC&#10;X/KwXHQ7c8y1vfOebodQigRhn6OCKoQ2l9IXFRn0Q9sSJ+3HOoMhra6U2uE9wU0jx1k2lQZrThcq&#10;bGldUXE+XE2ijE4XIz/Ob3j6cju3mUzja7wo1e/F1TuIQDE8zY/0p071xy8T+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FL3txAAAAN0AAAAPAAAAAAAAAAAA&#10;AAAAAKECAABkcnMvZG93bnJldi54bWxQSwUGAAAAAAQABAD5AAAAkgMAAAAA&#10;" strokecolor="black [3040]"/>
                        <v:line id="Straight Connector 1244" o:spid="_x0000_s1031" style="position:absolute;flip:y;visibility:visible;mso-wrap-style:square" from="9124,5467" to="1220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SUsQAAADdAAAADwAAAGRycy9kb3ducmV2LnhtbERPS2vCQBC+C/6HZYTezEaRWtKsUgSh&#10;tEQ0bQ+9DdnJg2ZnQ3ZN0n/vFgre5uN7TrqfTCsG6l1jWcEqikEQF1Y3XCn4/Dgun0A4j6yxtUwK&#10;fsnBfjefpZhoO/KFhtxXIoSwS1BB7X2XSOmKmgy6yHbEgSttb9AH2FdS9ziGcNPKdRw/SoMNh4Ya&#10;OzrUVPzkV6OgdNfu8P2lfbl9yy5Z+V6dcDwr9bCYXp5BeJr8XfzvftVh/nqzgb9vwgl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NJSxAAAAN0AAAAPAAAAAAAAAAAA&#10;AAAAAKECAABkcnMvZG93bnJldi54bWxQSwUGAAAAAAQABAD5AAAAkgMAAAAA&#10;" strokecolor="black [3040]"/>
                        <v:line id="Straight Connector 1245" o:spid="_x0000_s1032" style="position:absolute;visibility:visible;mso-wrap-style:square" from="12848,7020" to="1771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AAsUAAADdAAAADwAAAGRycy9kb3ducmV2LnhtbESPQW/CMAyF70j7D5En7QYpbKBRGtA0&#10;bdoEJxjcrca0VRunJBlk/35BQuJm6733+blYRdOJMznfWFYwHmUgiEurG64U7H8+h68gfEDW2Fkm&#10;BX/kYbV8GBSYa3vhLZ13oRIJwj5HBXUIfS6lL2sy6Ee2J07a0TqDIa2uktrhJcFNJydZNpMGG04X&#10;auzpvaay3f2aRBkfTkZ+tXM8rN3GfTzP4jSelHp6jG8LEIFiuJtv6W+d6k9epnD9Jo0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GAAsUAAADdAAAADwAAAAAAAAAA&#10;AAAAAAChAgAAZHJzL2Rvd25yZXYueG1sUEsFBgAAAAAEAAQA+QAAAJMDAAAAAA==&#10;" strokecolor="black [3040]"/>
                        <v:line id="Straight Connector 1246" o:spid="_x0000_s1033" style="position:absolute;flip:x;visibility:visible;mso-wrap-style:square" from="3672,7020" to="848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pvsIAAADdAAAADwAAAGRycy9kb3ducmV2LnhtbERPS4vCMBC+C/6HMII3TRVR6RpFBEEU&#10;Fx+7h70NzfSBzaQ00dZ/vxEEb/PxPWexak0pHlS7wrKC0TACQZxYXXCm4Oe6HcxBOI+ssbRMCp7k&#10;YLXsdhYYa9vwmR4Xn4kQwi5GBbn3VSylS3Iy6Ia2Ig5camuDPsA6k7rGJoSbUo6jaCoNFhwacqxo&#10;k1Nyu9yNgtTdq83fr/bpbH88H9ND9o3NSal+r11/gfDU+o/47d7pMH88mcLrm3CC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rpvsIAAADdAAAADwAAAAAAAAAAAAAA&#10;AAChAgAAZHJzL2Rvd25yZXYueG1sUEsFBgAAAAAEAAQA+QAAAJADAAAAAA==&#10;" strokecolor="black [3040]"/>
                      </v:group>
                      <w10:anchorlock/>
                    </v:group>
                  </w:pict>
                </mc:Fallback>
              </mc:AlternateContent>
            </w:r>
          </w:p>
        </w:tc>
      </w:tr>
      <w:tr w:rsidR="00536AA3" w:rsidRPr="002C1C22" w14:paraId="7E831ED9" w14:textId="77777777" w:rsidTr="00D91E1C">
        <w:trPr>
          <w:trHeight w:val="794"/>
        </w:trPr>
        <w:tc>
          <w:tcPr>
            <w:tcW w:w="3402" w:type="dxa"/>
            <w:shd w:val="clear" w:color="auto" w:fill="D9D9D9" w:themeFill="background1" w:themeFillShade="D9"/>
          </w:tcPr>
          <w:p w14:paraId="63F9C270" w14:textId="1F5B3CE3" w:rsidR="00536AA3" w:rsidRPr="002C1C22" w:rsidRDefault="00536AA3" w:rsidP="00536AA3">
            <w:pPr>
              <w:tabs>
                <w:tab w:val="right" w:pos="10205"/>
              </w:tabs>
              <w:rPr>
                <w:rFonts w:cs="Tahoma"/>
                <w:b w:val="0"/>
                <w:sz w:val="20"/>
                <w:szCs w:val="20"/>
              </w:rPr>
            </w:pPr>
            <w:r w:rsidRPr="004B0D22">
              <w:rPr>
                <w:rFonts w:cs="Tahoma"/>
                <w:b w:val="0"/>
                <w:sz w:val="20"/>
                <w:szCs w:val="20"/>
              </w:rPr>
              <w:t>Fuse</w:t>
            </w:r>
          </w:p>
        </w:tc>
        <w:tc>
          <w:tcPr>
            <w:tcW w:w="6362" w:type="dxa"/>
          </w:tcPr>
          <w:p w14:paraId="7FA52B82" w14:textId="5217D340" w:rsidR="00536AA3" w:rsidRPr="002C1C22" w:rsidRDefault="00536AA3" w:rsidP="00536AA3">
            <w:pPr>
              <w:tabs>
                <w:tab w:val="right" w:pos="10205"/>
              </w:tabs>
              <w:rPr>
                <w:rFonts w:cs="Tahoma"/>
              </w:rPr>
            </w:pPr>
            <w:r w:rsidRPr="004B0D22">
              <w:rPr>
                <w:rFonts w:cs="Tahoma"/>
                <w:noProof/>
                <w:lang w:eastAsia="en-GB"/>
              </w:rPr>
              <mc:AlternateContent>
                <mc:Choice Requires="wps">
                  <w:drawing>
                    <wp:anchor distT="45720" distB="45720" distL="114300" distR="114300" simplePos="0" relativeHeight="251760640" behindDoc="0" locked="0" layoutInCell="1" allowOverlap="1" wp14:anchorId="77102A12" wp14:editId="6029FF34">
                      <wp:simplePos x="0" y="0"/>
                      <wp:positionH relativeFrom="column">
                        <wp:posOffset>880110</wp:posOffset>
                      </wp:positionH>
                      <wp:positionV relativeFrom="paragraph">
                        <wp:posOffset>81280</wp:posOffset>
                      </wp:positionV>
                      <wp:extent cx="2360930" cy="1404620"/>
                      <wp:effectExtent l="0" t="0" r="0" b="0"/>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80808D0" w14:textId="77777777" w:rsidR="004060DD" w:rsidRPr="009E6D2D" w:rsidRDefault="004060DD" w:rsidP="00B2312A">
                                  <w:pPr>
                                    <w:rPr>
                                      <w:b/>
                                    </w:rPr>
                                  </w:pPr>
                                  <w:r w:rsidRPr="009E6D2D">
                                    <w:rPr>
                                      <w:rFonts w:cs="Tahoma"/>
                                      <w:b/>
                                      <w:sz w:val="20"/>
                                      <w:szCs w:val="20"/>
                                    </w:rPr>
                                    <w:t>(</w:t>
                                  </w:r>
                                  <w:r>
                                    <w:rPr>
                                      <w:rFonts w:cs="Tahoma"/>
                                      <w:b/>
                                      <w:sz w:val="20"/>
                                      <w:szCs w:val="20"/>
                                    </w:rPr>
                                    <w:t>H</w:t>
                                  </w:r>
                                  <w:r w:rsidRPr="009E6D2D">
                                    <w:rPr>
                                      <w:rFonts w:cs="Tahoma"/>
                                      <w:b/>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7102A12" id="_x0000_s1695" type="#_x0000_t202" style="position:absolute;left:0;text-align:left;margin-left:69.3pt;margin-top:6.4pt;width:185.9pt;height:110.6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" filled="f" stroked="f">
                      <v:textbox style="mso-fit-shape-to-text:t">
                        <w:txbxContent>
                          <w:p w14:paraId="280808D0" w14:textId="77777777" w:rsidR="004060DD" w:rsidRPr="009E6D2D" w:rsidRDefault="004060DD" w:rsidP="00B2312A">
                            <w:pPr>
                              <w:rPr>
                                <w:b/>
                              </w:rPr>
                            </w:pPr>
                            <w:r w:rsidRPr="009E6D2D">
                              <w:rPr>
                                <w:rFonts w:cs="Tahoma"/>
                                <w:b/>
                                <w:sz w:val="20"/>
                                <w:szCs w:val="20"/>
                              </w:rPr>
                              <w:t>(</w:t>
                            </w:r>
                            <w:r>
                              <w:rPr>
                                <w:rFonts w:cs="Tahoma"/>
                                <w:b/>
                                <w:sz w:val="20"/>
                                <w:szCs w:val="20"/>
                              </w:rPr>
                              <w:t>H</w:t>
                            </w:r>
                            <w:r w:rsidRPr="009E6D2D">
                              <w:rPr>
                                <w:rFonts w:cs="Tahoma"/>
                                <w:b/>
                                <w:sz w:val="20"/>
                                <w:szCs w:val="20"/>
                              </w:rPr>
                              <w:t>)   </w:t>
                            </w:r>
                          </w:p>
                        </w:txbxContent>
                      </v:textbox>
                    </v:shape>
                  </w:pict>
                </mc:Fallback>
              </mc:AlternateContent>
            </w:r>
            <w:r w:rsidRPr="004B0D22">
              <w:rPr>
                <w:rFonts w:cs="Tahoma"/>
                <w:noProof/>
                <w:sz w:val="20"/>
                <w:szCs w:val="20"/>
                <w:lang w:eastAsia="en-GB"/>
              </w:rPr>
              <mc:AlternateContent>
                <mc:Choice Requires="wpc">
                  <w:drawing>
                    <wp:inline distT="0" distB="0" distL="0" distR="0" wp14:anchorId="016CB7D8" wp14:editId="46304BED">
                      <wp:extent cx="2512695" cy="439032"/>
                      <wp:effectExtent l="0" t="0" r="0" b="0"/>
                      <wp:docPr id="1282" name="Canvas 1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47" name="Group 1247"/>
                              <wpg:cNvGrpSpPr/>
                              <wpg:grpSpPr>
                                <a:xfrm>
                                  <a:off x="629631" y="128197"/>
                                  <a:ext cx="1458369" cy="216000"/>
                                  <a:chOff x="629631" y="1123200"/>
                                  <a:chExt cx="1458369" cy="216000"/>
                                </a:xfrm>
                              </wpg:grpSpPr>
                              <wps:wsp>
                                <wps:cNvPr id="1248" name="Straight Connector 1248"/>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1249" name="Rectangle 1249"/>
                                <wps:cNvSpPr/>
                                <wps:spPr>
                                  <a:xfrm>
                                    <a:off x="974910" y="1123200"/>
                                    <a:ext cx="655200" cy="216000"/>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51E83AD5" id="Canvas 1282" o:spid="_x0000_s1026" editas="canvas" style="width:197.85pt;height:34.55pt;mso-position-horizontal-relative:char;mso-position-vertical-relative:line" coordsize="2512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">
                      <v:shape id="_x0000_s1027" type="#_x0000_t75" style="position:absolute;width:25126;height:4387;visibility:visible;mso-wrap-style:square">
                        <v:fill o:detectmouseclick="t"/>
                        <v:path o:connecttype="none"/>
                      </v:shape>
                      <v:group id="Group 1247" o:spid="_x0000_s1028" style="position:absolute;left:6296;top:1281;width:14584;height:2160" coordorigin="6296,11232" coordsize="1458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line id="Straight Connector 1248" o:spid="_x0000_s1029"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rect id="Rectangle 1249" o:spid="_x0000_s1030" style="position:absolute;left:9749;top:11232;width:6552;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TfMQA&#10;AADdAAAADwAAAGRycy9kb3ducmV2LnhtbERPTWvCQBC9F/wPywjedNMgUqOrtIGgBy9VkfY2ZqdJ&#10;aHY23V01/vtuQehtHu9zluvetOJKzjeWFTxPEhDEpdUNVwqOh2L8AsIHZI2tZVJwJw/r1eBpiZm2&#10;N36n6z5UIoawz1BBHUKXSenLmgz6ie2II/dlncEQoaukdniL4aaVaZLMpMGGY0ONHeU1ld/7i1FQ&#10;nOm0Nd3brkk388/2p8jd7iNXajTsXxcgAvXhX/xwb3Wcn07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E3zEAAAA3QAAAA8AAAAAAAAAAAAAAAAAmAIAAGRycy9k&#10;b3ducmV2LnhtbFBLBQYAAAAABAAEAPUAAACJAwAAAAA=&#10;" filled="f">
                          <v:shadow on="t" color="black" opacity="24903f" origin=",.5" offset="0,.55556mm"/>
                        </v:rect>
                      </v:group>
                      <w10:anchorlock/>
                    </v:group>
                  </w:pict>
                </mc:Fallback>
              </mc:AlternateContent>
            </w:r>
          </w:p>
        </w:tc>
      </w:tr>
      <w:tr w:rsidR="00536AA3" w:rsidRPr="002C1C22" w14:paraId="4B32DF5D" w14:textId="77777777" w:rsidTr="00536AA3">
        <w:trPr>
          <w:trHeight w:val="794"/>
        </w:trPr>
        <w:tc>
          <w:tcPr>
            <w:tcW w:w="3402" w:type="dxa"/>
          </w:tcPr>
          <w:p w14:paraId="07435828" w14:textId="060C8BB8" w:rsidR="00536AA3" w:rsidRPr="002C1C22" w:rsidRDefault="00536AA3" w:rsidP="00536AA3">
            <w:pPr>
              <w:tabs>
                <w:tab w:val="right" w:pos="10205"/>
              </w:tabs>
              <w:rPr>
                <w:rFonts w:cs="Tahoma"/>
                <w:b w:val="0"/>
                <w:sz w:val="20"/>
                <w:szCs w:val="20"/>
              </w:rPr>
            </w:pPr>
            <w:r w:rsidRPr="004B0D22">
              <w:rPr>
                <w:rFonts w:cs="Tahoma"/>
                <w:sz w:val="20"/>
                <w:szCs w:val="20"/>
              </w:rPr>
              <w:t>(I)   </w:t>
            </w:r>
            <w:r w:rsidRPr="004B0D22">
              <w:rPr>
                <w:rFonts w:cs="Tahoma"/>
                <w:b w:val="0"/>
                <w:sz w:val="20"/>
                <w:szCs w:val="20"/>
              </w:rPr>
              <w:t>Voltmeter</w:t>
            </w:r>
          </w:p>
        </w:tc>
        <w:tc>
          <w:tcPr>
            <w:tcW w:w="6362" w:type="dxa"/>
            <w:shd w:val="clear" w:color="auto" w:fill="D9D9D9" w:themeFill="background1" w:themeFillShade="D9"/>
          </w:tcPr>
          <w:p w14:paraId="3D99AA9B" w14:textId="525931B3"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42D4834F" wp14:editId="45DD9B5D">
                      <wp:extent cx="2720975" cy="518399"/>
                      <wp:effectExtent l="0" t="0" r="0" b="91440"/>
                      <wp:docPr id="1283" name="Canvas 12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0" name="Group 1250"/>
                              <wpg:cNvGrpSpPr/>
                              <wpg:grpSpPr>
                                <a:xfrm>
                                  <a:off x="649309" y="35999"/>
                                  <a:ext cx="1483200" cy="482400"/>
                                  <a:chOff x="316800" y="460800"/>
                                  <a:chExt cx="1483200" cy="482400"/>
                                </a:xfrm>
                              </wpg:grpSpPr>
                              <wps:wsp>
                                <wps:cNvPr id="1251" name="Straight Connector 1251"/>
                                <wps:cNvCnPr/>
                                <wps:spPr>
                                  <a:xfrm>
                                    <a:off x="316800" y="720000"/>
                                    <a:ext cx="4813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2" name="Oval 1252"/>
                                <wps:cNvSpPr/>
                                <wps:spPr>
                                  <a:xfrm>
                                    <a:off x="798180" y="460800"/>
                                    <a:ext cx="501090" cy="4824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Text Box 1253"/>
                                <wps:cNvSpPr txBox="1"/>
                                <wps:spPr>
                                  <a:xfrm>
                                    <a:off x="889331" y="554400"/>
                                    <a:ext cx="462117" cy="387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52CEC" w14:textId="77777777" w:rsidR="004060DD" w:rsidRPr="00C7787B" w:rsidRDefault="004060DD" w:rsidP="0090629D">
                                      <w:pPr>
                                        <w:rPr>
                                          <w:b/>
                                          <w:sz w:val="34"/>
                                        </w:rPr>
                                      </w:pPr>
                                      <w:r w:rsidRPr="00C7787B">
                                        <w:rPr>
                                          <w:b/>
                                          <w:sz w:val="3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 name="Straight Connector 1254"/>
                                <wps:cNvCnPr>
                                  <a:stCxn id="1252" idx="6"/>
                                </wps:cNvCnPr>
                                <wps:spPr>
                                  <a:xfrm>
                                    <a:off x="1299270" y="702000"/>
                                    <a:ext cx="50073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2D4834F" id="Canvas 1283" o:spid="_x0000_s1696" editas="canvas" style="width:214.25pt;height:40.8pt;mso-position-horizontal-relative:char;mso-position-vertical-relative:line" coordsize="2720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">
                      <v:shape id="_x0000_s1697" type="#_x0000_t75" style="position:absolute;width:27209;height:5181;visibility:visible;mso-wrap-style:square">
                        <v:fill o:detectmouseclick="t"/>
                        <v:path o:connecttype="none"/>
                      </v:shape>
                      <v:group id="Group 1250" o:spid="_x0000_s1698" style="position:absolute;left:6493;top:359;width:14832;height:4824" coordorigin="3168,4608" coordsize="14832,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line id="Straight Connector 1251" o:spid="_x0000_s1699" style="position:absolute;visibility:visible;mso-wrap-style:square" from="3168,7200" to="798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Q3MQAAADdAAAADwAAAGRycy9kb3ducmV2LnhtbESPT2sCMRDF7wW/Qxiht5pdRdHVKCJK&#10;S3vy333YjLuLm8maRE2/fVMo9DbDe+83bxaraFrxIOcbywryQQaCuLS64UrB6bh7m4LwAVlja5kU&#10;fJOH1bL3ssBC2yfv6XEIlUgQ9gUqqEPoCil9WZNBP7AdcdIu1hkMaXWV1A6fCW5aOcyyiTTYcLpQ&#10;Y0ebmsrr4W4SJT/fjHy/zvD86b7cdjSJ43hT6rUf13MQgWL4N/+lP3SqPxzn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UxDcxAAAAN0AAAAPAAAAAAAAAAAA&#10;AAAAAKECAABkcnMvZG93bnJldi54bWxQSwUGAAAAAAQABAD5AAAAkgMAAAAA&#10;" strokecolor="black [3040]"/>
                        <v:oval id="Oval 1252" o:spid="_x0000_s1700" style="position:absolute;left:7981;top:4608;width:5011;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OosUA&#10;AADdAAAADwAAAGRycy9kb3ducmV2LnhtbERPTWvCQBC9F/oflil4KbrpglWjqxSxtQcvxhY8Dtkx&#10;CWZnQ3Y10V/fLRR6m8f7nMWqt7W4UusrxxpeRgkI4tyZigsNX4f34RSED8gGa8ek4UYeVsvHhwWm&#10;xnW8p2sWChFD2KeooQyhSaX0eUkW/cg1xJE7udZiiLAtpGmxi+G2lipJXqXFimNDiQ2tS8rP2cVq&#10;mG0mH7vvadbVcqv4fHi+b4/qrvXgqX+bgwjUh3/xn/vTxPlqrOD3m3i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w6ixQAAAN0AAAAPAAAAAAAAAAAAAAAAAJgCAABkcnMv&#10;ZG93bnJldi54bWxQSwUGAAAAAAQABAD1AAAAigMAAAAA&#10;" filled="f" strokecolor="black [3040]">
                          <v:shadow on="t" color="black" opacity="24903f" origin=",.5" offset="0,.55556mm"/>
                        </v:oval>
                        <v:shape id="Text Box 1253" o:spid="_x0000_s1701" type="#_x0000_t202" style="position:absolute;left:8893;top:5544;width:462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JPcUA&#10;AADdAAAADwAAAGRycy9kb3ducmV2LnhtbERPTWvCQBC9C/0PyxR6001TFEldQwgES9GD1ktv0+yY&#10;hGZn0+waY399VxB6m8f7nFU6mlYM1LvGsoLnWQSCuLS64UrB8aOYLkE4j6yxtUwKruQgXT9MVpho&#10;e+E9DQdfiRDCLkEFtfddIqUrazLoZrYjDtzJ9gZ9gH0ldY+XEG5aGUfRQhpsODTU2FFeU/l9OBsF&#10;73mxw/1XbJa/bb7ZnrLu5/g5V+rpccxeQXga/b/47n7TYX48f4H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ok9xQAAAN0AAAAPAAAAAAAAAAAAAAAAAJgCAABkcnMv&#10;ZG93bnJldi54bWxQSwUGAAAAAAQABAD1AAAAigMAAAAA&#10;" filled="f" stroked="f" strokeweight=".5pt">
                          <v:textbox>
                            <w:txbxContent>
                              <w:p w14:paraId="27C52CEC" w14:textId="77777777" w:rsidR="004060DD" w:rsidRPr="00C7787B" w:rsidRDefault="004060DD" w:rsidP="0090629D">
                                <w:pPr>
                                  <w:rPr>
                                    <w:b/>
                                    <w:sz w:val="34"/>
                                  </w:rPr>
                                </w:pPr>
                                <w:r w:rsidRPr="00C7787B">
                                  <w:rPr>
                                    <w:b/>
                                    <w:sz w:val="34"/>
                                  </w:rPr>
                                  <w:t>V</w:t>
                                </w:r>
                              </w:p>
                            </w:txbxContent>
                          </v:textbox>
                        </v:shape>
                        <v:line id="Straight Connector 1254" o:spid="_x0000_s1702" style="position:absolute;visibility:visible;mso-wrap-style:square" from="12992,7020" to="180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zRMUAAADdAAAADwAAAGRycy9kb3ducmV2LnhtbESPQW/CMAyF70j7D5En7QYpbKBRGtA0&#10;bdoEJxjcrca0VRunJBlk/35BQuJm6733+blYRdOJMznfWFYwHmUgiEurG64U7H8+h68gfEDW2Fkm&#10;BX/kYbV8GBSYa3vhLZ13oRIJwj5HBXUIfS6lL2sy6Ee2J07a0TqDIa2uktrhJcFNJydZNpMGG04X&#10;auzpvaay3f2aRBkfTkZ+tXM8rN3GfTzP4jSelHp6jG8LEIFiuJtv6W+d6k+mL3D9Jo0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SzRMUAAADdAAAADwAAAAAAAAAA&#10;AAAAAAChAgAAZHJzL2Rvd25yZXYueG1sUEsFBgAAAAAEAAQA+QAAAJMDAAAAAA==&#10;" strokecolor="black [3040]"/>
                      </v:group>
                      <w10:anchorlock/>
                    </v:group>
                  </w:pict>
                </mc:Fallback>
              </mc:AlternateContent>
            </w:r>
          </w:p>
        </w:tc>
      </w:tr>
      <w:tr w:rsidR="00536AA3" w:rsidRPr="002C1C22" w14:paraId="6475A348" w14:textId="77777777" w:rsidTr="00D91E1C">
        <w:trPr>
          <w:trHeight w:val="794"/>
        </w:trPr>
        <w:tc>
          <w:tcPr>
            <w:tcW w:w="3402" w:type="dxa"/>
            <w:shd w:val="clear" w:color="auto" w:fill="D9D9D9" w:themeFill="background1" w:themeFillShade="D9"/>
          </w:tcPr>
          <w:p w14:paraId="79AFD191" w14:textId="1D128690" w:rsidR="00536AA3" w:rsidRPr="002C1C22" w:rsidRDefault="00536AA3" w:rsidP="00536AA3">
            <w:pPr>
              <w:tabs>
                <w:tab w:val="right" w:pos="10205"/>
              </w:tabs>
              <w:rPr>
                <w:rFonts w:cs="Tahoma"/>
                <w:b w:val="0"/>
                <w:sz w:val="20"/>
                <w:szCs w:val="20"/>
              </w:rPr>
            </w:pPr>
            <w:r w:rsidRPr="004B0D22">
              <w:rPr>
                <w:rFonts w:cs="Tahoma"/>
                <w:b w:val="0"/>
                <w:sz w:val="20"/>
                <w:szCs w:val="20"/>
              </w:rPr>
              <w:t>Ammeter</w:t>
            </w:r>
          </w:p>
        </w:tc>
        <w:tc>
          <w:tcPr>
            <w:tcW w:w="6362" w:type="dxa"/>
          </w:tcPr>
          <w:p w14:paraId="69079F42" w14:textId="42CC1679" w:rsidR="00536AA3" w:rsidRPr="002C1C22" w:rsidRDefault="00536AA3" w:rsidP="00536AA3">
            <w:pPr>
              <w:tabs>
                <w:tab w:val="right" w:pos="10205"/>
              </w:tabs>
              <w:rPr>
                <w:rFonts w:cs="Tahoma"/>
              </w:rPr>
            </w:pPr>
            <w:r w:rsidRPr="004B0D22">
              <w:rPr>
                <w:rFonts w:cs="Tahoma"/>
                <w:noProof/>
                <w:lang w:eastAsia="en-GB"/>
              </w:rPr>
              <mc:AlternateContent>
                <mc:Choice Requires="wps">
                  <w:drawing>
                    <wp:anchor distT="45720" distB="45720" distL="114300" distR="114300" simplePos="0" relativeHeight="251761664" behindDoc="0" locked="0" layoutInCell="1" allowOverlap="1" wp14:anchorId="2A870A22" wp14:editId="619E1793">
                      <wp:simplePos x="0" y="0"/>
                      <wp:positionH relativeFrom="column">
                        <wp:posOffset>898525</wp:posOffset>
                      </wp:positionH>
                      <wp:positionV relativeFrom="paragraph">
                        <wp:posOffset>183515</wp:posOffset>
                      </wp:positionV>
                      <wp:extent cx="2360930" cy="1404620"/>
                      <wp:effectExtent l="0" t="0" r="0" b="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0F27A2" w14:textId="77777777" w:rsidR="004060DD" w:rsidRPr="009E6D2D" w:rsidRDefault="004060DD" w:rsidP="00B2312A">
                                  <w:pPr>
                                    <w:rPr>
                                      <w:b/>
                                    </w:rPr>
                                  </w:pPr>
                                  <w:r w:rsidRPr="009E6D2D">
                                    <w:rPr>
                                      <w:rFonts w:cs="Tahoma"/>
                                      <w:b/>
                                      <w:sz w:val="20"/>
                                      <w:szCs w:val="20"/>
                                    </w:rPr>
                                    <w:t>(</w:t>
                                  </w:r>
                                  <w:r>
                                    <w:rPr>
                                      <w:rFonts w:cs="Tahoma"/>
                                      <w:b/>
                                      <w:sz w:val="20"/>
                                      <w:szCs w:val="20"/>
                                    </w:rPr>
                                    <w:t>J</w:t>
                                  </w:r>
                                  <w:r w:rsidRPr="009E6D2D">
                                    <w:rPr>
                                      <w:rFonts w:cs="Tahoma"/>
                                      <w:b/>
                                      <w:sz w:val="20"/>
                                      <w:szCs w:val="20"/>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A870A22" id="_x0000_s1703" type="#_x0000_t202" style="position:absolute;left:0;text-align:left;margin-left:70.75pt;margin-top:14.45pt;width:185.9pt;height:110.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" filled="f" stroked="f">
                      <v:textbox style="mso-fit-shape-to-text:t">
                        <w:txbxContent>
                          <w:p w14:paraId="090F27A2" w14:textId="77777777" w:rsidR="004060DD" w:rsidRPr="009E6D2D" w:rsidRDefault="004060DD" w:rsidP="00B2312A">
                            <w:pPr>
                              <w:rPr>
                                <w:b/>
                              </w:rPr>
                            </w:pPr>
                            <w:r w:rsidRPr="009E6D2D">
                              <w:rPr>
                                <w:rFonts w:cs="Tahoma"/>
                                <w:b/>
                                <w:sz w:val="20"/>
                                <w:szCs w:val="20"/>
                              </w:rPr>
                              <w:t>(</w:t>
                            </w:r>
                            <w:r>
                              <w:rPr>
                                <w:rFonts w:cs="Tahoma"/>
                                <w:b/>
                                <w:sz w:val="20"/>
                                <w:szCs w:val="20"/>
                              </w:rPr>
                              <w:t>J</w:t>
                            </w:r>
                            <w:r w:rsidRPr="009E6D2D">
                              <w:rPr>
                                <w:rFonts w:cs="Tahoma"/>
                                <w:b/>
                                <w:sz w:val="20"/>
                                <w:szCs w:val="20"/>
                              </w:rPr>
                              <w:t>)   </w:t>
                            </w:r>
                          </w:p>
                        </w:txbxContent>
                      </v:textbox>
                    </v:shape>
                  </w:pict>
                </mc:Fallback>
              </mc:AlternateContent>
            </w:r>
            <w:r w:rsidRPr="004B0D22">
              <w:rPr>
                <w:rFonts w:cs="Tahoma"/>
                <w:noProof/>
                <w:lang w:eastAsia="en-GB"/>
              </w:rPr>
              <mc:AlternateContent>
                <mc:Choice Requires="wpc">
                  <w:drawing>
                    <wp:inline distT="0" distB="0" distL="0" distR="0" wp14:anchorId="23647636" wp14:editId="08FB459C">
                      <wp:extent cx="2720975" cy="518399"/>
                      <wp:effectExtent l="0" t="0" r="0" b="91440"/>
                      <wp:docPr id="1284" name="Canvas 12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5" name="Group 1255"/>
                              <wpg:cNvGrpSpPr/>
                              <wpg:grpSpPr>
                                <a:xfrm>
                                  <a:off x="649309" y="35999"/>
                                  <a:ext cx="1483200" cy="482400"/>
                                  <a:chOff x="316800" y="460800"/>
                                  <a:chExt cx="1483200" cy="482400"/>
                                </a:xfrm>
                              </wpg:grpSpPr>
                              <wps:wsp>
                                <wps:cNvPr id="1256" name="Straight Connector 1256"/>
                                <wps:cNvCnPr/>
                                <wps:spPr>
                                  <a:xfrm>
                                    <a:off x="316800" y="720000"/>
                                    <a:ext cx="481380" cy="0"/>
                                  </a:xfrm>
                                  <a:prstGeom prst="line">
                                    <a:avLst/>
                                  </a:prstGeom>
                                </wps:spPr>
                                <wps:style>
                                  <a:lnRef idx="1">
                                    <a:schemeClr val="dk1"/>
                                  </a:lnRef>
                                  <a:fillRef idx="0">
                                    <a:schemeClr val="dk1"/>
                                  </a:fillRef>
                                  <a:effectRef idx="0">
                                    <a:schemeClr val="dk1"/>
                                  </a:effectRef>
                                  <a:fontRef idx="minor">
                                    <a:schemeClr val="tx1"/>
                                  </a:fontRef>
                                </wps:style>
                                <wps:bodyPr/>
                              </wps:wsp>
                              <wps:wsp>
                                <wps:cNvPr id="1257" name="Oval 1257"/>
                                <wps:cNvSpPr/>
                                <wps:spPr>
                                  <a:xfrm>
                                    <a:off x="798180" y="460800"/>
                                    <a:ext cx="501090" cy="4824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Text Box 1258"/>
                                <wps:cNvSpPr txBox="1"/>
                                <wps:spPr>
                                  <a:xfrm>
                                    <a:off x="889331" y="554400"/>
                                    <a:ext cx="462117" cy="3879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03297" w14:textId="77777777" w:rsidR="004060DD" w:rsidRPr="00C7787B" w:rsidRDefault="004060DD" w:rsidP="0090629D">
                                      <w:pPr>
                                        <w:rPr>
                                          <w:b/>
                                          <w:sz w:val="34"/>
                                        </w:rPr>
                                      </w:pPr>
                                      <w:r>
                                        <w:rPr>
                                          <w:b/>
                                          <w:sz w:val="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9" name="Straight Connector 1259"/>
                                <wps:cNvCnPr>
                                  <a:stCxn id="1257" idx="6"/>
                                </wps:cNvCnPr>
                                <wps:spPr>
                                  <a:xfrm>
                                    <a:off x="1299270" y="702000"/>
                                    <a:ext cx="500730"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23647636" id="Canvas 1284" o:spid="_x0000_s1704" editas="canvas" style="width:214.25pt;height:40.8pt;mso-position-horizontal-relative:char;mso-position-vertical-relative:line" coordsize="2720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">
                      <v:shape id="_x0000_s1705" type="#_x0000_t75" style="position:absolute;width:27209;height:5181;visibility:visible;mso-wrap-style:square">
                        <v:fill o:detectmouseclick="t"/>
                        <v:path o:connecttype="none"/>
                      </v:shape>
                      <v:group id="Group 1255" o:spid="_x0000_s1706" style="position:absolute;left:6493;top:359;width:14832;height:4824" coordorigin="3168,4608" coordsize="14832,4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line id="Straight Connector 1256" o:spid="_x0000_s1707" style="position:absolute;visibility:visible;mso-wrap-style:square" from="3168,7200" to="798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IqMQAAADdAAAADwAAAGRycy9kb3ducmV2LnhtbESPQWsCMRCF74X+hzAFbzWrxcWuRhFp&#10;UexJrfdhM+4ubiZrkmr890YQepvhvffNm+k8mlZcyPnGsoJBPwNBXFrdcKXgd//9PgbhA7LG1jIp&#10;uJGH+ez1ZYqFtlfe0mUXKpEg7AtUUIfQFVL6siaDvm874qQdrTMY0uoqqR1eE9y0cphluTTYcLpQ&#10;Y0fLmsrT7s8kyuBwNnJ1+sTDxv24r488juJZqd5bXExABIrh3/xMr3WqPxzl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oioxAAAAN0AAAAPAAAAAAAAAAAA&#10;AAAAAKECAABkcnMvZG93bnJldi54bWxQSwUGAAAAAAQABAD5AAAAkgMAAAAA&#10;" strokecolor="black [3040]"/>
                        <v:oval id="Oval 1257" o:spid="_x0000_s1708" style="position:absolute;left:7981;top:4608;width:5011;height:4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tOsUA&#10;AADdAAAADwAAAGRycy9kb3ducmV2LnhtbERPTWvCQBC9F/wPywheSt00YLXRVaRY9eDF2ILHITsm&#10;wexsyG5N9Ne7QsHbPN7nzBadqcSFGldaVvA+jEAQZ1aXnCv4OXy/TUA4j6yxskwKruRgMe+9zDDR&#10;tuU9XVKfixDCLkEFhfd1IqXLCjLohrYmDtzJNgZ9gE0udYNtCDeVjKPoQxosOTQUWNNXQdk5/TMK&#10;Plfj9e53kraV3MR8PrzeNsf4ptSg3y2nIDx1/in+d291mB+Pxv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K06xQAAAN0AAAAPAAAAAAAAAAAAAAAAAJgCAABkcnMv&#10;ZG93bnJldi54bWxQSwUGAAAAAAQABAD1AAAAigMAAAAA&#10;" filled="f" strokecolor="black [3040]">
                          <v:shadow on="t" color="black" opacity="24903f" origin=",.5" offset="0,.55556mm"/>
                        </v:oval>
                        <v:shape id="Text Box 1258" o:spid="_x0000_s1709" type="#_x0000_t202" style="position:absolute;left:8893;top:5544;width:462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bTMcA&#10;AADdAAAADwAAAGRycy9kb3ducmV2LnhtbESPQWvCQBCF74L/YRnBm24aUCS6igTEIu1B66W3MTsm&#10;odnZmN1q2l/vHAq9zfDevPfNatO7Rt2pC7VnAy/TBBRx4W3NpYHzx26yABUissXGMxn4oQCb9XCw&#10;wsz6Bx/pfoqlkhAOGRqoYmwzrUNRkcMw9S2xaFffOYyydqW2HT4k3DU6TZK5dlizNFTYUl5R8XX6&#10;dgYO+e4dj5fULX6bfP923ba38+fMmPGo3y5BRerjv/nv+tUKfjoTXPlGRt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KG0zHAAAA3QAAAA8AAAAAAAAAAAAAAAAAmAIAAGRy&#10;cy9kb3ducmV2LnhtbFBLBQYAAAAABAAEAPUAAACMAwAAAAA=&#10;" filled="f" stroked="f" strokeweight=".5pt">
                          <v:textbox>
                            <w:txbxContent>
                              <w:p w14:paraId="25703297" w14:textId="77777777" w:rsidR="004060DD" w:rsidRPr="00C7787B" w:rsidRDefault="004060DD" w:rsidP="0090629D">
                                <w:pPr>
                                  <w:rPr>
                                    <w:b/>
                                    <w:sz w:val="34"/>
                                  </w:rPr>
                                </w:pPr>
                                <w:r>
                                  <w:rPr>
                                    <w:b/>
                                    <w:sz w:val="34"/>
                                  </w:rPr>
                                  <w:t>A</w:t>
                                </w:r>
                              </w:p>
                            </w:txbxContent>
                          </v:textbox>
                        </v:shape>
                        <v:line id="Straight Connector 1259" o:spid="_x0000_s1710" style="position:absolute;visibility:visible;mso-wrap-style:square" from="12992,7020" to="18000,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c2sUAAADdAAAADwAAAGRycy9kb3ducmV2LnhtbESPT2sCMRDF7wW/Qxiht5pVUepqVkSU&#10;lvZU/9yHzbi77GayJlHTb98UCr3N8N77zZvVOppO3Mn5xrKC8SgDQVxa3XCl4HTcv7yC8AFZY2eZ&#10;FHyTh3UxeFphru2Dv+h+CJVIEPY5KqhD6HMpfVmTQT+yPXHSLtYZDGl1ldQOHwluOjnJsrk02HC6&#10;UGNP25rK9nAziTI+X418axd4/nCfbjedx1m8KvU8jJsliEAx/Jv/0u861Z/MFv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Uc2sUAAADdAAAADwAAAAAAAAAA&#10;AAAAAAChAgAAZHJzL2Rvd25yZXYueG1sUEsFBgAAAAAEAAQA+QAAAJMDAAAAAA==&#10;" strokecolor="black [3040]"/>
                      </v:group>
                      <w10:anchorlock/>
                    </v:group>
                  </w:pict>
                </mc:Fallback>
              </mc:AlternateContent>
            </w:r>
          </w:p>
        </w:tc>
      </w:tr>
      <w:tr w:rsidR="00536AA3" w:rsidRPr="002C1C22" w14:paraId="7E7F24F4" w14:textId="77777777" w:rsidTr="00D91E1C">
        <w:trPr>
          <w:trHeight w:val="794"/>
        </w:trPr>
        <w:tc>
          <w:tcPr>
            <w:tcW w:w="3402" w:type="dxa"/>
          </w:tcPr>
          <w:p w14:paraId="1005E81C" w14:textId="17800079" w:rsidR="00536AA3" w:rsidRPr="002C1C22" w:rsidRDefault="00536AA3" w:rsidP="00536AA3">
            <w:pPr>
              <w:tabs>
                <w:tab w:val="right" w:pos="10205"/>
              </w:tabs>
              <w:rPr>
                <w:rFonts w:cs="Tahoma"/>
                <w:b w:val="0"/>
                <w:sz w:val="20"/>
                <w:szCs w:val="20"/>
              </w:rPr>
            </w:pPr>
            <w:r w:rsidRPr="004B0D22">
              <w:rPr>
                <w:rFonts w:cs="Tahoma"/>
                <w:sz w:val="20"/>
                <w:szCs w:val="20"/>
              </w:rPr>
              <w:t>(K)   </w:t>
            </w:r>
            <w:r w:rsidRPr="004B0D22">
              <w:rPr>
                <w:rFonts w:cs="Tahoma"/>
                <w:b w:val="0"/>
                <w:sz w:val="20"/>
                <w:szCs w:val="20"/>
              </w:rPr>
              <w:t>Thermistor</w:t>
            </w:r>
          </w:p>
        </w:tc>
        <w:tc>
          <w:tcPr>
            <w:tcW w:w="6362" w:type="dxa"/>
            <w:shd w:val="clear" w:color="auto" w:fill="D9D9D9" w:themeFill="background1" w:themeFillShade="D9"/>
          </w:tcPr>
          <w:p w14:paraId="4DA643AD" w14:textId="7B71E060"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5AB9ADA6" wp14:editId="2AAA3808">
                      <wp:extent cx="2512695" cy="485076"/>
                      <wp:effectExtent l="0" t="0" r="0" b="0"/>
                      <wp:docPr id="1285" name="Canvas 12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60" name="Group 1260"/>
                              <wpg:cNvGrpSpPr/>
                              <wpg:grpSpPr>
                                <a:xfrm>
                                  <a:off x="582131" y="55"/>
                                  <a:ext cx="1458369" cy="446160"/>
                                  <a:chOff x="629631" y="72000"/>
                                  <a:chExt cx="1458369" cy="446160"/>
                                </a:xfrm>
                              </wpg:grpSpPr>
                              <wpg:grpSp>
                                <wpg:cNvPr id="1261" name="Group 1261"/>
                                <wpg:cNvGrpSpPr/>
                                <wpg:grpSpPr>
                                  <a:xfrm>
                                    <a:off x="629631" y="223200"/>
                                    <a:ext cx="1458369" cy="216000"/>
                                    <a:chOff x="629631" y="1123200"/>
                                    <a:chExt cx="1458369" cy="216000"/>
                                  </a:xfrm>
                                </wpg:grpSpPr>
                                <wps:wsp>
                                  <wps:cNvPr id="1262" name="Straight Connector 1262"/>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1263" name="Rectangle 1263"/>
                                  <wps:cNvSpPr/>
                                  <wps:spPr>
                                    <a:xfrm>
                                      <a:off x="974910" y="1123200"/>
                                      <a:ext cx="655200" cy="216000"/>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4" name="Straight Connector 1264"/>
                                <wps:cNvCnPr/>
                                <wps:spPr>
                                  <a:xfrm>
                                    <a:off x="1000750" y="518160"/>
                                    <a:ext cx="187200" cy="0"/>
                                  </a:xfrm>
                                  <a:prstGeom prst="line">
                                    <a:avLst/>
                                  </a:prstGeom>
                                </wps:spPr>
                                <wps:style>
                                  <a:lnRef idx="1">
                                    <a:schemeClr val="dk1"/>
                                  </a:lnRef>
                                  <a:fillRef idx="0">
                                    <a:schemeClr val="dk1"/>
                                  </a:fillRef>
                                  <a:effectRef idx="0">
                                    <a:schemeClr val="dk1"/>
                                  </a:effectRef>
                                  <a:fontRef idx="minor">
                                    <a:schemeClr val="tx1"/>
                                  </a:fontRef>
                                </wps:style>
                                <wps:bodyPr/>
                              </wps:wsp>
                              <wps:wsp>
                                <wps:cNvPr id="1265" name="Straight Connector 1265"/>
                                <wps:cNvCnPr/>
                                <wps:spPr>
                                  <a:xfrm flipV="1">
                                    <a:off x="1187949" y="72000"/>
                                    <a:ext cx="406093" cy="446143"/>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4AF59149" id="Canvas 1285" o:spid="_x0000_s1026" editas="canvas" style="width:197.85pt;height:38.2pt;mso-position-horizontal-relative:char;mso-position-vertical-relative:line" coordsize="25126,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">
                      <v:shape id="_x0000_s1027" type="#_x0000_t75" style="position:absolute;width:25126;height:4845;visibility:visible;mso-wrap-style:square">
                        <v:fill o:detectmouseclick="t"/>
                        <v:path o:connecttype="none"/>
                      </v:shape>
                      <v:group id="Group 1260" o:spid="_x0000_s1028" style="position:absolute;left:5821;width:14584;height:4462" coordorigin="6296,720" coordsize="14583,4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group id="Group 1261" o:spid="_x0000_s1029" style="position:absolute;left:6296;top:2232;width:14584;height:2160" coordorigin="6296,11232" coordsize="1458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line id="Straight Connector 1262"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rect id="Rectangle 1263" o:spid="_x0000_s1031" style="position:absolute;left:9749;top:11232;width:6552;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m5MQA&#10;AADdAAAADwAAAGRycy9kb3ducmV2LnhtbERPTWuDQBC9B/oflin0lqxNQILNJhRpwUsLJqnnwZ2q&#10;xJ217mq0vz4bKPQ2j/c5u8NkWjFS7xrLCp5XEQji0uqGKwXn0/tyC8J5ZI2tZVIwk4PD/mGxw0Tb&#10;K+c0Hn0lQgi7BBXU3neJlK6syaBb2Y44cN+2N+gD7Cupe7yGcNPKdRTF0mDDoaHGjtKaystxMAqy&#10;z+En/7h8vaWbX8yKLErnYm6UenqcXl9AeJr8v/jPnekwfx1v4P5NOEH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JuTEAAAA3QAAAA8AAAAAAAAAAAAAAAAAmAIAAGRycy9k&#10;b3ducmV2LnhtbFBLBQYAAAAABAAEAPUAAACJAwAAAAA=&#10;" fillcolor="#d8d8d8 [2732]">
                            <v:shadow on="t" color="black" opacity="24903f" origin=",.5" offset="0,.55556mm"/>
                          </v:rect>
                        </v:group>
                        <v:line id="Straight Connector 1264" o:spid="_x0000_s1032" style="position:absolute;visibility:visible;mso-wrap-style:square" from="10007,5181" to="11879,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5+cQAAADdAAAADwAAAGRycy9kb3ducmV2LnhtbESPT2sCMRDF7wW/QxjBm2bVdtHVKFJa&#10;WurJf/dhM+4ubiZrkmr67ZuC0NsM773fvFmuo2nFjZxvLCsYjzIQxKXVDVcKjof34QyED8gaW8uk&#10;4Ic8rFe9pyUW2t55R7d9qESCsC9QQR1CV0jpy5oM+pHtiJN2ts5gSKurpHZ4T3DTykmW5dJgw+lC&#10;jR291lRe9t8mUcanq5EflzmevtzWvU3z+BKvSg36cbMAESiGf/Mj/alT/Un+DH/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Hn5xAAAAN0AAAAPAAAAAAAAAAAA&#10;AAAAAKECAABkcnMvZG93bnJldi54bWxQSwUGAAAAAAQABAD5AAAAkgMAAAAA&#10;" strokecolor="black [3040]"/>
                        <v:line id="Straight Connector 1265" o:spid="_x0000_s1033" style="position:absolute;flip:y;visibility:visible;mso-wrap-style:square" from="11879,720" to="15940,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rqcIAAADdAAAADwAAAGRycy9kb3ducmV2LnhtbERPS4vCMBC+C/6HMII3TRV80DWKCIIo&#10;Lj52D3sbmukDm0lpoq3/fiMI3ubje85i1ZpSPKh2hWUFo2EEgjixuuBMwc91O5iDcB5ZY2mZFDzJ&#10;wWrZ7Sww1rbhMz0uPhMhhF2MCnLvq1hKl+Rk0A1tRRy41NYGfYB1JnWNTQg3pRxH0VQaLDg05FjR&#10;JqfkdrkbBam7V5u/X+3T2f54PqaH7Bubk1L9Xrv+AuGp9R/x273TYf54OoHX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0rqcIAAADdAAAADwAAAAAAAAAAAAAA&#10;AAChAgAAZHJzL2Rvd25yZXYueG1sUEsFBgAAAAAEAAQA+QAAAJADAAAAAA==&#10;" strokecolor="black [3040]"/>
                      </v:group>
                      <w10:anchorlock/>
                    </v:group>
                  </w:pict>
                </mc:Fallback>
              </mc:AlternateContent>
            </w:r>
          </w:p>
        </w:tc>
      </w:tr>
      <w:tr w:rsidR="00536AA3" w:rsidRPr="002C1C22" w14:paraId="15D793A8" w14:textId="77777777" w:rsidTr="00D91E1C">
        <w:trPr>
          <w:trHeight w:val="794"/>
        </w:trPr>
        <w:tc>
          <w:tcPr>
            <w:tcW w:w="3402" w:type="dxa"/>
          </w:tcPr>
          <w:p w14:paraId="6EB98E10" w14:textId="34B67AE4" w:rsidR="00536AA3" w:rsidRPr="002C1C22" w:rsidRDefault="00536AA3" w:rsidP="00536AA3">
            <w:pPr>
              <w:tabs>
                <w:tab w:val="right" w:pos="10205"/>
              </w:tabs>
              <w:rPr>
                <w:rFonts w:cs="Tahoma"/>
                <w:b w:val="0"/>
                <w:sz w:val="20"/>
                <w:szCs w:val="20"/>
              </w:rPr>
            </w:pPr>
            <w:r w:rsidRPr="004B0D22">
              <w:rPr>
                <w:rFonts w:cs="Tahoma"/>
                <w:sz w:val="20"/>
                <w:szCs w:val="20"/>
              </w:rPr>
              <w:t>(L)   </w:t>
            </w:r>
            <w:r w:rsidRPr="004B0D22">
              <w:rPr>
                <w:rFonts w:cs="Tahoma"/>
                <w:b w:val="0"/>
                <w:sz w:val="20"/>
                <w:szCs w:val="20"/>
              </w:rPr>
              <w:t>Light-dependent resistor (LDR)</w:t>
            </w:r>
          </w:p>
        </w:tc>
        <w:tc>
          <w:tcPr>
            <w:tcW w:w="6362" w:type="dxa"/>
            <w:shd w:val="clear" w:color="auto" w:fill="D9D9D9" w:themeFill="background1" w:themeFillShade="D9"/>
          </w:tcPr>
          <w:p w14:paraId="5F8BEB87" w14:textId="16953685" w:rsidR="00536AA3" w:rsidRPr="002C1C22" w:rsidRDefault="00536AA3" w:rsidP="00536AA3">
            <w:pPr>
              <w:tabs>
                <w:tab w:val="right" w:pos="10205"/>
              </w:tabs>
              <w:rPr>
                <w:rFonts w:cs="Tahoma"/>
              </w:rPr>
            </w:pPr>
            <w:r w:rsidRPr="004B0D22">
              <w:rPr>
                <w:rFonts w:cs="Tahoma"/>
                <w:noProof/>
                <w:lang w:eastAsia="en-GB"/>
              </w:rPr>
              <mc:AlternateContent>
                <mc:Choice Requires="wpc">
                  <w:drawing>
                    <wp:inline distT="0" distB="0" distL="0" distR="0" wp14:anchorId="755955D1" wp14:editId="5F3453E3">
                      <wp:extent cx="2512695" cy="696595"/>
                      <wp:effectExtent l="0" t="0" r="0" b="84455"/>
                      <wp:docPr id="1286" name="Canvas 12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66" name="Group 1266"/>
                              <wpg:cNvGrpSpPr/>
                              <wpg:grpSpPr>
                                <a:xfrm>
                                  <a:off x="599863" y="33427"/>
                                  <a:ext cx="1458369" cy="661450"/>
                                  <a:chOff x="540488" y="21552"/>
                                  <a:chExt cx="1458369" cy="661450"/>
                                </a:xfrm>
                              </wpg:grpSpPr>
                              <wpg:grpSp>
                                <wpg:cNvPr id="1267" name="Group 1267"/>
                                <wpg:cNvGrpSpPr/>
                                <wpg:grpSpPr>
                                  <a:xfrm>
                                    <a:off x="540488" y="323867"/>
                                    <a:ext cx="1458369" cy="151333"/>
                                    <a:chOff x="629631" y="1159067"/>
                                    <a:chExt cx="1458369" cy="151333"/>
                                  </a:xfrm>
                                </wpg:grpSpPr>
                                <wps:wsp>
                                  <wps:cNvPr id="1268" name="Straight Connector 1268"/>
                                  <wps:cNvCnPr/>
                                  <wps:spPr>
                                    <a:xfrm>
                                      <a:off x="629631" y="1238400"/>
                                      <a:ext cx="1458369" cy="0"/>
                                    </a:xfrm>
                                    <a:prstGeom prst="line">
                                      <a:avLst/>
                                    </a:prstGeom>
                                    <a:noFill/>
                                    <a:ln w="9525" cap="flat" cmpd="sng" algn="ctr">
                                      <a:solidFill>
                                        <a:sysClr val="windowText" lastClr="000000">
                                          <a:shade val="95000"/>
                                          <a:satMod val="105000"/>
                                        </a:sysClr>
                                      </a:solidFill>
                                      <a:prstDash val="solid"/>
                                    </a:ln>
                                    <a:effectLst/>
                                  </wps:spPr>
                                  <wps:bodyPr/>
                                </wps:wsp>
                                <wps:wsp>
                                  <wps:cNvPr id="1269" name="Rectangle 1269"/>
                                  <wps:cNvSpPr/>
                                  <wps:spPr>
                                    <a:xfrm>
                                      <a:off x="1064049" y="1159067"/>
                                      <a:ext cx="438596" cy="151333"/>
                                    </a:xfrm>
                                    <a:prstGeom prst="rect">
                                      <a:avLst/>
                                    </a:prstGeom>
                                    <a:solidFill>
                                      <a:schemeClr val="bg1">
                                        <a:lumMod val="85000"/>
                                      </a:schemeClr>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0" name="Oval 1270"/>
                                <wps:cNvSpPr/>
                                <wps:spPr>
                                  <a:xfrm>
                                    <a:off x="896000" y="100799"/>
                                    <a:ext cx="615926" cy="582203"/>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Straight Arrow Connector 1271"/>
                                <wps:cNvCnPr/>
                                <wps:spPr>
                                  <a:xfrm>
                                    <a:off x="753140" y="100752"/>
                                    <a:ext cx="142823" cy="1512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72" name="Straight Arrow Connector 1272"/>
                                <wps:cNvCnPr/>
                                <wps:spPr>
                                  <a:xfrm>
                                    <a:off x="838368" y="21552"/>
                                    <a:ext cx="132868" cy="1572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wpc:wpc>
                        </a:graphicData>
                      </a:graphic>
                    </wp:inline>
                  </w:drawing>
                </mc:Choice>
                <mc:Fallback>
                  <w:pict>
                    <v:group w14:anchorId="613FDFEF" id="Canvas 1286" o:spid="_x0000_s1026" editas="canvas" style="width:197.85pt;height:54.85pt;mso-position-horizontal-relative:char;mso-position-vertical-relative:line" coordsize="25126,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">
                      <v:shape id="_x0000_s1027" type="#_x0000_t75" style="position:absolute;width:25126;height:6965;visibility:visible;mso-wrap-style:square">
                        <v:fill o:detectmouseclick="t"/>
                        <v:path o:connecttype="none"/>
                      </v:shape>
                      <v:group id="Group 1266" o:spid="_x0000_s1028" style="position:absolute;left:5998;top:334;width:14584;height:6614" coordorigin="5404,215" coordsize="14583,6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group id="Group 1267" o:spid="_x0000_s1029" style="position:absolute;left:5404;top:3238;width:14584;height:1514" coordorigin="6296,11590" coordsize="14583,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line id="Straight Connector 1268" o:spid="_x0000_s1030" style="position:absolute;visibility:visible;mso-wrap-style:square" from="6296,12384" to="2088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O3MgAAADdAAAADwAAAGRycy9kb3ducmV2LnhtbESPT0vDQBDF74LfYRnBm920QpDYbSkV&#10;ofUg9g/Y4zQ7TaLZ2bC7JvHbOwehtxnem/d+M1+OrlU9hdh4NjCdZKCIS28brgwcD68PT6BiQrbY&#10;eiYDvxRhubi9mWNh/cA76vepUhLCsUADdUpdoXUsa3IYJ74jFu3ig8Mka6i0DThIuGv1LMty7bBh&#10;aaixo3VN5ff+xxl4f/z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MO3MgAAADdAAAADwAAAAAA&#10;AAAAAAAAAAChAgAAZHJzL2Rvd25yZXYueG1sUEsFBgAAAAAEAAQA+QAAAJYDAAAAAA==&#10;"/>
                          <v:rect id="Rectangle 1269" o:spid="_x0000_s1031" style="position:absolute;left:10640;top:11590;width:4386;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RDsQA&#10;AADdAAAADwAAAGRycy9kb3ducmV2LnhtbERPS2vCQBC+F/wPywi91Y0WQk1dpYQWcmkhaj0P2WkS&#10;zM7G7JpHf31XEHqbj+85m91oGtFT52rLCpaLCARxYXXNpYLj4ePpBYTzyBoby6RgIge77exhg4m2&#10;A+fU730pQgi7BBVU3reJlK6oyKBb2JY4cD+2M+gD7EqpOxxCuGnkKopiabDm0FBhS2lFxXl/NQqy&#10;r+sl/zx/v6fPv5idsiidTlOt1ON8fHsF4Wn0/+K7O9Nh/ipew+2bc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EQ7EAAAA3QAAAA8AAAAAAAAAAAAAAAAAmAIAAGRycy9k&#10;b3ducmV2LnhtbFBLBQYAAAAABAAEAPUAAACJAwAAAAA=&#10;" fillcolor="#d8d8d8 [2732]">
                            <v:shadow on="t" color="black" opacity="24903f" origin=",.5" offset="0,.55556mm"/>
                          </v:rect>
                        </v:group>
                        <v:oval id="Oval 1270" o:spid="_x0000_s1032" style="position:absolute;left:8960;top:1007;width:6159;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pLsgA&#10;AADdAAAADwAAAGRycy9kb3ducmV2LnhtbESPzW7CQAyE75X6DitX4lLBpjnwE1hQVbXQQy8NReJo&#10;ZU0SkfVG2S0JPH19qMTN1oxnPq82g2vUhbpQezbwMklAERfe1lwa+Nl/jOegQkS22HgmA1cKsFk/&#10;Pqwws77nb7rksVQSwiFDA1WMbaZ1KCpyGCa+JRbt5DuHUdau1LbDXsJdo9MkmWqHNUtDhS29VVSc&#10;819nYPE+234d5nnf6F3K5/3zbXdMb8aMnobXJahIQ7yb/68/reCnM+GXb2QE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kuyAAAAN0AAAAPAAAAAAAAAAAAAAAAAJgCAABk&#10;cnMvZG93bnJldi54bWxQSwUGAAAAAAQABAD1AAAAjQMAAAAA&#10;" filled="f" strokecolor="black [3040]">
                          <v:shadow on="t" color="black" opacity="24903f" origin=",.5" offset="0,.55556mm"/>
                        </v:oval>
                        <v:shape id="Straight Arrow Connector 1271" o:spid="_x0000_s1033" type="#_x0000_t32" style="position:absolute;left:7531;top:1007;width:1428;height:1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q0cQAAADdAAAADwAAAGRycy9kb3ducmV2LnhtbERPTWuDQBC9F/oflgn01qzJIW1t1hAC&#10;gof0oDH0OrhTFd1Z627U/PtuodDbPN7n7A+L6cVEo2stK9isIxDEldUt1wrKS/r8CsJ5ZI29ZVJw&#10;JweH5PFhj7G2M+c0Fb4WIYRdjAoa74dYSlc1ZNCt7UAcuC87GvQBjrXUI84h3PRyG0U7abDl0NDg&#10;QKeGqq64GQWR26Xfp0v3MZW1z8+fMs3ub1elnlbL8R2Ep8X/i//cmQ7zty8b+P0mnCC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GrRxAAAAN0AAAAPAAAAAAAAAAAA&#10;AAAAAKECAABkcnMvZG93bnJldi54bWxQSwUGAAAAAAQABAD5AAAAkgMAAAAA&#10;" strokecolor="black [3040]">
                          <v:stroke endarrow="open"/>
                        </v:shape>
                        <v:shape id="Straight Arrow Connector 1272" o:spid="_x0000_s1034" type="#_x0000_t32" style="position:absolute;left:8383;top:215;width:1329;height:15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r0psQAAADdAAAADwAAAGRycy9kb3ducmV2LnhtbERPO2vDMBDeA/0P4grdErke3NaNbELA&#10;kCEdnKR0PayLbWKdXEvx499XhUK3+/iet81n04mRBtdaVvC8iUAQV1a3XCu4nIv1KwjnkTV2lknB&#10;Qg7y7GG1xVTbiUsaT74WIYRdigoa7/tUSlc1ZNBtbE8cuKsdDPoAh1rqAacQbjoZR1EiDbYcGhrs&#10;ad9QdTvdjYLIJcX3/nz7GC+1L49fsjgsb59KPT3Ou3cQnmb/L/5zH3SYH7/E8PtNOEF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vSmxAAAAN0AAAAPAAAAAAAAAAAA&#10;AAAAAKECAABkcnMvZG93bnJldi54bWxQSwUGAAAAAAQABAD5AAAAkgMAAAAA&#10;" strokecolor="black [3040]">
                          <v:stroke endarrow="open"/>
                        </v:shape>
                      </v:group>
                      <w10:anchorlock/>
                    </v:group>
                  </w:pict>
                </mc:Fallback>
              </mc:AlternateContent>
            </w:r>
          </w:p>
        </w:tc>
      </w:tr>
    </w:tbl>
    <w:p w14:paraId="550E48BA" w14:textId="6128C61D" w:rsidR="009F28DE" w:rsidRPr="002C1C22" w:rsidRDefault="00D86848" w:rsidP="00C57877">
      <w:pPr>
        <w:ind w:left="426" w:hanging="426"/>
        <w:rPr>
          <w:sz w:val="20"/>
          <w:szCs w:val="20"/>
        </w:rPr>
      </w:pPr>
      <w:r w:rsidRPr="002C1C22">
        <w:rPr>
          <w:sz w:val="20"/>
          <w:szCs w:val="20"/>
        </w:rPr>
        <w:lastRenderedPageBreak/>
        <w:t>2.</w:t>
      </w:r>
      <w:r w:rsidR="00C57877" w:rsidRPr="002C1C22">
        <w:rPr>
          <w:sz w:val="20"/>
          <w:szCs w:val="20"/>
        </w:rPr>
        <w:tab/>
        <w:t>a)</w:t>
      </w:r>
      <w:r w:rsidRPr="002C1C22">
        <w:rPr>
          <w:sz w:val="20"/>
          <w:szCs w:val="20"/>
        </w:rPr>
        <w:tab/>
      </w:r>
      <w:r w:rsidR="00057B3C" w:rsidRPr="002C1C22">
        <w:rPr>
          <w:sz w:val="20"/>
          <w:szCs w:val="20"/>
        </w:rPr>
        <w:t>(1) mark for each</w:t>
      </w:r>
      <w:r w:rsidR="00EC4FB7" w:rsidRPr="002C1C22">
        <w:rPr>
          <w:sz w:val="20"/>
          <w:szCs w:val="20"/>
        </w:rPr>
        <w:t xml:space="preserve"> 2</w:t>
      </w:r>
      <w:r w:rsidR="00057B3C" w:rsidRPr="002C1C22">
        <w:rPr>
          <w:sz w:val="20"/>
          <w:szCs w:val="20"/>
        </w:rPr>
        <w:t xml:space="preserve"> correct match</w:t>
      </w:r>
      <w:r w:rsidR="00116C3F" w:rsidRPr="002C1C22">
        <w:rPr>
          <w:sz w:val="20"/>
          <w:szCs w:val="20"/>
        </w:rPr>
        <w:t>-</w:t>
      </w:r>
      <w:r w:rsidR="00057B3C" w:rsidRPr="002C1C22">
        <w:rPr>
          <w:sz w:val="20"/>
          <w:szCs w:val="20"/>
        </w:rPr>
        <w:t>up</w:t>
      </w:r>
      <w:r w:rsidR="00EC4FB7" w:rsidRPr="002C1C22">
        <w:rPr>
          <w:sz w:val="20"/>
          <w:szCs w:val="20"/>
        </w:rPr>
        <w:t>s</w:t>
      </w:r>
      <w:r w:rsidR="00057B3C" w:rsidRPr="002C1C22">
        <w:rPr>
          <w:sz w:val="20"/>
          <w:szCs w:val="20"/>
        </w:rPr>
        <w:t>.</w:t>
      </w:r>
    </w:p>
    <w:p w14:paraId="045FA423" w14:textId="39CF5D4C" w:rsidR="006E3808" w:rsidRPr="002C1C22" w:rsidRDefault="006E3808" w:rsidP="00124EC1">
      <w:pPr>
        <w:tabs>
          <w:tab w:val="right" w:pos="10205"/>
        </w:tabs>
        <w:ind w:left="426" w:hanging="426"/>
        <w:rPr>
          <w:sz w:val="20"/>
          <w:szCs w:val="20"/>
        </w:rPr>
      </w:pPr>
    </w:p>
    <w:tbl>
      <w:tblPr>
        <w:tblStyle w:val="TableGridLight"/>
        <w:tblW w:w="0" w:type="auto"/>
        <w:tblInd w:w="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984"/>
        <w:gridCol w:w="1916"/>
        <w:gridCol w:w="1854"/>
        <w:gridCol w:w="1891"/>
      </w:tblGrid>
      <w:tr w:rsidR="006E3808" w:rsidRPr="002C1C22" w14:paraId="48296141" w14:textId="77777777" w:rsidTr="00503287">
        <w:tc>
          <w:tcPr>
            <w:tcW w:w="1701" w:type="dxa"/>
            <w:tcBorders>
              <w:top w:val="single" w:sz="6" w:space="0" w:color="auto"/>
              <w:left w:val="single" w:sz="6" w:space="0" w:color="auto"/>
              <w:bottom w:val="single" w:sz="6" w:space="0" w:color="auto"/>
              <w:right w:val="single" w:sz="6" w:space="0" w:color="auto"/>
            </w:tcBorders>
            <w:vAlign w:val="center"/>
          </w:tcPr>
          <w:p w14:paraId="02123E45" w14:textId="3A2B0CEF" w:rsidR="006E3808" w:rsidRPr="002C1C22" w:rsidRDefault="006E3808" w:rsidP="000F4A84">
            <w:pPr>
              <w:jc w:val="center"/>
            </w:pPr>
            <w:r w:rsidRPr="002C1C22">
              <w:t>Current</w:t>
            </w:r>
          </w:p>
        </w:tc>
        <w:tc>
          <w:tcPr>
            <w:tcW w:w="1984" w:type="dxa"/>
            <w:tcBorders>
              <w:left w:val="single" w:sz="6" w:space="0" w:color="auto"/>
              <w:right w:val="single" w:sz="6" w:space="0" w:color="auto"/>
            </w:tcBorders>
          </w:tcPr>
          <w:p w14:paraId="10EB7D97" w14:textId="49F10309" w:rsidR="006E3808" w:rsidRPr="002C1C22" w:rsidRDefault="00503287" w:rsidP="000F4A84">
            <w:pPr>
              <w:pStyle w:val="ListParagraph"/>
              <w:tabs>
                <w:tab w:val="right" w:pos="10205"/>
              </w:tabs>
              <w:ind w:left="0"/>
              <w:jc w:val="center"/>
              <w:rPr>
                <w:rFonts w:cs="Tahoma"/>
              </w:rPr>
            </w:pPr>
            <w:r w:rsidRPr="002C1C22">
              <w:rPr>
                <w:noProof/>
                <w:lang w:eastAsia="en-GB"/>
              </w:rPr>
              <mc:AlternateContent>
                <mc:Choice Requires="wps">
                  <w:drawing>
                    <wp:anchor distT="0" distB="0" distL="114300" distR="114300" simplePos="0" relativeHeight="251662336" behindDoc="0" locked="0" layoutInCell="1" allowOverlap="1" wp14:anchorId="63C7EA6B" wp14:editId="75830227">
                      <wp:simplePos x="0" y="0"/>
                      <wp:positionH relativeFrom="column">
                        <wp:posOffset>-67366</wp:posOffset>
                      </wp:positionH>
                      <wp:positionV relativeFrom="paragraph">
                        <wp:posOffset>86415</wp:posOffset>
                      </wp:positionV>
                      <wp:extent cx="1251585" cy="529921"/>
                      <wp:effectExtent l="0" t="0" r="24765" b="22860"/>
                      <wp:wrapNone/>
                      <wp:docPr id="1288" name="Straight Connector 1288"/>
                      <wp:cNvGraphicFramePr/>
                      <a:graphic xmlns:a="http://schemas.openxmlformats.org/drawingml/2006/main">
                        <a:graphicData uri="http://schemas.microsoft.com/office/word/2010/wordprocessingShape">
                          <wps:wsp>
                            <wps:cNvCnPr/>
                            <wps:spPr>
                              <a:xfrm flipV="1">
                                <a:off x="0" y="0"/>
                                <a:ext cx="1251585" cy="529921"/>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955E3" id="Straight Connector 128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6.8pt" to="93.2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" strokecolor="black [3213]" strokeweight=".5pt"/>
                  </w:pict>
                </mc:Fallback>
              </mc:AlternateContent>
            </w:r>
            <w:r w:rsidRPr="002C1C22">
              <w:rPr>
                <w:noProof/>
                <w:lang w:eastAsia="en-GB"/>
              </w:rPr>
              <mc:AlternateContent>
                <mc:Choice Requires="wps">
                  <w:drawing>
                    <wp:anchor distT="0" distB="0" distL="114300" distR="114300" simplePos="0" relativeHeight="251661312" behindDoc="0" locked="0" layoutInCell="1" allowOverlap="1" wp14:anchorId="5A30A4F7" wp14:editId="3DF69871">
                      <wp:simplePos x="0" y="0"/>
                      <wp:positionH relativeFrom="column">
                        <wp:posOffset>-67365</wp:posOffset>
                      </wp:positionH>
                      <wp:positionV relativeFrom="paragraph">
                        <wp:posOffset>62560</wp:posOffset>
                      </wp:positionV>
                      <wp:extent cx="1251888" cy="262393"/>
                      <wp:effectExtent l="0" t="0" r="24765" b="23495"/>
                      <wp:wrapNone/>
                      <wp:docPr id="1287" name="Straight Connector 1287"/>
                      <wp:cNvGraphicFramePr/>
                      <a:graphic xmlns:a="http://schemas.openxmlformats.org/drawingml/2006/main">
                        <a:graphicData uri="http://schemas.microsoft.com/office/word/2010/wordprocessingShape">
                          <wps:wsp>
                            <wps:cNvCnPr/>
                            <wps:spPr>
                              <a:xfrm>
                                <a:off x="0" y="0"/>
                                <a:ext cx="1251888" cy="262393"/>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769A0" id="Straight Connector 128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4.95pt" to="93.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" strokecolor="black [3213]" strokeweight=".5pt"/>
                  </w:pict>
                </mc:Fallback>
              </mc:AlternateContent>
            </w:r>
          </w:p>
        </w:tc>
        <w:tc>
          <w:tcPr>
            <w:tcW w:w="1916" w:type="dxa"/>
            <w:tcBorders>
              <w:top w:val="single" w:sz="6" w:space="0" w:color="auto"/>
              <w:left w:val="single" w:sz="6" w:space="0" w:color="auto"/>
              <w:bottom w:val="single" w:sz="6" w:space="0" w:color="auto"/>
              <w:right w:val="single" w:sz="6" w:space="0" w:color="auto"/>
            </w:tcBorders>
            <w:vAlign w:val="center"/>
          </w:tcPr>
          <w:p w14:paraId="353DB6E4" w14:textId="18DB2E75" w:rsidR="006E3808" w:rsidRPr="002C1C22" w:rsidRDefault="00503287" w:rsidP="000F4A84">
            <w:pPr>
              <w:pStyle w:val="ListParagraph"/>
              <w:tabs>
                <w:tab w:val="right" w:pos="10205"/>
              </w:tabs>
              <w:ind w:left="0"/>
              <w:jc w:val="center"/>
              <w:rPr>
                <w:rFonts w:cs="Tahoma"/>
              </w:rPr>
            </w:pPr>
            <w:r w:rsidRPr="002C1C22">
              <w:rPr>
                <w:rFonts w:cs="Tahoma"/>
                <w:noProof/>
                <w:lang w:eastAsia="en-GB"/>
              </w:rPr>
              <mc:AlternateContent>
                <mc:Choice Requires="wpg">
                  <w:drawing>
                    <wp:anchor distT="0" distB="0" distL="114300" distR="114300" simplePos="0" relativeHeight="251664384" behindDoc="1" locked="0" layoutInCell="1" allowOverlap="1" wp14:anchorId="1DDA5F5D" wp14:editId="3842EDB5">
                      <wp:simplePos x="0" y="0"/>
                      <wp:positionH relativeFrom="column">
                        <wp:posOffset>1148715</wp:posOffset>
                      </wp:positionH>
                      <wp:positionV relativeFrom="paragraph">
                        <wp:posOffset>78105</wp:posOffset>
                      </wp:positionV>
                      <wp:extent cx="1169035" cy="521970"/>
                      <wp:effectExtent l="0" t="0" r="31115" b="30480"/>
                      <wp:wrapNone/>
                      <wp:docPr id="1294" name="Group 1294"/>
                      <wp:cNvGraphicFramePr/>
                      <a:graphic xmlns:a="http://schemas.openxmlformats.org/drawingml/2006/main">
                        <a:graphicData uri="http://schemas.microsoft.com/office/word/2010/wordprocessingGroup">
                          <wpg:wgp>
                            <wpg:cNvGrpSpPr/>
                            <wpg:grpSpPr>
                              <a:xfrm>
                                <a:off x="0" y="0"/>
                                <a:ext cx="1169035" cy="521970"/>
                                <a:chOff x="-5610" y="0"/>
                                <a:chExt cx="1169565" cy="522415"/>
                              </a:xfrm>
                            </wpg:grpSpPr>
                            <wps:wsp>
                              <wps:cNvPr id="1291" name="Straight Connector 1291"/>
                              <wps:cNvCnPr/>
                              <wps:spPr>
                                <a:xfrm>
                                  <a:off x="-5289" y="5286"/>
                                  <a:ext cx="1163955" cy="517129"/>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92" name="Straight Connector 1292"/>
                              <wps:cNvCnPr/>
                              <wps:spPr>
                                <a:xfrm flipV="1">
                                  <a:off x="0" y="0"/>
                                  <a:ext cx="1163955" cy="517525"/>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1293" name="Straight Connector 1293"/>
                              <wps:cNvCnPr/>
                              <wps:spPr>
                                <a:xfrm>
                                  <a:off x="-5610" y="252759"/>
                                  <a:ext cx="1163955" cy="10981"/>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12C473" id="Group 1294" o:spid="_x0000_s1026" style="position:absolute;margin-left:90.45pt;margin-top:6.15pt;width:92.05pt;height:41.1pt;z-index:-251652096;mso-width-relative:margin;mso-height-relative:margin" coordorigin="-56" coordsize="11695,5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">
                      <v:line id="Straight Connector 1291" o:spid="_x0000_s1027" style="position:absolute;visibility:visible;mso-wrap-style:square" from="-52,52" to="11586,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cM8QAAADdAAAADwAAAGRycy9kb3ducmV2LnhtbERPTWvCQBC9C/0PyxS8FN3ooa3RVawo&#10;FCmIVsh1yI7Z2OxsyK4m/ntXKHibx/uc2aKzlbhS40vHCkbDBARx7nTJhYLj72bwCcIHZI2VY1Jw&#10;Iw+L+Utvhql2Le/pegiFiCHsU1RgQqhTKX1uyKIfupo4cifXWAwRNoXUDbYx3FZynCTv0mLJscFg&#10;TStD+d/hYhV8rc/LnTYfb6s2K7K6/ckSvc2U6r92yymIQF14iv/d3zrOH09G8Pgmn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lwzxAAAAN0AAAAPAAAAAAAAAAAA&#10;AAAAAKECAABkcnMvZG93bnJldi54bWxQSwUGAAAAAAQABAD5AAAAkgMAAAAA&#10;" strokecolor="black [3213]" strokeweight=".5pt"/>
                      <v:line id="Straight Connector 1292" o:spid="_x0000_s1028" style="position:absolute;flip:y;visibility:visible;mso-wrap-style:square" from="0,0" to="11639,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WH8QAAADdAAAADwAAAGRycy9kb3ducmV2LnhtbERPS2vCQBC+F/wPywje6sYIUqOraKHS&#10;4qG+IB6H7JgEs7Mhu2r017uFgrf5+J4znbemEldqXGlZwaAfgSDOrC45V3DYf71/gHAeWWNlmRTc&#10;ycF81nmbYqLtjbd03flchBB2CSoovK8TKV1WkEHXtzVx4E62MegDbHKpG7yFcFPJOIpG0mDJoaHA&#10;mj4Lys67i1HwOMd+k/78ruRyUa4f6Xh4OtapUr1uu5iA8NT6l/jf/a3D/Hgcw9834QQ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YfxAAAAN0AAAAPAAAAAAAAAAAA&#10;AAAAAKECAABkcnMvZG93bnJldi54bWxQSwUGAAAAAAQABAD5AAAAkgMAAAAA&#10;" strokecolor="black [3213]" strokeweight=".5pt"/>
                      <v:line id="Straight Connector 1293" o:spid="_x0000_s1029" style="position:absolute;visibility:visible;mso-wrap-style:square" from="-56,2527" to="11583,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n38QAAADdAAAADwAAAGRycy9kb3ducmV2LnhtbERP22rCQBB9L/Qflin4InVThdqmrqKi&#10;IEUQL5DXITtmY7OzIbua+PfdgtC3OZzrTGadrcSNGl86VvA2SEAQ506XXCg4HdevHyB8QNZYOSYF&#10;d/Iwmz4/TTDVruU93Q6hEDGEfYoKTAh1KqXPDVn0A1cTR+7sGoshwqaQusE2httKDpPkXVosOTYY&#10;rGlpKP85XK2Cxeoy32kz7i/brMjqdpsl+jtTqvfSzb9ABOrCv/jh3ug4f/g5gr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GffxAAAAN0AAAAPAAAAAAAAAAAA&#10;AAAAAKECAABkcnMvZG93bnJldi54bWxQSwUGAAAAAAQABAD5AAAAkgMAAAAA&#10;" strokecolor="black [3213]" strokeweight=".5pt"/>
                    </v:group>
                  </w:pict>
                </mc:Fallback>
              </mc:AlternateContent>
            </w:r>
            <w:r w:rsidR="006E3808" w:rsidRPr="002C1C22">
              <w:rPr>
                <w:rFonts w:cs="Tahoma"/>
              </w:rPr>
              <w:t>Seconds</w:t>
            </w:r>
          </w:p>
        </w:tc>
        <w:tc>
          <w:tcPr>
            <w:tcW w:w="1854" w:type="dxa"/>
            <w:tcBorders>
              <w:left w:val="single" w:sz="6" w:space="0" w:color="auto"/>
              <w:right w:val="single" w:sz="6" w:space="0" w:color="auto"/>
            </w:tcBorders>
          </w:tcPr>
          <w:p w14:paraId="1B9E19AE" w14:textId="0146EC12" w:rsidR="006E3808" w:rsidRPr="002C1C22" w:rsidRDefault="006E3808" w:rsidP="000F4A84">
            <w:pPr>
              <w:pStyle w:val="ListParagraph"/>
              <w:tabs>
                <w:tab w:val="right" w:pos="10205"/>
              </w:tabs>
              <w:ind w:left="0"/>
              <w:jc w:val="center"/>
              <w:rPr>
                <w:rFonts w:cs="Tahoma"/>
              </w:rPr>
            </w:pPr>
          </w:p>
        </w:tc>
        <w:tc>
          <w:tcPr>
            <w:tcW w:w="1891" w:type="dxa"/>
            <w:tcBorders>
              <w:top w:val="single" w:sz="6" w:space="0" w:color="auto"/>
              <w:left w:val="single" w:sz="6" w:space="0" w:color="auto"/>
              <w:bottom w:val="single" w:sz="6" w:space="0" w:color="auto"/>
              <w:right w:val="single" w:sz="6" w:space="0" w:color="auto"/>
            </w:tcBorders>
            <w:vAlign w:val="center"/>
          </w:tcPr>
          <w:p w14:paraId="1B4BDB51" w14:textId="77777777" w:rsidR="006E3808" w:rsidRPr="002C1C22" w:rsidRDefault="006E3808" w:rsidP="000F4A84">
            <w:pPr>
              <w:pStyle w:val="ListParagraph"/>
              <w:tabs>
                <w:tab w:val="right" w:pos="10205"/>
              </w:tabs>
              <w:ind w:left="0"/>
              <w:jc w:val="center"/>
              <w:rPr>
                <w:rFonts w:cs="Tahoma"/>
              </w:rPr>
            </w:pPr>
            <w:r w:rsidRPr="002C1C22">
              <w:rPr>
                <w:rFonts w:cs="Tahoma"/>
              </w:rPr>
              <w:t>Q</w:t>
            </w:r>
          </w:p>
        </w:tc>
      </w:tr>
      <w:tr w:rsidR="006E3808" w:rsidRPr="002C1C22" w14:paraId="13F27282" w14:textId="77777777" w:rsidTr="00503287">
        <w:trPr>
          <w:trHeight w:val="53"/>
        </w:trPr>
        <w:tc>
          <w:tcPr>
            <w:tcW w:w="1701" w:type="dxa"/>
            <w:tcBorders>
              <w:top w:val="single" w:sz="6" w:space="0" w:color="auto"/>
              <w:bottom w:val="single" w:sz="6" w:space="0" w:color="auto"/>
            </w:tcBorders>
            <w:vAlign w:val="center"/>
          </w:tcPr>
          <w:p w14:paraId="7684E89B" w14:textId="77777777" w:rsidR="006E3808" w:rsidRPr="002C1C22" w:rsidRDefault="006E3808" w:rsidP="000F4A84">
            <w:pPr>
              <w:jc w:val="center"/>
              <w:rPr>
                <w:sz w:val="8"/>
              </w:rPr>
            </w:pPr>
          </w:p>
        </w:tc>
        <w:tc>
          <w:tcPr>
            <w:tcW w:w="1984" w:type="dxa"/>
          </w:tcPr>
          <w:p w14:paraId="63DC7506" w14:textId="23498FAB" w:rsidR="006E3808" w:rsidRPr="002C1C22" w:rsidRDefault="006E3808" w:rsidP="000F4A84">
            <w:pPr>
              <w:pStyle w:val="ListParagraph"/>
              <w:tabs>
                <w:tab w:val="right" w:pos="10205"/>
              </w:tabs>
              <w:ind w:left="0"/>
              <w:jc w:val="center"/>
              <w:rPr>
                <w:rFonts w:cs="Tahoma"/>
                <w:sz w:val="8"/>
              </w:rPr>
            </w:pPr>
          </w:p>
        </w:tc>
        <w:tc>
          <w:tcPr>
            <w:tcW w:w="1916" w:type="dxa"/>
            <w:tcBorders>
              <w:top w:val="single" w:sz="6" w:space="0" w:color="auto"/>
              <w:bottom w:val="single" w:sz="6" w:space="0" w:color="auto"/>
            </w:tcBorders>
            <w:vAlign w:val="center"/>
          </w:tcPr>
          <w:p w14:paraId="1B82449E" w14:textId="4F20A4FA" w:rsidR="006E3808" w:rsidRPr="002C1C22" w:rsidRDefault="006E3808" w:rsidP="000F4A84">
            <w:pPr>
              <w:pStyle w:val="ListParagraph"/>
              <w:tabs>
                <w:tab w:val="right" w:pos="10205"/>
              </w:tabs>
              <w:ind w:left="0"/>
              <w:jc w:val="center"/>
              <w:rPr>
                <w:rFonts w:cs="Tahoma"/>
                <w:sz w:val="8"/>
              </w:rPr>
            </w:pPr>
          </w:p>
        </w:tc>
        <w:tc>
          <w:tcPr>
            <w:tcW w:w="1854" w:type="dxa"/>
          </w:tcPr>
          <w:p w14:paraId="6F8F2847" w14:textId="7EE98B96" w:rsidR="006E3808" w:rsidRPr="002C1C22" w:rsidRDefault="006E3808" w:rsidP="000F4A84">
            <w:pPr>
              <w:pStyle w:val="ListParagraph"/>
              <w:tabs>
                <w:tab w:val="right" w:pos="10205"/>
              </w:tabs>
              <w:ind w:left="0"/>
              <w:jc w:val="center"/>
              <w:rPr>
                <w:rFonts w:cs="Tahoma"/>
                <w:sz w:val="8"/>
              </w:rPr>
            </w:pPr>
          </w:p>
        </w:tc>
        <w:tc>
          <w:tcPr>
            <w:tcW w:w="1891" w:type="dxa"/>
            <w:tcBorders>
              <w:top w:val="single" w:sz="6" w:space="0" w:color="auto"/>
              <w:bottom w:val="single" w:sz="6" w:space="0" w:color="auto"/>
            </w:tcBorders>
            <w:vAlign w:val="center"/>
          </w:tcPr>
          <w:p w14:paraId="6209258D" w14:textId="77777777" w:rsidR="006E3808" w:rsidRPr="002C1C22" w:rsidRDefault="006E3808" w:rsidP="000F4A84">
            <w:pPr>
              <w:pStyle w:val="ListParagraph"/>
              <w:tabs>
                <w:tab w:val="right" w:pos="10205"/>
              </w:tabs>
              <w:ind w:left="0"/>
              <w:jc w:val="center"/>
              <w:rPr>
                <w:rFonts w:cs="Tahoma"/>
                <w:sz w:val="8"/>
              </w:rPr>
            </w:pPr>
          </w:p>
        </w:tc>
      </w:tr>
      <w:tr w:rsidR="006E3808" w:rsidRPr="002C1C22" w14:paraId="3021F6E0" w14:textId="77777777" w:rsidTr="00503287">
        <w:tc>
          <w:tcPr>
            <w:tcW w:w="1701" w:type="dxa"/>
            <w:tcBorders>
              <w:top w:val="single" w:sz="6" w:space="0" w:color="auto"/>
              <w:left w:val="single" w:sz="6" w:space="0" w:color="auto"/>
              <w:bottom w:val="single" w:sz="6" w:space="0" w:color="auto"/>
              <w:right w:val="single" w:sz="6" w:space="0" w:color="auto"/>
            </w:tcBorders>
            <w:vAlign w:val="center"/>
          </w:tcPr>
          <w:p w14:paraId="571FA85C" w14:textId="6115E49A" w:rsidR="006E3808" w:rsidRPr="002C1C22" w:rsidRDefault="006E3808" w:rsidP="000F4A84">
            <w:pPr>
              <w:pStyle w:val="ListParagraph"/>
              <w:tabs>
                <w:tab w:val="right" w:pos="10205"/>
              </w:tabs>
              <w:ind w:left="0"/>
              <w:jc w:val="center"/>
              <w:rPr>
                <w:rFonts w:cs="Tahoma"/>
              </w:rPr>
            </w:pPr>
            <w:r w:rsidRPr="002C1C22">
              <w:rPr>
                <w:rFonts w:cs="Tahoma"/>
              </w:rPr>
              <w:t>Charge</w:t>
            </w:r>
          </w:p>
        </w:tc>
        <w:tc>
          <w:tcPr>
            <w:tcW w:w="1984" w:type="dxa"/>
            <w:tcBorders>
              <w:left w:val="single" w:sz="6" w:space="0" w:color="auto"/>
              <w:right w:val="single" w:sz="6" w:space="0" w:color="auto"/>
            </w:tcBorders>
          </w:tcPr>
          <w:p w14:paraId="748AC808" w14:textId="005FF6AF" w:rsidR="006E3808" w:rsidRPr="002C1C22" w:rsidRDefault="006E3808" w:rsidP="000F4A84">
            <w:pPr>
              <w:pStyle w:val="ListParagraph"/>
              <w:tabs>
                <w:tab w:val="right" w:pos="10205"/>
              </w:tabs>
              <w:ind w:left="0"/>
              <w:jc w:val="center"/>
              <w:rPr>
                <w:rFonts w:cs="Tahoma"/>
              </w:rPr>
            </w:pPr>
          </w:p>
        </w:tc>
        <w:tc>
          <w:tcPr>
            <w:tcW w:w="1916" w:type="dxa"/>
            <w:tcBorders>
              <w:top w:val="single" w:sz="6" w:space="0" w:color="auto"/>
              <w:left w:val="single" w:sz="6" w:space="0" w:color="auto"/>
              <w:bottom w:val="single" w:sz="6" w:space="0" w:color="auto"/>
              <w:right w:val="single" w:sz="6" w:space="0" w:color="auto"/>
            </w:tcBorders>
            <w:vAlign w:val="center"/>
          </w:tcPr>
          <w:p w14:paraId="0B28C95B" w14:textId="77777777" w:rsidR="006E3808" w:rsidRPr="002C1C22" w:rsidRDefault="006E3808" w:rsidP="000F4A84">
            <w:pPr>
              <w:pStyle w:val="ListParagraph"/>
              <w:tabs>
                <w:tab w:val="right" w:pos="10205"/>
              </w:tabs>
              <w:ind w:left="0"/>
              <w:jc w:val="center"/>
              <w:rPr>
                <w:rFonts w:cs="Tahoma"/>
              </w:rPr>
            </w:pPr>
            <w:r w:rsidRPr="002C1C22">
              <w:rPr>
                <w:rFonts w:cs="Tahoma"/>
              </w:rPr>
              <w:t>Amperes</w:t>
            </w:r>
          </w:p>
        </w:tc>
        <w:tc>
          <w:tcPr>
            <w:tcW w:w="1854" w:type="dxa"/>
            <w:tcBorders>
              <w:left w:val="single" w:sz="6" w:space="0" w:color="auto"/>
              <w:right w:val="single" w:sz="6" w:space="0" w:color="auto"/>
            </w:tcBorders>
          </w:tcPr>
          <w:p w14:paraId="36C151A5" w14:textId="6C08D067" w:rsidR="006E3808" w:rsidRPr="002C1C22" w:rsidRDefault="006E3808" w:rsidP="000F4A84">
            <w:pPr>
              <w:pStyle w:val="ListParagraph"/>
              <w:tabs>
                <w:tab w:val="right" w:pos="10205"/>
              </w:tabs>
              <w:ind w:left="0"/>
              <w:jc w:val="center"/>
              <w:rPr>
                <w:rFonts w:cs="Tahoma"/>
              </w:rPr>
            </w:pPr>
          </w:p>
        </w:tc>
        <w:tc>
          <w:tcPr>
            <w:tcW w:w="1891" w:type="dxa"/>
            <w:tcBorders>
              <w:top w:val="single" w:sz="6" w:space="0" w:color="auto"/>
              <w:left w:val="single" w:sz="6" w:space="0" w:color="auto"/>
              <w:bottom w:val="single" w:sz="6" w:space="0" w:color="auto"/>
              <w:right w:val="single" w:sz="6" w:space="0" w:color="auto"/>
            </w:tcBorders>
            <w:vAlign w:val="center"/>
          </w:tcPr>
          <w:p w14:paraId="3165F983" w14:textId="77777777" w:rsidR="006E3808" w:rsidRPr="002C1C22" w:rsidRDefault="006E3808" w:rsidP="000F4A84">
            <w:pPr>
              <w:pStyle w:val="ListParagraph"/>
              <w:tabs>
                <w:tab w:val="right" w:pos="10205"/>
              </w:tabs>
              <w:ind w:left="0"/>
              <w:jc w:val="center"/>
              <w:rPr>
                <w:rFonts w:cs="Tahoma"/>
              </w:rPr>
            </w:pPr>
            <w:r w:rsidRPr="002C1C22">
              <w:rPr>
                <w:rFonts w:cs="Tahoma"/>
              </w:rPr>
              <w:t>I</w:t>
            </w:r>
          </w:p>
        </w:tc>
      </w:tr>
      <w:tr w:rsidR="006E3808" w:rsidRPr="002C1C22" w14:paraId="5C9B7045" w14:textId="77777777" w:rsidTr="00503287">
        <w:tc>
          <w:tcPr>
            <w:tcW w:w="1701" w:type="dxa"/>
            <w:tcBorders>
              <w:top w:val="single" w:sz="6" w:space="0" w:color="auto"/>
              <w:bottom w:val="single" w:sz="6" w:space="0" w:color="auto"/>
            </w:tcBorders>
            <w:vAlign w:val="center"/>
          </w:tcPr>
          <w:p w14:paraId="2208B283" w14:textId="78870089" w:rsidR="006E3808" w:rsidRPr="002C1C22" w:rsidRDefault="006E3808" w:rsidP="000F4A84">
            <w:pPr>
              <w:pStyle w:val="ListParagraph"/>
              <w:tabs>
                <w:tab w:val="right" w:pos="10205"/>
              </w:tabs>
              <w:ind w:left="0"/>
              <w:jc w:val="center"/>
              <w:rPr>
                <w:rFonts w:cs="Tahoma"/>
                <w:sz w:val="10"/>
              </w:rPr>
            </w:pPr>
          </w:p>
        </w:tc>
        <w:tc>
          <w:tcPr>
            <w:tcW w:w="1984" w:type="dxa"/>
          </w:tcPr>
          <w:p w14:paraId="42B51BD7" w14:textId="1FEFC203" w:rsidR="006E3808" w:rsidRPr="002C1C22" w:rsidRDefault="00503287" w:rsidP="000F4A84">
            <w:pPr>
              <w:pStyle w:val="ListParagraph"/>
              <w:tabs>
                <w:tab w:val="right" w:pos="10205"/>
              </w:tabs>
              <w:ind w:left="0"/>
              <w:jc w:val="center"/>
              <w:rPr>
                <w:rFonts w:cs="Tahoma"/>
                <w:sz w:val="10"/>
              </w:rPr>
            </w:pPr>
            <w:r w:rsidRPr="002C1C22">
              <w:rPr>
                <w:noProof/>
                <w:lang w:eastAsia="en-GB"/>
              </w:rPr>
              <mc:AlternateContent>
                <mc:Choice Requires="wps">
                  <w:drawing>
                    <wp:anchor distT="0" distB="0" distL="114300" distR="114300" simplePos="0" relativeHeight="251663360" behindDoc="0" locked="0" layoutInCell="1" allowOverlap="1" wp14:anchorId="2514C7C2" wp14:editId="7AA61D9B">
                      <wp:simplePos x="0" y="0"/>
                      <wp:positionH relativeFrom="column">
                        <wp:posOffset>-74683</wp:posOffset>
                      </wp:positionH>
                      <wp:positionV relativeFrom="paragraph">
                        <wp:posOffset>-106847</wp:posOffset>
                      </wp:positionV>
                      <wp:extent cx="1260367" cy="283431"/>
                      <wp:effectExtent l="0" t="0" r="35560" b="21590"/>
                      <wp:wrapNone/>
                      <wp:docPr id="1289" name="Straight Connector 1289"/>
                      <wp:cNvGraphicFramePr/>
                      <a:graphic xmlns:a="http://schemas.openxmlformats.org/drawingml/2006/main">
                        <a:graphicData uri="http://schemas.microsoft.com/office/word/2010/wordprocessingShape">
                          <wps:wsp>
                            <wps:cNvCnPr/>
                            <wps:spPr>
                              <a:xfrm>
                                <a:off x="0" y="0"/>
                                <a:ext cx="1260367" cy="283431"/>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3009E" id="Straight Connector 128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8.4pt" to="93.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" strokecolor="black [3213]" strokeweight=".5pt"/>
                  </w:pict>
                </mc:Fallback>
              </mc:AlternateContent>
            </w:r>
          </w:p>
        </w:tc>
        <w:tc>
          <w:tcPr>
            <w:tcW w:w="1916" w:type="dxa"/>
            <w:tcBorders>
              <w:top w:val="single" w:sz="6" w:space="0" w:color="auto"/>
              <w:bottom w:val="single" w:sz="6" w:space="0" w:color="auto"/>
            </w:tcBorders>
            <w:vAlign w:val="center"/>
          </w:tcPr>
          <w:p w14:paraId="38F9CF30" w14:textId="4829704E" w:rsidR="006E3808" w:rsidRPr="002C1C22" w:rsidRDefault="006E3808" w:rsidP="000F4A84">
            <w:pPr>
              <w:pStyle w:val="ListParagraph"/>
              <w:tabs>
                <w:tab w:val="right" w:pos="10205"/>
              </w:tabs>
              <w:ind w:left="0"/>
              <w:jc w:val="center"/>
              <w:rPr>
                <w:rFonts w:cs="Tahoma"/>
                <w:sz w:val="10"/>
              </w:rPr>
            </w:pPr>
          </w:p>
        </w:tc>
        <w:tc>
          <w:tcPr>
            <w:tcW w:w="1854" w:type="dxa"/>
          </w:tcPr>
          <w:p w14:paraId="628E343C" w14:textId="3B85D5D2" w:rsidR="006E3808" w:rsidRPr="002C1C22" w:rsidRDefault="006E3808" w:rsidP="000F4A84">
            <w:pPr>
              <w:pStyle w:val="ListParagraph"/>
              <w:tabs>
                <w:tab w:val="right" w:pos="10205"/>
              </w:tabs>
              <w:ind w:left="0"/>
              <w:jc w:val="center"/>
              <w:rPr>
                <w:rFonts w:cs="Tahoma"/>
                <w:sz w:val="10"/>
              </w:rPr>
            </w:pPr>
          </w:p>
        </w:tc>
        <w:tc>
          <w:tcPr>
            <w:tcW w:w="1891" w:type="dxa"/>
            <w:tcBorders>
              <w:top w:val="single" w:sz="6" w:space="0" w:color="auto"/>
              <w:bottom w:val="single" w:sz="6" w:space="0" w:color="auto"/>
            </w:tcBorders>
            <w:vAlign w:val="center"/>
          </w:tcPr>
          <w:p w14:paraId="0476CCCC" w14:textId="77777777" w:rsidR="006E3808" w:rsidRPr="002C1C22" w:rsidRDefault="006E3808" w:rsidP="000F4A84">
            <w:pPr>
              <w:pStyle w:val="ListParagraph"/>
              <w:tabs>
                <w:tab w:val="right" w:pos="10205"/>
              </w:tabs>
              <w:ind w:left="0"/>
              <w:jc w:val="center"/>
              <w:rPr>
                <w:rFonts w:cs="Tahoma"/>
                <w:sz w:val="10"/>
              </w:rPr>
            </w:pPr>
          </w:p>
        </w:tc>
      </w:tr>
      <w:tr w:rsidR="006E3808" w:rsidRPr="002C1C22" w14:paraId="6D1A8E2A" w14:textId="77777777" w:rsidTr="00503287">
        <w:tc>
          <w:tcPr>
            <w:tcW w:w="1701" w:type="dxa"/>
            <w:tcBorders>
              <w:top w:val="single" w:sz="6" w:space="0" w:color="auto"/>
              <w:left w:val="single" w:sz="6" w:space="0" w:color="auto"/>
              <w:bottom w:val="single" w:sz="6" w:space="0" w:color="auto"/>
              <w:right w:val="single" w:sz="6" w:space="0" w:color="auto"/>
            </w:tcBorders>
            <w:vAlign w:val="center"/>
          </w:tcPr>
          <w:p w14:paraId="522EEFD1" w14:textId="1313C450" w:rsidR="006E3808" w:rsidRPr="002C1C22" w:rsidRDefault="006E3808" w:rsidP="000F4A84">
            <w:pPr>
              <w:pStyle w:val="ListParagraph"/>
              <w:tabs>
                <w:tab w:val="right" w:pos="10205"/>
              </w:tabs>
              <w:ind w:left="0"/>
              <w:jc w:val="center"/>
              <w:rPr>
                <w:rFonts w:cs="Tahoma"/>
              </w:rPr>
            </w:pPr>
            <w:r w:rsidRPr="002C1C22">
              <w:rPr>
                <w:rFonts w:cs="Tahoma"/>
              </w:rPr>
              <w:t>Time</w:t>
            </w:r>
          </w:p>
        </w:tc>
        <w:tc>
          <w:tcPr>
            <w:tcW w:w="1984" w:type="dxa"/>
            <w:tcBorders>
              <w:left w:val="single" w:sz="6" w:space="0" w:color="auto"/>
              <w:right w:val="single" w:sz="6" w:space="0" w:color="auto"/>
            </w:tcBorders>
          </w:tcPr>
          <w:p w14:paraId="6DB2FC37" w14:textId="2E738F8A" w:rsidR="006E3808" w:rsidRPr="002C1C22" w:rsidRDefault="006E3808" w:rsidP="000F4A84">
            <w:pPr>
              <w:pStyle w:val="ListParagraph"/>
              <w:tabs>
                <w:tab w:val="right" w:pos="10205"/>
              </w:tabs>
              <w:ind w:left="0"/>
              <w:jc w:val="center"/>
              <w:rPr>
                <w:rFonts w:cs="Tahoma"/>
              </w:rPr>
            </w:pPr>
          </w:p>
        </w:tc>
        <w:tc>
          <w:tcPr>
            <w:tcW w:w="1916" w:type="dxa"/>
            <w:tcBorders>
              <w:top w:val="single" w:sz="6" w:space="0" w:color="auto"/>
              <w:left w:val="single" w:sz="6" w:space="0" w:color="auto"/>
              <w:bottom w:val="single" w:sz="6" w:space="0" w:color="auto"/>
              <w:right w:val="single" w:sz="6" w:space="0" w:color="auto"/>
            </w:tcBorders>
            <w:vAlign w:val="center"/>
          </w:tcPr>
          <w:p w14:paraId="0682BB47" w14:textId="05E49105" w:rsidR="006E3808" w:rsidRPr="002C1C22" w:rsidRDefault="006E3808" w:rsidP="000F4A84">
            <w:pPr>
              <w:pStyle w:val="ListParagraph"/>
              <w:tabs>
                <w:tab w:val="right" w:pos="10205"/>
              </w:tabs>
              <w:ind w:left="0"/>
              <w:jc w:val="center"/>
              <w:rPr>
                <w:rFonts w:cs="Tahoma"/>
              </w:rPr>
            </w:pPr>
            <w:r w:rsidRPr="002C1C22">
              <w:rPr>
                <w:rFonts w:cs="Tahoma"/>
              </w:rPr>
              <w:t>Coulombs</w:t>
            </w:r>
          </w:p>
        </w:tc>
        <w:tc>
          <w:tcPr>
            <w:tcW w:w="1854" w:type="dxa"/>
            <w:tcBorders>
              <w:left w:val="single" w:sz="6" w:space="0" w:color="auto"/>
              <w:right w:val="single" w:sz="6" w:space="0" w:color="auto"/>
            </w:tcBorders>
          </w:tcPr>
          <w:p w14:paraId="6057387B" w14:textId="38A34A96" w:rsidR="006E3808" w:rsidRPr="002C1C22" w:rsidRDefault="006E3808" w:rsidP="000F4A84">
            <w:pPr>
              <w:pStyle w:val="ListParagraph"/>
              <w:tabs>
                <w:tab w:val="right" w:pos="10205"/>
              </w:tabs>
              <w:ind w:left="0"/>
              <w:jc w:val="center"/>
              <w:rPr>
                <w:rFonts w:cs="Tahoma"/>
              </w:rPr>
            </w:pPr>
          </w:p>
        </w:tc>
        <w:tc>
          <w:tcPr>
            <w:tcW w:w="1891" w:type="dxa"/>
            <w:tcBorders>
              <w:top w:val="single" w:sz="6" w:space="0" w:color="auto"/>
              <w:left w:val="single" w:sz="6" w:space="0" w:color="auto"/>
              <w:bottom w:val="single" w:sz="6" w:space="0" w:color="auto"/>
              <w:right w:val="single" w:sz="6" w:space="0" w:color="auto"/>
            </w:tcBorders>
            <w:vAlign w:val="center"/>
          </w:tcPr>
          <w:p w14:paraId="0D1EAE8A" w14:textId="77777777" w:rsidR="006E3808" w:rsidRPr="002C1C22" w:rsidRDefault="006E3808" w:rsidP="000F4A84">
            <w:pPr>
              <w:pStyle w:val="ListParagraph"/>
              <w:tabs>
                <w:tab w:val="right" w:pos="10205"/>
              </w:tabs>
              <w:ind w:left="0"/>
              <w:jc w:val="center"/>
              <w:rPr>
                <w:rFonts w:cs="Tahoma"/>
              </w:rPr>
            </w:pPr>
            <w:r w:rsidRPr="002C1C22">
              <w:rPr>
                <w:rFonts w:cs="Tahoma"/>
              </w:rPr>
              <w:t>t</w:t>
            </w:r>
          </w:p>
        </w:tc>
      </w:tr>
    </w:tbl>
    <w:p w14:paraId="3FC4AE4E" w14:textId="77777777" w:rsidR="00C57877" w:rsidRPr="002C1C22" w:rsidRDefault="00C57877" w:rsidP="00C57877">
      <w:pPr>
        <w:ind w:left="426" w:hanging="426"/>
        <w:rPr>
          <w:sz w:val="24"/>
          <w:szCs w:val="20"/>
        </w:rPr>
      </w:pPr>
    </w:p>
    <w:p w14:paraId="16B59EE4" w14:textId="09FA452C" w:rsidR="00C57877" w:rsidRPr="002C1C22" w:rsidRDefault="00C57877" w:rsidP="00C57877">
      <w:pPr>
        <w:ind w:left="426" w:hanging="426"/>
        <w:rPr>
          <w:sz w:val="20"/>
          <w:szCs w:val="20"/>
        </w:rPr>
      </w:pPr>
      <w:r w:rsidRPr="002C1C22">
        <w:rPr>
          <w:sz w:val="24"/>
          <w:szCs w:val="20"/>
        </w:rPr>
        <w:tab/>
      </w:r>
      <w:r w:rsidRPr="002C1C22">
        <w:rPr>
          <w:sz w:val="20"/>
          <w:szCs w:val="20"/>
        </w:rPr>
        <w:t>b)</w:t>
      </w:r>
      <w:r w:rsidRPr="002C1C22">
        <w:rPr>
          <w:sz w:val="20"/>
          <w:szCs w:val="20"/>
        </w:rPr>
        <w:tab/>
      </w:r>
      <m:oMath>
        <m:r>
          <w:rPr>
            <w:rFonts w:ascii="Cambria Math" w:hAnsi="Cambria Math"/>
            <w:sz w:val="20"/>
            <w:szCs w:val="20"/>
          </w:rPr>
          <m:t>Q=It</m:t>
        </m:r>
      </m:oMath>
      <w:r w:rsidRPr="002C1C22">
        <w:rPr>
          <w:sz w:val="20"/>
          <w:szCs w:val="20"/>
        </w:rPr>
        <w:t xml:space="preserve"> (1)</w:t>
      </w:r>
    </w:p>
    <w:p w14:paraId="0E754B59" w14:textId="53F392CC" w:rsidR="006E3808" w:rsidRPr="002C1C22" w:rsidRDefault="006E3808" w:rsidP="00C57877">
      <w:pPr>
        <w:ind w:left="426" w:hanging="426"/>
        <w:rPr>
          <w:sz w:val="24"/>
          <w:szCs w:val="20"/>
        </w:rPr>
      </w:pPr>
    </w:p>
    <w:p w14:paraId="44D84B95" w14:textId="7AC51A1C" w:rsidR="006E3808" w:rsidRPr="002C1C22" w:rsidRDefault="00D86848" w:rsidP="00C57877">
      <w:pPr>
        <w:ind w:left="426" w:hanging="426"/>
        <w:rPr>
          <w:sz w:val="20"/>
          <w:szCs w:val="20"/>
        </w:rPr>
      </w:pPr>
      <w:r w:rsidRPr="002C1C22">
        <w:rPr>
          <w:sz w:val="20"/>
          <w:szCs w:val="20"/>
        </w:rPr>
        <w:t>3.</w:t>
      </w:r>
      <w:r w:rsidR="00124EC1" w:rsidRPr="002C1C22">
        <w:rPr>
          <w:sz w:val="20"/>
          <w:szCs w:val="20"/>
        </w:rPr>
        <w:tab/>
      </w:r>
      <w:proofErr w:type="gramStart"/>
      <w:r w:rsidR="00C57877" w:rsidRPr="002C1C22">
        <w:rPr>
          <w:sz w:val="20"/>
          <w:szCs w:val="20"/>
        </w:rPr>
        <w:t>a</w:t>
      </w:r>
      <w:proofErr w:type="gramEnd"/>
      <w:r w:rsidR="00C57877" w:rsidRPr="002C1C22">
        <w:rPr>
          <w:sz w:val="20"/>
          <w:szCs w:val="20"/>
        </w:rPr>
        <w:t>)</w:t>
      </w:r>
      <w:r w:rsidR="00C57877" w:rsidRPr="002C1C22">
        <w:rPr>
          <w:sz w:val="20"/>
          <w:szCs w:val="20"/>
        </w:rPr>
        <w:tab/>
        <w:t>Thermistor (1)</w:t>
      </w:r>
    </w:p>
    <w:p w14:paraId="54152385" w14:textId="77777777" w:rsidR="006E3808" w:rsidRPr="002C1C22" w:rsidRDefault="006E3808" w:rsidP="00C57877">
      <w:pPr>
        <w:ind w:left="426" w:hanging="426"/>
        <w:rPr>
          <w:sz w:val="20"/>
          <w:szCs w:val="20"/>
        </w:rPr>
      </w:pPr>
    </w:p>
    <w:p w14:paraId="28314AA7" w14:textId="4BE51231" w:rsidR="009F28DE" w:rsidRPr="002C1C22" w:rsidRDefault="00D86848" w:rsidP="00C57877">
      <w:pPr>
        <w:ind w:left="426" w:hanging="426"/>
        <w:rPr>
          <w:sz w:val="20"/>
          <w:szCs w:val="20"/>
        </w:rPr>
      </w:pPr>
      <w:r w:rsidRPr="002C1C22">
        <w:rPr>
          <w:sz w:val="20"/>
          <w:szCs w:val="20"/>
        </w:rPr>
        <w:tab/>
      </w:r>
      <w:r w:rsidR="00C57877" w:rsidRPr="002C1C22">
        <w:rPr>
          <w:sz w:val="20"/>
          <w:szCs w:val="20"/>
        </w:rPr>
        <w:t>b)</w:t>
      </w:r>
      <w:r w:rsidR="00C57877" w:rsidRPr="002C1C22">
        <w:rPr>
          <w:sz w:val="20"/>
          <w:szCs w:val="20"/>
        </w:rPr>
        <w:tab/>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2</m:t>
            </m:r>
          </m:sub>
        </m:sSub>
      </m:oMath>
      <w:r w:rsidR="00C57877" w:rsidRPr="002C1C22">
        <w:rPr>
          <w:sz w:val="20"/>
          <w:szCs w:val="20"/>
        </w:rPr>
        <w:t xml:space="preserve"> </w:t>
      </w:r>
      <w:r w:rsidR="009F28DE" w:rsidRPr="002C1C22">
        <w:rPr>
          <w:sz w:val="20"/>
          <w:szCs w:val="20"/>
        </w:rPr>
        <w:t>(1)</w:t>
      </w:r>
    </w:p>
    <w:p w14:paraId="4A0091BD" w14:textId="77777777" w:rsidR="006E3808" w:rsidRPr="002C1C22" w:rsidRDefault="006E3808" w:rsidP="003D2A16">
      <w:pPr>
        <w:tabs>
          <w:tab w:val="left" w:pos="426"/>
        </w:tabs>
        <w:ind w:left="851" w:hanging="851"/>
        <w:rPr>
          <w:sz w:val="20"/>
          <w:szCs w:val="20"/>
        </w:rPr>
      </w:pPr>
    </w:p>
    <w:p w14:paraId="06420748" w14:textId="77777777" w:rsidR="00C57877" w:rsidRPr="002C1C22" w:rsidRDefault="00C57877" w:rsidP="006E3808">
      <w:pPr>
        <w:tabs>
          <w:tab w:val="left" w:pos="426"/>
        </w:tabs>
        <w:ind w:left="851" w:hanging="851"/>
        <w:rPr>
          <w:sz w:val="20"/>
          <w:szCs w:val="20"/>
        </w:rPr>
      </w:pPr>
      <w:r w:rsidRPr="002C1C22">
        <w:rPr>
          <w:sz w:val="20"/>
          <w:szCs w:val="20"/>
        </w:rPr>
        <w:t>4</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Pr="002C1C22">
        <w:rPr>
          <w:sz w:val="20"/>
          <w:szCs w:val="20"/>
        </w:rPr>
        <w:tab/>
      </w:r>
      <m:oMath>
        <m:r>
          <w:rPr>
            <w:rFonts w:ascii="Cambria Math" w:hAnsi="Cambria Math"/>
            <w:sz w:val="20"/>
            <w:szCs w:val="20"/>
          </w:rPr>
          <m:t>V=IR</m:t>
        </m:r>
      </m:oMath>
      <w:r w:rsidRPr="002C1C22">
        <w:rPr>
          <w:sz w:val="20"/>
          <w:szCs w:val="20"/>
        </w:rPr>
        <w:t xml:space="preserve"> (1)</w:t>
      </w:r>
    </w:p>
    <w:p w14:paraId="3C8988A7" w14:textId="557D4E6C" w:rsidR="009F28DE" w:rsidRPr="002C1C22" w:rsidRDefault="00C57877" w:rsidP="006E3808">
      <w:pPr>
        <w:tabs>
          <w:tab w:val="left" w:pos="426"/>
        </w:tabs>
        <w:ind w:left="851" w:hanging="851"/>
        <w:rPr>
          <w:sz w:val="20"/>
          <w:szCs w:val="20"/>
        </w:rPr>
      </w:pPr>
      <w:r w:rsidRPr="002C1C22">
        <w:rPr>
          <w:sz w:val="20"/>
          <w:szCs w:val="20"/>
        </w:rPr>
        <w:tab/>
      </w:r>
      <w:r w:rsidRPr="002C1C22">
        <w:rPr>
          <w:sz w:val="20"/>
          <w:szCs w:val="20"/>
        </w:rPr>
        <w:tab/>
      </w:r>
      <m:oMath>
        <m:r>
          <w:rPr>
            <w:rFonts w:ascii="Cambria Math" w:hAnsi="Cambria Math"/>
            <w:sz w:val="20"/>
            <w:szCs w:val="20"/>
          </w:rPr>
          <m:t>V=0.50×7.0</m:t>
        </m:r>
      </m:oMath>
    </w:p>
    <w:p w14:paraId="034C497C" w14:textId="3D869F21" w:rsidR="009F28DE" w:rsidRPr="002C1C22" w:rsidRDefault="00C57877" w:rsidP="00C57877">
      <w:pPr>
        <w:tabs>
          <w:tab w:val="left" w:pos="426"/>
        </w:tabs>
        <w:ind w:left="851" w:hanging="851"/>
        <w:rPr>
          <w:sz w:val="20"/>
          <w:szCs w:val="20"/>
        </w:rPr>
      </w:pPr>
      <w:r w:rsidRPr="002C1C22">
        <w:rPr>
          <w:sz w:val="20"/>
          <w:szCs w:val="20"/>
        </w:rPr>
        <w:tab/>
      </w:r>
      <w:r w:rsidRPr="002C1C22">
        <w:rPr>
          <w:sz w:val="20"/>
          <w:szCs w:val="20"/>
        </w:rPr>
        <w:tab/>
      </w:r>
      <m:oMath>
        <m:r>
          <w:rPr>
            <w:rFonts w:ascii="Cambria Math" w:hAnsi="Cambria Math"/>
            <w:sz w:val="20"/>
            <w:szCs w:val="20"/>
          </w:rPr>
          <m:t>V=3.5</m:t>
        </m:r>
      </m:oMath>
      <w:r w:rsidRPr="002C1C22">
        <w:rPr>
          <w:sz w:val="20"/>
          <w:szCs w:val="20"/>
        </w:rPr>
        <w:t xml:space="preserve"> V (1)</w:t>
      </w:r>
    </w:p>
    <w:p w14:paraId="20ABD338" w14:textId="77777777" w:rsidR="009F28DE" w:rsidRPr="002C1C22" w:rsidRDefault="009F28DE" w:rsidP="009F28DE">
      <w:pPr>
        <w:pStyle w:val="ListParagraph"/>
        <w:tabs>
          <w:tab w:val="left" w:pos="1064"/>
        </w:tabs>
        <w:ind w:left="1080"/>
        <w:rPr>
          <w:sz w:val="20"/>
          <w:szCs w:val="20"/>
        </w:rPr>
      </w:pPr>
    </w:p>
    <w:p w14:paraId="7AD2D586" w14:textId="3C8AB469" w:rsidR="009F28DE"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9F28DE" w:rsidRPr="002C1C22">
        <w:rPr>
          <w:sz w:val="20"/>
          <w:szCs w:val="20"/>
        </w:rPr>
        <w:t>If the resistance increases (1) then the potential difference will also increase and</w:t>
      </w:r>
      <w:r w:rsidR="00116C3F" w:rsidRPr="002C1C22">
        <w:rPr>
          <w:sz w:val="20"/>
          <w:szCs w:val="20"/>
        </w:rPr>
        <w:t>,</w:t>
      </w:r>
      <w:r w:rsidR="009F28DE" w:rsidRPr="002C1C22">
        <w:rPr>
          <w:sz w:val="20"/>
          <w:szCs w:val="20"/>
        </w:rPr>
        <w:t xml:space="preserve"> therefore</w:t>
      </w:r>
      <w:r w:rsidR="00116C3F" w:rsidRPr="002C1C22">
        <w:rPr>
          <w:sz w:val="20"/>
          <w:szCs w:val="20"/>
        </w:rPr>
        <w:t>,</w:t>
      </w:r>
      <w:r w:rsidR="009F28DE" w:rsidRPr="002C1C22">
        <w:rPr>
          <w:sz w:val="20"/>
          <w:szCs w:val="20"/>
        </w:rPr>
        <w:t xml:space="preserve"> the reading on the voltmeter will increase</w:t>
      </w:r>
      <w:r w:rsidR="00B82C9F" w:rsidRPr="002C1C22">
        <w:rPr>
          <w:sz w:val="20"/>
          <w:szCs w:val="20"/>
        </w:rPr>
        <w:t xml:space="preserve">.  </w:t>
      </w:r>
      <w:r w:rsidR="009F28DE" w:rsidRPr="002C1C22">
        <w:rPr>
          <w:sz w:val="20"/>
          <w:szCs w:val="20"/>
        </w:rPr>
        <w:t>(1)</w:t>
      </w:r>
    </w:p>
    <w:p w14:paraId="05565FC8" w14:textId="2D671807" w:rsidR="009F28DE" w:rsidRPr="002C1C22" w:rsidRDefault="009F28DE" w:rsidP="009F28DE">
      <w:pPr>
        <w:tabs>
          <w:tab w:val="left" w:pos="1064"/>
        </w:tabs>
        <w:ind w:left="720"/>
        <w:rPr>
          <w:sz w:val="20"/>
          <w:szCs w:val="20"/>
        </w:rPr>
      </w:pPr>
    </w:p>
    <w:p w14:paraId="29669E65" w14:textId="6727ED77" w:rsidR="00705C9C" w:rsidRPr="002C1C22" w:rsidRDefault="00705C9C" w:rsidP="00705C9C">
      <w:pPr>
        <w:tabs>
          <w:tab w:val="left" w:pos="426"/>
        </w:tabs>
        <w:ind w:left="851" w:hanging="851"/>
        <w:rPr>
          <w:sz w:val="20"/>
          <w:szCs w:val="20"/>
        </w:rPr>
      </w:pPr>
      <w:r w:rsidRPr="002C1C22">
        <w:rPr>
          <w:sz w:val="20"/>
          <w:szCs w:val="20"/>
        </w:rPr>
        <w:t>5.</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t xml:space="preserve">(1) mark for each </w:t>
      </w:r>
      <w:r w:rsidR="007B59C8" w:rsidRPr="002C1C22">
        <w:rPr>
          <w:sz w:val="20"/>
          <w:szCs w:val="20"/>
        </w:rPr>
        <w:t>pair the correct way round</w:t>
      </w:r>
      <w:r w:rsidRPr="002C1C22">
        <w:rPr>
          <w:sz w:val="20"/>
          <w:szCs w:val="20"/>
        </w:rPr>
        <w:t>.</w:t>
      </w:r>
    </w:p>
    <w:p w14:paraId="60D747DB" w14:textId="77777777" w:rsidR="00705C9C" w:rsidRPr="002C1C22" w:rsidRDefault="00705C9C" w:rsidP="00705C9C">
      <w:pPr>
        <w:rPr>
          <w:sz w:val="20"/>
          <w:szCs w:val="20"/>
        </w:rPr>
      </w:pPr>
    </w:p>
    <w:tbl>
      <w:tblPr>
        <w:tblStyle w:val="TableGrid"/>
        <w:tblW w:w="0" w:type="auto"/>
        <w:tblInd w:w="836" w:type="dxa"/>
        <w:tblLook w:val="04A0" w:firstRow="1" w:lastRow="0" w:firstColumn="1" w:lastColumn="0" w:noHBand="0" w:noVBand="1"/>
      </w:tblPr>
      <w:tblGrid>
        <w:gridCol w:w="4400"/>
        <w:gridCol w:w="4873"/>
      </w:tblGrid>
      <w:tr w:rsidR="00705C9C" w:rsidRPr="002C1C22" w14:paraId="7F54E011" w14:textId="77777777" w:rsidTr="00940701">
        <w:trPr>
          <w:cnfStyle w:val="100000000000" w:firstRow="1" w:lastRow="0" w:firstColumn="0" w:lastColumn="0" w:oddVBand="0" w:evenVBand="0" w:oddHBand="0" w:evenHBand="0" w:firstRowFirstColumn="0" w:firstRowLastColumn="0" w:lastRowFirstColumn="0" w:lastRowLastColumn="0"/>
          <w:trHeight w:val="22"/>
        </w:trPr>
        <w:tc>
          <w:tcPr>
            <w:tcW w:w="4400" w:type="dxa"/>
          </w:tcPr>
          <w:p w14:paraId="3DEC7B1E" w14:textId="77777777" w:rsidR="00705C9C" w:rsidRPr="002C1C22" w:rsidRDefault="00705C9C" w:rsidP="003877CD">
            <w:pPr>
              <w:tabs>
                <w:tab w:val="left" w:pos="1002"/>
              </w:tabs>
              <w:rPr>
                <w:sz w:val="20"/>
                <w:szCs w:val="20"/>
              </w:rPr>
            </w:pPr>
            <w:r w:rsidRPr="002C1C22">
              <w:rPr>
                <w:sz w:val="20"/>
                <w:szCs w:val="20"/>
              </w:rPr>
              <w:t>Parallel Circuit</w:t>
            </w:r>
          </w:p>
        </w:tc>
        <w:tc>
          <w:tcPr>
            <w:tcW w:w="4873" w:type="dxa"/>
          </w:tcPr>
          <w:p w14:paraId="343C1094" w14:textId="77777777" w:rsidR="00705C9C" w:rsidRPr="002C1C22" w:rsidRDefault="00705C9C" w:rsidP="003877CD">
            <w:pPr>
              <w:tabs>
                <w:tab w:val="left" w:pos="1002"/>
              </w:tabs>
              <w:rPr>
                <w:sz w:val="20"/>
                <w:szCs w:val="20"/>
              </w:rPr>
            </w:pPr>
            <w:r w:rsidRPr="002C1C22">
              <w:rPr>
                <w:sz w:val="20"/>
                <w:szCs w:val="20"/>
              </w:rPr>
              <w:t>Series Circuit</w:t>
            </w:r>
          </w:p>
        </w:tc>
      </w:tr>
      <w:tr w:rsidR="00705C9C" w:rsidRPr="002C1C22" w14:paraId="5A4DA605" w14:textId="77777777" w:rsidTr="00940701">
        <w:trPr>
          <w:trHeight w:val="1024"/>
        </w:trPr>
        <w:tc>
          <w:tcPr>
            <w:tcW w:w="4400" w:type="dxa"/>
            <w:vAlign w:val="top"/>
          </w:tcPr>
          <w:p w14:paraId="7624F85D" w14:textId="63B0613C" w:rsidR="00705C9C" w:rsidRPr="002C1C22" w:rsidRDefault="00705C9C" w:rsidP="003877CD">
            <w:pPr>
              <w:ind w:left="290" w:hanging="290"/>
              <w:jc w:val="left"/>
              <w:rPr>
                <w:b w:val="0"/>
                <w:sz w:val="20"/>
                <w:szCs w:val="20"/>
              </w:rPr>
            </w:pPr>
            <w:r w:rsidRPr="002C1C22">
              <w:rPr>
                <w:sz w:val="20"/>
                <w:szCs w:val="20"/>
              </w:rPr>
              <w:t>D:</w:t>
            </w:r>
            <w:r w:rsidRPr="002C1C22">
              <w:rPr>
                <w:b w:val="0"/>
                <w:sz w:val="20"/>
                <w:szCs w:val="20"/>
              </w:rPr>
              <w:tab/>
            </w:r>
            <w:r w:rsidR="00680B95" w:rsidRPr="002C1C22">
              <w:rPr>
                <w:b w:val="0"/>
                <w:sz w:val="20"/>
                <w:szCs w:val="22"/>
              </w:rPr>
              <w:t>‘The potential difference drop across each component is equal to the potential difference supplied by the battery’</w:t>
            </w:r>
          </w:p>
          <w:p w14:paraId="0359024C" w14:textId="77777777" w:rsidR="00705C9C" w:rsidRPr="002C1C22" w:rsidRDefault="00705C9C" w:rsidP="003877CD">
            <w:pPr>
              <w:ind w:left="290" w:hanging="290"/>
              <w:jc w:val="left"/>
              <w:rPr>
                <w:b w:val="0"/>
                <w:sz w:val="20"/>
                <w:szCs w:val="20"/>
              </w:rPr>
            </w:pPr>
            <w:r w:rsidRPr="002C1C22">
              <w:rPr>
                <w:sz w:val="20"/>
                <w:szCs w:val="20"/>
              </w:rPr>
              <w:t>B:</w:t>
            </w:r>
            <w:r w:rsidRPr="002C1C22">
              <w:rPr>
                <w:b w:val="0"/>
                <w:sz w:val="20"/>
                <w:szCs w:val="20"/>
              </w:rPr>
              <w:tab/>
            </w:r>
            <w:r w:rsidRPr="002C1C22">
              <w:rPr>
                <w:b w:val="0"/>
                <w:sz w:val="20"/>
                <w:szCs w:val="22"/>
              </w:rPr>
              <w:t>‘The total current equals the sum of currents through each component’</w:t>
            </w:r>
          </w:p>
        </w:tc>
        <w:tc>
          <w:tcPr>
            <w:tcW w:w="4873" w:type="dxa"/>
            <w:vAlign w:val="top"/>
          </w:tcPr>
          <w:p w14:paraId="08B9D07D" w14:textId="77777777" w:rsidR="00705C9C" w:rsidRPr="002C1C22" w:rsidRDefault="00705C9C" w:rsidP="003877CD">
            <w:pPr>
              <w:ind w:left="290" w:hanging="290"/>
              <w:jc w:val="left"/>
              <w:rPr>
                <w:b w:val="0"/>
                <w:sz w:val="20"/>
                <w:szCs w:val="20"/>
              </w:rPr>
            </w:pPr>
            <w:r w:rsidRPr="002C1C22">
              <w:rPr>
                <w:sz w:val="20"/>
                <w:szCs w:val="20"/>
              </w:rPr>
              <w:t>C:</w:t>
            </w:r>
            <w:r w:rsidRPr="002C1C22">
              <w:rPr>
                <w:b w:val="0"/>
                <w:sz w:val="20"/>
                <w:szCs w:val="20"/>
              </w:rPr>
              <w:tab/>
              <w:t>‘The total potential difference of the power supply is split between each component in the circuit’</w:t>
            </w:r>
          </w:p>
          <w:p w14:paraId="5B800BB3" w14:textId="77777777" w:rsidR="00705C9C" w:rsidRPr="002C1C22" w:rsidRDefault="00705C9C" w:rsidP="003877CD">
            <w:pPr>
              <w:ind w:left="290" w:hanging="290"/>
              <w:jc w:val="left"/>
              <w:rPr>
                <w:b w:val="0"/>
                <w:sz w:val="20"/>
                <w:szCs w:val="20"/>
              </w:rPr>
            </w:pPr>
            <w:r w:rsidRPr="002C1C22">
              <w:rPr>
                <w:sz w:val="20"/>
                <w:szCs w:val="20"/>
              </w:rPr>
              <w:t>A:</w:t>
            </w:r>
            <w:r w:rsidRPr="002C1C22">
              <w:rPr>
                <w:b w:val="0"/>
                <w:sz w:val="20"/>
                <w:szCs w:val="20"/>
              </w:rPr>
              <w:tab/>
              <w:t>‘There is the same current through each component’</w:t>
            </w:r>
          </w:p>
        </w:tc>
      </w:tr>
    </w:tbl>
    <w:p w14:paraId="6FE6FF68" w14:textId="77777777" w:rsidR="00705C9C" w:rsidRPr="002C1C22" w:rsidRDefault="00705C9C" w:rsidP="00705C9C">
      <w:pPr>
        <w:pStyle w:val="ListParagraph"/>
        <w:rPr>
          <w:sz w:val="20"/>
          <w:szCs w:val="20"/>
        </w:rPr>
      </w:pPr>
    </w:p>
    <w:p w14:paraId="0BE120B6" w14:textId="77777777" w:rsidR="00705C9C" w:rsidRPr="002C1C22" w:rsidRDefault="00705C9C" w:rsidP="00705C9C">
      <w:pPr>
        <w:tabs>
          <w:tab w:val="left" w:pos="426"/>
        </w:tabs>
        <w:ind w:left="851" w:hanging="851"/>
        <w:rPr>
          <w:sz w:val="20"/>
          <w:szCs w:val="20"/>
        </w:rPr>
      </w:pPr>
      <w:r w:rsidRPr="002C1C22">
        <w:rPr>
          <w:sz w:val="20"/>
          <w:szCs w:val="20"/>
        </w:rPr>
        <w:tab/>
        <w:t>b)</w:t>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m:t>
            </m:r>
          </m:sub>
        </m:sSub>
      </m:oMath>
      <w:r w:rsidRPr="002C1C22">
        <w:rPr>
          <w:sz w:val="20"/>
          <w:szCs w:val="20"/>
        </w:rPr>
        <w:t xml:space="preserve"> (1)</w:t>
      </w:r>
    </w:p>
    <w:p w14:paraId="56B09732" w14:textId="77777777" w:rsidR="00705C9C" w:rsidRPr="002C1C22" w:rsidRDefault="00705C9C" w:rsidP="00705C9C">
      <w:pPr>
        <w:tabs>
          <w:tab w:val="right" w:pos="10205"/>
        </w:tabs>
        <w:ind w:left="851" w:hanging="425"/>
        <w:rPr>
          <w:sz w:val="20"/>
          <w:szCs w:val="20"/>
        </w:rPr>
      </w:pPr>
    </w:p>
    <w:p w14:paraId="4FA53207" w14:textId="77777777" w:rsidR="00705C9C" w:rsidRPr="002C1C22" w:rsidRDefault="00705C9C" w:rsidP="00705C9C">
      <w:pPr>
        <w:tabs>
          <w:tab w:val="right" w:pos="10205"/>
        </w:tabs>
        <w:ind w:left="851" w:hanging="425"/>
        <w:rPr>
          <w:sz w:val="20"/>
          <w:szCs w:val="20"/>
        </w:rPr>
      </w:pPr>
      <w:r w:rsidRPr="002C1C22">
        <w:rPr>
          <w:sz w:val="20"/>
          <w:szCs w:val="20"/>
        </w:rPr>
        <w:t>c)</w:t>
      </w:r>
      <w:r w:rsidRPr="002C1C22">
        <w:rPr>
          <w:sz w:val="20"/>
          <w:szCs w:val="20"/>
        </w:rPr>
        <w:tab/>
        <w:t>The total resistance would decrease.  (1)</w:t>
      </w:r>
    </w:p>
    <w:p w14:paraId="0F7D20B8" w14:textId="77777777" w:rsidR="00705C9C" w:rsidRPr="002C1C22" w:rsidRDefault="00705C9C" w:rsidP="006E3808">
      <w:pPr>
        <w:tabs>
          <w:tab w:val="left" w:pos="426"/>
        </w:tabs>
        <w:ind w:left="851" w:hanging="851"/>
        <w:rPr>
          <w:sz w:val="20"/>
          <w:szCs w:val="20"/>
        </w:rPr>
      </w:pPr>
    </w:p>
    <w:p w14:paraId="2638EF93" w14:textId="1765D460" w:rsidR="009F28DE" w:rsidRPr="002C1C22" w:rsidRDefault="00160092" w:rsidP="006E3808">
      <w:pPr>
        <w:tabs>
          <w:tab w:val="left" w:pos="426"/>
        </w:tabs>
        <w:ind w:left="851" w:hanging="851"/>
        <w:rPr>
          <w:sz w:val="20"/>
          <w:szCs w:val="20"/>
        </w:rPr>
      </w:pPr>
      <w:r w:rsidRPr="002C1C22">
        <w:rPr>
          <w:noProof/>
          <w:sz w:val="20"/>
          <w:szCs w:val="20"/>
          <w:lang w:eastAsia="en-GB"/>
        </w:rPr>
        <mc:AlternateContent>
          <mc:Choice Requires="wpc">
            <w:drawing>
              <wp:anchor distT="0" distB="0" distL="114300" distR="114300" simplePos="0" relativeHeight="251622400" behindDoc="0" locked="0" layoutInCell="1" allowOverlap="1" wp14:anchorId="243D647E" wp14:editId="51CAAFE1">
                <wp:simplePos x="0" y="0"/>
                <wp:positionH relativeFrom="margin">
                  <wp:posOffset>497840</wp:posOffset>
                </wp:positionH>
                <wp:positionV relativeFrom="paragraph">
                  <wp:posOffset>5715</wp:posOffset>
                </wp:positionV>
                <wp:extent cx="5486400" cy="2790190"/>
                <wp:effectExtent l="0" t="0" r="0" b="0"/>
                <wp:wrapNone/>
                <wp:docPr id="360" name="Canvas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0" name="Group 380"/>
                        <wpg:cNvGrpSpPr/>
                        <wpg:grpSpPr>
                          <a:xfrm>
                            <a:off x="248478" y="198783"/>
                            <a:ext cx="1639956" cy="2115965"/>
                            <a:chOff x="248478" y="198783"/>
                            <a:chExt cx="1639956" cy="2115965"/>
                          </a:xfrm>
                        </wpg:grpSpPr>
                        <wps:wsp>
                          <wps:cNvPr id="361" name="Straight Connector 361"/>
                          <wps:cNvCnPr/>
                          <wps:spPr>
                            <a:xfrm flipH="1">
                              <a:off x="715617" y="198783"/>
                              <a:ext cx="1" cy="487017"/>
                            </a:xfrm>
                            <a:prstGeom prst="line">
                              <a:avLst/>
                            </a:prstGeom>
                          </wps:spPr>
                          <wps:style>
                            <a:lnRef idx="1">
                              <a:schemeClr val="dk1"/>
                            </a:lnRef>
                            <a:fillRef idx="0">
                              <a:schemeClr val="dk1"/>
                            </a:fillRef>
                            <a:effectRef idx="0">
                              <a:schemeClr val="dk1"/>
                            </a:effectRef>
                            <a:fontRef idx="minor">
                              <a:schemeClr val="tx1"/>
                            </a:fontRef>
                          </wps:style>
                          <wps:bodyPr/>
                        </wps:wsp>
                        <wps:wsp>
                          <wps:cNvPr id="362" name="Straight Connector 362"/>
                          <wps:cNvCnPr/>
                          <wps:spPr>
                            <a:xfrm>
                              <a:off x="854765" y="318052"/>
                              <a:ext cx="0" cy="278296"/>
                            </a:xfrm>
                            <a:prstGeom prst="line">
                              <a:avLst/>
                            </a:prstGeom>
                          </wps:spPr>
                          <wps:style>
                            <a:lnRef idx="1">
                              <a:schemeClr val="dk1"/>
                            </a:lnRef>
                            <a:fillRef idx="0">
                              <a:schemeClr val="dk1"/>
                            </a:fillRef>
                            <a:effectRef idx="0">
                              <a:schemeClr val="dk1"/>
                            </a:effectRef>
                            <a:fontRef idx="minor">
                              <a:schemeClr val="tx1"/>
                            </a:fontRef>
                          </wps:style>
                          <wps:bodyPr/>
                        </wps:wsp>
                        <wps:wsp>
                          <wps:cNvPr id="363" name="Straight Connector 363"/>
                          <wps:cNvCnPr/>
                          <wps:spPr>
                            <a:xfrm flipH="1">
                              <a:off x="248478" y="447261"/>
                              <a:ext cx="467140" cy="0"/>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Straight Connector 364"/>
                          <wps:cNvCnPr/>
                          <wps:spPr>
                            <a:xfrm>
                              <a:off x="248478" y="447261"/>
                              <a:ext cx="0" cy="1790101"/>
                            </a:xfrm>
                            <a:prstGeom prst="line">
                              <a:avLst/>
                            </a:prstGeom>
                          </wps:spPr>
                          <wps:style>
                            <a:lnRef idx="1">
                              <a:schemeClr val="dk1"/>
                            </a:lnRef>
                            <a:fillRef idx="0">
                              <a:schemeClr val="dk1"/>
                            </a:fillRef>
                            <a:effectRef idx="0">
                              <a:schemeClr val="dk1"/>
                            </a:effectRef>
                            <a:fontRef idx="minor">
                              <a:schemeClr val="tx1"/>
                            </a:fontRef>
                          </wps:style>
                          <wps:bodyPr/>
                        </wps:wsp>
                        <wps:wsp>
                          <wps:cNvPr id="366" name="Straight Connector 366"/>
                          <wps:cNvCnPr/>
                          <wps:spPr>
                            <a:xfrm flipV="1">
                              <a:off x="1876425" y="447262"/>
                              <a:ext cx="0" cy="1770248"/>
                            </a:xfrm>
                            <a:prstGeom prst="line">
                              <a:avLst/>
                            </a:prstGeom>
                          </wps:spPr>
                          <wps:style>
                            <a:lnRef idx="1">
                              <a:schemeClr val="dk1"/>
                            </a:lnRef>
                            <a:fillRef idx="0">
                              <a:schemeClr val="dk1"/>
                            </a:fillRef>
                            <a:effectRef idx="0">
                              <a:schemeClr val="dk1"/>
                            </a:effectRef>
                            <a:fontRef idx="minor">
                              <a:schemeClr val="tx1"/>
                            </a:fontRef>
                          </wps:style>
                          <wps:bodyPr/>
                        </wps:wsp>
                        <wps:wsp>
                          <wps:cNvPr id="367" name="Straight Connector 367"/>
                          <wps:cNvCnPr/>
                          <wps:spPr>
                            <a:xfrm flipH="1">
                              <a:off x="854765" y="447261"/>
                              <a:ext cx="1033669" cy="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Straight Connector 368"/>
                          <wps:cNvCnPr/>
                          <wps:spPr>
                            <a:xfrm>
                              <a:off x="248478" y="933855"/>
                              <a:ext cx="467140" cy="0"/>
                            </a:xfrm>
                            <a:prstGeom prst="line">
                              <a:avLst/>
                            </a:prstGeom>
                          </wps:spPr>
                          <wps:style>
                            <a:lnRef idx="1">
                              <a:schemeClr val="dk1"/>
                            </a:lnRef>
                            <a:fillRef idx="0">
                              <a:schemeClr val="dk1"/>
                            </a:fillRef>
                            <a:effectRef idx="0">
                              <a:schemeClr val="dk1"/>
                            </a:effectRef>
                            <a:fontRef idx="minor">
                              <a:schemeClr val="tx1"/>
                            </a:fontRef>
                          </wps:style>
                          <wps:bodyPr/>
                        </wps:wsp>
                        <wps:wsp>
                          <wps:cNvPr id="369" name="Straight Connector 369"/>
                          <wps:cNvCnPr>
                            <a:endCxn id="374" idx="3"/>
                          </wps:cNvCnPr>
                          <wps:spPr>
                            <a:xfrm flipH="1">
                              <a:off x="1144904" y="919266"/>
                              <a:ext cx="743530" cy="0"/>
                            </a:xfrm>
                            <a:prstGeom prst="line">
                              <a:avLst/>
                            </a:prstGeom>
                          </wps:spPr>
                          <wps:style>
                            <a:lnRef idx="1">
                              <a:schemeClr val="dk1"/>
                            </a:lnRef>
                            <a:fillRef idx="0">
                              <a:schemeClr val="dk1"/>
                            </a:fillRef>
                            <a:effectRef idx="0">
                              <a:schemeClr val="dk1"/>
                            </a:effectRef>
                            <a:fontRef idx="minor">
                              <a:schemeClr val="tx1"/>
                            </a:fontRef>
                          </wps:style>
                          <wps:bodyPr/>
                        </wps:wsp>
                        <wps:wsp>
                          <wps:cNvPr id="370" name="Straight Connector 370"/>
                          <wps:cNvCnPr/>
                          <wps:spPr>
                            <a:xfrm>
                              <a:off x="248478" y="1449421"/>
                              <a:ext cx="467139" cy="0"/>
                            </a:xfrm>
                            <a:prstGeom prst="line">
                              <a:avLst/>
                            </a:prstGeom>
                          </wps:spPr>
                          <wps:style>
                            <a:lnRef idx="1">
                              <a:schemeClr val="dk1"/>
                            </a:lnRef>
                            <a:fillRef idx="0">
                              <a:schemeClr val="dk1"/>
                            </a:fillRef>
                            <a:effectRef idx="0">
                              <a:schemeClr val="dk1"/>
                            </a:effectRef>
                            <a:fontRef idx="minor">
                              <a:schemeClr val="tx1"/>
                            </a:fontRef>
                          </wps:style>
                          <wps:bodyPr/>
                        </wps:wsp>
                        <wps:wsp>
                          <wps:cNvPr id="371" name="Straight Connector 371"/>
                          <wps:cNvCnPr/>
                          <wps:spPr>
                            <a:xfrm>
                              <a:off x="248478" y="1896894"/>
                              <a:ext cx="467166" cy="0"/>
                            </a:xfrm>
                            <a:prstGeom prst="line">
                              <a:avLst/>
                            </a:prstGeom>
                          </wps:spPr>
                          <wps:style>
                            <a:lnRef idx="1">
                              <a:schemeClr val="dk1"/>
                            </a:lnRef>
                            <a:fillRef idx="0">
                              <a:schemeClr val="dk1"/>
                            </a:fillRef>
                            <a:effectRef idx="0">
                              <a:schemeClr val="dk1"/>
                            </a:effectRef>
                            <a:fontRef idx="minor">
                              <a:schemeClr val="tx1"/>
                            </a:fontRef>
                          </wps:style>
                          <wps:bodyPr/>
                        </wps:wsp>
                        <wps:wsp>
                          <wps:cNvPr id="372" name="Straight Connector 372"/>
                          <wps:cNvCnPr/>
                          <wps:spPr>
                            <a:xfrm>
                              <a:off x="248478" y="2237362"/>
                              <a:ext cx="467166" cy="0"/>
                            </a:xfrm>
                            <a:prstGeom prst="line">
                              <a:avLst/>
                            </a:prstGeom>
                          </wps:spPr>
                          <wps:style>
                            <a:lnRef idx="1">
                              <a:schemeClr val="dk1"/>
                            </a:lnRef>
                            <a:fillRef idx="0">
                              <a:schemeClr val="dk1"/>
                            </a:fillRef>
                            <a:effectRef idx="0">
                              <a:schemeClr val="dk1"/>
                            </a:effectRef>
                            <a:fontRef idx="minor">
                              <a:schemeClr val="tx1"/>
                            </a:fontRef>
                          </wps:style>
                          <wps:bodyPr/>
                        </wps:wsp>
                        <wps:wsp>
                          <wps:cNvPr id="373" name="Straight Connector 373"/>
                          <wps:cNvCnPr/>
                          <wps:spPr>
                            <a:xfrm flipH="1">
                              <a:off x="1144905" y="1420238"/>
                              <a:ext cx="743529" cy="0"/>
                            </a:xfrm>
                            <a:prstGeom prst="line">
                              <a:avLst/>
                            </a:prstGeom>
                          </wps:spPr>
                          <wps:style>
                            <a:lnRef idx="1">
                              <a:schemeClr val="dk1"/>
                            </a:lnRef>
                            <a:fillRef idx="0">
                              <a:schemeClr val="dk1"/>
                            </a:fillRef>
                            <a:effectRef idx="0">
                              <a:schemeClr val="dk1"/>
                            </a:effectRef>
                            <a:fontRef idx="minor">
                              <a:schemeClr val="tx1"/>
                            </a:fontRef>
                          </wps:style>
                          <wps:bodyPr/>
                        </wps:wsp>
                        <wps:wsp>
                          <wps:cNvPr id="374" name="Rectangle 374"/>
                          <wps:cNvSpPr/>
                          <wps:spPr>
                            <a:xfrm>
                              <a:off x="715618" y="831717"/>
                              <a:ext cx="429286" cy="175098"/>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715644" y="1342455"/>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Rectangle 376"/>
                          <wps:cNvSpPr/>
                          <wps:spPr>
                            <a:xfrm>
                              <a:off x="715644" y="1804520"/>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 name="Rectangle 377"/>
                          <wps:cNvSpPr/>
                          <wps:spPr>
                            <a:xfrm>
                              <a:off x="715644" y="2140123"/>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Straight Connector 378"/>
                          <wps:cNvCnPr>
                            <a:stCxn id="376" idx="3"/>
                          </wps:cNvCnPr>
                          <wps:spPr>
                            <a:xfrm>
                              <a:off x="1144904" y="1891833"/>
                              <a:ext cx="743530" cy="0"/>
                            </a:xfrm>
                            <a:prstGeom prst="line">
                              <a:avLst/>
                            </a:prstGeom>
                          </wps:spPr>
                          <wps:style>
                            <a:lnRef idx="1">
                              <a:schemeClr val="dk1"/>
                            </a:lnRef>
                            <a:fillRef idx="0">
                              <a:schemeClr val="dk1"/>
                            </a:fillRef>
                            <a:effectRef idx="0">
                              <a:schemeClr val="dk1"/>
                            </a:effectRef>
                            <a:fontRef idx="minor">
                              <a:schemeClr val="tx1"/>
                            </a:fontRef>
                          </wps:style>
                          <wps:bodyPr/>
                        </wps:wsp>
                        <wps:wsp>
                          <wps:cNvPr id="379" name="Straight Connector 379"/>
                          <wps:cNvCnPr/>
                          <wps:spPr>
                            <a:xfrm>
                              <a:off x="1144904" y="2217510"/>
                              <a:ext cx="743530" cy="0"/>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97" name="Group 397"/>
                        <wpg:cNvGrpSpPr/>
                        <wpg:grpSpPr>
                          <a:xfrm>
                            <a:off x="2373549" y="318052"/>
                            <a:ext cx="2932890" cy="1382946"/>
                            <a:chOff x="2373549" y="318052"/>
                            <a:chExt cx="2932890" cy="1382946"/>
                          </a:xfrm>
                        </wpg:grpSpPr>
                        <wps:wsp>
                          <wps:cNvPr id="381" name="Straight Connector 381"/>
                          <wps:cNvCnPr/>
                          <wps:spPr>
                            <a:xfrm>
                              <a:off x="3925111" y="318052"/>
                              <a:ext cx="0" cy="392067"/>
                            </a:xfrm>
                            <a:prstGeom prst="line">
                              <a:avLst/>
                            </a:prstGeom>
                          </wps:spPr>
                          <wps:style>
                            <a:lnRef idx="1">
                              <a:schemeClr val="dk1"/>
                            </a:lnRef>
                            <a:fillRef idx="0">
                              <a:schemeClr val="dk1"/>
                            </a:fillRef>
                            <a:effectRef idx="0">
                              <a:schemeClr val="dk1"/>
                            </a:effectRef>
                            <a:fontRef idx="minor">
                              <a:schemeClr val="tx1"/>
                            </a:fontRef>
                          </wps:style>
                          <wps:bodyPr/>
                        </wps:wsp>
                        <wps:wsp>
                          <wps:cNvPr id="382" name="Straight Connector 382"/>
                          <wps:cNvCnPr/>
                          <wps:spPr>
                            <a:xfrm>
                              <a:off x="4012660" y="389106"/>
                              <a:ext cx="0" cy="207242"/>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Straight Connector 383"/>
                          <wps:cNvCnPr/>
                          <wps:spPr>
                            <a:xfrm flipH="1">
                              <a:off x="2373549" y="515566"/>
                              <a:ext cx="1551564" cy="0"/>
                            </a:xfrm>
                            <a:prstGeom prst="line">
                              <a:avLst/>
                            </a:prstGeom>
                          </wps:spPr>
                          <wps:style>
                            <a:lnRef idx="1">
                              <a:schemeClr val="dk1"/>
                            </a:lnRef>
                            <a:fillRef idx="0">
                              <a:schemeClr val="dk1"/>
                            </a:fillRef>
                            <a:effectRef idx="0">
                              <a:schemeClr val="dk1"/>
                            </a:effectRef>
                            <a:fontRef idx="minor">
                              <a:schemeClr val="tx1"/>
                            </a:fontRef>
                          </wps:style>
                          <wps:bodyPr/>
                        </wps:wsp>
                        <wps:wsp>
                          <wps:cNvPr id="384" name="Straight Connector 384"/>
                          <wps:cNvCnPr/>
                          <wps:spPr>
                            <a:xfrm>
                              <a:off x="2373549" y="515566"/>
                              <a:ext cx="0" cy="1088827"/>
                            </a:xfrm>
                            <a:prstGeom prst="line">
                              <a:avLst/>
                            </a:prstGeom>
                          </wps:spPr>
                          <wps:style>
                            <a:lnRef idx="1">
                              <a:schemeClr val="dk1"/>
                            </a:lnRef>
                            <a:fillRef idx="0">
                              <a:schemeClr val="dk1"/>
                            </a:fillRef>
                            <a:effectRef idx="0">
                              <a:schemeClr val="dk1"/>
                            </a:effectRef>
                            <a:fontRef idx="minor">
                              <a:schemeClr val="tx1"/>
                            </a:fontRef>
                          </wps:style>
                          <wps:bodyPr/>
                        </wps:wsp>
                        <wps:wsp>
                          <wps:cNvPr id="385" name="Rectangle 385"/>
                          <wps:cNvSpPr/>
                          <wps:spPr>
                            <a:xfrm>
                              <a:off x="2738374" y="1517080"/>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3443629" y="1526373"/>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4066200" y="1524519"/>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4649822" y="1526373"/>
                              <a:ext cx="429260" cy="174625"/>
                            </a:xfrm>
                            <a:prstGeom prst="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 name="Straight Connector 389"/>
                          <wps:cNvCnPr>
                            <a:stCxn id="385" idx="1"/>
                          </wps:cNvCnPr>
                          <wps:spPr>
                            <a:xfrm flipH="1">
                              <a:off x="2373549" y="1604393"/>
                              <a:ext cx="364825" cy="0"/>
                            </a:xfrm>
                            <a:prstGeom prst="line">
                              <a:avLst/>
                            </a:prstGeom>
                          </wps:spPr>
                          <wps:style>
                            <a:lnRef idx="1">
                              <a:schemeClr val="dk1"/>
                            </a:lnRef>
                            <a:fillRef idx="0">
                              <a:schemeClr val="dk1"/>
                            </a:fillRef>
                            <a:effectRef idx="0">
                              <a:schemeClr val="dk1"/>
                            </a:effectRef>
                            <a:fontRef idx="minor">
                              <a:schemeClr val="tx1"/>
                            </a:fontRef>
                          </wps:style>
                          <wps:bodyPr/>
                        </wps:wsp>
                        <wps:wsp>
                          <wps:cNvPr id="390" name="Straight Connector 390"/>
                          <wps:cNvCnPr>
                            <a:stCxn id="385" idx="3"/>
                          </wps:cNvCnPr>
                          <wps:spPr>
                            <a:xfrm>
                              <a:off x="3167634" y="1604393"/>
                              <a:ext cx="275995" cy="0"/>
                            </a:xfrm>
                            <a:prstGeom prst="line">
                              <a:avLst/>
                            </a:prstGeom>
                          </wps:spPr>
                          <wps:style>
                            <a:lnRef idx="1">
                              <a:schemeClr val="dk1"/>
                            </a:lnRef>
                            <a:fillRef idx="0">
                              <a:schemeClr val="dk1"/>
                            </a:fillRef>
                            <a:effectRef idx="0">
                              <a:schemeClr val="dk1"/>
                            </a:effectRef>
                            <a:fontRef idx="minor">
                              <a:schemeClr val="tx1"/>
                            </a:fontRef>
                          </wps:style>
                          <wps:bodyPr/>
                        </wps:wsp>
                        <wps:wsp>
                          <wps:cNvPr id="391" name="Straight Connector 391"/>
                          <wps:cNvCnPr>
                            <a:stCxn id="386" idx="3"/>
                          </wps:cNvCnPr>
                          <wps:spPr>
                            <a:xfrm>
                              <a:off x="3872889" y="1613686"/>
                              <a:ext cx="193311" cy="0"/>
                            </a:xfrm>
                            <a:prstGeom prst="line">
                              <a:avLst/>
                            </a:prstGeom>
                          </wps:spPr>
                          <wps:style>
                            <a:lnRef idx="1">
                              <a:schemeClr val="dk1"/>
                            </a:lnRef>
                            <a:fillRef idx="0">
                              <a:schemeClr val="dk1"/>
                            </a:fillRef>
                            <a:effectRef idx="0">
                              <a:schemeClr val="dk1"/>
                            </a:effectRef>
                            <a:fontRef idx="minor">
                              <a:schemeClr val="tx1"/>
                            </a:fontRef>
                          </wps:style>
                          <wps:bodyPr/>
                        </wps:wsp>
                        <wps:wsp>
                          <wps:cNvPr id="393" name="Straight Connector 393"/>
                          <wps:cNvCnPr>
                            <a:stCxn id="387" idx="3"/>
                          </wps:cNvCnPr>
                          <wps:spPr>
                            <a:xfrm>
                              <a:off x="4495460" y="1611832"/>
                              <a:ext cx="154362" cy="0"/>
                            </a:xfrm>
                            <a:prstGeom prst="line">
                              <a:avLst/>
                            </a:prstGeom>
                          </wps:spPr>
                          <wps:style>
                            <a:lnRef idx="1">
                              <a:schemeClr val="dk1"/>
                            </a:lnRef>
                            <a:fillRef idx="0">
                              <a:schemeClr val="dk1"/>
                            </a:fillRef>
                            <a:effectRef idx="0">
                              <a:schemeClr val="dk1"/>
                            </a:effectRef>
                            <a:fontRef idx="minor">
                              <a:schemeClr val="tx1"/>
                            </a:fontRef>
                          </wps:style>
                          <wps:bodyPr/>
                        </wps:wsp>
                        <wps:wsp>
                          <wps:cNvPr id="394" name="Straight Connector 394"/>
                          <wps:cNvCnPr/>
                          <wps:spPr>
                            <a:xfrm flipV="1">
                              <a:off x="5079082" y="1604393"/>
                              <a:ext cx="227357" cy="1"/>
                            </a:xfrm>
                            <a:prstGeom prst="line">
                              <a:avLst/>
                            </a:prstGeom>
                          </wps:spPr>
                          <wps:style>
                            <a:lnRef idx="1">
                              <a:schemeClr val="dk1"/>
                            </a:lnRef>
                            <a:fillRef idx="0">
                              <a:schemeClr val="dk1"/>
                            </a:fillRef>
                            <a:effectRef idx="0">
                              <a:schemeClr val="dk1"/>
                            </a:effectRef>
                            <a:fontRef idx="minor">
                              <a:schemeClr val="tx1"/>
                            </a:fontRef>
                          </wps:style>
                          <wps:bodyPr/>
                        </wps:wsp>
                        <wps:wsp>
                          <wps:cNvPr id="395" name="Straight Connector 395"/>
                          <wps:cNvCnPr/>
                          <wps:spPr>
                            <a:xfrm flipV="1">
                              <a:off x="5306439" y="491247"/>
                              <a:ext cx="0" cy="1120585"/>
                            </a:xfrm>
                            <a:prstGeom prst="line">
                              <a:avLst/>
                            </a:prstGeom>
                          </wps:spPr>
                          <wps:style>
                            <a:lnRef idx="1">
                              <a:schemeClr val="dk1"/>
                            </a:lnRef>
                            <a:fillRef idx="0">
                              <a:schemeClr val="dk1"/>
                            </a:fillRef>
                            <a:effectRef idx="0">
                              <a:schemeClr val="dk1"/>
                            </a:effectRef>
                            <a:fontRef idx="minor">
                              <a:schemeClr val="tx1"/>
                            </a:fontRef>
                          </wps:style>
                          <wps:bodyPr/>
                        </wps:wsp>
                        <wps:wsp>
                          <wps:cNvPr id="396" name="Straight Connector 396"/>
                          <wps:cNvCnPr/>
                          <wps:spPr>
                            <a:xfrm>
                              <a:off x="4012660" y="491247"/>
                              <a:ext cx="1293779" cy="0"/>
                            </a:xfrm>
                            <a:prstGeom prst="line">
                              <a:avLst/>
                            </a:prstGeom>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w14:anchorId="0F0D5027" id="Canvas 360" o:spid="_x0000_s1026" editas="canvas" style="position:absolute;margin-left:39.2pt;margin-top:.45pt;width:6in;height:219.7pt;z-index:251622400;mso-position-horizontal-relative:margin" coordsize="54864,27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">
                <v:shape id="_x0000_s1027" type="#_x0000_t75" style="position:absolute;width:54864;height:27901;visibility:visible;mso-wrap-style:square">
                  <v:fill o:detectmouseclick="t"/>
                  <v:path o:connecttype="none"/>
                </v:shape>
                <v:group id="Group 380" o:spid="_x0000_s1028" style="position:absolute;left:2484;top:1987;width:16400;height:21160" coordorigin="2484,1987" coordsize="16399,21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line id="Straight Connector 361" o:spid="_x0000_s1029" style="position:absolute;flip:x;visibility:visible;mso-wrap-style:square" from="7156,1987" to="71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3gMMAAADcAAAADwAAAGRycy9kb3ducmV2LnhtbESPS4sCMRCE74L/IbTgTTMqqIxGEUFY&#10;dnHxefDWTHoeOOkMk+jM/vuNIHgsquorarluTSmeVLvCsoLRMAJBnFhdcKbgct4N5iCcR9ZYWiYF&#10;f+Rgvep2lhhr2/CRniefiQBhF6OC3PsqltIlORl0Q1sRBy+1tUEfZJ1JXWMT4KaU4yiaSoMFh4Uc&#10;K9rmlNxPD6MgdY9qe7tqn86+98d9+pP9YnNQqt9rNwsQnlr/Cb/bX1rBZDqC15l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t4DDAAAA3AAAAA8AAAAAAAAAAAAA&#10;AAAAoQIAAGRycy9kb3ducmV2LnhtbFBLBQYAAAAABAAEAPkAAACRAwAAAAA=&#10;" strokecolor="black [3040]"/>
                  <v:line id="Straight Connector 362" o:spid="_x0000_s1030" style="position:absolute;visibility:visible;mso-wrap-style:square" from="8547,3180" to="8547,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zYcIAAADcAAAADwAAAGRycy9kb3ducmV2LnhtbESPQWsCMRSE74X+h/AKvWlWxcWuRhGx&#10;VOpJrffH5rm7uHlZk6jpv28EocdhZr5hZotoWnEj5xvLCgb9DARxaXXDlYKfw2dvAsIHZI2tZVLw&#10;Sx4W89eXGRba3nlHt32oRIKwL1BBHUJXSOnLmgz6vu2Ik3eyzmBI0lVSO7wnuGnlMMtyabDhtFBj&#10;R6uayvP+ahJlcLwY+XX+wOO327r1KI/jeFHq/S0upyACxfAffrY3WsEoH8L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PzYcIAAADcAAAADwAAAAAAAAAAAAAA&#10;AAChAgAAZHJzL2Rvd25yZXYueG1sUEsFBgAAAAAEAAQA+QAAAJADAAAAAA==&#10;" strokecolor="black [3040]"/>
                  <v:line id="Straight Connector 363" o:spid="_x0000_s1031" style="position:absolute;flip:x;visibility:visible;mso-wrap-style:square" from="2484,4472" to="7156,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2MbMMAAADcAAAADwAAAGRycy9kb3ducmV2LnhtbESPS4sCMRCE74L/IbTgTTOuoDIaRQRh&#10;cXHxefDWTHoeOOkMk+jM/vuNIHgsquorarFqTSmeVLvCsoLRMAJBnFhdcKbgct4OZiCcR9ZYWiYF&#10;f+Rgtex2Fhhr2/CRniefiQBhF6OC3PsqltIlORl0Q1sRBy+1tUEfZJ1JXWMT4KaUX1E0kQYLDgs5&#10;VrTJKbmfHkZB6h7V5nbVPp3u9sd9+pP9YnNQqt9r13MQnlr/Cb/b31rBeDKG15lw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djGzDAAAA3AAAAA8AAAAAAAAAAAAA&#10;AAAAoQIAAGRycy9kb3ducmV2LnhtbFBLBQYAAAAABAAEAPkAAACRAwAAAAA=&#10;" strokecolor="black [3040]"/>
                  <v:line id="Straight Connector 364" o:spid="_x0000_s1032" style="position:absolute;visibility:visible;mso-wrap-style:square" from="2484,4472" to="2484,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OjsMAAADcAAAADwAAAGRycy9kb3ducmV2LnhtbESPT2sCMRTE7wW/Q3iCN81a20VXo0ix&#10;tNST/+6PzXN3cfOyJqmm374pCD0OM/MbZrGKphU3cr6xrGA8ykAQl1Y3XCk4Ht6HUxA+IGtsLZOC&#10;H/KwWvaeFlhoe+cd3fahEgnCvkAFdQhdIaUvazLoR7YjTt7ZOoMhSVdJ7fCe4KaVz1mWS4MNp4Ua&#10;O3qrqbzsv02ijE9XIz8uMzx9ua3bTPL4Gq9KDfpxPQcRKIb/8KP9qRVM8h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2zo7DAAAA3AAAAA8AAAAAAAAAAAAA&#10;AAAAoQIAAGRycy9kb3ducmV2LnhtbFBLBQYAAAAABAAEAPkAAACRAwAAAAA=&#10;" strokecolor="black [3040]"/>
                  <v:line id="Straight Connector 366" o:spid="_x0000_s1033" style="position:absolute;flip:y;visibility:visible;mso-wrap-style:square" from="18764,4472" to="18764,2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v9MQAAADcAAAADwAAAGRycy9kb3ducmV2LnhtbESPT4vCMBTE74LfITxhb5quC1WqURZB&#10;EBdF3fXg7dG8/sHmpTTRdr+9EQSPw8z8hpkvO1OJOzWutKzgcxSBIE6tLjlX8Pe7Hk5BOI+ssbJM&#10;Cv7JwXLR780x0bblI91PPhcBwi5BBYX3dSKlSwsy6Ea2Jg5eZhuDPsgml7rBNsBNJcdRFEuDJYeF&#10;AmtaFZReTzejIHO3enU5a59NtrvjLvvJ99gelPoYdN8zEJ46/w6/2hut4CuO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i/0xAAAANwAAAAPAAAAAAAAAAAA&#10;AAAAAKECAABkcnMvZG93bnJldi54bWxQSwUGAAAAAAQABAD5AAAAkgMAAAAA&#10;" strokecolor="black [3040]"/>
                  <v:line id="Straight Connector 367" o:spid="_x0000_s1034" style="position:absolute;flip:x;visibility:visible;mso-wrap-style:square" from="8547,4472" to="1888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aKb8YAAADcAAAADwAAAGRycy9kb3ducmV2LnhtbESPT2vCQBTE7wW/w/IEb81GC1rSrFIE&#10;QSopNW0PvT2yL39o9m3Irkn89m6h4HGYmd8w6W4yrRiod41lBcsoBkFcWN1wpeDr8/D4DMJ5ZI2t&#10;ZVJwJQe77ewhxUTbkc805L4SAcIuQQW1910ipStqMugi2xEHr7S9QR9kX0nd4xjgppWrOF5Lgw2H&#10;hRo72tdU/OYXo6B0l27/8619uXnLzll5qt5x/FBqMZ9eX0B4mvw9/N8+agVP6w3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im/GAAAA3AAAAA8AAAAAAAAA&#10;AAAAAAAAoQIAAGRycy9kb3ducmV2LnhtbFBLBQYAAAAABAAEAPkAAACUAwAAAAA=&#10;" strokecolor="black [3040]"/>
                  <v:line id="Straight Connector 368" o:spid="_x0000_s1035" style="position:absolute;visibility:visible;mso-wrap-style:square" from="2484,9338" to="7156,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Ei8QAAADcAAAADwAAAGRycy9kb3ducmV2LnhtbESPwU7DMAyG75N4h8hI3LZ0TFRQlk0I&#10;gZjYaYXdrca01RqnS8KWvT0+IO1o/f4/+1uusxvUiULsPRuYzwpQxI23PbcGvr/ep4+gYkK2OHgm&#10;AxeKsF7dTJZYWX/mHZ3q1CqBcKzQQJfSWGkdm44cxpkfiSX78cFhkjG02gY8C9wN+r4oSu2wZ7nQ&#10;4UivHTWH+tcJZb4/Ov1xeML9Z9iGt0WZH/LRmLvb/PIMKlFO1+X/9sYaWJTyrc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SLxAAAANwAAAAPAAAAAAAAAAAA&#10;AAAAAKECAABkcnMvZG93bnJldi54bWxQSwUGAAAAAAQABAD5AAAAkgMAAAAA&#10;" strokecolor="black [3040]"/>
                  <v:line id="Straight Connector 369" o:spid="_x0000_s1036" style="position:absolute;flip:x;visibility:visible;mso-wrap-style:square" from="11449,9192" to="18884,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7hsUAAADcAAAADwAAAGRycy9kb3ducmV2LnhtbESPS4sCMRCE7wv+h9CCN82o4LqjUUQQ&#10;RHHxsXvYWzPpeeCkM0yiM/57Iwh7LKrqK2q+bE0p7lS7wrKC4SACQZxYXXCm4Oey6U9BOI+ssbRM&#10;Ch7kYLnofMwx1rbhE93PPhMBwi5GBbn3VSylS3Iy6Aa2Ig5eamuDPsg6k7rGJsBNKUdRNJEGCw4L&#10;OVa0zim5nm9GQepu1frvV/v0c3c4HdJ99o3NUalet13NQHhq/X/43d5qBePJ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W7hsUAAADcAAAADwAAAAAAAAAA&#10;AAAAAAChAgAAZHJzL2Rvd25yZXYueG1sUEsFBgAAAAAEAAQA+QAAAJMDAAAAAA==&#10;" strokecolor="black [3040]"/>
                  <v:line id="Straight Connector 370" o:spid="_x0000_s1037" style="position:absolute;visibility:visible;mso-wrap-style:square" from="2484,14494" to="7156,1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ReUMMAAADcAAAADwAAAGRycy9kb3ducmV2LnhtbESPwU4CMRCG7ya+QzMk3qQLRISFQgzR&#10;SPQkwn2yHXY3bKdLW6G+vXMg8Tj55/9mvuU6u05dKMTWs4HRsABFXHnbcm1g//32OAMVE7LFzjMZ&#10;+KUI69X93RJL66/8RZddqpVAOJZooEmpL7WOVUMO49D3xJIdfXCYZAy1tgGvAnedHhfFVDtsWS40&#10;2NOmoeq0+3FCGR3OTr+f5nj4CJ/hdTLNT/lszMMgvyxAJcrpf/nW3loDk2d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UXlDDAAAA3AAAAA8AAAAAAAAAAAAA&#10;AAAAoQIAAGRycy9kb3ducmV2LnhtbFBLBQYAAAAABAAEAPkAAACRAwAAAAA=&#10;" strokecolor="black [3040]"/>
                  <v:line id="Straight Connector 371" o:spid="_x0000_s1038" style="position:absolute;visibility:visible;mso-wrap-style:square" from="2484,18968" to="7156,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7y8MAAADcAAAADwAAAGRycy9kb3ducmV2LnhtbESPQWsCMRSE7wX/Q3hCb5rdilq3Riml&#10;pVJPbvX+2LzuLm5e1iTV+O9NQehxmJlvmOU6mk6cyfnWsoJ8nIEgrqxuuVaw//4YPYPwAVljZ5kU&#10;XMnDejV4WGKh7YV3dC5DLRKEfYEKmhD6QkpfNWTQj21PnLwf6wyGJF0ttcNLgptOPmXZTBpsOS00&#10;2NNbQ9Wx/DWJkh9ORn4eF3j4clv3PpnFaTwp9TiMry8gAsXwH763N1rBZJ7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Y+8vDAAAA3AAAAA8AAAAAAAAAAAAA&#10;AAAAoQIAAGRycy9kb3ducmV2LnhtbFBLBQYAAAAABAAEAPkAAACRAwAAAAA=&#10;" strokecolor="black [3040]"/>
                  <v:line id="Straight Connector 372" o:spid="_x0000_s1039" style="position:absolute;visibility:visible;mso-wrap-style:square" from="2484,22373" to="7156,2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lvMMAAADcAAAADwAAAGRycy9kb3ducmV2LnhtbESPQWsCMRSE74L/ITyht5pVqbZbsyKl&#10;pVJPar0/Ns/dZTcva5Jq+u9NoeBxmJlvmOUqmk5cyPnGsoLJOANBXFrdcKXg+/Dx+AzCB2SNnWVS&#10;8EseVsVwsMRc2yvv6LIPlUgQ9jkqqEPocyl9WZNBP7Y9cfJO1hkMSbpKaofXBDednGbZXBpsOC3U&#10;2NNbTWW7/zGJMjmejfxsX/D45bbufTaPT/Gs1MMorl9BBIrhHv5vb7SC2WIK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KZbzDAAAA3AAAAA8AAAAAAAAAAAAA&#10;AAAAoQIAAGRycy9kb3ducmV2LnhtbFBLBQYAAAAABAAEAPkAAACRAwAAAAA=&#10;" strokecolor="black [3040]"/>
                  <v:line id="Straight Connector 373" o:spid="_x0000_s1040" style="position:absolute;flip:x;visibility:visible;mso-wrap-style:square" from="11449,14202" to="18884,14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QascQAAADcAAAADwAAAGRycy9kb3ducmV2LnhtbESPT4vCMBTE7wt+h/AEb2uqgkrXKCII&#10;4qJo3T3s7dG8/sHmpTTRdr+9EQSPw8z8hlmsOlOJOzWutKxgNIxAEKdWl5wr+LlsP+cgnEfWWFkm&#10;Bf/kYLXsfSww1rblM90Tn4sAYRejgsL7OpbSpQUZdENbEwcvs41BH2STS91gG+CmkuMomkqDJYeF&#10;AmvaFJRek5tRkLlbvfn71T6b7Q/nQ/adH7E9KTXod+svEJ46/w6/2jutYDKbwP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BqxxAAAANwAAAAPAAAAAAAAAAAA&#10;AAAAAKECAABkcnMvZG93bnJldi54bWxQSwUGAAAAAAQABAD5AAAAkgMAAAAA&#10;" strokecolor="black [3040]"/>
                  <v:rect id="Rectangle 374" o:spid="_x0000_s1041" style="position:absolute;left:7156;top:8317;width:4293;height:1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pscA&#10;AADcAAAADwAAAGRycy9kb3ducmV2LnhtbESPzW7CMBCE70h9B2sr9YLAoS0/TTEIUBvaAwcCD7CK&#10;t0lovI5iE9K3x5WQOI5m5hvNfNmZSrTUuNKygtEwAkGcWV1yruB4+BzMQDiPrLGyTAr+yMFy8dCb&#10;Y6zthffUpj4XAcIuRgWF93UspcsKMuiGtiYO3o9tDPogm1zqBi8Bbir5HEUTabDksFBgTZuCst/0&#10;bBScJvUuWfP32zr56Prb9GTkcWyUenrsVu8gPHX+Hr61v7SCl+kr/J8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JfqbHAAAA3AAAAA8AAAAAAAAAAAAAAAAAmAIAAGRy&#10;cy9kb3ducmV2LnhtbFBLBQYAAAAABAAEAPUAAACMAwAAAAA=&#10;" filled="f" strokecolor="black [3040]">
                    <v:shadow on="t" color="black" opacity="24903f" origin=",.5" offset="0,.55556mm"/>
                  </v:rect>
                  <v:rect id="Rectangle 375" o:spid="_x0000_s1042" style="position:absolute;left:7156;top:13424;width:4293;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64MYA&#10;AADcAAAADwAAAGRycy9kb3ducmV2LnhtbESPQWvCQBSE74L/YXlCb7qppdZGV7GBUA9eakXs7Zl9&#10;TYLZt+nuVtN/7wpCj8PMfMPMl51pxJmcry0reBwlIIgLq2suFew+8+EUhA/IGhvLpOCPPCwX/d4c&#10;U20v/EHnbShFhLBPUUEVQptK6YuKDPqRbYmj922dwRClK6V2eIlw08hxkkykwZrjQoUtZRUVp+2v&#10;UZAfab827dumHr+/fjU/eeY2h0yph0G3moEI1IX/8L291gqeXp7h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64MYAAADcAAAADwAAAAAAAAAAAAAAAACYAgAAZHJz&#10;L2Rvd25yZXYueG1sUEsFBgAAAAAEAAQA9QAAAIsDAAAAAA==&#10;" filled="f">
                    <v:shadow on="t" color="black" opacity="24903f" origin=",.5" offset="0,.55556mm"/>
                  </v:rect>
                  <v:rect id="Rectangle 376" o:spid="_x0000_s1043" style="position:absolute;left:7156;top:18045;width:4293;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kl8YA&#10;AADcAAAADwAAAGRycy9kb3ducmV2LnhtbESPQWvCQBSE7wX/w/KE3pqNFmybuooGgh68qKW0t9fs&#10;Mwlm38bdVdN/3xWEHoeZ+YaZznvTigs531hWMEpSEMSl1Q1XCj72xdMrCB+QNbaWScEveZjPBg9T&#10;zLS98pYuu1CJCGGfoYI6hC6T0pc1GfSJ7Yijd7DOYIjSVVI7vEa4aeU4TSfSYMNxocaO8prK4+5s&#10;FBQ/9Lk23XLTjFdv3+2pyN3mK1fqcdgv3kEE6sN/+N5eawXPLx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akl8YAAADcAAAADwAAAAAAAAAAAAAAAACYAgAAZHJz&#10;L2Rvd25yZXYueG1sUEsFBgAAAAAEAAQA9QAAAIsDAAAAAA==&#10;" filled="f">
                    <v:shadow on="t" color="black" opacity="24903f" origin=",.5" offset="0,.55556mm"/>
                  </v:rect>
                  <v:rect id="Rectangle 377" o:spid="_x0000_s1044" style="position:absolute;left:7156;top:21401;width:4293;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BDMYA&#10;AADcAAAADwAAAGRycy9kb3ducmV2LnhtbESPQWvCQBSE7wX/w/KE3sxGC7VNXcUGgh68qKW0t9fs&#10;Mwlm36a7q6b/3hWEHoeZ+YaZLXrTijM531hWME5SEMSl1Q1XCj72xegFhA/IGlvLpOCPPCzmg4cZ&#10;ZtpeeEvnXahEhLDPUEEdQpdJ6cuaDPrEdsTRO1hnMETpKqkdXiLctHKSps/SYMNxocaO8prK4+5k&#10;FBQ/9Lk23fummaxev9vfInebr1ypx2G/fAMRqA//4Xt7rRU8Ta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oBDMYAAADcAAAADwAAAAAAAAAAAAAAAACYAgAAZHJz&#10;L2Rvd25yZXYueG1sUEsFBgAAAAAEAAQA9QAAAIsDAAAAAA==&#10;" filled="f">
                    <v:shadow on="t" color="black" opacity="24903f" origin=",.5" offset="0,.55556mm"/>
                  </v:rect>
                  <v:line id="Straight Connector 378" o:spid="_x0000_s1045" style="position:absolute;visibility:visible;mso-wrap-style:square" from="11449,18918" to="18884,1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JSVsMAAADcAAAADwAAAGRycy9kb3ducmV2LnhtbESPwU4CMRCG7ya+QzMk3qQLRISFQgzR&#10;SPQkwn2yHXY3bKdLW6G+vXMg8Tj55/9mvuU6u05dKMTWs4HRsABFXHnbcm1g//32OAMVE7LFzjMZ&#10;+KUI69X93RJL66/8RZddqpVAOJZooEmpL7WOVUMO49D3xJIdfXCYZAy1tgGvAnedHhfFVDtsWS40&#10;2NOmoeq0+3FCGR3OTr+f5nj4CJ/hdTLNT/lszMMgvyxAJcrpf/nW3loDk2f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UlbDAAAA3AAAAA8AAAAAAAAAAAAA&#10;AAAAoQIAAGRycy9kb3ducmV2LnhtbFBLBQYAAAAABAAEAPkAAACRAwAAAAA=&#10;" strokecolor="black [3040]"/>
                  <v:line id="Straight Connector 379" o:spid="_x0000_s1046" style="position:absolute;visibility:visible;mso-wrap-style:square" from="11449,22175" to="18884,2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73zcIAAADcAAAADwAAAGRycy9kb3ducmV2LnhtbESPQWsCMRSE7wX/Q3iCN82qVOvWKCKK&#10;xZ6q9f7YvO4ubl7WJGr67xtB6HGYmW+Y+TKaRtzI+dqyguEgA0FcWF1zqeD7uO2/gfABWWNjmRT8&#10;koflovMyx1zbO3/R7RBKkSDsc1RQhdDmUvqiIoN+YFvi5P1YZzAk6UqpHd4T3DRylGUTabDmtFBh&#10;S+uKivPhahJleLoYuTvP8LR3n24znsTXeFGq142rdxCBYvgPP9sfWsF4OoP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73zcIAAADcAAAADwAAAAAAAAAAAAAA&#10;AAChAgAAZHJzL2Rvd25yZXYueG1sUEsFBgAAAAAEAAQA+QAAAJADAAAAAA==&#10;" strokecolor="black [3040]"/>
                </v:group>
                <v:group id="Group 397" o:spid="_x0000_s1047" style="position:absolute;left:23735;top:3180;width:29329;height:13829" coordorigin="23735,3180" coordsize="29328,13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Straight Connector 381" o:spid="_x0000_s1048" style="position:absolute;visibility:visible;mso-wrap-style:square" from="39251,3180" to="39251,7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2L7MMAAADcAAAADwAAAGRycy9kb3ducmV2LnhtbESPT2sCMRTE7wW/Q3hCbzW7lYquRhGp&#10;VNqT/+6PzXN3cfOyJlHjt28KBY/DzPyGmS2iacWNnG8sK8gHGQji0uqGKwWH/fptDMIHZI2tZVLw&#10;IA+Lee9lhoW2d97SbRcqkSDsC1RQh9AVUvqyJoN+YDvi5J2sMxiSdJXUDu8Jblr5nmUjabDhtFBj&#10;R6uayvPuahIlP16M/DpP8PjtftzncBQ/4kWp135cTkEEiuEZ/m9vtILhOIe/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Ni+zDAAAA3AAAAA8AAAAAAAAAAAAA&#10;AAAAoQIAAGRycy9kb3ducmV2LnhtbFBLBQYAAAAABAAEAPkAAACRAwAAAAA=&#10;" strokecolor="black [3040]"/>
                  <v:line id="Straight Connector 382" o:spid="_x0000_s1049" style="position:absolute;visibility:visible;mso-wrap-style:square" from="40126,3891" to="40126,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8Vm8MAAADcAAAADwAAAGRycy9kb3ducmV2LnhtbESPT2sCMRTE7wW/Q3hCbzW7iqKrUaS0&#10;VNpT/XN/bJ67i5uX3STV+O1NodDjMDO/YVabaFpxJecbywryUQaCuLS64UrB8fD+MgfhA7LG1jIp&#10;uJOHzXrwtMJC2xt/03UfKpEg7AtUUIfQFVL6siaDfmQ74uSdrTMYknSV1A5vCW5aOc6ymTTYcFqo&#10;saPXmsrL/sckSn7qjfy4LPD06b7c22QWp7FX6nkYt0sQgWL4D/+1d1rBZD6G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FZvDAAAA3AAAAA8AAAAAAAAAAAAA&#10;AAAAoQIAAGRycy9kb3ducmV2LnhtbFBLBQYAAAAABAAEAPkAAACRAwAAAAA=&#10;" strokecolor="black [3040]"/>
                  <v:line id="Straight Connector 383" o:spid="_x0000_s1050" style="position:absolute;flip:x;visibility:visible;mso-wrap-style:square" from="23735,5155" to="39251,5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qlsUAAADcAAAADwAAAGRycy9kb3ducmV2LnhtbESPT2vCQBTE7wW/w/IEb81GhVZSVxFB&#10;KJWUGu2ht0f25Q/Nvg3ZNUm/fVcQPA4z8xtmvR1NI3rqXG1ZwTyKQRDnVtdcKricD88rEM4ja2ws&#10;k4I/crDdTJ7WmGg78In6zJciQNglqKDyvk2kdHlFBl1kW+LgFbYz6IPsSqk7HALcNHIRxy/SYM1h&#10;ocKW9hXlv9nVKCjctd3/fGtfvH6kp7Q4lp84fCk1m467NxCeRv8I39vvWsFytYTbmXA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FqlsUAAADcAAAADwAAAAAAAAAA&#10;AAAAAAChAgAAZHJzL2Rvd25yZXYueG1sUEsFBgAAAAAEAAQA+QAAAJMDAAAAAA==&#10;" strokecolor="black [3040]"/>
                  <v:line id="Straight Connector 384" o:spid="_x0000_s1051" style="position:absolute;visibility:visible;mso-wrap-style:square" from="23735,5155" to="23735,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odMMAAADcAAAADwAAAGRycy9kb3ducmV2LnhtbESPQWsCMRSE7wX/Q3iCN81aW9F1o0ix&#10;tLSnqnt/bJ67i5uXNUk1/fdNQehxmJlvmGITTSeu5HxrWcF0koEgrqxuuVZwPLyOFyB8QNbYWSYF&#10;P+Rhsx48FJhre+Mvuu5DLRKEfY4KmhD6XEpfNWTQT2xPnLyTdQZDkq6W2uEtwU0nH7NsLg22nBYa&#10;7Omloeq8/zaJMi0vRr6dl1h+uE+3m83jc7woNRrG7QpEoBj+w/f2u1YwWz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6KHTDAAAA3AAAAA8AAAAAAAAAAAAA&#10;AAAAoQIAAGRycy9kb3ducmV2LnhtbFBLBQYAAAAABAAEAPkAAACRAwAAAAA=&#10;" strokecolor="black [3040]"/>
                  <v:rect id="Rectangle 385" o:spid="_x0000_s1052" style="position:absolute;left:27383;top:15170;width:4293;height:1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x8YA&#10;AADcAAAADwAAAGRycy9kb3ducmV2LnhtbESPQWvCQBSE7wX/w/KE3pqNlopNXcUGgh68aEtpb6/Z&#10;ZxLMvk13V03/vSsIHoeZ+YaZLXrTihM531hWMEpSEMSl1Q1XCj4/iqcpCB+QNbaWScE/eVjMBw8z&#10;zLQ985ZOu1CJCGGfoYI6hC6T0pc1GfSJ7Yijt7fOYIjSVVI7PEe4aeU4TSfSYMNxocaO8prKw+5o&#10;FBS/9LU23fumGa9ef9q/Ineb71ypx2G/fAMRqA/38K291gqepy9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x8YAAADcAAAADwAAAAAAAAAAAAAAAACYAgAAZHJz&#10;L2Rvd25yZXYueG1sUEsFBgAAAAAEAAQA9QAAAIsDAAAAAA==&#10;" filled="f">
                    <v:shadow on="t" color="black" opacity="24903f" origin=",.5" offset="0,.55556mm"/>
                  </v:rect>
                  <v:rect id="Rectangle 386" o:spid="_x0000_s1053" style="position:absolute;left:34436;top:15263;width:4292;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UsMYA&#10;AADcAAAADwAAAGRycy9kb3ducmV2LnhtbESPQWvCQBSE70L/w/IK3upGBbFpNmIDQQ9etKW0t9fs&#10;axKafZvurhr/vSsUPA4z8w2TrQbTiRM531pWMJ0kIIgrq1uuFby/lU9LED4ga+wsk4ILeVjlD6MM&#10;U23PvKfTIdQiQtinqKAJoU+l9FVDBv3E9sTR+7HOYIjS1VI7PEe46eQsSRbSYMtxocGeioaq38PR&#10;KCi/6WNr+tddO9s8f3V/ZeF2n4VS48dh/QIi0BDu4f/2ViuYLxd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UsMYAAADcAAAADwAAAAAAAAAAAAAAAACYAgAAZHJz&#10;L2Rvd25yZXYueG1sUEsFBgAAAAAEAAQA9QAAAIsDAAAAAA==&#10;" filled="f">
                    <v:shadow on="t" color="black" opacity="24903f" origin=",.5" offset="0,.55556mm"/>
                  </v:rect>
                  <v:rect id="Rectangle 387" o:spid="_x0000_s1054" style="position:absolute;left:40662;top:15245;width:4292;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xK8YA&#10;AADcAAAADwAAAGRycy9kb3ducmV2LnhtbESPQWvCQBSE7wX/w/KE3pqNFqpNXcUGgh68aEtpb6/Z&#10;ZxLMvk13V03/vSsIHoeZ+YaZLXrTihM531hWMEpSEMSl1Q1XCj4/iqcpCB+QNbaWScE/eVjMBw8z&#10;zLQ985ZOu1CJCGGfoYI6hC6T0pc1GfSJ7Yijt7fOYIjSVVI7PEe4aeU4TV+kwYbjQo0d5TWVh93R&#10;KCh+6WttuvdNM169/rR/Re4237lSj8N++QYiUB/u4Vt7rRU8Tyd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9xK8YAAADcAAAADwAAAAAAAAAAAAAAAACYAgAAZHJz&#10;L2Rvd25yZXYueG1sUEsFBgAAAAAEAAQA9QAAAIsDAAAAAA==&#10;" filled="f">
                    <v:shadow on="t" color="black" opacity="24903f" origin=",.5" offset="0,.55556mm"/>
                  </v:rect>
                  <v:rect id="Rectangle 388" o:spid="_x0000_s1055" style="position:absolute;left:46498;top:15263;width:4292;height:1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lWcIA&#10;AADcAAAADwAAAGRycy9kb3ducmV2LnhtbERPz2vCMBS+D/wfwhN2m6kKotUoWih68DI3RG/P5tkW&#10;m5eaZFr/++Uw2PHj+71YdaYRD3K+tqxgOEhAEBdW11wq+P7KP6YgfEDW2FgmBS/ysFr23haYavvk&#10;T3ocQiliCPsUFVQhtKmUvqjIoB/YljhyV+sMhghdKbXDZww3jRwlyUQarDk2VNhSVlFxO/wYBfmF&#10;jjvTbvb1aDs7N/c8c/tTptR7v1vPQQTqwr/4z73TCsbTuDa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OVZwgAAANwAAAAPAAAAAAAAAAAAAAAAAJgCAABkcnMvZG93&#10;bnJldi54bWxQSwUGAAAAAAQABAD1AAAAhwMAAAAA&#10;" filled="f">
                    <v:shadow on="t" color="black" opacity="24903f" origin=",.5" offset="0,.55556mm"/>
                  </v:rect>
                  <v:line id="Straight Connector 389" o:spid="_x0000_s1056" style="position:absolute;flip:x;visibility:visible;mso-wrap-style:square" from="23735,16043" to="27383,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dfMUAAADcAAAADwAAAGRycy9kb3ducmV2LnhtbESPS4sCMRCE74L/IbTgTTOu4LqjUURY&#10;EEXxsXvYWzPpeeCkM0yiM/57Iyx4LKrqK2q+bE0p7lS7wrKC0TACQZxYXXCm4OfyPZiCcB5ZY2mZ&#10;FDzIwXLR7cwx1rbhE93PPhMBwi5GBbn3VSylS3Iy6Ia2Ig5eamuDPsg6k7rGJsBNKT+iaCINFhwW&#10;cqxonVNyPd+MgtTdqvXfr/bp53Z/2qe77IDNUal+r13NQHhq/Tv8395oBePpF7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dfMUAAADcAAAADwAAAAAAAAAA&#10;AAAAAAChAgAAZHJzL2Rvd25yZXYueG1sUEsFBgAAAAAEAAQA+QAAAJMDAAAAAA==&#10;" strokecolor="black [3040]"/>
                  <v:line id="Straight Connector 390" o:spid="_x0000_s1057" style="position:absolute;visibility:visible;mso-wrap-style:square" from="31676,16043" to="34436,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4qsMAAADcAAAADwAAAGRycy9kb3ducmV2LnhtbESPwW7CMAyG75P2DpEn7TZSQENQCGia&#10;mIbYCTbuVmPaisYpSQbh7ecD0o7W7/+zv8Uqu05dKMTWs4HhoABFXHnbcm3g5/vjZQoqJmSLnWcy&#10;cKMIq+XjwwJL66+8o8s+1UogHEs00KTUl1rHqiGHceB7YsmOPjhMMoZa24BXgbtOj4pioh22LBca&#10;7Om9oeq0/3VCGR7OTn+eZnjYhq+wHk/yaz4b8/yU3+agEuX0v3xvb6yB8UzeFxkRAb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YuKrDAAAA3AAAAA8AAAAAAAAAAAAA&#10;AAAAoQIAAGRycy9kb3ducmV2LnhtbFBLBQYAAAAABAAEAPkAAACRAwAAAAA=&#10;" strokecolor="black [3040]"/>
                  <v:line id="Straight Connector 391" o:spid="_x0000_s1058" style="position:absolute;visibility:visible;mso-wrap-style:square" from="38728,16136" to="40662,1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dMcMAAADcAAAADwAAAGRycy9kb3ducmV2LnhtbESPT2sCMRTE74LfITyht5pdpaKrUURa&#10;WuzJf/fH5rm7uHlZk1TTb28KBY/DzPyGWayiacWNnG8sK8iHGQji0uqGKwXHw8frFIQPyBpby6Tg&#10;lzyslv3eAgtt77yj2z5UIkHYF6igDqErpPRlTQb90HbEyTtbZzAk6SqpHd4T3LRylGUTabDhtFBj&#10;R5uaysv+xyRKfroa+XmZ4Wnrvt37eBLf4lWpl0Fcz0EEiuEZ/m9/aQXjWQ5/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HTHDAAAA3AAAAA8AAAAAAAAAAAAA&#10;AAAAoQIAAGRycy9kb3ducmV2LnhtbFBLBQYAAAAABAAEAPkAAACRAwAAAAA=&#10;" strokecolor="black [3040]"/>
                  <v:line id="Straight Connector 393" o:spid="_x0000_s1059" style="position:absolute;visibility:visible;mso-wrap-style:square" from="44954,16118" to="46498,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m3cMAAADcAAAADwAAAGRycy9kb3ducmV2LnhtbESPT2sCMRTE7wW/Q3iCt5q1S0VXo0ip&#10;tNiT/+6PzXN3cfOyJqmm394IQo/DzPyGmS+jacWVnG8sKxgNMxDEpdUNVwoO+/XrBIQPyBpby6Tg&#10;jzwsF72XORba3nhL112oRIKwL1BBHUJXSOnLmgz6oe2Ik3eyzmBI0lVSO7wluGnlW5aNpcGG00KN&#10;HX3UVJ53vyZRRseLkV/nKR437sd95uP4Hi9KDfpxNQMRKIb/8LP9rRXk0xw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KJt3DAAAA3AAAAA8AAAAAAAAAAAAA&#10;AAAAoQIAAGRycy9kb3ducmV2LnhtbFBLBQYAAAAABAAEAPkAAACRAwAAAAA=&#10;" strokecolor="black [3040]"/>
                  <v:line id="Straight Connector 394" o:spid="_x0000_s1060" style="position:absolute;flip:y;visibility:visible;mso-wrap-style:square" from="50790,16043" to="53064,16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kP8YAAADcAAAADwAAAGRycy9kb3ducmV2LnhtbESPT2vCQBTE70K/w/IKvemmrWi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ZD/GAAAA3AAAAA8AAAAAAAAA&#10;AAAAAAAAoQIAAGRycy9kb3ducmV2LnhtbFBLBQYAAAAABAAEAPkAAACUAwAAAAA=&#10;" strokecolor="black [3040]"/>
                  <v:line id="Straight Connector 395" o:spid="_x0000_s1061" style="position:absolute;flip:y;visibility:visible;mso-wrap-style:square" from="53064,4912" to="53064,1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BpMYAAADcAAAADwAAAGRycy9kb3ducmV2LnhtbESPT2vCQBTE70K/w/IKvemmLWqbZiMi&#10;FMSiGNseentkX/5g9m3IriZ++64geBxm5jdMshhMI87UudqygudJBII4t7rmUsHP9+f4DYTzyBob&#10;y6TgQg4W6cMowVjbnjM6H3wpAoRdjAoq79tYSpdXZNBNbEscvMJ2Bn2QXSl1h32Am0a+RNFMGqw5&#10;LFTY0qqi/Hg4GQWFO7Wrv1/ti/lmm22Lr3KH/V6pp8dh+QHC0+Dv4Vt7rRW8vk/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waTGAAAA3AAAAA8AAAAAAAAA&#10;AAAAAAAAoQIAAGRycy9kb3ducmV2LnhtbFBLBQYAAAAABAAEAPkAAACUAwAAAAA=&#10;" strokecolor="black [3040]"/>
                  <v:line id="Straight Connector 396" o:spid="_x0000_s1062" style="position:absolute;visibility:visible;mso-wrap-style:square" from="40126,4912" to="5306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FRcMAAADcAAAADwAAAGRycy9kb3ducmV2LnhtbESPQWsCMRSE7wX/Q3hCb5pV6VK3G0Wk&#10;pUVP2np/bJ67y25e1iTV9N+bQqHHYWa+Ycp1NL24kvOtZQWzaQaCuLK65VrB1+fb5BmED8gae8uk&#10;4Ic8rFejhxILbW98oOsx1CJB2BeooAlhKKT0VUMG/dQOxMk7W2cwJOlqqR3eEtz0cp5luTTYclpo&#10;cKBtQ1V3/DaJMjtdjHzvlnjaub17XeTxKV6UehzHzQuIQDH8h//aH1rBYpnD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9hUXDAAAA3AAAAA8AAAAAAAAAAAAA&#10;AAAAoQIAAGRycy9kb3ducmV2LnhtbFBLBQYAAAAABAAEAPkAAACRAwAAAAA=&#10;" strokecolor="black [3040]"/>
                </v:group>
                <w10:wrap anchorx="margin"/>
              </v:group>
            </w:pict>
          </mc:Fallback>
        </mc:AlternateContent>
      </w:r>
      <w:r w:rsidR="00705C9C" w:rsidRPr="002C1C22">
        <w:rPr>
          <w:sz w:val="20"/>
          <w:szCs w:val="20"/>
        </w:rPr>
        <w:t>6</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sz w:val="20"/>
          <w:szCs w:val="20"/>
        </w:rPr>
        <w:tab/>
      </w:r>
      <w:r w:rsidRPr="002C1C22">
        <w:rPr>
          <w:sz w:val="20"/>
          <w:szCs w:val="20"/>
        </w:rPr>
        <w:t xml:space="preserve">(1) for each </w:t>
      </w:r>
      <w:r w:rsidR="00636BFF" w:rsidRPr="002C1C22">
        <w:rPr>
          <w:sz w:val="20"/>
          <w:szCs w:val="20"/>
        </w:rPr>
        <w:t>correct circuit</w:t>
      </w:r>
    </w:p>
    <w:p w14:paraId="671EC000" w14:textId="0A100E8E" w:rsidR="00160092" w:rsidRPr="002C1C22" w:rsidRDefault="00160092" w:rsidP="006E3808">
      <w:pPr>
        <w:tabs>
          <w:tab w:val="left" w:pos="426"/>
        </w:tabs>
        <w:ind w:left="851" w:hanging="851"/>
        <w:rPr>
          <w:sz w:val="20"/>
          <w:szCs w:val="20"/>
        </w:rPr>
      </w:pPr>
    </w:p>
    <w:p w14:paraId="714BAD32" w14:textId="43AE6743" w:rsidR="00D4740D" w:rsidRPr="002C1C22" w:rsidRDefault="00D4740D" w:rsidP="009F28DE">
      <w:pPr>
        <w:rPr>
          <w:sz w:val="20"/>
          <w:szCs w:val="20"/>
        </w:rPr>
      </w:pPr>
    </w:p>
    <w:p w14:paraId="7F404C59" w14:textId="1F603F97" w:rsidR="006A6486" w:rsidRPr="002C1C22" w:rsidRDefault="006A6486" w:rsidP="009F28DE">
      <w:pPr>
        <w:rPr>
          <w:sz w:val="20"/>
          <w:szCs w:val="20"/>
        </w:rPr>
      </w:pPr>
    </w:p>
    <w:p w14:paraId="60BDF5D4" w14:textId="164A27C4" w:rsidR="006A6486" w:rsidRPr="002C1C22" w:rsidRDefault="006A6486" w:rsidP="006A6486">
      <w:pPr>
        <w:rPr>
          <w:sz w:val="20"/>
          <w:szCs w:val="20"/>
        </w:rPr>
      </w:pPr>
    </w:p>
    <w:p w14:paraId="728CBDD3" w14:textId="0A87CEEC" w:rsidR="006A6486" w:rsidRPr="002C1C22" w:rsidRDefault="006A6486" w:rsidP="006A6486">
      <w:pPr>
        <w:rPr>
          <w:sz w:val="20"/>
          <w:szCs w:val="20"/>
        </w:rPr>
      </w:pPr>
    </w:p>
    <w:p w14:paraId="1C5B3281" w14:textId="4884ADBA" w:rsidR="006A6486" w:rsidRPr="002C1C22" w:rsidRDefault="006A6486" w:rsidP="006A6486">
      <w:pPr>
        <w:rPr>
          <w:sz w:val="20"/>
          <w:szCs w:val="20"/>
        </w:rPr>
      </w:pPr>
    </w:p>
    <w:p w14:paraId="71AD333C" w14:textId="77777777" w:rsidR="006A6486" w:rsidRPr="002C1C22" w:rsidRDefault="006A6486" w:rsidP="006A6486">
      <w:pPr>
        <w:rPr>
          <w:sz w:val="20"/>
          <w:szCs w:val="20"/>
        </w:rPr>
      </w:pPr>
    </w:p>
    <w:p w14:paraId="1C9383BA" w14:textId="77777777" w:rsidR="006A6486" w:rsidRPr="002C1C22" w:rsidRDefault="006A6486" w:rsidP="006A6486">
      <w:pPr>
        <w:rPr>
          <w:sz w:val="20"/>
          <w:szCs w:val="20"/>
        </w:rPr>
      </w:pPr>
    </w:p>
    <w:p w14:paraId="62314505" w14:textId="77777777" w:rsidR="006A6486" w:rsidRPr="002C1C22" w:rsidRDefault="006A6486" w:rsidP="006A6486">
      <w:pPr>
        <w:rPr>
          <w:sz w:val="20"/>
          <w:szCs w:val="20"/>
        </w:rPr>
      </w:pPr>
    </w:p>
    <w:p w14:paraId="1731B17A" w14:textId="187BB56A" w:rsidR="006A6486" w:rsidRPr="002C1C22" w:rsidRDefault="006A6486" w:rsidP="006A6486">
      <w:pPr>
        <w:rPr>
          <w:sz w:val="20"/>
          <w:szCs w:val="20"/>
        </w:rPr>
      </w:pPr>
    </w:p>
    <w:p w14:paraId="687254EF" w14:textId="77777777" w:rsidR="006A6486" w:rsidRPr="002C1C22" w:rsidRDefault="006A6486" w:rsidP="006A6486">
      <w:pPr>
        <w:rPr>
          <w:sz w:val="20"/>
          <w:szCs w:val="20"/>
        </w:rPr>
      </w:pPr>
    </w:p>
    <w:p w14:paraId="053136D6" w14:textId="77777777" w:rsidR="006A6486" w:rsidRPr="002C1C22" w:rsidRDefault="006A6486" w:rsidP="006A6486">
      <w:pPr>
        <w:rPr>
          <w:sz w:val="20"/>
          <w:szCs w:val="20"/>
        </w:rPr>
      </w:pPr>
    </w:p>
    <w:p w14:paraId="4C115355" w14:textId="77777777" w:rsidR="006A6486" w:rsidRPr="002C1C22" w:rsidRDefault="006A6486" w:rsidP="006A6486">
      <w:pPr>
        <w:rPr>
          <w:sz w:val="20"/>
          <w:szCs w:val="20"/>
        </w:rPr>
      </w:pPr>
    </w:p>
    <w:p w14:paraId="728BF531" w14:textId="77777777" w:rsidR="00215A78" w:rsidRPr="002C1C22" w:rsidRDefault="00215A78" w:rsidP="006A6486">
      <w:pPr>
        <w:rPr>
          <w:sz w:val="20"/>
          <w:szCs w:val="20"/>
        </w:rPr>
      </w:pPr>
    </w:p>
    <w:p w14:paraId="7E4A4F1C" w14:textId="77777777" w:rsidR="00215A78" w:rsidRPr="002C1C22" w:rsidRDefault="00215A78" w:rsidP="006A6486">
      <w:pPr>
        <w:rPr>
          <w:sz w:val="20"/>
          <w:szCs w:val="20"/>
        </w:rPr>
      </w:pPr>
    </w:p>
    <w:p w14:paraId="4FB6C86F" w14:textId="77777777" w:rsidR="006A6486" w:rsidRPr="002C1C22" w:rsidRDefault="006A6486" w:rsidP="006A6486">
      <w:pPr>
        <w:rPr>
          <w:sz w:val="20"/>
          <w:szCs w:val="20"/>
        </w:rPr>
      </w:pPr>
    </w:p>
    <w:p w14:paraId="32341B06" w14:textId="77777777" w:rsidR="006A6486" w:rsidRPr="002C1C22" w:rsidRDefault="006A6486" w:rsidP="006A6486">
      <w:pPr>
        <w:rPr>
          <w:sz w:val="20"/>
          <w:szCs w:val="20"/>
        </w:rPr>
      </w:pPr>
    </w:p>
    <w:p w14:paraId="790C181E" w14:textId="26FC8E5F" w:rsidR="00C31876"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A66386" w:rsidRPr="002C1C22">
        <w:rPr>
          <w:sz w:val="20"/>
          <w:szCs w:val="20"/>
        </w:rPr>
        <w:t>The student could measure the resistance</w:t>
      </w:r>
      <w:r w:rsidR="00C31876" w:rsidRPr="002C1C22">
        <w:rPr>
          <w:sz w:val="20"/>
          <w:szCs w:val="20"/>
        </w:rPr>
        <w:t xml:space="preserve"> across the resistors</w:t>
      </w:r>
      <w:r w:rsidR="00A66386" w:rsidRPr="002C1C22">
        <w:rPr>
          <w:sz w:val="20"/>
          <w:szCs w:val="20"/>
        </w:rPr>
        <w:t xml:space="preserve"> in both circuits by connecting a voltmeter in para</w:t>
      </w:r>
      <w:r w:rsidR="00C31876" w:rsidRPr="002C1C22">
        <w:rPr>
          <w:sz w:val="20"/>
          <w:szCs w:val="20"/>
        </w:rPr>
        <w:t>llel across each resistor (1)</w:t>
      </w:r>
    </w:p>
    <w:p w14:paraId="6006250B" w14:textId="2AE9F94C" w:rsidR="00C31876" w:rsidRPr="002C1C22" w:rsidRDefault="00A66386" w:rsidP="006E3808">
      <w:pPr>
        <w:pStyle w:val="ListParagraph"/>
        <w:ind w:left="851"/>
        <w:rPr>
          <w:sz w:val="20"/>
          <w:szCs w:val="20"/>
        </w:rPr>
      </w:pPr>
      <w:r w:rsidRPr="002C1C22">
        <w:rPr>
          <w:sz w:val="20"/>
          <w:szCs w:val="20"/>
        </w:rPr>
        <w:t>In the series circuit</w:t>
      </w:r>
      <w:r w:rsidR="00116C3F" w:rsidRPr="002C1C22">
        <w:rPr>
          <w:sz w:val="20"/>
          <w:szCs w:val="20"/>
        </w:rPr>
        <w:t>,</w:t>
      </w:r>
      <w:r w:rsidRPr="002C1C22">
        <w:rPr>
          <w:sz w:val="20"/>
          <w:szCs w:val="20"/>
        </w:rPr>
        <w:t xml:space="preserve"> an ammeter can be placed in seri</w:t>
      </w:r>
      <w:r w:rsidR="00C31876" w:rsidRPr="002C1C22">
        <w:rPr>
          <w:sz w:val="20"/>
          <w:szCs w:val="20"/>
        </w:rPr>
        <w:t>es with the resistors (1)</w:t>
      </w:r>
    </w:p>
    <w:p w14:paraId="66C7F16F" w14:textId="688A4DE5" w:rsidR="00C31876" w:rsidRPr="002C1C22" w:rsidRDefault="00A66386" w:rsidP="006E3808">
      <w:pPr>
        <w:pStyle w:val="ListParagraph"/>
        <w:ind w:left="851"/>
        <w:rPr>
          <w:sz w:val="20"/>
          <w:szCs w:val="20"/>
        </w:rPr>
      </w:pPr>
      <w:r w:rsidRPr="002C1C22">
        <w:rPr>
          <w:sz w:val="20"/>
          <w:szCs w:val="20"/>
        </w:rPr>
        <w:t xml:space="preserve">For </w:t>
      </w:r>
      <w:r w:rsidR="00116C3F" w:rsidRPr="002C1C22">
        <w:rPr>
          <w:sz w:val="20"/>
          <w:szCs w:val="20"/>
        </w:rPr>
        <w:t xml:space="preserve">the </w:t>
      </w:r>
      <w:r w:rsidRPr="002C1C22">
        <w:rPr>
          <w:sz w:val="20"/>
          <w:szCs w:val="20"/>
        </w:rPr>
        <w:t>parallel ci</w:t>
      </w:r>
      <w:r w:rsidR="00C31876" w:rsidRPr="002C1C22">
        <w:rPr>
          <w:sz w:val="20"/>
          <w:szCs w:val="20"/>
        </w:rPr>
        <w:t>rcuit, place an ammeter in series with each resistor (1)</w:t>
      </w:r>
    </w:p>
    <w:p w14:paraId="1F861262" w14:textId="7F96CF0A" w:rsidR="00C31876" w:rsidRPr="002C1C22" w:rsidRDefault="00A66386" w:rsidP="006E3808">
      <w:pPr>
        <w:pStyle w:val="ListParagraph"/>
        <w:ind w:left="851"/>
        <w:rPr>
          <w:sz w:val="20"/>
          <w:szCs w:val="20"/>
        </w:rPr>
      </w:pPr>
      <w:r w:rsidRPr="002C1C22">
        <w:rPr>
          <w:sz w:val="20"/>
          <w:szCs w:val="20"/>
        </w:rPr>
        <w:t xml:space="preserve">Find resistance across each </w:t>
      </w:r>
      <w:r w:rsidR="00C31876" w:rsidRPr="002C1C22">
        <w:rPr>
          <w:sz w:val="20"/>
          <w:szCs w:val="20"/>
        </w:rPr>
        <w:t>resistor</w:t>
      </w:r>
      <w:r w:rsidRPr="002C1C22">
        <w:rPr>
          <w:sz w:val="20"/>
          <w:szCs w:val="20"/>
        </w:rPr>
        <w:t xml:space="preserve"> </w:t>
      </w:r>
      <w:r w:rsidR="00C31876" w:rsidRPr="002C1C22">
        <w:rPr>
          <w:sz w:val="20"/>
          <w:szCs w:val="20"/>
        </w:rPr>
        <w:t>by R=V/I (1)</w:t>
      </w:r>
    </w:p>
    <w:p w14:paraId="2F00A167" w14:textId="77777777" w:rsidR="006A6486" w:rsidRPr="002C1C22" w:rsidRDefault="006A6486" w:rsidP="006E3808">
      <w:pPr>
        <w:pStyle w:val="ListParagraph"/>
        <w:tabs>
          <w:tab w:val="left" w:pos="1163"/>
        </w:tabs>
        <w:ind w:left="851"/>
        <w:rPr>
          <w:sz w:val="20"/>
          <w:szCs w:val="20"/>
        </w:rPr>
      </w:pPr>
    </w:p>
    <w:p w14:paraId="2F0A408D" w14:textId="77777777" w:rsidR="006E3808" w:rsidRPr="002C1C22" w:rsidRDefault="006E3808">
      <w:pPr>
        <w:rPr>
          <w:sz w:val="20"/>
          <w:szCs w:val="20"/>
        </w:rPr>
      </w:pPr>
      <w:r w:rsidRPr="002C1C22">
        <w:rPr>
          <w:sz w:val="20"/>
          <w:szCs w:val="20"/>
        </w:rPr>
        <w:br w:type="page"/>
      </w:r>
    </w:p>
    <w:p w14:paraId="23F92A60" w14:textId="32D7B2EB" w:rsidR="006A6486" w:rsidRPr="002C1C22" w:rsidRDefault="00705C9C" w:rsidP="006E3808">
      <w:pPr>
        <w:tabs>
          <w:tab w:val="left" w:pos="426"/>
        </w:tabs>
        <w:ind w:left="851" w:hanging="851"/>
        <w:rPr>
          <w:sz w:val="20"/>
          <w:szCs w:val="20"/>
        </w:rPr>
      </w:pPr>
      <w:r w:rsidRPr="002C1C22">
        <w:rPr>
          <w:sz w:val="20"/>
          <w:szCs w:val="20"/>
        </w:rPr>
        <w:lastRenderedPageBreak/>
        <w:t>7</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sz w:val="20"/>
          <w:szCs w:val="20"/>
        </w:rPr>
        <w:tab/>
      </w:r>
      <w:r w:rsidR="006A6486" w:rsidRPr="002C1C22">
        <w:rPr>
          <w:sz w:val="20"/>
          <w:szCs w:val="20"/>
        </w:rPr>
        <w:t>Linear relationship (1)</w:t>
      </w:r>
    </w:p>
    <w:p w14:paraId="06AB0ADE" w14:textId="77777777" w:rsidR="008813F4" w:rsidRDefault="008813F4" w:rsidP="00E059C6">
      <w:pPr>
        <w:tabs>
          <w:tab w:val="right" w:pos="10205"/>
        </w:tabs>
        <w:ind w:left="851" w:hanging="425"/>
        <w:rPr>
          <w:sz w:val="20"/>
          <w:szCs w:val="20"/>
        </w:rPr>
      </w:pPr>
    </w:p>
    <w:p w14:paraId="07C44F69" w14:textId="4700141F" w:rsidR="00E059C6" w:rsidRPr="002C1C22" w:rsidRDefault="00E059C6" w:rsidP="00E059C6">
      <w:pPr>
        <w:tabs>
          <w:tab w:val="right" w:pos="10205"/>
        </w:tabs>
        <w:ind w:left="851" w:hanging="425"/>
        <w:rPr>
          <w:sz w:val="20"/>
          <w:szCs w:val="20"/>
        </w:rPr>
      </w:pPr>
      <w:r w:rsidRPr="002C1C22">
        <w:rPr>
          <w:sz w:val="20"/>
          <w:szCs w:val="20"/>
        </w:rPr>
        <w:t>b)</w:t>
      </w:r>
      <w:r w:rsidRPr="002C1C22">
        <w:rPr>
          <w:sz w:val="20"/>
          <w:szCs w:val="20"/>
        </w:rPr>
        <w:tab/>
      </w:r>
      <w:r w:rsidRPr="002C1C22">
        <w:rPr>
          <w:b/>
          <w:sz w:val="20"/>
          <w:szCs w:val="20"/>
        </w:rPr>
        <w:t>Filament lamp:</w:t>
      </w:r>
      <w:r w:rsidRPr="002C1C22">
        <w:rPr>
          <w:sz w:val="20"/>
          <w:szCs w:val="20"/>
        </w:rPr>
        <w:t xml:space="preserve"> The relationship between potential difference and current is non-linear. (1) As more current flows through the bulb the temperature increases, and so the resistance increases. (1)</w:t>
      </w:r>
    </w:p>
    <w:p w14:paraId="11271416" w14:textId="77777777" w:rsidR="00E059C6" w:rsidRPr="002C1C22" w:rsidRDefault="00E059C6" w:rsidP="00E059C6">
      <w:pPr>
        <w:ind w:left="720" w:hanging="360"/>
        <w:rPr>
          <w:sz w:val="20"/>
          <w:szCs w:val="20"/>
        </w:rPr>
      </w:pPr>
    </w:p>
    <w:p w14:paraId="233A5886" w14:textId="77777777" w:rsidR="00E059C6" w:rsidRPr="002C1C22" w:rsidRDefault="00E059C6" w:rsidP="00E059C6">
      <w:pPr>
        <w:ind w:left="1134" w:hanging="283"/>
        <w:rPr>
          <w:sz w:val="20"/>
          <w:szCs w:val="20"/>
        </w:rPr>
      </w:pPr>
      <w:r w:rsidRPr="002C1C22">
        <w:rPr>
          <w:sz w:val="20"/>
          <w:szCs w:val="20"/>
        </w:rPr>
        <w:t xml:space="preserve"> (1)</w:t>
      </w:r>
      <w:r w:rsidRPr="002C1C22">
        <w:rPr>
          <w:sz w:val="20"/>
          <w:szCs w:val="20"/>
        </w:rPr>
        <w:tab/>
        <w:t xml:space="preserve"> Mark for correct graph.</w:t>
      </w:r>
    </w:p>
    <w:p w14:paraId="1062DFEE" w14:textId="77777777" w:rsidR="00E059C6" w:rsidRPr="002C1C22" w:rsidRDefault="00E059C6" w:rsidP="00E059C6">
      <w:pPr>
        <w:pStyle w:val="ListParagraph"/>
        <w:tabs>
          <w:tab w:val="left" w:pos="1163"/>
        </w:tabs>
        <w:ind w:left="1080"/>
        <w:rPr>
          <w:sz w:val="20"/>
          <w:szCs w:val="20"/>
        </w:rPr>
      </w:pPr>
    </w:p>
    <w:p w14:paraId="3C35595F" w14:textId="77777777" w:rsidR="00E059C6" w:rsidRPr="002C1C22" w:rsidRDefault="00E059C6" w:rsidP="00E059C6">
      <w:pPr>
        <w:pStyle w:val="ListParagraph"/>
        <w:tabs>
          <w:tab w:val="left" w:pos="1163"/>
        </w:tabs>
        <w:ind w:left="1080"/>
        <w:rPr>
          <w:sz w:val="20"/>
          <w:szCs w:val="20"/>
        </w:rPr>
      </w:pPr>
      <w:r w:rsidRPr="002C1C22">
        <w:rPr>
          <w:noProof/>
          <w:sz w:val="20"/>
          <w:szCs w:val="20"/>
          <w:lang w:eastAsia="en-GB"/>
        </w:rPr>
        <mc:AlternateContent>
          <mc:Choice Requires="wpc">
            <w:drawing>
              <wp:inline distT="0" distB="0" distL="0" distR="0" wp14:anchorId="794CB014" wp14:editId="67CA2C38">
                <wp:extent cx="5486400" cy="3200400"/>
                <wp:effectExtent l="0" t="0" r="0" b="0"/>
                <wp:docPr id="763" name="Canvas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9" name="Group 769"/>
                        <wpg:cNvGrpSpPr/>
                        <wpg:grpSpPr>
                          <a:xfrm>
                            <a:off x="837362" y="11875"/>
                            <a:ext cx="4422198" cy="2759901"/>
                            <a:chOff x="771525" y="11875"/>
                            <a:chExt cx="4422198" cy="2759901"/>
                          </a:xfrm>
                        </wpg:grpSpPr>
                        <wps:wsp>
                          <wps:cNvPr id="764" name="Straight Arrow Connector 764"/>
                          <wps:cNvCnPr/>
                          <wps:spPr>
                            <a:xfrm flipH="1" flipV="1">
                              <a:off x="2305050" y="257175"/>
                              <a:ext cx="1" cy="2514601"/>
                            </a:xfrm>
                            <a:prstGeom prst="straightConnector1">
                              <a:avLst/>
                            </a:prstGeom>
                            <a:ln w="19050">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765" name="Straight Arrow Connector 765"/>
                          <wps:cNvCnPr/>
                          <wps:spPr>
                            <a:xfrm flipV="1">
                              <a:off x="771525" y="1466850"/>
                              <a:ext cx="3562350" cy="2"/>
                            </a:xfrm>
                            <a:prstGeom prst="straightConnector1">
                              <a:avLst/>
                            </a:prstGeom>
                            <a:ln w="19050">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wps:wsp>
                          <wps:cNvPr id="766" name="Freeform 766"/>
                          <wps:cNvSpPr/>
                          <wps:spPr>
                            <a:xfrm>
                              <a:off x="1024296" y="537179"/>
                              <a:ext cx="2779803" cy="1973642"/>
                            </a:xfrm>
                            <a:custGeom>
                              <a:avLst/>
                              <a:gdLst>
                                <a:gd name="connsiteX0" fmla="*/ 0 w 2419350"/>
                                <a:gd name="connsiteY0" fmla="*/ 1967896 h 1973642"/>
                                <a:gd name="connsiteX1" fmla="*/ 742950 w 2419350"/>
                                <a:gd name="connsiteY1" fmla="*/ 1710721 h 1973642"/>
                                <a:gd name="connsiteX2" fmla="*/ 1476375 w 2419350"/>
                                <a:gd name="connsiteY2" fmla="*/ 262921 h 1973642"/>
                                <a:gd name="connsiteX3" fmla="*/ 2419350 w 2419350"/>
                                <a:gd name="connsiteY3" fmla="*/ 5746 h 1973642"/>
                              </a:gdLst>
                              <a:ahLst/>
                              <a:cxnLst>
                                <a:cxn ang="0">
                                  <a:pos x="connsiteX0" y="connsiteY0"/>
                                </a:cxn>
                                <a:cxn ang="0">
                                  <a:pos x="connsiteX1" y="connsiteY1"/>
                                </a:cxn>
                                <a:cxn ang="0">
                                  <a:pos x="connsiteX2" y="connsiteY2"/>
                                </a:cxn>
                                <a:cxn ang="0">
                                  <a:pos x="connsiteX3" y="connsiteY3"/>
                                </a:cxn>
                              </a:cxnLst>
                              <a:rect l="l" t="t" r="r" b="b"/>
                              <a:pathLst>
                                <a:path w="2419350" h="1973642">
                                  <a:moveTo>
                                    <a:pt x="0" y="1967896"/>
                                  </a:moveTo>
                                  <a:cubicBezTo>
                                    <a:pt x="248444" y="1981390"/>
                                    <a:pt x="496888" y="1994884"/>
                                    <a:pt x="742950" y="1710721"/>
                                  </a:cubicBezTo>
                                  <a:cubicBezTo>
                                    <a:pt x="989013" y="1426558"/>
                                    <a:pt x="1196975" y="547083"/>
                                    <a:pt x="1476375" y="262921"/>
                                  </a:cubicBezTo>
                                  <a:cubicBezTo>
                                    <a:pt x="1755775" y="-21241"/>
                                    <a:pt x="2087562" y="-7748"/>
                                    <a:pt x="2419350" y="5746"/>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767"/>
                          <wps:cNvSpPr txBox="1"/>
                          <wps:spPr>
                            <a:xfrm>
                              <a:off x="3631623" y="1524125"/>
                              <a:ext cx="15621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3D8B8" w14:textId="77777777" w:rsidR="004060DD" w:rsidRPr="006E3808" w:rsidRDefault="004060DD" w:rsidP="00E059C6">
                                <w:pPr>
                                  <w:tabs>
                                    <w:tab w:val="left" w:pos="426"/>
                                  </w:tabs>
                                  <w:ind w:left="851" w:hanging="851"/>
                                  <w:rPr>
                                    <w:b/>
                                    <w:sz w:val="20"/>
                                    <w:szCs w:val="20"/>
                                  </w:rPr>
                                </w:pPr>
                                <w:r w:rsidRPr="006E3808">
                                  <w:rPr>
                                    <w:b/>
                                    <w:sz w:val="20"/>
                                    <w:szCs w:val="20"/>
                                  </w:rPr>
                                  <w:t>Potential difference/V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1921453" y="11875"/>
                              <a:ext cx="1028700" cy="2800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DCEA7" w14:textId="77777777" w:rsidR="004060DD" w:rsidRPr="006E3808" w:rsidRDefault="004060DD" w:rsidP="00E059C6">
                                <w:pPr>
                                  <w:tabs>
                                    <w:tab w:val="left" w:pos="426"/>
                                  </w:tabs>
                                  <w:ind w:left="851" w:hanging="851"/>
                                  <w:rPr>
                                    <w:b/>
                                    <w:sz w:val="20"/>
                                    <w:szCs w:val="20"/>
                                  </w:rPr>
                                </w:pPr>
                                <w:r w:rsidRPr="006E3808">
                                  <w:rPr>
                                    <w:b/>
                                    <w:sz w:val="20"/>
                                    <w:szCs w:val="20"/>
                                  </w:rPr>
                                  <w:t>Current/A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w14:anchorId="794CB014" id="Canvas 763" o:spid="_x0000_s1711"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">
                <v:shape id="_x0000_s1712" type="#_x0000_t75" style="position:absolute;width:54864;height:32004;visibility:visible;mso-wrap-style:square">
                  <v:fill o:detectmouseclick="t"/>
                  <v:path o:connecttype="none"/>
                </v:shape>
                <v:group id="Group 769" o:spid="_x0000_s1713" style="position:absolute;left:8373;top:118;width:44222;height:27599" coordorigin="7715,118" coordsize="44221,27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Straight Arrow Connector 764" o:spid="_x0000_s1714" type="#_x0000_t32" style="position:absolute;left:23050;top:2571;width:0;height:25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EMMAAADcAAAADwAAAGRycy9kb3ducmV2LnhtbESPzWoCQRCE74LvMLSQmzubREzYOIoE&#10;AkHwkDUP0Oz0/pCdnnWmoxuf3hGEHIuq+opabUbXqxOF2Hk28JjloIgrbztuDHwfPuavoKIgW+w9&#10;k4E/irBZTycrLKw/8xedSmlUgnAs0EArMhRax6olhzHzA3Hyah8cSpKh0TbgOcFdr5/yfKkddpwW&#10;WhzovaXqp/x1BsqLu8heQq1Zdm7/XONO09GYh9m4fQMlNMp/+N7+tAZelgu4nUlHQ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b7BDDAAAA3AAAAA8AAAAAAAAAAAAA&#10;AAAAoQIAAGRycy9kb3ducmV2LnhtbFBLBQYAAAAABAAEAPkAAACRAwAAAAA=&#10;" strokecolor="black [3213]" strokeweight="1.5pt">
                    <v:stroke startarrow="open" endarrow="open"/>
                  </v:shape>
                  <v:shape id="Straight Arrow Connector 765" o:spid="_x0000_s1715" type="#_x0000_t32" style="position:absolute;left:7715;top:14668;width:35623;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uyMYAAADcAAAADwAAAGRycy9kb3ducmV2LnhtbESPW2sCMRSE3wv+h3CEvtWsBS+sRhGp&#10;YqEU3PXFt8Pm7AU3J2sSddtf3xQKfRxm5htmue5NK+7kfGNZwXiUgCAurG64UnDKdy9zED4ga2wt&#10;k4Iv8rBeDZ6WmGr74CPds1CJCGGfooI6hC6V0hc1GfQj2xFHr7TOYIjSVVI7fES4aeVrkkylwYbj&#10;Qo0dbWsqLtnNKPj8eJuVe9ke3vPSfrv8nI2za6PU87DfLEAE6sN/+K990Apm0w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JLsjGAAAA3AAAAA8AAAAAAAAA&#10;AAAAAAAAoQIAAGRycy9kb3ducmV2LnhtbFBLBQYAAAAABAAEAPkAAACUAwAAAAA=&#10;" strokecolor="black [3213]" strokeweight="1.5pt">
                    <v:stroke startarrow="open" endarrow="open"/>
                  </v:shape>
                  <v:shape id="Freeform 766" o:spid="_x0000_s1716" style="position:absolute;left:10242;top:5371;width:27798;height:19737;visibility:visible;mso-wrap-style:square;v-text-anchor:middle" coordsize="2419350,197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tJcIA&#10;AADcAAAADwAAAGRycy9kb3ducmV2LnhtbESPT4vCMBTE74LfITzBm6b+obt0TYvsInjwol32/Gje&#10;ttXmpTSx1m9vBMHjML+ZYTbZYBrRU+dqywoW8wgEcWF1zaWC33w3+wThPLLGxjIpuJODLB2PNpho&#10;e+Mj9SdfilDCLkEFlfdtIqUrKjLo5rYlDt6/7Qz6ILtS6g5vodw0chlFsTRYc1iosKXviorL6WoU&#10;5Ouz+Vn210j/rQ6BqHl96Fmp6WTYfoHwNPg3/ErvtYKPOIbnmXAE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0lwgAAANwAAAAPAAAAAAAAAAAAAAAAAJgCAABkcnMvZG93&#10;bnJldi54bWxQSwUGAAAAAAQABAD1AAAAhwMAAAAA&#10;" path="m,1967896v248444,13494,496888,26988,742950,-257175c989013,1426558,1196975,547083,1476375,262921,1755775,-21241,2087562,-7748,2419350,5746e" filled="f" strokecolor="black [3040]" strokeweight="1pt">
                    <v:path arrowok="t" o:connecttype="custom" o:connectlocs="0,1967896;853640,1710721;1696336,262921;2779803,5746" o:connectangles="0,0,0,0"/>
                  </v:shape>
                  <v:shape id="Text Box 767" o:spid="_x0000_s1717" type="#_x0000_t202" style="position:absolute;left:36316;top:15241;width:1562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1L8cA&#10;AADcAAAADwAAAGRycy9kb3ducmV2LnhtbESPQWvCQBSE70L/w/IKvelGoTGkriIBaRF7SOqlt9fs&#10;Mwlm36bZrYn++m6h4HGYmW+Y1WY0rbhQ7xrLCuazCARxaXXDlYLjx26agHAeWWNrmRRcycFm/TBZ&#10;YartwDldCl+JAGGXooLa+y6V0pU1GXQz2xEH72R7gz7IvpK6xyHATSsXURRLgw2HhRo7ymoqz8WP&#10;UbDPdu+Yfy1Mcmuz18Np230fP5+Venocty8gPI3+Hv5vv2kFy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tS/HAAAA3AAAAA8AAAAAAAAAAAAAAAAAmAIAAGRy&#10;cy9kb3ducmV2LnhtbFBLBQYAAAAABAAEAPUAAACMAwAAAAA=&#10;" filled="f" stroked="f" strokeweight=".5pt">
                    <v:textbox>
                      <w:txbxContent>
                        <w:p w14:paraId="2343D8B8" w14:textId="77777777" w:rsidR="004060DD" w:rsidRPr="006E3808" w:rsidRDefault="004060DD" w:rsidP="00E059C6">
                          <w:pPr>
                            <w:tabs>
                              <w:tab w:val="left" w:pos="426"/>
                            </w:tabs>
                            <w:ind w:left="851" w:hanging="851"/>
                            <w:rPr>
                              <w:b/>
                              <w:sz w:val="20"/>
                              <w:szCs w:val="20"/>
                            </w:rPr>
                          </w:pPr>
                          <w:r w:rsidRPr="006E3808">
                            <w:rPr>
                              <w:b/>
                              <w:sz w:val="20"/>
                              <w:szCs w:val="20"/>
                            </w:rPr>
                            <w:t>Potential difference/V</w:t>
                          </w:r>
                        </w:p>
                      </w:txbxContent>
                    </v:textbox>
                  </v:shape>
                  <v:shape id="Text Box 768" o:spid="_x0000_s1718" type="#_x0000_t202" style="position:absolute;left:19214;top:118;width:1028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XcQA&#10;AADcAAAADwAAAGRycy9kb3ducmV2LnhtbERPy2rCQBTdF/yH4Qrd1YlCU4lOQghIS2kXRjfurpmb&#10;B2bupJmppv36zqLg8nDe22wyvbjS6DrLCpaLCARxZXXHjYLjYfe0BuE8ssbeMin4IQdZOnvYYqLt&#10;jfd0LX0jQgi7BBW03g+JlK5qyaBb2IE4cLUdDfoAx0bqEW8h3PRyFUWxNNhxaGhxoKKl6lJ+GwXv&#10;xe4T9+eVWf/2xetHnQ9fx9OzUo/zKd+A8DT5u/jf/aYVvMR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IV3EAAAA3AAAAA8AAAAAAAAAAAAAAAAAmAIAAGRycy9k&#10;b3ducmV2LnhtbFBLBQYAAAAABAAEAPUAAACJAwAAAAA=&#10;" filled="f" stroked="f" strokeweight=".5pt">
                    <v:textbox>
                      <w:txbxContent>
                        <w:p w14:paraId="7CDDCEA7" w14:textId="77777777" w:rsidR="004060DD" w:rsidRPr="006E3808" w:rsidRDefault="004060DD" w:rsidP="00E059C6">
                          <w:pPr>
                            <w:tabs>
                              <w:tab w:val="left" w:pos="426"/>
                            </w:tabs>
                            <w:ind w:left="851" w:hanging="851"/>
                            <w:rPr>
                              <w:b/>
                              <w:sz w:val="20"/>
                              <w:szCs w:val="20"/>
                            </w:rPr>
                          </w:pPr>
                          <w:r w:rsidRPr="006E3808">
                            <w:rPr>
                              <w:b/>
                              <w:sz w:val="20"/>
                              <w:szCs w:val="20"/>
                            </w:rPr>
                            <w:t>Current/A</w:t>
                          </w:r>
                        </w:p>
                      </w:txbxContent>
                    </v:textbox>
                  </v:shape>
                </v:group>
                <w10:anchorlock/>
              </v:group>
            </w:pict>
          </mc:Fallback>
        </mc:AlternateContent>
      </w:r>
    </w:p>
    <w:p w14:paraId="65B255EB" w14:textId="06AAAF2F" w:rsidR="00E059C6" w:rsidRPr="002C1C22" w:rsidRDefault="00E059C6" w:rsidP="00E059C6">
      <w:pPr>
        <w:ind w:left="851"/>
        <w:rPr>
          <w:sz w:val="20"/>
          <w:szCs w:val="20"/>
        </w:rPr>
      </w:pPr>
      <w:r w:rsidRPr="002C1C22">
        <w:rPr>
          <w:b/>
          <w:sz w:val="20"/>
          <w:szCs w:val="20"/>
        </w:rPr>
        <w:t>Diode</w:t>
      </w:r>
      <w:r w:rsidRPr="002C1C22">
        <w:rPr>
          <w:sz w:val="20"/>
          <w:szCs w:val="20"/>
        </w:rPr>
        <w:t>: The relationship between potential difference and current is non-linear. (1) Current only flows in one direction.  (1)</w:t>
      </w:r>
    </w:p>
    <w:p w14:paraId="0597125C" w14:textId="77777777" w:rsidR="00E059C6" w:rsidRPr="002C1C22" w:rsidRDefault="00E059C6" w:rsidP="00E059C6">
      <w:pPr>
        <w:rPr>
          <w:sz w:val="20"/>
          <w:szCs w:val="20"/>
        </w:rPr>
      </w:pPr>
    </w:p>
    <w:p w14:paraId="0FA7FBD0" w14:textId="77777777" w:rsidR="00E059C6" w:rsidRPr="002C1C22" w:rsidRDefault="00E059C6" w:rsidP="00E059C6">
      <w:pPr>
        <w:ind w:left="1134" w:hanging="283"/>
        <w:rPr>
          <w:sz w:val="20"/>
          <w:szCs w:val="20"/>
        </w:rPr>
      </w:pPr>
      <w:r w:rsidRPr="002C1C22">
        <w:rPr>
          <w:sz w:val="20"/>
          <w:szCs w:val="20"/>
        </w:rPr>
        <w:t>(1)</w:t>
      </w:r>
      <w:r w:rsidRPr="002C1C22">
        <w:rPr>
          <w:sz w:val="20"/>
          <w:szCs w:val="20"/>
        </w:rPr>
        <w:tab/>
        <w:t>Mark for correct graph.</w:t>
      </w:r>
      <w:r w:rsidRPr="002C1C22">
        <w:rPr>
          <w:rStyle w:val="Emphasis"/>
          <w:noProof/>
          <w:lang w:eastAsia="en-GB"/>
        </w:rPr>
        <mc:AlternateContent>
          <mc:Choice Requires="wpc">
            <w:drawing>
              <wp:inline distT="0" distB="0" distL="0" distR="0" wp14:anchorId="7C3091DA" wp14:editId="520F463F">
                <wp:extent cx="5486400" cy="3200400"/>
                <wp:effectExtent l="0" t="0" r="0" b="0"/>
                <wp:docPr id="776" name="Canvas 7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1" name="Group 781"/>
                        <wpg:cNvGrpSpPr/>
                        <wpg:grpSpPr>
                          <a:xfrm>
                            <a:off x="771525" y="358913"/>
                            <a:ext cx="4160942" cy="2746238"/>
                            <a:chOff x="771525" y="358913"/>
                            <a:chExt cx="4160942" cy="2746238"/>
                          </a:xfrm>
                        </wpg:grpSpPr>
                        <wpg:grpSp>
                          <wpg:cNvPr id="770" name="Group 770"/>
                          <wpg:cNvGrpSpPr/>
                          <wpg:grpSpPr>
                            <a:xfrm>
                              <a:off x="771525" y="358913"/>
                              <a:ext cx="4160942" cy="2746238"/>
                              <a:chOff x="771525" y="25538"/>
                              <a:chExt cx="4160942" cy="2746238"/>
                            </a:xfrm>
                          </wpg:grpSpPr>
                          <wps:wsp>
                            <wps:cNvPr id="771" name="Straight Arrow Connector 771"/>
                            <wps:cNvCnPr/>
                            <wps:spPr>
                              <a:xfrm flipH="1" flipV="1">
                                <a:off x="2305050" y="257175"/>
                                <a:ext cx="1" cy="2514601"/>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wps:wsp>
                            <wps:cNvPr id="772" name="Straight Arrow Connector 772"/>
                            <wps:cNvCnPr/>
                            <wps:spPr>
                              <a:xfrm flipV="1">
                                <a:off x="771525" y="1466850"/>
                                <a:ext cx="3333750" cy="2"/>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wps:wsp>
                            <wps:cNvPr id="774" name="Text Box 774"/>
                            <wps:cNvSpPr txBox="1"/>
                            <wps:spPr>
                              <a:xfrm>
                                <a:off x="3370367" y="1519300"/>
                                <a:ext cx="1562100" cy="361950"/>
                              </a:xfrm>
                              <a:prstGeom prst="rect">
                                <a:avLst/>
                              </a:prstGeom>
                              <a:noFill/>
                              <a:ln w="6350">
                                <a:noFill/>
                              </a:ln>
                              <a:effectLst/>
                            </wps:spPr>
                            <wps:txbx>
                              <w:txbxContent>
                                <w:p w14:paraId="644DC544" w14:textId="77777777" w:rsidR="004060DD" w:rsidRPr="006E3808" w:rsidRDefault="004060DD" w:rsidP="00E059C6">
                                  <w:pPr>
                                    <w:tabs>
                                      <w:tab w:val="left" w:pos="426"/>
                                    </w:tabs>
                                    <w:ind w:left="851" w:hanging="851"/>
                                    <w:rPr>
                                      <w:b/>
                                      <w:sz w:val="20"/>
                                      <w:szCs w:val="20"/>
                                    </w:rPr>
                                  </w:pPr>
                                  <w:r w:rsidRPr="006E3808">
                                    <w:rPr>
                                      <w:b/>
                                      <w:sz w:val="20"/>
                                      <w:szCs w:val="20"/>
                                    </w:rPr>
                                    <w:t>Potential difference/V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775"/>
                            <wps:cNvSpPr txBox="1"/>
                            <wps:spPr>
                              <a:xfrm>
                                <a:off x="1921454" y="25538"/>
                                <a:ext cx="1028700" cy="280004"/>
                              </a:xfrm>
                              <a:prstGeom prst="rect">
                                <a:avLst/>
                              </a:prstGeom>
                              <a:noFill/>
                              <a:ln w="6350">
                                <a:noFill/>
                              </a:ln>
                              <a:effectLst/>
                            </wps:spPr>
                            <wps:txbx>
                              <w:txbxContent>
                                <w:p w14:paraId="1695B16D" w14:textId="77777777" w:rsidR="004060DD" w:rsidRPr="006E3808" w:rsidRDefault="004060DD" w:rsidP="00E059C6">
                                  <w:pPr>
                                    <w:tabs>
                                      <w:tab w:val="left" w:pos="426"/>
                                    </w:tabs>
                                    <w:ind w:left="851" w:hanging="851"/>
                                    <w:rPr>
                                      <w:b/>
                                      <w:sz w:val="20"/>
                                      <w:szCs w:val="20"/>
                                    </w:rPr>
                                  </w:pPr>
                                  <w:r w:rsidRPr="006E3808">
                                    <w:rPr>
                                      <w:b/>
                                      <w:sz w:val="20"/>
                                      <w:szCs w:val="20"/>
                                    </w:rPr>
                                    <w:t>Current/A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0" name="Freeform 780"/>
                          <wps:cNvSpPr/>
                          <wps:spPr>
                            <a:xfrm>
                              <a:off x="1457325" y="613379"/>
                              <a:ext cx="2019300" cy="1186846"/>
                            </a:xfrm>
                            <a:custGeom>
                              <a:avLst/>
                              <a:gdLst>
                                <a:gd name="connsiteX0" fmla="*/ 0 w 1685925"/>
                                <a:gd name="connsiteY0" fmla="*/ 2028825 h 2028825"/>
                                <a:gd name="connsiteX1" fmla="*/ 1352550 w 1685925"/>
                                <a:gd name="connsiteY1" fmla="*/ 1676400 h 2028825"/>
                                <a:gd name="connsiteX2" fmla="*/ 1685925 w 1685925"/>
                                <a:gd name="connsiteY2" fmla="*/ 0 h 2028825"/>
                              </a:gdLst>
                              <a:ahLst/>
                              <a:cxnLst>
                                <a:cxn ang="0">
                                  <a:pos x="connsiteX0" y="connsiteY0"/>
                                </a:cxn>
                                <a:cxn ang="0">
                                  <a:pos x="connsiteX1" y="connsiteY1"/>
                                </a:cxn>
                                <a:cxn ang="0">
                                  <a:pos x="connsiteX2" y="connsiteY2"/>
                                </a:cxn>
                              </a:cxnLst>
                              <a:rect l="l" t="t" r="r" b="b"/>
                              <a:pathLst>
                                <a:path w="1685925" h="2028825">
                                  <a:moveTo>
                                    <a:pt x="0" y="2028825"/>
                                  </a:moveTo>
                                  <a:cubicBezTo>
                                    <a:pt x="535781" y="2021681"/>
                                    <a:pt x="1071563" y="2014537"/>
                                    <a:pt x="1352550" y="1676400"/>
                                  </a:cubicBezTo>
                                  <a:cubicBezTo>
                                    <a:pt x="1633537" y="1338263"/>
                                    <a:pt x="1659731" y="669131"/>
                                    <a:pt x="1685925" y="0"/>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7C3091DA" id="Canvas 776" o:spid="_x0000_s171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">
                <v:shape id="_x0000_s1720" type="#_x0000_t75" style="position:absolute;width:54864;height:32004;visibility:visible;mso-wrap-style:square">
                  <v:fill o:detectmouseclick="t"/>
                  <v:path o:connecttype="none"/>
                </v:shape>
                <v:group id="Group 781" o:spid="_x0000_s1721" style="position:absolute;left:7715;top:3589;width:41609;height:27462" coordorigin="7715,3589" coordsize="41609,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group id="Group 770" o:spid="_x0000_s1722" style="position:absolute;left:7715;top:3589;width:41609;height:27462" coordorigin="7715,255" coordsize="41609,27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Straight Arrow Connector 771" o:spid="_x0000_s1723" type="#_x0000_t32" style="position:absolute;left:23050;top:2571;width:0;height:251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fOMUAAADcAAAADwAAAGRycy9kb3ducmV2LnhtbESPQWvCQBSE7wX/w/IKvRTd2IPa6BpE&#10;CPTSatPg+ZF9JqHZtzG7Jum/dwWhx2FmvmE2yWga0VPnassK5rMIBHFhdc2lgvwnna5AOI+ssbFM&#10;Cv7IQbKdPG0w1nbgb+ozX4oAYRejgsr7NpbSFRUZdDPbEgfvbDuDPsiulLrDIcBNI9+iaCEN1hwW&#10;KmxpX1Hxm12NglOdm+zy7jjLL+nq8+v1yIvDUamX53G3BuFp9P/hR/tDK1gu53A/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bfOMUAAADcAAAADwAAAAAAAAAA&#10;AAAAAAChAgAAZHJzL2Rvd25yZXYueG1sUEsFBgAAAAAEAAQA+QAAAJMDAAAAAA==&#10;" strokeweight="1.5pt">
                      <v:stroke startarrow="open" endarrow="open"/>
                    </v:shape>
                    <v:shape id="Straight Arrow Connector 772" o:spid="_x0000_s1724" type="#_x0000_t32" style="position:absolute;left:7715;top:14668;width:3333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kdsAAAADcAAAADwAAAGRycy9kb3ducmV2LnhtbESPQYvCMBSE78L+h/AEbzZRwS5do8jC&#10;iler7PnRvG2LzUttomb/vREEj8PMfMOsNtF24kaDbx1rmGUKBHHlTMu1htPxZ/oJwgdkg51j0vBP&#10;Hjbrj9EKC+PufKBbGWqRIOwL1NCE0BdS+qohiz5zPXHy/txgMSQ51NIMeE9w28m5UktpseW00GBP&#10;3w1V5/JqNZhzV8tLHtX1N/KMysVusVU7rSfjuP0CESiGd/jV3hsNeT6H55l0BO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w5HbAAAAA3AAAAA8AAAAAAAAAAAAAAAAA&#10;oQIAAGRycy9kb3ducmV2LnhtbFBLBQYAAAAABAAEAPkAAACOAwAAAAA=&#10;" strokeweight="1.5pt">
                      <v:stroke startarrow="open" endarrow="open"/>
                    </v:shape>
                    <v:shape id="Text Box 774" o:spid="_x0000_s1725" type="#_x0000_t202" style="position:absolute;left:33703;top:15193;width:1562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14:paraId="644DC544" w14:textId="77777777" w:rsidR="004060DD" w:rsidRPr="006E3808" w:rsidRDefault="004060DD" w:rsidP="00E059C6">
                            <w:pPr>
                              <w:tabs>
                                <w:tab w:val="left" w:pos="426"/>
                              </w:tabs>
                              <w:ind w:left="851" w:hanging="851"/>
                              <w:rPr>
                                <w:b/>
                                <w:sz w:val="20"/>
                                <w:szCs w:val="20"/>
                              </w:rPr>
                            </w:pPr>
                            <w:r w:rsidRPr="006E3808">
                              <w:rPr>
                                <w:b/>
                                <w:sz w:val="20"/>
                                <w:szCs w:val="20"/>
                              </w:rPr>
                              <w:t>Potential difference/V</w:t>
                            </w:r>
                          </w:p>
                        </w:txbxContent>
                      </v:textbox>
                    </v:shape>
                    <v:shape id="Text Box 775" o:spid="_x0000_s1726" type="#_x0000_t202" style="position:absolute;left:19214;top:255;width:1028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14:paraId="1695B16D" w14:textId="77777777" w:rsidR="004060DD" w:rsidRPr="006E3808" w:rsidRDefault="004060DD" w:rsidP="00E059C6">
                            <w:pPr>
                              <w:tabs>
                                <w:tab w:val="left" w:pos="426"/>
                              </w:tabs>
                              <w:ind w:left="851" w:hanging="851"/>
                              <w:rPr>
                                <w:b/>
                                <w:sz w:val="20"/>
                                <w:szCs w:val="20"/>
                              </w:rPr>
                            </w:pPr>
                            <w:r w:rsidRPr="006E3808">
                              <w:rPr>
                                <w:b/>
                                <w:sz w:val="20"/>
                                <w:szCs w:val="20"/>
                              </w:rPr>
                              <w:t>Current/A</w:t>
                            </w:r>
                          </w:p>
                        </w:txbxContent>
                      </v:textbox>
                    </v:shape>
                  </v:group>
                  <v:shape id="Freeform 780" o:spid="_x0000_s1727" style="position:absolute;left:14573;top:6133;width:20193;height:11869;visibility:visible;mso-wrap-style:square;v-text-anchor:middle" coordsize="1685925,202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azcIA&#10;AADcAAAADwAAAGRycy9kb3ducmV2LnhtbERPTWvCQBC9F/wPywje6kYrbRpdRQRBPFkrxeM0OybB&#10;7EzIbmPsr+8ehB4f73ux6l2tOmp9JWxgMk5AEediKy4MnD63zykoH5At1sJk4E4eVsvB0wIzKzf+&#10;oO4YChVD2GdooAyhybT2eUkO/Vga4shdpHUYImwLbVu8xXBX62mSvGqHFceGEhvalJRfjz/OwFc4&#10;6OT3LLLen7bfafcye9/L2ZjRsF/PQQXqw7/44d5ZA29pnB/PxCO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5rNwgAAANwAAAAPAAAAAAAAAAAAAAAAAJgCAABkcnMvZG93&#10;bnJldi54bWxQSwUGAAAAAAQABAD1AAAAhwMAAAAA&#10;" path="m,2028825v535781,-7144,1071563,-14288,1352550,-352425c1633537,1338263,1659731,669131,1685925,e" filled="f" strokecolor="black [3040]" strokeweight="1pt">
                    <v:path arrowok="t" o:connecttype="custom" o:connectlocs="0,1186846;1620003,980680;2019300,0" o:connectangles="0,0,0"/>
                  </v:shape>
                </v:group>
                <w10:anchorlock/>
              </v:group>
            </w:pict>
          </mc:Fallback>
        </mc:AlternateContent>
      </w:r>
    </w:p>
    <w:p w14:paraId="3AA54181" w14:textId="064F40D0" w:rsidR="00E059C6" w:rsidRPr="002C1C22" w:rsidRDefault="00FB4258" w:rsidP="00FB4258">
      <w:pPr>
        <w:ind w:left="426" w:hanging="426"/>
        <w:rPr>
          <w:sz w:val="20"/>
          <w:szCs w:val="20"/>
        </w:rPr>
      </w:pPr>
      <w:r w:rsidRPr="002C1C22">
        <w:rPr>
          <w:sz w:val="20"/>
          <w:szCs w:val="20"/>
        </w:rPr>
        <w:tab/>
        <w:t>c)</w:t>
      </w:r>
      <w:r w:rsidRPr="002C1C22">
        <w:rPr>
          <w:sz w:val="20"/>
          <w:szCs w:val="20"/>
        </w:rPr>
        <w:tab/>
        <w:t>A (1)</w:t>
      </w:r>
    </w:p>
    <w:p w14:paraId="1BDFBC78" w14:textId="64054F87" w:rsidR="003E6B5A" w:rsidRPr="002C1C22" w:rsidRDefault="00E059C6">
      <w:pPr>
        <w:rPr>
          <w:sz w:val="20"/>
          <w:szCs w:val="20"/>
        </w:rPr>
      </w:pPr>
      <w:r w:rsidRPr="002C1C22">
        <w:rPr>
          <w:sz w:val="20"/>
          <w:szCs w:val="20"/>
        </w:rPr>
        <w:br w:type="page"/>
      </w:r>
    </w:p>
    <w:p w14:paraId="47A291CA" w14:textId="01AFE41F" w:rsidR="00CA5171" w:rsidRPr="002C1C22" w:rsidRDefault="00CA5171" w:rsidP="00A03C74">
      <w:pPr>
        <w:pStyle w:val="answersection"/>
      </w:pPr>
      <w:bookmarkStart w:id="39" w:name="_Toc468175864"/>
      <w:r w:rsidRPr="002C1C22">
        <w:lastRenderedPageBreak/>
        <w:t xml:space="preserve">Topic Test </w:t>
      </w:r>
      <w:r w:rsidR="00E52E5A" w:rsidRPr="002C1C22">
        <w:t>4</w:t>
      </w:r>
      <w:bookmarkEnd w:id="39"/>
    </w:p>
    <w:p w14:paraId="429CA149" w14:textId="37C15D09" w:rsidR="002658FA" w:rsidRPr="002C1C22" w:rsidRDefault="00D86848" w:rsidP="00E11978">
      <w:pPr>
        <w:tabs>
          <w:tab w:val="left" w:pos="426"/>
        </w:tabs>
        <w:ind w:left="851" w:hanging="851"/>
        <w:rPr>
          <w:sz w:val="20"/>
          <w:szCs w:val="20"/>
        </w:rPr>
      </w:pPr>
      <w:r w:rsidRPr="002C1C22">
        <w:rPr>
          <w:sz w:val="20"/>
          <w:szCs w:val="20"/>
        </w:rPr>
        <w:t>1.</w:t>
      </w:r>
      <w:r w:rsidRPr="002C1C22">
        <w:rPr>
          <w:sz w:val="20"/>
          <w:szCs w:val="20"/>
        </w:rPr>
        <w:tab/>
      </w:r>
      <w:proofErr w:type="gramStart"/>
      <w:r w:rsidR="0053579D" w:rsidRPr="002C1C22">
        <w:rPr>
          <w:sz w:val="20"/>
          <w:szCs w:val="20"/>
        </w:rPr>
        <w:t>a</w:t>
      </w:r>
      <w:proofErr w:type="gramEnd"/>
      <w:r w:rsidRPr="002C1C22">
        <w:rPr>
          <w:sz w:val="20"/>
          <w:szCs w:val="20"/>
        </w:rPr>
        <w:t>)</w:t>
      </w:r>
      <w:r w:rsidRPr="002C1C22">
        <w:rPr>
          <w:sz w:val="20"/>
          <w:szCs w:val="20"/>
        </w:rPr>
        <w:tab/>
      </w:r>
      <w:r w:rsidR="002658FA" w:rsidRPr="002C1C22">
        <w:rPr>
          <w:sz w:val="20"/>
          <w:szCs w:val="20"/>
        </w:rPr>
        <w:t>(1) for each</w:t>
      </w:r>
    </w:p>
    <w:p w14:paraId="79DA9AA0" w14:textId="0B9AAEB0" w:rsidR="00231D02" w:rsidRPr="002C1C22" w:rsidRDefault="002658FA" w:rsidP="00231D02">
      <w:pPr>
        <w:ind w:left="851" w:hanging="426"/>
        <w:rPr>
          <w:sz w:val="20"/>
        </w:rPr>
      </w:pPr>
      <w:r w:rsidRPr="002C1C22">
        <w:rPr>
          <w:sz w:val="20"/>
          <w:szCs w:val="20"/>
        </w:rPr>
        <w:tab/>
      </w:r>
      <w:r w:rsidR="00231D02" w:rsidRPr="002C1C22">
        <w:rPr>
          <w:sz w:val="20"/>
        </w:rPr>
        <w:t xml:space="preserve">The unit for power is </w:t>
      </w:r>
      <w:r w:rsidR="00231D02" w:rsidRPr="002C1C22">
        <w:rPr>
          <w:b/>
          <w:sz w:val="20"/>
        </w:rPr>
        <w:t>watts</w:t>
      </w:r>
      <w:r w:rsidR="00231D02" w:rsidRPr="002C1C22">
        <w:rPr>
          <w:sz w:val="20"/>
        </w:rPr>
        <w:t>, the unit for resistance</w:t>
      </w:r>
      <w:r w:rsidR="00AC0F62" w:rsidRPr="002C1C22">
        <w:rPr>
          <w:sz w:val="20"/>
        </w:rPr>
        <w:t xml:space="preserve"> is</w:t>
      </w:r>
      <w:r w:rsidR="00231D02" w:rsidRPr="002C1C22">
        <w:rPr>
          <w:sz w:val="20"/>
        </w:rPr>
        <w:t xml:space="preserve"> ohms and the unit for voltage is </w:t>
      </w:r>
      <w:r w:rsidR="00231D02" w:rsidRPr="002C1C22">
        <w:rPr>
          <w:b/>
          <w:sz w:val="20"/>
        </w:rPr>
        <w:t>volts</w:t>
      </w:r>
      <w:r w:rsidR="00231D02" w:rsidRPr="002C1C22">
        <w:rPr>
          <w:sz w:val="20"/>
        </w:rPr>
        <w:t>.</w:t>
      </w:r>
    </w:p>
    <w:p w14:paraId="101AE675" w14:textId="77777777" w:rsidR="00E11978" w:rsidRPr="002C1C22" w:rsidRDefault="00E11978" w:rsidP="0053579D">
      <w:pPr>
        <w:tabs>
          <w:tab w:val="left" w:pos="426"/>
          <w:tab w:val="left" w:pos="851"/>
          <w:tab w:val="right" w:pos="10205"/>
        </w:tabs>
        <w:rPr>
          <w:b/>
          <w:sz w:val="12"/>
        </w:rPr>
      </w:pPr>
    </w:p>
    <w:p w14:paraId="13A91AD6" w14:textId="4C0CB6B9" w:rsidR="0053579D" w:rsidRPr="002C1C22" w:rsidRDefault="0053579D" w:rsidP="0053579D">
      <w:pPr>
        <w:tabs>
          <w:tab w:val="left" w:pos="426"/>
          <w:tab w:val="left" w:pos="851"/>
          <w:tab w:val="right" w:pos="10205"/>
        </w:tabs>
        <w:rPr>
          <w:sz w:val="18"/>
        </w:rPr>
      </w:pPr>
      <w:r w:rsidRPr="002C1C22">
        <w:rPr>
          <w:b/>
          <w:sz w:val="18"/>
        </w:rPr>
        <w:tab/>
      </w:r>
      <w:r w:rsidRPr="002C1C22">
        <w:rPr>
          <w:sz w:val="18"/>
        </w:rPr>
        <w:t>b)</w:t>
      </w:r>
      <w:r w:rsidRPr="002C1C22">
        <w:rPr>
          <w:sz w:val="18"/>
        </w:rPr>
        <w:tab/>
      </w:r>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w:p>
    <w:p w14:paraId="13EC72C5" w14:textId="77777777" w:rsidR="00C431E3" w:rsidRPr="002C1C22" w:rsidRDefault="00C431E3" w:rsidP="00C431E3">
      <w:pPr>
        <w:rPr>
          <w:sz w:val="12"/>
          <w:szCs w:val="20"/>
        </w:rPr>
      </w:pPr>
    </w:p>
    <w:p w14:paraId="70FBB805" w14:textId="24F8DF8A" w:rsidR="00CA5171" w:rsidRPr="002C1C22" w:rsidRDefault="00D86848" w:rsidP="00124EC1">
      <w:pPr>
        <w:tabs>
          <w:tab w:val="right" w:pos="10205"/>
        </w:tabs>
        <w:ind w:left="426" w:hanging="426"/>
        <w:rPr>
          <w:sz w:val="20"/>
          <w:szCs w:val="20"/>
        </w:rPr>
      </w:pPr>
      <w:r w:rsidRPr="002C1C22">
        <w:rPr>
          <w:sz w:val="20"/>
          <w:szCs w:val="20"/>
        </w:rPr>
        <w:t>2.</w:t>
      </w:r>
      <w:r w:rsidRPr="002C1C22">
        <w:rPr>
          <w:sz w:val="20"/>
          <w:szCs w:val="20"/>
        </w:rPr>
        <w:tab/>
      </w:r>
      <w:r w:rsidR="00593D2E" w:rsidRPr="002C1C22">
        <w:rPr>
          <w:sz w:val="20"/>
          <w:szCs w:val="20"/>
        </w:rPr>
        <w:t>B</w:t>
      </w:r>
      <w:r w:rsidR="00E85F58" w:rsidRPr="002C1C22">
        <w:rPr>
          <w:sz w:val="20"/>
          <w:szCs w:val="20"/>
        </w:rPr>
        <w:t xml:space="preserve"> (1)</w:t>
      </w:r>
    </w:p>
    <w:p w14:paraId="3C351645" w14:textId="77777777" w:rsidR="00231D02" w:rsidRPr="002C1C22" w:rsidRDefault="00231D02" w:rsidP="00124EC1">
      <w:pPr>
        <w:tabs>
          <w:tab w:val="right" w:pos="10205"/>
        </w:tabs>
        <w:ind w:left="426" w:hanging="426"/>
        <w:rPr>
          <w:sz w:val="14"/>
          <w:szCs w:val="20"/>
        </w:rPr>
      </w:pPr>
    </w:p>
    <w:p w14:paraId="03CF8A76" w14:textId="005AB046" w:rsidR="00593D2E" w:rsidRPr="002C1C22" w:rsidRDefault="00D86848" w:rsidP="00124EC1">
      <w:pPr>
        <w:tabs>
          <w:tab w:val="right" w:pos="10205"/>
        </w:tabs>
        <w:ind w:left="426" w:hanging="426"/>
        <w:rPr>
          <w:b/>
          <w:noProof/>
          <w:sz w:val="20"/>
          <w:szCs w:val="18"/>
          <w:lang w:eastAsia="en-GB"/>
        </w:rPr>
      </w:pPr>
      <w:r w:rsidRPr="002C1C22">
        <w:rPr>
          <w:sz w:val="20"/>
          <w:szCs w:val="20"/>
        </w:rPr>
        <w:t>3.</w:t>
      </w:r>
      <w:r w:rsidRPr="002C1C22">
        <w:rPr>
          <w:sz w:val="20"/>
          <w:szCs w:val="20"/>
        </w:rPr>
        <w:tab/>
      </w:r>
      <w:r w:rsidR="00E85F58" w:rsidRPr="002C1C22">
        <w:rPr>
          <w:sz w:val="20"/>
          <w:szCs w:val="20"/>
        </w:rPr>
        <w:t xml:space="preserve">(1) </w:t>
      </w:r>
      <w:r w:rsidR="00460583" w:rsidRPr="002C1C22">
        <w:rPr>
          <w:sz w:val="20"/>
          <w:szCs w:val="20"/>
        </w:rPr>
        <w:t>for one correct connection, (2) for 2, (3) for 4</w:t>
      </w:r>
      <w:r w:rsidR="00B82C9F" w:rsidRPr="002C1C22">
        <w:rPr>
          <w:sz w:val="20"/>
          <w:szCs w:val="20"/>
        </w:rPr>
        <w:t xml:space="preserve">  </w:t>
      </w:r>
    </w:p>
    <w:p w14:paraId="3F00B866" w14:textId="77777777" w:rsidR="00031633" w:rsidRPr="002C1C22" w:rsidRDefault="00031633" w:rsidP="00124EC1">
      <w:pPr>
        <w:tabs>
          <w:tab w:val="right" w:pos="10205"/>
        </w:tabs>
        <w:ind w:left="426" w:hanging="426"/>
        <w:rPr>
          <w:sz w:val="10"/>
          <w:szCs w:val="20"/>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33"/>
        <w:gridCol w:w="2983"/>
        <w:gridCol w:w="3463"/>
      </w:tblGrid>
      <w:tr w:rsidR="00231D02" w:rsidRPr="002C1C22" w14:paraId="50C20FA5" w14:textId="77777777" w:rsidTr="000F4A84">
        <w:trPr>
          <w:cnfStyle w:val="100000000000" w:firstRow="1" w:lastRow="0" w:firstColumn="0" w:lastColumn="0" w:oddVBand="0" w:evenVBand="0" w:oddHBand="0" w:evenHBand="0" w:firstRowFirstColumn="0" w:firstRowLastColumn="0" w:lastRowFirstColumn="0" w:lastRowLastColumn="0"/>
          <w:trHeight w:val="537"/>
          <w:tblCellSpacing w:w="28" w:type="dxa"/>
        </w:trPr>
        <w:tc>
          <w:tcPr>
            <w:tcW w:w="33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61AA02" w14:textId="4D7F10DC" w:rsidR="00231D02" w:rsidRPr="00612F73" w:rsidRDefault="00E67691" w:rsidP="000F4A84">
            <w:pPr>
              <w:rPr>
                <w:b w:val="0"/>
                <w:sz w:val="20"/>
                <w:szCs w:val="18"/>
              </w:rPr>
            </w:pPr>
            <w:r w:rsidRPr="00612F73">
              <w:rPr>
                <w:noProof/>
                <w:sz w:val="20"/>
                <w:szCs w:val="18"/>
                <w:lang w:eastAsia="en-GB"/>
              </w:rPr>
              <mc:AlternateContent>
                <mc:Choice Requires="wps">
                  <w:drawing>
                    <wp:anchor distT="0" distB="0" distL="114300" distR="114300" simplePos="0" relativeHeight="251665408" behindDoc="0" locked="0" layoutInCell="1" allowOverlap="1" wp14:anchorId="40E70F5B" wp14:editId="2F06B9ED">
                      <wp:simplePos x="0" y="0"/>
                      <wp:positionH relativeFrom="column">
                        <wp:posOffset>2002790</wp:posOffset>
                      </wp:positionH>
                      <wp:positionV relativeFrom="paragraph">
                        <wp:posOffset>83185</wp:posOffset>
                      </wp:positionV>
                      <wp:extent cx="1943735" cy="0"/>
                      <wp:effectExtent l="0" t="0" r="37465" b="19050"/>
                      <wp:wrapNone/>
                      <wp:docPr id="1295" name="Straight Connector 1295"/>
                      <wp:cNvGraphicFramePr/>
                      <a:graphic xmlns:a="http://schemas.openxmlformats.org/drawingml/2006/main">
                        <a:graphicData uri="http://schemas.microsoft.com/office/word/2010/wordprocessingShape">
                          <wps:wsp>
                            <wps:cNvCnPr/>
                            <wps:spPr>
                              <a:xfrm>
                                <a:off x="0" y="0"/>
                                <a:ext cx="1943735" cy="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C7C79" id="Straight Connector 129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6.55pt" to="310.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" strokecolor="black [3213]" strokeweight=".5pt"/>
                  </w:pict>
                </mc:Fallback>
              </mc:AlternateContent>
            </w:r>
            <w:r w:rsidR="00231D02" w:rsidRPr="00612F73">
              <w:rPr>
                <w:b w:val="0"/>
                <w:sz w:val="20"/>
                <w:szCs w:val="18"/>
              </w:rPr>
              <w:t xml:space="preserve">Electrical energy to kinetic energy </w:t>
            </w:r>
          </w:p>
        </w:tc>
        <w:tc>
          <w:tcPr>
            <w:tcW w:w="3000" w:type="dxa"/>
            <w:tcBorders>
              <w:top w:val="nil"/>
              <w:left w:val="nil"/>
              <w:bottom w:val="nil"/>
              <w:right w:val="nil"/>
              <w:tl2br w:val="none" w:sz="0" w:space="0" w:color="auto"/>
              <w:tr2bl w:val="none" w:sz="0" w:space="0" w:color="auto"/>
            </w:tcBorders>
          </w:tcPr>
          <w:p w14:paraId="06C3E9FE" w14:textId="0EA1FB08" w:rsidR="00231D02" w:rsidRPr="00612F73" w:rsidRDefault="00231D02" w:rsidP="000F4A84">
            <w:pPr>
              <w:pStyle w:val="NormalWeb"/>
              <w:spacing w:before="0" w:beforeAutospacing="0" w:after="0" w:afterAutospacing="0"/>
              <w:rPr>
                <w:rFonts w:asciiTheme="minorHAnsi" w:eastAsia="Times New Roman" w:hAnsiTheme="minorHAnsi"/>
                <w:b w:val="0"/>
                <w:sz w:val="20"/>
                <w:szCs w:val="18"/>
              </w:rPr>
            </w:pPr>
          </w:p>
        </w:tc>
        <w:tc>
          <w:tcPr>
            <w:tcW w:w="343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F471E4" w14:textId="7D5CE361" w:rsidR="00231D02" w:rsidRPr="00612F73" w:rsidRDefault="00231D02" w:rsidP="000F4A84">
            <w:pPr>
              <w:pStyle w:val="NormalWeb"/>
              <w:spacing w:before="0" w:beforeAutospacing="0" w:after="0" w:afterAutospacing="0"/>
              <w:rPr>
                <w:rFonts w:asciiTheme="minorHAnsi" w:hAnsiTheme="minorHAnsi"/>
                <w:b w:val="0"/>
                <w:sz w:val="20"/>
              </w:rPr>
            </w:pPr>
            <w:r w:rsidRPr="00612F73">
              <w:rPr>
                <w:rFonts w:asciiTheme="minorHAnsi" w:eastAsia="Times New Roman" w:hAnsiTheme="minorHAnsi"/>
                <w:b w:val="0"/>
                <w:sz w:val="20"/>
                <w:szCs w:val="18"/>
              </w:rPr>
              <w:t xml:space="preserve">The energy transfer occurring in </w:t>
            </w:r>
            <w:r w:rsidR="00906C0F" w:rsidRPr="00612F73">
              <w:rPr>
                <w:rFonts w:asciiTheme="minorHAnsi" w:eastAsia="Times New Roman" w:hAnsiTheme="minorHAnsi"/>
                <w:b w:val="0"/>
                <w:sz w:val="20"/>
                <w:szCs w:val="18"/>
              </w:rPr>
              <w:t xml:space="preserve">the </w:t>
            </w:r>
            <w:r w:rsidRPr="00612F73">
              <w:rPr>
                <w:rFonts w:asciiTheme="minorHAnsi" w:eastAsia="Times New Roman" w:hAnsiTheme="minorHAnsi"/>
                <w:b w:val="0"/>
                <w:spacing w:val="-1"/>
                <w:sz w:val="20"/>
                <w:szCs w:val="18"/>
              </w:rPr>
              <w:t xml:space="preserve">electric motor in </w:t>
            </w:r>
            <w:r w:rsidR="00906C0F" w:rsidRPr="00612F73">
              <w:rPr>
                <w:rFonts w:asciiTheme="minorHAnsi" w:eastAsia="Times New Roman" w:hAnsiTheme="minorHAnsi"/>
                <w:b w:val="0"/>
                <w:spacing w:val="-1"/>
                <w:sz w:val="20"/>
                <w:szCs w:val="18"/>
              </w:rPr>
              <w:t xml:space="preserve">a </w:t>
            </w:r>
            <w:r w:rsidRPr="00612F73">
              <w:rPr>
                <w:rFonts w:asciiTheme="minorHAnsi" w:eastAsia="Times New Roman" w:hAnsiTheme="minorHAnsi"/>
                <w:b w:val="0"/>
                <w:spacing w:val="-1"/>
                <w:sz w:val="20"/>
                <w:szCs w:val="18"/>
              </w:rPr>
              <w:t>washing machine</w:t>
            </w:r>
            <w:r w:rsidRPr="00612F73">
              <w:rPr>
                <w:rFonts w:asciiTheme="minorHAnsi" w:eastAsia="Times New Roman" w:hAnsiTheme="minorHAnsi"/>
                <w:b w:val="0"/>
                <w:sz w:val="20"/>
                <w:szCs w:val="18"/>
              </w:rPr>
              <w:t xml:space="preserve"> </w:t>
            </w:r>
          </w:p>
        </w:tc>
      </w:tr>
      <w:tr w:rsidR="00231D02" w:rsidRPr="002C1C22" w14:paraId="03C9D158" w14:textId="77777777" w:rsidTr="000F4A84">
        <w:trPr>
          <w:trHeight w:val="537"/>
          <w:tblCellSpacing w:w="28" w:type="dxa"/>
        </w:trPr>
        <w:tc>
          <w:tcPr>
            <w:tcW w:w="3311" w:type="dxa"/>
          </w:tcPr>
          <w:p w14:paraId="3FDF0249" w14:textId="31C229C3" w:rsidR="00231D02" w:rsidRPr="00612F73" w:rsidRDefault="00231D02" w:rsidP="000F4A84">
            <w:pPr>
              <w:pStyle w:val="NormalWeb"/>
              <w:spacing w:before="0" w:beforeAutospacing="0" w:after="0" w:afterAutospacing="0"/>
              <w:rPr>
                <w:rFonts w:asciiTheme="minorHAnsi" w:hAnsiTheme="minorHAnsi"/>
                <w:b w:val="0"/>
                <w:sz w:val="20"/>
              </w:rPr>
            </w:pPr>
            <w:r w:rsidRPr="00612F73">
              <w:rPr>
                <w:rFonts w:asciiTheme="minorHAnsi" w:eastAsia="Times New Roman" w:hAnsiTheme="minorHAnsi"/>
                <w:b w:val="0"/>
                <w:sz w:val="20"/>
                <w:szCs w:val="18"/>
              </w:rPr>
              <w:t xml:space="preserve">Electrical energy to heat energy </w:t>
            </w:r>
          </w:p>
        </w:tc>
        <w:tc>
          <w:tcPr>
            <w:tcW w:w="3000" w:type="dxa"/>
            <w:tcBorders>
              <w:top w:val="nil"/>
              <w:left w:val="nil"/>
              <w:bottom w:val="nil"/>
              <w:right w:val="nil"/>
            </w:tcBorders>
          </w:tcPr>
          <w:p w14:paraId="69678016" w14:textId="00C8DAE9" w:rsidR="00231D02" w:rsidRPr="00612F73" w:rsidRDefault="002F0D66" w:rsidP="000F4A84">
            <w:pPr>
              <w:pStyle w:val="NormalWeb"/>
              <w:spacing w:before="0" w:beforeAutospacing="0" w:after="0" w:afterAutospacing="0"/>
              <w:rPr>
                <w:rFonts w:asciiTheme="minorHAnsi" w:eastAsia="Times New Roman" w:hAnsiTheme="minorHAnsi"/>
                <w:b w:val="0"/>
                <w:sz w:val="20"/>
                <w:szCs w:val="18"/>
              </w:rPr>
            </w:pPr>
            <w:r w:rsidRPr="00612F73">
              <w:rPr>
                <w:rFonts w:asciiTheme="minorHAnsi" w:hAnsiTheme="minorHAnsi"/>
                <w:noProof/>
                <w:sz w:val="20"/>
                <w:szCs w:val="18"/>
              </w:rPr>
              <mc:AlternateContent>
                <mc:Choice Requires="wps">
                  <w:drawing>
                    <wp:anchor distT="0" distB="0" distL="114300" distR="114300" simplePos="0" relativeHeight="251666432" behindDoc="0" locked="0" layoutInCell="1" allowOverlap="1" wp14:anchorId="4ABED24E" wp14:editId="3017872D">
                      <wp:simplePos x="0" y="0"/>
                      <wp:positionH relativeFrom="column">
                        <wp:posOffset>-101600</wp:posOffset>
                      </wp:positionH>
                      <wp:positionV relativeFrom="paragraph">
                        <wp:posOffset>194310</wp:posOffset>
                      </wp:positionV>
                      <wp:extent cx="1943735" cy="450850"/>
                      <wp:effectExtent l="0" t="0" r="37465" b="25400"/>
                      <wp:wrapNone/>
                      <wp:docPr id="1296" name="Straight Connector 1296"/>
                      <wp:cNvGraphicFramePr/>
                      <a:graphic xmlns:a="http://schemas.openxmlformats.org/drawingml/2006/main">
                        <a:graphicData uri="http://schemas.microsoft.com/office/word/2010/wordprocessingShape">
                          <wps:wsp>
                            <wps:cNvCnPr/>
                            <wps:spPr>
                              <a:xfrm>
                                <a:off x="0" y="0"/>
                                <a:ext cx="1943735" cy="45085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2E6ED" id="Straight Connector 129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5.3pt" to="145.0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" strokecolor="black [3213]" strokeweight=".5pt"/>
                  </w:pict>
                </mc:Fallback>
              </mc:AlternateContent>
            </w:r>
          </w:p>
        </w:tc>
        <w:tc>
          <w:tcPr>
            <w:tcW w:w="3438" w:type="dxa"/>
          </w:tcPr>
          <w:p w14:paraId="42A9B677" w14:textId="39957D28" w:rsidR="00231D02" w:rsidRPr="00612F73" w:rsidRDefault="00231D02" w:rsidP="00906C0F">
            <w:pPr>
              <w:pStyle w:val="NormalWeb"/>
              <w:spacing w:before="0" w:beforeAutospacing="0" w:after="0" w:afterAutospacing="0"/>
              <w:rPr>
                <w:rFonts w:asciiTheme="minorHAnsi" w:hAnsiTheme="minorHAnsi"/>
                <w:b w:val="0"/>
                <w:sz w:val="20"/>
              </w:rPr>
            </w:pPr>
            <w:r w:rsidRPr="00612F73">
              <w:rPr>
                <w:rFonts w:asciiTheme="minorHAnsi" w:eastAsia="Times New Roman" w:hAnsiTheme="minorHAnsi"/>
                <w:b w:val="0"/>
                <w:sz w:val="20"/>
                <w:szCs w:val="18"/>
              </w:rPr>
              <w:t>The energy transfer occurring in</w:t>
            </w:r>
            <w:r w:rsidR="00906C0F" w:rsidRPr="00612F73">
              <w:rPr>
                <w:rFonts w:asciiTheme="minorHAnsi" w:eastAsia="Times New Roman" w:hAnsiTheme="minorHAnsi"/>
                <w:b w:val="0"/>
                <w:sz w:val="20"/>
                <w:szCs w:val="18"/>
              </w:rPr>
              <w:t xml:space="preserve"> the bulb</w:t>
            </w:r>
            <w:r w:rsidRPr="00612F73">
              <w:rPr>
                <w:rFonts w:asciiTheme="minorHAnsi" w:eastAsia="Times New Roman" w:hAnsiTheme="minorHAnsi"/>
                <w:b w:val="0"/>
                <w:sz w:val="20"/>
                <w:szCs w:val="18"/>
              </w:rPr>
              <w:t xml:space="preserve"> of a lamp </w:t>
            </w:r>
          </w:p>
        </w:tc>
      </w:tr>
      <w:tr w:rsidR="00231D02" w:rsidRPr="002C1C22" w14:paraId="3EACAC2B" w14:textId="77777777" w:rsidTr="000F4A84">
        <w:trPr>
          <w:trHeight w:val="537"/>
          <w:tblCellSpacing w:w="28" w:type="dxa"/>
        </w:trPr>
        <w:tc>
          <w:tcPr>
            <w:tcW w:w="3311" w:type="dxa"/>
          </w:tcPr>
          <w:p w14:paraId="7070D5D6" w14:textId="31E800B1" w:rsidR="00231D02" w:rsidRPr="00612F73" w:rsidRDefault="00231D02" w:rsidP="000F4A84">
            <w:pPr>
              <w:pStyle w:val="NormalWeb"/>
              <w:spacing w:before="0" w:beforeAutospacing="0" w:after="0" w:afterAutospacing="0"/>
              <w:rPr>
                <w:rFonts w:asciiTheme="minorHAnsi" w:hAnsiTheme="minorHAnsi"/>
                <w:b w:val="0"/>
                <w:sz w:val="20"/>
              </w:rPr>
            </w:pPr>
            <w:r w:rsidRPr="00612F73">
              <w:rPr>
                <w:rFonts w:asciiTheme="minorHAnsi" w:eastAsia="Times New Roman" w:hAnsiTheme="minorHAnsi"/>
                <w:b w:val="0"/>
                <w:sz w:val="20"/>
                <w:szCs w:val="18"/>
              </w:rPr>
              <w:t xml:space="preserve">Electrical energy to light energy </w:t>
            </w:r>
          </w:p>
        </w:tc>
        <w:tc>
          <w:tcPr>
            <w:tcW w:w="3000" w:type="dxa"/>
            <w:tcBorders>
              <w:top w:val="nil"/>
              <w:left w:val="nil"/>
              <w:bottom w:val="nil"/>
              <w:right w:val="nil"/>
            </w:tcBorders>
          </w:tcPr>
          <w:p w14:paraId="33C86DC7" w14:textId="173313C3" w:rsidR="00231D02" w:rsidRPr="00612F73" w:rsidRDefault="002F0D66" w:rsidP="000F4A84">
            <w:pPr>
              <w:pStyle w:val="NormalWeb"/>
              <w:spacing w:before="0" w:beforeAutospacing="0" w:after="0" w:afterAutospacing="0"/>
              <w:rPr>
                <w:rFonts w:asciiTheme="minorHAnsi" w:eastAsia="Times New Roman" w:hAnsiTheme="minorHAnsi"/>
                <w:b w:val="0"/>
                <w:sz w:val="20"/>
                <w:szCs w:val="18"/>
              </w:rPr>
            </w:pPr>
            <w:r w:rsidRPr="00612F73">
              <w:rPr>
                <w:rFonts w:asciiTheme="minorHAnsi" w:hAnsiTheme="minorHAnsi"/>
                <w:noProof/>
                <w:sz w:val="20"/>
                <w:szCs w:val="18"/>
              </w:rPr>
              <mc:AlternateContent>
                <mc:Choice Requires="wps">
                  <w:drawing>
                    <wp:anchor distT="0" distB="0" distL="114300" distR="114300" simplePos="0" relativeHeight="251667456" behindDoc="0" locked="0" layoutInCell="1" allowOverlap="1" wp14:anchorId="487A758A" wp14:editId="11A9872B">
                      <wp:simplePos x="0" y="0"/>
                      <wp:positionH relativeFrom="column">
                        <wp:posOffset>-100330</wp:posOffset>
                      </wp:positionH>
                      <wp:positionV relativeFrom="paragraph">
                        <wp:posOffset>-325120</wp:posOffset>
                      </wp:positionV>
                      <wp:extent cx="1943735" cy="450850"/>
                      <wp:effectExtent l="0" t="0" r="37465" b="25400"/>
                      <wp:wrapNone/>
                      <wp:docPr id="1297" name="Straight Connector 1297"/>
                      <wp:cNvGraphicFramePr/>
                      <a:graphic xmlns:a="http://schemas.openxmlformats.org/drawingml/2006/main">
                        <a:graphicData uri="http://schemas.microsoft.com/office/word/2010/wordprocessingShape">
                          <wps:wsp>
                            <wps:cNvCnPr/>
                            <wps:spPr>
                              <a:xfrm flipV="1">
                                <a:off x="0" y="0"/>
                                <a:ext cx="1943735" cy="45085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73B83" id="Straight Connector 129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25.6pt" to="14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" strokecolor="black [3213]" strokeweight=".5pt"/>
                  </w:pict>
                </mc:Fallback>
              </mc:AlternateContent>
            </w:r>
          </w:p>
        </w:tc>
        <w:tc>
          <w:tcPr>
            <w:tcW w:w="3438" w:type="dxa"/>
          </w:tcPr>
          <w:p w14:paraId="2B2828A9" w14:textId="77777777" w:rsidR="00231D02" w:rsidRPr="00612F73" w:rsidRDefault="00231D02" w:rsidP="000F4A84">
            <w:pPr>
              <w:pStyle w:val="NormalWeb"/>
              <w:spacing w:before="0" w:beforeAutospacing="0" w:after="0" w:afterAutospacing="0"/>
              <w:rPr>
                <w:rFonts w:asciiTheme="minorHAnsi" w:hAnsiTheme="minorHAnsi"/>
                <w:b w:val="0"/>
                <w:sz w:val="20"/>
              </w:rPr>
            </w:pPr>
            <w:r w:rsidRPr="00612F73">
              <w:rPr>
                <w:rFonts w:asciiTheme="minorHAnsi" w:eastAsia="Times New Roman" w:hAnsiTheme="minorHAnsi"/>
                <w:b w:val="0"/>
                <w:sz w:val="20"/>
                <w:szCs w:val="18"/>
              </w:rPr>
              <w:t xml:space="preserve">The energy transfer occurring in a kettle </w:t>
            </w:r>
          </w:p>
        </w:tc>
      </w:tr>
      <w:tr w:rsidR="00231D02" w:rsidRPr="002C1C22" w14:paraId="0BB9A880" w14:textId="77777777" w:rsidTr="000F4A84">
        <w:trPr>
          <w:trHeight w:val="537"/>
          <w:tblCellSpacing w:w="28" w:type="dxa"/>
        </w:trPr>
        <w:tc>
          <w:tcPr>
            <w:tcW w:w="3311" w:type="dxa"/>
          </w:tcPr>
          <w:p w14:paraId="0155C01F" w14:textId="07B561D4" w:rsidR="00231D02" w:rsidRPr="00612F73" w:rsidRDefault="00E67691" w:rsidP="000F4A84">
            <w:pPr>
              <w:pStyle w:val="NormalWeb"/>
              <w:spacing w:before="0" w:beforeAutospacing="0" w:after="0" w:afterAutospacing="0"/>
              <w:rPr>
                <w:rFonts w:asciiTheme="minorHAnsi" w:hAnsiTheme="minorHAnsi"/>
                <w:b w:val="0"/>
                <w:sz w:val="20"/>
              </w:rPr>
            </w:pPr>
            <w:r w:rsidRPr="00612F73">
              <w:rPr>
                <w:rFonts w:asciiTheme="minorHAnsi" w:hAnsiTheme="minorHAnsi"/>
                <w:noProof/>
                <w:sz w:val="20"/>
                <w:szCs w:val="18"/>
              </w:rPr>
              <mc:AlternateContent>
                <mc:Choice Requires="wps">
                  <w:drawing>
                    <wp:anchor distT="0" distB="0" distL="114300" distR="114300" simplePos="0" relativeHeight="251668480" behindDoc="0" locked="0" layoutInCell="1" allowOverlap="1" wp14:anchorId="4112BCC6" wp14:editId="2FB32A7B">
                      <wp:simplePos x="0" y="0"/>
                      <wp:positionH relativeFrom="column">
                        <wp:posOffset>2002790</wp:posOffset>
                      </wp:positionH>
                      <wp:positionV relativeFrom="paragraph">
                        <wp:posOffset>85090</wp:posOffset>
                      </wp:positionV>
                      <wp:extent cx="1943735" cy="0"/>
                      <wp:effectExtent l="0" t="0" r="37465" b="19050"/>
                      <wp:wrapNone/>
                      <wp:docPr id="1298" name="Straight Connector 1298"/>
                      <wp:cNvGraphicFramePr/>
                      <a:graphic xmlns:a="http://schemas.openxmlformats.org/drawingml/2006/main">
                        <a:graphicData uri="http://schemas.microsoft.com/office/word/2010/wordprocessingShape">
                          <wps:wsp>
                            <wps:cNvCnPr/>
                            <wps:spPr>
                              <a:xfrm>
                                <a:off x="0" y="0"/>
                                <a:ext cx="1943735" cy="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A9CCC" id="Straight Connector 129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7pt,6.7pt" to="310.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" strokecolor="black [3213]" strokeweight=".5pt"/>
                  </w:pict>
                </mc:Fallback>
              </mc:AlternateContent>
            </w:r>
            <w:r w:rsidR="00231D02" w:rsidRPr="00612F73">
              <w:rPr>
                <w:rFonts w:asciiTheme="minorHAnsi" w:eastAsia="Times New Roman" w:hAnsiTheme="minorHAnsi"/>
                <w:b w:val="0"/>
                <w:sz w:val="20"/>
                <w:szCs w:val="18"/>
              </w:rPr>
              <w:t>Electrical energy to sound energy</w:t>
            </w:r>
          </w:p>
        </w:tc>
        <w:tc>
          <w:tcPr>
            <w:tcW w:w="3000" w:type="dxa"/>
            <w:tcBorders>
              <w:top w:val="nil"/>
              <w:left w:val="nil"/>
              <w:bottom w:val="nil"/>
              <w:right w:val="nil"/>
            </w:tcBorders>
          </w:tcPr>
          <w:p w14:paraId="51B81836" w14:textId="6BBEF111" w:rsidR="00231D02" w:rsidRPr="00612F73" w:rsidRDefault="00231D02" w:rsidP="000F4A84">
            <w:pPr>
              <w:rPr>
                <w:b w:val="0"/>
                <w:sz w:val="20"/>
                <w:szCs w:val="18"/>
              </w:rPr>
            </w:pPr>
          </w:p>
        </w:tc>
        <w:tc>
          <w:tcPr>
            <w:tcW w:w="3438" w:type="dxa"/>
          </w:tcPr>
          <w:p w14:paraId="1E85BD3E" w14:textId="77777777" w:rsidR="00231D02" w:rsidRPr="00612F73" w:rsidRDefault="00231D02" w:rsidP="000F4A84">
            <w:pPr>
              <w:rPr>
                <w:b w:val="0"/>
                <w:sz w:val="20"/>
                <w:szCs w:val="18"/>
              </w:rPr>
            </w:pPr>
            <w:r w:rsidRPr="00612F73">
              <w:rPr>
                <w:b w:val="0"/>
                <w:sz w:val="20"/>
                <w:szCs w:val="18"/>
              </w:rPr>
              <w:t>The energy transfer occurring in a loudspeaker</w:t>
            </w:r>
          </w:p>
        </w:tc>
      </w:tr>
    </w:tbl>
    <w:p w14:paraId="2EA3CFA5" w14:textId="77777777" w:rsidR="00231D02" w:rsidRPr="002C1C22" w:rsidRDefault="00231D02" w:rsidP="00124EC1">
      <w:pPr>
        <w:tabs>
          <w:tab w:val="right" w:pos="10205"/>
        </w:tabs>
        <w:ind w:left="426" w:hanging="426"/>
        <w:rPr>
          <w:sz w:val="18"/>
          <w:szCs w:val="20"/>
        </w:rPr>
      </w:pPr>
    </w:p>
    <w:p w14:paraId="436C4CFD" w14:textId="122A4301" w:rsidR="00F87CAE" w:rsidRPr="002C1C22" w:rsidRDefault="00F87CAE" w:rsidP="00F87CAE">
      <w:pPr>
        <w:tabs>
          <w:tab w:val="left" w:pos="426"/>
        </w:tabs>
        <w:ind w:left="851" w:hanging="851"/>
        <w:rPr>
          <w:sz w:val="20"/>
          <w:szCs w:val="20"/>
        </w:rPr>
      </w:pPr>
      <w:r w:rsidRPr="002C1C22">
        <w:rPr>
          <w:sz w:val="20"/>
          <w:szCs w:val="20"/>
        </w:rPr>
        <w:t>4.</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t xml:space="preserve">(1) mark for each </w:t>
      </w:r>
    </w:p>
    <w:p w14:paraId="2CD259C2" w14:textId="77777777" w:rsidR="00F87CAE" w:rsidRPr="002C1C22" w:rsidRDefault="00F87CAE" w:rsidP="00F87CAE">
      <w:pPr>
        <w:ind w:left="1276" w:hanging="425"/>
        <w:rPr>
          <w:sz w:val="20"/>
          <w:szCs w:val="20"/>
        </w:rPr>
      </w:pPr>
      <w:r w:rsidRPr="002C1C22">
        <w:rPr>
          <w:b/>
          <w:sz w:val="20"/>
          <w:szCs w:val="20"/>
        </w:rPr>
        <w:t>A</w:t>
      </w:r>
      <w:r w:rsidRPr="002C1C22">
        <w:rPr>
          <w:sz w:val="20"/>
          <w:szCs w:val="20"/>
        </w:rPr>
        <w:t xml:space="preserve">: </w:t>
      </w:r>
      <w:r w:rsidRPr="002C1C22">
        <w:rPr>
          <w:sz w:val="20"/>
          <w:szCs w:val="20"/>
        </w:rPr>
        <w:tab/>
        <w:t>Earth pin</w:t>
      </w:r>
    </w:p>
    <w:p w14:paraId="1CCA24C5" w14:textId="77777777" w:rsidR="00F87CAE" w:rsidRPr="002C1C22" w:rsidRDefault="00F87CAE" w:rsidP="00F87CAE">
      <w:pPr>
        <w:ind w:left="1276" w:hanging="425"/>
        <w:rPr>
          <w:sz w:val="20"/>
          <w:szCs w:val="20"/>
        </w:rPr>
      </w:pPr>
      <w:r w:rsidRPr="002C1C22">
        <w:rPr>
          <w:b/>
          <w:sz w:val="20"/>
          <w:szCs w:val="20"/>
        </w:rPr>
        <w:t xml:space="preserve">B: </w:t>
      </w:r>
      <w:r w:rsidRPr="002C1C22">
        <w:rPr>
          <w:b/>
          <w:sz w:val="20"/>
          <w:szCs w:val="20"/>
        </w:rPr>
        <w:tab/>
      </w:r>
      <w:r w:rsidRPr="002C1C22">
        <w:rPr>
          <w:sz w:val="20"/>
          <w:szCs w:val="20"/>
        </w:rPr>
        <w:t>Live pin</w:t>
      </w:r>
    </w:p>
    <w:p w14:paraId="11F16360" w14:textId="77777777" w:rsidR="00F87CAE" w:rsidRPr="002C1C22" w:rsidRDefault="00F87CAE" w:rsidP="00F87CAE">
      <w:pPr>
        <w:ind w:left="1276" w:hanging="425"/>
        <w:rPr>
          <w:b/>
          <w:sz w:val="20"/>
          <w:szCs w:val="20"/>
        </w:rPr>
      </w:pPr>
      <w:r w:rsidRPr="002C1C22">
        <w:rPr>
          <w:b/>
          <w:sz w:val="20"/>
          <w:szCs w:val="20"/>
        </w:rPr>
        <w:t>C:</w:t>
      </w:r>
      <w:r w:rsidRPr="002C1C22">
        <w:rPr>
          <w:b/>
          <w:sz w:val="20"/>
          <w:szCs w:val="20"/>
        </w:rPr>
        <w:tab/>
      </w:r>
      <w:r w:rsidRPr="002C1C22">
        <w:rPr>
          <w:sz w:val="20"/>
          <w:szCs w:val="20"/>
        </w:rPr>
        <w:t>Fuse</w:t>
      </w:r>
    </w:p>
    <w:p w14:paraId="747E0A20" w14:textId="77777777" w:rsidR="00F87CAE" w:rsidRPr="00612F73" w:rsidRDefault="00F87CAE" w:rsidP="00F87CAE">
      <w:pPr>
        <w:ind w:left="1560" w:hanging="709"/>
        <w:rPr>
          <w:sz w:val="12"/>
          <w:szCs w:val="20"/>
        </w:rPr>
      </w:pPr>
    </w:p>
    <w:p w14:paraId="0EFAB151" w14:textId="6DD7C1DA" w:rsidR="00F87CAE" w:rsidRPr="002C1C22" w:rsidRDefault="00460583" w:rsidP="00F87CAE">
      <w:pPr>
        <w:ind w:left="426" w:hanging="426"/>
        <w:rPr>
          <w:sz w:val="20"/>
          <w:szCs w:val="20"/>
        </w:rPr>
      </w:pPr>
      <w:r w:rsidRPr="002C1C22">
        <w:rPr>
          <w:sz w:val="20"/>
          <w:szCs w:val="20"/>
        </w:rPr>
        <w:tab/>
        <w:t>b</w:t>
      </w:r>
      <w:r w:rsidR="00F87CAE" w:rsidRPr="002C1C22">
        <w:rPr>
          <w:sz w:val="20"/>
          <w:szCs w:val="20"/>
        </w:rPr>
        <w:t>)</w:t>
      </w:r>
      <w:r w:rsidR="00F87CAE" w:rsidRPr="002C1C22">
        <w:rPr>
          <w:sz w:val="20"/>
          <w:szCs w:val="20"/>
        </w:rPr>
        <w:tab/>
      </w:r>
      <w:r w:rsidR="00F87CAE" w:rsidRPr="002C1C22">
        <w:rPr>
          <w:b/>
          <w:sz w:val="20"/>
          <w:szCs w:val="20"/>
        </w:rPr>
        <w:t>Live wire:</w:t>
      </w:r>
      <w:r w:rsidR="00F87CAE" w:rsidRPr="002C1C22">
        <w:rPr>
          <w:sz w:val="20"/>
          <w:szCs w:val="20"/>
        </w:rPr>
        <w:t xml:space="preserve"> Transfers (alternating) potential difference from the power supply (1)</w:t>
      </w:r>
    </w:p>
    <w:p w14:paraId="42713583" w14:textId="77777777" w:rsidR="00F87CAE" w:rsidRPr="002C1C22" w:rsidRDefault="00F87CAE" w:rsidP="00F87CAE">
      <w:pPr>
        <w:pStyle w:val="ListParagraph"/>
        <w:ind w:left="426"/>
        <w:rPr>
          <w:sz w:val="20"/>
          <w:szCs w:val="20"/>
        </w:rPr>
      </w:pPr>
      <w:r w:rsidRPr="002C1C22">
        <w:rPr>
          <w:b/>
          <w:sz w:val="20"/>
          <w:szCs w:val="20"/>
        </w:rPr>
        <w:tab/>
        <w:t>Neutral wire</w:t>
      </w:r>
      <w:r w:rsidRPr="002C1C22">
        <w:rPr>
          <w:sz w:val="20"/>
          <w:szCs w:val="20"/>
        </w:rPr>
        <w:t>: Completes the circuit (1)</w:t>
      </w:r>
    </w:p>
    <w:p w14:paraId="0C1EA834" w14:textId="77777777" w:rsidR="00F87CAE" w:rsidRPr="002C1C22" w:rsidRDefault="00F87CAE" w:rsidP="00F87CAE">
      <w:pPr>
        <w:pStyle w:val="ListParagraph"/>
        <w:ind w:left="426"/>
        <w:rPr>
          <w:sz w:val="20"/>
          <w:szCs w:val="20"/>
        </w:rPr>
      </w:pPr>
      <w:r w:rsidRPr="002C1C22">
        <w:rPr>
          <w:b/>
          <w:sz w:val="20"/>
          <w:szCs w:val="20"/>
        </w:rPr>
        <w:tab/>
        <w:t>Earth wire:</w:t>
      </w:r>
      <w:r w:rsidRPr="002C1C22">
        <w:rPr>
          <w:sz w:val="20"/>
          <w:szCs w:val="20"/>
        </w:rPr>
        <w:t xml:space="preserve"> Prevents the appliance becoming live (1)</w:t>
      </w:r>
    </w:p>
    <w:p w14:paraId="0F277C8E" w14:textId="77777777" w:rsidR="00F87CAE" w:rsidRPr="002C1C22" w:rsidRDefault="00F87CAE" w:rsidP="00231D02">
      <w:pPr>
        <w:tabs>
          <w:tab w:val="right" w:pos="10205"/>
        </w:tabs>
        <w:ind w:left="426" w:hanging="426"/>
        <w:rPr>
          <w:sz w:val="20"/>
          <w:szCs w:val="20"/>
        </w:rPr>
      </w:pPr>
    </w:p>
    <w:p w14:paraId="359487BE" w14:textId="3B8E1B9C" w:rsidR="00460583" w:rsidRPr="002C1C22" w:rsidRDefault="00F87CAE" w:rsidP="00F87CAE">
      <w:pPr>
        <w:tabs>
          <w:tab w:val="right" w:pos="10205"/>
        </w:tabs>
        <w:ind w:left="426" w:hanging="426"/>
        <w:rPr>
          <w:sz w:val="20"/>
          <w:szCs w:val="20"/>
        </w:rPr>
      </w:pPr>
      <w:r w:rsidRPr="002C1C22">
        <w:rPr>
          <w:sz w:val="20"/>
          <w:szCs w:val="20"/>
        </w:rPr>
        <w:t>5.</w:t>
      </w:r>
      <w:r w:rsidRPr="002C1C22">
        <w:rPr>
          <w:sz w:val="20"/>
          <w:szCs w:val="20"/>
        </w:rPr>
        <w:tab/>
      </w:r>
      <w:r w:rsidR="00460583" w:rsidRPr="002C1C22">
        <w:rPr>
          <w:sz w:val="20"/>
          <w:szCs w:val="20"/>
        </w:rPr>
        <w:t>(1) for both correct</w:t>
      </w:r>
    </w:p>
    <w:p w14:paraId="5E2F0391" w14:textId="0CE8017F" w:rsidR="00F87CAE" w:rsidRPr="002C1C22" w:rsidRDefault="00460583" w:rsidP="00F87CAE">
      <w:pPr>
        <w:tabs>
          <w:tab w:val="right" w:pos="10205"/>
        </w:tabs>
        <w:ind w:left="426" w:hanging="426"/>
        <w:rPr>
          <w:sz w:val="20"/>
          <w:szCs w:val="20"/>
        </w:rPr>
      </w:pPr>
      <w:r w:rsidRPr="002C1C22">
        <w:rPr>
          <w:sz w:val="20"/>
          <w:szCs w:val="20"/>
        </w:rPr>
        <w:tab/>
      </w:r>
      <w:r w:rsidR="00F87CAE" w:rsidRPr="002C1C22">
        <w:rPr>
          <w:sz w:val="20"/>
          <w:szCs w:val="20"/>
        </w:rPr>
        <w:t>Graph A: Alte</w:t>
      </w:r>
      <w:r w:rsidRPr="002C1C22">
        <w:rPr>
          <w:sz w:val="20"/>
          <w:szCs w:val="20"/>
        </w:rPr>
        <w:t>rnating potential difference</w:t>
      </w:r>
    </w:p>
    <w:p w14:paraId="4CA8A78B" w14:textId="44A334B9" w:rsidR="00F87CAE" w:rsidRPr="002C1C22" w:rsidRDefault="00F87CAE" w:rsidP="00F87CAE">
      <w:pPr>
        <w:pStyle w:val="ListParagraph"/>
        <w:tabs>
          <w:tab w:val="left" w:pos="1218"/>
        </w:tabs>
        <w:ind w:left="426"/>
        <w:rPr>
          <w:sz w:val="20"/>
          <w:szCs w:val="20"/>
        </w:rPr>
      </w:pPr>
      <w:r w:rsidRPr="002C1C22">
        <w:rPr>
          <w:sz w:val="20"/>
          <w:szCs w:val="20"/>
        </w:rPr>
        <w:t>Graph B: Direct potential difference</w:t>
      </w:r>
    </w:p>
    <w:p w14:paraId="7D305F7A" w14:textId="77777777" w:rsidR="00F87CAE" w:rsidRPr="002C1C22" w:rsidRDefault="00F87CAE" w:rsidP="00231D02">
      <w:pPr>
        <w:tabs>
          <w:tab w:val="right" w:pos="10205"/>
        </w:tabs>
        <w:ind w:left="426" w:hanging="426"/>
        <w:rPr>
          <w:sz w:val="20"/>
          <w:szCs w:val="20"/>
        </w:rPr>
      </w:pPr>
    </w:p>
    <w:p w14:paraId="7C69D37A" w14:textId="0E2B0878" w:rsidR="0032013F" w:rsidRPr="002C1C22" w:rsidRDefault="00F87CAE" w:rsidP="00231D02">
      <w:pPr>
        <w:tabs>
          <w:tab w:val="right" w:pos="10205"/>
        </w:tabs>
        <w:ind w:left="426" w:hanging="426"/>
        <w:rPr>
          <w:sz w:val="20"/>
          <w:szCs w:val="20"/>
        </w:rPr>
      </w:pPr>
      <w:r w:rsidRPr="002C1C22">
        <w:rPr>
          <w:sz w:val="20"/>
          <w:szCs w:val="20"/>
        </w:rPr>
        <w:t>6</w:t>
      </w:r>
      <w:r w:rsidR="00D86848" w:rsidRPr="002C1C22">
        <w:rPr>
          <w:sz w:val="20"/>
          <w:szCs w:val="20"/>
        </w:rPr>
        <w:t>.</w:t>
      </w:r>
      <w:r w:rsidR="00D86848" w:rsidRPr="002C1C22">
        <w:rPr>
          <w:sz w:val="20"/>
          <w:szCs w:val="20"/>
        </w:rPr>
        <w:tab/>
      </w:r>
      <w:r w:rsidR="0032013F" w:rsidRPr="002C1C22">
        <w:rPr>
          <w:sz w:val="20"/>
          <w:szCs w:val="20"/>
        </w:rPr>
        <w:t xml:space="preserve">The </w:t>
      </w:r>
      <w:r w:rsidR="000A3F39" w:rsidRPr="002C1C22">
        <w:rPr>
          <w:sz w:val="20"/>
          <w:szCs w:val="20"/>
        </w:rPr>
        <w:t>P</w:t>
      </w:r>
      <w:r w:rsidR="0032013F" w:rsidRPr="002C1C22">
        <w:rPr>
          <w:sz w:val="20"/>
          <w:szCs w:val="20"/>
        </w:rPr>
        <w:t>hysics teacher could use either equation:</w:t>
      </w:r>
    </w:p>
    <w:p w14:paraId="580B8DD7" w14:textId="7316EDBB" w:rsidR="0032013F" w:rsidRPr="002C1C22" w:rsidRDefault="00460583" w:rsidP="00231D02">
      <w:pPr>
        <w:pStyle w:val="ListParagraph"/>
        <w:ind w:left="426"/>
        <w:rPr>
          <w:sz w:val="20"/>
          <w:szCs w:val="20"/>
        </w:rPr>
      </w:pPr>
      <w:r w:rsidRPr="002C1C22">
        <w:rPr>
          <w:position w:val="-30"/>
          <w:sz w:val="20"/>
          <w:szCs w:val="20"/>
        </w:rPr>
        <w:object w:dxaOrig="1160" w:dyaOrig="720" w14:anchorId="572F6F02">
          <v:shape id="_x0000_i1055" type="#_x0000_t75" style="width:48.8pt;height:30.75pt" o:ole="">
            <v:imagedata r:id="rId96" o:title=""/>
          </v:shape>
          <o:OLEObject Type="Embed" ProgID="Equation.DSMT4" ShapeID="_x0000_i1055" DrawAspect="Content" ObjectID="_1556621836" r:id="rId97"/>
        </w:object>
      </w:r>
      <w:r w:rsidR="0032013F" w:rsidRPr="002C1C22">
        <w:rPr>
          <w:sz w:val="20"/>
          <w:szCs w:val="20"/>
        </w:rPr>
        <w:t xml:space="preserve"> </w:t>
      </w:r>
    </w:p>
    <w:p w14:paraId="08B69245" w14:textId="77777777" w:rsidR="008C1FA7" w:rsidRPr="002C1C22" w:rsidRDefault="008C1FA7" w:rsidP="0032013F">
      <w:pPr>
        <w:pStyle w:val="ListParagraph"/>
        <w:tabs>
          <w:tab w:val="left" w:pos="762"/>
        </w:tabs>
        <w:rPr>
          <w:sz w:val="14"/>
          <w:szCs w:val="20"/>
        </w:rPr>
      </w:pPr>
    </w:p>
    <w:p w14:paraId="330D910B" w14:textId="390A760C" w:rsidR="00E42FE8" w:rsidRPr="002C1C22" w:rsidRDefault="00F87CAE" w:rsidP="00231D02">
      <w:pPr>
        <w:tabs>
          <w:tab w:val="left" w:pos="426"/>
        </w:tabs>
        <w:ind w:left="851" w:hanging="851"/>
        <w:rPr>
          <w:sz w:val="20"/>
          <w:szCs w:val="20"/>
        </w:rPr>
      </w:pPr>
      <w:r w:rsidRPr="002C1C22">
        <w:rPr>
          <w:sz w:val="20"/>
          <w:szCs w:val="20"/>
        </w:rPr>
        <w:t>7</w:t>
      </w:r>
      <w:r w:rsidR="00D75393" w:rsidRPr="002C1C22">
        <w:rPr>
          <w:sz w:val="20"/>
          <w:szCs w:val="20"/>
        </w:rPr>
        <w:t>.</w:t>
      </w:r>
      <w:r w:rsidR="007622DD" w:rsidRPr="002C1C22">
        <w:rPr>
          <w:sz w:val="20"/>
          <w:szCs w:val="20"/>
        </w:rPr>
        <w:tab/>
      </w:r>
      <m:oMath>
        <m:r>
          <w:rPr>
            <w:rFonts w:ascii="Cambria Math" w:hAnsi="Cambria Math"/>
            <w:sz w:val="20"/>
            <w:szCs w:val="20"/>
          </w:rPr>
          <m:t>P=IV</m:t>
        </m:r>
      </m:oMath>
    </w:p>
    <w:p w14:paraId="3FA3BDF0" w14:textId="615F7D74" w:rsidR="00D75393" w:rsidRPr="002C1C22" w:rsidRDefault="00D75393" w:rsidP="00231D02">
      <w:pPr>
        <w:tabs>
          <w:tab w:val="left" w:pos="426"/>
        </w:tabs>
        <w:ind w:left="851" w:hanging="851"/>
        <w:rPr>
          <w:sz w:val="20"/>
          <w:szCs w:val="20"/>
        </w:rPr>
      </w:pPr>
      <w:r w:rsidRPr="002C1C22">
        <w:rPr>
          <w:sz w:val="20"/>
          <w:szCs w:val="20"/>
        </w:rPr>
        <w:tab/>
      </w:r>
      <m:oMath>
        <m:r>
          <w:rPr>
            <w:rFonts w:ascii="Cambria Math" w:hAnsi="Cambria Math"/>
            <w:sz w:val="20"/>
            <w:szCs w:val="20"/>
          </w:rPr>
          <m:t>V=</m:t>
        </m:r>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I</m:t>
            </m:r>
          </m:den>
        </m:f>
      </m:oMath>
      <w:r w:rsidRPr="002C1C22">
        <w:rPr>
          <w:sz w:val="20"/>
          <w:szCs w:val="20"/>
        </w:rPr>
        <w:t xml:space="preserve"> (1)</w:t>
      </w:r>
    </w:p>
    <w:p w14:paraId="2F5A3DD4" w14:textId="275CB5D7" w:rsidR="00D75393" w:rsidRPr="002C1C22" w:rsidRDefault="007622DD" w:rsidP="00231D02">
      <w:pPr>
        <w:tabs>
          <w:tab w:val="left" w:pos="426"/>
        </w:tabs>
        <w:ind w:left="851" w:hanging="851"/>
        <w:rPr>
          <w:sz w:val="20"/>
          <w:szCs w:val="20"/>
        </w:rPr>
      </w:pPr>
      <w:r w:rsidRPr="002C1C22">
        <w:rPr>
          <w:sz w:val="20"/>
          <w:szCs w:val="20"/>
        </w:rPr>
        <w:tab/>
      </w:r>
      <m:oMath>
        <m:r>
          <w:rPr>
            <w:rFonts w:ascii="Cambria Math" w:hAnsi="Cambria Math"/>
            <w:sz w:val="20"/>
            <w:szCs w:val="20"/>
          </w:rPr>
          <m:t>V=</m:t>
        </m:r>
        <m:f>
          <m:fPr>
            <m:ctrlPr>
              <w:rPr>
                <w:rFonts w:ascii="Cambria Math" w:hAnsi="Cambria Math"/>
                <w:i/>
                <w:sz w:val="20"/>
                <w:szCs w:val="20"/>
              </w:rPr>
            </m:ctrlPr>
          </m:fPr>
          <m:num>
            <m:r>
              <w:rPr>
                <w:rFonts w:ascii="Cambria Math" w:hAnsi="Cambria Math"/>
                <w:sz w:val="20"/>
                <w:szCs w:val="20"/>
              </w:rPr>
              <m:t>390</m:t>
            </m:r>
          </m:num>
          <m:den>
            <m:r>
              <w:rPr>
                <w:rFonts w:ascii="Cambria Math" w:hAnsi="Cambria Math"/>
                <w:sz w:val="20"/>
                <w:szCs w:val="20"/>
              </w:rPr>
              <m:t>8.0</m:t>
            </m:r>
          </m:den>
        </m:f>
      </m:oMath>
    </w:p>
    <w:p w14:paraId="636050C0" w14:textId="2AB8C5C2" w:rsidR="00D75393" w:rsidRPr="002C1C22" w:rsidRDefault="007622DD" w:rsidP="00231D02">
      <w:pPr>
        <w:tabs>
          <w:tab w:val="left" w:pos="426"/>
        </w:tabs>
        <w:ind w:left="851" w:hanging="851"/>
        <w:rPr>
          <w:sz w:val="20"/>
          <w:szCs w:val="20"/>
        </w:rPr>
      </w:pPr>
      <w:r w:rsidRPr="002C1C22">
        <w:rPr>
          <w:sz w:val="20"/>
          <w:szCs w:val="20"/>
        </w:rPr>
        <w:tab/>
      </w:r>
      <m:oMath>
        <m:r>
          <w:rPr>
            <w:rFonts w:ascii="Cambria Math" w:hAnsi="Cambria Math"/>
            <w:sz w:val="20"/>
            <w:szCs w:val="20"/>
          </w:rPr>
          <m:t>V=49</m:t>
        </m:r>
      </m:oMath>
      <w:r w:rsidR="00E11978" w:rsidRPr="002C1C22">
        <w:rPr>
          <w:sz w:val="20"/>
          <w:szCs w:val="20"/>
        </w:rPr>
        <w:t xml:space="preserve"> V</w:t>
      </w:r>
      <w:r w:rsidR="00D75393" w:rsidRPr="002C1C22">
        <w:rPr>
          <w:sz w:val="20"/>
          <w:szCs w:val="20"/>
        </w:rPr>
        <w:t xml:space="preserve"> (1)</w:t>
      </w:r>
    </w:p>
    <w:p w14:paraId="4C02E284" w14:textId="77777777" w:rsidR="00F87CAE" w:rsidRPr="002C1C22" w:rsidRDefault="00F87CAE" w:rsidP="00F87CAE">
      <w:pPr>
        <w:tabs>
          <w:tab w:val="right" w:pos="10205"/>
        </w:tabs>
        <w:ind w:left="426" w:hanging="426"/>
        <w:rPr>
          <w:sz w:val="20"/>
          <w:szCs w:val="20"/>
        </w:rPr>
      </w:pPr>
    </w:p>
    <w:p w14:paraId="0D87765A" w14:textId="352E29D8" w:rsidR="007622DD" w:rsidRPr="002C1C22" w:rsidRDefault="007622DD" w:rsidP="00F87CAE">
      <w:pPr>
        <w:tabs>
          <w:tab w:val="right" w:pos="10205"/>
        </w:tabs>
        <w:ind w:left="426" w:hanging="426"/>
        <w:rPr>
          <w:sz w:val="20"/>
          <w:szCs w:val="20"/>
        </w:rPr>
      </w:pPr>
      <w:r w:rsidRPr="002C1C22">
        <w:rPr>
          <w:sz w:val="20"/>
          <w:szCs w:val="20"/>
        </w:rPr>
        <w:t>8.</w:t>
      </w:r>
      <w:r w:rsidRPr="002C1C22">
        <w:rPr>
          <w:sz w:val="20"/>
          <w:szCs w:val="20"/>
        </w:rPr>
        <w:tab/>
      </w:r>
      <m:oMath>
        <m:r>
          <w:rPr>
            <w:rFonts w:ascii="Cambria Math" w:hAnsi="Cambria Math"/>
            <w:sz w:val="20"/>
            <w:szCs w:val="20"/>
          </w:rPr>
          <m:t>E=QV</m:t>
        </m:r>
      </m:oMath>
      <w:r w:rsidR="001E094D" w:rsidRPr="002C1C22">
        <w:rPr>
          <w:sz w:val="20"/>
          <w:szCs w:val="20"/>
        </w:rPr>
        <w:t xml:space="preserve"> (1)</w:t>
      </w:r>
    </w:p>
    <w:p w14:paraId="78D241AB" w14:textId="21DA0792" w:rsidR="001E094D" w:rsidRPr="002C1C22" w:rsidRDefault="001E094D" w:rsidP="00F87CAE">
      <w:pPr>
        <w:tabs>
          <w:tab w:val="right" w:pos="10205"/>
        </w:tabs>
        <w:ind w:left="426" w:hanging="426"/>
        <w:rPr>
          <w:sz w:val="20"/>
          <w:szCs w:val="20"/>
        </w:rPr>
      </w:pPr>
      <w:r w:rsidRPr="002C1C22">
        <w:rPr>
          <w:sz w:val="20"/>
          <w:szCs w:val="20"/>
        </w:rPr>
        <w:tab/>
      </w:r>
      <m:oMath>
        <m:r>
          <w:rPr>
            <w:rFonts w:ascii="Cambria Math" w:hAnsi="Cambria Math"/>
            <w:sz w:val="20"/>
            <w:szCs w:val="20"/>
          </w:rPr>
          <m:t>E=11.5×170</m:t>
        </m:r>
      </m:oMath>
    </w:p>
    <w:p w14:paraId="44612C8E" w14:textId="458D60F3" w:rsidR="001E094D" w:rsidRPr="002C1C22" w:rsidRDefault="001E094D" w:rsidP="00F87CAE">
      <w:pPr>
        <w:tabs>
          <w:tab w:val="right" w:pos="10205"/>
        </w:tabs>
        <w:ind w:left="426" w:hanging="426"/>
        <w:rPr>
          <w:sz w:val="20"/>
          <w:szCs w:val="20"/>
        </w:rPr>
      </w:pPr>
      <w:r w:rsidRPr="002C1C22">
        <w:rPr>
          <w:sz w:val="20"/>
          <w:szCs w:val="20"/>
        </w:rPr>
        <w:tab/>
      </w:r>
      <m:oMath>
        <m:r>
          <w:rPr>
            <w:rFonts w:ascii="Cambria Math" w:hAnsi="Cambria Math"/>
            <w:sz w:val="20"/>
            <w:szCs w:val="20"/>
          </w:rPr>
          <m:t>E=1960</m:t>
        </m:r>
      </m:oMath>
      <w:r w:rsidRPr="002C1C22">
        <w:rPr>
          <w:sz w:val="20"/>
          <w:szCs w:val="20"/>
        </w:rPr>
        <w:t xml:space="preserve"> J</w:t>
      </w:r>
    </w:p>
    <w:p w14:paraId="20D40A21" w14:textId="77777777" w:rsidR="007622DD" w:rsidRPr="002C1C22" w:rsidRDefault="007622DD" w:rsidP="00F87CAE">
      <w:pPr>
        <w:tabs>
          <w:tab w:val="right" w:pos="10205"/>
        </w:tabs>
        <w:ind w:left="426" w:hanging="426"/>
        <w:rPr>
          <w:color w:val="FF0000"/>
          <w:sz w:val="20"/>
          <w:szCs w:val="20"/>
        </w:rPr>
      </w:pPr>
    </w:p>
    <w:p w14:paraId="317E0E99" w14:textId="3ED5327C" w:rsidR="00F87CAE" w:rsidRPr="002C1C22" w:rsidRDefault="001E094D" w:rsidP="00F87CAE">
      <w:pPr>
        <w:tabs>
          <w:tab w:val="right" w:pos="10205"/>
        </w:tabs>
        <w:ind w:left="426" w:hanging="426"/>
        <w:rPr>
          <w:sz w:val="20"/>
          <w:szCs w:val="20"/>
        </w:rPr>
      </w:pPr>
      <w:r w:rsidRPr="002C1C22">
        <w:rPr>
          <w:sz w:val="20"/>
          <w:szCs w:val="20"/>
        </w:rPr>
        <w:t>9</w:t>
      </w:r>
      <w:r w:rsidR="00F87CAE" w:rsidRPr="002C1C22">
        <w:rPr>
          <w:sz w:val="20"/>
          <w:szCs w:val="20"/>
        </w:rPr>
        <w:t>.</w:t>
      </w:r>
      <w:r w:rsidR="00F87CAE" w:rsidRPr="002C1C22">
        <w:rPr>
          <w:sz w:val="20"/>
          <w:szCs w:val="20"/>
        </w:rPr>
        <w:tab/>
      </w:r>
      <w:r w:rsidR="00F87CAE" w:rsidRPr="00612F73">
        <w:rPr>
          <w:spacing w:val="-1"/>
          <w:sz w:val="20"/>
          <w:szCs w:val="20"/>
        </w:rPr>
        <w:t xml:space="preserve">Because the exchange student will use a different value for mains supply (150 V) than the standard for the UK (230 V) (1) and, therefore, using the relationship </w:t>
      </w:r>
      <m:oMath>
        <m:r>
          <w:rPr>
            <w:rFonts w:ascii="Cambria Math" w:hAnsi="Cambria Math"/>
            <w:spacing w:val="-1"/>
            <w:sz w:val="20"/>
            <w:szCs w:val="20"/>
          </w:rPr>
          <m:t>I=V/R</m:t>
        </m:r>
      </m:oMath>
      <w:r w:rsidR="00F87CAE" w:rsidRPr="00612F73">
        <w:rPr>
          <w:spacing w:val="-1"/>
          <w:sz w:val="20"/>
          <w:szCs w:val="20"/>
        </w:rPr>
        <w:t xml:space="preserve"> (1) the exchange student will calculate a lower value for the current (1)</w:t>
      </w:r>
    </w:p>
    <w:p w14:paraId="2A822126" w14:textId="77777777" w:rsidR="00E42FE8" w:rsidRPr="002C1C22" w:rsidRDefault="00E42FE8" w:rsidP="00231D02">
      <w:pPr>
        <w:tabs>
          <w:tab w:val="left" w:pos="426"/>
        </w:tabs>
        <w:ind w:left="851" w:hanging="851"/>
        <w:rPr>
          <w:sz w:val="20"/>
          <w:szCs w:val="20"/>
        </w:rPr>
      </w:pPr>
    </w:p>
    <w:p w14:paraId="1F908034" w14:textId="019E951A" w:rsidR="00460583" w:rsidRPr="002C1C22" w:rsidRDefault="001E094D" w:rsidP="00231D02">
      <w:pPr>
        <w:tabs>
          <w:tab w:val="left" w:pos="426"/>
        </w:tabs>
        <w:ind w:left="851" w:hanging="851"/>
        <w:rPr>
          <w:sz w:val="20"/>
          <w:szCs w:val="20"/>
        </w:rPr>
      </w:pPr>
      <w:r w:rsidRPr="002C1C22">
        <w:rPr>
          <w:sz w:val="20"/>
          <w:szCs w:val="20"/>
        </w:rPr>
        <w:t>10</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sz w:val="20"/>
          <w:szCs w:val="20"/>
        </w:rPr>
        <w:tab/>
      </w:r>
      <m:oMath>
        <m:r>
          <w:rPr>
            <w:rFonts w:ascii="Cambria Math" w:hAnsi="Cambria Math"/>
            <w:sz w:val="20"/>
            <w:szCs w:val="20"/>
          </w:rPr>
          <m:t>E=Pt</m:t>
        </m:r>
      </m:oMath>
      <w:r w:rsidR="00460583" w:rsidRPr="002C1C22">
        <w:rPr>
          <w:sz w:val="20"/>
          <w:szCs w:val="20"/>
        </w:rPr>
        <w:t xml:space="preserve"> (1)</w:t>
      </w:r>
    </w:p>
    <w:p w14:paraId="7987A60D" w14:textId="487E0F5A" w:rsidR="00460583" w:rsidRPr="002C1C22" w:rsidRDefault="00460583" w:rsidP="00231D02">
      <w:pPr>
        <w:tabs>
          <w:tab w:val="left" w:pos="426"/>
        </w:tabs>
        <w:ind w:left="851" w:hanging="851"/>
        <w:rPr>
          <w:sz w:val="20"/>
          <w:szCs w:val="20"/>
        </w:rPr>
      </w:pPr>
      <w:r w:rsidRPr="002C1C22">
        <w:rPr>
          <w:sz w:val="20"/>
          <w:szCs w:val="20"/>
        </w:rPr>
        <w:tab/>
      </w:r>
      <w:r w:rsidRPr="002C1C22">
        <w:rPr>
          <w:sz w:val="20"/>
          <w:szCs w:val="20"/>
        </w:rPr>
        <w:tab/>
      </w:r>
      <m:oMath>
        <m:r>
          <w:rPr>
            <w:rFonts w:ascii="Cambria Math" w:hAnsi="Cambria Math"/>
            <w:sz w:val="20"/>
            <w:szCs w:val="20"/>
          </w:rPr>
          <m:t>E=1800×180</m:t>
        </m:r>
      </m:oMath>
    </w:p>
    <w:p w14:paraId="271FD6A6" w14:textId="0EF43943" w:rsidR="00460583" w:rsidRPr="002C1C22" w:rsidRDefault="00460583" w:rsidP="00231D02">
      <w:pPr>
        <w:tabs>
          <w:tab w:val="left" w:pos="426"/>
        </w:tabs>
        <w:ind w:left="851" w:hanging="851"/>
        <w:rPr>
          <w:sz w:val="20"/>
          <w:szCs w:val="20"/>
        </w:rPr>
      </w:pPr>
      <w:r w:rsidRPr="002C1C22">
        <w:rPr>
          <w:sz w:val="20"/>
          <w:szCs w:val="20"/>
        </w:rPr>
        <w:tab/>
      </w:r>
      <w:r w:rsidRPr="002C1C22">
        <w:rPr>
          <w:sz w:val="20"/>
          <w:szCs w:val="20"/>
        </w:rPr>
        <w:tab/>
      </w:r>
      <m:oMath>
        <m:r>
          <w:rPr>
            <w:rFonts w:ascii="Cambria Math" w:hAnsi="Cambria Math"/>
            <w:sz w:val="20"/>
            <w:szCs w:val="20"/>
          </w:rPr>
          <m:t>E=324 000</m:t>
        </m:r>
      </m:oMath>
      <w:r w:rsidRPr="002C1C22">
        <w:rPr>
          <w:sz w:val="20"/>
          <w:szCs w:val="20"/>
        </w:rPr>
        <w:t xml:space="preserve"> J (1)</w:t>
      </w:r>
    </w:p>
    <w:p w14:paraId="62CD91E9" w14:textId="77777777" w:rsidR="008C1FA7" w:rsidRPr="002C1C22" w:rsidRDefault="008C1FA7" w:rsidP="008C1FA7">
      <w:pPr>
        <w:pStyle w:val="ListParagraph"/>
        <w:tabs>
          <w:tab w:val="left" w:pos="762"/>
        </w:tabs>
        <w:ind w:left="1080"/>
        <w:rPr>
          <w:sz w:val="14"/>
          <w:szCs w:val="20"/>
        </w:rPr>
      </w:pPr>
    </w:p>
    <w:p w14:paraId="7496AD56" w14:textId="77777777" w:rsidR="00460583"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m:oMath>
        <m:r>
          <w:rPr>
            <w:rFonts w:ascii="Cambria Math" w:hAnsi="Cambria Math"/>
            <w:sz w:val="20"/>
            <w:szCs w:val="20"/>
          </w:rPr>
          <m:t>P=</m:t>
        </m:r>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2</m:t>
            </m:r>
          </m:sup>
        </m:sSup>
        <m:r>
          <w:rPr>
            <w:rFonts w:ascii="Cambria Math" w:hAnsi="Cambria Math"/>
            <w:sz w:val="20"/>
            <w:szCs w:val="20"/>
          </w:rPr>
          <m:t>R</m:t>
        </m:r>
      </m:oMath>
      <w:r w:rsidR="00460583" w:rsidRPr="002C1C22">
        <w:rPr>
          <w:sz w:val="20"/>
          <w:szCs w:val="20"/>
        </w:rPr>
        <w:t xml:space="preserve"> (1)</w:t>
      </w:r>
    </w:p>
    <w:p w14:paraId="1F67820C" w14:textId="77777777" w:rsidR="00460583" w:rsidRPr="002C1C22" w:rsidRDefault="00460583" w:rsidP="00EF2682">
      <w:pPr>
        <w:tabs>
          <w:tab w:val="right" w:pos="10205"/>
        </w:tabs>
        <w:ind w:left="851" w:hanging="425"/>
        <w:rPr>
          <w:sz w:val="20"/>
          <w:szCs w:val="20"/>
        </w:rPr>
      </w:pPr>
      <w:r w:rsidRPr="002C1C22">
        <w:rPr>
          <w:sz w:val="20"/>
          <w:szCs w:val="20"/>
        </w:rPr>
        <w:tab/>
      </w:r>
      <m:oMath>
        <m:r>
          <w:rPr>
            <w:rFonts w:ascii="Cambria Math" w:hAnsi="Cambria Math"/>
            <w:sz w:val="20"/>
            <w:szCs w:val="20"/>
          </w:rPr>
          <m:t>I=</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P</m:t>
                </m:r>
              </m:num>
              <m:den>
                <m:r>
                  <w:rPr>
                    <w:rFonts w:ascii="Cambria Math" w:hAnsi="Cambria Math"/>
                    <w:sz w:val="20"/>
                    <w:szCs w:val="20"/>
                  </w:rPr>
                  <m:t>R</m:t>
                </m:r>
              </m:den>
            </m:f>
          </m:e>
        </m:rad>
      </m:oMath>
      <w:r w:rsidRPr="002C1C22">
        <w:rPr>
          <w:sz w:val="20"/>
          <w:szCs w:val="20"/>
        </w:rPr>
        <w:t xml:space="preserve"> (1)</w:t>
      </w:r>
    </w:p>
    <w:p w14:paraId="2ABF03A0" w14:textId="77777777" w:rsidR="00460583" w:rsidRPr="002C1C22" w:rsidRDefault="00460583" w:rsidP="00EF2682">
      <w:pPr>
        <w:tabs>
          <w:tab w:val="right" w:pos="10205"/>
        </w:tabs>
        <w:ind w:left="851" w:hanging="425"/>
        <w:rPr>
          <w:sz w:val="20"/>
          <w:szCs w:val="20"/>
        </w:rPr>
      </w:pPr>
      <w:r w:rsidRPr="002C1C22">
        <w:rPr>
          <w:sz w:val="20"/>
          <w:szCs w:val="20"/>
        </w:rPr>
        <w:tab/>
      </w:r>
      <m:oMath>
        <m:r>
          <w:rPr>
            <w:rFonts w:ascii="Cambria Math" w:hAnsi="Cambria Math"/>
            <w:sz w:val="20"/>
            <w:szCs w:val="20"/>
          </w:rPr>
          <m:t>I=</m:t>
        </m:r>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1800</m:t>
                </m:r>
              </m:num>
              <m:den>
                <m:r>
                  <w:rPr>
                    <w:rFonts w:ascii="Cambria Math" w:hAnsi="Cambria Math"/>
                    <w:sz w:val="20"/>
                    <w:szCs w:val="20"/>
                  </w:rPr>
                  <m:t>28</m:t>
                </m:r>
              </m:den>
            </m:f>
          </m:e>
        </m:rad>
      </m:oMath>
    </w:p>
    <w:p w14:paraId="384F01EC" w14:textId="4A098F2E" w:rsidR="007F751A" w:rsidRPr="002C1C22" w:rsidRDefault="00460583" w:rsidP="00460583">
      <w:pPr>
        <w:tabs>
          <w:tab w:val="right" w:pos="10205"/>
        </w:tabs>
        <w:ind w:left="851" w:hanging="425"/>
        <w:rPr>
          <w:sz w:val="20"/>
          <w:szCs w:val="20"/>
        </w:rPr>
      </w:pPr>
      <w:r w:rsidRPr="002C1C22">
        <w:rPr>
          <w:sz w:val="20"/>
          <w:szCs w:val="20"/>
        </w:rPr>
        <w:tab/>
      </w:r>
      <m:oMath>
        <m:r>
          <w:rPr>
            <w:rFonts w:ascii="Cambria Math" w:hAnsi="Cambria Math"/>
            <w:sz w:val="20"/>
            <w:szCs w:val="20"/>
          </w:rPr>
          <m:t>I=8</m:t>
        </m:r>
      </m:oMath>
      <w:r w:rsidRPr="002C1C22">
        <w:rPr>
          <w:sz w:val="20"/>
          <w:szCs w:val="20"/>
        </w:rPr>
        <w:t xml:space="preserve"> A (1) </w:t>
      </w:r>
      <w:r w:rsidR="008C1FA7" w:rsidRPr="002C1C22">
        <w:rPr>
          <w:position w:val="-4"/>
          <w:sz w:val="20"/>
          <w:szCs w:val="20"/>
        </w:rPr>
        <w:object w:dxaOrig="180" w:dyaOrig="279" w14:anchorId="21AD45C4">
          <v:shape id="_x0000_i1056" type="#_x0000_t75" style="width:7.5pt;height:14.25pt" o:ole="">
            <v:imagedata r:id="rId98" o:title=""/>
          </v:shape>
          <o:OLEObject Type="Embed" ProgID="Equation.DSMT4" ShapeID="_x0000_i1056" DrawAspect="Content" ObjectID="_1556621837" r:id="rId99"/>
        </w:object>
      </w:r>
      <w:r w:rsidR="008C1FA7" w:rsidRPr="002C1C22">
        <w:rPr>
          <w:sz w:val="20"/>
          <w:szCs w:val="20"/>
        </w:rPr>
        <w:t xml:space="preserve"> </w:t>
      </w:r>
    </w:p>
    <w:p w14:paraId="1E965BF1" w14:textId="77777777" w:rsidR="0063238E" w:rsidRPr="002C1C22" w:rsidRDefault="0063238E" w:rsidP="004D1C99">
      <w:pPr>
        <w:pStyle w:val="ListParagraph"/>
        <w:tabs>
          <w:tab w:val="left" w:pos="762"/>
        </w:tabs>
        <w:ind w:left="1080"/>
        <w:rPr>
          <w:sz w:val="14"/>
          <w:szCs w:val="20"/>
        </w:rPr>
      </w:pPr>
    </w:p>
    <w:p w14:paraId="0951F443" w14:textId="66E84CC9" w:rsidR="0063238E" w:rsidRPr="002C1C22" w:rsidRDefault="00D86848" w:rsidP="00EF2682">
      <w:pPr>
        <w:tabs>
          <w:tab w:val="right" w:pos="10205"/>
        </w:tabs>
        <w:ind w:left="851" w:hanging="425"/>
        <w:rPr>
          <w:sz w:val="20"/>
          <w:szCs w:val="20"/>
        </w:rPr>
      </w:pPr>
      <w:r w:rsidRPr="002C1C22">
        <w:rPr>
          <w:sz w:val="20"/>
          <w:szCs w:val="20"/>
        </w:rPr>
        <w:lastRenderedPageBreak/>
        <w:t>c)</w:t>
      </w:r>
      <w:r w:rsidRPr="002C1C22">
        <w:rPr>
          <w:sz w:val="20"/>
          <w:szCs w:val="20"/>
        </w:rPr>
        <w:tab/>
      </w:r>
      <w:r w:rsidR="0063238E" w:rsidRPr="002C1C22">
        <w:rPr>
          <w:sz w:val="20"/>
          <w:szCs w:val="20"/>
        </w:rPr>
        <w:t>The second kettle (1)</w:t>
      </w:r>
      <w:r w:rsidR="00D35822" w:rsidRPr="002C1C22">
        <w:rPr>
          <w:sz w:val="20"/>
          <w:szCs w:val="20"/>
        </w:rPr>
        <w:t>,</w:t>
      </w:r>
      <w:r w:rsidR="0063238E" w:rsidRPr="002C1C22">
        <w:rPr>
          <w:sz w:val="20"/>
          <w:szCs w:val="20"/>
        </w:rPr>
        <w:t xml:space="preserve"> as it has a higher power rating but still brings water to the boil in the same time, and</w:t>
      </w:r>
      <w:r w:rsidR="00D35822" w:rsidRPr="002C1C22">
        <w:rPr>
          <w:sz w:val="20"/>
          <w:szCs w:val="20"/>
        </w:rPr>
        <w:t>,</w:t>
      </w:r>
      <w:r w:rsidR="0063238E" w:rsidRPr="002C1C22">
        <w:rPr>
          <w:sz w:val="20"/>
          <w:szCs w:val="20"/>
        </w:rPr>
        <w:t xml:space="preserve"> therefore</w:t>
      </w:r>
      <w:r w:rsidR="00D35822" w:rsidRPr="002C1C22">
        <w:rPr>
          <w:sz w:val="20"/>
          <w:szCs w:val="20"/>
        </w:rPr>
        <w:t>,</w:t>
      </w:r>
      <w:r w:rsidR="0063238E" w:rsidRPr="002C1C22">
        <w:rPr>
          <w:sz w:val="20"/>
          <w:szCs w:val="20"/>
        </w:rPr>
        <w:t xml:space="preserve"> since energy transfer is the product of power and time then kettle 2 will transfer more energy in the same time</w:t>
      </w:r>
      <w:r w:rsidR="00B82C9F" w:rsidRPr="002C1C22">
        <w:rPr>
          <w:sz w:val="20"/>
          <w:szCs w:val="20"/>
        </w:rPr>
        <w:t xml:space="preserve">.  </w:t>
      </w:r>
      <w:r w:rsidR="0063238E" w:rsidRPr="002C1C22">
        <w:rPr>
          <w:sz w:val="20"/>
          <w:szCs w:val="20"/>
        </w:rPr>
        <w:t>(1)</w:t>
      </w:r>
    </w:p>
    <w:p w14:paraId="28F7D6DC" w14:textId="58260889" w:rsidR="00D75393" w:rsidRPr="002C1C22" w:rsidRDefault="00D75393">
      <w:pPr>
        <w:rPr>
          <w:sz w:val="20"/>
          <w:szCs w:val="20"/>
        </w:rPr>
      </w:pPr>
    </w:p>
    <w:p w14:paraId="74FD162C" w14:textId="77777777" w:rsidR="00834E82" w:rsidRPr="002C1C22" w:rsidRDefault="001E094D" w:rsidP="00231D02">
      <w:pPr>
        <w:tabs>
          <w:tab w:val="left" w:pos="426"/>
          <w:tab w:val="left" w:pos="851"/>
        </w:tabs>
        <w:ind w:left="1276" w:hanging="1276"/>
        <w:rPr>
          <w:color w:val="FF0000"/>
          <w:sz w:val="20"/>
          <w:szCs w:val="20"/>
        </w:rPr>
      </w:pPr>
      <w:r w:rsidRPr="002C1C22">
        <w:rPr>
          <w:sz w:val="20"/>
          <w:szCs w:val="20"/>
        </w:rPr>
        <w:t>11</w:t>
      </w:r>
      <w:r w:rsidR="00D86848" w:rsidRPr="002C1C22">
        <w:rPr>
          <w:sz w:val="20"/>
          <w:szCs w:val="20"/>
        </w:rPr>
        <w:t>.</w:t>
      </w:r>
      <w:r w:rsidR="00D86848" w:rsidRPr="002C1C22">
        <w:rPr>
          <w:sz w:val="20"/>
          <w:szCs w:val="20"/>
        </w:rPr>
        <w:tab/>
      </w:r>
    </w:p>
    <w:tbl>
      <w:tblPr>
        <w:tblpPr w:leftFromText="180" w:rightFromText="180" w:vertAnchor="text" w:horzAnchor="margin" w:tblpXSpec="center" w:tblpY="67"/>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188"/>
        <w:gridCol w:w="1054"/>
      </w:tblGrid>
      <w:tr w:rsidR="0034792C" w:rsidRPr="002C1C22" w14:paraId="44008366" w14:textId="77777777" w:rsidTr="00940701">
        <w:tc>
          <w:tcPr>
            <w:tcW w:w="8188" w:type="dxa"/>
            <w:tcBorders>
              <w:top w:val="single" w:sz="12" w:space="0" w:color="auto"/>
              <w:bottom w:val="single" w:sz="6" w:space="0" w:color="auto"/>
              <w:right w:val="single" w:sz="12" w:space="0" w:color="auto"/>
            </w:tcBorders>
            <w:tcMar>
              <w:top w:w="0" w:type="dxa"/>
              <w:left w:w="108" w:type="dxa"/>
              <w:bottom w:w="0" w:type="dxa"/>
              <w:right w:w="108" w:type="dxa"/>
            </w:tcMar>
            <w:hideMark/>
          </w:tcPr>
          <w:p w14:paraId="618A8CB8" w14:textId="1B4554AD" w:rsidR="00E16711" w:rsidRPr="002C1C22" w:rsidRDefault="00E16711" w:rsidP="00E16711">
            <w:pPr>
              <w:rPr>
                <w:rFonts w:ascii="Calibri" w:eastAsia="Calibri" w:hAnsi="Calibri"/>
                <w:b/>
                <w:sz w:val="20"/>
                <w:szCs w:val="20"/>
              </w:rPr>
            </w:pPr>
            <w:r w:rsidRPr="002C1C22">
              <w:rPr>
                <w:rFonts w:ascii="Calibri" w:eastAsia="Calibri" w:hAnsi="Calibri"/>
                <w:b/>
                <w:sz w:val="20"/>
                <w:szCs w:val="20"/>
              </w:rPr>
              <w:t>Level 3</w:t>
            </w:r>
          </w:p>
          <w:p w14:paraId="7D35F279" w14:textId="178B9973" w:rsidR="00834E82" w:rsidRPr="002C1C22" w:rsidRDefault="00834E82" w:rsidP="00E16711">
            <w:pPr>
              <w:rPr>
                <w:rFonts w:ascii="Calibri" w:eastAsia="Calibri" w:hAnsi="Calibri"/>
                <w:sz w:val="20"/>
                <w:szCs w:val="20"/>
              </w:rPr>
            </w:pPr>
            <w:r w:rsidRPr="002C1C22">
              <w:rPr>
                <w:rFonts w:ascii="Calibri" w:eastAsia="Calibri" w:hAnsi="Calibri"/>
                <w:sz w:val="20"/>
                <w:szCs w:val="20"/>
              </w:rPr>
              <w:t xml:space="preserve">Answer written logically, with consideration of scientific </w:t>
            </w:r>
            <w:r w:rsidR="003419FA" w:rsidRPr="002C1C22">
              <w:rPr>
                <w:rFonts w:ascii="Calibri" w:eastAsia="Calibri" w:hAnsi="Calibri"/>
                <w:sz w:val="20"/>
                <w:szCs w:val="20"/>
              </w:rPr>
              <w:t>concepts involved and an understanding of transformers and electrical energies.</w:t>
            </w:r>
            <w:r w:rsidRPr="002C1C22">
              <w:rPr>
                <w:rFonts w:ascii="Calibri" w:eastAsia="Calibri" w:hAnsi="Calibri"/>
                <w:sz w:val="20"/>
                <w:szCs w:val="20"/>
              </w:rPr>
              <w:t xml:space="preserve"> </w:t>
            </w:r>
          </w:p>
        </w:tc>
        <w:tc>
          <w:tcPr>
            <w:tcW w:w="1054" w:type="dxa"/>
            <w:tcBorders>
              <w:top w:val="single" w:sz="12" w:space="0" w:color="auto"/>
              <w:left w:val="single" w:sz="12" w:space="0" w:color="auto"/>
              <w:bottom w:val="single" w:sz="6" w:space="0" w:color="auto"/>
            </w:tcBorders>
            <w:tcMar>
              <w:top w:w="0" w:type="dxa"/>
              <w:left w:w="108" w:type="dxa"/>
              <w:bottom w:w="0" w:type="dxa"/>
              <w:right w:w="108" w:type="dxa"/>
            </w:tcMar>
            <w:vAlign w:val="center"/>
            <w:hideMark/>
          </w:tcPr>
          <w:p w14:paraId="19A4027F" w14:textId="1D8A7008" w:rsidR="00834E82" w:rsidRPr="002C1C22" w:rsidRDefault="00834E82" w:rsidP="00E16711">
            <w:pPr>
              <w:jc w:val="center"/>
              <w:rPr>
                <w:rFonts w:ascii="Calibri" w:eastAsia="Calibri" w:hAnsi="Calibri"/>
                <w:b/>
                <w:sz w:val="20"/>
                <w:szCs w:val="20"/>
              </w:rPr>
            </w:pPr>
            <w:r w:rsidRPr="002C1C22">
              <w:rPr>
                <w:rFonts w:ascii="Calibri" w:eastAsia="Calibri" w:hAnsi="Calibri"/>
                <w:b/>
                <w:sz w:val="20"/>
                <w:szCs w:val="20"/>
              </w:rPr>
              <w:t>5</w:t>
            </w:r>
            <w:r w:rsidR="00E16711" w:rsidRPr="002C1C22">
              <w:rPr>
                <w:rFonts w:ascii="Calibri" w:eastAsia="Calibri" w:hAnsi="Calibri"/>
                <w:b/>
                <w:sz w:val="20"/>
                <w:szCs w:val="20"/>
              </w:rPr>
              <w:t>–</w:t>
            </w:r>
            <w:r w:rsidRPr="002C1C22">
              <w:rPr>
                <w:rFonts w:ascii="Calibri" w:eastAsia="Calibri" w:hAnsi="Calibri"/>
                <w:b/>
                <w:sz w:val="20"/>
                <w:szCs w:val="20"/>
              </w:rPr>
              <w:t>6</w:t>
            </w:r>
          </w:p>
        </w:tc>
      </w:tr>
      <w:tr w:rsidR="0034792C" w:rsidRPr="002C1C22" w14:paraId="3152D4FA" w14:textId="77777777" w:rsidTr="0094070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7776FFC7" w14:textId="2B3F7F76" w:rsidR="00E16711" w:rsidRPr="002C1C22" w:rsidRDefault="00E16711" w:rsidP="00E16711">
            <w:pPr>
              <w:rPr>
                <w:rFonts w:ascii="Calibri" w:eastAsia="Calibri" w:hAnsi="Calibri"/>
                <w:b/>
                <w:sz w:val="20"/>
                <w:szCs w:val="20"/>
              </w:rPr>
            </w:pPr>
            <w:r w:rsidRPr="002C1C22">
              <w:rPr>
                <w:rFonts w:ascii="Calibri" w:eastAsia="Calibri" w:hAnsi="Calibri"/>
                <w:b/>
                <w:sz w:val="20"/>
                <w:szCs w:val="20"/>
              </w:rPr>
              <w:t>Level 2</w:t>
            </w:r>
          </w:p>
          <w:p w14:paraId="62BDC1E9" w14:textId="71A416EA" w:rsidR="00834E82" w:rsidRPr="002C1C22" w:rsidRDefault="00834E82" w:rsidP="00BA0BE4">
            <w:pPr>
              <w:rPr>
                <w:rFonts w:ascii="Calibri" w:eastAsia="Calibri" w:hAnsi="Calibri"/>
                <w:sz w:val="20"/>
                <w:szCs w:val="20"/>
              </w:rPr>
            </w:pPr>
            <w:r w:rsidRPr="002C1C22">
              <w:rPr>
                <w:rFonts w:ascii="Calibri" w:eastAsia="Calibri" w:hAnsi="Calibri"/>
                <w:sz w:val="20"/>
                <w:szCs w:val="20"/>
              </w:rPr>
              <w:t xml:space="preserve">Answer written with some logical parts, attempts at </w:t>
            </w:r>
            <w:r w:rsidR="003419FA" w:rsidRPr="002C1C22">
              <w:rPr>
                <w:rFonts w:ascii="Calibri" w:eastAsia="Calibri" w:hAnsi="Calibri"/>
                <w:sz w:val="20"/>
                <w:szCs w:val="20"/>
              </w:rPr>
              <w:t xml:space="preserve">consideration of scientific concepts involved and </w:t>
            </w:r>
            <w:r w:rsidR="00BA0BE4">
              <w:rPr>
                <w:rFonts w:ascii="Calibri" w:eastAsia="Calibri" w:hAnsi="Calibri"/>
                <w:sz w:val="20"/>
                <w:szCs w:val="20"/>
              </w:rPr>
              <w:t>attempts at</w:t>
            </w:r>
            <w:r w:rsidR="003419FA" w:rsidRPr="002C1C22">
              <w:rPr>
                <w:rFonts w:ascii="Calibri" w:eastAsia="Calibri" w:hAnsi="Calibri"/>
                <w:sz w:val="20"/>
                <w:szCs w:val="20"/>
              </w:rPr>
              <w:t xml:space="preserve"> understanding of transformers and electrical energies.</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24C4EA07" w14:textId="1D3F302B" w:rsidR="00834E82" w:rsidRPr="002C1C22" w:rsidRDefault="00E16711" w:rsidP="00E16711">
            <w:pPr>
              <w:jc w:val="center"/>
              <w:rPr>
                <w:rFonts w:ascii="Calibri" w:eastAsia="Calibri" w:hAnsi="Calibri"/>
                <w:b/>
                <w:sz w:val="20"/>
                <w:szCs w:val="20"/>
              </w:rPr>
            </w:pPr>
            <w:r w:rsidRPr="002C1C22">
              <w:rPr>
                <w:rFonts w:ascii="Calibri" w:eastAsia="Calibri" w:hAnsi="Calibri"/>
                <w:b/>
                <w:sz w:val="20"/>
                <w:szCs w:val="20"/>
              </w:rPr>
              <w:t>3–</w:t>
            </w:r>
            <w:r w:rsidR="00834E82" w:rsidRPr="002C1C22">
              <w:rPr>
                <w:rFonts w:ascii="Calibri" w:eastAsia="Calibri" w:hAnsi="Calibri"/>
                <w:b/>
                <w:sz w:val="20"/>
                <w:szCs w:val="20"/>
              </w:rPr>
              <w:t>4</w:t>
            </w:r>
          </w:p>
        </w:tc>
      </w:tr>
      <w:tr w:rsidR="0034792C" w:rsidRPr="002C1C22" w14:paraId="5CE930FF" w14:textId="77777777" w:rsidTr="0094070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13BC940D" w14:textId="44886A0C" w:rsidR="00E16711" w:rsidRPr="002C1C22" w:rsidRDefault="00E16711" w:rsidP="00E16711">
            <w:pPr>
              <w:rPr>
                <w:rFonts w:ascii="Calibri" w:eastAsia="Calibri" w:hAnsi="Calibri"/>
                <w:b/>
                <w:sz w:val="20"/>
                <w:szCs w:val="20"/>
              </w:rPr>
            </w:pPr>
            <w:r w:rsidRPr="002C1C22">
              <w:rPr>
                <w:rFonts w:ascii="Calibri" w:eastAsia="Calibri" w:hAnsi="Calibri"/>
                <w:b/>
                <w:sz w:val="20"/>
                <w:szCs w:val="20"/>
              </w:rPr>
              <w:t>Level 1</w:t>
            </w:r>
          </w:p>
          <w:p w14:paraId="51C14AC5" w14:textId="0E06AAEC" w:rsidR="00834E82" w:rsidRPr="002C1C22" w:rsidRDefault="00834E82" w:rsidP="00BA0BE4">
            <w:pPr>
              <w:rPr>
                <w:rFonts w:ascii="Calibri" w:eastAsia="Calibri" w:hAnsi="Calibri"/>
                <w:sz w:val="20"/>
                <w:szCs w:val="20"/>
              </w:rPr>
            </w:pPr>
            <w:r w:rsidRPr="002C1C22">
              <w:rPr>
                <w:rFonts w:ascii="Calibri" w:eastAsia="Calibri" w:hAnsi="Calibri"/>
                <w:sz w:val="20"/>
                <w:szCs w:val="20"/>
              </w:rPr>
              <w:t xml:space="preserve">Most parts not logically written. Little scientific </w:t>
            </w:r>
            <w:r w:rsidR="00BA0BE4">
              <w:rPr>
                <w:rFonts w:ascii="Calibri" w:eastAsia="Calibri" w:hAnsi="Calibri"/>
                <w:sz w:val="20"/>
                <w:szCs w:val="20"/>
              </w:rPr>
              <w:t xml:space="preserve">method, </w:t>
            </w:r>
            <w:r w:rsidR="003419FA" w:rsidRPr="002C1C22">
              <w:rPr>
                <w:rFonts w:ascii="Calibri" w:eastAsia="Calibri" w:hAnsi="Calibri"/>
                <w:sz w:val="20"/>
                <w:szCs w:val="20"/>
              </w:rPr>
              <w:t xml:space="preserve">no consideration of scientific concepts involved and </w:t>
            </w:r>
            <w:r w:rsidR="00BA0BE4">
              <w:rPr>
                <w:rFonts w:ascii="Calibri" w:eastAsia="Calibri" w:hAnsi="Calibri"/>
                <w:sz w:val="20"/>
                <w:szCs w:val="20"/>
              </w:rPr>
              <w:t>no</w:t>
            </w:r>
            <w:r w:rsidR="003419FA" w:rsidRPr="002C1C22">
              <w:rPr>
                <w:rFonts w:ascii="Calibri" w:eastAsia="Calibri" w:hAnsi="Calibri"/>
                <w:sz w:val="20"/>
                <w:szCs w:val="20"/>
              </w:rPr>
              <w:t xml:space="preserve"> understanding of transformers and electrical energies.</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7F5E3A22" w14:textId="37501D94" w:rsidR="00834E82" w:rsidRPr="002C1C22" w:rsidRDefault="00E16711" w:rsidP="00E16711">
            <w:pPr>
              <w:jc w:val="center"/>
              <w:rPr>
                <w:rFonts w:ascii="Calibri" w:eastAsia="Calibri" w:hAnsi="Calibri"/>
                <w:b/>
                <w:sz w:val="20"/>
                <w:szCs w:val="20"/>
              </w:rPr>
            </w:pPr>
            <w:r w:rsidRPr="002C1C22">
              <w:rPr>
                <w:rFonts w:ascii="Calibri" w:eastAsia="Calibri" w:hAnsi="Calibri"/>
                <w:b/>
                <w:sz w:val="20"/>
                <w:szCs w:val="20"/>
              </w:rPr>
              <w:t>1–</w:t>
            </w:r>
            <w:r w:rsidR="00834E82" w:rsidRPr="002C1C22">
              <w:rPr>
                <w:rFonts w:ascii="Calibri" w:eastAsia="Calibri" w:hAnsi="Calibri"/>
                <w:b/>
                <w:sz w:val="20"/>
                <w:szCs w:val="20"/>
              </w:rPr>
              <w:t>2</w:t>
            </w:r>
          </w:p>
        </w:tc>
      </w:tr>
      <w:tr w:rsidR="0034792C" w:rsidRPr="002C1C22" w14:paraId="14ED5BB5" w14:textId="77777777" w:rsidTr="00940701">
        <w:tc>
          <w:tcPr>
            <w:tcW w:w="8188" w:type="dxa"/>
            <w:tcBorders>
              <w:top w:val="single" w:sz="6" w:space="0" w:color="auto"/>
              <w:bottom w:val="single" w:sz="12" w:space="0" w:color="auto"/>
              <w:right w:val="single" w:sz="12" w:space="0" w:color="auto"/>
            </w:tcBorders>
            <w:tcMar>
              <w:top w:w="0" w:type="dxa"/>
              <w:left w:w="108" w:type="dxa"/>
              <w:bottom w:w="0" w:type="dxa"/>
              <w:right w:w="108" w:type="dxa"/>
            </w:tcMar>
            <w:hideMark/>
          </w:tcPr>
          <w:p w14:paraId="79099035" w14:textId="54EEFFA3" w:rsidR="00834E82" w:rsidRPr="002C1C22" w:rsidRDefault="00E16711" w:rsidP="00940701">
            <w:pPr>
              <w:rPr>
                <w:rFonts w:ascii="Calibri" w:eastAsia="Calibri" w:hAnsi="Calibri"/>
                <w:sz w:val="20"/>
                <w:szCs w:val="20"/>
              </w:rPr>
            </w:pPr>
            <w:r w:rsidRPr="002C1C22">
              <w:rPr>
                <w:rFonts w:ascii="Calibri" w:eastAsia="Calibri" w:hAnsi="Calibri"/>
                <w:b/>
                <w:sz w:val="20"/>
                <w:szCs w:val="20"/>
              </w:rPr>
              <w:t>Level 0</w:t>
            </w:r>
            <w:r w:rsidR="00940701">
              <w:rPr>
                <w:rFonts w:ascii="Calibri" w:eastAsia="Calibri" w:hAnsi="Calibri"/>
                <w:b/>
                <w:sz w:val="20"/>
                <w:szCs w:val="20"/>
              </w:rPr>
              <w:t xml:space="preserve"> </w:t>
            </w:r>
            <w:r w:rsidR="00940701" w:rsidRPr="00940701">
              <w:rPr>
                <w:rFonts w:ascii="Calibri" w:eastAsia="Calibri" w:hAnsi="Calibri"/>
                <w:sz w:val="20"/>
                <w:szCs w:val="20"/>
              </w:rPr>
              <w:t xml:space="preserve">– </w:t>
            </w:r>
            <w:r w:rsidR="00834E82" w:rsidRPr="00940701">
              <w:rPr>
                <w:rFonts w:ascii="Calibri" w:eastAsia="Calibri" w:hAnsi="Calibri"/>
                <w:sz w:val="20"/>
                <w:szCs w:val="20"/>
              </w:rPr>
              <w:t>No content</w:t>
            </w:r>
            <w:r w:rsidR="00834E82" w:rsidRPr="002C1C22">
              <w:rPr>
                <w:rFonts w:ascii="Calibri" w:eastAsia="Calibri" w:hAnsi="Calibri"/>
                <w:sz w:val="20"/>
                <w:szCs w:val="20"/>
              </w:rPr>
              <w:t xml:space="preserve"> that is relevant. </w:t>
            </w:r>
          </w:p>
        </w:tc>
        <w:tc>
          <w:tcPr>
            <w:tcW w:w="1054" w:type="dxa"/>
            <w:tcBorders>
              <w:top w:val="single" w:sz="6" w:space="0" w:color="auto"/>
              <w:left w:val="single" w:sz="12" w:space="0" w:color="auto"/>
              <w:bottom w:val="single" w:sz="12" w:space="0" w:color="auto"/>
            </w:tcBorders>
            <w:tcMar>
              <w:top w:w="0" w:type="dxa"/>
              <w:left w:w="108" w:type="dxa"/>
              <w:bottom w:w="0" w:type="dxa"/>
              <w:right w:w="108" w:type="dxa"/>
            </w:tcMar>
            <w:vAlign w:val="center"/>
            <w:hideMark/>
          </w:tcPr>
          <w:p w14:paraId="7EEE3ED5" w14:textId="77777777" w:rsidR="00834E82" w:rsidRPr="002C1C22" w:rsidRDefault="00834E82" w:rsidP="00E16711">
            <w:pPr>
              <w:jc w:val="center"/>
              <w:rPr>
                <w:rFonts w:ascii="Calibri" w:eastAsia="Calibri" w:hAnsi="Calibri"/>
                <w:b/>
                <w:sz w:val="20"/>
                <w:szCs w:val="20"/>
              </w:rPr>
            </w:pPr>
            <w:r w:rsidRPr="002C1C22">
              <w:rPr>
                <w:rFonts w:ascii="Calibri" w:eastAsia="Calibri" w:hAnsi="Calibri"/>
                <w:b/>
                <w:sz w:val="20"/>
                <w:szCs w:val="20"/>
              </w:rPr>
              <w:t>0</w:t>
            </w:r>
          </w:p>
        </w:tc>
      </w:tr>
      <w:tr w:rsidR="0034792C" w:rsidRPr="002C1C22" w14:paraId="7E241A83" w14:textId="77777777" w:rsidTr="00940701">
        <w:tc>
          <w:tcPr>
            <w:tcW w:w="9242" w:type="dxa"/>
            <w:gridSpan w:val="2"/>
            <w:tcBorders>
              <w:top w:val="single" w:sz="12" w:space="0" w:color="auto"/>
            </w:tcBorders>
            <w:tcMar>
              <w:top w:w="0" w:type="dxa"/>
              <w:left w:w="108" w:type="dxa"/>
              <w:bottom w:w="0" w:type="dxa"/>
              <w:right w:w="108" w:type="dxa"/>
            </w:tcMar>
            <w:hideMark/>
          </w:tcPr>
          <w:p w14:paraId="167B16AA" w14:textId="77777777" w:rsidR="003419FA" w:rsidRPr="002C1C22" w:rsidRDefault="003419FA" w:rsidP="00E16711">
            <w:pPr>
              <w:pStyle w:val="ListParagraph"/>
              <w:ind w:left="449" w:hanging="425"/>
              <w:rPr>
                <w:sz w:val="20"/>
                <w:szCs w:val="20"/>
              </w:rPr>
            </w:pPr>
            <w:r w:rsidRPr="002C1C22">
              <w:rPr>
                <w:sz w:val="20"/>
                <w:szCs w:val="20"/>
              </w:rPr>
              <w:sym w:font="Symbol" w:char="F0B7"/>
            </w:r>
            <w:r w:rsidRPr="002C1C22">
              <w:rPr>
                <w:sz w:val="20"/>
                <w:szCs w:val="20"/>
              </w:rPr>
              <w:tab/>
              <w:t xml:space="preserve">Step-up transformers used to increase potential difference </w:t>
            </w:r>
          </w:p>
          <w:p w14:paraId="0F8BB825" w14:textId="110CD393" w:rsidR="003419FA" w:rsidRPr="002C1C22" w:rsidRDefault="003419FA" w:rsidP="00E16711">
            <w:pPr>
              <w:pStyle w:val="ListParagraph"/>
              <w:ind w:left="449" w:hanging="425"/>
              <w:rPr>
                <w:sz w:val="20"/>
                <w:szCs w:val="20"/>
              </w:rPr>
            </w:pPr>
            <w:r w:rsidRPr="002C1C22">
              <w:rPr>
                <w:sz w:val="20"/>
                <w:szCs w:val="20"/>
              </w:rPr>
              <w:sym w:font="Symbol" w:char="F0B7"/>
            </w:r>
            <w:r w:rsidRPr="002C1C22">
              <w:rPr>
                <w:sz w:val="20"/>
                <w:szCs w:val="20"/>
              </w:rPr>
              <w:tab/>
            </w:r>
            <w:r w:rsidR="0034792C" w:rsidRPr="002C1C22">
              <w:rPr>
                <w:sz w:val="20"/>
                <w:szCs w:val="20"/>
              </w:rPr>
              <w:t>Step-up</w:t>
            </w:r>
            <w:r w:rsidRPr="002C1C22">
              <w:rPr>
                <w:sz w:val="20"/>
                <w:szCs w:val="20"/>
              </w:rPr>
              <w:t xml:space="preserve"> from isolated power stations to power cables and transmitted across long distances</w:t>
            </w:r>
          </w:p>
        </w:tc>
      </w:tr>
      <w:tr w:rsidR="0034792C" w:rsidRPr="002C1C22" w14:paraId="526B93BC" w14:textId="77777777" w:rsidTr="00940701">
        <w:tc>
          <w:tcPr>
            <w:tcW w:w="9242" w:type="dxa"/>
            <w:gridSpan w:val="2"/>
            <w:tcMar>
              <w:top w:w="0" w:type="dxa"/>
              <w:left w:w="108" w:type="dxa"/>
              <w:bottom w:w="0" w:type="dxa"/>
              <w:right w:w="108" w:type="dxa"/>
            </w:tcMar>
          </w:tcPr>
          <w:p w14:paraId="75DC6868" w14:textId="239E61BB" w:rsidR="0034792C" w:rsidRPr="002C1C22" w:rsidRDefault="003419FA" w:rsidP="00E16711">
            <w:pPr>
              <w:pStyle w:val="ListParagraph"/>
              <w:ind w:left="449" w:hanging="425"/>
              <w:rPr>
                <w:sz w:val="20"/>
                <w:szCs w:val="20"/>
              </w:rPr>
            </w:pPr>
            <w:r w:rsidRPr="002C1C22">
              <w:rPr>
                <w:sz w:val="20"/>
                <w:szCs w:val="20"/>
              </w:rPr>
              <w:sym w:font="Symbol" w:char="F0B7"/>
            </w:r>
            <w:r w:rsidRPr="002C1C22">
              <w:rPr>
                <w:sz w:val="20"/>
                <w:szCs w:val="20"/>
              </w:rPr>
              <w:tab/>
              <w:t>Step-down transformers used to decrease po</w:t>
            </w:r>
            <w:r w:rsidR="0034792C" w:rsidRPr="002C1C22">
              <w:rPr>
                <w:sz w:val="20"/>
                <w:szCs w:val="20"/>
              </w:rPr>
              <w:t>tential difference</w:t>
            </w:r>
          </w:p>
          <w:p w14:paraId="16659757" w14:textId="537594DD" w:rsidR="003419FA" w:rsidRPr="002C1C22" w:rsidRDefault="0034792C" w:rsidP="00E16711">
            <w:pPr>
              <w:pStyle w:val="ListParagraph"/>
              <w:ind w:left="449" w:hanging="425"/>
              <w:rPr>
                <w:sz w:val="20"/>
                <w:szCs w:val="20"/>
              </w:rPr>
            </w:pPr>
            <w:r w:rsidRPr="002C1C22">
              <w:rPr>
                <w:sz w:val="20"/>
                <w:szCs w:val="20"/>
              </w:rPr>
              <w:sym w:font="Symbol" w:char="F0B7"/>
            </w:r>
            <w:r w:rsidRPr="002C1C22">
              <w:rPr>
                <w:sz w:val="20"/>
                <w:szCs w:val="20"/>
              </w:rPr>
              <w:tab/>
              <w:t xml:space="preserve">Step-down </w:t>
            </w:r>
            <w:r w:rsidR="003419FA" w:rsidRPr="002C1C22">
              <w:rPr>
                <w:sz w:val="20"/>
                <w:szCs w:val="20"/>
              </w:rPr>
              <w:t xml:space="preserve">to suitable value for </w:t>
            </w:r>
            <w:r w:rsidRPr="002C1C22">
              <w:rPr>
                <w:sz w:val="20"/>
                <w:szCs w:val="20"/>
              </w:rPr>
              <w:t>domestic</w:t>
            </w:r>
            <w:r w:rsidR="003419FA" w:rsidRPr="002C1C22">
              <w:rPr>
                <w:sz w:val="20"/>
                <w:szCs w:val="20"/>
              </w:rPr>
              <w:t xml:space="preserve"> use</w:t>
            </w:r>
            <w:r w:rsidRPr="002C1C22">
              <w:rPr>
                <w:sz w:val="20"/>
                <w:szCs w:val="20"/>
              </w:rPr>
              <w:t xml:space="preserve"> before electricity is transferred to homes</w:t>
            </w:r>
          </w:p>
        </w:tc>
      </w:tr>
      <w:tr w:rsidR="0034792C" w:rsidRPr="002C1C22" w14:paraId="3D95086D" w14:textId="77777777" w:rsidTr="00940701">
        <w:tc>
          <w:tcPr>
            <w:tcW w:w="9242" w:type="dxa"/>
            <w:gridSpan w:val="2"/>
            <w:tcMar>
              <w:top w:w="0" w:type="dxa"/>
              <w:left w:w="108" w:type="dxa"/>
              <w:bottom w:w="0" w:type="dxa"/>
              <w:right w:w="108" w:type="dxa"/>
            </w:tcMar>
          </w:tcPr>
          <w:p w14:paraId="2F0713F2" w14:textId="1E280803" w:rsidR="0034792C" w:rsidRPr="002C1C22" w:rsidRDefault="003419FA" w:rsidP="00E16711">
            <w:pPr>
              <w:pStyle w:val="ListParagraph"/>
              <w:ind w:left="449" w:hanging="425"/>
              <w:rPr>
                <w:sz w:val="20"/>
                <w:szCs w:val="20"/>
              </w:rPr>
            </w:pPr>
            <w:r w:rsidRPr="002C1C22">
              <w:rPr>
                <w:sz w:val="20"/>
                <w:szCs w:val="20"/>
              </w:rPr>
              <w:sym w:font="Symbol" w:char="F0B7"/>
            </w:r>
            <w:r w:rsidRPr="002C1C22">
              <w:rPr>
                <w:sz w:val="20"/>
                <w:szCs w:val="20"/>
              </w:rPr>
              <w:tab/>
            </w:r>
            <w:r w:rsidR="0034792C" w:rsidRPr="002C1C22">
              <w:rPr>
                <w:sz w:val="20"/>
                <w:szCs w:val="20"/>
              </w:rPr>
              <w:t>Step-up transformers increase voltage and decrease current</w:t>
            </w:r>
          </w:p>
        </w:tc>
      </w:tr>
      <w:tr w:rsidR="0034792C" w:rsidRPr="002C1C22" w14:paraId="15419091" w14:textId="77777777" w:rsidTr="00940701">
        <w:tc>
          <w:tcPr>
            <w:tcW w:w="9242" w:type="dxa"/>
            <w:gridSpan w:val="2"/>
            <w:tcMar>
              <w:top w:w="0" w:type="dxa"/>
              <w:left w:w="108" w:type="dxa"/>
              <w:bottom w:w="0" w:type="dxa"/>
              <w:right w:w="108" w:type="dxa"/>
            </w:tcMar>
          </w:tcPr>
          <w:p w14:paraId="511B0953" w14:textId="3713532F" w:rsidR="0034792C" w:rsidRPr="002C1C22" w:rsidRDefault="0034792C" w:rsidP="00E16711">
            <w:pPr>
              <w:pStyle w:val="ListParagraph"/>
              <w:ind w:left="449" w:hanging="425"/>
              <w:rPr>
                <w:sz w:val="20"/>
                <w:szCs w:val="20"/>
              </w:rPr>
            </w:pPr>
            <w:r w:rsidRPr="002C1C22">
              <w:rPr>
                <w:sz w:val="20"/>
                <w:szCs w:val="20"/>
              </w:rPr>
              <w:sym w:font="Symbol" w:char="F0B7"/>
            </w:r>
            <w:r w:rsidRPr="002C1C22">
              <w:rPr>
                <w:sz w:val="20"/>
                <w:szCs w:val="20"/>
              </w:rPr>
              <w:tab/>
              <w:t>Higher current causes heating in cables which leads to energy loss</w:t>
            </w:r>
          </w:p>
        </w:tc>
      </w:tr>
      <w:tr w:rsidR="0034792C" w:rsidRPr="002C1C22" w14:paraId="2A73B5BD" w14:textId="77777777" w:rsidTr="00940701">
        <w:tc>
          <w:tcPr>
            <w:tcW w:w="9242" w:type="dxa"/>
            <w:gridSpan w:val="2"/>
            <w:tcMar>
              <w:top w:w="0" w:type="dxa"/>
              <w:left w:w="108" w:type="dxa"/>
              <w:bottom w:w="0" w:type="dxa"/>
              <w:right w:w="108" w:type="dxa"/>
            </w:tcMar>
          </w:tcPr>
          <w:p w14:paraId="4E122DCB" w14:textId="7B6B162D" w:rsidR="0034792C" w:rsidRPr="002C1C22" w:rsidRDefault="0034792C" w:rsidP="00E16711">
            <w:pPr>
              <w:pStyle w:val="ListParagraph"/>
              <w:ind w:left="449" w:hanging="425"/>
              <w:rPr>
                <w:sz w:val="20"/>
                <w:szCs w:val="20"/>
              </w:rPr>
            </w:pPr>
            <w:r w:rsidRPr="002C1C22">
              <w:rPr>
                <w:sz w:val="20"/>
                <w:szCs w:val="20"/>
              </w:rPr>
              <w:sym w:font="Symbol" w:char="F0B7"/>
            </w:r>
            <w:r w:rsidRPr="002C1C22">
              <w:rPr>
                <w:sz w:val="20"/>
                <w:szCs w:val="20"/>
              </w:rPr>
              <w:tab/>
              <w:t>Transferring at low current means there is little energy loss due to heating</w:t>
            </w:r>
          </w:p>
        </w:tc>
      </w:tr>
    </w:tbl>
    <w:p w14:paraId="67988846" w14:textId="1076F0D8" w:rsidR="00D75393" w:rsidRPr="002C1C22" w:rsidRDefault="00D75393" w:rsidP="0034792C">
      <w:pPr>
        <w:tabs>
          <w:tab w:val="left" w:pos="426"/>
          <w:tab w:val="left" w:pos="851"/>
        </w:tabs>
        <w:ind w:left="1276" w:hanging="1276"/>
        <w:rPr>
          <w:sz w:val="20"/>
          <w:szCs w:val="20"/>
        </w:rPr>
      </w:pPr>
    </w:p>
    <w:p w14:paraId="61B0CF27" w14:textId="77777777" w:rsidR="00D75393" w:rsidRPr="002C1C22" w:rsidRDefault="00D75393" w:rsidP="00231D02">
      <w:pPr>
        <w:pStyle w:val="ListParagraph"/>
        <w:tabs>
          <w:tab w:val="left" w:pos="749"/>
        </w:tabs>
        <w:ind w:left="851"/>
        <w:rPr>
          <w:sz w:val="20"/>
          <w:szCs w:val="20"/>
        </w:rPr>
      </w:pPr>
    </w:p>
    <w:p w14:paraId="49924D2E" w14:textId="68EFBF90" w:rsidR="008C51C2" w:rsidRPr="002C1C22" w:rsidRDefault="008C51C2" w:rsidP="00A03C74">
      <w:pPr>
        <w:pStyle w:val="answersection"/>
      </w:pPr>
      <w:bookmarkStart w:id="40" w:name="_Toc468175865"/>
      <w:r w:rsidRPr="002C1C22">
        <w:t xml:space="preserve">Topic Test </w:t>
      </w:r>
      <w:r w:rsidR="00E52E5A" w:rsidRPr="002C1C22">
        <w:t>5</w:t>
      </w:r>
      <w:bookmarkEnd w:id="40"/>
    </w:p>
    <w:p w14:paraId="4E2502C6" w14:textId="6848A5E2" w:rsidR="00B24DF1" w:rsidRPr="002C1C22" w:rsidRDefault="00B24DF1" w:rsidP="004C70EC">
      <w:pPr>
        <w:tabs>
          <w:tab w:val="left" w:pos="709"/>
          <w:tab w:val="right" w:pos="10205"/>
        </w:tabs>
        <w:ind w:left="426" w:hanging="426"/>
        <w:rPr>
          <w:sz w:val="20"/>
          <w:szCs w:val="20"/>
        </w:rPr>
      </w:pPr>
      <w:r w:rsidRPr="002C1C22">
        <w:rPr>
          <w:sz w:val="20"/>
          <w:szCs w:val="20"/>
        </w:rPr>
        <w:t>1.</w:t>
      </w:r>
      <w:r w:rsidRPr="002C1C22">
        <w:rPr>
          <w:sz w:val="20"/>
          <w:szCs w:val="20"/>
        </w:rPr>
        <w:tab/>
      </w:r>
      <w:r w:rsidR="004C70EC" w:rsidRPr="002C1C22">
        <w:rPr>
          <w:sz w:val="20"/>
          <w:szCs w:val="20"/>
        </w:rPr>
        <w:t>B</w:t>
      </w:r>
      <w:r w:rsidR="004C70EC" w:rsidRPr="002C1C22">
        <w:rPr>
          <w:sz w:val="20"/>
          <w:szCs w:val="20"/>
        </w:rPr>
        <w:tab/>
      </w:r>
      <w:r w:rsidRPr="002C1C22">
        <w:rPr>
          <w:sz w:val="20"/>
          <w:szCs w:val="20"/>
        </w:rPr>
        <w:t xml:space="preserve"> More protons than electrons (1)</w:t>
      </w:r>
    </w:p>
    <w:p w14:paraId="7CE84828" w14:textId="77777777" w:rsidR="00B24DF1" w:rsidRPr="002C1C22" w:rsidRDefault="00B24DF1" w:rsidP="00124EC1">
      <w:pPr>
        <w:tabs>
          <w:tab w:val="right" w:pos="10205"/>
        </w:tabs>
        <w:ind w:left="426" w:hanging="426"/>
        <w:rPr>
          <w:sz w:val="20"/>
          <w:szCs w:val="20"/>
        </w:rPr>
      </w:pPr>
    </w:p>
    <w:p w14:paraId="18AC943C" w14:textId="0E896B6E" w:rsidR="009F75C5" w:rsidRPr="002C1C22" w:rsidRDefault="00347F5E" w:rsidP="00124EC1">
      <w:pPr>
        <w:tabs>
          <w:tab w:val="right" w:pos="10205"/>
        </w:tabs>
        <w:ind w:left="426" w:hanging="426"/>
        <w:rPr>
          <w:sz w:val="20"/>
          <w:szCs w:val="20"/>
        </w:rPr>
      </w:pPr>
      <w:r w:rsidRPr="002C1C22">
        <w:rPr>
          <w:sz w:val="20"/>
          <w:szCs w:val="20"/>
        </w:rPr>
        <w:t>2</w:t>
      </w:r>
      <w:r w:rsidR="00D86848" w:rsidRPr="002C1C22">
        <w:rPr>
          <w:sz w:val="20"/>
          <w:szCs w:val="20"/>
        </w:rPr>
        <w:t>.</w:t>
      </w:r>
      <w:r w:rsidR="00D86848" w:rsidRPr="002C1C22">
        <w:rPr>
          <w:sz w:val="20"/>
          <w:szCs w:val="20"/>
        </w:rPr>
        <w:tab/>
      </w:r>
      <w:r w:rsidR="00A36BEE" w:rsidRPr="002C1C22">
        <w:rPr>
          <w:sz w:val="20"/>
          <w:szCs w:val="20"/>
        </w:rPr>
        <w:t xml:space="preserve">(1) </w:t>
      </w:r>
      <w:r w:rsidR="002B6993" w:rsidRPr="002C1C22">
        <w:rPr>
          <w:sz w:val="20"/>
          <w:szCs w:val="20"/>
        </w:rPr>
        <w:t>for 1 correct answer, (2) for 3 correct answers</w:t>
      </w:r>
    </w:p>
    <w:p w14:paraId="60759F6B" w14:textId="0B5683C5" w:rsidR="009F75C5" w:rsidRPr="002C1C22" w:rsidRDefault="009F75C5" w:rsidP="00367B38">
      <w:pPr>
        <w:rPr>
          <w:sz w:val="14"/>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80" w:firstRow="0" w:lastRow="0" w:firstColumn="1" w:lastColumn="0" w:noHBand="0" w:noVBand="1"/>
      </w:tblPr>
      <w:tblGrid>
        <w:gridCol w:w="3330"/>
        <w:gridCol w:w="2996"/>
        <w:gridCol w:w="3453"/>
      </w:tblGrid>
      <w:tr w:rsidR="00C57F73" w:rsidRPr="002C1C22" w14:paraId="7AD5F53D" w14:textId="77777777" w:rsidTr="000F4A84">
        <w:trPr>
          <w:trHeight w:val="537"/>
          <w:tblCellSpacing w:w="28" w:type="dxa"/>
        </w:trPr>
        <w:tc>
          <w:tcPr>
            <w:tcW w:w="3246" w:type="dxa"/>
          </w:tcPr>
          <w:p w14:paraId="0E26D8F6" w14:textId="28B12D4D" w:rsidR="00E67691" w:rsidRPr="00CA2D92" w:rsidRDefault="00045BC8" w:rsidP="000F4A84">
            <w:pPr>
              <w:rPr>
                <w:b w:val="0"/>
                <w:sz w:val="20"/>
              </w:rPr>
            </w:pPr>
            <w:r w:rsidRPr="00CA2D92">
              <w:rPr>
                <w:noProof/>
                <w:sz w:val="20"/>
                <w:lang w:eastAsia="en-GB"/>
              </w:rPr>
              <mc:AlternateContent>
                <mc:Choice Requires="wps">
                  <w:drawing>
                    <wp:anchor distT="0" distB="0" distL="114300" distR="114300" simplePos="0" relativeHeight="251686912" behindDoc="0" locked="0" layoutInCell="1" allowOverlap="1" wp14:anchorId="34AAF64B" wp14:editId="07716A75">
                      <wp:simplePos x="0" y="0"/>
                      <wp:positionH relativeFrom="column">
                        <wp:posOffset>1993265</wp:posOffset>
                      </wp:positionH>
                      <wp:positionV relativeFrom="paragraph">
                        <wp:posOffset>119380</wp:posOffset>
                      </wp:positionV>
                      <wp:extent cx="1960245" cy="511810"/>
                      <wp:effectExtent l="0" t="0" r="20955" b="21590"/>
                      <wp:wrapNone/>
                      <wp:docPr id="63" name="Straight Connector 63"/>
                      <wp:cNvGraphicFramePr/>
                      <a:graphic xmlns:a="http://schemas.openxmlformats.org/drawingml/2006/main">
                        <a:graphicData uri="http://schemas.microsoft.com/office/word/2010/wordprocessingShape">
                          <wps:wsp>
                            <wps:cNvCnPr/>
                            <wps:spPr>
                              <a:xfrm>
                                <a:off x="0" y="0"/>
                                <a:ext cx="1960474" cy="512064"/>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A7CCB" id="Straight Connector 6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5pt,9.4pt" to="311.3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" strokecolor="black [3213]" strokeweight=".5pt"/>
                  </w:pict>
                </mc:Fallback>
              </mc:AlternateContent>
            </w:r>
            <w:r w:rsidR="00B82C9F" w:rsidRPr="00CA2D92">
              <w:rPr>
                <w:b w:val="0"/>
                <w:sz w:val="20"/>
              </w:rPr>
              <w:t>‘</w:t>
            </w:r>
            <w:r w:rsidR="00E67691" w:rsidRPr="00CA2D92">
              <w:rPr>
                <w:b w:val="0"/>
                <w:sz w:val="20"/>
              </w:rPr>
              <w:t>Two objects that carry the same charge…</w:t>
            </w:r>
            <w:r w:rsidR="00B82C9F" w:rsidRPr="00CA2D92">
              <w:rPr>
                <w:b w:val="0"/>
                <w:sz w:val="20"/>
              </w:rPr>
              <w:t>’</w:t>
            </w:r>
          </w:p>
        </w:tc>
        <w:tc>
          <w:tcPr>
            <w:tcW w:w="2940" w:type="dxa"/>
            <w:tcBorders>
              <w:top w:val="nil"/>
              <w:left w:val="nil"/>
              <w:bottom w:val="nil"/>
              <w:right w:val="nil"/>
            </w:tcBorders>
          </w:tcPr>
          <w:p w14:paraId="035E1B81" w14:textId="56D271AD" w:rsidR="00E67691" w:rsidRPr="00CA2D92" w:rsidRDefault="00E67691" w:rsidP="000F4A84">
            <w:pPr>
              <w:pStyle w:val="NormalWeb"/>
              <w:spacing w:before="0" w:beforeAutospacing="0" w:after="0" w:afterAutospacing="0"/>
              <w:rPr>
                <w:rFonts w:asciiTheme="minorHAnsi" w:eastAsia="Times New Roman" w:hAnsiTheme="minorHAnsi"/>
                <w:b w:val="0"/>
                <w:sz w:val="20"/>
                <w:szCs w:val="18"/>
              </w:rPr>
            </w:pPr>
          </w:p>
        </w:tc>
        <w:tc>
          <w:tcPr>
            <w:tcW w:w="3369" w:type="dxa"/>
          </w:tcPr>
          <w:p w14:paraId="4C51D7F0" w14:textId="2AEE61B1" w:rsidR="00E67691" w:rsidRPr="00CA2D92" w:rsidRDefault="00B82C9F" w:rsidP="000F4A84">
            <w:pPr>
              <w:pStyle w:val="NormalWeb"/>
              <w:spacing w:before="0" w:beforeAutospacing="0" w:after="0" w:afterAutospacing="0"/>
              <w:rPr>
                <w:rFonts w:asciiTheme="minorHAnsi" w:hAnsiTheme="minorHAnsi"/>
                <w:b w:val="0"/>
                <w:sz w:val="20"/>
              </w:rPr>
            </w:pPr>
            <w:r w:rsidRPr="00CA2D92">
              <w:rPr>
                <w:rFonts w:asciiTheme="minorHAnsi" w:eastAsia="Times New Roman" w:hAnsiTheme="minorHAnsi"/>
                <w:b w:val="0"/>
                <w:sz w:val="20"/>
                <w:szCs w:val="22"/>
              </w:rPr>
              <w:t>‘</w:t>
            </w:r>
            <w:r w:rsidR="00E67691" w:rsidRPr="00CA2D92">
              <w:rPr>
                <w:rFonts w:asciiTheme="minorHAnsi" w:eastAsia="Times New Roman" w:hAnsiTheme="minorHAnsi"/>
                <w:b w:val="0"/>
                <w:sz w:val="20"/>
                <w:szCs w:val="22"/>
              </w:rPr>
              <w:t>…</w:t>
            </w:r>
            <w:r w:rsidR="00F434A7" w:rsidRPr="00CA2D92">
              <w:rPr>
                <w:rFonts w:asciiTheme="minorHAnsi" w:eastAsia="Times New Roman" w:hAnsiTheme="minorHAnsi"/>
                <w:b w:val="0"/>
                <w:sz w:val="20"/>
                <w:szCs w:val="22"/>
              </w:rPr>
              <w:t xml:space="preserve"> </w:t>
            </w:r>
            <w:r w:rsidR="00E67691" w:rsidRPr="00CA2D92">
              <w:rPr>
                <w:rFonts w:asciiTheme="minorHAnsi" w:eastAsia="Times New Roman" w:hAnsiTheme="minorHAnsi"/>
                <w:b w:val="0"/>
                <w:sz w:val="20"/>
                <w:szCs w:val="22"/>
              </w:rPr>
              <w:t>will exert a force on each other</w:t>
            </w:r>
            <w:r w:rsidRPr="00CA2D92">
              <w:rPr>
                <w:rFonts w:asciiTheme="minorHAnsi" w:eastAsia="Times New Roman" w:hAnsiTheme="minorHAnsi"/>
                <w:b w:val="0"/>
                <w:sz w:val="20"/>
                <w:szCs w:val="22"/>
              </w:rPr>
              <w:t>’</w:t>
            </w:r>
          </w:p>
        </w:tc>
      </w:tr>
      <w:tr w:rsidR="00C57F73" w:rsidRPr="002C1C22" w14:paraId="44E195A3" w14:textId="77777777" w:rsidTr="000F4A84">
        <w:trPr>
          <w:trHeight w:val="537"/>
          <w:tblCellSpacing w:w="28" w:type="dxa"/>
        </w:trPr>
        <w:tc>
          <w:tcPr>
            <w:tcW w:w="3246" w:type="dxa"/>
          </w:tcPr>
          <w:p w14:paraId="7D2E2A4E" w14:textId="1B2B195B" w:rsidR="00E67691" w:rsidRPr="00CA2D92" w:rsidRDefault="00F40301" w:rsidP="000F4A84">
            <w:pPr>
              <w:rPr>
                <w:b w:val="0"/>
                <w:sz w:val="20"/>
              </w:rPr>
            </w:pPr>
            <w:r w:rsidRPr="00CA2D92">
              <w:rPr>
                <w:noProof/>
                <w:sz w:val="20"/>
                <w:lang w:eastAsia="en-GB"/>
              </w:rPr>
              <mc:AlternateContent>
                <mc:Choice Requires="wps">
                  <w:drawing>
                    <wp:anchor distT="0" distB="0" distL="114300" distR="114300" simplePos="0" relativeHeight="251687936" behindDoc="0" locked="0" layoutInCell="1" allowOverlap="1" wp14:anchorId="07C98D9E" wp14:editId="250DBFB4">
                      <wp:simplePos x="0" y="0"/>
                      <wp:positionH relativeFrom="column">
                        <wp:posOffset>1997710</wp:posOffset>
                      </wp:positionH>
                      <wp:positionV relativeFrom="paragraph">
                        <wp:posOffset>137160</wp:posOffset>
                      </wp:positionV>
                      <wp:extent cx="1952625" cy="501650"/>
                      <wp:effectExtent l="0" t="0" r="28575" b="31750"/>
                      <wp:wrapNone/>
                      <wp:docPr id="64" name="Straight Connector 64"/>
                      <wp:cNvGraphicFramePr/>
                      <a:graphic xmlns:a="http://schemas.openxmlformats.org/drawingml/2006/main">
                        <a:graphicData uri="http://schemas.microsoft.com/office/word/2010/wordprocessingShape">
                          <wps:wsp>
                            <wps:cNvCnPr/>
                            <wps:spPr>
                              <a:xfrm>
                                <a:off x="0" y="0"/>
                                <a:ext cx="1952930" cy="501802"/>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D8B7B" id="Straight Connector 6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3pt,10.8pt" to="311.0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" strokecolor="black [3213]" strokeweight=".5pt"/>
                  </w:pict>
                </mc:Fallback>
              </mc:AlternateContent>
            </w:r>
            <w:r w:rsidR="00B82C9F" w:rsidRPr="00CA2D92">
              <w:rPr>
                <w:b w:val="0"/>
                <w:sz w:val="20"/>
              </w:rPr>
              <w:t>‘</w:t>
            </w:r>
            <w:r w:rsidR="00E67691" w:rsidRPr="00CA2D92">
              <w:rPr>
                <w:b w:val="0"/>
                <w:sz w:val="20"/>
              </w:rPr>
              <w:t>Two objects that carry different charge…</w:t>
            </w:r>
            <w:r w:rsidR="00B82C9F" w:rsidRPr="00CA2D92">
              <w:rPr>
                <w:b w:val="0"/>
                <w:sz w:val="20"/>
              </w:rPr>
              <w:t>’</w:t>
            </w:r>
          </w:p>
        </w:tc>
        <w:tc>
          <w:tcPr>
            <w:tcW w:w="2940" w:type="dxa"/>
            <w:tcBorders>
              <w:top w:val="nil"/>
              <w:left w:val="nil"/>
              <w:bottom w:val="nil"/>
              <w:right w:val="nil"/>
            </w:tcBorders>
          </w:tcPr>
          <w:p w14:paraId="6F19E9FE" w14:textId="5C0DDED9" w:rsidR="00E67691" w:rsidRPr="00CA2D92" w:rsidRDefault="00F40301" w:rsidP="000F4A84">
            <w:pPr>
              <w:pStyle w:val="NormalWeb"/>
              <w:spacing w:before="0" w:beforeAutospacing="0" w:after="0" w:afterAutospacing="0"/>
              <w:rPr>
                <w:rFonts w:asciiTheme="minorHAnsi" w:eastAsia="Times New Roman" w:hAnsiTheme="minorHAnsi"/>
                <w:b w:val="0"/>
                <w:sz w:val="20"/>
                <w:szCs w:val="18"/>
              </w:rPr>
            </w:pPr>
            <w:r w:rsidRPr="00CA2D92">
              <w:rPr>
                <w:noProof/>
                <w:sz w:val="20"/>
              </w:rPr>
              <mc:AlternateContent>
                <mc:Choice Requires="wps">
                  <w:drawing>
                    <wp:anchor distT="0" distB="0" distL="114300" distR="114300" simplePos="0" relativeHeight="251685888" behindDoc="0" locked="0" layoutInCell="1" allowOverlap="1" wp14:anchorId="16EE94A3" wp14:editId="1B8034E2">
                      <wp:simplePos x="0" y="0"/>
                      <wp:positionH relativeFrom="column">
                        <wp:posOffset>-104775</wp:posOffset>
                      </wp:positionH>
                      <wp:positionV relativeFrom="paragraph">
                        <wp:posOffset>-310515</wp:posOffset>
                      </wp:positionV>
                      <wp:extent cx="1960245" cy="962660"/>
                      <wp:effectExtent l="0" t="0" r="20955" b="27940"/>
                      <wp:wrapNone/>
                      <wp:docPr id="62" name="Straight Connector 62"/>
                      <wp:cNvGraphicFramePr/>
                      <a:graphic xmlns:a="http://schemas.openxmlformats.org/drawingml/2006/main">
                        <a:graphicData uri="http://schemas.microsoft.com/office/word/2010/wordprocessingShape">
                          <wps:wsp>
                            <wps:cNvCnPr/>
                            <wps:spPr>
                              <a:xfrm flipV="1">
                                <a:off x="0" y="0"/>
                                <a:ext cx="1960245" cy="962863"/>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1FF49" id="Straight Connector 6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4.45pt" to="146.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" strokecolor="black [3213]" strokeweight=".5pt"/>
                  </w:pict>
                </mc:Fallback>
              </mc:AlternateContent>
            </w:r>
          </w:p>
        </w:tc>
        <w:tc>
          <w:tcPr>
            <w:tcW w:w="3369" w:type="dxa"/>
          </w:tcPr>
          <w:p w14:paraId="5032B89F" w14:textId="16269F77" w:rsidR="00E67691" w:rsidRPr="00CA2D92" w:rsidRDefault="00B82C9F" w:rsidP="000F4A84">
            <w:pPr>
              <w:rPr>
                <w:b w:val="0"/>
                <w:sz w:val="20"/>
              </w:rPr>
            </w:pPr>
            <w:r w:rsidRPr="00CA2D92">
              <w:rPr>
                <w:b w:val="0"/>
                <w:sz w:val="20"/>
              </w:rPr>
              <w:t>‘</w:t>
            </w:r>
            <w:r w:rsidR="00E67691" w:rsidRPr="00CA2D92">
              <w:rPr>
                <w:b w:val="0"/>
                <w:sz w:val="20"/>
              </w:rPr>
              <w:t>…</w:t>
            </w:r>
            <w:r w:rsidR="00F434A7" w:rsidRPr="00CA2D92">
              <w:rPr>
                <w:b w:val="0"/>
                <w:sz w:val="20"/>
              </w:rPr>
              <w:t xml:space="preserve"> </w:t>
            </w:r>
            <w:r w:rsidR="00E67691" w:rsidRPr="00CA2D92">
              <w:rPr>
                <w:b w:val="0"/>
                <w:sz w:val="20"/>
              </w:rPr>
              <w:t>will repel each other</w:t>
            </w:r>
            <w:r w:rsidRPr="00CA2D92">
              <w:rPr>
                <w:b w:val="0"/>
                <w:sz w:val="20"/>
              </w:rPr>
              <w:t>’</w:t>
            </w:r>
          </w:p>
        </w:tc>
      </w:tr>
      <w:tr w:rsidR="00C57F73" w:rsidRPr="002C1C22" w14:paraId="13E76064" w14:textId="77777777" w:rsidTr="000F4A84">
        <w:trPr>
          <w:trHeight w:val="537"/>
          <w:tblCellSpacing w:w="28" w:type="dxa"/>
        </w:trPr>
        <w:tc>
          <w:tcPr>
            <w:tcW w:w="3246" w:type="dxa"/>
          </w:tcPr>
          <w:p w14:paraId="1D365AF2" w14:textId="1CE24410" w:rsidR="00E67691" w:rsidRPr="00CA2D92" w:rsidRDefault="00B82C9F" w:rsidP="000F4A84">
            <w:pPr>
              <w:rPr>
                <w:b w:val="0"/>
                <w:sz w:val="20"/>
              </w:rPr>
            </w:pPr>
            <w:r w:rsidRPr="00CA2D92">
              <w:rPr>
                <w:b w:val="0"/>
                <w:sz w:val="20"/>
              </w:rPr>
              <w:t>‘</w:t>
            </w:r>
            <w:r w:rsidR="00E67691" w:rsidRPr="00CA2D92">
              <w:rPr>
                <w:b w:val="0"/>
                <w:sz w:val="20"/>
              </w:rPr>
              <w:t>Two electrically charged objects brought close together…</w:t>
            </w:r>
            <w:r w:rsidRPr="00CA2D92">
              <w:rPr>
                <w:b w:val="0"/>
                <w:sz w:val="20"/>
              </w:rPr>
              <w:t>’</w:t>
            </w:r>
          </w:p>
        </w:tc>
        <w:tc>
          <w:tcPr>
            <w:tcW w:w="2940" w:type="dxa"/>
            <w:tcBorders>
              <w:top w:val="nil"/>
              <w:left w:val="nil"/>
              <w:bottom w:val="nil"/>
              <w:right w:val="nil"/>
            </w:tcBorders>
          </w:tcPr>
          <w:p w14:paraId="494BA964" w14:textId="4672AFCE" w:rsidR="00E67691" w:rsidRPr="00CA2D92" w:rsidRDefault="00E67691" w:rsidP="000F4A84">
            <w:pPr>
              <w:pStyle w:val="NormalWeb"/>
              <w:spacing w:before="0" w:beforeAutospacing="0" w:after="0" w:afterAutospacing="0"/>
              <w:rPr>
                <w:rFonts w:asciiTheme="minorHAnsi" w:eastAsia="Times New Roman" w:hAnsiTheme="minorHAnsi"/>
                <w:b w:val="0"/>
                <w:sz w:val="20"/>
                <w:szCs w:val="18"/>
              </w:rPr>
            </w:pPr>
          </w:p>
        </w:tc>
        <w:tc>
          <w:tcPr>
            <w:tcW w:w="3369" w:type="dxa"/>
          </w:tcPr>
          <w:p w14:paraId="76AE32FF" w14:textId="62C05BBD" w:rsidR="00E67691" w:rsidRPr="00CA2D92" w:rsidRDefault="00B82C9F" w:rsidP="000F4A84">
            <w:pPr>
              <w:pStyle w:val="NormalWeb"/>
              <w:spacing w:before="0" w:beforeAutospacing="0" w:after="0" w:afterAutospacing="0"/>
              <w:rPr>
                <w:rFonts w:asciiTheme="minorHAnsi" w:hAnsiTheme="minorHAnsi"/>
                <w:b w:val="0"/>
                <w:sz w:val="20"/>
              </w:rPr>
            </w:pPr>
            <w:r w:rsidRPr="00CA2D92">
              <w:rPr>
                <w:rFonts w:asciiTheme="minorHAnsi" w:eastAsia="Times New Roman" w:hAnsiTheme="minorHAnsi"/>
                <w:b w:val="0"/>
                <w:sz w:val="20"/>
                <w:szCs w:val="22"/>
              </w:rPr>
              <w:t>‘</w:t>
            </w:r>
            <w:r w:rsidR="00E67691" w:rsidRPr="00CA2D92">
              <w:rPr>
                <w:rFonts w:asciiTheme="minorHAnsi" w:eastAsia="Times New Roman" w:hAnsiTheme="minorHAnsi"/>
                <w:b w:val="0"/>
                <w:sz w:val="20"/>
                <w:szCs w:val="22"/>
              </w:rPr>
              <w:t>…</w:t>
            </w:r>
            <w:r w:rsidR="00F434A7" w:rsidRPr="00CA2D92">
              <w:rPr>
                <w:rFonts w:asciiTheme="minorHAnsi" w:eastAsia="Times New Roman" w:hAnsiTheme="minorHAnsi"/>
                <w:b w:val="0"/>
                <w:sz w:val="20"/>
                <w:szCs w:val="22"/>
              </w:rPr>
              <w:t xml:space="preserve"> </w:t>
            </w:r>
            <w:r w:rsidR="00E67691" w:rsidRPr="00CA2D92">
              <w:rPr>
                <w:rFonts w:asciiTheme="minorHAnsi" w:eastAsia="Times New Roman" w:hAnsiTheme="minorHAnsi"/>
                <w:b w:val="0"/>
                <w:sz w:val="20"/>
                <w:szCs w:val="22"/>
              </w:rPr>
              <w:t>will attract each other</w:t>
            </w:r>
            <w:r w:rsidRPr="00CA2D92">
              <w:rPr>
                <w:rFonts w:asciiTheme="minorHAnsi" w:eastAsia="Times New Roman" w:hAnsiTheme="minorHAnsi"/>
                <w:b w:val="0"/>
                <w:sz w:val="20"/>
                <w:szCs w:val="22"/>
              </w:rPr>
              <w:t>’</w:t>
            </w:r>
          </w:p>
        </w:tc>
      </w:tr>
    </w:tbl>
    <w:p w14:paraId="46E0059A" w14:textId="77777777" w:rsidR="009F75C5" w:rsidRPr="002C1C22" w:rsidRDefault="009F75C5" w:rsidP="00F5031B">
      <w:pPr>
        <w:pStyle w:val="ListParagraph"/>
        <w:tabs>
          <w:tab w:val="left" w:pos="735"/>
        </w:tabs>
        <w:rPr>
          <w:sz w:val="20"/>
          <w:szCs w:val="20"/>
        </w:rPr>
      </w:pPr>
    </w:p>
    <w:p w14:paraId="1B43C4DB" w14:textId="4B1C48C2" w:rsidR="00F5031B" w:rsidRPr="002C1C22" w:rsidRDefault="00347F5E" w:rsidP="003D2A16">
      <w:pPr>
        <w:tabs>
          <w:tab w:val="left" w:pos="426"/>
        </w:tabs>
        <w:ind w:left="851" w:hanging="851"/>
        <w:rPr>
          <w:sz w:val="20"/>
          <w:szCs w:val="20"/>
        </w:rPr>
      </w:pPr>
      <w:r w:rsidRPr="002C1C22">
        <w:rPr>
          <w:sz w:val="20"/>
          <w:szCs w:val="20"/>
        </w:rPr>
        <w:t>3</w:t>
      </w:r>
      <w:r w:rsidR="00D86848" w:rsidRPr="002C1C22">
        <w:rPr>
          <w:sz w:val="20"/>
          <w:szCs w:val="20"/>
        </w:rPr>
        <w:t>.</w:t>
      </w:r>
      <w:r w:rsidR="00D86848" w:rsidRPr="002C1C22">
        <w:rPr>
          <w:sz w:val="20"/>
          <w:szCs w:val="20"/>
        </w:rPr>
        <w:tab/>
      </w:r>
      <w:proofErr w:type="gramStart"/>
      <w:r w:rsidR="002D062A" w:rsidRPr="002C1C22">
        <w:rPr>
          <w:sz w:val="20"/>
          <w:szCs w:val="20"/>
        </w:rPr>
        <w:t>a</w:t>
      </w:r>
      <w:proofErr w:type="gramEnd"/>
      <w:r w:rsidR="002D062A" w:rsidRPr="002C1C22">
        <w:rPr>
          <w:sz w:val="20"/>
          <w:szCs w:val="20"/>
        </w:rPr>
        <w:t xml:space="preserve">) </w:t>
      </w:r>
      <w:r w:rsidR="003D2A16" w:rsidRPr="002C1C22">
        <w:rPr>
          <w:sz w:val="20"/>
          <w:szCs w:val="20"/>
        </w:rPr>
        <w:tab/>
      </w:r>
      <w:r w:rsidR="00124EC1" w:rsidRPr="002C1C22">
        <w:rPr>
          <w:sz w:val="20"/>
          <w:szCs w:val="20"/>
        </w:rPr>
        <w:t>(</w:t>
      </w:r>
      <w:r w:rsidR="00E825C2" w:rsidRPr="002C1C22">
        <w:rPr>
          <w:sz w:val="20"/>
          <w:szCs w:val="20"/>
        </w:rPr>
        <w:t xml:space="preserve">1) mark </w:t>
      </w:r>
      <w:r w:rsidR="002B6993" w:rsidRPr="002C1C22">
        <w:rPr>
          <w:sz w:val="20"/>
          <w:szCs w:val="20"/>
        </w:rPr>
        <w:t>for correct sketch</w:t>
      </w:r>
    </w:p>
    <w:p w14:paraId="7A83E484" w14:textId="3D0BA079" w:rsidR="00F5031B" w:rsidRPr="002C1C22" w:rsidRDefault="00E825C2" w:rsidP="00E67691">
      <w:pPr>
        <w:pStyle w:val="ListParagraph"/>
        <w:tabs>
          <w:tab w:val="left" w:pos="735"/>
        </w:tabs>
        <w:ind w:left="1440"/>
        <w:rPr>
          <w:rFonts w:cs="Tahoma"/>
          <w:sz w:val="20"/>
          <w:szCs w:val="20"/>
        </w:rPr>
      </w:pPr>
      <w:r w:rsidRPr="002C1C22">
        <w:rPr>
          <w:noProof/>
          <w:sz w:val="20"/>
          <w:szCs w:val="20"/>
          <w:lang w:eastAsia="en-GB"/>
        </w:rPr>
        <mc:AlternateContent>
          <mc:Choice Requires="wpc">
            <w:drawing>
              <wp:anchor distT="0" distB="0" distL="114300" distR="114300" simplePos="0" relativeHeight="251625472" behindDoc="0" locked="0" layoutInCell="1" allowOverlap="1" wp14:anchorId="4FBBE7CE" wp14:editId="20798970">
                <wp:simplePos x="0" y="0"/>
                <wp:positionH relativeFrom="column">
                  <wp:posOffset>545465</wp:posOffset>
                </wp:positionH>
                <wp:positionV relativeFrom="paragraph">
                  <wp:posOffset>131445</wp:posOffset>
                </wp:positionV>
                <wp:extent cx="2066925" cy="1381125"/>
                <wp:effectExtent l="0" t="0" r="0" b="28575"/>
                <wp:wrapSquare wrapText="bothSides"/>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0" name="Group 300"/>
                        <wpg:cNvGrpSpPr/>
                        <wpg:grpSpPr>
                          <a:xfrm>
                            <a:off x="217888" y="116228"/>
                            <a:ext cx="1503431" cy="1264897"/>
                            <a:chOff x="3475438" y="890762"/>
                            <a:chExt cx="1503431" cy="1264897"/>
                          </a:xfrm>
                        </wpg:grpSpPr>
                        <wpg:grpSp>
                          <wpg:cNvPr id="296" name="Group 296"/>
                          <wpg:cNvGrpSpPr/>
                          <wpg:grpSpPr>
                            <a:xfrm>
                              <a:off x="3475438" y="890762"/>
                              <a:ext cx="1503431" cy="1264897"/>
                              <a:chOff x="3475438" y="890762"/>
                              <a:chExt cx="1503431" cy="1264897"/>
                            </a:xfrm>
                          </wpg:grpSpPr>
                          <wpg:grpSp>
                            <wpg:cNvPr id="101" name="Group 101"/>
                            <wpg:cNvGrpSpPr/>
                            <wpg:grpSpPr>
                              <a:xfrm>
                                <a:off x="3475438" y="890762"/>
                                <a:ext cx="1503431" cy="1264897"/>
                                <a:chOff x="1800751" y="819150"/>
                                <a:chExt cx="1503431" cy="1264897"/>
                              </a:xfrm>
                            </wpg:grpSpPr>
                            <wps:wsp>
                              <wps:cNvPr id="72" name="Oval 72"/>
                              <wps:cNvSpPr/>
                              <wps:spPr>
                                <a:xfrm>
                                  <a:off x="2447924" y="1400175"/>
                                  <a:ext cx="152401" cy="152400"/>
                                </a:xfrm>
                                <a:prstGeom prst="ellipse">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raight Connector 73"/>
                              <wps:cNvCnPr>
                                <a:stCxn id="72" idx="0"/>
                              </wps:cNvCnPr>
                              <wps:spPr>
                                <a:xfrm flipV="1">
                                  <a:off x="2524125" y="819150"/>
                                  <a:ext cx="0" cy="581025"/>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a:stCxn id="72" idx="7"/>
                              </wps:cNvCnPr>
                              <wps:spPr>
                                <a:xfrm flipV="1">
                                  <a:off x="2578006" y="925620"/>
                                  <a:ext cx="406416" cy="496873"/>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a:stCxn id="72" idx="6"/>
                              </wps:cNvCnPr>
                              <wps:spPr>
                                <a:xfrm>
                                  <a:off x="2600325" y="1476375"/>
                                  <a:ext cx="703857" cy="0"/>
                                </a:xfrm>
                                <a:prstGeom prst="line">
                                  <a:avLst/>
                                </a:prstGeom>
                              </wps:spPr>
                              <wps:style>
                                <a:lnRef idx="1">
                                  <a:schemeClr val="dk1"/>
                                </a:lnRef>
                                <a:fillRef idx="0">
                                  <a:schemeClr val="dk1"/>
                                </a:fillRef>
                                <a:effectRef idx="0">
                                  <a:schemeClr val="dk1"/>
                                </a:effectRef>
                                <a:fontRef idx="minor">
                                  <a:schemeClr val="tx1"/>
                                </a:fontRef>
                              </wps:style>
                              <wps:bodyPr/>
                            </wps:wsp>
                            <wps:wsp>
                              <wps:cNvPr id="94" name="Straight Connector 94"/>
                              <wps:cNvCnPr>
                                <a:stCxn id="72" idx="5"/>
                              </wps:cNvCnPr>
                              <wps:spPr>
                                <a:xfrm>
                                  <a:off x="2578006" y="1530257"/>
                                  <a:ext cx="541052" cy="365861"/>
                                </a:xfrm>
                                <a:prstGeom prst="line">
                                  <a:avLst/>
                                </a:prstGeom>
                              </wps:spPr>
                              <wps:style>
                                <a:lnRef idx="1">
                                  <a:schemeClr val="dk1"/>
                                </a:lnRef>
                                <a:fillRef idx="0">
                                  <a:schemeClr val="dk1"/>
                                </a:fillRef>
                                <a:effectRef idx="0">
                                  <a:schemeClr val="dk1"/>
                                </a:effectRef>
                                <a:fontRef idx="minor">
                                  <a:schemeClr val="tx1"/>
                                </a:fontRef>
                              </wps:style>
                              <wps:bodyPr/>
                            </wps:wsp>
                            <wps:wsp>
                              <wps:cNvPr id="95" name="Straight Connector 95"/>
                              <wps:cNvCnPr>
                                <a:stCxn id="72" idx="4"/>
                              </wps:cNvCnPr>
                              <wps:spPr>
                                <a:xfrm>
                                  <a:off x="2524125" y="1552575"/>
                                  <a:ext cx="0" cy="531472"/>
                                </a:xfrm>
                                <a:prstGeom prst="line">
                                  <a:avLst/>
                                </a:prstGeom>
                              </wps:spPr>
                              <wps:style>
                                <a:lnRef idx="1">
                                  <a:schemeClr val="dk1"/>
                                </a:lnRef>
                                <a:fillRef idx="0">
                                  <a:schemeClr val="dk1"/>
                                </a:fillRef>
                                <a:effectRef idx="0">
                                  <a:schemeClr val="dk1"/>
                                </a:effectRef>
                                <a:fontRef idx="minor">
                                  <a:schemeClr val="tx1"/>
                                </a:fontRef>
                              </wps:style>
                              <wps:bodyPr/>
                            </wps:wsp>
                            <wps:wsp>
                              <wps:cNvPr id="96" name="Straight Connector 96"/>
                              <wps:cNvCnPr>
                                <a:stCxn id="72" idx="3"/>
                              </wps:cNvCnPr>
                              <wps:spPr>
                                <a:xfrm flipH="1">
                                  <a:off x="2044778" y="1530257"/>
                                  <a:ext cx="425465" cy="38830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Straight Connector 97"/>
                              <wps:cNvCnPr>
                                <a:stCxn id="72" idx="2"/>
                              </wps:cNvCnPr>
                              <wps:spPr>
                                <a:xfrm flipH="1">
                                  <a:off x="1800751" y="1476375"/>
                                  <a:ext cx="647173" cy="0"/>
                                </a:xfrm>
                                <a:prstGeom prst="line">
                                  <a:avLst/>
                                </a:prstGeom>
                              </wps:spPr>
                              <wps:style>
                                <a:lnRef idx="1">
                                  <a:schemeClr val="dk1"/>
                                </a:lnRef>
                                <a:fillRef idx="0">
                                  <a:schemeClr val="dk1"/>
                                </a:fillRef>
                                <a:effectRef idx="0">
                                  <a:schemeClr val="dk1"/>
                                </a:effectRef>
                                <a:fontRef idx="minor">
                                  <a:schemeClr val="tx1"/>
                                </a:fontRef>
                              </wps:style>
                              <wps:bodyPr/>
                            </wps:wsp>
                            <wps:wsp>
                              <wps:cNvPr id="98" name="Straight Connector 98"/>
                              <wps:cNvCnPr>
                                <a:stCxn id="72" idx="1"/>
                              </wps:cNvCnPr>
                              <wps:spPr>
                                <a:xfrm flipH="1" flipV="1">
                                  <a:off x="2044778" y="905985"/>
                                  <a:ext cx="425465" cy="51650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Straight Arrow Connector 103"/>
                            <wps:cNvCnPr>
                              <a:stCxn id="72" idx="0"/>
                            </wps:cNvCnPr>
                            <wps:spPr>
                              <a:xfrm flipV="1">
                                <a:off x="4198812" y="1066800"/>
                                <a:ext cx="0" cy="4049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0" name="Straight Arrow Connector 110"/>
                            <wps:cNvCnPr>
                              <a:stCxn id="72" idx="7"/>
                            </wps:cNvCnPr>
                            <wps:spPr>
                              <a:xfrm flipV="1">
                                <a:off x="4252693" y="1117919"/>
                                <a:ext cx="307842" cy="3761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1" name="Straight Arrow Connector 111"/>
                            <wps:cNvCnPr>
                              <a:stCxn id="72" idx="1"/>
                            </wps:cNvCnPr>
                            <wps:spPr>
                              <a:xfrm flipH="1" flipV="1">
                                <a:off x="3852520" y="1135117"/>
                                <a:ext cx="292410" cy="3589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2" name="Straight Arrow Connector 112"/>
                            <wps:cNvCnPr>
                              <a:stCxn id="72" idx="2"/>
                            </wps:cNvCnPr>
                            <wps:spPr>
                              <a:xfrm flipH="1">
                                <a:off x="3623203" y="1547987"/>
                                <a:ext cx="49940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a:stCxn id="72" idx="4"/>
                            </wps:cNvCnPr>
                            <wps:spPr>
                              <a:xfrm>
                                <a:off x="4198812" y="1624187"/>
                                <a:ext cx="0" cy="4339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0" name="Straight Arrow Connector 120"/>
                            <wps:cNvCnPr>
                              <a:stCxn id="72" idx="3"/>
                            </wps:cNvCnPr>
                            <wps:spPr>
                              <a:xfrm flipH="1">
                                <a:off x="3832454" y="1601869"/>
                                <a:ext cx="312476" cy="2899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1" name="Straight Arrow Connector 121"/>
                            <wps:cNvCnPr>
                              <a:stCxn id="72" idx="6"/>
                            </wps:cNvCnPr>
                            <wps:spPr>
                              <a:xfrm>
                                <a:off x="4275012" y="1547987"/>
                                <a:ext cx="48904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3" name="Straight Arrow Connector 123"/>
                            <wps:cNvCnPr>
                              <a:stCxn id="72" idx="5"/>
                            </wps:cNvCnPr>
                            <wps:spPr>
                              <a:xfrm>
                                <a:off x="4252693" y="1601869"/>
                                <a:ext cx="406416" cy="2727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297" name="Text Box 297"/>
                          <wps:cNvSpPr txBox="1"/>
                          <wps:spPr>
                            <a:xfrm>
                              <a:off x="4072758" y="1405934"/>
                              <a:ext cx="338278" cy="2553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3120E" w14:textId="77777777" w:rsidR="004060DD" w:rsidRDefault="004060D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4FBBE7CE" id="Canvas 71" o:spid="_x0000_s1728" editas="canvas" style="position:absolute;left:0;text-align:left;margin-left:42.95pt;margin-top:10.35pt;width:162.75pt;height:108.75pt;z-index:251625472;mso-position-horizontal-relative:text;mso-position-vertical-relative:text" coordsize="20669,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">
                <v:shape id="_x0000_s1729" type="#_x0000_t75" style="position:absolute;width:20669;height:13811;visibility:visible;mso-wrap-style:square">
                  <v:fill o:detectmouseclick="t"/>
                  <v:path o:connecttype="none"/>
                </v:shape>
                <v:group id="Group 300" o:spid="_x0000_s1730" style="position:absolute;left:2178;top:1162;width:15035;height:12649" coordorigin="34754,8907" coordsize="15034,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6" o:spid="_x0000_s1731" style="position:absolute;left:34754;top:8907;width:15034;height:12649" coordorigin="34754,8907" coordsize="15034,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101" o:spid="_x0000_s1732" style="position:absolute;left:34754;top:8907;width:15034;height:12649" coordorigin="18007,8191" coordsize="15034,12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oval id="Oval 72" o:spid="_x0000_s1733" style="position:absolute;left:24479;top:14001;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dKcYA&#10;AADbAAAADwAAAGRycy9kb3ducmV2LnhtbESPQWvCQBSE74X+h+UVeim6MYdqUzdSxGoPXkwq9PjI&#10;viYh2bchu5ror+8WBI/DzHzDLFejacWZeldbVjCbRiCIC6trLhV855+TBQjnkTW2lknBhRys0seH&#10;JSbaDnygc+ZLESDsElRQed8lUrqiIoNuajvi4P3a3qAPsi+l7nEIcNPKOIpepcGaw0KFHa0rKprs&#10;ZBS8bebb/XGRDa3cxdzkL9fdT3xV6vlp/HgH4Wn09/Ct/aUVzGP4/xJ+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9dKcYAAADbAAAADwAAAAAAAAAAAAAAAACYAgAAZHJz&#10;L2Rvd25yZXYueG1sUEsFBgAAAAAEAAQA9QAAAIsDAAAAAA==&#10;" filled="f" strokecolor="black [3040]">
                        <v:shadow on="t" color="black" opacity="24903f" origin=",.5" offset="0,.55556mm"/>
                      </v:oval>
                      <v:line id="Straight Connector 73" o:spid="_x0000_s1734" style="position:absolute;flip:y;visibility:visible;mso-wrap-style:square" from="25241,8191" to="25241,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ceMUAAADbAAAADwAAAGRycy9kb3ducmV2LnhtbESPT2vCQBTE74LfYXlCb2bTFmpJs0oR&#10;CmJJ0agHb4/syx+afRuya5J++25B6HGYmd8w6WYyrRiod41lBY9RDIK4sLrhSsH59LF8BeE8ssbW&#10;Min4IQeb9XyWYqLtyEcacl+JAGGXoILa+y6R0hU1GXSR7YiDV9reoA+yr6TucQxw08qnOH6RBhsO&#10;CzV2tK2p+M5vRkHpbt32etG+XO2zY1Z+Vl84HpR6WEzvbyA8Tf4/fG/vtILVM/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ceMUAAADbAAAADwAAAAAAAAAA&#10;AAAAAAChAgAAZHJzL2Rvd25yZXYueG1sUEsFBgAAAAAEAAQA+QAAAJMDAAAAAA==&#10;" strokecolor="black [3040]"/>
                      <v:line id="Straight Connector 79" o:spid="_x0000_s1735" style="position:absolute;flip:y;visibility:visible;mso-wrap-style:square" from="25780,9256" to="29844,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rksMAAADbAAAADwAAAGRycy9kb3ducmV2LnhtbESPS4sCMRCE7wv+h9CCtzWjB11Ho4gg&#10;iOKyvg7emknPAyedYRKd8d9vBMFjUVVfUbNFa0rxoNoVlhUM+hEI4sTqgjMF59P6+weE88gaS8uk&#10;4EkOFvPO1wxjbRs+0OPoMxEg7GJUkHtfxVK6JCeDrm8r4uCltjbog6wzqWtsAtyUchhFI2mw4LCQ&#10;Y0WrnJLb8W4UpO5era4X7dPxdn/Yp7vsF5s/pXrddjkF4an1n/C7vdEKxhN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fa5LDAAAA2wAAAA8AAAAAAAAAAAAA&#10;AAAAoQIAAGRycy9kb3ducmV2LnhtbFBLBQYAAAAABAAEAPkAAACRAwAAAAA=&#10;" strokecolor="black [3040]"/>
                      <v:line id="Straight Connector 80" o:spid="_x0000_s1736" style="position:absolute;visibility:visible;mso-wrap-style:square" from="26003,14763" to="33041,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Straight Connector 94" o:spid="_x0000_s1737" style="position:absolute;visibility:visible;mso-wrap-style:square" from="25780,15302" to="31190,18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IJcIAAADbAAAADwAAAGRycy9kb3ducmV2LnhtbESPT2sCMRTE7wW/Q3hCbzWrtaKrUUQs&#10;lnry3/2xee4ubl7WJNX47U2h0OMwM79hZotoGnEj52vLCvq9DARxYXXNpYLj4fNtDMIHZI2NZVLw&#10;IA+Leedlhrm2d97RbR9KkSDsc1RQhdDmUvqiIoO+Z1vi5J2tMxiSdKXUDu8Jbho5yLKRNFhzWqiw&#10;pVVFxWX/YxKlf7oaublM8PTttm79Poof8arUazcupyACxfAf/mt/aQWTI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IJcIAAADbAAAADwAAAAAAAAAAAAAA&#10;AAChAgAAZHJzL2Rvd25yZXYueG1sUEsFBgAAAAAEAAQA+QAAAJADAAAAAA==&#10;" strokecolor="black [3040]"/>
                      <v:line id="Straight Connector 95" o:spid="_x0000_s1738" style="position:absolute;visibility:visible;mso-wrap-style:square" from="25241,15525" to="25241,20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tvsIAAADbAAAADwAAAGRycy9kb3ducmV2LnhtbESPQWsCMRSE7wX/Q3gFb5q1oujWKFIU&#10;Sz2p9f7YvO4ubl52k7im/74pFHocZuYbZrWJphE9OV9bVjAZZyCIC6trLhV8XvajBQgfkDU2lknB&#10;N3nYrAdPK8y1ffCJ+nMoRYKwz1FBFUKbS+mLigz6sW2Jk/dlncGQpCuldvhIcNPIlyybS4M1p4UK&#10;W3qrqLid7yZRJtfOyMNtidcPd3S76TzOYqfU8DluX0EEiuE//Nd+1wq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AtvsIAAADbAAAADwAAAAAAAAAAAAAA&#10;AAChAgAAZHJzL2Rvd25yZXYueG1sUEsFBgAAAAAEAAQA+QAAAJADAAAAAA==&#10;" strokecolor="black [3040]"/>
                      <v:line id="Straight Connector 96" o:spid="_x0000_s1739" style="position:absolute;flip:x;visibility:visible;mso-wrap-style:square" from="20447,15302" to="24702,1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wZGsMAAADbAAAADwAAAGRycy9kb3ducmV2LnhtbESPS4sCMRCE7wv+h9CCtzWjB90djSKC&#10;IIqyvg7emknPAyedYRKd8d8bQdhjUVVfUdN5a0rxoNoVlhUM+hEI4sTqgjMF59Pq+weE88gaS8uk&#10;4EkO5rPO1xRjbRs+0OPoMxEg7GJUkHtfxVK6JCeDrm8r4uCltjbog6wzqWtsAtyUchhFI2mw4LCQ&#10;Y0XLnJLb8W4UpO5eLa8X7dPxZnfYpdtsj82fUr1uu5iA8NT6//CnvdYKfkfw/hJ+gJ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MGRrDAAAA2wAAAA8AAAAAAAAAAAAA&#10;AAAAoQIAAGRycy9kb3ducmV2LnhtbFBLBQYAAAAABAAEAPkAAACRAwAAAAA=&#10;" strokecolor="black [3040]"/>
                      <v:line id="Straight Connector 97" o:spid="_x0000_s1740" style="position:absolute;flip:x;visibility:visible;mso-wrap-style:square" from="18007,14763" to="24479,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8gcMAAADbAAAADwAAAGRycy9kb3ducmV2LnhtbESPS4sCMRCE7wv+h9CCtzWjB11Ho4gg&#10;iOKyvg7emknPAyedYRKd8d9vBMFjUVVfUbNFa0rxoNoVlhUM+hEI4sTqgjMF59P6+weE88gaS8uk&#10;4EkOFvPO1wxjbRs+0OPoMxEg7GJUkHtfxVK6JCeDrm8r4uCltjbog6wzqWtsAtyUchhFI2mw4LCQ&#10;Y0WrnJLb8W4UpO5era4X7dPxdn/Yp7vsF5s/pXrddjkF4an1n/C7vdEKJmN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AvIHDAAAA2wAAAA8AAAAAAAAAAAAA&#10;AAAAoQIAAGRycy9kb3ducmV2LnhtbFBLBQYAAAAABAAEAPkAAACRAwAAAAA=&#10;" strokecolor="black [3040]"/>
                      <v:line id="Straight Connector 98" o:spid="_x0000_s1741" style="position:absolute;flip:x y;visibility:visible;mso-wrap-style:square" from="20447,9059" to="24702,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xBMIAAADbAAAADwAAAGRycy9kb3ducmV2LnhtbERPu27CMBTdK/EP1kXqUoFTBkQDToR4&#10;SO3UFsjAdhVfkoj4OrXdEP4eD5U6Hp33Kh9MK3pyvrGs4HWagCAurW64UnA67icLED4ga2wtk4I7&#10;eciz0dMKU21v/E39IVQihrBPUUEdQpdK6cuaDPqp7Ygjd7HOYIjQVVI7vMVw08pZksylwYZjQ40d&#10;bWoqr4dfo6BbVG7++fOV7Iptf/54ocIVZq/U83hYL0EEGsK/+M/9rhW8xbHxS/wBMn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BxBMIAAADbAAAADwAAAAAAAAAAAAAA&#10;AAChAgAAZHJzL2Rvd25yZXYueG1sUEsFBgAAAAAEAAQA+QAAAJADAAAAAA==&#10;" strokecolor="black [3040]"/>
                    </v:group>
                    <v:shape id="Straight Arrow Connector 103" o:spid="_x0000_s1742" type="#_x0000_t32" style="position:absolute;left:41988;top:10668;width:0;height:4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mMsQAAADcAAAADwAAAGRycy9kb3ducmV2LnhtbERP32vCMBB+H/g/hBN8m6l26KhGEcfQ&#10;MUHmhuDb0ZxNsbnUJmr33y8Dwbf7+H7edN7aSlyp8aVjBYN+AoI4d7rkQsHP9/vzKwgfkDVWjknB&#10;L3mYzzpPU8y0u/EXXXehEDGEfYYKTAh1JqXPDVn0fVcTR+7oGoshwqaQusFbDLeVHCbJSFosOTYY&#10;rGlpKD/tLlbB28f+ZXxuz9t0dTCbnNLxYbj4VKrXbRcTEIHa8BDf3Wsd5ycp/D8TL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EyYyxAAAANwAAAAPAAAAAAAAAAAA&#10;AAAAAKECAABkcnMvZG93bnJldi54bWxQSwUGAAAAAAQABAD5AAAAkgMAAAAA&#10;" strokecolor="black [3040]">
                      <v:stroke endarrow="open"/>
                    </v:shape>
                    <v:shape id="Straight Arrow Connector 110" o:spid="_x0000_s1743" type="#_x0000_t32" style="position:absolute;left:42526;top:11179;width:3079;height:3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umMgAAADcAAAADwAAAGRycy9kb3ducmV2LnhtbESPT2sCQQzF74V+hyGF3uqsWqqsjiIt&#10;pRWF4h8Eb2En3Vm6k1l3prp+e3Mo9JbwXt77ZTrvfK3O1MYqsIF+LwNFXARbcWlgv3t/GoOKCdli&#10;HZgMXCnCfHZ/N8Xchgtv6LxNpZIQjjkacCk1udaxcOQx9kJDLNp3aD0mWdtS2xYvEu5rPciyF+2x&#10;Ymlw2NCro+Jn++sNvC0Pz6NTd/oafhzduqDh6DhYrIx5fOgWE1CJuvRv/rv+tILfF3x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gumMgAAADcAAAADwAAAAAA&#10;AAAAAAAAAAChAgAAZHJzL2Rvd25yZXYueG1sUEsFBgAAAAAEAAQA+QAAAJYDAAAAAA==&#10;" strokecolor="black [3040]">
                      <v:stroke endarrow="open"/>
                    </v:shape>
                    <v:shape id="Straight Arrow Connector 111" o:spid="_x0000_s1744" type="#_x0000_t32" style="position:absolute;left:38525;top:11351;width:2924;height:35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qIMYAAADcAAAADwAAAGRycy9kb3ducmV2LnhtbERPTWvCQBC9F/oflin0UuomtmiJriLa&#10;QkEUNPbQ25Adk7TZ2bC7Nam/visIvc3jfc503ptGnMj52rKCdJCAIC6srrlUcMjfHl9A+ICssbFM&#10;Cn7Jw3x2ezPFTNuOd3Tah1LEEPYZKqhCaDMpfVGRQT+wLXHkjtYZDBG6UmqHXQw3jRwmyUgarDk2&#10;VNjSsqLie/9jFNDm9WM1zs9fh+32+enBjtxn3q2Vur/rFxMQgfrwL76633Wcn6ZweSZ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RaiDGAAAA3AAAAA8AAAAAAAAA&#10;AAAAAAAAoQIAAGRycy9kb3ducmV2LnhtbFBLBQYAAAAABAAEAPkAAACUAwAAAAA=&#10;" strokecolor="black [3040]">
                      <v:stroke endarrow="open"/>
                    </v:shape>
                    <v:shape id="Straight Arrow Connector 112" o:spid="_x0000_s1745" type="#_x0000_t32" style="position:absolute;left:36232;top:15479;width:49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VdMQAAADcAAAADwAAAGRycy9kb3ducmV2LnhtbERP32vCMBB+H+x/CDfwbU2toqMzikxE&#10;ZcKYGwPfjubWlDWX2kSt/70ZCL7dx/fzJrPO1uJEra8cK+gnKQjiwumKSwXfX8vnFxA+IGusHZOC&#10;C3mYTR8fJphrd+ZPOu1CKWII+xwVmBCaXEpfGLLoE9cQR+7XtRZDhG0pdYvnGG5rmaXpSFqsODYY&#10;bOjNUPG3O1oFi83PcHzoDh+D1d5sCxqM99n8XaneUzd/BRGoC3fxzb3WcX4/g/9n4gV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hV0xAAAANwAAAAPAAAAAAAAAAAA&#10;AAAAAKECAABkcnMvZG93bnJldi54bWxQSwUGAAAAAAQABAD5AAAAkgMAAAAA&#10;" strokecolor="black [3040]">
                      <v:stroke endarrow="open"/>
                    </v:shape>
                    <v:shape id="Straight Arrow Connector 113" o:spid="_x0000_s1746" type="#_x0000_t32" style="position:absolute;left:41988;top:16241;width:0;height:4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RncAAAADcAAAADwAAAGRycy9kb3ducmV2LnhtbERPTYvCMBC9C/6HMII3TVUQ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sUZ3AAAAA3AAAAA8AAAAAAAAAAAAAAAAA&#10;oQIAAGRycy9kb3ducmV2LnhtbFBLBQYAAAAABAAEAPkAAACOAwAAAAA=&#10;" strokecolor="black [3040]">
                      <v:stroke endarrow="open"/>
                    </v:shape>
                    <v:shape id="Straight Arrow Connector 120" o:spid="_x0000_s1747" type="#_x0000_t32" style="position:absolute;left:38324;top:16018;width:3125;height:29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kJccAAADcAAAADwAAAGRycy9kb3ducmV2LnhtbESPQWvCQBCF70L/wzKF3nTTWGpJXUWU&#10;0oqFUiuCtyE7zYZmZ2N2q/HfO4dCbzO8N+99M533vlEn6mId2MD9KANFXAZbc2Vg9/UyfAIVE7LF&#10;JjAZuFCE+exmMMXChjN/0mmbKiUhHAs04FJqC61j6chjHIWWWLTv0HlMsnaVth2eJdw3Os+yR+2x&#10;Zmlw2NLSUfmz/fUGVuv9w+TYHz/Grwf3XtJ4csg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dOQlxwAAANwAAAAPAAAAAAAA&#10;AAAAAAAAAKECAABkcnMvZG93bnJldi54bWxQSwUGAAAAAAQABAD5AAAAlQMAAAAA&#10;" strokecolor="black [3040]">
                      <v:stroke endarrow="open"/>
                    </v:shape>
                    <v:shape id="Straight Arrow Connector 121" o:spid="_x0000_s1748" type="#_x0000_t32" style="position:absolute;left:42750;top:15479;width:4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6gzL4AAADcAAAADwAAAGRycy9kb3ducmV2LnhtbERPvQrCMBDeBd8hnOCmqQ6i1SgiFBx0&#10;8A/XoznbYnOpTaz17Y0guN3H93uLVWtK0VDtCssKRsMIBHFqdcGZgvMpGUxBOI+ssbRMCt7kYLXs&#10;dhYYa/viAzVHn4kQwi5GBbn3VSylS3My6Ia2Ig7czdYGfYB1JnWNrxBuSjmOook0WHBoyLGiTU7p&#10;/fg0CiI3SR6b033fnDN/2F1lsn3PLkr1e+16DsJT6//in3urw/zxC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3qDMvgAAANwAAAAPAAAAAAAAAAAAAAAAAKEC&#10;AABkcnMvZG93bnJldi54bWxQSwUGAAAAAAQABAD5AAAAjAMAAAAA&#10;" strokecolor="black [3040]">
                      <v:stroke endarrow="open"/>
                    </v:shape>
                    <v:shape id="Straight Arrow Connector 123" o:spid="_x0000_s1749" type="#_x0000_t32" style="position:absolute;left:42526;top:16018;width:4065;height:2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bIMIAAADcAAAADwAAAGRycy9kb3ducmV2LnhtbERPTYvCMBC9L/gfwgje1lQF0Woqi1Dw&#10;4B7UitehmW1Lm0ltYq3/frOw4G0e73O2u8E0oqfOVZYVzKYRCOLc6ooLBdkl/VyBcB5ZY2OZFLzI&#10;wS4ZfWwx1vbJJ+rPvhAhhF2MCkrv21hKl5dk0E1tSxy4H9sZ9AF2hdQdPkO4aeQ8ipbSYMWhocSW&#10;9iXl9flhFERumd73l/q7zwp/Ot5kenitr0pNxsPXBoSnwb/F/+6DDvPnC/h7Jlwgk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CbIMIAAADcAAAADwAAAAAAAAAAAAAA&#10;AAChAgAAZHJzL2Rvd25yZXYueG1sUEsFBgAAAAAEAAQA+QAAAJADAAAAAA==&#10;" strokecolor="black [3040]">
                      <v:stroke endarrow="open"/>
                    </v:shape>
                  </v:group>
                  <v:shape id="Text Box 297" o:spid="_x0000_s1750" type="#_x0000_t202" style="position:absolute;left:40727;top:14059;width:3383;height:2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filled="f" stroked="f" strokeweight=".5pt">
                    <v:textbox>
                      <w:txbxContent>
                        <w:p w14:paraId="18F3120E" w14:textId="77777777" w:rsidR="004060DD" w:rsidRDefault="004060DD">
                          <w:r>
                            <w:t>+</w:t>
                          </w:r>
                        </w:p>
                      </w:txbxContent>
                    </v:textbox>
                  </v:shape>
                </v:group>
                <w10:wrap type="square"/>
              </v:group>
            </w:pict>
          </mc:Fallback>
        </mc:AlternateContent>
      </w:r>
    </w:p>
    <w:p w14:paraId="30E28A8C" w14:textId="77777777" w:rsidR="00F5031B" w:rsidRPr="002C1C22" w:rsidRDefault="00F5031B" w:rsidP="00F5031B">
      <w:pPr>
        <w:tabs>
          <w:tab w:val="left" w:pos="735"/>
        </w:tabs>
        <w:ind w:left="1080"/>
        <w:rPr>
          <w:rFonts w:cs="Tahoma"/>
          <w:sz w:val="20"/>
          <w:szCs w:val="20"/>
        </w:rPr>
      </w:pPr>
    </w:p>
    <w:p w14:paraId="7DE9FA97" w14:textId="77777777" w:rsidR="00F5031B" w:rsidRPr="002C1C22" w:rsidRDefault="00F5031B" w:rsidP="00F5031B">
      <w:pPr>
        <w:pStyle w:val="ListParagraph"/>
        <w:tabs>
          <w:tab w:val="left" w:pos="735"/>
        </w:tabs>
        <w:ind w:left="1440"/>
        <w:rPr>
          <w:rFonts w:cs="Tahoma"/>
          <w:sz w:val="20"/>
          <w:szCs w:val="20"/>
        </w:rPr>
      </w:pPr>
    </w:p>
    <w:p w14:paraId="143F7BFA" w14:textId="77777777" w:rsidR="00F5031B" w:rsidRPr="002C1C22" w:rsidRDefault="00F5031B" w:rsidP="00F5031B">
      <w:pPr>
        <w:pStyle w:val="ListParagraph"/>
        <w:tabs>
          <w:tab w:val="left" w:pos="735"/>
        </w:tabs>
        <w:ind w:left="1440"/>
        <w:rPr>
          <w:rFonts w:cs="Tahoma"/>
          <w:sz w:val="20"/>
          <w:szCs w:val="20"/>
        </w:rPr>
      </w:pPr>
    </w:p>
    <w:p w14:paraId="6283E8E1" w14:textId="77777777" w:rsidR="00F5031B" w:rsidRPr="002C1C22" w:rsidRDefault="00F5031B" w:rsidP="00F5031B">
      <w:pPr>
        <w:pStyle w:val="ListParagraph"/>
        <w:tabs>
          <w:tab w:val="left" w:pos="735"/>
        </w:tabs>
        <w:ind w:left="1440"/>
        <w:rPr>
          <w:rFonts w:cs="Tahoma"/>
          <w:sz w:val="20"/>
          <w:szCs w:val="20"/>
        </w:rPr>
      </w:pPr>
    </w:p>
    <w:p w14:paraId="7989EF61" w14:textId="77777777" w:rsidR="00F5031B" w:rsidRPr="002C1C22" w:rsidRDefault="00F5031B" w:rsidP="00F5031B">
      <w:pPr>
        <w:pStyle w:val="ListParagraph"/>
        <w:tabs>
          <w:tab w:val="left" w:pos="735"/>
        </w:tabs>
        <w:ind w:left="1440"/>
        <w:rPr>
          <w:rFonts w:cs="Tahoma"/>
          <w:sz w:val="20"/>
          <w:szCs w:val="20"/>
        </w:rPr>
      </w:pPr>
    </w:p>
    <w:p w14:paraId="3BB14ECE" w14:textId="77777777" w:rsidR="00F5031B" w:rsidRPr="002C1C22" w:rsidRDefault="00F5031B" w:rsidP="00F5031B">
      <w:pPr>
        <w:pStyle w:val="ListParagraph"/>
        <w:tabs>
          <w:tab w:val="left" w:pos="735"/>
        </w:tabs>
        <w:ind w:left="1440"/>
        <w:rPr>
          <w:rFonts w:cs="Tahoma"/>
          <w:sz w:val="20"/>
          <w:szCs w:val="20"/>
        </w:rPr>
      </w:pPr>
    </w:p>
    <w:p w14:paraId="1C290456" w14:textId="77777777" w:rsidR="00F5031B" w:rsidRPr="002C1C22" w:rsidRDefault="00F5031B" w:rsidP="00F5031B">
      <w:pPr>
        <w:pStyle w:val="ListParagraph"/>
        <w:tabs>
          <w:tab w:val="left" w:pos="735"/>
        </w:tabs>
        <w:ind w:left="1440"/>
        <w:rPr>
          <w:rFonts w:cs="Tahoma"/>
          <w:sz w:val="20"/>
          <w:szCs w:val="20"/>
        </w:rPr>
      </w:pPr>
    </w:p>
    <w:p w14:paraId="6C98265D" w14:textId="77777777" w:rsidR="00F5031B" w:rsidRPr="002C1C22" w:rsidRDefault="00F5031B" w:rsidP="00F5031B">
      <w:pPr>
        <w:pStyle w:val="ListParagraph"/>
        <w:tabs>
          <w:tab w:val="left" w:pos="735"/>
        </w:tabs>
        <w:ind w:left="1440"/>
        <w:rPr>
          <w:rFonts w:cs="Tahoma"/>
          <w:sz w:val="20"/>
          <w:szCs w:val="20"/>
        </w:rPr>
      </w:pPr>
    </w:p>
    <w:p w14:paraId="02182338" w14:textId="77777777" w:rsidR="00E67691" w:rsidRPr="002C1C22" w:rsidRDefault="00E67691" w:rsidP="00F5031B">
      <w:pPr>
        <w:pStyle w:val="ListParagraph"/>
        <w:tabs>
          <w:tab w:val="left" w:pos="735"/>
        </w:tabs>
        <w:ind w:left="1440"/>
        <w:rPr>
          <w:rFonts w:cs="Tahoma"/>
          <w:sz w:val="20"/>
          <w:szCs w:val="20"/>
        </w:rPr>
      </w:pPr>
    </w:p>
    <w:p w14:paraId="6359BD07" w14:textId="77777777" w:rsidR="00E67691" w:rsidRPr="002C1C22" w:rsidRDefault="00E67691" w:rsidP="00E67691">
      <w:pPr>
        <w:ind w:left="851" w:hanging="425"/>
        <w:rPr>
          <w:rFonts w:cs="Tahoma"/>
          <w:sz w:val="20"/>
          <w:szCs w:val="20"/>
        </w:rPr>
      </w:pPr>
    </w:p>
    <w:p w14:paraId="742FABE2" w14:textId="088C54C1" w:rsidR="00F5031B" w:rsidRPr="002C1C22" w:rsidRDefault="002D062A" w:rsidP="00E67691">
      <w:pPr>
        <w:ind w:left="851" w:hanging="425"/>
        <w:rPr>
          <w:rFonts w:cs="Tahoma"/>
          <w:sz w:val="20"/>
          <w:szCs w:val="20"/>
        </w:rPr>
      </w:pPr>
      <w:r w:rsidRPr="002C1C22">
        <w:rPr>
          <w:rFonts w:cs="Tahoma"/>
          <w:sz w:val="20"/>
          <w:szCs w:val="20"/>
        </w:rPr>
        <w:t xml:space="preserve">b) </w:t>
      </w:r>
      <w:r w:rsidR="00E67691" w:rsidRPr="002C1C22">
        <w:rPr>
          <w:rFonts w:cs="Tahoma"/>
          <w:sz w:val="20"/>
          <w:szCs w:val="20"/>
        </w:rPr>
        <w:tab/>
      </w:r>
      <w:r w:rsidRPr="002C1C22">
        <w:rPr>
          <w:rFonts w:cs="Tahoma"/>
          <w:sz w:val="20"/>
          <w:szCs w:val="20"/>
        </w:rPr>
        <w:t>The two spheres would repel each other</w:t>
      </w:r>
      <w:r w:rsidR="00F434A7" w:rsidRPr="002C1C22">
        <w:rPr>
          <w:rFonts w:cs="Tahoma"/>
          <w:sz w:val="20"/>
          <w:szCs w:val="20"/>
        </w:rPr>
        <w:t>.</w:t>
      </w:r>
      <w:r w:rsidRPr="002C1C22">
        <w:rPr>
          <w:rFonts w:cs="Tahoma"/>
          <w:sz w:val="20"/>
          <w:szCs w:val="20"/>
        </w:rPr>
        <w:t xml:space="preserve"> (1)</w:t>
      </w:r>
    </w:p>
    <w:p w14:paraId="04B5AC9C" w14:textId="77777777" w:rsidR="00E67691" w:rsidRPr="002C1C22" w:rsidRDefault="00E67691" w:rsidP="00124EC1">
      <w:pPr>
        <w:tabs>
          <w:tab w:val="right" w:pos="10205"/>
        </w:tabs>
        <w:ind w:left="426" w:hanging="426"/>
        <w:rPr>
          <w:rFonts w:cs="Tahoma"/>
          <w:sz w:val="20"/>
          <w:szCs w:val="20"/>
        </w:rPr>
      </w:pPr>
    </w:p>
    <w:p w14:paraId="63E1EFF7" w14:textId="42899A79" w:rsidR="00A66386" w:rsidRPr="002C1C22" w:rsidRDefault="00347F5E" w:rsidP="00124EC1">
      <w:pPr>
        <w:tabs>
          <w:tab w:val="right" w:pos="10205"/>
        </w:tabs>
        <w:ind w:left="426" w:hanging="426"/>
        <w:rPr>
          <w:rFonts w:cs="Tahoma"/>
          <w:sz w:val="20"/>
          <w:szCs w:val="20"/>
        </w:rPr>
      </w:pPr>
      <w:r w:rsidRPr="002C1C22">
        <w:rPr>
          <w:rFonts w:cs="Tahoma"/>
          <w:sz w:val="20"/>
          <w:szCs w:val="20"/>
        </w:rPr>
        <w:t>4</w:t>
      </w:r>
      <w:r w:rsidR="00D86848" w:rsidRPr="002C1C22">
        <w:rPr>
          <w:rFonts w:cs="Tahoma"/>
          <w:sz w:val="20"/>
          <w:szCs w:val="20"/>
        </w:rPr>
        <w:t>.</w:t>
      </w:r>
      <w:r w:rsidR="00D86848" w:rsidRPr="002C1C22">
        <w:rPr>
          <w:rFonts w:cs="Tahoma"/>
          <w:sz w:val="20"/>
          <w:szCs w:val="20"/>
        </w:rPr>
        <w:tab/>
      </w:r>
      <w:r w:rsidR="00A66386" w:rsidRPr="002C1C22">
        <w:rPr>
          <w:sz w:val="20"/>
          <w:szCs w:val="20"/>
        </w:rPr>
        <w:t>Contact</w:t>
      </w:r>
      <w:r w:rsidR="00A66386" w:rsidRPr="002C1C22">
        <w:rPr>
          <w:rFonts w:cs="Tahoma"/>
          <w:sz w:val="20"/>
          <w:szCs w:val="20"/>
        </w:rPr>
        <w:t xml:space="preserve"> forces = Lift force from crane</w:t>
      </w:r>
      <w:r w:rsidR="00F434A7" w:rsidRPr="002C1C22">
        <w:rPr>
          <w:rFonts w:cs="Tahoma"/>
          <w:sz w:val="20"/>
          <w:szCs w:val="20"/>
        </w:rPr>
        <w:t xml:space="preserve"> (1)</w:t>
      </w:r>
      <w:r w:rsidR="00A66386" w:rsidRPr="002C1C22">
        <w:rPr>
          <w:rFonts w:cs="Tahoma"/>
          <w:sz w:val="20"/>
          <w:szCs w:val="20"/>
        </w:rPr>
        <w:t xml:space="preserve">, </w:t>
      </w:r>
      <w:r w:rsidR="00F434A7" w:rsidRPr="002C1C22">
        <w:rPr>
          <w:rFonts w:cs="Tahoma"/>
          <w:sz w:val="20"/>
          <w:szCs w:val="20"/>
        </w:rPr>
        <w:t>t</w:t>
      </w:r>
      <w:r w:rsidR="00A66386" w:rsidRPr="002C1C22">
        <w:rPr>
          <w:rFonts w:cs="Tahoma"/>
          <w:sz w:val="20"/>
          <w:szCs w:val="20"/>
        </w:rPr>
        <w:t>ension</w:t>
      </w:r>
      <w:r w:rsidR="00F434A7" w:rsidRPr="002C1C22">
        <w:rPr>
          <w:rFonts w:cs="Tahoma"/>
          <w:sz w:val="20"/>
          <w:szCs w:val="20"/>
        </w:rPr>
        <w:t xml:space="preserve"> (1)</w:t>
      </w:r>
    </w:p>
    <w:p w14:paraId="6DBFC21A" w14:textId="027F1DFB" w:rsidR="00A66386" w:rsidRPr="002C1C22" w:rsidRDefault="00A66386" w:rsidP="00E67691">
      <w:pPr>
        <w:pStyle w:val="ListParagraph"/>
        <w:ind w:left="851" w:hanging="425"/>
        <w:rPr>
          <w:rFonts w:cs="Tahoma"/>
          <w:sz w:val="20"/>
          <w:szCs w:val="20"/>
        </w:rPr>
      </w:pPr>
      <w:r w:rsidRPr="002C1C22">
        <w:rPr>
          <w:rFonts w:cs="Tahoma"/>
          <w:sz w:val="20"/>
          <w:szCs w:val="20"/>
        </w:rPr>
        <w:t>Non-contact forces = Magnetic force</w:t>
      </w:r>
      <w:r w:rsidR="00F434A7" w:rsidRPr="002C1C22">
        <w:rPr>
          <w:rFonts w:cs="Tahoma"/>
          <w:sz w:val="20"/>
          <w:szCs w:val="20"/>
        </w:rPr>
        <w:t xml:space="preserve"> (1)</w:t>
      </w:r>
      <w:r w:rsidRPr="002C1C22">
        <w:rPr>
          <w:rFonts w:cs="Tahoma"/>
          <w:sz w:val="20"/>
          <w:szCs w:val="20"/>
        </w:rPr>
        <w:t>, gravitational force</w:t>
      </w:r>
      <w:r w:rsidR="00F434A7" w:rsidRPr="002C1C22">
        <w:rPr>
          <w:rFonts w:cs="Tahoma"/>
          <w:sz w:val="20"/>
          <w:szCs w:val="20"/>
        </w:rPr>
        <w:t xml:space="preserve"> (1)</w:t>
      </w:r>
    </w:p>
    <w:p w14:paraId="240DC1EA" w14:textId="77777777" w:rsidR="00E67691" w:rsidRPr="002C1C22" w:rsidRDefault="00E67691" w:rsidP="00124EC1">
      <w:pPr>
        <w:tabs>
          <w:tab w:val="right" w:pos="10205"/>
        </w:tabs>
        <w:ind w:left="426" w:hanging="426"/>
        <w:rPr>
          <w:rFonts w:cs="Tahoma"/>
          <w:sz w:val="20"/>
          <w:szCs w:val="20"/>
        </w:rPr>
      </w:pPr>
    </w:p>
    <w:p w14:paraId="7425F01B" w14:textId="4B0E29E6" w:rsidR="009F75C5" w:rsidRPr="002C1C22" w:rsidRDefault="00347F5E" w:rsidP="00B24DF1">
      <w:pPr>
        <w:tabs>
          <w:tab w:val="left" w:pos="851"/>
          <w:tab w:val="left" w:pos="1134"/>
          <w:tab w:val="right" w:pos="10205"/>
        </w:tabs>
        <w:ind w:left="426" w:hanging="426"/>
        <w:rPr>
          <w:rFonts w:cs="Tahoma"/>
          <w:sz w:val="20"/>
          <w:szCs w:val="20"/>
        </w:rPr>
      </w:pPr>
      <w:r w:rsidRPr="002C1C22">
        <w:rPr>
          <w:rFonts w:cs="Tahoma"/>
          <w:sz w:val="20"/>
          <w:szCs w:val="20"/>
        </w:rPr>
        <w:t>5</w:t>
      </w:r>
      <w:r w:rsidR="00D86848" w:rsidRPr="002C1C22">
        <w:rPr>
          <w:rFonts w:cs="Tahoma"/>
          <w:sz w:val="20"/>
          <w:szCs w:val="20"/>
        </w:rPr>
        <w:t>.</w:t>
      </w:r>
      <w:r w:rsidR="00B24DF1" w:rsidRPr="002C1C22">
        <w:rPr>
          <w:rFonts w:cs="Tahoma"/>
          <w:sz w:val="20"/>
          <w:szCs w:val="20"/>
        </w:rPr>
        <w:tab/>
      </w:r>
      <w:proofErr w:type="gramStart"/>
      <w:r w:rsidR="00B24DF1" w:rsidRPr="002C1C22">
        <w:rPr>
          <w:rFonts w:cs="Tahoma"/>
          <w:sz w:val="20"/>
          <w:szCs w:val="20"/>
        </w:rPr>
        <w:t>a</w:t>
      </w:r>
      <w:proofErr w:type="gramEnd"/>
      <w:r w:rsidR="00B24DF1" w:rsidRPr="002C1C22">
        <w:rPr>
          <w:rFonts w:cs="Tahoma"/>
          <w:sz w:val="20"/>
          <w:szCs w:val="20"/>
        </w:rPr>
        <w:t>)</w:t>
      </w:r>
      <w:r w:rsidR="00D86848" w:rsidRPr="002C1C22">
        <w:rPr>
          <w:rFonts w:cs="Tahoma"/>
          <w:sz w:val="20"/>
          <w:szCs w:val="20"/>
        </w:rPr>
        <w:tab/>
      </w:r>
      <w:r w:rsidR="00045BC8" w:rsidRPr="002C1C22">
        <w:rPr>
          <w:rFonts w:cs="Tahoma"/>
          <w:sz w:val="20"/>
          <w:szCs w:val="20"/>
        </w:rPr>
        <w:sym w:font="Symbol" w:char="F0B7"/>
      </w:r>
      <w:r w:rsidR="00D86848" w:rsidRPr="002C1C22">
        <w:rPr>
          <w:rFonts w:cs="Tahoma"/>
          <w:sz w:val="20"/>
          <w:szCs w:val="20"/>
        </w:rPr>
        <w:tab/>
      </w:r>
      <w:r w:rsidR="00135F41" w:rsidRPr="002C1C22">
        <w:rPr>
          <w:rFonts w:cs="Tahoma"/>
          <w:sz w:val="20"/>
          <w:szCs w:val="20"/>
        </w:rPr>
        <w:t>Negatively charged electrons are rubbed from the balloon to t</w:t>
      </w:r>
      <w:r w:rsidR="006A6AAE" w:rsidRPr="002C1C22">
        <w:rPr>
          <w:rFonts w:cs="Tahoma"/>
          <w:sz w:val="20"/>
          <w:szCs w:val="20"/>
        </w:rPr>
        <w:t>he jumper</w:t>
      </w:r>
      <w:r w:rsidR="00B82C9F" w:rsidRPr="002C1C22">
        <w:rPr>
          <w:rFonts w:cs="Tahoma"/>
          <w:sz w:val="20"/>
          <w:szCs w:val="20"/>
        </w:rPr>
        <w:t xml:space="preserve"> </w:t>
      </w:r>
      <w:r w:rsidR="006A6AAE" w:rsidRPr="002C1C22">
        <w:rPr>
          <w:rFonts w:cs="Tahoma"/>
          <w:sz w:val="20"/>
          <w:szCs w:val="20"/>
        </w:rPr>
        <w:t>(1)</w:t>
      </w:r>
    </w:p>
    <w:p w14:paraId="6E79362A" w14:textId="0EB23B4C" w:rsidR="006A6AAE" w:rsidRPr="002C1C22" w:rsidRDefault="00B24DF1" w:rsidP="00B24DF1">
      <w:pPr>
        <w:tabs>
          <w:tab w:val="left" w:pos="1134"/>
        </w:tabs>
        <w:ind w:left="851" w:hanging="425"/>
        <w:rPr>
          <w:rFonts w:cs="Tahoma"/>
          <w:sz w:val="20"/>
          <w:szCs w:val="20"/>
        </w:rPr>
      </w:pPr>
      <w:r w:rsidRPr="002C1C22">
        <w:rPr>
          <w:rFonts w:cs="Tahoma"/>
          <w:sz w:val="20"/>
          <w:szCs w:val="20"/>
        </w:rPr>
        <w:tab/>
      </w:r>
      <w:r w:rsidR="00045BC8" w:rsidRPr="002C1C22">
        <w:rPr>
          <w:rFonts w:cs="Tahoma"/>
          <w:sz w:val="20"/>
          <w:szCs w:val="20"/>
        </w:rPr>
        <w:sym w:font="Symbol" w:char="F0B7"/>
      </w:r>
      <w:r w:rsidR="00D86848" w:rsidRPr="002C1C22">
        <w:rPr>
          <w:rFonts w:cs="Tahoma"/>
          <w:sz w:val="20"/>
          <w:szCs w:val="20"/>
        </w:rPr>
        <w:tab/>
      </w:r>
      <w:r w:rsidR="006A6AAE" w:rsidRPr="002C1C22">
        <w:rPr>
          <w:rFonts w:cs="Tahoma"/>
          <w:sz w:val="20"/>
          <w:szCs w:val="20"/>
        </w:rPr>
        <w:t>The jumper gains electrons and becomes negatively charged (1)</w:t>
      </w:r>
    </w:p>
    <w:p w14:paraId="3B1FDAED" w14:textId="6699852F" w:rsidR="006A6AAE" w:rsidRPr="002C1C22" w:rsidRDefault="00B24DF1" w:rsidP="00B24DF1">
      <w:pPr>
        <w:tabs>
          <w:tab w:val="left" w:pos="1134"/>
        </w:tabs>
        <w:ind w:left="851" w:hanging="425"/>
        <w:rPr>
          <w:rFonts w:cs="Tahoma"/>
          <w:sz w:val="20"/>
          <w:szCs w:val="20"/>
        </w:rPr>
      </w:pPr>
      <w:r w:rsidRPr="002C1C22">
        <w:rPr>
          <w:rFonts w:cs="Tahoma"/>
          <w:sz w:val="20"/>
          <w:szCs w:val="20"/>
        </w:rPr>
        <w:tab/>
      </w:r>
      <w:r w:rsidR="00045BC8" w:rsidRPr="002C1C22">
        <w:rPr>
          <w:rFonts w:cs="Tahoma"/>
          <w:sz w:val="20"/>
          <w:szCs w:val="20"/>
        </w:rPr>
        <w:sym w:font="Symbol" w:char="F0B7"/>
      </w:r>
      <w:r w:rsidR="00D86848" w:rsidRPr="002C1C22">
        <w:rPr>
          <w:rFonts w:cs="Tahoma"/>
          <w:sz w:val="20"/>
          <w:szCs w:val="20"/>
        </w:rPr>
        <w:tab/>
      </w:r>
      <w:r w:rsidR="006A6AAE" w:rsidRPr="002C1C22">
        <w:rPr>
          <w:rFonts w:cs="Tahoma"/>
          <w:sz w:val="20"/>
          <w:szCs w:val="20"/>
        </w:rPr>
        <w:t>The balloon loses electrons and the balloon becomes positively charged (1)</w:t>
      </w:r>
    </w:p>
    <w:p w14:paraId="0C349E58" w14:textId="77777777" w:rsidR="00DE138F" w:rsidRPr="00DE138F" w:rsidRDefault="00DE138F" w:rsidP="00B24DF1">
      <w:pPr>
        <w:tabs>
          <w:tab w:val="left" w:pos="1134"/>
        </w:tabs>
        <w:ind w:left="851" w:hanging="425"/>
        <w:rPr>
          <w:rFonts w:cs="Tahoma"/>
          <w:sz w:val="12"/>
          <w:szCs w:val="20"/>
        </w:rPr>
      </w:pPr>
    </w:p>
    <w:p w14:paraId="2A974D38" w14:textId="2BDA4512" w:rsidR="00B24DF1" w:rsidRPr="002C1C22" w:rsidRDefault="00B24DF1" w:rsidP="00B24DF1">
      <w:pPr>
        <w:tabs>
          <w:tab w:val="left" w:pos="1134"/>
        </w:tabs>
        <w:ind w:left="851" w:hanging="425"/>
        <w:rPr>
          <w:rFonts w:cs="Tahoma"/>
          <w:sz w:val="20"/>
          <w:szCs w:val="20"/>
        </w:rPr>
      </w:pPr>
      <w:r w:rsidRPr="002C1C22">
        <w:rPr>
          <w:rFonts w:cs="Tahoma"/>
          <w:sz w:val="20"/>
          <w:szCs w:val="20"/>
        </w:rPr>
        <w:t>b)</w:t>
      </w:r>
      <w:r w:rsidRPr="002C1C22">
        <w:rPr>
          <w:rFonts w:cs="Tahoma"/>
          <w:sz w:val="20"/>
          <w:szCs w:val="20"/>
        </w:rPr>
        <w:tab/>
        <w:t>Both are insulating materials</w:t>
      </w:r>
      <w:r w:rsidR="002905EF" w:rsidRPr="002C1C22">
        <w:rPr>
          <w:rFonts w:cs="Tahoma"/>
          <w:sz w:val="20"/>
          <w:szCs w:val="20"/>
        </w:rPr>
        <w:t xml:space="preserve"> (1)</w:t>
      </w:r>
    </w:p>
    <w:p w14:paraId="7BD276A7" w14:textId="7C75FE2F" w:rsidR="00910100" w:rsidRPr="002C1C22" w:rsidRDefault="00347F5E" w:rsidP="00B944A2">
      <w:pPr>
        <w:tabs>
          <w:tab w:val="left" w:pos="426"/>
        </w:tabs>
        <w:ind w:left="851" w:hanging="851"/>
        <w:rPr>
          <w:rFonts w:cs="Tahoma"/>
          <w:sz w:val="20"/>
          <w:szCs w:val="20"/>
        </w:rPr>
      </w:pPr>
      <w:r w:rsidRPr="002C1C22">
        <w:rPr>
          <w:rFonts w:cs="Tahoma"/>
          <w:sz w:val="20"/>
          <w:szCs w:val="20"/>
        </w:rPr>
        <w:lastRenderedPageBreak/>
        <w:t>6</w:t>
      </w:r>
      <w:r w:rsidR="00910100" w:rsidRPr="002C1C22">
        <w:rPr>
          <w:rFonts w:cs="Tahoma"/>
          <w:sz w:val="20"/>
          <w:szCs w:val="20"/>
        </w:rPr>
        <w:t>.</w:t>
      </w:r>
      <w:r w:rsidR="00910100" w:rsidRPr="002C1C22">
        <w:rPr>
          <w:rFonts w:cs="Tahoma"/>
          <w:sz w:val="20"/>
          <w:szCs w:val="20"/>
        </w:rPr>
        <w:tab/>
      </w:r>
      <w:proofErr w:type="gramStart"/>
      <w:r w:rsidR="00910100" w:rsidRPr="002C1C22">
        <w:rPr>
          <w:rFonts w:cs="Tahoma"/>
          <w:sz w:val="20"/>
          <w:szCs w:val="20"/>
        </w:rPr>
        <w:t>a</w:t>
      </w:r>
      <w:proofErr w:type="gramEnd"/>
      <w:r w:rsidR="00910100" w:rsidRPr="002C1C22">
        <w:rPr>
          <w:rFonts w:cs="Tahoma"/>
          <w:sz w:val="20"/>
          <w:szCs w:val="20"/>
        </w:rPr>
        <w:t>)</w:t>
      </w:r>
      <w:r w:rsidR="00910100" w:rsidRPr="002C1C22">
        <w:rPr>
          <w:rFonts w:cs="Tahoma"/>
          <w:sz w:val="20"/>
          <w:szCs w:val="20"/>
        </w:rPr>
        <w:tab/>
        <w:t>Electrons jumping across the gap (1) when the potential builds to a high enough level (1)</w:t>
      </w:r>
    </w:p>
    <w:p w14:paraId="353AC027" w14:textId="77777777" w:rsidR="004C6116" w:rsidRDefault="00910100" w:rsidP="00B944A2">
      <w:pPr>
        <w:tabs>
          <w:tab w:val="left" w:pos="426"/>
        </w:tabs>
        <w:ind w:left="851" w:hanging="851"/>
        <w:rPr>
          <w:rFonts w:cs="Tahoma"/>
          <w:sz w:val="20"/>
          <w:szCs w:val="20"/>
        </w:rPr>
      </w:pPr>
      <w:r w:rsidRPr="002C1C22">
        <w:rPr>
          <w:rFonts w:cs="Tahoma"/>
          <w:sz w:val="20"/>
          <w:szCs w:val="20"/>
        </w:rPr>
        <w:tab/>
      </w:r>
    </w:p>
    <w:p w14:paraId="05E3C08D" w14:textId="1F6A07D4" w:rsidR="00910100" w:rsidRPr="002C1C22" w:rsidRDefault="004C6116" w:rsidP="00B944A2">
      <w:pPr>
        <w:tabs>
          <w:tab w:val="left" w:pos="426"/>
        </w:tabs>
        <w:ind w:left="851" w:hanging="851"/>
        <w:rPr>
          <w:rFonts w:cs="Tahoma"/>
          <w:sz w:val="20"/>
          <w:szCs w:val="20"/>
        </w:rPr>
      </w:pPr>
      <w:r>
        <w:rPr>
          <w:rFonts w:cs="Tahoma"/>
          <w:sz w:val="20"/>
          <w:szCs w:val="20"/>
        </w:rPr>
        <w:tab/>
      </w:r>
      <w:r w:rsidR="00910100" w:rsidRPr="002C1C22">
        <w:rPr>
          <w:rFonts w:cs="Tahoma"/>
          <w:sz w:val="20"/>
          <w:szCs w:val="20"/>
        </w:rPr>
        <w:t>b)</w:t>
      </w:r>
      <w:r w:rsidR="00910100" w:rsidRPr="002C1C22">
        <w:rPr>
          <w:rFonts w:cs="Tahoma"/>
          <w:sz w:val="20"/>
          <w:szCs w:val="20"/>
        </w:rPr>
        <w:tab/>
        <w:t xml:space="preserve">Negative charge collects on the student (1) so each strand of hair repels </w:t>
      </w:r>
      <w:r w:rsidR="002905EF" w:rsidRPr="002C1C22">
        <w:rPr>
          <w:rFonts w:cs="Tahoma"/>
          <w:sz w:val="20"/>
          <w:szCs w:val="20"/>
        </w:rPr>
        <w:t>the other strands</w:t>
      </w:r>
      <w:r w:rsidR="00910100" w:rsidRPr="002C1C22">
        <w:rPr>
          <w:rFonts w:cs="Tahoma"/>
          <w:sz w:val="20"/>
          <w:szCs w:val="20"/>
        </w:rPr>
        <w:t xml:space="preserve"> (1)</w:t>
      </w:r>
    </w:p>
    <w:p w14:paraId="41BB0703" w14:textId="77777777" w:rsidR="004C6116" w:rsidRDefault="00910100" w:rsidP="00B944A2">
      <w:pPr>
        <w:tabs>
          <w:tab w:val="left" w:pos="426"/>
        </w:tabs>
        <w:ind w:left="851" w:hanging="851"/>
        <w:rPr>
          <w:rFonts w:cs="Tahoma"/>
          <w:sz w:val="20"/>
          <w:szCs w:val="20"/>
        </w:rPr>
      </w:pPr>
      <w:r w:rsidRPr="002C1C22">
        <w:rPr>
          <w:rFonts w:cs="Tahoma"/>
          <w:sz w:val="20"/>
          <w:szCs w:val="20"/>
        </w:rPr>
        <w:tab/>
      </w:r>
    </w:p>
    <w:p w14:paraId="6D92195C" w14:textId="532DC1AA" w:rsidR="00910100" w:rsidRPr="002C1C22" w:rsidRDefault="004C6116" w:rsidP="00B944A2">
      <w:pPr>
        <w:tabs>
          <w:tab w:val="left" w:pos="426"/>
        </w:tabs>
        <w:ind w:left="851" w:hanging="851"/>
        <w:rPr>
          <w:rFonts w:cs="Tahoma"/>
          <w:sz w:val="20"/>
          <w:szCs w:val="20"/>
        </w:rPr>
      </w:pPr>
      <w:r>
        <w:rPr>
          <w:rFonts w:cs="Tahoma"/>
          <w:sz w:val="20"/>
          <w:szCs w:val="20"/>
        </w:rPr>
        <w:tab/>
      </w:r>
      <w:r w:rsidR="00910100" w:rsidRPr="002C1C22">
        <w:rPr>
          <w:rFonts w:cs="Tahoma"/>
          <w:sz w:val="20"/>
          <w:szCs w:val="20"/>
        </w:rPr>
        <w:t>c)</w:t>
      </w:r>
      <w:r w:rsidR="00910100" w:rsidRPr="002C1C22">
        <w:rPr>
          <w:rFonts w:cs="Tahoma"/>
          <w:sz w:val="20"/>
          <w:szCs w:val="20"/>
        </w:rPr>
        <w:tab/>
        <w:t xml:space="preserve">The electric charge flows from the </w:t>
      </w:r>
      <w:r w:rsidR="002905EF" w:rsidRPr="002C1C22">
        <w:rPr>
          <w:rFonts w:cs="Tahoma"/>
          <w:sz w:val="20"/>
          <w:szCs w:val="20"/>
        </w:rPr>
        <w:t>first student to the second</w:t>
      </w:r>
      <w:r w:rsidR="00910100" w:rsidRPr="002C1C22">
        <w:rPr>
          <w:rFonts w:cs="Tahoma"/>
          <w:sz w:val="20"/>
          <w:szCs w:val="20"/>
        </w:rPr>
        <w:t xml:space="preserve"> </w:t>
      </w:r>
      <w:r w:rsidR="002905EF" w:rsidRPr="002C1C22">
        <w:rPr>
          <w:rFonts w:cs="Tahoma"/>
          <w:sz w:val="20"/>
          <w:szCs w:val="20"/>
        </w:rPr>
        <w:t>to get to the Earth</w:t>
      </w:r>
      <w:r w:rsidR="00910100" w:rsidRPr="002C1C22">
        <w:rPr>
          <w:rFonts w:cs="Tahoma"/>
          <w:sz w:val="20"/>
          <w:szCs w:val="20"/>
        </w:rPr>
        <w:t xml:space="preserve"> (1)</w:t>
      </w:r>
    </w:p>
    <w:p w14:paraId="541ED8BB" w14:textId="77777777" w:rsidR="00910100" w:rsidRPr="002C1C22" w:rsidRDefault="00910100" w:rsidP="00B944A2">
      <w:pPr>
        <w:tabs>
          <w:tab w:val="left" w:pos="426"/>
        </w:tabs>
        <w:ind w:left="851" w:hanging="851"/>
        <w:rPr>
          <w:rFonts w:cs="Tahoma"/>
          <w:sz w:val="20"/>
          <w:szCs w:val="20"/>
        </w:rPr>
      </w:pPr>
    </w:p>
    <w:p w14:paraId="4EE49D75" w14:textId="03AB3460" w:rsidR="008F7E36" w:rsidRPr="002C1C22" w:rsidRDefault="00347F5E" w:rsidP="00B944A2">
      <w:pPr>
        <w:tabs>
          <w:tab w:val="left" w:pos="426"/>
        </w:tabs>
        <w:ind w:left="851" w:hanging="851"/>
        <w:rPr>
          <w:rFonts w:cs="Tahoma"/>
          <w:sz w:val="20"/>
          <w:szCs w:val="20"/>
        </w:rPr>
      </w:pPr>
      <w:r w:rsidRPr="002C1C22">
        <w:rPr>
          <w:rFonts w:cs="Tahoma"/>
          <w:sz w:val="20"/>
          <w:szCs w:val="20"/>
        </w:rPr>
        <w:t>7</w:t>
      </w:r>
      <w:r w:rsidR="00D86848" w:rsidRPr="002C1C22">
        <w:rPr>
          <w:rFonts w:cs="Tahoma"/>
          <w:sz w:val="20"/>
          <w:szCs w:val="20"/>
        </w:rPr>
        <w:t>.</w:t>
      </w:r>
      <w:r w:rsidR="00D86848" w:rsidRPr="002C1C22">
        <w:rPr>
          <w:rFonts w:cs="Tahoma"/>
          <w:sz w:val="20"/>
          <w:szCs w:val="20"/>
        </w:rPr>
        <w:tab/>
      </w:r>
      <w:proofErr w:type="gramStart"/>
      <w:r w:rsidR="00D86848" w:rsidRPr="002C1C22">
        <w:rPr>
          <w:rFonts w:cs="Tahoma"/>
          <w:sz w:val="20"/>
          <w:szCs w:val="20"/>
        </w:rPr>
        <w:t>a</w:t>
      </w:r>
      <w:proofErr w:type="gramEnd"/>
      <w:r w:rsidR="00D86848" w:rsidRPr="002C1C22">
        <w:rPr>
          <w:rFonts w:cs="Tahoma"/>
          <w:sz w:val="20"/>
          <w:szCs w:val="20"/>
        </w:rPr>
        <w:t>)</w:t>
      </w:r>
      <w:r w:rsidR="00D86848" w:rsidRPr="002C1C22">
        <w:rPr>
          <w:rFonts w:cs="Tahoma"/>
          <w:sz w:val="20"/>
          <w:szCs w:val="20"/>
        </w:rPr>
        <w:tab/>
      </w:r>
      <w:r w:rsidR="009F5713" w:rsidRPr="002C1C22">
        <w:rPr>
          <w:rFonts w:cs="Tahoma"/>
          <w:sz w:val="20"/>
          <w:szCs w:val="20"/>
        </w:rPr>
        <w:t xml:space="preserve">1 mark </w:t>
      </w:r>
      <w:r w:rsidR="009D71EE">
        <w:rPr>
          <w:rFonts w:cs="Tahoma"/>
          <w:sz w:val="20"/>
          <w:szCs w:val="20"/>
        </w:rPr>
        <w:t>per</w:t>
      </w:r>
      <w:r w:rsidR="009F5713" w:rsidRPr="002C1C22">
        <w:rPr>
          <w:rFonts w:cs="Tahoma"/>
          <w:sz w:val="20"/>
          <w:szCs w:val="20"/>
        </w:rPr>
        <w:t xml:space="preserve"> </w:t>
      </w:r>
      <w:r w:rsidR="009D71EE">
        <w:rPr>
          <w:rFonts w:cs="Tahoma"/>
          <w:sz w:val="20"/>
          <w:szCs w:val="20"/>
        </w:rPr>
        <w:t xml:space="preserve">diagram </w:t>
      </w:r>
      <w:r w:rsidR="009F5713" w:rsidRPr="002C1C22">
        <w:rPr>
          <w:rFonts w:cs="Tahoma"/>
          <w:sz w:val="20"/>
          <w:szCs w:val="20"/>
        </w:rPr>
        <w:t xml:space="preserve">with </w:t>
      </w:r>
      <w:r w:rsidR="008F7E36" w:rsidRPr="002C1C22">
        <w:rPr>
          <w:rFonts w:cs="Tahoma"/>
          <w:sz w:val="20"/>
          <w:szCs w:val="20"/>
        </w:rPr>
        <w:t xml:space="preserve">correct shape of </w:t>
      </w:r>
      <w:r w:rsidR="00F434A7" w:rsidRPr="002C1C22">
        <w:rPr>
          <w:rFonts w:cs="Tahoma"/>
          <w:sz w:val="20"/>
          <w:szCs w:val="20"/>
        </w:rPr>
        <w:t>field</w:t>
      </w:r>
      <w:r w:rsidR="009D71EE">
        <w:rPr>
          <w:rFonts w:cs="Tahoma"/>
          <w:sz w:val="20"/>
          <w:szCs w:val="20"/>
        </w:rPr>
        <w:t xml:space="preserve"> (2)</w:t>
      </w:r>
    </w:p>
    <w:p w14:paraId="33797CA7" w14:textId="77777777" w:rsidR="008F7E36" w:rsidRPr="002C1C22" w:rsidRDefault="008F7E36" w:rsidP="00D86848">
      <w:pPr>
        <w:pStyle w:val="ListParagraph"/>
        <w:ind w:left="1080"/>
        <w:rPr>
          <w:rFonts w:cs="Tahoma"/>
          <w:sz w:val="20"/>
          <w:szCs w:val="20"/>
        </w:rPr>
      </w:pPr>
    </w:p>
    <w:p w14:paraId="56AFE2C4" w14:textId="5A050A89" w:rsidR="009F5713" w:rsidRPr="002C1C22" w:rsidRDefault="009D71EE" w:rsidP="00B944A2">
      <w:pPr>
        <w:pStyle w:val="ListParagraph"/>
        <w:ind w:left="851"/>
        <w:rPr>
          <w:rFonts w:cs="Tahoma"/>
          <w:sz w:val="20"/>
          <w:szCs w:val="20"/>
        </w:rPr>
      </w:pPr>
      <w:r>
        <w:rPr>
          <w:rFonts w:cs="Tahoma"/>
          <w:sz w:val="20"/>
          <w:szCs w:val="20"/>
        </w:rPr>
        <w:t>1 mark per</w:t>
      </w:r>
      <w:r w:rsidR="008F7E36" w:rsidRPr="002C1C22">
        <w:rPr>
          <w:rFonts w:cs="Tahoma"/>
          <w:sz w:val="20"/>
          <w:szCs w:val="20"/>
        </w:rPr>
        <w:t xml:space="preserve"> diagram with correct directions of arrows</w:t>
      </w:r>
      <w:r>
        <w:rPr>
          <w:rFonts w:cs="Tahoma"/>
          <w:sz w:val="20"/>
          <w:szCs w:val="20"/>
        </w:rPr>
        <w:t xml:space="preserve"> (2)</w:t>
      </w:r>
      <w:r w:rsidR="009F5713" w:rsidRPr="002C1C22">
        <w:rPr>
          <w:rFonts w:cs="Tahoma"/>
          <w:noProof/>
          <w:sz w:val="20"/>
          <w:szCs w:val="20"/>
          <w:lang w:eastAsia="en-GB"/>
        </w:rPr>
        <mc:AlternateContent>
          <mc:Choice Requires="wpc">
            <w:drawing>
              <wp:inline distT="0" distB="0" distL="0" distR="0" wp14:anchorId="25ADE709" wp14:editId="719A3E2A">
                <wp:extent cx="6055995" cy="2703201"/>
                <wp:effectExtent l="0" t="0" r="0" b="59055"/>
                <wp:docPr id="983" name="Canvas 9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61" name="Group 961"/>
                        <wpg:cNvGrpSpPr/>
                        <wpg:grpSpPr>
                          <a:xfrm>
                            <a:off x="726068" y="377090"/>
                            <a:ext cx="3587814" cy="2013439"/>
                            <a:chOff x="479117" y="477708"/>
                            <a:chExt cx="3587814" cy="2013439"/>
                          </a:xfrm>
                        </wpg:grpSpPr>
                        <wpg:grpSp>
                          <wpg:cNvPr id="962" name="Group 962"/>
                          <wpg:cNvGrpSpPr/>
                          <wpg:grpSpPr>
                            <a:xfrm>
                              <a:off x="479117" y="477708"/>
                              <a:ext cx="982357" cy="2013439"/>
                              <a:chOff x="645803" y="298940"/>
                              <a:chExt cx="982357" cy="2013439"/>
                            </a:xfrm>
                          </wpg:grpSpPr>
                          <wps:wsp>
                            <wps:cNvPr id="963" name="Rectangle 963"/>
                            <wps:cNvSpPr/>
                            <wps:spPr>
                              <a:xfrm rot="1213364">
                                <a:off x="931985" y="298940"/>
                                <a:ext cx="342900" cy="2013439"/>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Text Box 964"/>
                            <wps:cNvSpPr txBox="1"/>
                            <wps:spPr>
                              <a:xfrm rot="1101073">
                                <a:off x="1239716" y="301733"/>
                                <a:ext cx="259715" cy="263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97638" w14:textId="77777777" w:rsidR="004060DD" w:rsidRDefault="004060DD" w:rsidP="009F5713">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5" name="Text Box 303"/>
                            <wps:cNvSpPr txBox="1"/>
                            <wps:spPr>
                              <a:xfrm rot="1101073">
                                <a:off x="747341" y="154280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CFA44"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6" name="Text Box 303"/>
                            <wps:cNvSpPr txBox="1"/>
                            <wps:spPr>
                              <a:xfrm rot="1101073">
                                <a:off x="833564" y="13523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F973A"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7" name="Text Box 303"/>
                            <wps:cNvSpPr txBox="1"/>
                            <wps:spPr>
                              <a:xfrm rot="1101073">
                                <a:off x="910202" y="11530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D60A"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8" name="Text Box 303"/>
                            <wps:cNvSpPr txBox="1"/>
                            <wps:spPr>
                              <a:xfrm rot="1101073">
                                <a:off x="1076818" y="728769"/>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DA5A5"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69" name="Text Box 303"/>
                            <wps:cNvSpPr txBox="1"/>
                            <wps:spPr>
                              <a:xfrm rot="1101073">
                                <a:off x="1165699" y="511338"/>
                                <a:ext cx="258902" cy="280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B74F3"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0" name="Text Box 303"/>
                            <wps:cNvSpPr txBox="1"/>
                            <wps:spPr>
                              <a:xfrm rot="1101073">
                                <a:off x="1003545" y="942000"/>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75070"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1" name="Text Box 303"/>
                            <wps:cNvSpPr txBox="1"/>
                            <wps:spPr>
                              <a:xfrm rot="1101073">
                                <a:off x="1038968" y="123363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35C98"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2" name="Text Box 303"/>
                            <wps:cNvSpPr txBox="1"/>
                            <wps:spPr>
                              <a:xfrm rot="1101073">
                                <a:off x="975279" y="1433654"/>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F7932"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3" name="Text Box 303"/>
                            <wps:cNvSpPr txBox="1"/>
                            <wps:spPr>
                              <a:xfrm rot="1101073">
                                <a:off x="910201" y="1619008"/>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02B16"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4" name="Text Box 303"/>
                            <wps:cNvSpPr txBox="1"/>
                            <wps:spPr>
                              <a:xfrm rot="1101073">
                                <a:off x="814276" y="1824161"/>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DEDF2"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5" name="Text Box 303"/>
                            <wps:cNvSpPr txBox="1"/>
                            <wps:spPr>
                              <a:xfrm rot="1101073">
                                <a:off x="645803" y="176554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300A0"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6" name="Text Box 303"/>
                            <wps:cNvSpPr txBox="1"/>
                            <wps:spPr>
                              <a:xfrm rot="1101073">
                                <a:off x="1287352" y="57674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7DFF3"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7" name="Text Box 303"/>
                            <wps:cNvSpPr txBox="1"/>
                            <wps:spPr>
                              <a:xfrm rot="1101073">
                                <a:off x="1187749" y="813902"/>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B441C"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8" name="Text Box 303"/>
                            <wps:cNvSpPr txBox="1"/>
                            <wps:spPr>
                              <a:xfrm rot="1101073">
                                <a:off x="1111325" y="1020416"/>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27DFB"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979" name="Text Box 303"/>
                            <wps:cNvSpPr txBox="1"/>
                            <wps:spPr>
                              <a:xfrm rot="1101073">
                                <a:off x="1368445" y="338123"/>
                                <a:ext cx="259715"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B3C1E"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980" name="Group 980"/>
                          <wpg:cNvGrpSpPr/>
                          <wpg:grpSpPr>
                            <a:xfrm>
                              <a:off x="3759200" y="1604680"/>
                              <a:ext cx="307731" cy="302010"/>
                              <a:chOff x="3838331" y="1384716"/>
                              <a:chExt cx="307731" cy="302010"/>
                            </a:xfrm>
                          </wpg:grpSpPr>
                          <wps:wsp>
                            <wps:cNvPr id="981" name="Oval 981"/>
                            <wps:cNvSpPr/>
                            <wps:spPr>
                              <a:xfrm>
                                <a:off x="3859823" y="1418477"/>
                                <a:ext cx="219808" cy="21101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Text Box 982"/>
                            <wps:cNvSpPr txBox="1"/>
                            <wps:spPr>
                              <a:xfrm>
                                <a:off x="3838331" y="1384716"/>
                                <a:ext cx="307731" cy="302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7D4E5" w14:textId="5E065773" w:rsidR="004060DD" w:rsidRDefault="004060DD" w:rsidP="009F571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wps:wsp>
                        <wps:cNvPr id="984" name="Straight Arrow Connector 984"/>
                        <wps:cNvCnPr/>
                        <wps:spPr>
                          <a:xfrm>
                            <a:off x="1342897" y="1409538"/>
                            <a:ext cx="400400" cy="18563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8" name="Straight Arrow Connector 888"/>
                        <wps:cNvCnPr/>
                        <wps:spPr>
                          <a:xfrm>
                            <a:off x="1098927" y="2140511"/>
                            <a:ext cx="424327" cy="18555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89" name="Straight Arrow Connector 889"/>
                        <wps:cNvCnPr/>
                        <wps:spPr>
                          <a:xfrm>
                            <a:off x="1562478" y="877927"/>
                            <a:ext cx="377280" cy="16178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0" name="Straight Arrow Connector 890"/>
                        <wps:cNvCnPr/>
                        <wps:spPr>
                          <a:xfrm flipV="1">
                            <a:off x="1543550" y="36024"/>
                            <a:ext cx="148953" cy="40676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1" name="Straight Arrow Connector 891"/>
                        <wps:cNvCnPr/>
                        <wps:spPr>
                          <a:xfrm flipH="1" flipV="1">
                            <a:off x="763443" y="677681"/>
                            <a:ext cx="398951" cy="18681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2" name="Straight Arrow Connector 892"/>
                        <wps:cNvCnPr/>
                        <wps:spPr>
                          <a:xfrm flipH="1" flipV="1">
                            <a:off x="548084" y="1100172"/>
                            <a:ext cx="472572" cy="2211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3" name="Straight Arrow Connector 893"/>
                        <wps:cNvCnPr/>
                        <wps:spPr>
                          <a:xfrm flipH="1" flipV="1">
                            <a:off x="320633" y="1697349"/>
                            <a:ext cx="472095" cy="2209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4" name="Straight Arrow Connector 894"/>
                        <wps:cNvCnPr/>
                        <wps:spPr>
                          <a:xfrm flipH="1">
                            <a:off x="698942" y="2326561"/>
                            <a:ext cx="145426" cy="37721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5" name="Straight Arrow Connector 895"/>
                        <wps:cNvCnPr/>
                        <wps:spPr>
                          <a:xfrm flipH="1" flipV="1">
                            <a:off x="4272520" y="1768187"/>
                            <a:ext cx="453860" cy="52483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6" name="Straight Arrow Connector 896"/>
                        <wps:cNvCnPr/>
                        <wps:spPr>
                          <a:xfrm flipV="1">
                            <a:off x="4144669" y="1809539"/>
                            <a:ext cx="0" cy="73798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7" name="Straight Arrow Connector 897"/>
                        <wps:cNvCnPr/>
                        <wps:spPr>
                          <a:xfrm flipH="1" flipV="1">
                            <a:off x="4326590" y="1653440"/>
                            <a:ext cx="641152" cy="61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8" name="Straight Arrow Connector 898"/>
                        <wps:cNvCnPr/>
                        <wps:spPr>
                          <a:xfrm flipH="1">
                            <a:off x="4247453" y="1100417"/>
                            <a:ext cx="454109" cy="40581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9" name="Straight Arrow Connector 899"/>
                        <wps:cNvCnPr/>
                        <wps:spPr>
                          <a:xfrm>
                            <a:off x="4110164" y="857688"/>
                            <a:ext cx="0" cy="60052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0" name="Straight Arrow Connector 900"/>
                        <wps:cNvCnPr/>
                        <wps:spPr>
                          <a:xfrm>
                            <a:off x="3344810" y="1637077"/>
                            <a:ext cx="59734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1" name="Straight Arrow Connector 901"/>
                        <wps:cNvCnPr/>
                        <wps:spPr>
                          <a:xfrm>
                            <a:off x="3492575" y="985762"/>
                            <a:ext cx="416133" cy="46052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02" name="Straight Arrow Connector 902"/>
                        <wps:cNvCnPr/>
                        <wps:spPr>
                          <a:xfrm flipV="1">
                            <a:off x="3491846" y="1867760"/>
                            <a:ext cx="450284" cy="42394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5ADE709" id="Canvas 983" o:spid="_x0000_s1751" editas="canvas" style="width:476.85pt;height:212.85pt;mso-position-horizontal-relative:char;mso-position-vertical-relative:line" coordsize="60559,2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">
                <v:shape id="_x0000_s1752" type="#_x0000_t75" style="position:absolute;width:60559;height:27031;visibility:visible;mso-wrap-style:square">
                  <v:fill o:detectmouseclick="t"/>
                  <v:path o:connecttype="none"/>
                </v:shape>
                <v:group id="Group 961" o:spid="_x0000_s1753" style="position:absolute;left:7260;top:3770;width:35878;height:20135" coordorigin="4791,4777" coordsize="35878,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group id="Group 962" o:spid="_x0000_s1754" style="position:absolute;left:4791;top:4777;width:9823;height:20134" coordorigin="6458,2989" coordsize="9823,20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rect id="Rectangle 963" o:spid="_x0000_s1755" style="position:absolute;left:9319;top:2989;width:3429;height:20134;rotation:13253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EM8QA&#10;AADcAAAADwAAAGRycy9kb3ducmV2LnhtbESPT4vCMBTE7wt+h/AEb2uqYlmrUXRBEdyL/+6P5tlW&#10;m5duk2r99kZY2OMwM79hZovWlOJOtSssKxj0IxDEqdUFZwpOx/XnFwjnkTWWlknBkxws5p2PGSba&#10;PnhP94PPRICwS1BB7n2VSOnSnAy6vq2Ig3extUEfZJ1JXeMjwE0ph1EUS4MFh4UcK/rOKb0dGqPg&#10;Km/tePz7s9qU591+uG02zyY2SvW67XIKwlPr/8N/7a1WMIlH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BDP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rect>
                    <v:shape id="Text Box 964" o:spid="_x0000_s1756" type="#_x0000_t202" style="position:absolute;left:12397;top:3017;width:2597;height:2638;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XNMUA&#10;AADcAAAADwAAAGRycy9kb3ducmV2LnhtbESP0WrCQBRE3wX/YblCX6RuWkrU1DWkKYIIPpj6AZfs&#10;bZI2ezdkt0n6926h4OMwM2eYXTqZVgzUu8aygqdVBIK4tLrhSsH14/C4AeE8ssbWMin4JQfpfj7b&#10;YaLtyBcaCl+JAGGXoILa+y6R0pU1GXQr2xEH79P2Bn2QfSV1j2OAm1Y+R1EsDTYcFmrsKK+p/C5+&#10;jIITL+XBvH+9nfMmt3lsnFxnG6UeFlP2CsLT5O/h//ZRK9jGL/B3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dc0xQAAANwAAAAPAAAAAAAAAAAAAAAAAJgCAABkcnMv&#10;ZG93bnJldi54bWxQSwUGAAAAAAQABAD1AAAAigMAAAAA&#10;" filled="f" stroked="f" strokeweight=".5pt">
                      <v:textbox>
                        <w:txbxContent>
                          <w:p w14:paraId="63297638" w14:textId="77777777" w:rsidR="004060DD" w:rsidRDefault="004060DD" w:rsidP="009F5713">
                            <w:r>
                              <w:t>+</w:t>
                            </w:r>
                          </w:p>
                        </w:txbxContent>
                      </v:textbox>
                    </v:shape>
                    <v:shape id="Text Box 303" o:spid="_x0000_s1757" type="#_x0000_t202" style="position:absolute;left:7473;top:15428;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yr8UA&#10;AADcAAAADwAAAGRycy9kb3ducmV2LnhtbESP0WrCQBRE3wX/YblCX6RuWmjU1DWkKYIIPpj6AZfs&#10;bZI2ezdkt0n6926h4OMwM2eYXTqZVgzUu8aygqdVBIK4tLrhSsH14/C4AeE8ssbWMin4JQfpfj7b&#10;YaLtyBcaCl+JAGGXoILa+y6R0pU1GXQr2xEH79P2Bn2QfSV1j2OAm1Y+R1EsDTYcFmrsKK+p/C5+&#10;jIITL+XBvH+9nfMmt3lsnFxnG6UeFlP2CsLT5O/h//ZRK9jGL/B3JhwBu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XKvxQAAANwAAAAPAAAAAAAAAAAAAAAAAJgCAABkcnMv&#10;ZG93bnJldi54bWxQSwUGAAAAAAQABAD1AAAAigMAAAAA&#10;" filled="f" stroked="f" strokeweight=".5pt">
                      <v:textbox>
                        <w:txbxContent>
                          <w:p w14:paraId="1BECFA44"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58" type="#_x0000_t202" style="position:absolute;left:8335;top:13523;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s2MIA&#10;AADcAAAADwAAAGRycy9kb3ducmV2LnhtbESPzarCMBSE94LvEI7gRjS9Lnq1GkUrggh34c8DHJpj&#10;W21OSpOr9e2NILgcZuYbZr5sTSXu1LjSsoKfUQSCOLO65FzB+bQdTkA4j6yxskwKnuRgueh25pho&#10;++AD3Y8+FwHCLkEFhfd1IqXLCjLoRrYmDt7FNgZ9kE0udYOPADeVHEdRLA2WHBYKrCktKLsd/42C&#10;PQ/k1myu67+0TG0aGyd/VxOl+r12NQPhqfXf8Ke90wqmcQzvM+E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zYwgAAANwAAAAPAAAAAAAAAAAAAAAAAJgCAABkcnMvZG93&#10;bnJldi54bWxQSwUGAAAAAAQABAD1AAAAhwMAAAAA&#10;" filled="f" stroked="f" strokeweight=".5pt">
                      <v:textbox>
                        <w:txbxContent>
                          <w:p w14:paraId="3F9F973A"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59" type="#_x0000_t202" style="position:absolute;left:9102;top:1153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JQ8QA&#10;AADcAAAADwAAAGRycy9kb3ducmV2LnhtbESPQWvCQBSE74L/YXlCL6Ibe4gxdRVNCYjgwbQ/4JF9&#10;TdJm34bs1qT/visIHoeZ+YbZ7kfTihv1rrGsYLWMQBCXVjdcKfj8yBcJCOeRNbaWScEfOdjvppMt&#10;ptoOfKVb4SsRIOxSVFB736VSurImg25pO+LgfdneoA+yr6TucQhw08rXKIqlwYbDQo0dZTWVP8Wv&#10;UXDmuczN+/fxkjWZzWLj5PqQKPUyGw9vIDyN/hl+tE9awSZew/1MO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SUPEAAAA3AAAAA8AAAAAAAAAAAAAAAAAmAIAAGRycy9k&#10;b3ducmV2LnhtbFBLBQYAAAAABAAEAPUAAACJAwAAAAA=&#10;" filled="f" stroked="f" strokeweight=".5pt">
                      <v:textbox>
                        <w:txbxContent>
                          <w:p w14:paraId="164CD60A"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0" type="#_x0000_t202" style="position:absolute;left:10768;top:728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dMcIA&#10;AADcAAAADwAAAGRycy9kb3ducmV2LnhtbERPS2rDMBDdF3oHMYVsSiMnC8d1LYfEJVAKWeRzgMGa&#10;2m6tkZFU27l9tCh0+Xj/YjubXozkfGdZwWqZgCCure64UXC9HF4yED4ga+wtk4IbediWjw8F5tpO&#10;fKLxHBoRQ9jnqKANYcil9HVLBv3SDsSR+7LOYIjQNVI7nGK46eU6SVJpsOPY0OJAVUv1z/nXKPjk&#10;Z3kw79/7Y9VVtkqNl5tdptTiad69gQg0h3/xn/tDK3hN49p4Jh4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0xwgAAANwAAAAPAAAAAAAAAAAAAAAAAJgCAABkcnMvZG93&#10;bnJldi54bWxQSwUGAAAAAAQABAD1AAAAhwMAAAAA&#10;" filled="f" stroked="f" strokeweight=".5pt">
                      <v:textbox>
                        <w:txbxContent>
                          <w:p w14:paraId="74DDA5A5"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1" type="#_x0000_t202" style="position:absolute;left:11656;top:5113;width:2590;height:2803;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4qsQA&#10;AADcAAAADwAAAGRycy9kb3ducmV2LnhtbESPQWvCQBSE7wX/w/IKXkrd2EMaU1fRFKEIPRj9AY/s&#10;M4nNvg3ZNYn/visIHoeZ+YZZrkfTiJ46V1tWMJ9FIIgLq2suFZyOu/cEhPPIGhvLpOBGDtarycsS&#10;U20HPlCf+1IECLsUFVTet6mUrqjIoJvZljh4Z9sZ9EF2pdQdDgFuGvkRRbE0WHNYqLClrKLiL78a&#10;BXt+kzvzfdn+ZnVms9g4+blJlJq+jpsvEJ5G/ww/2j9awSJewP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eKrEAAAA3AAAAA8AAAAAAAAAAAAAAAAAmAIAAGRycy9k&#10;b3ducmV2LnhtbFBLBQYAAAAABAAEAPUAAACJAwAAAAA=&#10;" filled="f" stroked="f" strokeweight=".5pt">
                      <v:textbox>
                        <w:txbxContent>
                          <w:p w14:paraId="11DB74F3"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2" type="#_x0000_t202" style="position:absolute;left:10035;top:942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H6r4A&#10;AADcAAAADwAAAGRycy9kb3ducmV2LnhtbERPSwrCMBDdC94hjOBGNNWFn2oUrQgiuPBzgKEZ22oz&#10;KU3UenuzEFw+3n+xakwpXlS7wrKC4SACQZxaXXCm4HrZ9acgnEfWWFomBR9ysFq2WwuMtX3ziV5n&#10;n4kQwi5GBbn3VSylS3My6Aa2Ig7czdYGfYB1JnWN7xBuSjmKorE0WHBoyLGiJKf0cX4aBQfuyZ3Z&#10;3jfHpEhsMjZOTtZTpbqdZj0H4anxf/HPvdcKZpM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nR+q+AAAA3AAAAA8AAAAAAAAAAAAAAAAAmAIAAGRycy9kb3ducmV2&#10;LnhtbFBLBQYAAAAABAAEAPUAAACDAwAAAAA=&#10;" filled="f" stroked="f" strokeweight=".5pt">
                      <v:textbox>
                        <w:txbxContent>
                          <w:p w14:paraId="5D275070"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3" type="#_x0000_t202" style="position:absolute;left:10389;top:12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iccUA&#10;AADcAAAADwAAAGRycy9kb3ducmV2LnhtbESPQWvCQBSE74L/YXmCF6kbPahNswkxJVAKHmr7Ax7Z&#10;1yQ1+zZktyb+e7dQ8DjMzDdMkk2mE1caXGtZwWYdgSCurG65VvD1WT4dQDiPrLGzTApu5CBL57ME&#10;Y21H/qDr2dciQNjFqKDxvo+ldFVDBt3a9sTB+7aDQR/kUEs94BjgppPbKNpJgy2HhQZ7KhqqLudf&#10;o+CdV7I0rz/HU9EWttgZJ/f5QanlYspfQHia/CP8337TCp73G/g7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JxxQAAANwAAAAPAAAAAAAAAAAAAAAAAJgCAABkcnMv&#10;ZG93bnJldi54bWxQSwUGAAAAAAQABAD1AAAAigMAAAAA&#10;" filled="f" stroked="f" strokeweight=".5pt">
                      <v:textbox>
                        <w:txbxContent>
                          <w:p w14:paraId="37235C98"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4" type="#_x0000_t202" style="position:absolute;left:9752;top:14336;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8BsMA&#10;AADcAAAADwAAAGRycy9kb3ducmV2LnhtbESPzYrCQBCE74LvMLTgRXSiB39iJqIRYVnwsK4P0GTa&#10;JJrpCZlR49s7Cwsei6r6iko2nanFg1pXWVYwnUQgiHOrKy4UnH8P4yUI55E11pZJwYscbNJ+L8FY&#10;2yf/0OPkCxEg7GJUUHrfxFK6vCSDbmIb4uBdbGvQB9kWUrf4DHBTy1kUzaXBisNCiQ1lJeW3090o&#10;+OaRPJj9dXfMqsxmc+PkYrtUajjotmsQnjr/Cf+3v7SC1WIGf2fCEZD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l8BsMAAADcAAAADwAAAAAAAAAAAAAAAACYAgAAZHJzL2Rv&#10;d25yZXYueG1sUEsFBgAAAAAEAAQA9QAAAIgDAAAAAA==&#10;" filled="f" stroked="f" strokeweight=".5pt">
                      <v:textbox>
                        <w:txbxContent>
                          <w:p w14:paraId="467F7932"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5" type="#_x0000_t202" style="position:absolute;left:9102;top:16190;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ZncMA&#10;AADcAAAADwAAAGRycy9kb3ducmV2LnhtbESP3YrCMBSE7xd8h3AEbxZNVfCnGkUrgix44c8DHJpj&#10;W21OShO1vr0RhL0cZuYbZr5sTCkeVLvCsoJ+LwJBnFpdcKbgfNp2JyCcR9ZYWiYFL3KwXLR+5hhr&#10;++QDPY4+EwHCLkYFufdVLKVLczLoerYiDt7F1gZ9kHUmdY3PADelHETRSBosOCzkWFGSU3o73o2C&#10;P/6VW7O5rvdJkdhkZJwcryZKddrNagbCU+P/w9/2TiuYjo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ZncMAAADcAAAADwAAAAAAAAAAAAAAAACYAgAAZHJzL2Rv&#10;d25yZXYueG1sUEsFBgAAAAAEAAQA9QAAAIgDAAAAAA==&#10;" filled="f" stroked="f" strokeweight=".5pt">
                      <v:textbox>
                        <w:txbxContent>
                          <w:p w14:paraId="34702B16"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6" type="#_x0000_t202" style="position:absolute;left:8142;top:1824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B6cMA&#10;AADcAAAADwAAAGRycy9kb3ducmV2LnhtbESP3YrCMBSE7xd8h3AEbxZNFfGnGkUrgix44c8DHJpj&#10;W21OShO1vr0RhL0cZuYbZr5sTCkeVLvCsoJ+LwJBnFpdcKbgfNp2JyCcR9ZYWiYFL3KwXLR+5hhr&#10;++QDPY4+EwHCLkYFufdVLKVLczLoerYiDt7F1gZ9kHUmdY3PADelHETRSBosOCzkWFGSU3o73o2C&#10;P/6VW7O5rvdJkdhkZJwcryZKddrNagbCU+P/w9/2TiuYjofwOR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B6cMAAADcAAAADwAAAAAAAAAAAAAAAACYAgAAZHJzL2Rv&#10;d25yZXYueG1sUEsFBgAAAAAEAAQA9QAAAIgDAAAAAA==&#10;" filled="f" stroked="f" strokeweight=".5pt">
                      <v:textbox>
                        <w:txbxContent>
                          <w:p w14:paraId="669DEDF2"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7" type="#_x0000_t202" style="position:absolute;left:6458;top:17655;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kcsMA&#10;AADcAAAADwAAAGRycy9kb3ducmV2LnhtbESP3YrCMBSE7xd8h3AEbxZNFfyrRtGKIAte+PMAh+bY&#10;VpuT0kStb28EYS+HmfmGmS8bU4oH1a6wrKDfi0AQp1YXnCk4n7bdCQjnkTWWlknBixwsF62fOcba&#10;PvlAj6PPRICwi1FB7n0VS+nSnAy6nq2Ig3extUEfZJ1JXeMzwE0pB1E0kgYLDgs5VpTklN6Od6Pg&#10;j3/l1myu631SJDYZGSfHq4lSnXazmoHw1Pj/8Le90wqm4yF8zo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DkcsMAAADcAAAADwAAAAAAAAAAAAAAAACYAgAAZHJzL2Rv&#10;d25yZXYueG1sUEsFBgAAAAAEAAQA9QAAAIgDAAAAAA==&#10;" filled="f" stroked="f" strokeweight=".5pt">
                      <v:textbox>
                        <w:txbxContent>
                          <w:p w14:paraId="45A300A0"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8" type="#_x0000_t202" style="position:absolute;left:12873;top:5767;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6BcQA&#10;AADcAAAADwAAAGRycy9kb3ducmV2LnhtbESPQWvCQBSE74L/YXlCL6Ibe4gxdRVNCYjgwbQ/4JF9&#10;TdJm34bs1qT/visIHoeZ+YbZ7kfTihv1rrGsYLWMQBCXVjdcKfj8yBcJCOeRNbaWScEfOdjvppMt&#10;ptoOfKVb4SsRIOxSVFB736VSurImg25pO+LgfdneoA+yr6TucQhw08rXKIqlwYbDQo0dZTWVP8Wv&#10;UXDmuczN+/fxkjWZzWLj5PqQKPUyGw9vIDyN/hl+tE9awWYdw/1MO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CegXEAAAA3AAAAA8AAAAAAAAAAAAAAAAAmAIAAGRycy9k&#10;b3ducmV2LnhtbFBLBQYAAAAABAAEAPUAAACJAwAAAAA=&#10;" filled="f" stroked="f" strokeweight=".5pt">
                      <v:textbox>
                        <w:txbxContent>
                          <w:p w14:paraId="7557DFF3"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69" type="#_x0000_t202" style="position:absolute;left:11877;top:8139;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sQA&#10;AADcAAAADwAAAGRycy9kb3ducmV2LnhtbESPQWvCQBSE7wX/w/KEXopu7MHE1FU0EhChB9P+gEf2&#10;NUmbfRuyq4n/3hWEHoeZ+YZZb0fTiiv1rrGsYDGPQBCXVjdcKfj+ymcJCOeRNbaWScGNHGw3k5c1&#10;ptoOfKZr4SsRIOxSVFB736VSurImg25uO+Lg/djeoA+yr6TucQhw08r3KFpKgw2HhRo7ymoq/4qL&#10;UXDiN5mbw+/+M2symy2Nk/EuUep1Ou4+QHga/X/42T5qBas4hse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357EAAAA3AAAAA8AAAAAAAAAAAAAAAAAmAIAAGRycy9k&#10;b3ducmV2LnhtbFBLBQYAAAAABAAEAPUAAACJAwAAAAA=&#10;" filled="f" stroked="f" strokeweight=".5pt">
                      <v:textbox>
                        <w:txbxContent>
                          <w:p w14:paraId="30BB441C"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70" type="#_x0000_t202" style="position:absolute;left:11113;top:10204;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L7L4A&#10;AADcAAAADwAAAGRycy9kb3ducmV2LnhtbERPSwrCMBDdC94hjOBGNNWFn2oUrQgiuPBzgKEZ22oz&#10;KU3UenuzEFw+3n+xakwpXlS7wrKC4SACQZxaXXCm4HrZ9acgnEfWWFomBR9ysFq2WwuMtX3ziV5n&#10;n4kQwi5GBbn3VSylS3My6Aa2Ig7czdYGfYB1JnWN7xBuSjmKorE0WHBoyLGiJKf0cX4aBQfuyZ3Z&#10;3jfHpEhsMjZOTtZTpbqdZj0H4anxf/HPvdcKZpO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S+y+AAAA3AAAAA8AAAAAAAAAAAAAAAAAmAIAAGRycy9kb3ducmV2&#10;LnhtbFBLBQYAAAAABAAEAPUAAACDAwAAAAA=&#10;" filled="f" stroked="f" strokeweight=".5pt">
                      <v:textbox>
                        <w:txbxContent>
                          <w:p w14:paraId="36127DFB"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shape id="Text Box 303" o:spid="_x0000_s1771" type="#_x0000_t202" style="position:absolute;left:13684;top:3381;width:2597;height:2635;rotation:1202665fd;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ud8UA&#10;AADcAAAADwAAAGRycy9kb3ducmV2LnhtbESPQWvCQBSE7wX/w/IEL0U3eoiaugkxEiiFHmr9AY/s&#10;a5I2+zZk1xj/vVso9DjMzDfMIZtMJ0YaXGtZwXoVgSCurG65VnD5LJc7EM4ja+wsk4I7OcjS2dMB&#10;E21v/EHj2dciQNglqKDxvk+kdFVDBt3K9sTB+7KDQR/kUEs94C3ATSc3URRLgy2HhQZ7Khqqfs5X&#10;o+CNn2VpTt/H96ItbBEbJ7f5TqnFfMpfQHia/H/4r/2qFey3e/g9E4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e53xQAAANwAAAAPAAAAAAAAAAAAAAAAAJgCAABkcnMv&#10;ZG93bnJldi54bWxQSwUGAAAAAAQABAD1AAAAigMAAAAA&#10;" filled="f" stroked="f" strokeweight=".5pt">
                      <v:textbox>
                        <w:txbxContent>
                          <w:p w14:paraId="577B3C1E" w14:textId="77777777" w:rsidR="004060DD" w:rsidRDefault="004060DD" w:rsidP="009F5713">
                            <w:pPr>
                              <w:pStyle w:val="NormalWeb"/>
                              <w:spacing w:before="0" w:beforeAutospacing="0" w:after="0" w:afterAutospacing="0"/>
                            </w:pPr>
                            <w:r>
                              <w:rPr>
                                <w:rFonts w:ascii="Palatino Linotype" w:eastAsia="Times New Roman" w:hAnsi="Palatino Linotype"/>
                                <w:sz w:val="22"/>
                                <w:szCs w:val="22"/>
                              </w:rPr>
                              <w:t>+</w:t>
                            </w:r>
                          </w:p>
                        </w:txbxContent>
                      </v:textbox>
                    </v:shape>
                  </v:group>
                  <v:group id="Group 980" o:spid="_x0000_s1772" style="position:absolute;left:37592;top:16046;width:3077;height:3020" coordorigin="38383,13847" coordsize="3077,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oval id="Oval 981" o:spid="_x0000_s1773" style="position:absolute;left:38598;top:14184;width:2198;height:2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iJsUA&#10;AADcAAAADwAAAGRycy9kb3ducmV2LnhtbESPQWvCQBSE7wX/w/KEXkrd6CHE6CoiFry0UFvvr9mX&#10;bDT7NuxuTfz33UKhx2FmvmHW29F24kY+tI4VzGcZCOLK6ZYbBZ8fL88FiBCRNXaOScGdAmw3k4c1&#10;ltoN/E63U2xEgnAoUYGJsS+lDJUhi2HmeuLk1c5bjEn6RmqPQ4LbTi6yLJcWW04LBnvaG6qup2+r&#10;IK/e6tenr7tp6+uhuOR+V5+7QanH6bhbgYg0xv/wX/uoFSyL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OIm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shape id="Text Box 982" o:spid="_x0000_s1774" type="#_x0000_t202" style="position:absolute;left:38383;top:13847;width:3077;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rhsYA&#10;AADcAAAADwAAAGRycy9kb3ducmV2LnhtbESPT2vCQBTE7wW/w/IEb3VjQInRVSQgFWkP/rl4e2af&#10;STD7Nma3mvrpu4WCx2FmfsPMl52pxZ1aV1lWMBpGIIhzqysuFBwP6/cEhPPIGmvLpOCHHCwXvbc5&#10;pto+eEf3vS9EgLBLUUHpfZNK6fKSDLqhbYiDd7GtQR9kW0jd4iPATS3jKJpIgxWHhRIbykrKr/tv&#10;o2Cbrb9wd45N8qyzj8/LqrkdT2OlBv1uNQPhqfOv8H97oxVMk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rhsYAAADcAAAADwAAAAAAAAAAAAAAAACYAgAAZHJz&#10;L2Rvd25yZXYueG1sUEsFBgAAAAAEAAQA9QAAAIsDAAAAAA==&#10;" filled="f" stroked="f" strokeweight=".5pt">
                      <v:textbox>
                        <w:txbxContent>
                          <w:p w14:paraId="75A7D4E5" w14:textId="5E065773" w:rsidR="004060DD" w:rsidRDefault="004060DD" w:rsidP="009F5713">
                            <w:r>
                              <w:t>–</w:t>
                            </w:r>
                          </w:p>
                        </w:txbxContent>
                      </v:textbox>
                    </v:shape>
                  </v:group>
                </v:group>
                <v:shape id="Straight Arrow Connector 984" o:spid="_x0000_s1775" type="#_x0000_t32" style="position:absolute;left:13428;top:14095;width:4004;height:1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zrcYAAADcAAAADwAAAGRycy9kb3ducmV2LnhtbESP3WoCMRSE74W+QzgFb0SzioiuRrHF&#10;v4uW4s8DHDbHzeLmZNlEXX36piD0cpiZb5jZorGluFHtC8cK+r0EBHHmdMG5gtNx3R2D8AFZY+mY&#10;FDzIw2L+1pphqt2d93Q7hFxECPsUFZgQqlRKnxmy6HuuIo7e2dUWQ5R1LnWN9wi3pRwkyUhaLDgu&#10;GKzo01B2OVytgrB9bvYf106zfBaX3c/RTFZf/W+l2u/NcgoiUBP+w6/2TiuYjIf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c63GAAAA3AAAAA8AAAAAAAAA&#10;AAAAAAAAoQIAAGRycy9kb3ducmV2LnhtbFBLBQYAAAAABAAEAPkAAACUAwAAAAA=&#10;" strokecolor="black [3213]" strokeweight="1pt">
                  <v:stroke endarrow="open"/>
                </v:shape>
                <v:shape id="Straight Arrow Connector 888" o:spid="_x0000_s1776" type="#_x0000_t32" style="position:absolute;left:10989;top:21405;width:4243;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2NcMAAADcAAAADwAAAGRycy9kb3ducmV2LnhtbERPy4rCMBTdD8w/hDvgRjTVhXSqUZzB&#10;10IZfHzApbk2xeamNFGrX28WwiwP5z2ZtbYSN2p86VjBoJ+AIM6dLrlQcDoueykIH5A1Vo5JwYM8&#10;zKafHxPMtLvznm6HUIgYwj5DBSaEOpPS54Ys+r6riSN3do3FEGFTSN3gPYbbSg6TZCQtlhwbDNb0&#10;ayi/HK5WQVg/V/ufa7edP8vL5u9ovhfbwU6pzlc7H4MI1IZ/8du90QrSNK6NZ+IR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HdjXDAAAA3AAAAA8AAAAAAAAAAAAA&#10;AAAAoQIAAGRycy9kb3ducmV2LnhtbFBLBQYAAAAABAAEAPkAAACRAwAAAAA=&#10;" strokecolor="black [3213]" strokeweight="1pt">
                  <v:stroke endarrow="open"/>
                </v:shape>
                <v:shape id="Straight Arrow Connector 889" o:spid="_x0000_s1777" type="#_x0000_t32" style="position:absolute;left:15624;top:8779;width:3773;height:1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vTrscAAADcAAAADwAAAGRycy9kb3ducmV2LnhtbESP3WrCQBSE7wu+w3KE3hTd2AuJMRvR&#10;0h8vKuLPAxyyx2wwezZkV019erdQ6OUwM98w+aK3jbhS52vHCibjBARx6XTNlYLj4WOUgvABWWPj&#10;mBT8kIdFMXjKMdPuxju67kMlIoR9hgpMCG0mpS8NWfRj1xJH7+Q6iyHKrpK6w1uE20a+JslUWqw5&#10;Lhhs6c1Qed5frILwdf/crS4v/fJen9fbg5m9f082Sj0P++UcRKA+/If/2mutIE1n8HsmHgFZ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9OuxwAAANwAAAAPAAAAAAAA&#10;AAAAAAAAAKECAABkcnMvZG93bnJldi54bWxQSwUGAAAAAAQABAD5AAAAlQMAAAAA&#10;" strokecolor="black [3213]" strokeweight="1pt">
                  <v:stroke endarrow="open"/>
                </v:shape>
                <v:shape id="Straight Arrow Connector 890" o:spid="_x0000_s1778" type="#_x0000_t32" style="position:absolute;left:15435;top:360;width:1490;height:4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BtsMAAADcAAAADwAAAGRycy9kb3ducmV2LnhtbERPz2vCMBS+D/Y/hCfsIpoqTLQaZRUG&#10;vTidE/H4aJ5tsXkpSWbrf78chB0/vt+rTW8acSfna8sKJuMEBHFhdc2lgtPP52gOwgdkjY1lUvAg&#10;D5v168sKU207/qb7MZQihrBPUUEVQptK6YuKDPqxbYkjd7XOYIjQlVI77GK4aeQ0SWbSYM2xocKW&#10;thUVt+OvUZBNs6Q9XIb7/Eu7Ljvfdu+PfKfU26D/WIII1Id/8dOdawXzRZwf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AAbbDAAAA3AAAAA8AAAAAAAAAAAAA&#10;AAAAoQIAAGRycy9kb3ducmV2LnhtbFBLBQYAAAAABAAEAPkAAACRAwAAAAA=&#10;" strokecolor="black [3213]" strokeweight="1pt">
                  <v:stroke endarrow="open"/>
                </v:shape>
                <v:shape id="Straight Arrow Connector 891" o:spid="_x0000_s1779" type="#_x0000_t32" style="position:absolute;left:7634;top:6776;width:3989;height:18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HjcYAAADcAAAADwAAAGRycy9kb3ducmV2LnhtbESPQWvCQBSE70L/w/IKvelGD8FGV2mF&#10;tqJIMRHB2zP7TILZtyG7avz3rlDocZiZb5jpvDO1uFLrKssKhoMIBHFudcWFgl321R+DcB5ZY22Z&#10;FNzJwXz20ptiou2Nt3RNfSEChF2CCkrvm0RKl5dk0A1sQxy8k20N+iDbQuoWbwFuajmKolgarDgs&#10;lNjQoqT8nF6Mgm512PwsRvy9/szi/fnoDln82yj19tp9TEB46vx/+K+91ArG70N4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cB43GAAAA3AAAAA8AAAAAAAAA&#10;AAAAAAAAoQIAAGRycy9kb3ducmV2LnhtbFBLBQYAAAAABAAEAPkAAACUAwAAAAA=&#10;" strokecolor="black [3213]" strokeweight="1pt">
                  <v:stroke endarrow="open"/>
                </v:shape>
                <v:shape id="Straight Arrow Connector 892" o:spid="_x0000_s1780" type="#_x0000_t32" style="position:absolute;left:5480;top:11001;width:4726;height:2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6Z+sYAAADcAAAADwAAAGRycy9kb3ducmV2LnhtbESPQWvCQBSE74X+h+UVvNVNcwgaXaUV&#10;1KKI1Ijg7Zl9TYLZtyG71fjvXUHocZiZb5jxtDO1uFDrKssKPvoRCOLc6ooLBfts/j4A4Tyyxtoy&#10;KbiRg+nk9WWMqbZX/qHLzhciQNilqKD0vkmldHlJBl3fNsTB+7WtQR9kW0jd4jXATS3jKEqkwYrD&#10;QokNzUrKz7s/o6BbHTfLWcyL9VeWHM4nd8ySbaNU7637HIHw1Pn/8LP9rRUMhjE8zoQj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OmfrGAAAA3AAAAA8AAAAAAAAA&#10;AAAAAAAAoQIAAGRycy9kb3ducmV2LnhtbFBLBQYAAAAABAAEAPkAAACUAwAAAAA=&#10;" strokecolor="black [3213]" strokeweight="1pt">
                  <v:stroke endarrow="open"/>
                </v:shape>
                <v:shape id="Straight Arrow Connector 893" o:spid="_x0000_s1781" type="#_x0000_t32" style="position:absolute;left:3206;top:16973;width:4721;height:22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8YcYAAADcAAAADwAAAGRycy9kb3ducmV2LnhtbESPQWvCQBSE7wX/w/KE3nSjhaDRVVTQ&#10;lkopGhG8PbPPJJh9G7JbTf99VxB6HGbmG2Y6b00lbtS40rKCQT8CQZxZXXKu4JCueyMQziNrrCyT&#10;gl9yMJ91XqaYaHvnHd32PhcBwi5BBYX3dSKlywoy6Pq2Jg7exTYGfZBNLnWD9wA3lRxGUSwNlhwW&#10;CqxpVVB23f8YBe3n6et9NeTNdpnGx+vZndL4u1bqtdsuJiA8tf4//Gx/aAWj8Rs8zo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CPGHGAAAA3AAAAA8AAAAAAAAA&#10;AAAAAAAAoQIAAGRycy9kb3ducmV2LnhtbFBLBQYAAAAABAAEAPkAAACUAwAAAAA=&#10;" strokecolor="black [3213]" strokeweight="1pt">
                  <v:stroke endarrow="open"/>
                </v:shape>
                <v:shape id="Straight Arrow Connector 894" o:spid="_x0000_s1782" type="#_x0000_t32" style="position:absolute;left:6989;top:23265;width:1454;height:37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HtccAAADcAAAADwAAAGRycy9kb3ducmV2LnhtbESPT2vCQBTE7wW/w/IKvYhuKm2x0VVM&#10;oZCLWv9QPD6yr0kw+zbsbk389m5B6HGYmd8w82VvGnEh52vLCp7HCQjiwuqaSwXHw+doCsIHZI2N&#10;ZVJwJQ/LxeBhjqm2He/osg+liBD2KSqoQmhTKX1RkUE/ti1x9H6sMxiidKXUDrsIN42cJMmbNFhz&#10;XKiwpY+KivP+1yjIJlnSfp2G23yjXZd9n9ev13yt1NNjv5qBCNSH//C9nWsF0/cX+Ds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ewe1xwAAANwAAAAPAAAAAAAA&#10;AAAAAAAAAKECAABkcnMvZG93bnJldi54bWxQSwUGAAAAAAQABAD5AAAAlQMAAAAA&#10;" strokecolor="black [3213]" strokeweight="1pt">
                  <v:stroke endarrow="open"/>
                </v:shape>
                <v:shape id="Straight Arrow Connector 895" o:spid="_x0000_s1783" type="#_x0000_t32" style="position:absolute;left:42725;top:17681;width:4538;height:52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jsYAAADcAAAADwAAAGRycy9kb3ducmV2LnhtbESPQWvCQBSE7wX/w/KE3nSj0KDRVVTQ&#10;lkopGhG8PbPPJJh9G7JbTf99VxB6HGbmG2Y6b00lbtS40rKCQT8CQZxZXXKu4JCueyMQziNrrCyT&#10;gl9yMJ91XqaYaHvnHd32PhcBwi5BBYX3dSKlywoy6Pq2Jg7exTYGfZBNLnWD9wA3lRxGUSwNlhwW&#10;CqxpVVB23f8YBe3n6et9NeTNdpnGx+vZndL4u1bqtdsuJiA8tf4//Gx/aAWj8Rs8zoQj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nAY7GAAAA3AAAAA8AAAAAAAAA&#10;AAAAAAAAoQIAAGRycy9kb3ducmV2LnhtbFBLBQYAAAAABAAEAPkAAACUAwAAAAA=&#10;" strokecolor="black [3213]" strokeweight="1pt">
                  <v:stroke endarrow="open"/>
                </v:shape>
                <v:shape id="Straight Arrow Connector 896" o:spid="_x0000_s1784" type="#_x0000_t32" style="position:absolute;left:41446;top:18095;width:0;height:7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8WcYAAADcAAAADwAAAGRycy9kb3ducmV2LnhtbESPT2vCQBTE74V+h+UJvZS6qaDY6CpN&#10;oZCL1n+Ix0f2mQSzb8PuauK3dwuFHoeZ+Q0zX/amETdyvras4H2YgCAurK65VHDYf79NQfiArLGx&#10;TAru5GG5eH6aY6ptx1u67UIpIoR9igqqENpUSl9UZNAPbUscvbN1BkOUrpTaYRfhppGjJJlIgzXH&#10;hQpb+qqouOyuRkE2ypJ2c3r9ydfaddnxshrf85VSL4P+cwYiUB/+w3/tXCuYfkzg90w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lPFnGAAAA3AAAAA8AAAAAAAAA&#10;AAAAAAAAoQIAAGRycy9kb3ducmV2LnhtbFBLBQYAAAAABAAEAPkAAACUAwAAAAA=&#10;" strokecolor="black [3213]" strokeweight="1pt">
                  <v:stroke endarrow="open"/>
                </v:shape>
                <v:shape id="Straight Arrow Connector 897" o:spid="_x0000_s1785" type="#_x0000_t32" style="position:absolute;left:43265;top:16534;width:6412;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6YsYAAADcAAAADwAAAGRycy9kb3ducmV2LnhtbESPQWvCQBSE74L/YXkFb3VTD9FGV1Gh&#10;VSyl1Ijg7Zl9JsHs25BdNf57t1DwOMzMN8xk1ppKXKlxpWUFb/0IBHFmdcm5gl368ToC4Tyyxsoy&#10;KbiTg9m025lgou2Nf+m69bkIEHYJKii8rxMpXVaQQde3NXHwTrYx6INscqkbvAW4qeQgimJpsOSw&#10;UGBNy4Ky8/ZiFLSbw/dqOeDPr0Ua789Hd0jjn1qp3ks7H4Pw1Ppn+L+91gpG70P4OxOO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5OmLGAAAA3AAAAA8AAAAAAAAA&#10;AAAAAAAAoQIAAGRycy9kb3ducmV2LnhtbFBLBQYAAAAABAAEAPkAAACUAwAAAAA=&#10;" strokecolor="black [3213]" strokeweight="1pt">
                  <v:stroke endarrow="open"/>
                </v:shape>
                <v:shape id="Straight Arrow Connector 898" o:spid="_x0000_s1786" type="#_x0000_t32" style="position:absolute;left:42474;top:11004;width:4541;height:40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NsMMAAADcAAAADwAAAGRycy9kb3ducmV2LnhtbERPz2vCMBS+D/Y/hCfsIpoqTLQaZRUG&#10;vTidE/H4aJ5tsXkpSWbrf78chB0/vt+rTW8acSfna8sKJuMEBHFhdc2lgtPP52gOwgdkjY1lUvAg&#10;D5v168sKU207/qb7MZQihrBPUUEVQptK6YuKDPqxbYkjd7XOYIjQlVI77GK4aeQ0SWbSYM2xocKW&#10;thUVt+OvUZBNs6Q9XIb7/Eu7Ljvfdu+PfKfU26D/WIII1Id/8dOdawXzRVwb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2DbDDAAAA3AAAAA8AAAAAAAAAAAAA&#10;AAAAoQIAAGRycy9kb3ducmV2LnhtbFBLBQYAAAAABAAEAPkAAACRAwAAAAA=&#10;" strokecolor="black [3213]" strokeweight="1pt">
                  <v:stroke endarrow="open"/>
                </v:shape>
                <v:shape id="Straight Arrow Connector 899" o:spid="_x0000_s1787" type="#_x0000_t32" style="position:absolute;left:41101;top:8576;width:0;height:60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Fc8cAAADcAAAADwAAAGRycy9kb3ducmV2LnhtbESP3WoCMRSE74W+QziCN6Vm9ULc1Si2&#10;1J+LSvHnAQ6b42Zxc7Jsoq4+vSkUvBxm5htmOm9tJa7U+NKxgkE/AUGcO11yoeB4WH6MQfiArLFy&#10;TAru5GE+e+tMMdPuxju67kMhIoR9hgpMCHUmpc8NWfR9VxNH7+QaiyHKppC6wVuE20oOk2QkLZYc&#10;FwzW9GUoP+8vVkFYP1a7z8t7u3iU583vwaTfP4OtUr1uu5iACNSGV/i/vdEKxmkKf2fiEZCz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UkVzxwAAANwAAAAPAAAAAAAA&#10;AAAAAAAAAKECAABkcnMvZG93bnJldi54bWxQSwUGAAAAAAQABAD5AAAAlQMAAAAA&#10;" strokecolor="black [3213]" strokeweight="1pt">
                  <v:stroke endarrow="open"/>
                </v:shape>
                <v:shape id="Straight Arrow Connector 900" o:spid="_x0000_s1788" type="#_x0000_t32" style="position:absolute;left:33448;top:16370;width:59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N29MIAAADcAAAADwAAAGRycy9kb3ducmV2LnhtbERPy4rCMBTdC/5DuMJsRFNdiFaj6DCO&#10;LkbExwdcmmtTbG5KE7X69WYx4PJw3rNFY0txp9oXjhUM+gkI4szpgnMF59O6NwbhA7LG0jEpeJKH&#10;xbzdmmGq3YMPdD+GXMQQ9ikqMCFUqZQ+M2TR911FHLmLqy2GCOtc6hofMdyWcpgkI2mx4NhgsKJv&#10;Q9n1eLMKwub1e1jdus3yVVy3+5OZ/PwNdkp9dZrlFESgJnzE/+6tVjBJ4vx4Jh4BO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N29MIAAADcAAAADwAAAAAAAAAAAAAA&#10;AAChAgAAZHJzL2Rvd25yZXYueG1sUEsFBgAAAAAEAAQA+QAAAJADAAAAAA==&#10;" strokecolor="black [3213]" strokeweight="1pt">
                  <v:stroke endarrow="open"/>
                </v:shape>
                <v:shape id="Straight Arrow Connector 901" o:spid="_x0000_s1789" type="#_x0000_t32" style="position:absolute;left:34925;top:9857;width:4162;height:4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Tb8YAAADcAAAADwAAAGRycy9kb3ducmV2LnhtbESP3YrCMBSE7xd8h3AEb0TTerFsq1FU&#10;9seLXRZ/HuDQHJtic1KaqF2f3gjCXg4z8w0zW3S2FhdqfeVYQTpOQBAXTldcKjjsP0ZvIHxA1lg7&#10;JgV/5GEx773MMNfuylu67EIpIoR9jgpMCE0upS8MWfRj1xBH7+haiyHKtpS6xWuE21pOkuRVWqw4&#10;LhhsaG2oOO3OVkH4un1uV+dht7xVp83v3mTv3+mPUoN+t5yCCNSF//CzvdEKsiSFx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P02/GAAAA3AAAAA8AAAAAAAAA&#10;AAAAAAAAoQIAAGRycy9kb3ducmV2LnhtbFBLBQYAAAAABAAEAPkAAACUAwAAAAA=&#10;" strokecolor="black [3213]" strokeweight="1pt">
                  <v:stroke endarrow="open"/>
                </v:shape>
                <v:shape id="Straight Arrow Connector 902" o:spid="_x0000_s1790" type="#_x0000_t32" style="position:absolute;left:34918;top:18677;width:4503;height:4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gQMYAAADcAAAADwAAAGRycy9kb3ducmV2LnhtbESPT0vDQBTE7wW/w/IEL8XuGrBo7LYY&#10;Qcilf6wiHh/ZZxKafRt21yb99m6h0OMwM79hFqvRduJIPrSONTzMFAjiypmWaw1fn+/3TyBCRDbY&#10;OSYNJwqwWt5MFpgbN/AHHfexFgnCIUcNTYx9LmWoGrIYZq4nTt6v8xZjkr6WxuOQ4LaTmVJzabHl&#10;tNBgT28NVYf9n9VQZIXqdz/Tbbkxfii+D+vHU7nW+u52fH0BEWmM1/ClXRoNzyqD85l0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1oEDGAAAA3AAAAA8AAAAAAAAA&#10;AAAAAAAAoQIAAGRycy9kb3ducmV2LnhtbFBLBQYAAAAABAAEAPkAAACUAwAAAAA=&#10;" strokecolor="black [3213]" strokeweight="1pt">
                  <v:stroke endarrow="open"/>
                </v:shape>
                <w10:anchorlock/>
              </v:group>
            </w:pict>
          </mc:Fallback>
        </mc:AlternateContent>
      </w:r>
    </w:p>
    <w:p w14:paraId="349B59B6" w14:textId="13DD4E7B" w:rsidR="00A56C74" w:rsidRPr="002C1C22" w:rsidRDefault="00D86848" w:rsidP="00EF2682">
      <w:pPr>
        <w:tabs>
          <w:tab w:val="right" w:pos="10205"/>
        </w:tabs>
        <w:ind w:left="851" w:hanging="425"/>
        <w:rPr>
          <w:rFonts w:cs="Tahoma"/>
          <w:sz w:val="20"/>
          <w:szCs w:val="20"/>
        </w:rPr>
      </w:pPr>
      <w:r w:rsidRPr="002C1C22">
        <w:rPr>
          <w:rFonts w:cs="Tahoma"/>
          <w:sz w:val="20"/>
          <w:szCs w:val="20"/>
        </w:rPr>
        <w:t>b)</w:t>
      </w:r>
      <w:r w:rsidRPr="002C1C22">
        <w:rPr>
          <w:rFonts w:cs="Tahoma"/>
          <w:sz w:val="20"/>
          <w:szCs w:val="20"/>
        </w:rPr>
        <w:tab/>
      </w:r>
      <w:r w:rsidR="00A56C74" w:rsidRPr="002C1C22">
        <w:rPr>
          <w:sz w:val="20"/>
          <w:szCs w:val="20"/>
        </w:rPr>
        <w:t>Attractive</w:t>
      </w:r>
      <w:r w:rsidR="00A56C74" w:rsidRPr="002C1C22">
        <w:rPr>
          <w:rFonts w:cs="Tahoma"/>
          <w:sz w:val="20"/>
          <w:szCs w:val="20"/>
        </w:rPr>
        <w:t xml:space="preserve"> (1)</w:t>
      </w:r>
    </w:p>
    <w:p w14:paraId="21406EFF" w14:textId="77777777" w:rsidR="00B944A2" w:rsidRPr="002C1C22" w:rsidRDefault="00B944A2" w:rsidP="00EF2682">
      <w:pPr>
        <w:tabs>
          <w:tab w:val="right" w:pos="10205"/>
        </w:tabs>
        <w:ind w:left="851" w:hanging="425"/>
        <w:rPr>
          <w:rFonts w:cs="Tahoma"/>
          <w:sz w:val="20"/>
          <w:szCs w:val="20"/>
        </w:rPr>
      </w:pPr>
    </w:p>
    <w:p w14:paraId="46CD7328" w14:textId="2179E701" w:rsidR="00A56C74" w:rsidRPr="002C1C22" w:rsidRDefault="00D86848" w:rsidP="00EF2682">
      <w:pPr>
        <w:tabs>
          <w:tab w:val="right" w:pos="10205"/>
        </w:tabs>
        <w:ind w:left="851" w:hanging="425"/>
        <w:rPr>
          <w:rFonts w:cs="Tahoma"/>
          <w:sz w:val="20"/>
          <w:szCs w:val="20"/>
        </w:rPr>
      </w:pPr>
      <w:r w:rsidRPr="002C1C22">
        <w:rPr>
          <w:rFonts w:cs="Tahoma"/>
          <w:sz w:val="20"/>
          <w:szCs w:val="20"/>
        </w:rPr>
        <w:t>c)</w:t>
      </w:r>
      <w:r w:rsidRPr="002C1C22">
        <w:rPr>
          <w:rFonts w:cs="Tahoma"/>
          <w:sz w:val="20"/>
          <w:szCs w:val="20"/>
        </w:rPr>
        <w:tab/>
      </w:r>
      <w:r w:rsidR="00A56C74" w:rsidRPr="002C1C22">
        <w:rPr>
          <w:sz w:val="20"/>
          <w:szCs w:val="20"/>
        </w:rPr>
        <w:t>Charged</w:t>
      </w:r>
      <w:r w:rsidR="00A56C74" w:rsidRPr="002C1C22">
        <w:rPr>
          <w:rFonts w:cs="Tahoma"/>
          <w:sz w:val="20"/>
          <w:szCs w:val="20"/>
        </w:rPr>
        <w:t xml:space="preserve"> objects are surrounded by electric fields (1), </w:t>
      </w:r>
      <w:r w:rsidR="00EB6901" w:rsidRPr="002C1C22">
        <w:rPr>
          <w:rFonts w:cs="Tahoma"/>
          <w:sz w:val="20"/>
          <w:szCs w:val="20"/>
        </w:rPr>
        <w:t xml:space="preserve">and any other charged object within the electric field will experience a force. </w:t>
      </w:r>
      <w:r w:rsidR="00A56C74" w:rsidRPr="002C1C22">
        <w:rPr>
          <w:rFonts w:cs="Tahoma"/>
          <w:sz w:val="20"/>
          <w:szCs w:val="20"/>
        </w:rPr>
        <w:t>(1)</w:t>
      </w:r>
    </w:p>
    <w:p w14:paraId="3FEEE9B4" w14:textId="77777777" w:rsidR="00B944A2" w:rsidRPr="002C1C22" w:rsidRDefault="00B944A2" w:rsidP="00EF2682">
      <w:pPr>
        <w:tabs>
          <w:tab w:val="right" w:pos="10205"/>
        </w:tabs>
        <w:ind w:left="851" w:hanging="425"/>
        <w:rPr>
          <w:rFonts w:cs="Tahoma"/>
          <w:sz w:val="20"/>
          <w:szCs w:val="20"/>
        </w:rPr>
      </w:pPr>
    </w:p>
    <w:p w14:paraId="52C7AFC7" w14:textId="692812B8" w:rsidR="00A56C74" w:rsidRPr="002C1C22" w:rsidRDefault="00D86848" w:rsidP="00EF2682">
      <w:pPr>
        <w:tabs>
          <w:tab w:val="right" w:pos="10205"/>
        </w:tabs>
        <w:ind w:left="851" w:hanging="425"/>
        <w:rPr>
          <w:rFonts w:cs="Tahoma"/>
          <w:sz w:val="20"/>
          <w:szCs w:val="20"/>
        </w:rPr>
      </w:pPr>
      <w:r w:rsidRPr="002C1C22">
        <w:rPr>
          <w:rFonts w:cs="Tahoma"/>
          <w:sz w:val="20"/>
          <w:szCs w:val="20"/>
        </w:rPr>
        <w:t>d)</w:t>
      </w:r>
      <w:r w:rsidRPr="002C1C22">
        <w:rPr>
          <w:rFonts w:cs="Tahoma"/>
          <w:sz w:val="20"/>
          <w:szCs w:val="20"/>
        </w:rPr>
        <w:tab/>
      </w:r>
      <w:r w:rsidR="00A56C74" w:rsidRPr="002C1C22">
        <w:rPr>
          <w:rFonts w:cs="Tahoma"/>
          <w:sz w:val="20"/>
          <w:szCs w:val="20"/>
        </w:rPr>
        <w:t xml:space="preserve">The </w:t>
      </w:r>
      <w:r w:rsidR="00A56C74" w:rsidRPr="002C1C22">
        <w:rPr>
          <w:sz w:val="20"/>
          <w:szCs w:val="20"/>
        </w:rPr>
        <w:t>force</w:t>
      </w:r>
      <w:r w:rsidR="00A56C74" w:rsidRPr="002C1C22">
        <w:rPr>
          <w:rFonts w:cs="Tahoma"/>
          <w:sz w:val="20"/>
          <w:szCs w:val="20"/>
        </w:rPr>
        <w:t xml:space="preserve"> increases as the distance</w:t>
      </w:r>
      <w:r w:rsidR="00AF618B" w:rsidRPr="002C1C22">
        <w:rPr>
          <w:rFonts w:cs="Tahoma"/>
          <w:sz w:val="20"/>
          <w:szCs w:val="20"/>
        </w:rPr>
        <w:t xml:space="preserve"> between the objects is reduced </w:t>
      </w:r>
      <w:r w:rsidR="00A56C74" w:rsidRPr="002C1C22">
        <w:rPr>
          <w:rFonts w:cs="Tahoma"/>
          <w:sz w:val="20"/>
          <w:szCs w:val="20"/>
        </w:rPr>
        <w:t xml:space="preserve">(1) </w:t>
      </w:r>
      <w:r w:rsidR="00B8062B" w:rsidRPr="002C1C22">
        <w:rPr>
          <w:rFonts w:cs="Tahoma"/>
          <w:sz w:val="20"/>
          <w:szCs w:val="20"/>
        </w:rPr>
        <w:t>because</w:t>
      </w:r>
      <w:r w:rsidR="00A56C74" w:rsidRPr="002C1C22">
        <w:rPr>
          <w:rFonts w:cs="Tahoma"/>
          <w:sz w:val="20"/>
          <w:szCs w:val="20"/>
        </w:rPr>
        <w:t xml:space="preserve"> the electric field is strongest close to the charged object</w:t>
      </w:r>
      <w:r w:rsidR="00B8062B" w:rsidRPr="002C1C22">
        <w:rPr>
          <w:rFonts w:cs="Tahoma"/>
          <w:sz w:val="20"/>
          <w:szCs w:val="20"/>
        </w:rPr>
        <w:t>.</w:t>
      </w:r>
      <w:r w:rsidR="00A56C74" w:rsidRPr="002C1C22">
        <w:rPr>
          <w:rFonts w:cs="Tahoma"/>
          <w:sz w:val="20"/>
          <w:szCs w:val="20"/>
        </w:rPr>
        <w:t xml:space="preserve"> (1)</w:t>
      </w:r>
    </w:p>
    <w:p w14:paraId="4C279B0F" w14:textId="77777777" w:rsidR="00A03C74" w:rsidRPr="002C1C22" w:rsidRDefault="00A03C74" w:rsidP="00EF2682">
      <w:pPr>
        <w:tabs>
          <w:tab w:val="right" w:pos="10205"/>
        </w:tabs>
        <w:ind w:left="851" w:hanging="425"/>
        <w:rPr>
          <w:rFonts w:cs="Tahoma"/>
          <w:sz w:val="20"/>
          <w:szCs w:val="20"/>
        </w:rPr>
      </w:pPr>
    </w:p>
    <w:p w14:paraId="264B5145" w14:textId="77777777" w:rsidR="005577DB" w:rsidRPr="008813F4" w:rsidRDefault="005577DB" w:rsidP="00EF2682">
      <w:pPr>
        <w:tabs>
          <w:tab w:val="right" w:pos="10205"/>
        </w:tabs>
        <w:ind w:left="851" w:hanging="425"/>
        <w:rPr>
          <w:rFonts w:cs="Tahoma"/>
          <w:sz w:val="12"/>
          <w:szCs w:val="20"/>
        </w:rPr>
      </w:pPr>
    </w:p>
    <w:p w14:paraId="4E576785" w14:textId="4996E750" w:rsidR="00110140" w:rsidRPr="002C1C22" w:rsidRDefault="00110140" w:rsidP="00A03C74">
      <w:pPr>
        <w:pStyle w:val="answersection"/>
      </w:pPr>
      <w:bookmarkStart w:id="41" w:name="_Toc468175866"/>
      <w:r w:rsidRPr="002C1C22">
        <w:t xml:space="preserve">Topic Test </w:t>
      </w:r>
      <w:r w:rsidR="00E52E5A" w:rsidRPr="002C1C22">
        <w:t>6</w:t>
      </w:r>
      <w:bookmarkEnd w:id="41"/>
    </w:p>
    <w:p w14:paraId="3564E211" w14:textId="453AFED5" w:rsidR="00110140" w:rsidRPr="002C1C22" w:rsidRDefault="00D86848" w:rsidP="009E490C">
      <w:pPr>
        <w:ind w:left="426" w:hanging="426"/>
        <w:rPr>
          <w:rFonts w:cs="Tahoma"/>
          <w:sz w:val="20"/>
          <w:szCs w:val="20"/>
        </w:rPr>
      </w:pPr>
      <w:r w:rsidRPr="002C1C22">
        <w:rPr>
          <w:rFonts w:cs="Tahoma"/>
          <w:sz w:val="20"/>
          <w:szCs w:val="20"/>
        </w:rPr>
        <w:t>1.</w:t>
      </w:r>
      <w:r w:rsidRPr="002C1C22">
        <w:rPr>
          <w:rFonts w:cs="Tahoma"/>
          <w:sz w:val="20"/>
          <w:szCs w:val="20"/>
        </w:rPr>
        <w:tab/>
      </w:r>
      <w:proofErr w:type="gramStart"/>
      <w:r w:rsidR="009E490C" w:rsidRPr="002C1C22">
        <w:rPr>
          <w:rFonts w:cs="Tahoma"/>
          <w:sz w:val="20"/>
          <w:szCs w:val="20"/>
        </w:rPr>
        <w:t>a</w:t>
      </w:r>
      <w:proofErr w:type="gramEnd"/>
      <w:r w:rsidR="009E490C" w:rsidRPr="002C1C22">
        <w:rPr>
          <w:rFonts w:cs="Tahoma"/>
          <w:sz w:val="20"/>
          <w:szCs w:val="20"/>
        </w:rPr>
        <w:t>)</w:t>
      </w:r>
      <w:r w:rsidR="009E490C" w:rsidRPr="002C1C22">
        <w:rPr>
          <w:rFonts w:cs="Tahoma"/>
          <w:sz w:val="20"/>
          <w:szCs w:val="20"/>
        </w:rPr>
        <w:tab/>
      </w:r>
      <w:r w:rsidR="00110140" w:rsidRPr="002C1C22">
        <w:rPr>
          <w:sz w:val="20"/>
          <w:szCs w:val="20"/>
        </w:rPr>
        <w:t>Diagram</w:t>
      </w:r>
      <w:r w:rsidR="00B82C9F" w:rsidRPr="002C1C22">
        <w:rPr>
          <w:rFonts w:cs="Tahoma"/>
          <w:sz w:val="20"/>
          <w:szCs w:val="20"/>
        </w:rPr>
        <w:t xml:space="preserve"> A: Liquid</w:t>
      </w:r>
      <w:r w:rsidR="00B36C51" w:rsidRPr="002C1C22">
        <w:rPr>
          <w:rFonts w:cs="Tahoma"/>
          <w:sz w:val="20"/>
          <w:szCs w:val="20"/>
        </w:rPr>
        <w:t xml:space="preserve"> (1)</w:t>
      </w:r>
    </w:p>
    <w:p w14:paraId="7A418076" w14:textId="034F1483" w:rsidR="00110140" w:rsidRPr="002C1C22" w:rsidRDefault="009E490C" w:rsidP="00B944A2">
      <w:pPr>
        <w:pStyle w:val="ListParagraph"/>
        <w:ind w:left="426"/>
        <w:rPr>
          <w:rFonts w:cs="Tahoma"/>
          <w:sz w:val="20"/>
          <w:szCs w:val="20"/>
        </w:rPr>
      </w:pPr>
      <w:r w:rsidRPr="002C1C22">
        <w:rPr>
          <w:rFonts w:cs="Tahoma"/>
          <w:sz w:val="20"/>
          <w:szCs w:val="20"/>
        </w:rPr>
        <w:tab/>
      </w:r>
      <w:r w:rsidR="00B82C9F" w:rsidRPr="002C1C22">
        <w:rPr>
          <w:rFonts w:cs="Tahoma"/>
          <w:sz w:val="20"/>
          <w:szCs w:val="20"/>
        </w:rPr>
        <w:t>Diagram B: Solid</w:t>
      </w:r>
      <w:r w:rsidR="00B36C51" w:rsidRPr="002C1C22">
        <w:rPr>
          <w:rFonts w:cs="Tahoma"/>
          <w:sz w:val="20"/>
          <w:szCs w:val="20"/>
        </w:rPr>
        <w:t xml:space="preserve"> (1)</w:t>
      </w:r>
    </w:p>
    <w:p w14:paraId="3DEA2A59" w14:textId="0BD2A4FC" w:rsidR="00110140" w:rsidRPr="002C1C22" w:rsidRDefault="009E490C" w:rsidP="00B944A2">
      <w:pPr>
        <w:pStyle w:val="ListParagraph"/>
        <w:ind w:left="426"/>
        <w:rPr>
          <w:rFonts w:cs="Tahoma"/>
          <w:sz w:val="20"/>
          <w:szCs w:val="20"/>
        </w:rPr>
      </w:pPr>
      <w:r w:rsidRPr="002C1C22">
        <w:rPr>
          <w:rFonts w:cs="Tahoma"/>
          <w:sz w:val="20"/>
          <w:szCs w:val="20"/>
        </w:rPr>
        <w:tab/>
      </w:r>
      <w:r w:rsidR="00110140" w:rsidRPr="002C1C22">
        <w:rPr>
          <w:rFonts w:cs="Tahoma"/>
          <w:sz w:val="20"/>
          <w:szCs w:val="20"/>
        </w:rPr>
        <w:t>Diagram C: Gas</w:t>
      </w:r>
      <w:r w:rsidR="00B36C51" w:rsidRPr="002C1C22">
        <w:rPr>
          <w:rFonts w:cs="Tahoma"/>
          <w:sz w:val="20"/>
          <w:szCs w:val="20"/>
        </w:rPr>
        <w:t xml:space="preserve"> (1)</w:t>
      </w:r>
    </w:p>
    <w:p w14:paraId="1D6B7698" w14:textId="77777777" w:rsidR="004C6116" w:rsidRDefault="004C6116" w:rsidP="00B944A2">
      <w:pPr>
        <w:pStyle w:val="ListParagraph"/>
        <w:ind w:left="426"/>
        <w:rPr>
          <w:rFonts w:cs="Tahoma"/>
          <w:sz w:val="20"/>
          <w:szCs w:val="20"/>
        </w:rPr>
      </w:pPr>
    </w:p>
    <w:p w14:paraId="2B0FFE4A" w14:textId="1D996CE4" w:rsidR="009E490C" w:rsidRPr="002C1C22" w:rsidRDefault="001B2A10" w:rsidP="00B944A2">
      <w:pPr>
        <w:pStyle w:val="ListParagraph"/>
        <w:ind w:left="426"/>
        <w:rPr>
          <w:rFonts w:cs="Tahoma"/>
          <w:sz w:val="20"/>
          <w:szCs w:val="20"/>
        </w:rPr>
      </w:pPr>
      <w:r w:rsidRPr="002C1C22">
        <w:rPr>
          <w:rFonts w:cs="Tahoma"/>
          <w:sz w:val="20"/>
          <w:szCs w:val="20"/>
        </w:rPr>
        <w:t>b)</w:t>
      </w:r>
      <w:r w:rsidRPr="002C1C22">
        <w:rPr>
          <w:rFonts w:cs="Tahoma"/>
          <w:sz w:val="20"/>
          <w:szCs w:val="20"/>
        </w:rPr>
        <w:tab/>
        <w:t>(1) each for:</w:t>
      </w:r>
    </w:p>
    <w:p w14:paraId="4175BCFF" w14:textId="1579A68E" w:rsidR="009E490C" w:rsidRPr="002C1C22" w:rsidRDefault="009E490C" w:rsidP="001B2A10">
      <w:pPr>
        <w:tabs>
          <w:tab w:val="left" w:pos="1276"/>
          <w:tab w:val="right" w:pos="10205"/>
        </w:tabs>
        <w:ind w:left="851" w:hanging="425"/>
        <w:rPr>
          <w:sz w:val="20"/>
          <w:szCs w:val="20"/>
        </w:rPr>
      </w:pPr>
      <w:r w:rsidRPr="002C1C22">
        <w:rPr>
          <w:rFonts w:cs="Tahoma"/>
          <w:sz w:val="20"/>
          <w:szCs w:val="20"/>
        </w:rPr>
        <w:tab/>
      </w:r>
      <w:r w:rsidRPr="002C1C22">
        <w:rPr>
          <w:sz w:val="20"/>
          <w:szCs w:val="20"/>
        </w:rPr>
        <w:sym w:font="Symbol" w:char="F0B7"/>
      </w:r>
      <w:r w:rsidRPr="002C1C22">
        <w:rPr>
          <w:sz w:val="20"/>
          <w:szCs w:val="20"/>
        </w:rPr>
        <w:tab/>
      </w:r>
      <w:r w:rsidR="001B2A10" w:rsidRPr="002C1C22">
        <w:rPr>
          <w:sz w:val="20"/>
          <w:szCs w:val="20"/>
        </w:rPr>
        <w:t>Density increases</w:t>
      </w:r>
    </w:p>
    <w:p w14:paraId="62D160C1" w14:textId="143F552E" w:rsidR="001B2A10" w:rsidRPr="002C1C22" w:rsidRDefault="001B2A10" w:rsidP="001B2A10">
      <w:pPr>
        <w:tabs>
          <w:tab w:val="left" w:pos="1276"/>
          <w:tab w:val="right" w:pos="10205"/>
        </w:tabs>
        <w:ind w:left="851" w:hanging="425"/>
        <w:rPr>
          <w:sz w:val="20"/>
          <w:szCs w:val="20"/>
        </w:rPr>
      </w:pPr>
      <w:r w:rsidRPr="002C1C22">
        <w:rPr>
          <w:sz w:val="20"/>
          <w:szCs w:val="20"/>
        </w:rPr>
        <w:tab/>
      </w:r>
      <w:r w:rsidRPr="002C1C22">
        <w:rPr>
          <w:sz w:val="20"/>
          <w:szCs w:val="20"/>
        </w:rPr>
        <w:sym w:font="Symbol" w:char="F0B7"/>
      </w:r>
      <w:r w:rsidRPr="002C1C22">
        <w:rPr>
          <w:sz w:val="20"/>
          <w:szCs w:val="20"/>
        </w:rPr>
        <w:tab/>
        <w:t>Particles closer together</w:t>
      </w:r>
    </w:p>
    <w:p w14:paraId="5B677F5B" w14:textId="77777777" w:rsidR="00110140" w:rsidRPr="002C1C22" w:rsidRDefault="00110140" w:rsidP="00110140">
      <w:pPr>
        <w:pStyle w:val="ListParagraph"/>
        <w:rPr>
          <w:rFonts w:cs="Tahoma"/>
          <w:sz w:val="20"/>
          <w:szCs w:val="20"/>
        </w:rPr>
      </w:pPr>
    </w:p>
    <w:p w14:paraId="2C8DBCE5" w14:textId="56A11C74" w:rsidR="00525CF1" w:rsidRPr="002C1C22" w:rsidRDefault="00D86848" w:rsidP="00124EC1">
      <w:pPr>
        <w:tabs>
          <w:tab w:val="right" w:pos="10205"/>
        </w:tabs>
        <w:ind w:left="426" w:hanging="426"/>
        <w:rPr>
          <w:rFonts w:cs="Tahoma"/>
          <w:sz w:val="20"/>
          <w:szCs w:val="20"/>
        </w:rPr>
      </w:pPr>
      <w:r w:rsidRPr="002C1C22">
        <w:rPr>
          <w:rFonts w:cs="Tahoma"/>
          <w:sz w:val="20"/>
          <w:szCs w:val="20"/>
        </w:rPr>
        <w:t>2.</w:t>
      </w:r>
      <w:r w:rsidRPr="002C1C22">
        <w:rPr>
          <w:rFonts w:cs="Tahoma"/>
          <w:sz w:val="20"/>
          <w:szCs w:val="20"/>
        </w:rPr>
        <w:tab/>
      </w:r>
      <w:r w:rsidR="00066251" w:rsidRPr="002C1C22">
        <w:rPr>
          <w:rFonts w:cs="Tahoma"/>
          <w:sz w:val="20"/>
          <w:szCs w:val="20"/>
        </w:rPr>
        <w:t xml:space="preserve">(1) </w:t>
      </w:r>
      <w:r w:rsidR="00066251" w:rsidRPr="002C1C22">
        <w:rPr>
          <w:sz w:val="20"/>
          <w:szCs w:val="20"/>
        </w:rPr>
        <w:t>mark</w:t>
      </w:r>
      <w:r w:rsidR="00066251" w:rsidRPr="002C1C22">
        <w:rPr>
          <w:rFonts w:cs="Tahoma"/>
          <w:sz w:val="20"/>
          <w:szCs w:val="20"/>
        </w:rPr>
        <w:t xml:space="preserve"> for each correct </w:t>
      </w:r>
      <w:r w:rsidR="00B944A2" w:rsidRPr="002C1C22">
        <w:rPr>
          <w:rFonts w:cs="Tahoma"/>
          <w:sz w:val="20"/>
          <w:szCs w:val="20"/>
        </w:rPr>
        <w:t>match</w:t>
      </w:r>
    </w:p>
    <w:p w14:paraId="2CDB0A65" w14:textId="0DB4ABB1" w:rsidR="00B944A2" w:rsidRPr="002C1C22" w:rsidRDefault="00B944A2" w:rsidP="00124EC1">
      <w:pPr>
        <w:tabs>
          <w:tab w:val="right" w:pos="10205"/>
        </w:tabs>
        <w:ind w:left="426" w:hanging="426"/>
        <w:rPr>
          <w:rFonts w:cs="Tahoma"/>
          <w:sz w:val="12"/>
          <w:szCs w:val="20"/>
        </w:rPr>
      </w:pPr>
    </w:p>
    <w:tbl>
      <w:tblPr>
        <w:tblStyle w:val="TableGrid"/>
        <w:tblW w:w="0" w:type="auto"/>
        <w:tblCellSpacing w:w="28" w:type="dxa"/>
        <w:tblInd w:w="42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33"/>
        <w:gridCol w:w="2981"/>
        <w:gridCol w:w="3465"/>
      </w:tblGrid>
      <w:tr w:rsidR="00B944A2" w:rsidRPr="002C1C22" w14:paraId="4F2A9B63" w14:textId="77777777" w:rsidTr="00AF5190">
        <w:trPr>
          <w:cnfStyle w:val="100000000000" w:firstRow="1" w:lastRow="0" w:firstColumn="0" w:lastColumn="0" w:oddVBand="0" w:evenVBand="0" w:oddHBand="0" w:evenHBand="0" w:firstRowFirstColumn="0" w:firstRowLastColumn="0" w:lastRowFirstColumn="0" w:lastRowLastColumn="0"/>
          <w:trHeight w:val="340"/>
          <w:tblCellSpacing w:w="28" w:type="dxa"/>
        </w:trPr>
        <w:tc>
          <w:tcPr>
            <w:tcW w:w="324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18AB7C" w14:textId="06D125F7" w:rsidR="00B944A2" w:rsidRPr="002C1C22" w:rsidRDefault="00AF5190" w:rsidP="000F4A84">
            <w:pPr>
              <w:rPr>
                <w:b w:val="0"/>
                <w:szCs w:val="18"/>
              </w:rPr>
            </w:pPr>
            <w:r w:rsidRPr="002C1C22">
              <w:rPr>
                <w:noProof/>
                <w:szCs w:val="18"/>
                <w:lang w:eastAsia="en-GB"/>
              </w:rPr>
              <mc:AlternateContent>
                <mc:Choice Requires="wps">
                  <w:drawing>
                    <wp:anchor distT="0" distB="0" distL="114300" distR="114300" simplePos="0" relativeHeight="251670528" behindDoc="0" locked="0" layoutInCell="1" allowOverlap="1" wp14:anchorId="1D2FA81C" wp14:editId="454FBF1A">
                      <wp:simplePos x="0" y="0"/>
                      <wp:positionH relativeFrom="column">
                        <wp:posOffset>1994535</wp:posOffset>
                      </wp:positionH>
                      <wp:positionV relativeFrom="paragraph">
                        <wp:posOffset>108585</wp:posOffset>
                      </wp:positionV>
                      <wp:extent cx="1945005" cy="316865"/>
                      <wp:effectExtent l="0" t="0" r="36195" b="26035"/>
                      <wp:wrapNone/>
                      <wp:docPr id="1302" name="Straight Connector 1302"/>
                      <wp:cNvGraphicFramePr/>
                      <a:graphic xmlns:a="http://schemas.openxmlformats.org/drawingml/2006/main">
                        <a:graphicData uri="http://schemas.microsoft.com/office/word/2010/wordprocessingShape">
                          <wps:wsp>
                            <wps:cNvCnPr/>
                            <wps:spPr>
                              <a:xfrm flipV="1">
                                <a:off x="0" y="0"/>
                                <a:ext cx="1945005" cy="317271"/>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5244A" id="Straight Connector 130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05pt,8.55pt" to="310.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" strokecolor="black [3213]" strokeweight=".5pt"/>
                  </w:pict>
                </mc:Fallback>
              </mc:AlternateContent>
            </w:r>
            <w:r w:rsidR="00B944A2" w:rsidRPr="002C1C22">
              <w:rPr>
                <w:b w:val="0"/>
                <w:szCs w:val="18"/>
              </w:rPr>
              <w:t>Density</w:t>
            </w:r>
          </w:p>
        </w:tc>
        <w:tc>
          <w:tcPr>
            <w:tcW w:w="2925" w:type="dxa"/>
            <w:tcBorders>
              <w:top w:val="nil"/>
              <w:left w:val="nil"/>
              <w:bottom w:val="nil"/>
              <w:right w:val="nil"/>
              <w:tl2br w:val="none" w:sz="0" w:space="0" w:color="auto"/>
              <w:tr2bl w:val="none" w:sz="0" w:space="0" w:color="auto"/>
            </w:tcBorders>
          </w:tcPr>
          <w:p w14:paraId="2F77906F" w14:textId="20AA2ECD" w:rsidR="00B944A2" w:rsidRPr="002C1C22" w:rsidRDefault="00AF5190" w:rsidP="000F4A84">
            <w:pPr>
              <w:pStyle w:val="NormalWeb"/>
              <w:spacing w:before="0" w:beforeAutospacing="0" w:after="0" w:afterAutospacing="0"/>
              <w:rPr>
                <w:rFonts w:asciiTheme="minorHAnsi" w:eastAsia="Times New Roman" w:hAnsiTheme="minorHAnsi"/>
                <w:b w:val="0"/>
                <w:sz w:val="22"/>
                <w:szCs w:val="18"/>
              </w:rPr>
            </w:pPr>
            <w:r w:rsidRPr="002C1C22">
              <w:rPr>
                <w:rFonts w:asciiTheme="minorHAnsi" w:hAnsiTheme="minorHAnsi"/>
                <w:noProof/>
                <w:szCs w:val="18"/>
              </w:rPr>
              <mc:AlternateContent>
                <mc:Choice Requires="wps">
                  <w:drawing>
                    <wp:anchor distT="0" distB="0" distL="114300" distR="114300" simplePos="0" relativeHeight="251669504" behindDoc="0" locked="0" layoutInCell="1" allowOverlap="1" wp14:anchorId="0D12C7E0" wp14:editId="1F632D60">
                      <wp:simplePos x="0" y="0"/>
                      <wp:positionH relativeFrom="column">
                        <wp:posOffset>-104775</wp:posOffset>
                      </wp:positionH>
                      <wp:positionV relativeFrom="paragraph">
                        <wp:posOffset>108585</wp:posOffset>
                      </wp:positionV>
                      <wp:extent cx="1945005" cy="310515"/>
                      <wp:effectExtent l="0" t="0" r="36195" b="32385"/>
                      <wp:wrapNone/>
                      <wp:docPr id="1301" name="Straight Connector 1301"/>
                      <wp:cNvGraphicFramePr/>
                      <a:graphic xmlns:a="http://schemas.openxmlformats.org/drawingml/2006/main">
                        <a:graphicData uri="http://schemas.microsoft.com/office/word/2010/wordprocessingShape">
                          <wps:wsp>
                            <wps:cNvCnPr/>
                            <wps:spPr>
                              <a:xfrm>
                                <a:off x="0" y="0"/>
                                <a:ext cx="1945386" cy="310616"/>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A7E86" id="Straight Connector 130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8.55pt" to="144.9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" strokecolor="black [3213]" strokeweight=".5pt"/>
                  </w:pict>
                </mc:Fallback>
              </mc:AlternateContent>
            </w:r>
          </w:p>
        </w:tc>
        <w:tc>
          <w:tcPr>
            <w:tcW w:w="338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ECCABE" w14:textId="77777777" w:rsidR="00B944A2" w:rsidRPr="002C1C22" w:rsidRDefault="00B944A2" w:rsidP="000F4A84">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Kg</w:t>
            </w:r>
          </w:p>
        </w:tc>
      </w:tr>
      <w:tr w:rsidR="00B944A2" w:rsidRPr="002C1C22" w14:paraId="6578D8AA" w14:textId="77777777" w:rsidTr="00AF5190">
        <w:trPr>
          <w:trHeight w:val="340"/>
          <w:tblCellSpacing w:w="28" w:type="dxa"/>
        </w:trPr>
        <w:tc>
          <w:tcPr>
            <w:tcW w:w="3249" w:type="dxa"/>
          </w:tcPr>
          <w:p w14:paraId="3097FFEE" w14:textId="7A26B74C" w:rsidR="00B944A2" w:rsidRPr="002C1C22" w:rsidRDefault="00B944A2" w:rsidP="000F4A84">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Mass</w:t>
            </w:r>
          </w:p>
        </w:tc>
        <w:tc>
          <w:tcPr>
            <w:tcW w:w="2925" w:type="dxa"/>
            <w:tcBorders>
              <w:top w:val="nil"/>
              <w:left w:val="nil"/>
              <w:bottom w:val="nil"/>
              <w:right w:val="nil"/>
            </w:tcBorders>
          </w:tcPr>
          <w:p w14:paraId="52421491" w14:textId="16F0F820" w:rsidR="00B944A2" w:rsidRPr="002C1C22" w:rsidRDefault="00B944A2" w:rsidP="000F4A84">
            <w:pPr>
              <w:pStyle w:val="NormalWeb"/>
              <w:spacing w:before="0" w:beforeAutospacing="0" w:after="0" w:afterAutospacing="0"/>
              <w:rPr>
                <w:rFonts w:asciiTheme="minorHAnsi" w:eastAsia="Times New Roman" w:hAnsiTheme="minorHAnsi"/>
                <w:b w:val="0"/>
                <w:sz w:val="22"/>
                <w:szCs w:val="18"/>
              </w:rPr>
            </w:pPr>
          </w:p>
        </w:tc>
        <w:tc>
          <w:tcPr>
            <w:tcW w:w="3381" w:type="dxa"/>
          </w:tcPr>
          <w:p w14:paraId="4C1BE6FA" w14:textId="77777777" w:rsidR="00B944A2" w:rsidRPr="002C1C22" w:rsidRDefault="00B944A2" w:rsidP="000F4A84">
            <w:pPr>
              <w:pStyle w:val="NormalWeb"/>
              <w:spacing w:before="0" w:beforeAutospacing="0" w:after="0" w:afterAutospacing="0"/>
              <w:rPr>
                <w:rFonts w:asciiTheme="minorHAnsi" w:hAnsiTheme="minorHAnsi"/>
                <w:b w:val="0"/>
                <w:sz w:val="22"/>
                <w:vertAlign w:val="superscript"/>
              </w:rPr>
            </w:pPr>
            <w:r w:rsidRPr="002C1C22">
              <w:rPr>
                <w:rFonts w:asciiTheme="minorHAnsi" w:hAnsiTheme="minorHAnsi"/>
                <w:b w:val="0"/>
                <w:sz w:val="22"/>
              </w:rPr>
              <w:t>Kg/m</w:t>
            </w:r>
            <w:r w:rsidRPr="002C1C22">
              <w:rPr>
                <w:rFonts w:asciiTheme="minorHAnsi" w:hAnsiTheme="minorHAnsi"/>
                <w:b w:val="0"/>
                <w:sz w:val="22"/>
                <w:vertAlign w:val="superscript"/>
              </w:rPr>
              <w:t>3</w:t>
            </w:r>
          </w:p>
        </w:tc>
      </w:tr>
      <w:tr w:rsidR="00B944A2" w:rsidRPr="002C1C22" w14:paraId="08F4C828" w14:textId="77777777" w:rsidTr="00AF5190">
        <w:trPr>
          <w:trHeight w:val="340"/>
          <w:tblCellSpacing w:w="28" w:type="dxa"/>
        </w:trPr>
        <w:tc>
          <w:tcPr>
            <w:tcW w:w="3249" w:type="dxa"/>
          </w:tcPr>
          <w:p w14:paraId="681CD569" w14:textId="26A92C1C" w:rsidR="00B944A2" w:rsidRPr="002C1C22" w:rsidRDefault="00B944A2" w:rsidP="000F4A84">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Volume</w:t>
            </w:r>
          </w:p>
        </w:tc>
        <w:tc>
          <w:tcPr>
            <w:tcW w:w="2925" w:type="dxa"/>
            <w:tcBorders>
              <w:top w:val="nil"/>
              <w:left w:val="nil"/>
              <w:bottom w:val="nil"/>
              <w:right w:val="nil"/>
            </w:tcBorders>
          </w:tcPr>
          <w:p w14:paraId="35340D50" w14:textId="58A05706" w:rsidR="00B944A2" w:rsidRPr="002C1C22" w:rsidRDefault="00B944A2" w:rsidP="000F4A84">
            <w:pPr>
              <w:pStyle w:val="NormalWeb"/>
              <w:spacing w:before="0" w:beforeAutospacing="0" w:after="0" w:afterAutospacing="0"/>
              <w:rPr>
                <w:rFonts w:asciiTheme="minorHAnsi" w:eastAsia="Times New Roman" w:hAnsiTheme="minorHAnsi"/>
                <w:b w:val="0"/>
                <w:sz w:val="22"/>
                <w:szCs w:val="18"/>
              </w:rPr>
            </w:pPr>
            <w:r w:rsidRPr="002C1C22">
              <w:rPr>
                <w:rFonts w:asciiTheme="minorHAnsi" w:hAnsiTheme="minorHAnsi"/>
                <w:noProof/>
                <w:sz w:val="22"/>
              </w:rPr>
              <mc:AlternateContent>
                <mc:Choice Requires="wps">
                  <w:drawing>
                    <wp:anchor distT="0" distB="0" distL="114300" distR="114300" simplePos="0" relativeHeight="251671552" behindDoc="0" locked="0" layoutInCell="1" allowOverlap="1" wp14:anchorId="1651DAEF" wp14:editId="3AD0890D">
                      <wp:simplePos x="0" y="0"/>
                      <wp:positionH relativeFrom="column">
                        <wp:posOffset>-99060</wp:posOffset>
                      </wp:positionH>
                      <wp:positionV relativeFrom="paragraph">
                        <wp:posOffset>81915</wp:posOffset>
                      </wp:positionV>
                      <wp:extent cx="1950085" cy="0"/>
                      <wp:effectExtent l="0" t="0" r="31115" b="19050"/>
                      <wp:wrapNone/>
                      <wp:docPr id="1303" name="Straight Connector 1303"/>
                      <wp:cNvGraphicFramePr/>
                      <a:graphic xmlns:a="http://schemas.openxmlformats.org/drawingml/2006/main">
                        <a:graphicData uri="http://schemas.microsoft.com/office/word/2010/wordprocessingShape">
                          <wps:wsp>
                            <wps:cNvCnPr/>
                            <wps:spPr>
                              <a:xfrm>
                                <a:off x="0" y="0"/>
                                <a:ext cx="1950085" cy="0"/>
                              </a:xfrm>
                              <a:prstGeom prst="line">
                                <a:avLst/>
                              </a:prstGeom>
                              <a:ln w="635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FFD9C" id="Straight Connector 130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45pt" to="14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" strokecolor="black [3213]" strokeweight=".5pt"/>
                  </w:pict>
                </mc:Fallback>
              </mc:AlternateContent>
            </w:r>
          </w:p>
        </w:tc>
        <w:tc>
          <w:tcPr>
            <w:tcW w:w="3381" w:type="dxa"/>
          </w:tcPr>
          <w:p w14:paraId="28EF8CAE" w14:textId="31CA22F2" w:rsidR="00B944A2" w:rsidRPr="002C1C22" w:rsidRDefault="00B944A2" w:rsidP="000F4A84">
            <w:pPr>
              <w:pStyle w:val="NormalWeb"/>
              <w:spacing w:before="0" w:beforeAutospacing="0" w:after="0" w:afterAutospacing="0"/>
              <w:rPr>
                <w:rFonts w:asciiTheme="minorHAnsi" w:hAnsiTheme="minorHAnsi"/>
                <w:b w:val="0"/>
                <w:sz w:val="22"/>
              </w:rPr>
            </w:pPr>
            <w:r w:rsidRPr="002C1C22">
              <w:rPr>
                <w:rFonts w:asciiTheme="minorHAnsi" w:hAnsiTheme="minorHAnsi"/>
                <w:b w:val="0"/>
                <w:sz w:val="22"/>
              </w:rPr>
              <w:t>m</w:t>
            </w:r>
            <w:r w:rsidRPr="002C1C22">
              <w:rPr>
                <w:rFonts w:asciiTheme="minorHAnsi" w:hAnsiTheme="minorHAnsi"/>
                <w:b w:val="0"/>
                <w:sz w:val="22"/>
                <w:vertAlign w:val="superscript"/>
              </w:rPr>
              <w:t>3</w:t>
            </w:r>
          </w:p>
        </w:tc>
      </w:tr>
    </w:tbl>
    <w:p w14:paraId="54947A2D" w14:textId="1FBDA968" w:rsidR="00525CF1" w:rsidRPr="002C1C22" w:rsidRDefault="00525CF1" w:rsidP="00525CF1">
      <w:pPr>
        <w:rPr>
          <w:sz w:val="20"/>
          <w:szCs w:val="20"/>
        </w:rPr>
      </w:pPr>
    </w:p>
    <w:p w14:paraId="13B31A56" w14:textId="12C760B4" w:rsidR="00F27F93" w:rsidRPr="002C1C22" w:rsidRDefault="00D86848" w:rsidP="00B944A2">
      <w:pPr>
        <w:tabs>
          <w:tab w:val="right" w:pos="10205"/>
        </w:tabs>
        <w:ind w:left="426" w:hanging="426"/>
        <w:rPr>
          <w:sz w:val="20"/>
          <w:szCs w:val="20"/>
        </w:rPr>
      </w:pPr>
      <w:r w:rsidRPr="002C1C22">
        <w:rPr>
          <w:sz w:val="20"/>
          <w:szCs w:val="20"/>
        </w:rPr>
        <w:t>3.</w:t>
      </w:r>
      <w:r w:rsidRPr="002C1C22">
        <w:rPr>
          <w:sz w:val="20"/>
          <w:szCs w:val="20"/>
        </w:rPr>
        <w:tab/>
      </w:r>
      <w:r w:rsidR="00F27F93" w:rsidRPr="002C1C22">
        <w:rPr>
          <w:sz w:val="20"/>
          <w:szCs w:val="20"/>
        </w:rPr>
        <w:t>A (1)</w:t>
      </w:r>
    </w:p>
    <w:p w14:paraId="769524FD" w14:textId="77777777" w:rsidR="00B944A2" w:rsidRPr="002C1C22" w:rsidRDefault="00B944A2" w:rsidP="00B944A2">
      <w:pPr>
        <w:tabs>
          <w:tab w:val="right" w:pos="10205"/>
        </w:tabs>
        <w:ind w:left="426" w:hanging="426"/>
        <w:rPr>
          <w:sz w:val="20"/>
          <w:szCs w:val="20"/>
        </w:rPr>
      </w:pPr>
    </w:p>
    <w:p w14:paraId="78D4AF2D" w14:textId="2621FA04" w:rsidR="000D020E" w:rsidRPr="002C1C22" w:rsidRDefault="000D020E" w:rsidP="000D020E">
      <w:pPr>
        <w:tabs>
          <w:tab w:val="right" w:pos="10205"/>
        </w:tabs>
        <w:ind w:left="426" w:hanging="426"/>
        <w:rPr>
          <w:sz w:val="20"/>
          <w:szCs w:val="20"/>
        </w:rPr>
      </w:pPr>
      <w:r w:rsidRPr="002C1C22">
        <w:rPr>
          <w:sz w:val="20"/>
          <w:szCs w:val="20"/>
        </w:rPr>
        <w:t>4.</w:t>
      </w:r>
      <w:r w:rsidRPr="002C1C22">
        <w:rPr>
          <w:sz w:val="20"/>
          <w:szCs w:val="20"/>
        </w:rPr>
        <w:tab/>
        <w:t xml:space="preserve">B (1) </w:t>
      </w:r>
    </w:p>
    <w:p w14:paraId="4E7EFDA0" w14:textId="77777777" w:rsidR="000D020E" w:rsidRPr="002C1C22" w:rsidRDefault="000D020E" w:rsidP="00B944A2">
      <w:pPr>
        <w:tabs>
          <w:tab w:val="right" w:pos="10205"/>
        </w:tabs>
        <w:ind w:left="426" w:hanging="426"/>
        <w:rPr>
          <w:sz w:val="20"/>
          <w:szCs w:val="20"/>
        </w:rPr>
      </w:pPr>
    </w:p>
    <w:p w14:paraId="590601F9" w14:textId="74A920D6" w:rsidR="00796DC0" w:rsidRPr="002C1C22" w:rsidRDefault="000D020E" w:rsidP="00B944A2">
      <w:pPr>
        <w:tabs>
          <w:tab w:val="right" w:pos="10205"/>
        </w:tabs>
        <w:ind w:left="426" w:hanging="426"/>
        <w:rPr>
          <w:sz w:val="20"/>
          <w:szCs w:val="20"/>
        </w:rPr>
      </w:pPr>
      <w:r w:rsidRPr="002C1C22">
        <w:rPr>
          <w:sz w:val="20"/>
          <w:szCs w:val="20"/>
        </w:rPr>
        <w:t>5</w:t>
      </w:r>
      <w:r w:rsidR="00D86848" w:rsidRPr="002C1C22">
        <w:rPr>
          <w:sz w:val="20"/>
          <w:szCs w:val="20"/>
        </w:rPr>
        <w:t>.</w:t>
      </w:r>
      <w:r w:rsidR="00D86848" w:rsidRPr="002C1C22">
        <w:rPr>
          <w:sz w:val="20"/>
          <w:szCs w:val="20"/>
        </w:rPr>
        <w:tab/>
      </w:r>
      <w:r w:rsidR="00796DC0" w:rsidRPr="002C1C22">
        <w:rPr>
          <w:sz w:val="20"/>
          <w:szCs w:val="20"/>
        </w:rPr>
        <w:t>Student A (1)</w:t>
      </w:r>
    </w:p>
    <w:p w14:paraId="2B449939" w14:textId="77777777" w:rsidR="000D020E" w:rsidRPr="002C1C22" w:rsidRDefault="000D020E" w:rsidP="000D020E">
      <w:pPr>
        <w:tabs>
          <w:tab w:val="left" w:pos="851"/>
          <w:tab w:val="right" w:pos="10205"/>
        </w:tabs>
        <w:ind w:left="426" w:hanging="426"/>
        <w:rPr>
          <w:sz w:val="20"/>
          <w:szCs w:val="20"/>
        </w:rPr>
      </w:pPr>
    </w:p>
    <w:p w14:paraId="4AA62E9F" w14:textId="3EB164E9" w:rsidR="000D020E" w:rsidRPr="002C1C22" w:rsidRDefault="000D020E" w:rsidP="000D020E">
      <w:pPr>
        <w:tabs>
          <w:tab w:val="left" w:pos="851"/>
          <w:tab w:val="right" w:pos="10205"/>
        </w:tabs>
        <w:ind w:left="426" w:hanging="426"/>
        <w:rPr>
          <w:sz w:val="20"/>
          <w:szCs w:val="20"/>
        </w:rPr>
      </w:pPr>
      <w:r w:rsidRPr="002C1C22">
        <w:rPr>
          <w:sz w:val="20"/>
          <w:szCs w:val="20"/>
        </w:rPr>
        <w:t>6.</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t>Student 1: specific latent heat of vaporisation (1)</w:t>
      </w:r>
    </w:p>
    <w:p w14:paraId="645779A1" w14:textId="77777777" w:rsidR="000D020E" w:rsidRPr="002C1C22" w:rsidRDefault="000D020E" w:rsidP="000D020E">
      <w:pPr>
        <w:pStyle w:val="ListParagraph"/>
        <w:ind w:left="851"/>
        <w:rPr>
          <w:sz w:val="20"/>
          <w:szCs w:val="20"/>
        </w:rPr>
      </w:pPr>
      <w:r w:rsidRPr="002C1C22">
        <w:rPr>
          <w:sz w:val="20"/>
          <w:szCs w:val="20"/>
        </w:rPr>
        <w:t>Student 2: specific latent heat of fusion (1)</w:t>
      </w:r>
    </w:p>
    <w:p w14:paraId="19BE0EA5" w14:textId="77777777" w:rsidR="000D020E" w:rsidRPr="002C1C22" w:rsidRDefault="000D020E" w:rsidP="000D020E">
      <w:pPr>
        <w:tabs>
          <w:tab w:val="right" w:pos="10205"/>
        </w:tabs>
        <w:ind w:left="851" w:hanging="425"/>
        <w:rPr>
          <w:sz w:val="20"/>
          <w:szCs w:val="20"/>
        </w:rPr>
      </w:pPr>
      <w:r w:rsidRPr="002C1C22">
        <w:rPr>
          <w:sz w:val="20"/>
          <w:szCs w:val="20"/>
        </w:rPr>
        <w:lastRenderedPageBreak/>
        <w:t>b)</w:t>
      </w:r>
      <w:r w:rsidRPr="002C1C22">
        <w:rPr>
          <w:sz w:val="20"/>
          <w:szCs w:val="20"/>
        </w:rPr>
        <w:tab/>
        <w:t>Mass (1), specific latent heat (1)</w:t>
      </w:r>
    </w:p>
    <w:p w14:paraId="59AB3BF5" w14:textId="77777777" w:rsidR="00DE138F" w:rsidRDefault="00DE138F" w:rsidP="00B944A2">
      <w:pPr>
        <w:tabs>
          <w:tab w:val="left" w:pos="426"/>
        </w:tabs>
        <w:ind w:left="851" w:hanging="851"/>
        <w:rPr>
          <w:sz w:val="20"/>
          <w:szCs w:val="20"/>
        </w:rPr>
      </w:pPr>
    </w:p>
    <w:p w14:paraId="42DDA4E6" w14:textId="4626186E" w:rsidR="00A66386" w:rsidRPr="002C1C22" w:rsidRDefault="00F53400" w:rsidP="00B944A2">
      <w:pPr>
        <w:tabs>
          <w:tab w:val="left" w:pos="426"/>
        </w:tabs>
        <w:ind w:left="851" w:hanging="851"/>
        <w:rPr>
          <w:sz w:val="20"/>
          <w:szCs w:val="20"/>
        </w:rPr>
      </w:pPr>
      <w:r w:rsidRPr="002C1C22">
        <w:rPr>
          <w:sz w:val="20"/>
          <w:szCs w:val="20"/>
        </w:rPr>
        <w:t>7</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sz w:val="20"/>
          <w:szCs w:val="20"/>
        </w:rPr>
        <w:tab/>
      </w:r>
      <m:oMath>
        <m:r>
          <w:rPr>
            <w:rFonts w:ascii="Cambria Math" w:hAnsi="Cambria Math"/>
            <w:sz w:val="20"/>
            <w:szCs w:val="20"/>
          </w:rPr>
          <m:t>ρ=</m:t>
        </m:r>
        <m:f>
          <m:fPr>
            <m:ctrlPr>
              <w:rPr>
                <w:rFonts w:ascii="Cambria Math" w:hAnsi="Cambria Math"/>
                <w:i/>
                <w:sz w:val="20"/>
                <w:szCs w:val="20"/>
              </w:rPr>
            </m:ctrlPr>
          </m:fPr>
          <m:num>
            <m:r>
              <w:rPr>
                <w:rFonts w:ascii="Cambria Math" w:hAnsi="Cambria Math"/>
                <w:sz w:val="20"/>
                <w:szCs w:val="20"/>
              </w:rPr>
              <m:t>m</m:t>
            </m:r>
          </m:num>
          <m:den>
            <m:r>
              <w:rPr>
                <w:rFonts w:ascii="Cambria Math" w:hAnsi="Cambria Math"/>
                <w:sz w:val="20"/>
                <w:szCs w:val="20"/>
              </w:rPr>
              <m:t>V</m:t>
            </m:r>
          </m:den>
        </m:f>
      </m:oMath>
      <w:r w:rsidR="00A66386" w:rsidRPr="002C1C22">
        <w:rPr>
          <w:sz w:val="20"/>
          <w:szCs w:val="20"/>
        </w:rPr>
        <w:t xml:space="preserve"> </w:t>
      </w:r>
      <w:r w:rsidR="002658FA" w:rsidRPr="002C1C22">
        <w:rPr>
          <w:sz w:val="20"/>
          <w:szCs w:val="20"/>
        </w:rPr>
        <w:t xml:space="preserve"> (1)</w:t>
      </w:r>
    </w:p>
    <w:p w14:paraId="4C0BF62D" w14:textId="77777777" w:rsidR="00A66386" w:rsidRPr="002C1C22" w:rsidRDefault="00A66386" w:rsidP="00B944A2">
      <w:pPr>
        <w:pStyle w:val="ListParagraph"/>
        <w:ind w:left="851"/>
        <w:rPr>
          <w:sz w:val="20"/>
          <w:szCs w:val="20"/>
        </w:rPr>
      </w:pPr>
      <m:oMath>
        <m:r>
          <w:rPr>
            <w:rFonts w:ascii="Cambria Math" w:hAnsi="Cambria Math"/>
            <w:sz w:val="20"/>
            <w:szCs w:val="20"/>
          </w:rPr>
          <m:t>ρ=</m:t>
        </m:r>
        <m:f>
          <m:fPr>
            <m:ctrlPr>
              <w:rPr>
                <w:rFonts w:ascii="Cambria Math" w:hAnsi="Cambria Math"/>
                <w:i/>
                <w:sz w:val="20"/>
                <w:szCs w:val="20"/>
              </w:rPr>
            </m:ctrlPr>
          </m:fPr>
          <m:num>
            <m:r>
              <w:rPr>
                <w:rFonts w:ascii="Cambria Math" w:hAnsi="Cambria Math"/>
                <w:sz w:val="20"/>
                <w:szCs w:val="20"/>
              </w:rPr>
              <m:t>2.3</m:t>
            </m:r>
          </m:num>
          <m:den>
            <m:sSup>
              <m:sSupPr>
                <m:ctrlPr>
                  <w:rPr>
                    <w:rFonts w:ascii="Cambria Math" w:hAnsi="Cambria Math"/>
                    <w:i/>
                    <w:sz w:val="20"/>
                    <w:szCs w:val="20"/>
                  </w:rPr>
                </m:ctrlPr>
              </m:sSupPr>
              <m:e>
                <m:r>
                  <w:rPr>
                    <w:rFonts w:ascii="Cambria Math" w:hAnsi="Cambria Math"/>
                    <w:sz w:val="20"/>
                    <w:szCs w:val="20"/>
                  </w:rPr>
                  <m:t>0.3</m:t>
                </m:r>
              </m:e>
              <m:sup>
                <m:r>
                  <w:rPr>
                    <w:rFonts w:ascii="Cambria Math" w:hAnsi="Cambria Math"/>
                    <w:sz w:val="20"/>
                    <w:szCs w:val="20"/>
                  </w:rPr>
                  <m:t>3</m:t>
                </m:r>
              </m:sup>
            </m:sSup>
          </m:den>
        </m:f>
      </m:oMath>
      <w:r w:rsidRPr="002C1C22">
        <w:rPr>
          <w:sz w:val="20"/>
          <w:szCs w:val="20"/>
        </w:rPr>
        <w:t xml:space="preserve"> </w:t>
      </w:r>
    </w:p>
    <w:p w14:paraId="01F00866" w14:textId="1C0E9623" w:rsidR="00A66386" w:rsidRPr="002C1C22" w:rsidRDefault="00A66386" w:rsidP="00B944A2">
      <w:pPr>
        <w:pStyle w:val="ListParagraph"/>
        <w:ind w:left="851"/>
        <w:rPr>
          <w:sz w:val="20"/>
          <w:szCs w:val="20"/>
        </w:rPr>
      </w:pPr>
      <m:oMath>
        <m:r>
          <w:rPr>
            <w:rFonts w:ascii="Cambria Math" w:hAnsi="Cambria Math"/>
            <w:sz w:val="20"/>
            <w:szCs w:val="20"/>
          </w:rPr>
          <m:t>ρ=85kg/</m:t>
        </m:r>
        <m:sSup>
          <m:sSupPr>
            <m:ctrlPr>
              <w:rPr>
                <w:rFonts w:ascii="Cambria Math" w:hAnsi="Cambria Math"/>
                <w:i/>
                <w:sz w:val="20"/>
                <w:szCs w:val="20"/>
              </w:rPr>
            </m:ctrlPr>
          </m:sSupPr>
          <m:e>
            <m:r>
              <w:rPr>
                <w:rFonts w:ascii="Cambria Math" w:hAnsi="Cambria Math"/>
                <w:sz w:val="20"/>
                <w:szCs w:val="20"/>
              </w:rPr>
              <m:t>m</m:t>
            </m:r>
          </m:e>
          <m:sup>
            <m:r>
              <w:rPr>
                <w:rFonts w:ascii="Cambria Math" w:hAnsi="Cambria Math"/>
                <w:sz w:val="20"/>
                <w:szCs w:val="20"/>
              </w:rPr>
              <m:t>3</m:t>
            </m:r>
          </m:sup>
        </m:sSup>
      </m:oMath>
      <w:r w:rsidRPr="002C1C22">
        <w:rPr>
          <w:sz w:val="20"/>
          <w:szCs w:val="20"/>
        </w:rPr>
        <w:t xml:space="preserve"> </w:t>
      </w:r>
      <w:r w:rsidR="002658FA" w:rsidRPr="002C1C22">
        <w:rPr>
          <w:sz w:val="20"/>
          <w:szCs w:val="20"/>
        </w:rPr>
        <w:t>(1)</w:t>
      </w:r>
    </w:p>
    <w:p w14:paraId="4EA4CBFF" w14:textId="77777777" w:rsidR="00525CF1" w:rsidRPr="002C1C22" w:rsidRDefault="00525CF1" w:rsidP="00525CF1">
      <w:pPr>
        <w:pStyle w:val="ListParagraph"/>
        <w:tabs>
          <w:tab w:val="left" w:pos="1695"/>
        </w:tabs>
        <w:rPr>
          <w:sz w:val="20"/>
          <w:szCs w:val="20"/>
        </w:rPr>
      </w:pPr>
    </w:p>
    <w:p w14:paraId="6D6B62B7" w14:textId="36FD93E0" w:rsidR="00F27F93" w:rsidRPr="002C1C22" w:rsidRDefault="00D86848" w:rsidP="00045BC8">
      <w:pPr>
        <w:tabs>
          <w:tab w:val="left" w:pos="851"/>
          <w:tab w:val="right" w:pos="10205"/>
        </w:tabs>
        <w:ind w:left="1276" w:hanging="850"/>
        <w:rPr>
          <w:sz w:val="20"/>
          <w:szCs w:val="20"/>
        </w:rPr>
      </w:pPr>
      <w:r w:rsidRPr="002C1C22">
        <w:rPr>
          <w:sz w:val="20"/>
          <w:szCs w:val="20"/>
        </w:rPr>
        <w:t>b)</w:t>
      </w:r>
      <w:r w:rsidRPr="002C1C22">
        <w:rPr>
          <w:sz w:val="20"/>
          <w:szCs w:val="20"/>
        </w:rPr>
        <w:tab/>
      </w:r>
      <w:r w:rsidR="00EB6901" w:rsidRPr="002C1C22">
        <w:rPr>
          <w:sz w:val="20"/>
          <w:szCs w:val="20"/>
        </w:rPr>
        <w:sym w:font="Symbol" w:char="F0B7"/>
      </w:r>
      <w:r w:rsidR="00D87E6B" w:rsidRPr="002C1C22">
        <w:rPr>
          <w:sz w:val="20"/>
          <w:szCs w:val="20"/>
        </w:rPr>
        <w:t xml:space="preserve"> </w:t>
      </w:r>
      <w:r w:rsidR="00045BC8" w:rsidRPr="002C1C22">
        <w:rPr>
          <w:sz w:val="20"/>
          <w:szCs w:val="20"/>
        </w:rPr>
        <w:tab/>
      </w:r>
      <w:r w:rsidR="00F27F93" w:rsidRPr="002C1C22">
        <w:rPr>
          <w:sz w:val="20"/>
          <w:szCs w:val="20"/>
        </w:rPr>
        <w:t xml:space="preserve">The student can fill a basin with water </w:t>
      </w:r>
      <w:r w:rsidR="00F56E88" w:rsidRPr="002C1C22">
        <w:rPr>
          <w:sz w:val="20"/>
          <w:szCs w:val="20"/>
        </w:rPr>
        <w:t>until it</w:t>
      </w:r>
      <w:r w:rsidR="00B8062B" w:rsidRPr="002C1C22">
        <w:rPr>
          <w:sz w:val="20"/>
          <w:szCs w:val="20"/>
        </w:rPr>
        <w:t>’</w:t>
      </w:r>
      <w:r w:rsidR="00F56E88" w:rsidRPr="002C1C22">
        <w:rPr>
          <w:sz w:val="20"/>
          <w:szCs w:val="20"/>
        </w:rPr>
        <w:t xml:space="preserve">s full </w:t>
      </w:r>
      <w:r w:rsidR="00F27F93" w:rsidRPr="002C1C22">
        <w:rPr>
          <w:sz w:val="20"/>
          <w:szCs w:val="20"/>
        </w:rPr>
        <w:t xml:space="preserve">and </w:t>
      </w:r>
      <w:r w:rsidR="002A0EEC" w:rsidRPr="002C1C22">
        <w:rPr>
          <w:sz w:val="20"/>
          <w:szCs w:val="20"/>
        </w:rPr>
        <w:t>have a second container to catch any water</w:t>
      </w:r>
      <w:r w:rsidR="00045BC8" w:rsidRPr="002C1C22">
        <w:rPr>
          <w:sz w:val="20"/>
          <w:szCs w:val="20"/>
        </w:rPr>
        <w:t xml:space="preserve"> </w:t>
      </w:r>
      <w:r w:rsidR="002A0EEC" w:rsidRPr="002C1C22">
        <w:rPr>
          <w:sz w:val="20"/>
          <w:szCs w:val="20"/>
        </w:rPr>
        <w:t>spillage.</w:t>
      </w:r>
      <w:r w:rsidR="00B8062B" w:rsidRPr="002C1C22">
        <w:rPr>
          <w:sz w:val="20"/>
          <w:szCs w:val="20"/>
        </w:rPr>
        <w:t xml:space="preserve"> </w:t>
      </w:r>
      <w:r w:rsidR="002A0EEC" w:rsidRPr="002C1C22">
        <w:rPr>
          <w:sz w:val="20"/>
          <w:szCs w:val="20"/>
        </w:rPr>
        <w:t>(1)</w:t>
      </w:r>
    </w:p>
    <w:p w14:paraId="4BB70808" w14:textId="6BF6CB5B" w:rsidR="002A0EEC" w:rsidRPr="002C1C22" w:rsidRDefault="00EB6901" w:rsidP="00B944A2">
      <w:pPr>
        <w:ind w:left="1276" w:hanging="425"/>
        <w:rPr>
          <w:sz w:val="20"/>
          <w:szCs w:val="20"/>
        </w:rPr>
      </w:pPr>
      <w:r w:rsidRPr="002C1C22">
        <w:rPr>
          <w:sz w:val="20"/>
          <w:szCs w:val="20"/>
        </w:rPr>
        <w:sym w:font="Symbol" w:char="F0B7"/>
      </w:r>
      <w:r w:rsidR="00D86848" w:rsidRPr="002C1C22">
        <w:rPr>
          <w:sz w:val="20"/>
          <w:szCs w:val="20"/>
        </w:rPr>
        <w:tab/>
      </w:r>
      <w:r w:rsidR="002A0EEC" w:rsidRPr="002C1C22">
        <w:rPr>
          <w:sz w:val="20"/>
          <w:szCs w:val="20"/>
        </w:rPr>
        <w:t>The student should then place the irregular shaped object in the basin</w:t>
      </w:r>
      <w:r w:rsidR="00B82C9F" w:rsidRPr="002C1C22">
        <w:rPr>
          <w:sz w:val="20"/>
          <w:szCs w:val="20"/>
        </w:rPr>
        <w:t xml:space="preserve">.  </w:t>
      </w:r>
      <w:r w:rsidR="002A0EEC" w:rsidRPr="002C1C22">
        <w:rPr>
          <w:sz w:val="20"/>
          <w:szCs w:val="20"/>
        </w:rPr>
        <w:t>The object will displace water from the basin into the second container</w:t>
      </w:r>
      <w:r w:rsidR="00B8062B" w:rsidRPr="002C1C22">
        <w:rPr>
          <w:sz w:val="20"/>
          <w:szCs w:val="20"/>
        </w:rPr>
        <w:t>.</w:t>
      </w:r>
      <w:r w:rsidR="002A0EEC" w:rsidRPr="002C1C22">
        <w:rPr>
          <w:sz w:val="20"/>
          <w:szCs w:val="20"/>
        </w:rPr>
        <w:t xml:space="preserve"> (1)</w:t>
      </w:r>
    </w:p>
    <w:p w14:paraId="47BBF6FE" w14:textId="509B4FB6" w:rsidR="00A66386" w:rsidRPr="002C1C22" w:rsidRDefault="00EB6901" w:rsidP="00B944A2">
      <w:pPr>
        <w:ind w:left="1276" w:hanging="425"/>
        <w:contextualSpacing/>
        <w:rPr>
          <w:sz w:val="20"/>
          <w:szCs w:val="20"/>
        </w:rPr>
      </w:pPr>
      <w:r w:rsidRPr="002C1C22">
        <w:rPr>
          <w:sz w:val="20"/>
          <w:szCs w:val="20"/>
        </w:rPr>
        <w:sym w:font="Symbol" w:char="F0B7"/>
      </w:r>
      <w:r w:rsidR="00D86848" w:rsidRPr="002C1C22">
        <w:rPr>
          <w:sz w:val="20"/>
          <w:szCs w:val="20"/>
        </w:rPr>
        <w:tab/>
      </w:r>
      <w:r w:rsidR="002A0EEC" w:rsidRPr="002C1C22">
        <w:rPr>
          <w:sz w:val="20"/>
          <w:szCs w:val="20"/>
        </w:rPr>
        <w:t>The student can then determine the volume of the object from the volume of the water displaced</w:t>
      </w:r>
      <w:r w:rsidR="00B82C9F" w:rsidRPr="002C1C22">
        <w:rPr>
          <w:sz w:val="20"/>
          <w:szCs w:val="20"/>
        </w:rPr>
        <w:t xml:space="preserve">.  </w:t>
      </w:r>
      <w:r w:rsidR="002A0EEC" w:rsidRPr="002C1C22">
        <w:rPr>
          <w:sz w:val="20"/>
          <w:szCs w:val="20"/>
        </w:rPr>
        <w:t>(1)</w:t>
      </w:r>
      <w:r w:rsidR="00A66386" w:rsidRPr="002C1C22">
        <w:rPr>
          <w:sz w:val="20"/>
          <w:szCs w:val="20"/>
        </w:rPr>
        <w:t xml:space="preserve"> </w:t>
      </w:r>
    </w:p>
    <w:p w14:paraId="10FF512F" w14:textId="5288C854" w:rsidR="002A0EEC" w:rsidRPr="002C1C22" w:rsidRDefault="00EB6901" w:rsidP="00B944A2">
      <w:pPr>
        <w:ind w:left="1276" w:hanging="425"/>
        <w:contextualSpacing/>
        <w:rPr>
          <w:sz w:val="20"/>
          <w:szCs w:val="20"/>
        </w:rPr>
      </w:pPr>
      <w:r w:rsidRPr="002C1C22">
        <w:rPr>
          <w:sz w:val="20"/>
          <w:szCs w:val="20"/>
        </w:rPr>
        <w:sym w:font="Symbol" w:char="F0B7"/>
      </w:r>
      <w:r w:rsidR="00D86848" w:rsidRPr="002C1C22">
        <w:rPr>
          <w:sz w:val="20"/>
          <w:szCs w:val="20"/>
        </w:rPr>
        <w:tab/>
      </w:r>
      <w:r w:rsidR="00B8062B" w:rsidRPr="002C1C22">
        <w:rPr>
          <w:sz w:val="20"/>
          <w:szCs w:val="20"/>
        </w:rPr>
        <w:t>The s</w:t>
      </w:r>
      <w:r w:rsidR="00A66386" w:rsidRPr="002C1C22">
        <w:rPr>
          <w:sz w:val="20"/>
          <w:szCs w:val="20"/>
        </w:rPr>
        <w:t xml:space="preserve">tudent can then weigh </w:t>
      </w:r>
      <w:r w:rsidR="00B8062B" w:rsidRPr="002C1C22">
        <w:rPr>
          <w:sz w:val="20"/>
          <w:szCs w:val="20"/>
        </w:rPr>
        <w:t xml:space="preserve">the </w:t>
      </w:r>
      <w:r w:rsidR="00A66386" w:rsidRPr="002C1C22">
        <w:rPr>
          <w:sz w:val="20"/>
          <w:szCs w:val="20"/>
        </w:rPr>
        <w:t xml:space="preserve">object and determine </w:t>
      </w:r>
      <w:r w:rsidR="00B8062B" w:rsidRPr="002C1C22">
        <w:rPr>
          <w:sz w:val="20"/>
          <w:szCs w:val="20"/>
        </w:rPr>
        <w:t xml:space="preserve">its </w:t>
      </w:r>
      <w:r w:rsidR="00A66386" w:rsidRPr="002C1C22">
        <w:rPr>
          <w:sz w:val="20"/>
          <w:szCs w:val="20"/>
        </w:rPr>
        <w:t xml:space="preserve">density </w:t>
      </w:r>
      <w:proofErr w:type="gramStart"/>
      <w:r w:rsidR="00A66386" w:rsidRPr="002C1C22">
        <w:rPr>
          <w:sz w:val="20"/>
          <w:szCs w:val="20"/>
        </w:rPr>
        <w:t xml:space="preserve">via </w:t>
      </w:r>
      <w:proofErr w:type="gramEnd"/>
      <m:oMath>
        <m:r>
          <w:rPr>
            <w:rFonts w:ascii="Cambria Math" w:hAnsi="Cambria Math"/>
            <w:sz w:val="20"/>
            <w:szCs w:val="20"/>
          </w:rPr>
          <m:t>ρ=</m:t>
        </m:r>
        <m:f>
          <m:fPr>
            <m:ctrlPr>
              <w:rPr>
                <w:rFonts w:ascii="Cambria Math" w:hAnsi="Cambria Math"/>
                <w:i/>
                <w:sz w:val="20"/>
                <w:szCs w:val="20"/>
              </w:rPr>
            </m:ctrlPr>
          </m:fPr>
          <m:num>
            <m:r>
              <w:rPr>
                <w:rFonts w:ascii="Cambria Math" w:hAnsi="Cambria Math"/>
                <w:sz w:val="20"/>
                <w:szCs w:val="20"/>
              </w:rPr>
              <m:t>m</m:t>
            </m:r>
          </m:num>
          <m:den>
            <m:r>
              <w:rPr>
                <w:rFonts w:ascii="Cambria Math" w:hAnsi="Cambria Math"/>
                <w:sz w:val="20"/>
                <w:szCs w:val="20"/>
              </w:rPr>
              <m:t>V</m:t>
            </m:r>
          </m:den>
        </m:f>
      </m:oMath>
      <w:r w:rsidR="00B8062B" w:rsidRPr="002C1C22">
        <w:rPr>
          <w:sz w:val="20"/>
          <w:szCs w:val="20"/>
        </w:rPr>
        <w:t>.</w:t>
      </w:r>
      <w:r w:rsidR="00A66386" w:rsidRPr="002C1C22">
        <w:rPr>
          <w:sz w:val="20"/>
          <w:szCs w:val="20"/>
        </w:rPr>
        <w:t xml:space="preserve"> (1)</w:t>
      </w:r>
    </w:p>
    <w:p w14:paraId="7815963C" w14:textId="4B843C5A" w:rsidR="000D020E" w:rsidRPr="002C1C22" w:rsidRDefault="00F53400" w:rsidP="0008561E">
      <w:pPr>
        <w:tabs>
          <w:tab w:val="left" w:pos="426"/>
        </w:tabs>
        <w:ind w:left="851" w:hanging="851"/>
        <w:rPr>
          <w:sz w:val="20"/>
          <w:szCs w:val="20"/>
        </w:rPr>
      </w:pPr>
      <w:r w:rsidRPr="002C1C22">
        <w:rPr>
          <w:sz w:val="20"/>
          <w:szCs w:val="20"/>
        </w:rPr>
        <w:t>8</w:t>
      </w:r>
      <w:r w:rsidR="000D020E" w:rsidRPr="002C1C22">
        <w:rPr>
          <w:sz w:val="20"/>
          <w:szCs w:val="20"/>
        </w:rPr>
        <w:t>.</w:t>
      </w:r>
      <w:r w:rsidR="000D020E" w:rsidRPr="002C1C22">
        <w:rPr>
          <w:sz w:val="20"/>
          <w:szCs w:val="20"/>
        </w:rPr>
        <w:tab/>
      </w:r>
      <w:proofErr w:type="gramStart"/>
      <w:r w:rsidR="0008561E" w:rsidRPr="002C1C22">
        <w:rPr>
          <w:sz w:val="20"/>
          <w:szCs w:val="20"/>
        </w:rPr>
        <w:t>a</w:t>
      </w:r>
      <w:proofErr w:type="gramEnd"/>
      <w:r w:rsidR="000D020E" w:rsidRPr="002C1C22">
        <w:rPr>
          <w:sz w:val="20"/>
          <w:szCs w:val="20"/>
        </w:rPr>
        <w:t>)</w:t>
      </w:r>
      <w:r w:rsidR="000D020E" w:rsidRPr="002C1C22">
        <w:rPr>
          <w:sz w:val="20"/>
          <w:szCs w:val="20"/>
        </w:rPr>
        <w:tab/>
        <w:t>A: Melting (1)</w:t>
      </w:r>
    </w:p>
    <w:p w14:paraId="6F3167C4" w14:textId="77777777" w:rsidR="000D020E" w:rsidRPr="002C1C22" w:rsidRDefault="000D020E" w:rsidP="000D020E">
      <w:pPr>
        <w:pStyle w:val="ListParagraph"/>
        <w:ind w:left="851"/>
        <w:rPr>
          <w:sz w:val="20"/>
          <w:szCs w:val="20"/>
        </w:rPr>
      </w:pPr>
      <w:r w:rsidRPr="002C1C22">
        <w:rPr>
          <w:sz w:val="20"/>
          <w:szCs w:val="20"/>
        </w:rPr>
        <w:t>B: Vaporising (1)</w:t>
      </w:r>
    </w:p>
    <w:p w14:paraId="5566C0AA" w14:textId="77777777" w:rsidR="000D020E" w:rsidRPr="002C1C22" w:rsidRDefault="000D020E" w:rsidP="000D020E">
      <w:pPr>
        <w:pStyle w:val="ListParagraph"/>
        <w:ind w:left="851"/>
        <w:rPr>
          <w:sz w:val="20"/>
          <w:szCs w:val="20"/>
        </w:rPr>
      </w:pPr>
      <w:r w:rsidRPr="002C1C22">
        <w:rPr>
          <w:sz w:val="20"/>
          <w:szCs w:val="20"/>
        </w:rPr>
        <w:t>C: Condensing (1)</w:t>
      </w:r>
    </w:p>
    <w:p w14:paraId="61FA1A57" w14:textId="77777777" w:rsidR="000D020E" w:rsidRPr="002C1C22" w:rsidRDefault="000D020E" w:rsidP="000D020E">
      <w:pPr>
        <w:pStyle w:val="ListParagraph"/>
        <w:ind w:left="851"/>
        <w:rPr>
          <w:sz w:val="20"/>
          <w:szCs w:val="20"/>
        </w:rPr>
      </w:pPr>
      <w:r w:rsidRPr="002C1C22">
        <w:rPr>
          <w:sz w:val="20"/>
          <w:szCs w:val="20"/>
        </w:rPr>
        <w:t>D: Freezing (1)</w:t>
      </w:r>
    </w:p>
    <w:p w14:paraId="52D15A9D" w14:textId="77777777" w:rsidR="000D020E" w:rsidRPr="002C1C22" w:rsidRDefault="000D020E" w:rsidP="000D020E">
      <w:pPr>
        <w:tabs>
          <w:tab w:val="right" w:pos="10205"/>
        </w:tabs>
        <w:ind w:left="851" w:hanging="425"/>
        <w:rPr>
          <w:sz w:val="20"/>
          <w:szCs w:val="20"/>
        </w:rPr>
      </w:pPr>
    </w:p>
    <w:p w14:paraId="448E1F2A" w14:textId="0C64AA22" w:rsidR="000D020E" w:rsidRPr="002C1C22" w:rsidRDefault="0008561E" w:rsidP="000D020E">
      <w:pPr>
        <w:tabs>
          <w:tab w:val="right" w:pos="10205"/>
        </w:tabs>
        <w:ind w:left="851" w:hanging="425"/>
        <w:rPr>
          <w:sz w:val="20"/>
          <w:szCs w:val="20"/>
        </w:rPr>
      </w:pPr>
      <w:r w:rsidRPr="002C1C22">
        <w:rPr>
          <w:sz w:val="20"/>
          <w:szCs w:val="20"/>
        </w:rPr>
        <w:t>b</w:t>
      </w:r>
      <w:r w:rsidR="000D020E" w:rsidRPr="002C1C22">
        <w:rPr>
          <w:sz w:val="20"/>
          <w:szCs w:val="20"/>
        </w:rPr>
        <w:t>)</w:t>
      </w:r>
      <w:r w:rsidR="000D020E" w:rsidRPr="002C1C22">
        <w:rPr>
          <w:sz w:val="20"/>
          <w:szCs w:val="20"/>
        </w:rPr>
        <w:tab/>
        <w:t>Temperature remains constant during a change of state (1)</w:t>
      </w:r>
    </w:p>
    <w:p w14:paraId="6FED45C1" w14:textId="77777777" w:rsidR="000D020E" w:rsidRPr="002C1C22" w:rsidRDefault="000D020E" w:rsidP="000D020E">
      <w:pPr>
        <w:tabs>
          <w:tab w:val="right" w:pos="10205"/>
        </w:tabs>
        <w:ind w:left="851" w:hanging="425"/>
        <w:rPr>
          <w:sz w:val="20"/>
          <w:szCs w:val="20"/>
        </w:rPr>
      </w:pPr>
    </w:p>
    <w:p w14:paraId="3A69E03E" w14:textId="1DCA3F47" w:rsidR="000D020E" w:rsidRPr="002C1C22" w:rsidRDefault="00F53400" w:rsidP="000D020E">
      <w:pPr>
        <w:tabs>
          <w:tab w:val="left" w:pos="426"/>
        </w:tabs>
        <w:ind w:left="851" w:hanging="851"/>
        <w:rPr>
          <w:sz w:val="20"/>
          <w:szCs w:val="20"/>
        </w:rPr>
      </w:pPr>
      <w:r w:rsidRPr="002C1C22">
        <w:rPr>
          <w:sz w:val="20"/>
          <w:szCs w:val="20"/>
        </w:rPr>
        <w:t>9</w:t>
      </w:r>
      <w:r w:rsidR="000D020E" w:rsidRPr="002C1C22">
        <w:rPr>
          <w:sz w:val="20"/>
          <w:szCs w:val="20"/>
        </w:rPr>
        <w:t>.</w:t>
      </w:r>
      <w:r w:rsidR="000D020E" w:rsidRPr="002C1C22">
        <w:rPr>
          <w:sz w:val="20"/>
          <w:szCs w:val="20"/>
        </w:rPr>
        <w:tab/>
      </w:r>
      <m:oMath>
        <m:r>
          <w:rPr>
            <w:rFonts w:ascii="Cambria Math" w:hAnsi="Cambria Math"/>
            <w:sz w:val="20"/>
            <w:szCs w:val="20"/>
          </w:rPr>
          <m:t>E=mL</m:t>
        </m:r>
      </m:oMath>
      <w:r w:rsidR="000D020E" w:rsidRPr="002C1C22">
        <w:rPr>
          <w:sz w:val="20"/>
          <w:szCs w:val="20"/>
        </w:rPr>
        <w:t xml:space="preserve"> (1)</w:t>
      </w:r>
    </w:p>
    <w:p w14:paraId="0DB1E813" w14:textId="5B82C126" w:rsidR="000D020E" w:rsidRPr="002C1C22" w:rsidRDefault="000D020E" w:rsidP="000D020E">
      <w:pPr>
        <w:tabs>
          <w:tab w:val="left" w:pos="426"/>
        </w:tabs>
        <w:ind w:left="851" w:hanging="851"/>
        <w:rPr>
          <w:sz w:val="20"/>
          <w:szCs w:val="20"/>
        </w:rPr>
      </w:pPr>
      <w:r w:rsidRPr="002C1C22">
        <w:rPr>
          <w:sz w:val="20"/>
          <w:szCs w:val="20"/>
        </w:rPr>
        <w:tab/>
      </w:r>
      <m:oMath>
        <m:r>
          <w:rPr>
            <w:rFonts w:ascii="Cambria Math" w:hAnsi="Cambria Math"/>
            <w:sz w:val="20"/>
            <w:szCs w:val="20"/>
          </w:rPr>
          <m:t>E=0.5×334</m:t>
        </m:r>
      </m:oMath>
    </w:p>
    <w:p w14:paraId="4238C03F" w14:textId="0192B7BB" w:rsidR="000D020E" w:rsidRPr="002C1C22" w:rsidRDefault="000D020E" w:rsidP="000D020E">
      <w:pPr>
        <w:tabs>
          <w:tab w:val="left" w:pos="426"/>
        </w:tabs>
        <w:ind w:left="851" w:hanging="851"/>
        <w:rPr>
          <w:sz w:val="20"/>
          <w:szCs w:val="20"/>
        </w:rPr>
      </w:pPr>
      <w:r w:rsidRPr="002C1C22">
        <w:rPr>
          <w:sz w:val="20"/>
          <w:szCs w:val="20"/>
        </w:rPr>
        <w:tab/>
      </w:r>
      <m:oMath>
        <m:r>
          <w:rPr>
            <w:rFonts w:ascii="Cambria Math" w:hAnsi="Cambria Math"/>
            <w:sz w:val="20"/>
            <w:szCs w:val="20"/>
          </w:rPr>
          <m:t>E=167 J</m:t>
        </m:r>
      </m:oMath>
      <w:r w:rsidRPr="002C1C22">
        <w:rPr>
          <w:sz w:val="20"/>
          <w:szCs w:val="20"/>
        </w:rPr>
        <w:t xml:space="preserve"> (1)</w:t>
      </w:r>
    </w:p>
    <w:p w14:paraId="7C99FC1D" w14:textId="77777777" w:rsidR="000D020E" w:rsidRPr="002C1C22" w:rsidRDefault="000D020E" w:rsidP="000D020E">
      <w:pPr>
        <w:tabs>
          <w:tab w:val="left" w:pos="426"/>
        </w:tabs>
        <w:ind w:left="851" w:hanging="851"/>
        <w:rPr>
          <w:sz w:val="20"/>
          <w:szCs w:val="20"/>
        </w:rPr>
      </w:pPr>
    </w:p>
    <w:p w14:paraId="79A94844" w14:textId="23B54218" w:rsidR="008A161B" w:rsidRPr="002C1C22" w:rsidRDefault="00F53400" w:rsidP="008A161B">
      <w:pPr>
        <w:tabs>
          <w:tab w:val="left" w:pos="426"/>
        </w:tabs>
        <w:ind w:left="851" w:hanging="851"/>
        <w:rPr>
          <w:sz w:val="20"/>
          <w:szCs w:val="20"/>
        </w:rPr>
      </w:pPr>
      <w:r w:rsidRPr="002C1C22">
        <w:rPr>
          <w:sz w:val="20"/>
          <w:szCs w:val="20"/>
        </w:rPr>
        <w:t>10</w:t>
      </w:r>
      <w:r w:rsidR="008A161B" w:rsidRPr="002C1C22">
        <w:rPr>
          <w:sz w:val="20"/>
          <w:szCs w:val="20"/>
        </w:rPr>
        <w:t>.</w:t>
      </w:r>
      <w:r w:rsidR="008A161B" w:rsidRPr="002C1C22">
        <w:rPr>
          <w:sz w:val="20"/>
          <w:szCs w:val="20"/>
        </w:rPr>
        <w:tab/>
      </w:r>
      <w:proofErr w:type="gramStart"/>
      <w:r w:rsidR="008A161B" w:rsidRPr="002C1C22">
        <w:rPr>
          <w:sz w:val="20"/>
          <w:szCs w:val="20"/>
        </w:rPr>
        <w:t>a</w:t>
      </w:r>
      <w:proofErr w:type="gramEnd"/>
      <w:r w:rsidR="008A161B" w:rsidRPr="002C1C22">
        <w:rPr>
          <w:sz w:val="20"/>
          <w:szCs w:val="20"/>
        </w:rPr>
        <w:t>)</w:t>
      </w:r>
      <w:r w:rsidR="008A161B" w:rsidRPr="002C1C22">
        <w:rPr>
          <w:sz w:val="20"/>
          <w:szCs w:val="20"/>
        </w:rPr>
        <w:tab/>
        <w:t>As the temperature increases the particles move faster and, therefore, gain kinetic energy. (1) Since the internal energy of the particles is the sum of the potential energy and kinetic energy of the particles, the internal energy of the particles also increases. (1)</w:t>
      </w:r>
    </w:p>
    <w:p w14:paraId="6E4650A9" w14:textId="77777777" w:rsidR="008A161B" w:rsidRPr="002C1C22" w:rsidRDefault="008A161B" w:rsidP="008A161B">
      <w:pPr>
        <w:tabs>
          <w:tab w:val="left" w:pos="1276"/>
          <w:tab w:val="right" w:pos="10205"/>
        </w:tabs>
        <w:ind w:left="851" w:hanging="425"/>
        <w:rPr>
          <w:sz w:val="20"/>
          <w:szCs w:val="20"/>
        </w:rPr>
      </w:pPr>
    </w:p>
    <w:p w14:paraId="3F338DBE" w14:textId="13985460" w:rsidR="00B37452" w:rsidRPr="002C1C22" w:rsidRDefault="008A161B" w:rsidP="008A161B">
      <w:pPr>
        <w:tabs>
          <w:tab w:val="left" w:pos="1276"/>
          <w:tab w:val="right" w:pos="10205"/>
        </w:tabs>
        <w:ind w:left="851" w:hanging="425"/>
        <w:rPr>
          <w:sz w:val="20"/>
          <w:szCs w:val="20"/>
        </w:rPr>
      </w:pPr>
      <w:r w:rsidRPr="002C1C22">
        <w:rPr>
          <w:sz w:val="20"/>
          <w:szCs w:val="20"/>
        </w:rPr>
        <w:t>b)</w:t>
      </w:r>
      <w:r w:rsidR="00B37452" w:rsidRPr="002C1C22">
        <w:rPr>
          <w:sz w:val="20"/>
          <w:szCs w:val="20"/>
        </w:rPr>
        <w:tab/>
        <w:t>Any three of:</w:t>
      </w:r>
    </w:p>
    <w:p w14:paraId="1A915C42" w14:textId="37D175D6" w:rsidR="008A161B" w:rsidRPr="002C1C22" w:rsidRDefault="008A161B" w:rsidP="008A161B">
      <w:pPr>
        <w:tabs>
          <w:tab w:val="left" w:pos="1276"/>
          <w:tab w:val="right" w:pos="10205"/>
        </w:tabs>
        <w:ind w:left="851" w:hanging="425"/>
        <w:rPr>
          <w:sz w:val="20"/>
          <w:szCs w:val="20"/>
        </w:rPr>
      </w:pPr>
      <w:r w:rsidRPr="002C1C22">
        <w:rPr>
          <w:sz w:val="20"/>
          <w:szCs w:val="20"/>
        </w:rPr>
        <w:tab/>
      </w:r>
      <w:r w:rsidR="00EB6901" w:rsidRPr="002C1C22">
        <w:rPr>
          <w:sz w:val="20"/>
          <w:szCs w:val="20"/>
        </w:rPr>
        <w:sym w:font="Symbol" w:char="F0B7"/>
      </w:r>
      <w:r w:rsidRPr="002C1C22">
        <w:rPr>
          <w:sz w:val="20"/>
          <w:szCs w:val="20"/>
        </w:rPr>
        <w:tab/>
        <w:t>Mass of water heated (1)</w:t>
      </w:r>
    </w:p>
    <w:p w14:paraId="558D0300" w14:textId="3D4F9259" w:rsidR="008A161B" w:rsidRPr="002C1C22" w:rsidRDefault="00EB6901" w:rsidP="008A161B">
      <w:pPr>
        <w:ind w:left="1276" w:hanging="425"/>
        <w:rPr>
          <w:sz w:val="20"/>
          <w:szCs w:val="20"/>
        </w:rPr>
      </w:pPr>
      <w:r w:rsidRPr="002C1C22">
        <w:rPr>
          <w:sz w:val="20"/>
          <w:szCs w:val="20"/>
        </w:rPr>
        <w:sym w:font="Symbol" w:char="F0B7"/>
      </w:r>
      <w:r w:rsidR="008A161B" w:rsidRPr="002C1C22">
        <w:rPr>
          <w:sz w:val="20"/>
          <w:szCs w:val="20"/>
        </w:rPr>
        <w:tab/>
        <w:t>Conduction properties of pan (1)</w:t>
      </w:r>
    </w:p>
    <w:p w14:paraId="1DB90B97" w14:textId="669EA62A" w:rsidR="008A161B" w:rsidRPr="002C1C22" w:rsidRDefault="00EB6901" w:rsidP="008A161B">
      <w:pPr>
        <w:tabs>
          <w:tab w:val="left" w:pos="1695"/>
        </w:tabs>
        <w:ind w:left="1276" w:hanging="425"/>
        <w:rPr>
          <w:sz w:val="20"/>
          <w:szCs w:val="20"/>
        </w:rPr>
      </w:pPr>
      <w:r w:rsidRPr="002C1C22">
        <w:rPr>
          <w:sz w:val="20"/>
          <w:szCs w:val="20"/>
        </w:rPr>
        <w:sym w:font="Symbol" w:char="F0B7"/>
      </w:r>
      <w:r w:rsidR="008A161B" w:rsidRPr="002C1C22">
        <w:rPr>
          <w:sz w:val="20"/>
          <w:szCs w:val="20"/>
        </w:rPr>
        <w:tab/>
        <w:t>Energy input to the system (1)</w:t>
      </w:r>
    </w:p>
    <w:p w14:paraId="55E99135" w14:textId="321758CB" w:rsidR="00B37452" w:rsidRPr="002C1C22" w:rsidRDefault="00B37452" w:rsidP="008A161B">
      <w:pPr>
        <w:tabs>
          <w:tab w:val="left" w:pos="1695"/>
        </w:tabs>
        <w:ind w:left="1276" w:hanging="425"/>
        <w:rPr>
          <w:sz w:val="20"/>
          <w:szCs w:val="20"/>
        </w:rPr>
      </w:pPr>
      <w:r w:rsidRPr="002C1C22">
        <w:rPr>
          <w:sz w:val="20"/>
          <w:szCs w:val="20"/>
        </w:rPr>
        <w:sym w:font="Symbol" w:char="F0B7"/>
      </w:r>
      <w:r w:rsidRPr="002C1C22">
        <w:rPr>
          <w:sz w:val="20"/>
          <w:szCs w:val="20"/>
        </w:rPr>
        <w:tab/>
        <w:t>How much heat is lost to the surroundings (</w:t>
      </w:r>
      <w:proofErr w:type="gramStart"/>
      <w:r w:rsidRPr="002C1C22">
        <w:rPr>
          <w:sz w:val="20"/>
          <w:szCs w:val="20"/>
        </w:rPr>
        <w:t>1</w:t>
      </w:r>
      <w:proofErr w:type="gramEnd"/>
      <w:r w:rsidRPr="002C1C22">
        <w:rPr>
          <w:sz w:val="20"/>
          <w:szCs w:val="20"/>
        </w:rPr>
        <w:t>)</w:t>
      </w:r>
    </w:p>
    <w:p w14:paraId="5EFE6B9B" w14:textId="77777777" w:rsidR="008A161B" w:rsidRPr="002C1C22" w:rsidRDefault="008A161B" w:rsidP="008A161B">
      <w:pPr>
        <w:tabs>
          <w:tab w:val="left" w:pos="1695"/>
        </w:tabs>
        <w:rPr>
          <w:sz w:val="20"/>
          <w:szCs w:val="20"/>
        </w:rPr>
      </w:pPr>
    </w:p>
    <w:p w14:paraId="3F7C17C3" w14:textId="580A81D1" w:rsidR="000D020E" w:rsidRPr="002C1C22" w:rsidRDefault="008A161B" w:rsidP="008A161B">
      <w:pPr>
        <w:tabs>
          <w:tab w:val="right" w:pos="10205"/>
        </w:tabs>
        <w:ind w:left="851" w:hanging="425"/>
        <w:rPr>
          <w:sz w:val="20"/>
          <w:szCs w:val="20"/>
        </w:rPr>
      </w:pPr>
      <w:r w:rsidRPr="002C1C22">
        <w:rPr>
          <w:sz w:val="20"/>
          <w:szCs w:val="20"/>
        </w:rPr>
        <w:t>c)</w:t>
      </w:r>
      <w:r w:rsidRPr="002C1C22">
        <w:rPr>
          <w:sz w:val="20"/>
          <w:szCs w:val="20"/>
        </w:rPr>
        <w:tab/>
      </w:r>
      <m:oMath>
        <m:r>
          <m:rPr>
            <m:sty m:val="p"/>
          </m:rPr>
          <w:rPr>
            <w:rFonts w:ascii="Cambria Math" w:hAnsi="Cambria Math"/>
            <w:sz w:val="20"/>
            <w:szCs w:val="20"/>
          </w:rPr>
          <m:t>Δ</m:t>
        </m:r>
        <m:r>
          <w:rPr>
            <w:rFonts w:ascii="Cambria Math" w:hAnsi="Cambria Math"/>
            <w:sz w:val="20"/>
            <w:szCs w:val="20"/>
          </w:rPr>
          <m:t>E=mc</m:t>
        </m:r>
        <m:r>
          <m:rPr>
            <m:sty m:val="p"/>
          </m:rPr>
          <w:rPr>
            <w:rFonts w:ascii="Cambria Math" w:hAnsi="Cambria Math"/>
            <w:sz w:val="20"/>
            <w:szCs w:val="20"/>
          </w:rPr>
          <m:t>Δ</m:t>
        </m:r>
        <m:r>
          <w:rPr>
            <w:rFonts w:ascii="Cambria Math" w:hAnsi="Cambria Math"/>
            <w:sz w:val="20"/>
            <w:szCs w:val="20"/>
          </w:rPr>
          <m:t>θ</m:t>
        </m:r>
      </m:oMath>
      <w:r w:rsidR="000D020E" w:rsidRPr="002C1C22">
        <w:rPr>
          <w:sz w:val="20"/>
          <w:szCs w:val="20"/>
        </w:rPr>
        <w:t xml:space="preserve"> (1)</w:t>
      </w:r>
    </w:p>
    <w:p w14:paraId="443FA0D9" w14:textId="3C9D6BC5" w:rsidR="000D020E" w:rsidRPr="002C1C22" w:rsidRDefault="000D020E" w:rsidP="008A161B">
      <w:pPr>
        <w:tabs>
          <w:tab w:val="right" w:pos="10205"/>
        </w:tabs>
        <w:ind w:left="851" w:hanging="425"/>
        <w:rPr>
          <w:sz w:val="20"/>
          <w:szCs w:val="20"/>
        </w:rPr>
      </w:pPr>
      <w:r w:rsidRPr="002C1C22">
        <w:rPr>
          <w:sz w:val="20"/>
          <w:szCs w:val="20"/>
        </w:rPr>
        <w:tab/>
      </w:r>
      <m:oMath>
        <m:r>
          <m:rPr>
            <m:sty m:val="p"/>
          </m:rPr>
          <w:rPr>
            <w:rFonts w:ascii="Cambria Math" w:hAnsi="Cambria Math"/>
            <w:sz w:val="20"/>
            <w:szCs w:val="20"/>
          </w:rPr>
          <m:t>Δ</m:t>
        </m:r>
        <m:r>
          <w:rPr>
            <w:rFonts w:ascii="Cambria Math" w:hAnsi="Cambria Math"/>
            <w:sz w:val="20"/>
            <w:szCs w:val="20"/>
          </w:rPr>
          <m:t>E=2×4181×</m:t>
        </m:r>
        <m:d>
          <m:dPr>
            <m:ctrlPr>
              <w:rPr>
                <w:rFonts w:ascii="Cambria Math" w:hAnsi="Cambria Math"/>
                <w:i/>
                <w:sz w:val="20"/>
                <w:szCs w:val="20"/>
              </w:rPr>
            </m:ctrlPr>
          </m:dPr>
          <m:e>
            <m:r>
              <w:rPr>
                <w:rFonts w:ascii="Cambria Math" w:hAnsi="Cambria Math"/>
                <w:sz w:val="20"/>
                <w:szCs w:val="20"/>
              </w:rPr>
              <m:t>100-21</m:t>
            </m:r>
          </m:e>
        </m:d>
      </m:oMath>
    </w:p>
    <w:p w14:paraId="1592C031" w14:textId="605204E9" w:rsidR="008A161B" w:rsidRPr="002C1C22" w:rsidRDefault="000D020E" w:rsidP="000D020E">
      <w:pPr>
        <w:tabs>
          <w:tab w:val="right" w:pos="10205"/>
        </w:tabs>
        <w:ind w:left="851" w:hanging="425"/>
        <w:rPr>
          <w:sz w:val="20"/>
          <w:szCs w:val="20"/>
        </w:rPr>
      </w:pPr>
      <w:r w:rsidRPr="002C1C22">
        <w:rPr>
          <w:sz w:val="20"/>
          <w:szCs w:val="20"/>
        </w:rPr>
        <w:tab/>
      </w:r>
      <m:oMath>
        <m:r>
          <m:rPr>
            <m:sty m:val="p"/>
          </m:rPr>
          <w:rPr>
            <w:rFonts w:ascii="Cambria Math" w:hAnsi="Cambria Math"/>
            <w:sz w:val="20"/>
            <w:szCs w:val="20"/>
          </w:rPr>
          <m:t>Δ</m:t>
        </m:r>
        <m:r>
          <w:rPr>
            <w:rFonts w:ascii="Cambria Math" w:hAnsi="Cambria Math"/>
            <w:sz w:val="20"/>
            <w:szCs w:val="20"/>
          </w:rPr>
          <m:t>E=660 kJ</m:t>
        </m:r>
      </m:oMath>
      <w:r w:rsidRPr="002C1C22">
        <w:rPr>
          <w:sz w:val="20"/>
          <w:szCs w:val="20"/>
        </w:rPr>
        <w:t xml:space="preserve"> (1)</w:t>
      </w:r>
    </w:p>
    <w:p w14:paraId="39E3C5F5" w14:textId="77777777" w:rsidR="008A161B" w:rsidRPr="004C6116" w:rsidRDefault="008A161B" w:rsidP="008A161B">
      <w:pPr>
        <w:pStyle w:val="ListParagraph"/>
        <w:tabs>
          <w:tab w:val="left" w:pos="1695"/>
        </w:tabs>
        <w:rPr>
          <w:sz w:val="12"/>
          <w:szCs w:val="20"/>
        </w:rPr>
      </w:pPr>
    </w:p>
    <w:p w14:paraId="32797BAA" w14:textId="77777777" w:rsidR="005577DB" w:rsidRPr="002C1C22" w:rsidRDefault="005577DB" w:rsidP="008A161B">
      <w:pPr>
        <w:pStyle w:val="ListParagraph"/>
        <w:tabs>
          <w:tab w:val="left" w:pos="1695"/>
        </w:tabs>
        <w:rPr>
          <w:sz w:val="20"/>
          <w:szCs w:val="20"/>
        </w:rPr>
      </w:pPr>
    </w:p>
    <w:p w14:paraId="3A792252" w14:textId="2B0B3796" w:rsidR="00B944A2" w:rsidRPr="002C1C22" w:rsidRDefault="006C4F4A" w:rsidP="00883000">
      <w:pPr>
        <w:pStyle w:val="answersection"/>
      </w:pPr>
      <w:bookmarkStart w:id="42" w:name="_Toc468175867"/>
      <w:r w:rsidRPr="002C1C22">
        <w:t xml:space="preserve">Topic Test </w:t>
      </w:r>
      <w:r w:rsidR="00E52E5A" w:rsidRPr="002C1C22">
        <w:t>7</w:t>
      </w:r>
      <w:bookmarkEnd w:id="42"/>
    </w:p>
    <w:p w14:paraId="42406CEA" w14:textId="40246A78" w:rsidR="00883000" w:rsidRPr="002C1C22" w:rsidRDefault="00883000" w:rsidP="00124EC1">
      <w:pPr>
        <w:tabs>
          <w:tab w:val="right" w:pos="10205"/>
        </w:tabs>
        <w:ind w:left="426" w:hanging="426"/>
        <w:rPr>
          <w:sz w:val="20"/>
          <w:szCs w:val="20"/>
        </w:rPr>
      </w:pPr>
      <w:r w:rsidRPr="002C1C22">
        <w:rPr>
          <w:sz w:val="20"/>
          <w:szCs w:val="20"/>
        </w:rPr>
        <w:t>1.</w:t>
      </w:r>
      <w:r w:rsidRPr="002C1C22">
        <w:rPr>
          <w:sz w:val="20"/>
          <w:szCs w:val="20"/>
        </w:rPr>
        <w:tab/>
      </w:r>
      <w:r w:rsidR="005A1F38" w:rsidRPr="002C1C22">
        <w:rPr>
          <w:sz w:val="20"/>
          <w:szCs w:val="20"/>
        </w:rPr>
        <w:t>In a gas, molecules hav</w:t>
      </w:r>
      <w:r w:rsidR="005577DB" w:rsidRPr="002C1C22">
        <w:rPr>
          <w:sz w:val="20"/>
          <w:szCs w:val="20"/>
        </w:rPr>
        <w:t xml:space="preserve">e </w:t>
      </w:r>
      <w:r w:rsidR="005A1F38" w:rsidRPr="002C1C22">
        <w:rPr>
          <w:b/>
          <w:sz w:val="20"/>
          <w:szCs w:val="20"/>
        </w:rPr>
        <w:t xml:space="preserve">random motion </w:t>
      </w:r>
      <w:r w:rsidR="005A1F38" w:rsidRPr="002C1C22">
        <w:rPr>
          <w:sz w:val="20"/>
          <w:szCs w:val="20"/>
        </w:rPr>
        <w:t>(1)</w:t>
      </w:r>
    </w:p>
    <w:p w14:paraId="57F3354F" w14:textId="77777777" w:rsidR="005A1F38" w:rsidRPr="002C1C22" w:rsidRDefault="005A1F38" w:rsidP="00124EC1">
      <w:pPr>
        <w:tabs>
          <w:tab w:val="right" w:pos="10205"/>
        </w:tabs>
        <w:ind w:left="426" w:hanging="426"/>
        <w:rPr>
          <w:sz w:val="20"/>
          <w:szCs w:val="20"/>
        </w:rPr>
      </w:pPr>
    </w:p>
    <w:p w14:paraId="285109BE" w14:textId="57819E04" w:rsidR="005A1F38" w:rsidRPr="002C1C22" w:rsidRDefault="005A1F38" w:rsidP="005A1F38">
      <w:pPr>
        <w:ind w:left="426" w:hanging="426"/>
        <w:rPr>
          <w:spacing w:val="-4"/>
          <w:sz w:val="20"/>
          <w:szCs w:val="20"/>
        </w:rPr>
      </w:pPr>
      <w:r w:rsidRPr="002C1C22">
        <w:rPr>
          <w:spacing w:val="-4"/>
          <w:sz w:val="20"/>
          <w:szCs w:val="20"/>
        </w:rPr>
        <w:t>2.</w:t>
      </w:r>
      <w:r w:rsidRPr="002C1C22">
        <w:rPr>
          <w:spacing w:val="-4"/>
          <w:sz w:val="20"/>
          <w:szCs w:val="20"/>
        </w:rPr>
        <w:tab/>
      </w:r>
      <w:proofErr w:type="gramStart"/>
      <w:r w:rsidRPr="002C1C22">
        <w:rPr>
          <w:spacing w:val="-4"/>
          <w:sz w:val="20"/>
          <w:szCs w:val="20"/>
        </w:rPr>
        <w:t>a</w:t>
      </w:r>
      <w:proofErr w:type="gramEnd"/>
      <w:r w:rsidRPr="002C1C22">
        <w:rPr>
          <w:spacing w:val="-4"/>
          <w:sz w:val="20"/>
          <w:szCs w:val="20"/>
        </w:rPr>
        <w:t>)</w:t>
      </w:r>
      <w:r w:rsidRPr="002C1C22">
        <w:rPr>
          <w:spacing w:val="-4"/>
          <w:sz w:val="20"/>
          <w:szCs w:val="20"/>
        </w:rPr>
        <w:tab/>
        <w:t>The molecules move faster (1) because the increase</w:t>
      </w:r>
      <w:r w:rsidR="00DB6137" w:rsidRPr="002C1C22">
        <w:rPr>
          <w:spacing w:val="-4"/>
          <w:sz w:val="20"/>
          <w:szCs w:val="20"/>
        </w:rPr>
        <w:t xml:space="preserve"> in temperature causes an </w:t>
      </w:r>
      <w:r w:rsidR="002459DD" w:rsidRPr="002C1C22">
        <w:rPr>
          <w:spacing w:val="-4"/>
          <w:sz w:val="20"/>
          <w:szCs w:val="20"/>
        </w:rPr>
        <w:t>increase in average kinetic energy</w:t>
      </w:r>
      <w:r w:rsidR="009833B4" w:rsidRPr="002C1C22">
        <w:rPr>
          <w:spacing w:val="-4"/>
          <w:sz w:val="20"/>
          <w:szCs w:val="20"/>
        </w:rPr>
        <w:t xml:space="preserve"> (1)</w:t>
      </w:r>
    </w:p>
    <w:p w14:paraId="2C7A0A95" w14:textId="77777777" w:rsidR="008813F4" w:rsidRDefault="008813F4" w:rsidP="005A1F38">
      <w:pPr>
        <w:ind w:left="426" w:hanging="426"/>
        <w:rPr>
          <w:spacing w:val="-4"/>
          <w:sz w:val="20"/>
          <w:szCs w:val="20"/>
        </w:rPr>
      </w:pPr>
    </w:p>
    <w:p w14:paraId="2EDE3B92" w14:textId="3A26B980" w:rsidR="002459DD" w:rsidRPr="002C1C22" w:rsidRDefault="002459DD" w:rsidP="005A1F38">
      <w:pPr>
        <w:ind w:left="426" w:hanging="426"/>
        <w:rPr>
          <w:spacing w:val="-4"/>
          <w:sz w:val="20"/>
          <w:szCs w:val="20"/>
        </w:rPr>
      </w:pPr>
      <w:r w:rsidRPr="002C1C22">
        <w:rPr>
          <w:spacing w:val="-4"/>
          <w:sz w:val="20"/>
          <w:szCs w:val="20"/>
        </w:rPr>
        <w:tab/>
        <w:t>b)</w:t>
      </w:r>
      <w:r w:rsidRPr="002C1C22">
        <w:rPr>
          <w:spacing w:val="-4"/>
          <w:sz w:val="20"/>
          <w:szCs w:val="20"/>
        </w:rPr>
        <w:tab/>
      </w:r>
      <w:r w:rsidR="00A42EB2" w:rsidRPr="002C1C22">
        <w:rPr>
          <w:spacing w:val="-4"/>
          <w:sz w:val="20"/>
          <w:szCs w:val="20"/>
        </w:rPr>
        <w:t>The pressure decreases (1) because the molecules move slower and there are fewer collisions w</w:t>
      </w:r>
      <w:r w:rsidR="009833B4" w:rsidRPr="002C1C22">
        <w:rPr>
          <w:spacing w:val="-4"/>
          <w:sz w:val="20"/>
          <w:szCs w:val="20"/>
        </w:rPr>
        <w:t xml:space="preserve">ith the walls of the </w:t>
      </w:r>
      <w:r w:rsidR="009833B4" w:rsidRPr="002C1C22">
        <w:rPr>
          <w:spacing w:val="-4"/>
          <w:sz w:val="20"/>
          <w:szCs w:val="20"/>
        </w:rPr>
        <w:tab/>
        <w:t>container (1)</w:t>
      </w:r>
    </w:p>
    <w:p w14:paraId="0252EC50" w14:textId="77777777" w:rsidR="00883000" w:rsidRPr="002C1C22" w:rsidRDefault="00883000" w:rsidP="00124EC1">
      <w:pPr>
        <w:tabs>
          <w:tab w:val="right" w:pos="10205"/>
        </w:tabs>
        <w:ind w:left="426" w:hanging="426"/>
        <w:rPr>
          <w:sz w:val="20"/>
          <w:szCs w:val="20"/>
        </w:rPr>
      </w:pPr>
    </w:p>
    <w:p w14:paraId="3A460107" w14:textId="0971CAE8" w:rsidR="00A42EB2" w:rsidRPr="002C1C22" w:rsidRDefault="00A42EB2" w:rsidP="00124EC1">
      <w:pPr>
        <w:tabs>
          <w:tab w:val="right" w:pos="10205"/>
        </w:tabs>
        <w:ind w:left="426" w:hanging="426"/>
        <w:rPr>
          <w:sz w:val="20"/>
          <w:szCs w:val="20"/>
        </w:rPr>
      </w:pPr>
      <w:r w:rsidRPr="002C1C22">
        <w:rPr>
          <w:sz w:val="20"/>
          <w:szCs w:val="20"/>
        </w:rPr>
        <w:t>3.</w:t>
      </w:r>
      <w:r w:rsidRPr="002C1C22">
        <w:rPr>
          <w:sz w:val="20"/>
          <w:szCs w:val="20"/>
        </w:rPr>
        <w:tab/>
        <w:t>As the temperature increases, the molecules have greater kinetic energy (1)</w:t>
      </w:r>
      <w:r w:rsidR="00E16711" w:rsidRPr="002C1C22">
        <w:rPr>
          <w:sz w:val="20"/>
          <w:szCs w:val="20"/>
        </w:rPr>
        <w:t>.</w:t>
      </w:r>
      <w:r w:rsidRPr="002C1C22">
        <w:rPr>
          <w:sz w:val="20"/>
          <w:szCs w:val="20"/>
        </w:rPr>
        <w:t xml:space="preserve"> </w:t>
      </w:r>
      <w:r w:rsidR="00E16711" w:rsidRPr="002C1C22">
        <w:rPr>
          <w:sz w:val="20"/>
          <w:szCs w:val="20"/>
        </w:rPr>
        <w:t>T</w:t>
      </w:r>
      <w:r w:rsidRPr="002C1C22">
        <w:rPr>
          <w:sz w:val="20"/>
          <w:szCs w:val="20"/>
        </w:rPr>
        <w:t xml:space="preserve">his means that molecules hit the </w:t>
      </w:r>
      <w:r w:rsidR="0014122F" w:rsidRPr="002C1C22">
        <w:rPr>
          <w:sz w:val="20"/>
          <w:szCs w:val="20"/>
        </w:rPr>
        <w:t>walls of the container more often and with greater force (1) so the pressure increases (1)</w:t>
      </w:r>
    </w:p>
    <w:p w14:paraId="45616F64" w14:textId="77777777" w:rsidR="00B944A2" w:rsidRPr="002C1C22" w:rsidRDefault="00B944A2" w:rsidP="003D2A16">
      <w:pPr>
        <w:tabs>
          <w:tab w:val="left" w:pos="426"/>
        </w:tabs>
        <w:ind w:left="851" w:hanging="851"/>
        <w:rPr>
          <w:sz w:val="20"/>
          <w:szCs w:val="20"/>
        </w:rPr>
      </w:pPr>
    </w:p>
    <w:p w14:paraId="57AE055A" w14:textId="66EF032F" w:rsidR="007339ED" w:rsidRPr="002C1C22" w:rsidRDefault="007F01BD" w:rsidP="003D2A16">
      <w:pPr>
        <w:tabs>
          <w:tab w:val="left" w:pos="426"/>
        </w:tabs>
        <w:ind w:left="851" w:hanging="851"/>
        <w:rPr>
          <w:sz w:val="20"/>
          <w:szCs w:val="20"/>
        </w:rPr>
      </w:pPr>
      <w:r w:rsidRPr="002C1C22">
        <w:rPr>
          <w:sz w:val="20"/>
          <w:szCs w:val="20"/>
        </w:rPr>
        <w:t>4</w:t>
      </w:r>
      <w:r w:rsidR="007339ED" w:rsidRPr="002C1C22">
        <w:rPr>
          <w:sz w:val="20"/>
          <w:szCs w:val="20"/>
        </w:rPr>
        <w:t>.</w:t>
      </w:r>
      <w:r w:rsidR="007339ED" w:rsidRPr="002C1C22">
        <w:rPr>
          <w:sz w:val="20"/>
          <w:szCs w:val="20"/>
        </w:rPr>
        <w:tab/>
      </w:r>
      <w:proofErr w:type="gramStart"/>
      <w:r w:rsidR="004C6447" w:rsidRPr="002C1C22">
        <w:rPr>
          <w:sz w:val="20"/>
          <w:szCs w:val="20"/>
        </w:rPr>
        <w:t>a</w:t>
      </w:r>
      <w:proofErr w:type="gramEnd"/>
      <w:r w:rsidR="004C6447" w:rsidRPr="002C1C22">
        <w:rPr>
          <w:sz w:val="20"/>
          <w:szCs w:val="20"/>
        </w:rPr>
        <w:t>)</w:t>
      </w:r>
      <w:r w:rsidR="004C6447" w:rsidRPr="002C1C22">
        <w:rPr>
          <w:sz w:val="20"/>
          <w:szCs w:val="20"/>
        </w:rPr>
        <w:tab/>
      </w:r>
      <w:r w:rsidR="002658FA" w:rsidRPr="002C1C22">
        <w:rPr>
          <w:sz w:val="20"/>
          <w:szCs w:val="20"/>
        </w:rPr>
        <w:t>Pressure decreases (1)</w:t>
      </w:r>
    </w:p>
    <w:p w14:paraId="4189227E" w14:textId="68D15DA1" w:rsidR="002658FA" w:rsidRPr="002C1C22" w:rsidRDefault="002658FA" w:rsidP="003D2A16">
      <w:pPr>
        <w:tabs>
          <w:tab w:val="left" w:pos="426"/>
        </w:tabs>
        <w:ind w:left="851" w:hanging="851"/>
        <w:rPr>
          <w:sz w:val="20"/>
          <w:szCs w:val="20"/>
        </w:rPr>
      </w:pPr>
      <w:r w:rsidRPr="002C1C22">
        <w:rPr>
          <w:sz w:val="20"/>
          <w:szCs w:val="20"/>
        </w:rPr>
        <w:tab/>
      </w:r>
      <w:r w:rsidR="004C6447" w:rsidRPr="002C1C22">
        <w:rPr>
          <w:sz w:val="20"/>
          <w:szCs w:val="20"/>
        </w:rPr>
        <w:tab/>
      </w:r>
      <w:r w:rsidRPr="002C1C22">
        <w:rPr>
          <w:sz w:val="20"/>
          <w:szCs w:val="20"/>
        </w:rPr>
        <w:t>Because particles are more spread out and collide with the walls less frequently (1)</w:t>
      </w:r>
    </w:p>
    <w:p w14:paraId="15B4CA22" w14:textId="77777777" w:rsidR="00B2480F" w:rsidRPr="002C1C22" w:rsidRDefault="004C6447" w:rsidP="003D2A16">
      <w:pPr>
        <w:tabs>
          <w:tab w:val="left" w:pos="426"/>
        </w:tabs>
        <w:ind w:left="851" w:hanging="851"/>
        <w:rPr>
          <w:sz w:val="20"/>
          <w:szCs w:val="20"/>
        </w:rPr>
      </w:pPr>
      <w:r w:rsidRPr="002C1C22">
        <w:rPr>
          <w:sz w:val="20"/>
          <w:szCs w:val="20"/>
        </w:rPr>
        <w:tab/>
      </w:r>
    </w:p>
    <w:p w14:paraId="4301DB9B" w14:textId="53BB4069" w:rsidR="004C6447" w:rsidRPr="002C1C22" w:rsidRDefault="004C6447" w:rsidP="00B2480F">
      <w:pPr>
        <w:tabs>
          <w:tab w:val="left" w:pos="426"/>
        </w:tabs>
        <w:ind w:left="851" w:hanging="425"/>
        <w:rPr>
          <w:sz w:val="20"/>
          <w:szCs w:val="20"/>
        </w:rPr>
      </w:pPr>
      <w:r w:rsidRPr="002C1C22">
        <w:rPr>
          <w:sz w:val="20"/>
          <w:szCs w:val="20"/>
        </w:rPr>
        <w:t>b)</w:t>
      </w:r>
      <w:r w:rsidRPr="002C1C22">
        <w:rPr>
          <w:sz w:val="20"/>
          <w:szCs w:val="20"/>
        </w:rPr>
        <w:tab/>
      </w:r>
      <m:oMath>
        <m:r>
          <w:rPr>
            <w:rFonts w:ascii="Cambria Math" w:hAnsi="Cambria Math"/>
            <w:sz w:val="20"/>
            <w:szCs w:val="20"/>
          </w:rPr>
          <m:t>pV=constant</m:t>
        </m:r>
      </m:oMath>
      <w:r w:rsidRPr="002C1C22">
        <w:rPr>
          <w:sz w:val="20"/>
          <w:szCs w:val="20"/>
        </w:rPr>
        <w:t xml:space="preserve"> (1)</w:t>
      </w:r>
    </w:p>
    <w:p w14:paraId="45A12238" w14:textId="4133495C" w:rsidR="004C6447" w:rsidRPr="002C1C22" w:rsidRDefault="004C6447" w:rsidP="00B2480F">
      <w:pPr>
        <w:tabs>
          <w:tab w:val="left" w:pos="426"/>
        </w:tabs>
        <w:spacing w:before="120"/>
        <w:ind w:left="851" w:hanging="851"/>
        <w:rPr>
          <w:sz w:val="20"/>
          <w:szCs w:val="20"/>
        </w:rPr>
      </w:pPr>
      <w:r w:rsidRPr="002C1C22">
        <w:rPr>
          <w:sz w:val="20"/>
          <w:szCs w:val="20"/>
        </w:rPr>
        <w:tab/>
      </w:r>
      <w:r w:rsidRPr="002C1C22">
        <w:rPr>
          <w:sz w:val="20"/>
          <w:szCs w:val="20"/>
        </w:rPr>
        <w:tab/>
        <w:t>Before</w:t>
      </w:r>
      <w:r w:rsidR="00B2480F" w:rsidRPr="002C1C22">
        <w:rPr>
          <w:sz w:val="20"/>
          <w:szCs w:val="20"/>
        </w:rPr>
        <w:t>:</w:t>
      </w:r>
    </w:p>
    <w:p w14:paraId="2E55382D" w14:textId="5678F7DB" w:rsidR="004C6447" w:rsidRPr="002C1C22" w:rsidRDefault="004C6447"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1</m:t>
            </m:r>
          </m:sub>
        </m:sSub>
        <m:r>
          <w:rPr>
            <w:rFonts w:ascii="Cambria Math" w:hAnsi="Cambria Math"/>
            <w:sz w:val="20"/>
            <w:szCs w:val="20"/>
          </w:rPr>
          <m:t>=1600×0.30=480</m:t>
        </m:r>
      </m:oMath>
      <w:r w:rsidRPr="002C1C22">
        <w:rPr>
          <w:sz w:val="20"/>
          <w:szCs w:val="20"/>
        </w:rPr>
        <w:t xml:space="preserve"> Nm (1)</w:t>
      </w:r>
    </w:p>
    <w:p w14:paraId="1F7103A4" w14:textId="67922B68" w:rsidR="004C6447" w:rsidRPr="002C1C22" w:rsidRDefault="004C6447" w:rsidP="00B2480F">
      <w:pPr>
        <w:tabs>
          <w:tab w:val="left" w:pos="426"/>
        </w:tabs>
        <w:spacing w:before="120"/>
        <w:ind w:left="851" w:hanging="851"/>
        <w:rPr>
          <w:sz w:val="20"/>
          <w:szCs w:val="20"/>
        </w:rPr>
      </w:pPr>
      <w:r w:rsidRPr="002C1C22">
        <w:rPr>
          <w:sz w:val="20"/>
          <w:szCs w:val="20"/>
        </w:rPr>
        <w:tab/>
      </w:r>
      <w:r w:rsidRPr="002C1C22">
        <w:rPr>
          <w:sz w:val="20"/>
          <w:szCs w:val="20"/>
        </w:rPr>
        <w:tab/>
        <w:t>After</w:t>
      </w:r>
      <w:r w:rsidR="00B2480F" w:rsidRPr="002C1C22">
        <w:rPr>
          <w:sz w:val="20"/>
          <w:szCs w:val="20"/>
        </w:rPr>
        <w:t>:</w:t>
      </w:r>
    </w:p>
    <w:p w14:paraId="19D2819A" w14:textId="30C333CA" w:rsidR="004C6447" w:rsidRPr="002C1C22" w:rsidRDefault="004C6447" w:rsidP="00B2480F">
      <w:pPr>
        <w:tabs>
          <w:tab w:val="left" w:pos="426"/>
        </w:tabs>
        <w:ind w:left="851" w:hanging="425"/>
        <w:rPr>
          <w:sz w:val="20"/>
          <w:szCs w:val="20"/>
        </w:rPr>
      </w:pP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480</m:t>
            </m:r>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2</m:t>
                </m:r>
              </m:sub>
            </m:sSub>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480</m:t>
            </m:r>
          </m:num>
          <m:den>
            <m:r>
              <w:rPr>
                <w:rFonts w:ascii="Cambria Math" w:hAnsi="Cambria Math"/>
                <w:sz w:val="20"/>
                <w:szCs w:val="20"/>
              </w:rPr>
              <m:t>0.4</m:t>
            </m:r>
          </m:den>
        </m:f>
      </m:oMath>
    </w:p>
    <w:p w14:paraId="7C5D49EF" w14:textId="24002E33" w:rsidR="004C6447" w:rsidRPr="002C1C22" w:rsidRDefault="004C6447"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2</m:t>
            </m:r>
          </m:sub>
        </m:sSub>
        <m:r>
          <w:rPr>
            <w:rFonts w:ascii="Cambria Math" w:hAnsi="Cambria Math"/>
            <w:sz w:val="20"/>
            <w:szCs w:val="20"/>
          </w:rPr>
          <m:t>=1200</m:t>
        </m:r>
      </m:oMath>
      <w:r w:rsidRPr="002C1C22">
        <w:rPr>
          <w:sz w:val="20"/>
          <w:szCs w:val="20"/>
        </w:rPr>
        <w:t xml:space="preserve"> N/m</w:t>
      </w:r>
      <w:r w:rsidRPr="002C1C22">
        <w:rPr>
          <w:sz w:val="20"/>
          <w:szCs w:val="20"/>
          <w:vertAlign w:val="superscript"/>
        </w:rPr>
        <w:t>2</w:t>
      </w:r>
      <w:r w:rsidRPr="002C1C22">
        <w:rPr>
          <w:sz w:val="20"/>
          <w:szCs w:val="20"/>
        </w:rPr>
        <w:t xml:space="preserve"> (1)</w:t>
      </w:r>
    </w:p>
    <w:p w14:paraId="31BFD90F" w14:textId="77777777" w:rsidR="008813F4" w:rsidRDefault="00503C1D" w:rsidP="003D2A16">
      <w:pPr>
        <w:tabs>
          <w:tab w:val="left" w:pos="426"/>
        </w:tabs>
        <w:ind w:left="851" w:hanging="851"/>
        <w:rPr>
          <w:color w:val="FF0000"/>
          <w:sz w:val="20"/>
          <w:szCs w:val="20"/>
        </w:rPr>
      </w:pPr>
      <w:r w:rsidRPr="002C1C22">
        <w:rPr>
          <w:color w:val="FF0000"/>
          <w:sz w:val="20"/>
          <w:szCs w:val="20"/>
        </w:rPr>
        <w:tab/>
      </w:r>
    </w:p>
    <w:p w14:paraId="181AE777" w14:textId="27F6E393" w:rsidR="00503C1D" w:rsidRPr="002C1C22" w:rsidRDefault="00503C1D" w:rsidP="008813F4">
      <w:pPr>
        <w:tabs>
          <w:tab w:val="left" w:pos="426"/>
        </w:tabs>
        <w:ind w:left="851" w:hanging="425"/>
        <w:rPr>
          <w:sz w:val="20"/>
          <w:szCs w:val="20"/>
        </w:rPr>
      </w:pPr>
      <w:r w:rsidRPr="002C1C22">
        <w:rPr>
          <w:sz w:val="20"/>
          <w:szCs w:val="20"/>
        </w:rPr>
        <w:lastRenderedPageBreak/>
        <w:t>c)</w:t>
      </w:r>
      <w:r w:rsidRPr="002C1C22">
        <w:rPr>
          <w:sz w:val="20"/>
          <w:szCs w:val="20"/>
        </w:rPr>
        <w:tab/>
      </w:r>
      <m:oMath>
        <m:r>
          <w:rPr>
            <w:rFonts w:ascii="Cambria Math" w:hAnsi="Cambria Math"/>
            <w:sz w:val="20"/>
            <w:szCs w:val="20"/>
          </w:rPr>
          <m:t>V=length×width×height</m:t>
        </m:r>
      </m:oMath>
    </w:p>
    <w:p w14:paraId="1D34BC1C" w14:textId="172E9CD9" w:rsidR="00503C1D" w:rsidRPr="002C1C22" w:rsidRDefault="00503C1D"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before</m:t>
            </m:r>
          </m:sub>
        </m:sSub>
        <m:r>
          <w:rPr>
            <w:rFonts w:ascii="Cambria Math" w:hAnsi="Cambria Math"/>
            <w:sz w:val="20"/>
            <w:szCs w:val="20"/>
          </w:rPr>
          <m:t>=0.75×0.40×0.60</m:t>
        </m:r>
      </m:oMath>
    </w:p>
    <w:p w14:paraId="7243E44E" w14:textId="2C3A5E95" w:rsidR="00503C1D" w:rsidRPr="002C1C22" w:rsidRDefault="00503C1D"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before</m:t>
            </m:r>
          </m:sub>
        </m:sSub>
        <m:r>
          <w:rPr>
            <w:rFonts w:ascii="Cambria Math" w:hAnsi="Cambria Math"/>
            <w:sz w:val="20"/>
            <w:szCs w:val="20"/>
          </w:rPr>
          <m:t>=0.180</m:t>
        </m:r>
      </m:oMath>
      <w:r w:rsidR="00BE63C8" w:rsidRPr="002C1C22">
        <w:rPr>
          <w:sz w:val="20"/>
          <w:szCs w:val="20"/>
        </w:rPr>
        <w:t xml:space="preserve"> m</w:t>
      </w:r>
      <w:r w:rsidR="00BE63C8" w:rsidRPr="002C1C22">
        <w:rPr>
          <w:sz w:val="20"/>
          <w:szCs w:val="20"/>
          <w:vertAlign w:val="superscript"/>
        </w:rPr>
        <w:t>3</w:t>
      </w:r>
      <w:r w:rsidR="00BE63C8" w:rsidRPr="002C1C22">
        <w:rPr>
          <w:sz w:val="20"/>
          <w:szCs w:val="20"/>
        </w:rPr>
        <w:t xml:space="preserve"> (1)</w:t>
      </w:r>
    </w:p>
    <w:p w14:paraId="404AB727" w14:textId="424ACA7A" w:rsidR="00BE63C8" w:rsidRPr="002C1C22" w:rsidRDefault="00BE63C8"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after</m:t>
            </m:r>
          </m:sub>
        </m:sSub>
        <m:r>
          <w:rPr>
            <w:rFonts w:ascii="Cambria Math" w:hAnsi="Cambria Math"/>
            <w:sz w:val="20"/>
            <w:szCs w:val="20"/>
          </w:rPr>
          <m:t>=0.80×0.55×0.85</m:t>
        </m:r>
      </m:oMath>
    </w:p>
    <w:p w14:paraId="4A468B5A" w14:textId="561428EC" w:rsidR="00BE63C8" w:rsidRPr="002C1C22" w:rsidRDefault="00BE63C8" w:rsidP="003D2A16">
      <w:pPr>
        <w:tabs>
          <w:tab w:val="left" w:pos="426"/>
        </w:tabs>
        <w:ind w:left="851" w:hanging="851"/>
        <w:rPr>
          <w:sz w:val="20"/>
          <w:szCs w:val="20"/>
        </w:rPr>
      </w:pPr>
      <w:r w:rsidRPr="002C1C22">
        <w:rPr>
          <w:sz w:val="20"/>
          <w:szCs w:val="20"/>
        </w:rPr>
        <w:tab/>
      </w:r>
      <w:r w:rsidRPr="002C1C22">
        <w:rPr>
          <w:sz w:val="20"/>
          <w:szCs w:val="20"/>
        </w:rPr>
        <w:tab/>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after</m:t>
            </m:r>
          </m:sub>
        </m:sSub>
        <m:r>
          <w:rPr>
            <w:rFonts w:ascii="Cambria Math" w:hAnsi="Cambria Math"/>
            <w:sz w:val="20"/>
            <w:szCs w:val="20"/>
          </w:rPr>
          <m:t>=0.374</m:t>
        </m:r>
      </m:oMath>
      <w:r w:rsidRPr="002C1C22">
        <w:rPr>
          <w:sz w:val="20"/>
          <w:szCs w:val="20"/>
        </w:rPr>
        <w:t xml:space="preserve"> m</w:t>
      </w:r>
      <w:r w:rsidRPr="002C1C22">
        <w:rPr>
          <w:sz w:val="20"/>
          <w:szCs w:val="20"/>
          <w:vertAlign w:val="superscript"/>
        </w:rPr>
        <w:t>3</w:t>
      </w:r>
      <w:r w:rsidRPr="002C1C22">
        <w:rPr>
          <w:sz w:val="20"/>
          <w:szCs w:val="20"/>
        </w:rPr>
        <w:t xml:space="preserve"> (1)</w:t>
      </w:r>
    </w:p>
    <w:p w14:paraId="564B479B" w14:textId="5D0E893A" w:rsidR="00BE63C8" w:rsidRPr="002C1C22" w:rsidRDefault="00BE63C8" w:rsidP="003D2A16">
      <w:pPr>
        <w:tabs>
          <w:tab w:val="left" w:pos="426"/>
        </w:tabs>
        <w:ind w:left="851" w:hanging="851"/>
        <w:rPr>
          <w:sz w:val="20"/>
          <w:szCs w:val="20"/>
          <w:vertAlign w:val="superscript"/>
        </w:rPr>
      </w:pPr>
      <w:r w:rsidRPr="002C1C22">
        <w:rPr>
          <w:sz w:val="20"/>
          <w:szCs w:val="20"/>
          <w:vertAlign w:val="superscript"/>
        </w:rPr>
        <w:tab/>
      </w:r>
      <w:r w:rsidRPr="002C1C22">
        <w:rPr>
          <w:sz w:val="20"/>
          <w:szCs w:val="20"/>
          <w:vertAlign w:val="superscript"/>
        </w:rPr>
        <w:tab/>
      </w:r>
      <m:oMath>
        <m:sSub>
          <m:sSubPr>
            <m:ctrlPr>
              <w:rPr>
                <w:rFonts w:ascii="Cambria Math" w:hAnsi="Cambria Math"/>
                <w:i/>
                <w:sz w:val="20"/>
                <w:szCs w:val="20"/>
                <w:vertAlign w:val="superscript"/>
              </w:rPr>
            </m:ctrlPr>
          </m:sSubPr>
          <m:e>
            <m:r>
              <w:rPr>
                <w:rFonts w:ascii="Cambria Math" w:hAnsi="Cambria Math"/>
                <w:sz w:val="20"/>
                <w:szCs w:val="20"/>
                <w:vertAlign w:val="superscript"/>
              </w:rPr>
              <m:t>V</m:t>
            </m:r>
          </m:e>
          <m:sub>
            <m:r>
              <w:rPr>
                <w:rFonts w:ascii="Cambria Math" w:hAnsi="Cambria Math"/>
                <w:sz w:val="20"/>
                <w:szCs w:val="20"/>
                <w:vertAlign w:val="superscript"/>
              </w:rPr>
              <m:t>change</m:t>
            </m:r>
          </m:sub>
        </m:sSub>
        <m:r>
          <w:rPr>
            <w:rFonts w:ascii="Cambria Math" w:hAnsi="Cambria Math"/>
            <w:sz w:val="20"/>
            <w:szCs w:val="20"/>
            <w:vertAlign w:val="superscript"/>
          </w:rPr>
          <m:t>=</m:t>
        </m:r>
        <m:sSub>
          <m:sSubPr>
            <m:ctrlPr>
              <w:rPr>
                <w:rFonts w:ascii="Cambria Math" w:hAnsi="Cambria Math"/>
                <w:i/>
                <w:sz w:val="20"/>
                <w:szCs w:val="20"/>
                <w:vertAlign w:val="superscript"/>
              </w:rPr>
            </m:ctrlPr>
          </m:sSubPr>
          <m:e>
            <m:r>
              <w:rPr>
                <w:rFonts w:ascii="Cambria Math" w:hAnsi="Cambria Math"/>
                <w:sz w:val="20"/>
                <w:szCs w:val="20"/>
                <w:vertAlign w:val="superscript"/>
              </w:rPr>
              <m:t>V</m:t>
            </m:r>
          </m:e>
          <m:sub>
            <m:r>
              <w:rPr>
                <w:rFonts w:ascii="Cambria Math" w:hAnsi="Cambria Math"/>
                <w:sz w:val="20"/>
                <w:szCs w:val="20"/>
                <w:vertAlign w:val="superscript"/>
              </w:rPr>
              <m:t>after</m:t>
            </m:r>
          </m:sub>
        </m:sSub>
        <m:r>
          <w:rPr>
            <w:rFonts w:ascii="Cambria Math" w:hAnsi="Cambria Math"/>
            <w:sz w:val="20"/>
            <w:szCs w:val="20"/>
            <w:vertAlign w:val="superscript"/>
          </w:rPr>
          <m:t>-</m:t>
        </m:r>
        <m:sSub>
          <m:sSubPr>
            <m:ctrlPr>
              <w:rPr>
                <w:rFonts w:ascii="Cambria Math" w:hAnsi="Cambria Math"/>
                <w:i/>
                <w:sz w:val="20"/>
                <w:szCs w:val="20"/>
                <w:vertAlign w:val="superscript"/>
              </w:rPr>
            </m:ctrlPr>
          </m:sSubPr>
          <m:e>
            <m:r>
              <w:rPr>
                <w:rFonts w:ascii="Cambria Math" w:hAnsi="Cambria Math"/>
                <w:sz w:val="20"/>
                <w:szCs w:val="20"/>
                <w:vertAlign w:val="superscript"/>
              </w:rPr>
              <m:t>V</m:t>
            </m:r>
          </m:e>
          <m:sub>
            <m:r>
              <w:rPr>
                <w:rFonts w:ascii="Cambria Math" w:hAnsi="Cambria Math"/>
                <w:sz w:val="20"/>
                <w:szCs w:val="20"/>
                <w:vertAlign w:val="superscript"/>
              </w:rPr>
              <m:t>before</m:t>
            </m:r>
          </m:sub>
        </m:sSub>
      </m:oMath>
    </w:p>
    <w:p w14:paraId="767A66E4" w14:textId="0EA99C1A" w:rsidR="00BE63C8" w:rsidRPr="002C1C22" w:rsidRDefault="00BE63C8" w:rsidP="003D2A16">
      <w:pPr>
        <w:tabs>
          <w:tab w:val="left" w:pos="426"/>
        </w:tabs>
        <w:ind w:left="851" w:hanging="851"/>
        <w:rPr>
          <w:sz w:val="20"/>
          <w:szCs w:val="20"/>
          <w:vertAlign w:val="superscript"/>
        </w:rPr>
      </w:pPr>
      <w:r w:rsidRPr="002C1C22">
        <w:rPr>
          <w:sz w:val="20"/>
          <w:szCs w:val="20"/>
          <w:vertAlign w:val="superscript"/>
        </w:rPr>
        <w:tab/>
      </w:r>
      <w:r w:rsidRPr="002C1C22">
        <w:rPr>
          <w:sz w:val="20"/>
          <w:szCs w:val="20"/>
          <w:vertAlign w:val="superscript"/>
        </w:rPr>
        <w:tab/>
      </w:r>
      <m:oMath>
        <m:sSub>
          <m:sSubPr>
            <m:ctrlPr>
              <w:rPr>
                <w:rFonts w:ascii="Cambria Math" w:hAnsi="Cambria Math"/>
                <w:i/>
                <w:sz w:val="20"/>
                <w:szCs w:val="20"/>
                <w:vertAlign w:val="superscript"/>
              </w:rPr>
            </m:ctrlPr>
          </m:sSubPr>
          <m:e>
            <m:r>
              <w:rPr>
                <w:rFonts w:ascii="Cambria Math" w:hAnsi="Cambria Math"/>
                <w:sz w:val="20"/>
                <w:szCs w:val="20"/>
                <w:vertAlign w:val="superscript"/>
              </w:rPr>
              <m:t>V</m:t>
            </m:r>
          </m:e>
          <m:sub>
            <m:r>
              <w:rPr>
                <w:rFonts w:ascii="Cambria Math" w:hAnsi="Cambria Math"/>
                <w:sz w:val="20"/>
                <w:szCs w:val="20"/>
                <w:vertAlign w:val="superscript"/>
              </w:rPr>
              <m:t>change</m:t>
            </m:r>
          </m:sub>
        </m:sSub>
        <m:r>
          <w:rPr>
            <w:rFonts w:ascii="Cambria Math" w:hAnsi="Cambria Math"/>
            <w:sz w:val="20"/>
            <w:szCs w:val="20"/>
            <w:vertAlign w:val="superscript"/>
          </w:rPr>
          <m:t>=0.374-0.180</m:t>
        </m:r>
      </m:oMath>
    </w:p>
    <w:p w14:paraId="570DB9F9" w14:textId="10B3A02A" w:rsidR="00BE63C8" w:rsidRPr="002C1C22" w:rsidRDefault="00BE63C8" w:rsidP="003D2A16">
      <w:pPr>
        <w:tabs>
          <w:tab w:val="left" w:pos="426"/>
        </w:tabs>
        <w:ind w:left="851" w:hanging="851"/>
        <w:rPr>
          <w:sz w:val="20"/>
          <w:szCs w:val="20"/>
        </w:rPr>
      </w:pPr>
      <w:r w:rsidRPr="002C1C22">
        <w:rPr>
          <w:sz w:val="20"/>
          <w:szCs w:val="20"/>
          <w:vertAlign w:val="superscript"/>
        </w:rPr>
        <w:tab/>
      </w:r>
      <w:r w:rsidRPr="002C1C22">
        <w:rPr>
          <w:sz w:val="20"/>
          <w:szCs w:val="20"/>
          <w:vertAlign w:val="superscript"/>
        </w:rPr>
        <w:tab/>
      </w:r>
      <m:oMath>
        <m:sSub>
          <m:sSubPr>
            <m:ctrlPr>
              <w:rPr>
                <w:rFonts w:ascii="Cambria Math" w:hAnsi="Cambria Math"/>
                <w:i/>
                <w:sz w:val="20"/>
                <w:szCs w:val="20"/>
                <w:vertAlign w:val="superscript"/>
              </w:rPr>
            </m:ctrlPr>
          </m:sSubPr>
          <m:e>
            <m:r>
              <w:rPr>
                <w:rFonts w:ascii="Cambria Math" w:hAnsi="Cambria Math"/>
                <w:sz w:val="20"/>
                <w:szCs w:val="20"/>
                <w:vertAlign w:val="superscript"/>
              </w:rPr>
              <m:t>V</m:t>
            </m:r>
          </m:e>
          <m:sub>
            <m:r>
              <w:rPr>
                <w:rFonts w:ascii="Cambria Math" w:hAnsi="Cambria Math"/>
                <w:sz w:val="20"/>
                <w:szCs w:val="20"/>
                <w:vertAlign w:val="superscript"/>
              </w:rPr>
              <m:t>change</m:t>
            </m:r>
          </m:sub>
        </m:sSub>
        <m:r>
          <w:rPr>
            <w:rFonts w:ascii="Cambria Math" w:hAnsi="Cambria Math"/>
            <w:sz w:val="20"/>
            <w:szCs w:val="20"/>
            <w:vertAlign w:val="superscript"/>
          </w:rPr>
          <m:t>=0.19</m:t>
        </m:r>
      </m:oMath>
      <w:r w:rsidRPr="002C1C22">
        <w:rPr>
          <w:sz w:val="20"/>
          <w:szCs w:val="20"/>
        </w:rPr>
        <w:t xml:space="preserve"> m</w:t>
      </w:r>
      <w:r w:rsidRPr="002C1C22">
        <w:rPr>
          <w:sz w:val="20"/>
          <w:szCs w:val="20"/>
          <w:vertAlign w:val="superscript"/>
        </w:rPr>
        <w:t>3</w:t>
      </w:r>
      <w:r w:rsidRPr="002C1C22">
        <w:rPr>
          <w:sz w:val="20"/>
          <w:szCs w:val="20"/>
        </w:rPr>
        <w:t xml:space="preserve"> (1)</w:t>
      </w:r>
    </w:p>
    <w:p w14:paraId="7F4B409B" w14:textId="6DE61FDD" w:rsidR="007F01BD" w:rsidRPr="002C1C22" w:rsidRDefault="00BE63C8" w:rsidP="007F01BD">
      <w:pPr>
        <w:tabs>
          <w:tab w:val="right" w:pos="10205"/>
        </w:tabs>
        <w:ind w:left="426" w:hanging="426"/>
        <w:rPr>
          <w:sz w:val="20"/>
          <w:szCs w:val="20"/>
        </w:rPr>
      </w:pPr>
      <w:r w:rsidRPr="002C1C22">
        <w:rPr>
          <w:sz w:val="20"/>
          <w:szCs w:val="20"/>
        </w:rPr>
        <w:tab/>
      </w:r>
    </w:p>
    <w:p w14:paraId="4442247E" w14:textId="4CBC0C2B" w:rsidR="005526DE" w:rsidRPr="002C1C22" w:rsidRDefault="005526DE" w:rsidP="005526DE">
      <w:pPr>
        <w:tabs>
          <w:tab w:val="left" w:pos="426"/>
        </w:tabs>
        <w:ind w:left="851" w:hanging="851"/>
        <w:rPr>
          <w:sz w:val="20"/>
          <w:szCs w:val="20"/>
        </w:rPr>
      </w:pPr>
      <w:r w:rsidRPr="002C1C22">
        <w:rPr>
          <w:sz w:val="20"/>
          <w:szCs w:val="20"/>
        </w:rPr>
        <w:t>5.</w:t>
      </w:r>
      <w:r w:rsidRPr="002C1C22">
        <w:rPr>
          <w:sz w:val="20"/>
          <w:szCs w:val="20"/>
        </w:rPr>
        <w:tab/>
      </w:r>
      <w:r w:rsidRPr="002C1C22">
        <w:rPr>
          <w:sz w:val="20"/>
          <w:szCs w:val="20"/>
        </w:rPr>
        <w:sym w:font="Symbol" w:char="F0B7"/>
      </w:r>
      <w:r w:rsidRPr="002C1C22">
        <w:rPr>
          <w:sz w:val="20"/>
          <w:szCs w:val="20"/>
        </w:rPr>
        <w:tab/>
        <w:t>As the temperature of the gas increases the gas particles move faster and gain kinetic energy (1)</w:t>
      </w:r>
    </w:p>
    <w:p w14:paraId="387EDCF3" w14:textId="77777777" w:rsidR="005526DE" w:rsidRPr="002C1C22" w:rsidRDefault="005526DE" w:rsidP="005526DE">
      <w:pPr>
        <w:tabs>
          <w:tab w:val="right" w:pos="10205"/>
        </w:tabs>
        <w:ind w:left="851" w:hanging="425"/>
        <w:rPr>
          <w:sz w:val="20"/>
          <w:szCs w:val="20"/>
        </w:rPr>
      </w:pPr>
      <w:r w:rsidRPr="002C1C22">
        <w:rPr>
          <w:sz w:val="20"/>
          <w:szCs w:val="20"/>
        </w:rPr>
        <w:sym w:font="Symbol" w:char="F0B7"/>
      </w:r>
      <w:r w:rsidRPr="002C1C22">
        <w:rPr>
          <w:sz w:val="20"/>
          <w:szCs w:val="20"/>
        </w:rPr>
        <w:tab/>
        <w:t>The gas particles, therefore, collide more often with the canister’s walls (1)</w:t>
      </w:r>
    </w:p>
    <w:p w14:paraId="75EF34AF" w14:textId="77777777" w:rsidR="005526DE" w:rsidRPr="002C1C22" w:rsidRDefault="005526DE" w:rsidP="005526DE">
      <w:pPr>
        <w:tabs>
          <w:tab w:val="right" w:pos="10205"/>
        </w:tabs>
        <w:ind w:left="851" w:hanging="425"/>
        <w:rPr>
          <w:sz w:val="20"/>
          <w:szCs w:val="20"/>
        </w:rPr>
      </w:pPr>
      <w:r w:rsidRPr="002C1C22">
        <w:rPr>
          <w:sz w:val="20"/>
          <w:szCs w:val="20"/>
        </w:rPr>
        <w:sym w:font="Symbol" w:char="F0B7"/>
      </w:r>
      <w:r w:rsidRPr="002C1C22">
        <w:rPr>
          <w:sz w:val="20"/>
          <w:szCs w:val="20"/>
        </w:rPr>
        <w:tab/>
        <w:t xml:space="preserve">The force exerted on the walls increases and, therefore, so does the pressure (1) </w:t>
      </w:r>
    </w:p>
    <w:p w14:paraId="74C518AE" w14:textId="77777777" w:rsidR="005526DE" w:rsidRPr="002C1C22" w:rsidRDefault="005526DE" w:rsidP="007F01BD">
      <w:pPr>
        <w:tabs>
          <w:tab w:val="right" w:pos="10205"/>
        </w:tabs>
        <w:ind w:left="426" w:hanging="426"/>
        <w:rPr>
          <w:sz w:val="20"/>
          <w:szCs w:val="20"/>
        </w:rPr>
      </w:pPr>
    </w:p>
    <w:p w14:paraId="04FA6DC7" w14:textId="0A534477" w:rsidR="007F01BD" w:rsidRPr="002C1C22" w:rsidRDefault="005526DE" w:rsidP="007F01BD">
      <w:pPr>
        <w:tabs>
          <w:tab w:val="right" w:pos="10205"/>
        </w:tabs>
        <w:ind w:left="426" w:hanging="426"/>
        <w:rPr>
          <w:sz w:val="20"/>
          <w:szCs w:val="20"/>
        </w:rPr>
      </w:pPr>
      <w:r w:rsidRPr="002C1C22">
        <w:rPr>
          <w:sz w:val="20"/>
          <w:szCs w:val="20"/>
        </w:rPr>
        <w:t>6</w:t>
      </w:r>
      <w:r w:rsidR="007F01BD" w:rsidRPr="002C1C22">
        <w:rPr>
          <w:sz w:val="20"/>
          <w:szCs w:val="20"/>
        </w:rPr>
        <w:t>.</w:t>
      </w:r>
      <w:r w:rsidR="007F01BD" w:rsidRPr="002C1C22">
        <w:rPr>
          <w:sz w:val="20"/>
          <w:szCs w:val="20"/>
        </w:rPr>
        <w:tab/>
        <w:t>Work is done on the gas. (1) This energy is transferred into an increase in the internal energy of the gas and, therefore, an increase in temperature. (1)</w:t>
      </w:r>
    </w:p>
    <w:p w14:paraId="3D47CD77" w14:textId="77777777" w:rsidR="007F01BD" w:rsidRPr="002C1C22" w:rsidRDefault="007F01BD" w:rsidP="007F01BD">
      <w:pPr>
        <w:ind w:firstLine="1"/>
        <w:rPr>
          <w:sz w:val="20"/>
          <w:szCs w:val="20"/>
        </w:rPr>
      </w:pPr>
    </w:p>
    <w:p w14:paraId="221F6BB2" w14:textId="47CEA61D" w:rsidR="003C4DCC" w:rsidRPr="002C1C22" w:rsidRDefault="007D163F" w:rsidP="003D2A16">
      <w:pPr>
        <w:tabs>
          <w:tab w:val="left" w:pos="426"/>
        </w:tabs>
        <w:ind w:left="851" w:hanging="851"/>
        <w:rPr>
          <w:sz w:val="20"/>
          <w:szCs w:val="20"/>
        </w:rPr>
      </w:pPr>
      <w:r w:rsidRPr="002C1C22">
        <w:rPr>
          <w:sz w:val="20"/>
          <w:szCs w:val="20"/>
        </w:rPr>
        <w:t>7</w:t>
      </w:r>
      <w:r w:rsidR="00D86848" w:rsidRPr="002C1C22">
        <w:rPr>
          <w:sz w:val="20"/>
          <w:szCs w:val="20"/>
        </w:rPr>
        <w:t>.</w:t>
      </w:r>
      <w:r w:rsidR="00D86848" w:rsidRPr="002C1C22">
        <w:rPr>
          <w:sz w:val="20"/>
          <w:szCs w:val="20"/>
        </w:rPr>
        <w:tab/>
      </w:r>
      <w:proofErr w:type="gramStart"/>
      <w:r w:rsidR="003C4DCC" w:rsidRPr="002C1C22">
        <w:rPr>
          <w:sz w:val="20"/>
          <w:szCs w:val="20"/>
        </w:rPr>
        <w:t>a</w:t>
      </w:r>
      <w:proofErr w:type="gramEnd"/>
      <w:r w:rsidR="003C4DCC" w:rsidRPr="002C1C22">
        <w:rPr>
          <w:sz w:val="20"/>
          <w:szCs w:val="20"/>
        </w:rPr>
        <w:t xml:space="preserve">) </w:t>
      </w:r>
      <w:r w:rsidR="007339ED" w:rsidRPr="002C1C22">
        <w:rPr>
          <w:sz w:val="20"/>
          <w:szCs w:val="20"/>
        </w:rPr>
        <w:tab/>
      </w:r>
      <w:r w:rsidR="003C4DCC" w:rsidRPr="002C1C22">
        <w:rPr>
          <w:sz w:val="20"/>
          <w:szCs w:val="20"/>
        </w:rPr>
        <w:t>As the gas expands it does work (1)</w:t>
      </w:r>
      <w:r w:rsidR="00813EF3" w:rsidRPr="002C1C22">
        <w:rPr>
          <w:sz w:val="20"/>
          <w:szCs w:val="20"/>
        </w:rPr>
        <w:t>,</w:t>
      </w:r>
      <w:r w:rsidR="003C4DCC" w:rsidRPr="002C1C22">
        <w:rPr>
          <w:sz w:val="20"/>
          <w:szCs w:val="20"/>
        </w:rPr>
        <w:t xml:space="preserve"> which removes energy from the system (1) and causes a decrease in temperature</w:t>
      </w:r>
      <w:r w:rsidR="00813EF3" w:rsidRPr="002C1C22">
        <w:rPr>
          <w:sz w:val="20"/>
          <w:szCs w:val="20"/>
        </w:rPr>
        <w:t>.</w:t>
      </w:r>
      <w:r w:rsidR="003C4DCC" w:rsidRPr="002C1C22">
        <w:rPr>
          <w:sz w:val="20"/>
          <w:szCs w:val="20"/>
        </w:rPr>
        <w:t xml:space="preserve"> (1)</w:t>
      </w:r>
    </w:p>
    <w:p w14:paraId="027152AA" w14:textId="77777777" w:rsidR="007339ED" w:rsidRPr="002C1C22" w:rsidRDefault="007339ED" w:rsidP="00EF2682">
      <w:pPr>
        <w:tabs>
          <w:tab w:val="right" w:pos="10205"/>
        </w:tabs>
        <w:ind w:left="851" w:hanging="425"/>
        <w:rPr>
          <w:sz w:val="20"/>
          <w:szCs w:val="20"/>
        </w:rPr>
      </w:pPr>
    </w:p>
    <w:p w14:paraId="2A7347AF" w14:textId="376F984F" w:rsidR="003C4DCC" w:rsidRPr="002C1C22" w:rsidRDefault="003C4DCC" w:rsidP="00EF2682">
      <w:pPr>
        <w:tabs>
          <w:tab w:val="right" w:pos="10205"/>
        </w:tabs>
        <w:ind w:left="851" w:hanging="425"/>
        <w:rPr>
          <w:sz w:val="20"/>
          <w:szCs w:val="20"/>
        </w:rPr>
      </w:pPr>
      <w:r w:rsidRPr="002C1C22">
        <w:rPr>
          <w:sz w:val="20"/>
          <w:szCs w:val="20"/>
        </w:rPr>
        <w:t xml:space="preserve">b) </w:t>
      </w:r>
      <w:r w:rsidR="00EF2682" w:rsidRPr="002C1C22">
        <w:rPr>
          <w:sz w:val="20"/>
          <w:szCs w:val="20"/>
        </w:rPr>
        <w:tab/>
      </w:r>
      <w:r w:rsidRPr="002C1C22">
        <w:rPr>
          <w:sz w:val="20"/>
          <w:szCs w:val="20"/>
        </w:rPr>
        <w:t>When the gas is compressed it heats up</w:t>
      </w:r>
      <w:r w:rsidR="00813EF3" w:rsidRPr="002C1C22">
        <w:rPr>
          <w:sz w:val="20"/>
          <w:szCs w:val="20"/>
        </w:rPr>
        <w:t>.</w:t>
      </w:r>
      <w:r w:rsidRPr="002C1C22">
        <w:rPr>
          <w:sz w:val="20"/>
          <w:szCs w:val="20"/>
        </w:rPr>
        <w:t xml:space="preserve"> (1) This additional heat needs to be removed for the refrigerator to remain cool</w:t>
      </w:r>
      <w:r w:rsidR="00813EF3" w:rsidRPr="002C1C22">
        <w:rPr>
          <w:sz w:val="20"/>
          <w:szCs w:val="20"/>
        </w:rPr>
        <w:t>.</w:t>
      </w:r>
      <w:r w:rsidRPr="002C1C22">
        <w:rPr>
          <w:sz w:val="20"/>
          <w:szCs w:val="20"/>
        </w:rPr>
        <w:t xml:space="preserve"> (1)</w:t>
      </w:r>
    </w:p>
    <w:p w14:paraId="2391CB02" w14:textId="77777777" w:rsidR="00F02C85" w:rsidRPr="002C1C22" w:rsidRDefault="00F02C85" w:rsidP="00F02C85">
      <w:pPr>
        <w:rPr>
          <w:sz w:val="20"/>
          <w:szCs w:val="20"/>
        </w:rPr>
      </w:pPr>
    </w:p>
    <w:p w14:paraId="5CED9F52" w14:textId="77777777" w:rsidR="00AF5190" w:rsidRPr="002C1C22" w:rsidRDefault="00AF5190" w:rsidP="00F02C85">
      <w:pPr>
        <w:rPr>
          <w:sz w:val="20"/>
          <w:szCs w:val="20"/>
        </w:rPr>
      </w:pPr>
    </w:p>
    <w:bookmarkStart w:id="43" w:name="_Toc468175868"/>
    <w:p w14:paraId="2B25DBAD" w14:textId="4CBFDBE0" w:rsidR="00F02C85" w:rsidRPr="002C1C22" w:rsidRDefault="00AF5190" w:rsidP="00A03C74">
      <w:pPr>
        <w:pStyle w:val="answersection"/>
      </w:pPr>
      <w:r w:rsidRPr="002C1C22">
        <w:rPr>
          <w:noProof/>
          <w:sz w:val="20"/>
          <w:szCs w:val="20"/>
          <w:lang w:eastAsia="en-GB"/>
        </w:rPr>
        <mc:AlternateContent>
          <mc:Choice Requires="wpc">
            <w:drawing>
              <wp:anchor distT="0" distB="0" distL="114300" distR="114300" simplePos="0" relativeHeight="251632640" behindDoc="0" locked="0" layoutInCell="1" allowOverlap="1" wp14:anchorId="566E4433" wp14:editId="6D269502">
                <wp:simplePos x="0" y="0"/>
                <wp:positionH relativeFrom="column">
                  <wp:posOffset>495935</wp:posOffset>
                </wp:positionH>
                <wp:positionV relativeFrom="paragraph">
                  <wp:posOffset>80958</wp:posOffset>
                </wp:positionV>
                <wp:extent cx="5835650" cy="3559897"/>
                <wp:effectExtent l="0" t="0" r="0" b="2540"/>
                <wp:wrapNone/>
                <wp:docPr id="694" name="Canvas 6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82" name="Group 682"/>
                        <wpg:cNvGrpSpPr/>
                        <wpg:grpSpPr>
                          <a:xfrm>
                            <a:off x="143838" y="36005"/>
                            <a:ext cx="5517223" cy="3524037"/>
                            <a:chOff x="143838" y="143838"/>
                            <a:chExt cx="5517223" cy="3524037"/>
                          </a:xfrm>
                        </wpg:grpSpPr>
                        <pic:pic xmlns:pic="http://schemas.openxmlformats.org/drawingml/2006/picture">
                          <pic:nvPicPr>
                            <pic:cNvPr id="683" name="Picture 68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1962364" y="1037690"/>
                              <a:ext cx="1654139" cy="1654139"/>
                            </a:xfrm>
                            <a:prstGeom prst="rect">
                              <a:avLst/>
                            </a:prstGeom>
                          </pic:spPr>
                        </pic:pic>
                        <wps:wsp>
                          <wps:cNvPr id="684" name="Straight Arrow Connector 684"/>
                          <wps:cNvCnPr/>
                          <wps:spPr>
                            <a:xfrm flipH="1">
                              <a:off x="3472665" y="523982"/>
                              <a:ext cx="626724" cy="698643"/>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85" name="Text Box 685"/>
                          <wps:cNvSpPr txBox="1"/>
                          <wps:spPr>
                            <a:xfrm>
                              <a:off x="4099389" y="143838"/>
                              <a:ext cx="1561672" cy="636998"/>
                            </a:xfrm>
                            <a:prstGeom prst="rect">
                              <a:avLst/>
                            </a:prstGeom>
                            <a:noFill/>
                            <a:ln w="6350">
                              <a:noFill/>
                            </a:ln>
                            <a:effectLst/>
                          </wps:spPr>
                          <wps:txbx>
                            <w:txbxContent>
                              <w:p w14:paraId="48C0072A" w14:textId="04B67CB4" w:rsidR="004060DD" w:rsidRPr="005D2301" w:rsidRDefault="004060DD" w:rsidP="004212E6">
                                <w:pPr>
                                  <w:rPr>
                                    <w:sz w:val="20"/>
                                    <w:szCs w:val="20"/>
                                  </w:rPr>
                                </w:pPr>
                                <w:r w:rsidRPr="005D2301">
                                  <w:rPr>
                                    <w:strike/>
                                    <w:sz w:val="20"/>
                                    <w:szCs w:val="20"/>
                                  </w:rPr>
                                  <w:t>Protons</w:t>
                                </w:r>
                                <w:r w:rsidRPr="005D2301">
                                  <w:rPr>
                                    <w:sz w:val="20"/>
                                    <w:szCs w:val="20"/>
                                  </w:rPr>
                                  <w:t xml:space="preserve"> </w:t>
                                </w:r>
                                <w:r w:rsidRPr="005D2301">
                                  <w:rPr>
                                    <w:b/>
                                    <w:sz w:val="20"/>
                                    <w:szCs w:val="20"/>
                                  </w:rPr>
                                  <w:t>Electrons</w:t>
                                </w:r>
                                <w:r w:rsidRPr="005D2301">
                                  <w:rPr>
                                    <w:sz w:val="20"/>
                                    <w:szCs w:val="20"/>
                                  </w:rPr>
                                  <w:t>, negatively charged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Straight Arrow Connector 686"/>
                          <wps:cNvCnPr/>
                          <wps:spPr>
                            <a:xfrm flipH="1" flipV="1">
                              <a:off x="2887039" y="1962364"/>
                              <a:ext cx="585626" cy="1181529"/>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87" name="Text Box 687"/>
                          <wps:cNvSpPr txBox="1"/>
                          <wps:spPr>
                            <a:xfrm>
                              <a:off x="3472665" y="2958958"/>
                              <a:ext cx="1808252" cy="708917"/>
                            </a:xfrm>
                            <a:prstGeom prst="rect">
                              <a:avLst/>
                            </a:prstGeom>
                            <a:noFill/>
                            <a:ln w="6350">
                              <a:noFill/>
                            </a:ln>
                            <a:effectLst/>
                          </wps:spPr>
                          <wps:txbx>
                            <w:txbxContent>
                              <w:p w14:paraId="63EF7236" w14:textId="77777777" w:rsidR="004060DD" w:rsidRPr="005D2301" w:rsidRDefault="004060DD" w:rsidP="004212E6">
                                <w:pPr>
                                  <w:rPr>
                                    <w:sz w:val="20"/>
                                    <w:szCs w:val="20"/>
                                  </w:rPr>
                                </w:pPr>
                                <w:r w:rsidRPr="005D2301">
                                  <w:rPr>
                                    <w:sz w:val="20"/>
                                    <w:szCs w:val="20"/>
                                  </w:rPr>
                                  <w:t xml:space="preserve">Nucleus, made up of neutrons and </w:t>
                                </w:r>
                                <w:proofErr w:type="gramStart"/>
                                <w:r w:rsidRPr="005D2301">
                                  <w:rPr>
                                    <w:strike/>
                                    <w:sz w:val="20"/>
                                    <w:szCs w:val="20"/>
                                  </w:rPr>
                                  <w:t xml:space="preserve">electrons  </w:t>
                                </w:r>
                                <w:r w:rsidRPr="005D2301">
                                  <w:rPr>
                                    <w:b/>
                                    <w:sz w:val="20"/>
                                    <w:szCs w:val="20"/>
                                  </w:rPr>
                                  <w:t>protons</w:t>
                                </w:r>
                                <w:proofErr w:type="gramEnd"/>
                                <w:r w:rsidRPr="005D2301">
                                  <w:rPr>
                                    <w:sz w:val="20"/>
                                    <w:szCs w:val="20"/>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Straight Arrow Connector 688"/>
                          <wps:cNvCnPr/>
                          <wps:spPr>
                            <a:xfrm flipV="1">
                              <a:off x="1962364" y="2013735"/>
                              <a:ext cx="760288" cy="965772"/>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89" name="Text Box 689"/>
                          <wps:cNvSpPr txBox="1"/>
                          <wps:spPr>
                            <a:xfrm>
                              <a:off x="318498" y="2979507"/>
                              <a:ext cx="1828801" cy="688368"/>
                            </a:xfrm>
                            <a:prstGeom prst="rect">
                              <a:avLst/>
                            </a:prstGeom>
                            <a:noFill/>
                            <a:ln w="6350">
                              <a:noFill/>
                            </a:ln>
                            <a:effectLst/>
                          </wps:spPr>
                          <wps:txbx>
                            <w:txbxContent>
                              <w:p w14:paraId="5C7BE8B7" w14:textId="77777777" w:rsidR="004060DD" w:rsidRPr="005D2301" w:rsidRDefault="004060DD" w:rsidP="004212E6">
                                <w:pPr>
                                  <w:rPr>
                                    <w:sz w:val="20"/>
                                    <w:szCs w:val="20"/>
                                  </w:rPr>
                                </w:pPr>
                                <w:r w:rsidRPr="005D2301">
                                  <w:rPr>
                                    <w:sz w:val="20"/>
                                    <w:szCs w:val="20"/>
                                  </w:rPr>
                                  <w:t xml:space="preserve">The radius of the nucleus is </w:t>
                                </w:r>
                                <w:r w:rsidRPr="005D2301">
                                  <w:rPr>
                                    <w:strike/>
                                    <w:sz w:val="20"/>
                                    <w:szCs w:val="20"/>
                                  </w:rPr>
                                  <w:t>1/100</w:t>
                                </w:r>
                                <w:r w:rsidRPr="005D2301">
                                  <w:rPr>
                                    <w:sz w:val="20"/>
                                    <w:szCs w:val="20"/>
                                  </w:rPr>
                                  <w:t xml:space="preserve"> </w:t>
                                </w:r>
                                <w:r w:rsidRPr="005D2301">
                                  <w:rPr>
                                    <w:b/>
                                    <w:sz w:val="20"/>
                                    <w:szCs w:val="20"/>
                                  </w:rPr>
                                  <w:t>1/10 000</w:t>
                                </w:r>
                                <w:r w:rsidRPr="005D2301">
                                  <w:rPr>
                                    <w:sz w:val="20"/>
                                    <w:szCs w:val="20"/>
                                  </w:rPr>
                                  <w:t xml:space="preserve"> of the radius of the atom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Straight Arrow Connector 690"/>
                          <wps:cNvCnPr/>
                          <wps:spPr>
                            <a:xfrm>
                              <a:off x="976045" y="708917"/>
                              <a:ext cx="1633591" cy="1006868"/>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91" name="Text Box 691"/>
                          <wps:cNvSpPr txBox="1"/>
                          <wps:spPr>
                            <a:xfrm>
                              <a:off x="143838" y="226031"/>
                              <a:ext cx="2465798" cy="482886"/>
                            </a:xfrm>
                            <a:prstGeom prst="rect">
                              <a:avLst/>
                            </a:prstGeom>
                            <a:noFill/>
                            <a:ln w="6350">
                              <a:noFill/>
                            </a:ln>
                            <a:effectLst/>
                          </wps:spPr>
                          <wps:txbx>
                            <w:txbxContent>
                              <w:p w14:paraId="22D7EFA7" w14:textId="77777777" w:rsidR="004060DD" w:rsidRPr="005D2301" w:rsidRDefault="004060DD" w:rsidP="004212E6">
                                <w:pPr>
                                  <w:rPr>
                                    <w:sz w:val="20"/>
                                    <w:szCs w:val="20"/>
                                  </w:rPr>
                                </w:pPr>
                                <w:r w:rsidRPr="005D2301">
                                  <w:rPr>
                                    <w:sz w:val="20"/>
                                    <w:szCs w:val="20"/>
                                  </w:rPr>
                                  <w:t>Most of the mass is concentrated in the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Straight Arrow Connector 692"/>
                          <wps:cNvCnPr/>
                          <wps:spPr>
                            <a:xfrm flipH="1" flipV="1">
                              <a:off x="3534309" y="2075381"/>
                              <a:ext cx="626725" cy="18493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93" name="Text Box 693"/>
                          <wps:cNvSpPr txBox="1"/>
                          <wps:spPr>
                            <a:xfrm>
                              <a:off x="4150760" y="1931542"/>
                              <a:ext cx="1448656" cy="575353"/>
                            </a:xfrm>
                            <a:prstGeom prst="rect">
                              <a:avLst/>
                            </a:prstGeom>
                            <a:noFill/>
                            <a:ln w="6350">
                              <a:noFill/>
                            </a:ln>
                            <a:effectLst/>
                          </wps:spPr>
                          <wps:txbx>
                            <w:txbxContent>
                              <w:p w14:paraId="2C29760B" w14:textId="2BD4F5F1" w:rsidR="004060DD" w:rsidRPr="005D2301" w:rsidRDefault="004060DD" w:rsidP="004212E6">
                                <w:pPr>
                                  <w:rPr>
                                    <w:sz w:val="20"/>
                                    <w:szCs w:val="20"/>
                                  </w:rPr>
                                </w:pPr>
                                <w:r w:rsidRPr="005D2301">
                                  <w:rPr>
                                    <w:sz w:val="20"/>
                                    <w:szCs w:val="20"/>
                                  </w:rPr>
                                  <w:t xml:space="preserve">The radius of the atom is </w:t>
                                </w:r>
                                <w:r>
                                  <w:rPr>
                                    <w:sz w:val="20"/>
                                    <w:szCs w:val="20"/>
                                  </w:rPr>
                                  <w:sym w:font="Symbol" w:char="F07E"/>
                                </w:r>
                                <w:r w:rsidRPr="005D2301">
                                  <w:rPr>
                                    <w:position w:val="-6"/>
                                    <w:sz w:val="20"/>
                                    <w:szCs w:val="20"/>
                                  </w:rPr>
                                  <w:object w:dxaOrig="1060" w:dyaOrig="320" w14:anchorId="0303179A">
                                    <v:shape id="_x0000_i1058" type="#_x0000_t75" style="width:57.75pt;height:14.25pt" o:ole="">
                                      <v:imagedata r:id="rId100" o:title=""/>
                                    </v:shape>
                                    <o:OLEObject Type="Embed" ProgID="Equation.DSMT4" ShapeID="_x0000_i1058" DrawAspect="Content" ObjectID="_1556621848" r:id="rId101"/>
                                  </w:object>
                                </w:r>
                                <w:r w:rsidRPr="005D230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w14:anchorId="566E4433" id="Canvas 694" o:spid="_x0000_s1791" editas="canvas" style="position:absolute;margin-left:39.05pt;margin-top:6.35pt;width:459.5pt;height:280.3pt;z-index:251632640;mso-position-horizontal-relative:text;mso-position-vertical-relative:text" coordsize="58356,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">
                <v:shape id="_x0000_s1792" type="#_x0000_t75" style="position:absolute;width:58356;height:35598;visibility:visible;mso-wrap-style:square">
                  <v:fill o:detectmouseclick="t"/>
                  <v:path o:connecttype="none"/>
                </v:shape>
                <v:group id="Group 682" o:spid="_x0000_s1793" style="position:absolute;left:1438;top:360;width:55172;height:35240" coordorigin="1438,1438" coordsize="55172,3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Picture 683" o:spid="_x0000_s1794" type="#_x0000_t75" style="position:absolute;left:19623;top:10376;width:16542;height:16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N2kjGAAAA3AAAAA8AAABkcnMvZG93bnJldi54bWxEj0FrAjEUhO+F/ofwCl5KzVpRltUoRSy4&#10;hR669uLtdfPcLN28hE3U9d+bQsHjMDPfMMv1YDtxpj60jhVMxhkI4trplhsF3/v3lxxEiMgaO8ek&#10;4EoB1qvHhyUW2l34i85VbESCcChQgYnRF1KG2pDFMHaeOHlH11uMSfaN1D1eEtx28jXL5tJiy2nB&#10;oKeNofq3OlkFsx9zOHi7L2db9s8f+bbcfW5KpUZPw9sCRKQh3sP/7Z1WMM+n8HcmHQG5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3aSMYAAADcAAAADwAAAAAAAAAAAAAA&#10;AACfAgAAZHJzL2Rvd25yZXYueG1sUEsFBgAAAAAEAAQA9wAAAJIDAAAAAA==&#10;">
                    <v:imagedata r:id="rId53" o:title=""/>
                    <v:path arrowok="t"/>
                  </v:shape>
                  <v:shape id="Straight Arrow Connector 684" o:spid="_x0000_s1795" type="#_x0000_t32" style="position:absolute;left:34726;top:5239;width:6267;height:69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oi8YAAADcAAAADwAAAGRycy9kb3ducmV2LnhtbESPT2vCQBTE7wW/w/IEL0U3tUVCdBUp&#10;CFIK4p+Lt0f2JRvMvo3ZNcZ++m6h4HGYmd8wi1Vva9FR6yvHCt4mCQji3OmKSwWn42acgvABWWPt&#10;mBQ8yMNqOXhZYKbdnffUHUIpIoR9hgpMCE0mpc8NWfQT1xBHr3CtxRBlW0rd4j3CbS2nSTKTFiuO&#10;CwYb+jSUXw43q+B1f67Korh9P/z7zy5NvnZXk3dKjYb9eg4iUB+e4f/2ViuYpR/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EKIvGAAAA3AAAAA8AAAAAAAAA&#10;AAAAAAAAoQIAAGRycy9kb3ducmV2LnhtbFBLBQYAAAAABAAEAPkAAACUAwAAAAA=&#10;">
                    <v:stroke endarrow="open"/>
                  </v:shape>
                  <v:shape id="Text Box 685" o:spid="_x0000_s1796" type="#_x0000_t202" style="position:absolute;left:40993;top:1438;width:15617;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npMUA&#10;AADcAAAADwAAAGRycy9kb3ducmV2LnhtbESPQYvCMBSE7wv+h/AEb2uqoJRqFCmIIu5Btxdvz+bZ&#10;FpuX2kTt7q/fCMIeh5n5hpkvO1OLB7WusqxgNIxAEOdWV1woyL7XnzEI55E11pZJwQ85WC56H3NM&#10;tH3ygR5HX4gAYZeggtL7JpHS5SUZdEPbEAfvYluDPsi2kLrFZ4CbWo6jaCoNVhwWSmwoLSm/Hu9G&#10;wS5df+HhPDbxb51u9pdVc8tOE6UG/W41A+Gp8//hd3urFUzj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mekxQAAANwAAAAPAAAAAAAAAAAAAAAAAJgCAABkcnMv&#10;ZG93bnJldi54bWxQSwUGAAAAAAQABAD1AAAAigMAAAAA&#10;" filled="f" stroked="f" strokeweight=".5pt">
                    <v:textbox>
                      <w:txbxContent>
                        <w:p w14:paraId="48C0072A" w14:textId="04B67CB4" w:rsidR="004060DD" w:rsidRPr="005D2301" w:rsidRDefault="004060DD" w:rsidP="004212E6">
                          <w:pPr>
                            <w:rPr>
                              <w:sz w:val="20"/>
                              <w:szCs w:val="20"/>
                            </w:rPr>
                          </w:pPr>
                          <w:r w:rsidRPr="005D2301">
                            <w:rPr>
                              <w:strike/>
                              <w:sz w:val="20"/>
                              <w:szCs w:val="20"/>
                            </w:rPr>
                            <w:t>Protons</w:t>
                          </w:r>
                          <w:r w:rsidRPr="005D2301">
                            <w:rPr>
                              <w:sz w:val="20"/>
                              <w:szCs w:val="20"/>
                            </w:rPr>
                            <w:t xml:space="preserve"> </w:t>
                          </w:r>
                          <w:r w:rsidRPr="005D2301">
                            <w:rPr>
                              <w:b/>
                              <w:sz w:val="20"/>
                              <w:szCs w:val="20"/>
                            </w:rPr>
                            <w:t>Electrons</w:t>
                          </w:r>
                          <w:r w:rsidRPr="005D2301">
                            <w:rPr>
                              <w:sz w:val="20"/>
                              <w:szCs w:val="20"/>
                            </w:rPr>
                            <w:t>, negatively charged (1)</w:t>
                          </w:r>
                        </w:p>
                      </w:txbxContent>
                    </v:textbox>
                  </v:shape>
                  <v:shape id="Straight Arrow Connector 686" o:spid="_x0000_s1797" type="#_x0000_t32" style="position:absolute;left:28870;top:19623;width:5856;height:118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HZsMAAADcAAAADwAAAGRycy9kb3ducmV2LnhtbESPQYvCMBSE74L/ITxhb5rqoZRqFBGE&#10;Bb2sivX4TJ5tsXnpNlnt/vvNguBxmJlvmMWqt414UOdrxwqmkwQEsXam5lLB6bgdZyB8QDbYOCYF&#10;v+RhtRwOFpgb9+QvehxCKSKEfY4KqhDaXEqvK7LoJ64ljt7NdRZDlF0pTYfPCLeNnCVJKi3WHBcq&#10;bGlTkb4ffqwC3Vx333zLpvejLy7FnjJ9tnulPkb9eg4iUB/e4Vf70yhIsxT+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TB2bDAAAA3AAAAA8AAAAAAAAAAAAA&#10;AAAAoQIAAGRycy9kb3ducmV2LnhtbFBLBQYAAAAABAAEAPkAAACRAwAAAAA=&#10;">
                    <v:stroke endarrow="open"/>
                  </v:shape>
                  <v:shape id="Text Box 687" o:spid="_x0000_s1798" type="#_x0000_t202" style="position:absolute;left:34726;top:29589;width:18083;height:7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cSMcA&#10;AADcAAAADwAAAGRycy9kb3ducmV2LnhtbESPQWvCQBSE7wX/w/IK3uqmAW1IXSUEQkXsQevF2zP7&#10;TEKzb2N2G2N/fbdQ6HGYmW+Y5Xo0rRiod41lBc+zCARxaXXDlYLjR/GUgHAeWWNrmRTcycF6NXlY&#10;Yqrtjfc0HHwlAoRdigpq77tUSlfWZNDNbEccvIvtDfog+0rqHm8BbloZR9FCGmw4LNTYUV5T+Xn4&#10;Mgq2efGO+3Nsku82f9tdsu56PM2Vmj6O2SsIT6P/D/+1N1rBInm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XEjHAAAA3AAAAA8AAAAAAAAAAAAAAAAAmAIAAGRy&#10;cy9kb3ducmV2LnhtbFBLBQYAAAAABAAEAPUAAACMAwAAAAA=&#10;" filled="f" stroked="f" strokeweight=".5pt">
                    <v:textbox>
                      <w:txbxContent>
                        <w:p w14:paraId="63EF7236" w14:textId="77777777" w:rsidR="004060DD" w:rsidRPr="005D2301" w:rsidRDefault="004060DD" w:rsidP="004212E6">
                          <w:pPr>
                            <w:rPr>
                              <w:sz w:val="20"/>
                              <w:szCs w:val="20"/>
                            </w:rPr>
                          </w:pPr>
                          <w:r w:rsidRPr="005D2301">
                            <w:rPr>
                              <w:sz w:val="20"/>
                              <w:szCs w:val="20"/>
                            </w:rPr>
                            <w:t xml:space="preserve">Nucleus, made up of neutrons and </w:t>
                          </w:r>
                          <w:r w:rsidRPr="005D2301">
                            <w:rPr>
                              <w:strike/>
                              <w:sz w:val="20"/>
                              <w:szCs w:val="20"/>
                            </w:rPr>
                            <w:t xml:space="preserve">electrons  </w:t>
                          </w:r>
                          <w:r w:rsidRPr="005D2301">
                            <w:rPr>
                              <w:b/>
                              <w:sz w:val="20"/>
                              <w:szCs w:val="20"/>
                            </w:rPr>
                            <w:t>protons</w:t>
                          </w:r>
                          <w:r w:rsidRPr="005D2301">
                            <w:rPr>
                              <w:sz w:val="20"/>
                              <w:szCs w:val="20"/>
                            </w:rPr>
                            <w:t>. (1)</w:t>
                          </w:r>
                        </w:p>
                      </w:txbxContent>
                    </v:textbox>
                  </v:shape>
                  <v:shape id="Straight Arrow Connector 688" o:spid="_x0000_s1799" type="#_x0000_t32" style="position:absolute;left:19623;top:20137;width:7603;height:9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ijsIAAADcAAAADwAAAGRycy9kb3ducmV2LnhtbERPTYvCMBC9C/sfwix4kTVVQUrXKLIg&#10;iAii7mVvQzNtis2k28Ra/fXmIHh8vO/Fqre16Kj1lWMFk3ECgjh3uuJSwe9585WC8AFZY+2YFNzJ&#10;w2r5MVhgpt2Nj9SdQiliCPsMFZgQmkxKnxuy6MeuIY5c4VqLIcK2lLrFWwy3tZwmyVxarDg2GGzo&#10;x1B+OV2tgtHxryqL4rq/+9njkCa7w7/JO6WGn/36G0SgPrzFL/dWK5incW0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kijsIAAADcAAAADwAAAAAAAAAAAAAA&#10;AAChAgAAZHJzL2Rvd25yZXYueG1sUEsFBgAAAAAEAAQA+QAAAJADAAAAAA==&#10;">
                    <v:stroke endarrow="open"/>
                  </v:shape>
                  <v:shape id="Text Box 689" o:spid="_x0000_s1800" type="#_x0000_t202" style="position:absolute;left:3184;top:29795;width:18288;height:6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toccA&#10;AADcAAAADwAAAGRycy9kb3ducmV2LnhtbESPQWvCQBSE70L/w/IKvenGQEOauooEQovYg9ZLb6/Z&#10;ZxLMvk2zWxP99V1B6HGYmW+YxWo0rThT7xrLCuazCARxaXXDlYLDZzFNQTiPrLG1TAou5GC1fJgs&#10;MNN24B2d974SAcIuQwW1910mpStrMuhmtiMO3tH2Bn2QfSV1j0OAm1bGUZRIgw2HhRo7ymsqT/tf&#10;o2CTFx+4+45Nem3zt+1x3f0cvp6Venoc168gPI3+P3xvv2sFSfo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XbaHHAAAA3AAAAA8AAAAAAAAAAAAAAAAAmAIAAGRy&#10;cy9kb3ducmV2LnhtbFBLBQYAAAAABAAEAPUAAACMAwAAAAA=&#10;" filled="f" stroked="f" strokeweight=".5pt">
                    <v:textbox>
                      <w:txbxContent>
                        <w:p w14:paraId="5C7BE8B7" w14:textId="77777777" w:rsidR="004060DD" w:rsidRPr="005D2301" w:rsidRDefault="004060DD" w:rsidP="004212E6">
                          <w:pPr>
                            <w:rPr>
                              <w:sz w:val="20"/>
                              <w:szCs w:val="20"/>
                            </w:rPr>
                          </w:pPr>
                          <w:r w:rsidRPr="005D2301">
                            <w:rPr>
                              <w:sz w:val="20"/>
                              <w:szCs w:val="20"/>
                            </w:rPr>
                            <w:t xml:space="preserve">The radius of the nucleus is </w:t>
                          </w:r>
                          <w:r w:rsidRPr="005D2301">
                            <w:rPr>
                              <w:strike/>
                              <w:sz w:val="20"/>
                              <w:szCs w:val="20"/>
                            </w:rPr>
                            <w:t>1/100</w:t>
                          </w:r>
                          <w:r w:rsidRPr="005D2301">
                            <w:rPr>
                              <w:sz w:val="20"/>
                              <w:szCs w:val="20"/>
                            </w:rPr>
                            <w:t xml:space="preserve"> </w:t>
                          </w:r>
                          <w:r w:rsidRPr="005D2301">
                            <w:rPr>
                              <w:b/>
                              <w:sz w:val="20"/>
                              <w:szCs w:val="20"/>
                            </w:rPr>
                            <w:t>1/10 000</w:t>
                          </w:r>
                          <w:r w:rsidRPr="005D2301">
                            <w:rPr>
                              <w:sz w:val="20"/>
                              <w:szCs w:val="20"/>
                            </w:rPr>
                            <w:t xml:space="preserve"> of the radius of the atom (1)</w:t>
                          </w:r>
                        </w:p>
                      </w:txbxContent>
                    </v:textbox>
                  </v:shape>
                  <v:shape id="Straight Arrow Connector 690" o:spid="_x0000_s1801" type="#_x0000_t32" style="position:absolute;left:9760;top:7089;width:16336;height:10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gLocEAAADcAAAADwAAAGRycy9kb3ducmV2LnhtbERPz2vCMBS+D/wfwhO8DE2trG7VKCLM&#10;DTypg10fzWtTbF5KE2v33y8HwePH93u9HWwjeup87VjBfJaAIC6crrlS8HP5nL6D8AFZY+OYFPyR&#10;h+1m9LLGXLs7n6g/h0rEEPY5KjAhtLmUvjBk0c9cSxy50nUWQ4RdJXWH9xhuG5kmSSYt1hwbDLa0&#10;N1RczzeroEw1zV+vv+Zr+Ybl/rhI+745KDUZD7sViEBDeIof7m+tIPuI8+OZe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AuhwQAAANwAAAAPAAAAAAAAAAAAAAAA&#10;AKECAABkcnMvZG93bnJldi54bWxQSwUGAAAAAAQABAD5AAAAjwMAAAAA&#10;">
                    <v:stroke endarrow="open"/>
                  </v:shape>
                  <v:shape id="Text Box 691" o:spid="_x0000_s1802" type="#_x0000_t202" style="position:absolute;left:1438;top:2260;width:24658;height: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3escA&#10;AADcAAAADwAAAGRycy9kb3ducmV2LnhtbESPQWvCQBSE70L/w/IKvelGoWKjq0hAWsQeknrp7TX7&#10;TIK7b9PsNkZ/fbdQ8DjMzDfMajNYI3rqfONYwXSSgCAunW64UnD82I0XIHxA1mgck4IredisH0Yr&#10;TLW7cE59ESoRIexTVFCH0KZS+rImi37iWuLonVxnMUTZVVJ3eIlwa+QsSebSYsNxocaWsprKc/Fj&#10;Feyz3TvmXzO7uJns9XDatt/Hz2elnh6H7RJEoCHcw//tN61g/j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93rHAAAA3AAAAA8AAAAAAAAAAAAAAAAAmAIAAGRy&#10;cy9kb3ducmV2LnhtbFBLBQYAAAAABAAEAPUAAACMAwAAAAA=&#10;" filled="f" stroked="f" strokeweight=".5pt">
                    <v:textbox>
                      <w:txbxContent>
                        <w:p w14:paraId="22D7EFA7" w14:textId="77777777" w:rsidR="004060DD" w:rsidRPr="005D2301" w:rsidRDefault="004060DD" w:rsidP="004212E6">
                          <w:pPr>
                            <w:rPr>
                              <w:sz w:val="20"/>
                              <w:szCs w:val="20"/>
                            </w:rPr>
                          </w:pPr>
                          <w:r w:rsidRPr="005D2301">
                            <w:rPr>
                              <w:sz w:val="20"/>
                              <w:szCs w:val="20"/>
                            </w:rPr>
                            <w:t>Most of the mass is concentrated in the nucleus</w:t>
                          </w:r>
                        </w:p>
                      </w:txbxContent>
                    </v:textbox>
                  </v:shape>
                  <v:shape id="Straight Arrow Connector 692" o:spid="_x0000_s1803" type="#_x0000_t32" style="position:absolute;left:35343;top:20753;width:6267;height:18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XuMUAAADcAAAADwAAAGRycy9kb3ducmV2LnhtbESPQWvCQBSE70L/w/IKvekmOYSYuooI&#10;hUK9VEU9vu4+k2D2bZrdmvTfdwuCx2FmvmEWq9G24ka9bxwrSGcJCGLtTMOVgsP+bVqA8AHZYOuY&#10;FPySh9XyabLA0riBP+m2C5WIEPYlKqhD6Eopva7Jop+5jjh6F9dbDFH2lTQ9DhFuW5klSS4tNhwX&#10;auxoU5O+7n6sAt1+fXzzpUive386n7ZU6KPdKvXyPK5fQQQawyN8b78bBfk8g/8z8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GXuMUAAADcAAAADwAAAAAAAAAA&#10;AAAAAAChAgAAZHJzL2Rvd25yZXYueG1sUEsFBgAAAAAEAAQA+QAAAJMDAAAAAA==&#10;">
                    <v:stroke endarrow="open"/>
                  </v:shape>
                  <v:shape id="Text Box 693" o:spid="_x0000_s1804" type="#_x0000_t202" style="position:absolute;left:41507;top:19315;width:14487;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MlscA&#10;AADcAAAADwAAAGRycy9kb3ducmV2LnhtbESPT2vCQBTE7wW/w/KE3pqNlkoaXUUCYintwT+X3p7Z&#10;ZxLMvo3ZbZL203cLgsdhZn7DLFaDqUVHrassK5hEMQji3OqKCwXHw+YpAeE8ssbaMin4IQer5ehh&#10;gam2Pe+o2/tCBAi7FBWU3jeplC4vyaCLbEMcvLNtDfog20LqFvsAN7WcxvFMGqw4LJTYUFZSftl/&#10;GwXv2eYTd6epSX7rbPtxXjfX49eLUo/jYT0H4Wnw9/Ct/aYVzF6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zJbHAAAA3AAAAA8AAAAAAAAAAAAAAAAAmAIAAGRy&#10;cy9kb3ducmV2LnhtbFBLBQYAAAAABAAEAPUAAACMAwAAAAA=&#10;" filled="f" stroked="f" strokeweight=".5pt">
                    <v:textbox>
                      <w:txbxContent>
                        <w:p w14:paraId="2C29760B" w14:textId="2BD4F5F1" w:rsidR="004060DD" w:rsidRPr="005D2301" w:rsidRDefault="004060DD" w:rsidP="004212E6">
                          <w:pPr>
                            <w:rPr>
                              <w:sz w:val="20"/>
                              <w:szCs w:val="20"/>
                            </w:rPr>
                          </w:pPr>
                          <w:r w:rsidRPr="005D2301">
                            <w:rPr>
                              <w:sz w:val="20"/>
                              <w:szCs w:val="20"/>
                            </w:rPr>
                            <w:t xml:space="preserve">The radius of the atom is </w:t>
                          </w:r>
                          <w:r>
                            <w:rPr>
                              <w:sz w:val="20"/>
                              <w:szCs w:val="20"/>
                            </w:rPr>
                            <w:sym w:font="Symbol" w:char="F07E"/>
                          </w:r>
                          <w:r w:rsidRPr="005D2301">
                            <w:rPr>
                              <w:position w:val="-6"/>
                              <w:sz w:val="20"/>
                              <w:szCs w:val="20"/>
                            </w:rPr>
                            <w:object w:dxaOrig="1060" w:dyaOrig="320" w14:anchorId="0303179A">
                              <v:shape id="_x0000_i1058" type="#_x0000_t75" style="width:57.75pt;height:14.25pt" o:ole="">
                                <v:imagedata r:id="rId102" o:title=""/>
                              </v:shape>
                              <o:OLEObject Type="Embed" ProgID="Equation.DSMT4" ShapeID="_x0000_i1058" DrawAspect="Content" ObjectID="_1541935856" r:id="rId103"/>
                            </w:object>
                          </w:r>
                          <w:r w:rsidRPr="005D2301">
                            <w:rPr>
                              <w:sz w:val="20"/>
                              <w:szCs w:val="20"/>
                            </w:rPr>
                            <w:t xml:space="preserve"> </w:t>
                          </w:r>
                        </w:p>
                      </w:txbxContent>
                    </v:textbox>
                  </v:shape>
                </v:group>
              </v:group>
            </w:pict>
          </mc:Fallback>
        </mc:AlternateContent>
      </w:r>
      <w:r w:rsidR="004212E6" w:rsidRPr="002C1C22">
        <w:t xml:space="preserve">Topic Test </w:t>
      </w:r>
      <w:r w:rsidR="00E52E5A" w:rsidRPr="002C1C22">
        <w:t>8</w:t>
      </w:r>
      <w:bookmarkEnd w:id="43"/>
    </w:p>
    <w:p w14:paraId="70F23F27" w14:textId="795B4087" w:rsidR="004212E6" w:rsidRPr="002C1C22" w:rsidRDefault="00D86848" w:rsidP="007339ED">
      <w:pPr>
        <w:ind w:left="426" w:hanging="426"/>
        <w:rPr>
          <w:sz w:val="20"/>
          <w:szCs w:val="20"/>
        </w:rPr>
      </w:pPr>
      <w:r w:rsidRPr="002C1C22">
        <w:rPr>
          <w:sz w:val="20"/>
          <w:szCs w:val="20"/>
        </w:rPr>
        <w:t>1.</w:t>
      </w:r>
      <w:r w:rsidRPr="002C1C22">
        <w:rPr>
          <w:sz w:val="20"/>
          <w:szCs w:val="20"/>
        </w:rPr>
        <w:tab/>
      </w:r>
    </w:p>
    <w:p w14:paraId="186DA4AB" w14:textId="3745D580" w:rsidR="004D78F4" w:rsidRPr="002C1C22" w:rsidRDefault="004D78F4" w:rsidP="004212E6">
      <w:pPr>
        <w:pStyle w:val="ListParagraph"/>
        <w:rPr>
          <w:sz w:val="20"/>
          <w:szCs w:val="20"/>
        </w:rPr>
      </w:pPr>
    </w:p>
    <w:p w14:paraId="4153045F" w14:textId="744BE04B" w:rsidR="004D78F4" w:rsidRPr="002C1C22" w:rsidRDefault="004D78F4" w:rsidP="004D78F4">
      <w:pPr>
        <w:rPr>
          <w:sz w:val="20"/>
          <w:szCs w:val="20"/>
        </w:rPr>
      </w:pPr>
    </w:p>
    <w:p w14:paraId="28DB7898" w14:textId="77777777" w:rsidR="004D78F4" w:rsidRPr="002C1C22" w:rsidRDefault="004D78F4" w:rsidP="004D78F4">
      <w:pPr>
        <w:rPr>
          <w:sz w:val="20"/>
          <w:szCs w:val="20"/>
        </w:rPr>
      </w:pPr>
    </w:p>
    <w:p w14:paraId="5914FF4D" w14:textId="77777777" w:rsidR="004D78F4" w:rsidRPr="002C1C22" w:rsidRDefault="004D78F4" w:rsidP="004D78F4">
      <w:pPr>
        <w:rPr>
          <w:sz w:val="20"/>
          <w:szCs w:val="20"/>
        </w:rPr>
      </w:pPr>
    </w:p>
    <w:p w14:paraId="3213C480" w14:textId="77777777" w:rsidR="00A03C74" w:rsidRPr="002C1C22" w:rsidRDefault="00A03C74" w:rsidP="004D78F4">
      <w:pPr>
        <w:rPr>
          <w:sz w:val="20"/>
          <w:szCs w:val="20"/>
        </w:rPr>
      </w:pPr>
    </w:p>
    <w:p w14:paraId="3B663140" w14:textId="77777777" w:rsidR="00A03C74" w:rsidRPr="002C1C22" w:rsidRDefault="00A03C74" w:rsidP="004D78F4">
      <w:pPr>
        <w:rPr>
          <w:sz w:val="20"/>
          <w:szCs w:val="20"/>
        </w:rPr>
      </w:pPr>
    </w:p>
    <w:p w14:paraId="5A7C3A6B" w14:textId="245385D0" w:rsidR="00A03C74" w:rsidRPr="002C1C22" w:rsidRDefault="00A03C74" w:rsidP="004D78F4">
      <w:pPr>
        <w:rPr>
          <w:sz w:val="20"/>
          <w:szCs w:val="20"/>
        </w:rPr>
      </w:pPr>
    </w:p>
    <w:p w14:paraId="45E7034A" w14:textId="703CCFF5" w:rsidR="00A03C74" w:rsidRPr="002C1C22" w:rsidRDefault="00A03C74" w:rsidP="004D78F4">
      <w:pPr>
        <w:rPr>
          <w:sz w:val="20"/>
          <w:szCs w:val="20"/>
        </w:rPr>
      </w:pPr>
    </w:p>
    <w:p w14:paraId="4A76101D" w14:textId="43A88051" w:rsidR="00A03C74" w:rsidRPr="002C1C22" w:rsidRDefault="00A03C74" w:rsidP="004D78F4">
      <w:pPr>
        <w:rPr>
          <w:sz w:val="20"/>
          <w:szCs w:val="20"/>
        </w:rPr>
      </w:pPr>
    </w:p>
    <w:p w14:paraId="2E550765" w14:textId="330166A3" w:rsidR="00A03C74" w:rsidRPr="002C1C22" w:rsidRDefault="00A03C74" w:rsidP="004D78F4">
      <w:pPr>
        <w:rPr>
          <w:sz w:val="20"/>
          <w:szCs w:val="20"/>
        </w:rPr>
      </w:pPr>
    </w:p>
    <w:p w14:paraId="0F0985E3" w14:textId="3CC76D16" w:rsidR="00A03C74" w:rsidRPr="002C1C22" w:rsidRDefault="00A03C74" w:rsidP="004D78F4">
      <w:pPr>
        <w:rPr>
          <w:sz w:val="20"/>
          <w:szCs w:val="20"/>
        </w:rPr>
      </w:pPr>
    </w:p>
    <w:p w14:paraId="7B6200EC" w14:textId="050A0AFE" w:rsidR="00A03C74" w:rsidRPr="002C1C22" w:rsidRDefault="00A03C74" w:rsidP="004D78F4">
      <w:pPr>
        <w:rPr>
          <w:sz w:val="20"/>
          <w:szCs w:val="20"/>
        </w:rPr>
      </w:pPr>
    </w:p>
    <w:p w14:paraId="79CA450F" w14:textId="77777777" w:rsidR="00A03C74" w:rsidRPr="002C1C22" w:rsidRDefault="00A03C74" w:rsidP="004D78F4">
      <w:pPr>
        <w:rPr>
          <w:sz w:val="20"/>
          <w:szCs w:val="20"/>
        </w:rPr>
      </w:pPr>
    </w:p>
    <w:p w14:paraId="5FC83CDE" w14:textId="77777777" w:rsidR="00A03C74" w:rsidRPr="002C1C22" w:rsidRDefault="00A03C74" w:rsidP="004D78F4">
      <w:pPr>
        <w:rPr>
          <w:sz w:val="20"/>
          <w:szCs w:val="20"/>
        </w:rPr>
      </w:pPr>
    </w:p>
    <w:p w14:paraId="1FD40A8F" w14:textId="77777777" w:rsidR="00A03C74" w:rsidRPr="002C1C22" w:rsidRDefault="00A03C74" w:rsidP="004D78F4">
      <w:pPr>
        <w:rPr>
          <w:sz w:val="20"/>
          <w:szCs w:val="20"/>
        </w:rPr>
      </w:pPr>
    </w:p>
    <w:p w14:paraId="24A5D7BC" w14:textId="77777777" w:rsidR="00A03C74" w:rsidRPr="002C1C22" w:rsidRDefault="00A03C74" w:rsidP="004D78F4">
      <w:pPr>
        <w:rPr>
          <w:sz w:val="20"/>
          <w:szCs w:val="20"/>
        </w:rPr>
      </w:pPr>
    </w:p>
    <w:p w14:paraId="0951FB3A" w14:textId="77777777" w:rsidR="00A03C74" w:rsidRPr="002C1C22" w:rsidRDefault="00A03C74" w:rsidP="004D78F4">
      <w:pPr>
        <w:rPr>
          <w:sz w:val="20"/>
          <w:szCs w:val="20"/>
        </w:rPr>
      </w:pPr>
    </w:p>
    <w:p w14:paraId="291F8ED4" w14:textId="77777777" w:rsidR="00A03C74" w:rsidRPr="002C1C22" w:rsidRDefault="00A03C74" w:rsidP="004D78F4">
      <w:pPr>
        <w:rPr>
          <w:sz w:val="20"/>
          <w:szCs w:val="20"/>
        </w:rPr>
      </w:pPr>
    </w:p>
    <w:p w14:paraId="3AB71BAE" w14:textId="77777777" w:rsidR="00A03C74" w:rsidRPr="002C1C22" w:rsidRDefault="00A03C74" w:rsidP="004D78F4">
      <w:pPr>
        <w:rPr>
          <w:sz w:val="20"/>
          <w:szCs w:val="20"/>
        </w:rPr>
      </w:pPr>
    </w:p>
    <w:p w14:paraId="2BACC090" w14:textId="77777777" w:rsidR="00A03C74" w:rsidRPr="002C1C22" w:rsidRDefault="00A03C74" w:rsidP="004D78F4">
      <w:pPr>
        <w:rPr>
          <w:sz w:val="14"/>
          <w:szCs w:val="20"/>
        </w:rPr>
      </w:pPr>
    </w:p>
    <w:p w14:paraId="159315BA" w14:textId="77777777" w:rsidR="004D78F4" w:rsidRPr="002C1C22" w:rsidRDefault="004D78F4" w:rsidP="004D78F4">
      <w:pPr>
        <w:rPr>
          <w:sz w:val="20"/>
          <w:szCs w:val="20"/>
        </w:rPr>
      </w:pPr>
    </w:p>
    <w:p w14:paraId="760E3DD9" w14:textId="3A054B8E" w:rsidR="004212E6" w:rsidRPr="002C1C22" w:rsidRDefault="00D86848" w:rsidP="007339ED">
      <w:pPr>
        <w:pStyle w:val="NormalWeb"/>
        <w:spacing w:before="0" w:beforeAutospacing="0" w:after="0" w:afterAutospacing="0"/>
        <w:ind w:left="426" w:hanging="425"/>
        <w:rPr>
          <w:rFonts w:asciiTheme="minorHAnsi" w:hAnsiTheme="minorHAnsi"/>
          <w:sz w:val="20"/>
          <w:szCs w:val="20"/>
        </w:rPr>
      </w:pPr>
      <w:r w:rsidRPr="002C1C22">
        <w:rPr>
          <w:rFonts w:asciiTheme="minorHAnsi" w:hAnsiTheme="minorHAnsi"/>
          <w:sz w:val="20"/>
          <w:szCs w:val="20"/>
        </w:rPr>
        <w:t>2.</w:t>
      </w:r>
      <w:r w:rsidRPr="002C1C22">
        <w:rPr>
          <w:rFonts w:asciiTheme="minorHAnsi" w:hAnsiTheme="minorHAnsi"/>
          <w:sz w:val="20"/>
          <w:szCs w:val="20"/>
        </w:rPr>
        <w:tab/>
      </w:r>
      <w:r w:rsidR="007339ED" w:rsidRPr="002C1C22">
        <w:rPr>
          <w:rFonts w:asciiTheme="minorHAnsi" w:eastAsia="Times New Roman" w:hAnsiTheme="minorHAnsi"/>
          <w:b/>
          <w:sz w:val="20"/>
          <w:szCs w:val="20"/>
        </w:rPr>
        <w:t>D</w:t>
      </w:r>
      <w:r w:rsidR="007339ED" w:rsidRPr="002C1C22">
        <w:rPr>
          <w:rFonts w:asciiTheme="minorHAnsi" w:eastAsia="Times New Roman" w:hAnsiTheme="minorHAnsi"/>
          <w:sz w:val="20"/>
          <w:szCs w:val="20"/>
        </w:rPr>
        <w:tab/>
        <w:t>The number of protons and neutrons of the atom</w:t>
      </w:r>
      <w:r w:rsidR="007339ED" w:rsidRPr="002C1C22">
        <w:rPr>
          <w:rFonts w:asciiTheme="minorHAnsi" w:hAnsiTheme="minorHAnsi"/>
          <w:sz w:val="20"/>
          <w:szCs w:val="20"/>
        </w:rPr>
        <w:t xml:space="preserve"> </w:t>
      </w:r>
      <w:r w:rsidR="005753B1" w:rsidRPr="002C1C22">
        <w:rPr>
          <w:rFonts w:asciiTheme="minorHAnsi" w:hAnsiTheme="minorHAnsi"/>
          <w:sz w:val="20"/>
          <w:szCs w:val="20"/>
        </w:rPr>
        <w:t>(1)</w:t>
      </w:r>
    </w:p>
    <w:p w14:paraId="78305A21" w14:textId="77777777" w:rsidR="007339ED" w:rsidRPr="002C1C22" w:rsidRDefault="007339ED" w:rsidP="00D86848">
      <w:pPr>
        <w:tabs>
          <w:tab w:val="left" w:pos="636"/>
        </w:tabs>
        <w:ind w:left="720" w:hanging="360"/>
        <w:rPr>
          <w:sz w:val="20"/>
          <w:szCs w:val="20"/>
        </w:rPr>
      </w:pPr>
    </w:p>
    <w:p w14:paraId="0E2891A9" w14:textId="6A22FDD1" w:rsidR="004D78F4" w:rsidRPr="002C1C22" w:rsidRDefault="00D86848" w:rsidP="007339ED">
      <w:pPr>
        <w:pStyle w:val="NormalWeb"/>
        <w:spacing w:before="0" w:beforeAutospacing="0" w:after="0" w:afterAutospacing="0"/>
        <w:ind w:left="426" w:hanging="425"/>
        <w:rPr>
          <w:rFonts w:asciiTheme="minorHAnsi" w:hAnsiTheme="minorHAnsi"/>
          <w:sz w:val="20"/>
          <w:szCs w:val="20"/>
        </w:rPr>
      </w:pPr>
      <w:r w:rsidRPr="002C1C22">
        <w:rPr>
          <w:rFonts w:asciiTheme="minorHAnsi" w:hAnsiTheme="minorHAnsi"/>
          <w:sz w:val="20"/>
          <w:szCs w:val="20"/>
        </w:rPr>
        <w:t>3.</w:t>
      </w:r>
      <w:r w:rsidRPr="002C1C22">
        <w:rPr>
          <w:rFonts w:asciiTheme="minorHAnsi" w:hAnsiTheme="minorHAnsi"/>
          <w:sz w:val="20"/>
          <w:szCs w:val="20"/>
        </w:rPr>
        <w:tab/>
      </w:r>
      <w:r w:rsidR="00EC51B8" w:rsidRPr="002C1C22">
        <w:rPr>
          <w:rFonts w:asciiTheme="minorHAnsi" w:hAnsiTheme="minorHAnsi"/>
          <w:sz w:val="20"/>
          <w:szCs w:val="20"/>
        </w:rPr>
        <w:t>Neutrons: 146</w:t>
      </w:r>
    </w:p>
    <w:p w14:paraId="4568C135" w14:textId="77777777" w:rsidR="00EC51B8" w:rsidRPr="002C1C22" w:rsidRDefault="00EC51B8" w:rsidP="007339ED">
      <w:pPr>
        <w:pStyle w:val="NormalWeb"/>
        <w:spacing w:before="0" w:beforeAutospacing="0" w:after="0" w:afterAutospacing="0"/>
        <w:ind w:left="426"/>
        <w:rPr>
          <w:rFonts w:asciiTheme="minorHAnsi" w:hAnsiTheme="minorHAnsi"/>
          <w:sz w:val="20"/>
          <w:szCs w:val="20"/>
        </w:rPr>
      </w:pPr>
      <w:r w:rsidRPr="002C1C22">
        <w:rPr>
          <w:rFonts w:asciiTheme="minorHAnsi" w:eastAsia="Times New Roman" w:hAnsiTheme="minorHAnsi"/>
          <w:sz w:val="20"/>
          <w:szCs w:val="20"/>
        </w:rPr>
        <w:t>Protons</w:t>
      </w:r>
      <w:r w:rsidRPr="002C1C22">
        <w:rPr>
          <w:rFonts w:asciiTheme="minorHAnsi" w:hAnsiTheme="minorHAnsi"/>
          <w:sz w:val="20"/>
          <w:szCs w:val="20"/>
        </w:rPr>
        <w:t>: 92</w:t>
      </w:r>
    </w:p>
    <w:p w14:paraId="5EC8ECA9" w14:textId="77777777" w:rsidR="00EC51B8" w:rsidRPr="002C1C22" w:rsidRDefault="00EC51B8" w:rsidP="00EC51B8">
      <w:pPr>
        <w:pStyle w:val="ListParagraph"/>
        <w:tabs>
          <w:tab w:val="left" w:pos="636"/>
        </w:tabs>
        <w:rPr>
          <w:sz w:val="20"/>
          <w:szCs w:val="20"/>
        </w:rPr>
      </w:pPr>
    </w:p>
    <w:p w14:paraId="5D2C0A80" w14:textId="45A5D212" w:rsidR="00EC51B8" w:rsidRPr="002C1C22" w:rsidRDefault="00D86848" w:rsidP="00124EC1">
      <w:pPr>
        <w:tabs>
          <w:tab w:val="right" w:pos="10205"/>
        </w:tabs>
        <w:ind w:left="426" w:hanging="426"/>
        <w:rPr>
          <w:sz w:val="20"/>
          <w:szCs w:val="20"/>
        </w:rPr>
      </w:pPr>
      <w:r w:rsidRPr="002C1C22">
        <w:rPr>
          <w:sz w:val="20"/>
          <w:szCs w:val="20"/>
        </w:rPr>
        <w:t>4.</w:t>
      </w:r>
      <w:r w:rsidRPr="002C1C22">
        <w:rPr>
          <w:sz w:val="20"/>
          <w:szCs w:val="20"/>
        </w:rPr>
        <w:tab/>
      </w:r>
      <w:r w:rsidR="00CE046A" w:rsidRPr="002C1C22">
        <w:rPr>
          <w:sz w:val="20"/>
          <w:szCs w:val="20"/>
        </w:rPr>
        <w:t xml:space="preserve">B </w:t>
      </w:r>
      <w:r w:rsidR="00EC51B8" w:rsidRPr="002C1C22">
        <w:rPr>
          <w:sz w:val="20"/>
          <w:szCs w:val="20"/>
        </w:rPr>
        <w:t>(1)</w:t>
      </w:r>
    </w:p>
    <w:p w14:paraId="0AA62328" w14:textId="77777777" w:rsidR="007339ED" w:rsidRPr="002C1C22" w:rsidRDefault="007339ED" w:rsidP="00124EC1">
      <w:pPr>
        <w:tabs>
          <w:tab w:val="right" w:pos="10205"/>
        </w:tabs>
        <w:ind w:left="426" w:hanging="426"/>
        <w:rPr>
          <w:sz w:val="20"/>
          <w:szCs w:val="20"/>
        </w:rPr>
      </w:pPr>
    </w:p>
    <w:p w14:paraId="7D9BBB0B" w14:textId="7976A5FA" w:rsidR="003B014F" w:rsidRPr="002C1C22" w:rsidRDefault="00D86848" w:rsidP="00DE7E17">
      <w:pPr>
        <w:tabs>
          <w:tab w:val="left" w:pos="398"/>
          <w:tab w:val="left" w:pos="851"/>
          <w:tab w:val="right" w:pos="10205"/>
        </w:tabs>
        <w:ind w:left="426" w:hanging="426"/>
        <w:rPr>
          <w:sz w:val="20"/>
          <w:szCs w:val="20"/>
        </w:rPr>
      </w:pPr>
      <w:r w:rsidRPr="002C1C22">
        <w:rPr>
          <w:sz w:val="20"/>
          <w:szCs w:val="20"/>
        </w:rPr>
        <w:t>5.</w:t>
      </w:r>
      <w:r w:rsidRPr="002C1C22">
        <w:rPr>
          <w:sz w:val="20"/>
          <w:szCs w:val="20"/>
        </w:rPr>
        <w:tab/>
      </w:r>
      <w:proofErr w:type="gramStart"/>
      <w:r w:rsidR="00DE7E17" w:rsidRPr="002C1C22">
        <w:rPr>
          <w:sz w:val="20"/>
          <w:szCs w:val="20"/>
        </w:rPr>
        <w:t>a</w:t>
      </w:r>
      <w:proofErr w:type="gramEnd"/>
      <w:r w:rsidR="00DE7E17" w:rsidRPr="002C1C22">
        <w:rPr>
          <w:sz w:val="20"/>
          <w:szCs w:val="20"/>
        </w:rPr>
        <w:t>)</w:t>
      </w:r>
      <w:r w:rsidR="00DE7E17" w:rsidRPr="002C1C22">
        <w:rPr>
          <w:sz w:val="20"/>
          <w:szCs w:val="20"/>
        </w:rPr>
        <w:tab/>
      </w:r>
      <w:r w:rsidR="003B014F" w:rsidRPr="002C1C22">
        <w:rPr>
          <w:sz w:val="20"/>
          <w:szCs w:val="20"/>
        </w:rPr>
        <w:t>Possible answers:</w:t>
      </w:r>
    </w:p>
    <w:p w14:paraId="5A63A070" w14:textId="57CA50DE" w:rsidR="003B014F" w:rsidRPr="002C1C22" w:rsidRDefault="00DE7E17" w:rsidP="007339ED">
      <w:pPr>
        <w:ind w:left="851" w:hanging="425"/>
        <w:rPr>
          <w:sz w:val="20"/>
          <w:szCs w:val="20"/>
        </w:rPr>
      </w:pPr>
      <w:r w:rsidRPr="002C1C22">
        <w:rPr>
          <w:sz w:val="20"/>
          <w:szCs w:val="20"/>
        </w:rPr>
        <w:tab/>
      </w:r>
      <w:r w:rsidR="00A03C74" w:rsidRPr="002C1C22">
        <w:rPr>
          <w:sz w:val="20"/>
          <w:szCs w:val="20"/>
        </w:rPr>
        <w:sym w:font="Symbol" w:char="F0B7"/>
      </w:r>
      <w:r w:rsidR="00D86848" w:rsidRPr="002C1C22">
        <w:rPr>
          <w:sz w:val="20"/>
          <w:szCs w:val="20"/>
        </w:rPr>
        <w:tab/>
      </w:r>
      <w:r w:rsidR="003B014F" w:rsidRPr="002C1C22">
        <w:rPr>
          <w:sz w:val="20"/>
          <w:szCs w:val="20"/>
        </w:rPr>
        <w:t>They all have the same number of protons (1)</w:t>
      </w:r>
    </w:p>
    <w:p w14:paraId="3B0EC3E0" w14:textId="582C23AA" w:rsidR="003B014F" w:rsidRPr="002C1C22" w:rsidRDefault="00DE7E17" w:rsidP="007339ED">
      <w:pPr>
        <w:ind w:left="851" w:hanging="425"/>
        <w:rPr>
          <w:sz w:val="20"/>
          <w:szCs w:val="20"/>
        </w:rPr>
      </w:pPr>
      <w:r w:rsidRPr="002C1C22">
        <w:rPr>
          <w:sz w:val="20"/>
          <w:szCs w:val="20"/>
        </w:rPr>
        <w:tab/>
      </w:r>
      <w:r w:rsidR="00A03C74" w:rsidRPr="002C1C22">
        <w:rPr>
          <w:sz w:val="20"/>
          <w:szCs w:val="20"/>
        </w:rPr>
        <w:sym w:font="Symbol" w:char="F0B7"/>
      </w:r>
      <w:r w:rsidR="00D86848" w:rsidRPr="002C1C22">
        <w:rPr>
          <w:sz w:val="20"/>
          <w:szCs w:val="20"/>
        </w:rPr>
        <w:tab/>
      </w:r>
      <w:r w:rsidR="006F6578" w:rsidRPr="002C1C22">
        <w:rPr>
          <w:sz w:val="20"/>
          <w:szCs w:val="20"/>
        </w:rPr>
        <w:t xml:space="preserve">They all have the same number of electrons </w:t>
      </w:r>
      <w:r w:rsidR="003B014F" w:rsidRPr="002C1C22">
        <w:rPr>
          <w:sz w:val="20"/>
          <w:szCs w:val="20"/>
        </w:rPr>
        <w:t>(1)</w:t>
      </w:r>
    </w:p>
    <w:p w14:paraId="1928035E" w14:textId="77777777" w:rsidR="00DE138F" w:rsidRDefault="00DE138F" w:rsidP="007339ED">
      <w:pPr>
        <w:ind w:left="851" w:hanging="425"/>
        <w:rPr>
          <w:sz w:val="20"/>
          <w:szCs w:val="20"/>
        </w:rPr>
      </w:pPr>
    </w:p>
    <w:p w14:paraId="520E971C" w14:textId="6FAC05E5" w:rsidR="00DE7E17" w:rsidRPr="002C1C22" w:rsidRDefault="00DE7E17" w:rsidP="007339ED">
      <w:pPr>
        <w:ind w:left="851" w:hanging="425"/>
        <w:rPr>
          <w:sz w:val="20"/>
          <w:szCs w:val="20"/>
        </w:rPr>
      </w:pPr>
      <w:r w:rsidRPr="002C1C22">
        <w:rPr>
          <w:sz w:val="20"/>
          <w:szCs w:val="20"/>
        </w:rPr>
        <w:t>b)</w:t>
      </w:r>
      <w:r w:rsidRPr="002C1C22">
        <w:rPr>
          <w:sz w:val="20"/>
          <w:szCs w:val="20"/>
        </w:rPr>
        <w:tab/>
        <w:t>Charge stays the same (1)</w:t>
      </w:r>
      <w:r w:rsidR="00CE1A33" w:rsidRPr="002C1C22">
        <w:rPr>
          <w:sz w:val="20"/>
          <w:szCs w:val="20"/>
        </w:rPr>
        <w:t>,</w:t>
      </w:r>
      <w:r w:rsidRPr="002C1C22">
        <w:rPr>
          <w:sz w:val="20"/>
          <w:szCs w:val="20"/>
        </w:rPr>
        <w:t xml:space="preserve"> mass increases with number of neutrons (1)</w:t>
      </w:r>
    </w:p>
    <w:p w14:paraId="2F15ED10" w14:textId="77777777" w:rsidR="00DE138F" w:rsidRDefault="00DE138F" w:rsidP="007339ED">
      <w:pPr>
        <w:ind w:left="851" w:hanging="425"/>
        <w:rPr>
          <w:sz w:val="20"/>
          <w:szCs w:val="20"/>
        </w:rPr>
      </w:pPr>
    </w:p>
    <w:p w14:paraId="59008E9B" w14:textId="056BB6BD" w:rsidR="006719BC" w:rsidRPr="002C1C22" w:rsidRDefault="006719BC" w:rsidP="007339ED">
      <w:pPr>
        <w:ind w:left="851" w:hanging="425"/>
        <w:rPr>
          <w:sz w:val="20"/>
          <w:szCs w:val="20"/>
        </w:rPr>
      </w:pPr>
      <w:r w:rsidRPr="002C1C22">
        <w:rPr>
          <w:sz w:val="20"/>
          <w:szCs w:val="20"/>
        </w:rPr>
        <w:t>c)</w:t>
      </w:r>
      <w:r w:rsidRPr="002C1C22">
        <w:rPr>
          <w:sz w:val="20"/>
          <w:szCs w:val="20"/>
        </w:rPr>
        <w:tab/>
        <w:t>Isotopes (1)</w:t>
      </w:r>
    </w:p>
    <w:p w14:paraId="6E2EFB76" w14:textId="77777777" w:rsidR="00FB650E" w:rsidRPr="002C1C22" w:rsidRDefault="00FB650E">
      <w:pPr>
        <w:rPr>
          <w:sz w:val="20"/>
          <w:szCs w:val="20"/>
        </w:rPr>
      </w:pPr>
      <w:r w:rsidRPr="002C1C22">
        <w:rPr>
          <w:sz w:val="20"/>
          <w:szCs w:val="20"/>
        </w:rPr>
        <w:br w:type="page"/>
      </w:r>
    </w:p>
    <w:p w14:paraId="6BA12A6A" w14:textId="2F4110D1" w:rsidR="00FB650E" w:rsidRPr="002C1C22" w:rsidRDefault="00D86848" w:rsidP="003D2A16">
      <w:pPr>
        <w:tabs>
          <w:tab w:val="left" w:pos="426"/>
        </w:tabs>
        <w:ind w:left="851" w:hanging="851"/>
        <w:rPr>
          <w:sz w:val="20"/>
          <w:szCs w:val="20"/>
        </w:rPr>
      </w:pPr>
      <w:r w:rsidRPr="002C1C22">
        <w:rPr>
          <w:sz w:val="20"/>
          <w:szCs w:val="20"/>
        </w:rPr>
        <w:lastRenderedPageBreak/>
        <w:t>6.</w:t>
      </w:r>
      <w:r w:rsidR="00FB650E" w:rsidRPr="002C1C22">
        <w:rPr>
          <w:sz w:val="20"/>
          <w:szCs w:val="20"/>
        </w:rPr>
        <w:tab/>
      </w:r>
    </w:p>
    <w:tbl>
      <w:tblPr>
        <w:tblW w:w="0" w:type="auto"/>
        <w:tblInd w:w="4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188"/>
        <w:gridCol w:w="1054"/>
      </w:tblGrid>
      <w:tr w:rsidR="005577DB" w:rsidRPr="002C1C22" w14:paraId="16A3FAC4" w14:textId="77777777" w:rsidTr="00940701">
        <w:tc>
          <w:tcPr>
            <w:tcW w:w="8188" w:type="dxa"/>
            <w:tcBorders>
              <w:top w:val="single" w:sz="12" w:space="0" w:color="auto"/>
              <w:bottom w:val="single" w:sz="6" w:space="0" w:color="auto"/>
              <w:right w:val="single" w:sz="12" w:space="0" w:color="auto"/>
            </w:tcBorders>
            <w:tcMar>
              <w:top w:w="0" w:type="dxa"/>
              <w:left w:w="108" w:type="dxa"/>
              <w:bottom w:w="0" w:type="dxa"/>
              <w:right w:w="108" w:type="dxa"/>
            </w:tcMar>
            <w:hideMark/>
          </w:tcPr>
          <w:p w14:paraId="38C3B3A2" w14:textId="46CF2F2F" w:rsidR="00E16711" w:rsidRPr="002C1C22" w:rsidRDefault="00E16711" w:rsidP="00E16711">
            <w:pPr>
              <w:rPr>
                <w:b/>
                <w:sz w:val="20"/>
              </w:rPr>
            </w:pPr>
            <w:r w:rsidRPr="002C1C22">
              <w:rPr>
                <w:b/>
                <w:sz w:val="20"/>
              </w:rPr>
              <w:t>Level 3</w:t>
            </w:r>
          </w:p>
          <w:p w14:paraId="20E51BB9" w14:textId="3BAB6162" w:rsidR="00FB650E" w:rsidRPr="002C1C22" w:rsidRDefault="00FB650E" w:rsidP="00E16711">
            <w:pPr>
              <w:rPr>
                <w:rFonts w:ascii="Calibri" w:hAnsi="Calibri"/>
                <w:sz w:val="20"/>
              </w:rPr>
            </w:pPr>
            <w:r w:rsidRPr="002C1C22">
              <w:rPr>
                <w:sz w:val="20"/>
              </w:rPr>
              <w:t xml:space="preserve">Answer </w:t>
            </w:r>
            <w:r w:rsidR="006F6578" w:rsidRPr="002C1C22">
              <w:rPr>
                <w:sz w:val="20"/>
              </w:rPr>
              <w:t>well organised</w:t>
            </w:r>
            <w:r w:rsidRPr="002C1C22">
              <w:rPr>
                <w:sz w:val="20"/>
              </w:rPr>
              <w:t xml:space="preserve">, with consideration of scientific method and experimental procedure. </w:t>
            </w:r>
          </w:p>
        </w:tc>
        <w:tc>
          <w:tcPr>
            <w:tcW w:w="1054" w:type="dxa"/>
            <w:tcBorders>
              <w:top w:val="single" w:sz="12" w:space="0" w:color="auto"/>
              <w:left w:val="single" w:sz="12" w:space="0" w:color="auto"/>
              <w:bottom w:val="single" w:sz="6" w:space="0" w:color="auto"/>
            </w:tcBorders>
            <w:tcMar>
              <w:top w:w="0" w:type="dxa"/>
              <w:left w:w="108" w:type="dxa"/>
              <w:bottom w:w="0" w:type="dxa"/>
              <w:right w:w="108" w:type="dxa"/>
            </w:tcMar>
            <w:vAlign w:val="center"/>
            <w:hideMark/>
          </w:tcPr>
          <w:p w14:paraId="10653B63" w14:textId="2A4690BE" w:rsidR="00FB650E" w:rsidRPr="002C1C22" w:rsidRDefault="00FB650E" w:rsidP="005577DB">
            <w:pPr>
              <w:jc w:val="center"/>
              <w:rPr>
                <w:b/>
                <w:sz w:val="20"/>
              </w:rPr>
            </w:pPr>
            <w:r w:rsidRPr="002C1C22">
              <w:rPr>
                <w:b/>
                <w:sz w:val="20"/>
              </w:rPr>
              <w:t>5</w:t>
            </w:r>
            <w:r w:rsidR="00E16711" w:rsidRPr="002C1C22">
              <w:rPr>
                <w:b/>
                <w:sz w:val="20"/>
              </w:rPr>
              <w:t>–</w:t>
            </w:r>
            <w:r w:rsidRPr="002C1C22">
              <w:rPr>
                <w:b/>
                <w:sz w:val="20"/>
              </w:rPr>
              <w:t>6</w:t>
            </w:r>
          </w:p>
        </w:tc>
      </w:tr>
      <w:tr w:rsidR="005577DB" w:rsidRPr="002C1C22" w14:paraId="58DA1417" w14:textId="77777777" w:rsidTr="0094070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0458C0EB" w14:textId="5BED9E55" w:rsidR="00E16711" w:rsidRPr="002C1C22" w:rsidRDefault="00E16711" w:rsidP="00E16711">
            <w:pPr>
              <w:rPr>
                <w:b/>
                <w:sz w:val="20"/>
              </w:rPr>
            </w:pPr>
            <w:r w:rsidRPr="002C1C22">
              <w:rPr>
                <w:b/>
                <w:sz w:val="20"/>
              </w:rPr>
              <w:t>Level 2</w:t>
            </w:r>
          </w:p>
          <w:p w14:paraId="2BD7F4B7" w14:textId="1551F60B" w:rsidR="00FB650E" w:rsidRPr="002C1C22" w:rsidRDefault="00FB650E" w:rsidP="00E16711">
            <w:pPr>
              <w:rPr>
                <w:sz w:val="20"/>
              </w:rPr>
            </w:pPr>
            <w:r w:rsidRPr="002C1C22">
              <w:rPr>
                <w:sz w:val="20"/>
              </w:rPr>
              <w:t xml:space="preserve">Answer </w:t>
            </w:r>
            <w:r w:rsidR="006F6578" w:rsidRPr="002C1C22">
              <w:rPr>
                <w:sz w:val="20"/>
              </w:rPr>
              <w:t>mostly well organised</w:t>
            </w:r>
            <w:r w:rsidRPr="002C1C22">
              <w:rPr>
                <w:sz w:val="20"/>
              </w:rPr>
              <w:t xml:space="preserve">, attempts at scientific method and consideration of the experimental procedure. </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16D3DD36" w14:textId="551F4970" w:rsidR="00FB650E" w:rsidRPr="002C1C22" w:rsidRDefault="00FB650E" w:rsidP="005577DB">
            <w:pPr>
              <w:jc w:val="center"/>
              <w:rPr>
                <w:b/>
                <w:sz w:val="20"/>
              </w:rPr>
            </w:pPr>
            <w:r w:rsidRPr="002C1C22">
              <w:rPr>
                <w:b/>
                <w:sz w:val="20"/>
              </w:rPr>
              <w:t>3</w:t>
            </w:r>
            <w:r w:rsidR="00E16711" w:rsidRPr="002C1C22">
              <w:rPr>
                <w:b/>
                <w:sz w:val="20"/>
              </w:rPr>
              <w:t>–</w:t>
            </w:r>
            <w:r w:rsidRPr="002C1C22">
              <w:rPr>
                <w:b/>
                <w:sz w:val="20"/>
              </w:rPr>
              <w:t>4</w:t>
            </w:r>
          </w:p>
        </w:tc>
      </w:tr>
      <w:tr w:rsidR="005577DB" w:rsidRPr="002C1C22" w14:paraId="21EA6012" w14:textId="77777777" w:rsidTr="00940701">
        <w:tc>
          <w:tcPr>
            <w:tcW w:w="8188" w:type="dxa"/>
            <w:tcBorders>
              <w:top w:val="single" w:sz="6" w:space="0" w:color="auto"/>
              <w:bottom w:val="single" w:sz="6" w:space="0" w:color="auto"/>
              <w:right w:val="single" w:sz="12" w:space="0" w:color="auto"/>
            </w:tcBorders>
            <w:tcMar>
              <w:top w:w="0" w:type="dxa"/>
              <w:left w:w="108" w:type="dxa"/>
              <w:bottom w:w="0" w:type="dxa"/>
              <w:right w:w="108" w:type="dxa"/>
            </w:tcMar>
            <w:hideMark/>
          </w:tcPr>
          <w:p w14:paraId="3F89D283" w14:textId="255DC7FA" w:rsidR="00E16711" w:rsidRPr="002C1C22" w:rsidRDefault="00E16711" w:rsidP="00E16711">
            <w:pPr>
              <w:rPr>
                <w:b/>
                <w:sz w:val="20"/>
              </w:rPr>
            </w:pPr>
            <w:r w:rsidRPr="002C1C22">
              <w:rPr>
                <w:b/>
                <w:sz w:val="20"/>
              </w:rPr>
              <w:t>Level 1</w:t>
            </w:r>
          </w:p>
          <w:p w14:paraId="4141AE64" w14:textId="45E00E1A" w:rsidR="00FB650E" w:rsidRPr="002C1C22" w:rsidRDefault="006F6578" w:rsidP="00E16711">
            <w:pPr>
              <w:rPr>
                <w:sz w:val="20"/>
              </w:rPr>
            </w:pPr>
            <w:r w:rsidRPr="002C1C22">
              <w:rPr>
                <w:sz w:val="20"/>
              </w:rPr>
              <w:t>Answer shows little organisation of ideas</w:t>
            </w:r>
            <w:r w:rsidR="00FB650E" w:rsidRPr="002C1C22">
              <w:rPr>
                <w:sz w:val="20"/>
              </w:rPr>
              <w:t xml:space="preserve">. Very little scientific method and no consideration of the experimental procedure. </w:t>
            </w:r>
          </w:p>
        </w:tc>
        <w:tc>
          <w:tcPr>
            <w:tcW w:w="1054" w:type="dxa"/>
            <w:tcBorders>
              <w:top w:val="single" w:sz="6" w:space="0" w:color="auto"/>
              <w:left w:val="single" w:sz="12" w:space="0" w:color="auto"/>
              <w:bottom w:val="single" w:sz="6" w:space="0" w:color="auto"/>
            </w:tcBorders>
            <w:tcMar>
              <w:top w:w="0" w:type="dxa"/>
              <w:left w:w="108" w:type="dxa"/>
              <w:bottom w:w="0" w:type="dxa"/>
              <w:right w:w="108" w:type="dxa"/>
            </w:tcMar>
            <w:vAlign w:val="center"/>
            <w:hideMark/>
          </w:tcPr>
          <w:p w14:paraId="0FCC0BB9" w14:textId="43A21278" w:rsidR="00FB650E" w:rsidRPr="002C1C22" w:rsidRDefault="00E16711" w:rsidP="005577DB">
            <w:pPr>
              <w:jc w:val="center"/>
              <w:rPr>
                <w:b/>
                <w:sz w:val="20"/>
              </w:rPr>
            </w:pPr>
            <w:r w:rsidRPr="002C1C22">
              <w:rPr>
                <w:b/>
                <w:sz w:val="20"/>
              </w:rPr>
              <w:t>1–</w:t>
            </w:r>
            <w:r w:rsidR="00FB650E" w:rsidRPr="002C1C22">
              <w:rPr>
                <w:b/>
                <w:sz w:val="20"/>
              </w:rPr>
              <w:t>2</w:t>
            </w:r>
          </w:p>
        </w:tc>
      </w:tr>
      <w:tr w:rsidR="00940701" w:rsidRPr="002C1C22" w14:paraId="3BAC5838" w14:textId="77777777" w:rsidTr="00940701">
        <w:tc>
          <w:tcPr>
            <w:tcW w:w="8188" w:type="dxa"/>
            <w:tcBorders>
              <w:top w:val="single" w:sz="6" w:space="0" w:color="auto"/>
              <w:bottom w:val="single" w:sz="12" w:space="0" w:color="auto"/>
              <w:right w:val="single" w:sz="12" w:space="0" w:color="auto"/>
            </w:tcBorders>
            <w:tcMar>
              <w:top w:w="0" w:type="dxa"/>
              <w:left w:w="108" w:type="dxa"/>
              <w:bottom w:w="0" w:type="dxa"/>
              <w:right w:w="108" w:type="dxa"/>
            </w:tcMar>
          </w:tcPr>
          <w:p w14:paraId="5F720BCA" w14:textId="5E29EA04" w:rsidR="00940701" w:rsidRPr="002C1C22" w:rsidRDefault="00940701" w:rsidP="00940701">
            <w:pPr>
              <w:rPr>
                <w:b/>
                <w:sz w:val="20"/>
              </w:rPr>
            </w:pPr>
            <w:r w:rsidRPr="002C1C22">
              <w:rPr>
                <w:rFonts w:ascii="Calibri" w:eastAsia="Calibri" w:hAnsi="Calibri"/>
                <w:b/>
                <w:sz w:val="20"/>
                <w:szCs w:val="20"/>
              </w:rPr>
              <w:t>Level 0</w:t>
            </w:r>
            <w:r>
              <w:rPr>
                <w:rFonts w:ascii="Calibri" w:eastAsia="Calibri" w:hAnsi="Calibri"/>
                <w:b/>
                <w:sz w:val="20"/>
                <w:szCs w:val="20"/>
              </w:rPr>
              <w:t xml:space="preserve"> </w:t>
            </w:r>
            <w:r w:rsidRPr="00940701">
              <w:rPr>
                <w:rFonts w:ascii="Calibri" w:eastAsia="Calibri" w:hAnsi="Calibri"/>
                <w:sz w:val="20"/>
                <w:szCs w:val="20"/>
              </w:rPr>
              <w:t>– No content</w:t>
            </w:r>
            <w:r w:rsidRPr="002C1C22">
              <w:rPr>
                <w:rFonts w:ascii="Calibri" w:eastAsia="Calibri" w:hAnsi="Calibri"/>
                <w:sz w:val="20"/>
                <w:szCs w:val="20"/>
              </w:rPr>
              <w:t xml:space="preserve"> that is relevant. </w:t>
            </w:r>
          </w:p>
        </w:tc>
        <w:tc>
          <w:tcPr>
            <w:tcW w:w="1054" w:type="dxa"/>
            <w:tcBorders>
              <w:top w:val="single" w:sz="6" w:space="0" w:color="auto"/>
              <w:left w:val="single" w:sz="12" w:space="0" w:color="auto"/>
              <w:bottom w:val="single" w:sz="12" w:space="0" w:color="auto"/>
            </w:tcBorders>
            <w:tcMar>
              <w:top w:w="0" w:type="dxa"/>
              <w:left w:w="108" w:type="dxa"/>
              <w:bottom w:w="0" w:type="dxa"/>
              <w:right w:w="108" w:type="dxa"/>
            </w:tcMar>
            <w:vAlign w:val="center"/>
          </w:tcPr>
          <w:p w14:paraId="353B36A6" w14:textId="0903912B" w:rsidR="00940701" w:rsidRPr="002C1C22" w:rsidRDefault="00940701" w:rsidP="00940701">
            <w:pPr>
              <w:jc w:val="center"/>
              <w:rPr>
                <w:b/>
                <w:sz w:val="20"/>
              </w:rPr>
            </w:pPr>
            <w:r w:rsidRPr="002C1C22">
              <w:rPr>
                <w:rFonts w:ascii="Calibri" w:eastAsia="Calibri" w:hAnsi="Calibri"/>
                <w:b/>
                <w:sz w:val="20"/>
                <w:szCs w:val="20"/>
              </w:rPr>
              <w:t>0</w:t>
            </w:r>
          </w:p>
        </w:tc>
      </w:tr>
      <w:tr w:rsidR="00940701" w:rsidRPr="002C1C22" w14:paraId="16D1AEBD" w14:textId="77777777" w:rsidTr="00940701">
        <w:tc>
          <w:tcPr>
            <w:tcW w:w="9242" w:type="dxa"/>
            <w:gridSpan w:val="2"/>
            <w:tcBorders>
              <w:top w:val="single" w:sz="12" w:space="0" w:color="auto"/>
            </w:tcBorders>
            <w:tcMar>
              <w:top w:w="0" w:type="dxa"/>
              <w:left w:w="108" w:type="dxa"/>
              <w:bottom w:w="0" w:type="dxa"/>
              <w:right w:w="108" w:type="dxa"/>
            </w:tcMar>
            <w:hideMark/>
          </w:tcPr>
          <w:p w14:paraId="3D57DEBA" w14:textId="42BD98F8" w:rsidR="00940701" w:rsidRPr="002C1C22" w:rsidRDefault="00940701" w:rsidP="00940701">
            <w:pPr>
              <w:rPr>
                <w:b/>
                <w:sz w:val="20"/>
                <w:szCs w:val="20"/>
              </w:rPr>
            </w:pPr>
            <w:r w:rsidRPr="002C1C22">
              <w:rPr>
                <w:b/>
                <w:sz w:val="20"/>
                <w:szCs w:val="20"/>
              </w:rPr>
              <w:t>Plum pudding model</w:t>
            </w:r>
          </w:p>
          <w:p w14:paraId="54C6F771" w14:textId="77777777" w:rsidR="00940701" w:rsidRPr="002C1C22" w:rsidRDefault="00940701" w:rsidP="00940701">
            <w:pPr>
              <w:rPr>
                <w:sz w:val="20"/>
                <w:szCs w:val="20"/>
              </w:rPr>
            </w:pPr>
            <w:r w:rsidRPr="002C1C22">
              <w:rPr>
                <w:sz w:val="20"/>
                <w:szCs w:val="20"/>
              </w:rPr>
              <w:sym w:font="Symbol" w:char="F0B7"/>
            </w:r>
            <w:r w:rsidRPr="002C1C22">
              <w:rPr>
                <w:sz w:val="20"/>
                <w:szCs w:val="20"/>
              </w:rPr>
              <w:tab/>
              <w:t>solid ball of positive charge</w:t>
            </w:r>
          </w:p>
          <w:p w14:paraId="68097752" w14:textId="1DDC1828" w:rsidR="00940701" w:rsidRPr="002C1C22" w:rsidRDefault="00940701" w:rsidP="00940701">
            <w:pPr>
              <w:rPr>
                <w:sz w:val="20"/>
                <w:szCs w:val="20"/>
              </w:rPr>
            </w:pPr>
            <w:r w:rsidRPr="002C1C22">
              <w:rPr>
                <w:sz w:val="20"/>
                <w:szCs w:val="20"/>
              </w:rPr>
              <w:sym w:font="Symbol" w:char="F0B7"/>
            </w:r>
            <w:r w:rsidRPr="002C1C22">
              <w:rPr>
                <w:sz w:val="20"/>
                <w:szCs w:val="20"/>
              </w:rPr>
              <w:tab/>
              <w:t>negative charges throughout</w:t>
            </w:r>
          </w:p>
          <w:p w14:paraId="78E76477" w14:textId="77777777" w:rsidR="00940701" w:rsidRPr="00940701" w:rsidRDefault="00940701" w:rsidP="00940701">
            <w:pPr>
              <w:rPr>
                <w:b/>
                <w:sz w:val="12"/>
                <w:szCs w:val="20"/>
              </w:rPr>
            </w:pPr>
          </w:p>
          <w:p w14:paraId="13BB6780" w14:textId="255BB8D6" w:rsidR="00940701" w:rsidRPr="002C1C22" w:rsidRDefault="00940701" w:rsidP="00940701">
            <w:pPr>
              <w:rPr>
                <w:b/>
                <w:sz w:val="20"/>
                <w:szCs w:val="20"/>
              </w:rPr>
            </w:pPr>
            <w:r w:rsidRPr="002C1C22">
              <w:rPr>
                <w:b/>
                <w:sz w:val="20"/>
                <w:szCs w:val="20"/>
              </w:rPr>
              <w:t>Current model</w:t>
            </w:r>
          </w:p>
          <w:p w14:paraId="4D818FB1" w14:textId="77777777" w:rsidR="00940701" w:rsidRPr="002C1C22" w:rsidRDefault="00940701" w:rsidP="00940701">
            <w:pPr>
              <w:rPr>
                <w:sz w:val="20"/>
                <w:szCs w:val="20"/>
              </w:rPr>
            </w:pPr>
            <w:r w:rsidRPr="002C1C22">
              <w:rPr>
                <w:sz w:val="20"/>
                <w:szCs w:val="20"/>
              </w:rPr>
              <w:sym w:font="Symbol" w:char="F0B7"/>
            </w:r>
            <w:r w:rsidRPr="002C1C22">
              <w:rPr>
                <w:sz w:val="20"/>
                <w:szCs w:val="20"/>
              </w:rPr>
              <w:tab/>
              <w:t>central positive nucleus</w:t>
            </w:r>
          </w:p>
          <w:p w14:paraId="280946E4" w14:textId="0103B3BD" w:rsidR="00940701" w:rsidRPr="002C1C22" w:rsidRDefault="00940701" w:rsidP="00940701">
            <w:pPr>
              <w:rPr>
                <w:sz w:val="20"/>
                <w:szCs w:val="20"/>
              </w:rPr>
            </w:pPr>
            <w:r w:rsidRPr="002C1C22">
              <w:rPr>
                <w:sz w:val="20"/>
                <w:szCs w:val="20"/>
              </w:rPr>
              <w:sym w:font="Symbol" w:char="F0B7"/>
            </w:r>
            <w:r w:rsidRPr="002C1C22">
              <w:rPr>
                <w:sz w:val="20"/>
                <w:szCs w:val="20"/>
              </w:rPr>
              <w:tab/>
              <w:t>with negative electrons orbiting</w:t>
            </w:r>
          </w:p>
          <w:p w14:paraId="60061979" w14:textId="77777777" w:rsidR="00940701" w:rsidRPr="00940701" w:rsidRDefault="00940701" w:rsidP="00940701">
            <w:pPr>
              <w:rPr>
                <w:b/>
                <w:sz w:val="12"/>
                <w:szCs w:val="20"/>
              </w:rPr>
            </w:pPr>
          </w:p>
          <w:p w14:paraId="7689FD61" w14:textId="77777777" w:rsidR="00940701" w:rsidRPr="002C1C22" w:rsidRDefault="00940701" w:rsidP="00940701">
            <w:pPr>
              <w:rPr>
                <w:b/>
                <w:sz w:val="20"/>
                <w:szCs w:val="20"/>
              </w:rPr>
            </w:pPr>
            <w:r w:rsidRPr="002C1C22">
              <w:rPr>
                <w:b/>
                <w:sz w:val="20"/>
                <w:szCs w:val="20"/>
              </w:rPr>
              <w:t>Rutherford scattering experiment</w:t>
            </w:r>
          </w:p>
          <w:p w14:paraId="7F1B18B9" w14:textId="186FF7BD" w:rsidR="00940701" w:rsidRPr="002C1C22" w:rsidRDefault="00940701" w:rsidP="00940701">
            <w:pPr>
              <w:rPr>
                <w:sz w:val="20"/>
                <w:szCs w:val="20"/>
              </w:rPr>
            </w:pPr>
            <w:r w:rsidRPr="002C1C22">
              <w:rPr>
                <w:sz w:val="20"/>
                <w:szCs w:val="20"/>
              </w:rPr>
              <w:sym w:font="Symbol" w:char="F0B7"/>
            </w:r>
            <w:r w:rsidRPr="002C1C22">
              <w:rPr>
                <w:sz w:val="20"/>
                <w:szCs w:val="20"/>
              </w:rPr>
              <w:tab/>
              <w:t xml:space="preserve">Positively charged alpha particles fired at gold foil </w:t>
            </w:r>
          </w:p>
          <w:p w14:paraId="100FA1C4" w14:textId="77777777" w:rsidR="00940701" w:rsidRPr="002C1C22" w:rsidRDefault="00940701" w:rsidP="00940701">
            <w:pPr>
              <w:rPr>
                <w:sz w:val="20"/>
                <w:szCs w:val="20"/>
              </w:rPr>
            </w:pPr>
            <w:r w:rsidRPr="002C1C22">
              <w:rPr>
                <w:sz w:val="20"/>
                <w:szCs w:val="20"/>
              </w:rPr>
              <w:sym w:font="Symbol" w:char="F0B7"/>
            </w:r>
            <w:r w:rsidRPr="002C1C22">
              <w:rPr>
                <w:sz w:val="20"/>
                <w:szCs w:val="20"/>
              </w:rPr>
              <w:tab/>
              <w:t>Particles pass through gold foil – implies mainly empty space</w:t>
            </w:r>
          </w:p>
          <w:p w14:paraId="12350371" w14:textId="5E389EA3" w:rsidR="00940701" w:rsidRPr="002C1C22" w:rsidRDefault="00940701" w:rsidP="00940701">
            <w:pPr>
              <w:rPr>
                <w:sz w:val="24"/>
              </w:rPr>
            </w:pPr>
            <w:r w:rsidRPr="002C1C22">
              <w:rPr>
                <w:sz w:val="20"/>
                <w:szCs w:val="20"/>
              </w:rPr>
              <w:sym w:font="Symbol" w:char="F0B7"/>
            </w:r>
            <w:r w:rsidRPr="002C1C22">
              <w:rPr>
                <w:sz w:val="20"/>
                <w:szCs w:val="20"/>
              </w:rPr>
              <w:tab/>
              <w:t>Large deflections of particles – implies positive charge concentrated in central mass</w:t>
            </w:r>
          </w:p>
        </w:tc>
      </w:tr>
    </w:tbl>
    <w:p w14:paraId="39EA3A36" w14:textId="77777777" w:rsidR="007A544E" w:rsidRPr="002C1C22" w:rsidRDefault="007A544E" w:rsidP="00D86848">
      <w:pPr>
        <w:tabs>
          <w:tab w:val="left" w:pos="636"/>
        </w:tabs>
        <w:ind w:left="360"/>
        <w:rPr>
          <w:sz w:val="20"/>
          <w:szCs w:val="20"/>
        </w:rPr>
      </w:pPr>
    </w:p>
    <w:p w14:paraId="4CB72079" w14:textId="7E4647D0" w:rsidR="00C5518D" w:rsidRPr="002C1C22" w:rsidRDefault="00C5518D" w:rsidP="003D2A16">
      <w:pPr>
        <w:tabs>
          <w:tab w:val="left" w:pos="426"/>
        </w:tabs>
        <w:ind w:left="851" w:hanging="851"/>
        <w:rPr>
          <w:sz w:val="20"/>
          <w:szCs w:val="20"/>
        </w:rPr>
      </w:pPr>
      <w:r w:rsidRPr="002C1C22">
        <w:rPr>
          <w:sz w:val="20"/>
          <w:szCs w:val="20"/>
        </w:rPr>
        <w:t>7.</w:t>
      </w:r>
      <w:r w:rsidRPr="002C1C22">
        <w:rPr>
          <w:sz w:val="20"/>
          <w:szCs w:val="20"/>
        </w:rPr>
        <w:tab/>
      </w:r>
      <w:proofErr w:type="gramStart"/>
      <w:r w:rsidRPr="002C1C22">
        <w:rPr>
          <w:sz w:val="20"/>
          <w:szCs w:val="20"/>
        </w:rPr>
        <w:t>a</w:t>
      </w:r>
      <w:proofErr w:type="gramEnd"/>
      <w:r w:rsidRPr="002C1C22">
        <w:rPr>
          <w:sz w:val="20"/>
          <w:szCs w:val="20"/>
        </w:rPr>
        <w:t>)</w:t>
      </w:r>
      <w:r w:rsidRPr="002C1C22">
        <w:rPr>
          <w:sz w:val="20"/>
          <w:szCs w:val="20"/>
        </w:rPr>
        <w:tab/>
        <w:t>Previously thought the atom couldn’t be divided (1)</w:t>
      </w:r>
    </w:p>
    <w:p w14:paraId="77345653" w14:textId="77777777" w:rsidR="00DE138F" w:rsidRDefault="00C5518D" w:rsidP="003D2A16">
      <w:pPr>
        <w:tabs>
          <w:tab w:val="left" w:pos="426"/>
        </w:tabs>
        <w:ind w:left="851" w:hanging="851"/>
        <w:rPr>
          <w:sz w:val="20"/>
          <w:szCs w:val="20"/>
        </w:rPr>
      </w:pPr>
      <w:r w:rsidRPr="002C1C22">
        <w:rPr>
          <w:sz w:val="20"/>
          <w:szCs w:val="20"/>
        </w:rPr>
        <w:tab/>
      </w:r>
    </w:p>
    <w:p w14:paraId="787A26BC" w14:textId="2073A076" w:rsidR="00C5518D" w:rsidRPr="002C1C22" w:rsidRDefault="00DE138F" w:rsidP="003D2A16">
      <w:pPr>
        <w:tabs>
          <w:tab w:val="left" w:pos="426"/>
        </w:tabs>
        <w:ind w:left="851" w:hanging="851"/>
        <w:rPr>
          <w:sz w:val="20"/>
          <w:szCs w:val="20"/>
        </w:rPr>
      </w:pPr>
      <w:r>
        <w:rPr>
          <w:sz w:val="20"/>
          <w:szCs w:val="20"/>
        </w:rPr>
        <w:tab/>
      </w:r>
      <w:r w:rsidR="00C5518D" w:rsidRPr="002C1C22">
        <w:rPr>
          <w:sz w:val="20"/>
          <w:szCs w:val="20"/>
        </w:rPr>
        <w:t>b)</w:t>
      </w:r>
      <w:r w:rsidR="00C5518D" w:rsidRPr="002C1C22">
        <w:rPr>
          <w:sz w:val="20"/>
          <w:szCs w:val="20"/>
        </w:rPr>
        <w:tab/>
        <w:t>(1) each for any two of</w:t>
      </w:r>
    </w:p>
    <w:p w14:paraId="693DEE98" w14:textId="3E827E27" w:rsidR="00C5518D" w:rsidRPr="002C1C22" w:rsidRDefault="00C5518D" w:rsidP="003D2A16">
      <w:pPr>
        <w:tabs>
          <w:tab w:val="left" w:pos="426"/>
        </w:tabs>
        <w:ind w:left="851" w:hanging="851"/>
        <w:rPr>
          <w:sz w:val="20"/>
          <w:szCs w:val="20"/>
        </w:rPr>
      </w:pPr>
      <w:r w:rsidRPr="002C1C22">
        <w:rPr>
          <w:sz w:val="20"/>
          <w:szCs w:val="20"/>
        </w:rPr>
        <w:tab/>
      </w:r>
      <w:r w:rsidRPr="002C1C22">
        <w:rPr>
          <w:sz w:val="20"/>
          <w:szCs w:val="20"/>
        </w:rPr>
        <w:tab/>
      </w:r>
      <w:r w:rsidRPr="002C1C22">
        <w:rPr>
          <w:sz w:val="20"/>
          <w:szCs w:val="20"/>
        </w:rPr>
        <w:sym w:font="Symbol" w:char="F0B7"/>
      </w:r>
      <w:r w:rsidRPr="002C1C22">
        <w:rPr>
          <w:sz w:val="20"/>
          <w:szCs w:val="20"/>
        </w:rPr>
        <w:tab/>
        <w:t xml:space="preserve">More accurate equipment </w:t>
      </w:r>
    </w:p>
    <w:p w14:paraId="582A165D" w14:textId="25908CF6" w:rsidR="00C5518D" w:rsidRPr="002C1C22" w:rsidRDefault="00C5518D" w:rsidP="003D2A16">
      <w:pPr>
        <w:tabs>
          <w:tab w:val="left" w:pos="426"/>
        </w:tabs>
        <w:ind w:left="851" w:hanging="851"/>
        <w:rPr>
          <w:sz w:val="20"/>
          <w:szCs w:val="20"/>
        </w:rPr>
      </w:pPr>
      <w:r w:rsidRPr="002C1C22">
        <w:rPr>
          <w:sz w:val="20"/>
          <w:szCs w:val="20"/>
        </w:rPr>
        <w:tab/>
      </w:r>
      <w:r w:rsidRPr="002C1C22">
        <w:rPr>
          <w:sz w:val="20"/>
          <w:szCs w:val="20"/>
        </w:rPr>
        <w:tab/>
      </w:r>
      <w:r w:rsidRPr="002C1C22">
        <w:rPr>
          <w:sz w:val="20"/>
          <w:szCs w:val="20"/>
        </w:rPr>
        <w:sym w:font="Symbol" w:char="F0B7"/>
      </w:r>
      <w:r w:rsidRPr="002C1C22">
        <w:rPr>
          <w:sz w:val="20"/>
          <w:szCs w:val="20"/>
        </w:rPr>
        <w:tab/>
        <w:t xml:space="preserve">Better/easier communication between scientists </w:t>
      </w:r>
    </w:p>
    <w:p w14:paraId="5590B2B1" w14:textId="7DB12CE7" w:rsidR="00C5518D" w:rsidRPr="002C1C22" w:rsidRDefault="00C5518D" w:rsidP="003D2A16">
      <w:pPr>
        <w:tabs>
          <w:tab w:val="left" w:pos="426"/>
        </w:tabs>
        <w:ind w:left="851" w:hanging="851"/>
        <w:rPr>
          <w:sz w:val="20"/>
          <w:szCs w:val="20"/>
        </w:rPr>
      </w:pPr>
      <w:r w:rsidRPr="002C1C22">
        <w:rPr>
          <w:sz w:val="20"/>
          <w:szCs w:val="20"/>
        </w:rPr>
        <w:tab/>
      </w:r>
      <w:r w:rsidRPr="002C1C22">
        <w:rPr>
          <w:sz w:val="20"/>
          <w:szCs w:val="20"/>
        </w:rPr>
        <w:tab/>
      </w:r>
      <w:r w:rsidRPr="002C1C22">
        <w:rPr>
          <w:sz w:val="20"/>
          <w:szCs w:val="20"/>
        </w:rPr>
        <w:sym w:font="Symbol" w:char="F0B7"/>
      </w:r>
      <w:r w:rsidRPr="002C1C22">
        <w:rPr>
          <w:sz w:val="20"/>
          <w:szCs w:val="20"/>
        </w:rPr>
        <w:tab/>
        <w:t xml:space="preserve">Electricity (or any other relevant development) </w:t>
      </w:r>
      <w:r w:rsidR="00FB650E" w:rsidRPr="002C1C22">
        <w:rPr>
          <w:sz w:val="20"/>
          <w:szCs w:val="20"/>
        </w:rPr>
        <w:t>not yet discovered</w:t>
      </w:r>
    </w:p>
    <w:p w14:paraId="77EA9709" w14:textId="5B268EE6" w:rsidR="00FB650E" w:rsidRPr="002C1C22" w:rsidRDefault="00FB650E" w:rsidP="003D2A16">
      <w:pPr>
        <w:tabs>
          <w:tab w:val="left" w:pos="426"/>
        </w:tabs>
        <w:ind w:left="851" w:hanging="851"/>
        <w:rPr>
          <w:sz w:val="20"/>
          <w:szCs w:val="20"/>
        </w:rPr>
      </w:pPr>
      <w:r w:rsidRPr="002C1C22">
        <w:rPr>
          <w:sz w:val="20"/>
          <w:szCs w:val="20"/>
        </w:rPr>
        <w:tab/>
      </w:r>
      <w:r w:rsidRPr="002C1C22">
        <w:rPr>
          <w:sz w:val="20"/>
          <w:szCs w:val="20"/>
        </w:rPr>
        <w:tab/>
      </w:r>
      <w:r w:rsidRPr="002C1C22">
        <w:rPr>
          <w:sz w:val="20"/>
          <w:szCs w:val="20"/>
        </w:rPr>
        <w:sym w:font="Symbol" w:char="F0B7"/>
      </w:r>
      <w:r w:rsidRPr="002C1C22">
        <w:rPr>
          <w:sz w:val="20"/>
          <w:szCs w:val="20"/>
        </w:rPr>
        <w:tab/>
        <w:t xml:space="preserve">Needed other discoveries </w:t>
      </w:r>
      <w:r w:rsidR="006F6578" w:rsidRPr="002C1C22">
        <w:rPr>
          <w:sz w:val="20"/>
          <w:szCs w:val="20"/>
        </w:rPr>
        <w:t>tha</w:t>
      </w:r>
      <w:r w:rsidRPr="002C1C22">
        <w:rPr>
          <w:sz w:val="20"/>
          <w:szCs w:val="20"/>
        </w:rPr>
        <w:t>t</w:t>
      </w:r>
      <w:r w:rsidR="006F6578" w:rsidRPr="002C1C22">
        <w:rPr>
          <w:sz w:val="20"/>
          <w:szCs w:val="20"/>
        </w:rPr>
        <w:t xml:space="preserve"> hadn’t been</w:t>
      </w:r>
      <w:r w:rsidRPr="002C1C22">
        <w:rPr>
          <w:sz w:val="20"/>
          <w:szCs w:val="20"/>
        </w:rPr>
        <w:t xml:space="preserve"> invented</w:t>
      </w:r>
    </w:p>
    <w:p w14:paraId="28659E6C" w14:textId="77777777" w:rsidR="00C5518D" w:rsidRPr="002C1C22" w:rsidRDefault="00C5518D" w:rsidP="003D2A16">
      <w:pPr>
        <w:tabs>
          <w:tab w:val="left" w:pos="426"/>
        </w:tabs>
        <w:ind w:left="851" w:hanging="851"/>
        <w:rPr>
          <w:sz w:val="20"/>
          <w:szCs w:val="20"/>
        </w:rPr>
      </w:pPr>
    </w:p>
    <w:p w14:paraId="766A4F29" w14:textId="23DE05A5" w:rsidR="00AB4785" w:rsidRPr="002C1C22" w:rsidRDefault="00FB650E" w:rsidP="003D2A16">
      <w:pPr>
        <w:tabs>
          <w:tab w:val="left" w:pos="426"/>
        </w:tabs>
        <w:ind w:left="851" w:hanging="851"/>
        <w:rPr>
          <w:sz w:val="20"/>
          <w:szCs w:val="20"/>
        </w:rPr>
      </w:pPr>
      <w:r w:rsidRPr="002C1C22">
        <w:rPr>
          <w:sz w:val="20"/>
          <w:szCs w:val="20"/>
        </w:rPr>
        <w:t>8</w:t>
      </w:r>
      <w:r w:rsidR="00D86848" w:rsidRPr="002C1C22">
        <w:rPr>
          <w:sz w:val="20"/>
          <w:szCs w:val="20"/>
        </w:rPr>
        <w:t>.</w:t>
      </w:r>
      <w:r w:rsidR="00D86848" w:rsidRPr="002C1C22">
        <w:rPr>
          <w:sz w:val="20"/>
          <w:szCs w:val="20"/>
        </w:rPr>
        <w:tab/>
        <w:t>a</w:t>
      </w:r>
      <w:r w:rsidR="00D86848" w:rsidRPr="002C1C22">
        <w:rPr>
          <w:spacing w:val="-1"/>
          <w:sz w:val="20"/>
          <w:szCs w:val="20"/>
        </w:rPr>
        <w:t>)</w:t>
      </w:r>
      <w:r w:rsidR="00D86848" w:rsidRPr="002C1C22">
        <w:rPr>
          <w:spacing w:val="-1"/>
          <w:sz w:val="20"/>
          <w:szCs w:val="20"/>
        </w:rPr>
        <w:tab/>
      </w:r>
      <w:r w:rsidR="00AB4785" w:rsidRPr="002C1C22">
        <w:rPr>
          <w:spacing w:val="-1"/>
          <w:sz w:val="20"/>
          <w:szCs w:val="20"/>
        </w:rPr>
        <w:t>Student B (1) as this student has provided new evidence to counteract the previous assumption of Student A (1) OR as this student provided evidence to back their claim whereas Student A</w:t>
      </w:r>
      <w:r w:rsidR="00B82C9F" w:rsidRPr="002C1C22">
        <w:rPr>
          <w:spacing w:val="-1"/>
          <w:sz w:val="20"/>
          <w:szCs w:val="20"/>
        </w:rPr>
        <w:t>’</w:t>
      </w:r>
      <w:r w:rsidR="00AB4785" w:rsidRPr="002C1C22">
        <w:rPr>
          <w:spacing w:val="-1"/>
          <w:sz w:val="20"/>
          <w:szCs w:val="20"/>
        </w:rPr>
        <w:t>s value is a rough guess</w:t>
      </w:r>
      <w:r w:rsidR="00786EBF" w:rsidRPr="002C1C22">
        <w:rPr>
          <w:spacing w:val="-1"/>
          <w:sz w:val="20"/>
          <w:szCs w:val="20"/>
        </w:rPr>
        <w:t xml:space="preserve"> </w:t>
      </w:r>
      <w:r w:rsidR="00AB4785" w:rsidRPr="002C1C22">
        <w:rPr>
          <w:spacing w:val="-1"/>
          <w:sz w:val="20"/>
          <w:szCs w:val="20"/>
        </w:rPr>
        <w:t>/</w:t>
      </w:r>
      <w:r w:rsidR="00786EBF" w:rsidRPr="002C1C22">
        <w:rPr>
          <w:spacing w:val="-1"/>
          <w:sz w:val="20"/>
          <w:szCs w:val="20"/>
        </w:rPr>
        <w:t xml:space="preserve"> </w:t>
      </w:r>
      <w:r w:rsidR="00AB4785" w:rsidRPr="002C1C22">
        <w:rPr>
          <w:spacing w:val="-1"/>
          <w:sz w:val="20"/>
          <w:szCs w:val="20"/>
        </w:rPr>
        <w:t>hypothesis (1)</w:t>
      </w:r>
    </w:p>
    <w:p w14:paraId="0BE3CD07" w14:textId="77777777" w:rsidR="00AF5190" w:rsidRPr="002C1C22" w:rsidRDefault="00AF5190" w:rsidP="00EF2682">
      <w:pPr>
        <w:tabs>
          <w:tab w:val="right" w:pos="10205"/>
        </w:tabs>
        <w:ind w:left="851" w:hanging="425"/>
        <w:rPr>
          <w:sz w:val="20"/>
          <w:szCs w:val="20"/>
        </w:rPr>
      </w:pPr>
    </w:p>
    <w:p w14:paraId="676BC4B0" w14:textId="18D09E0E" w:rsidR="004F2D3F"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786EBF" w:rsidRPr="002C1C22">
        <w:rPr>
          <w:sz w:val="20"/>
          <w:szCs w:val="20"/>
        </w:rPr>
        <w:t>Because</w:t>
      </w:r>
      <w:r w:rsidR="004F2D3F" w:rsidRPr="002C1C22">
        <w:rPr>
          <w:sz w:val="20"/>
          <w:szCs w:val="20"/>
        </w:rPr>
        <w:t xml:space="preserve"> the scattering experiment</w:t>
      </w:r>
      <w:r w:rsidR="00B82C9F" w:rsidRPr="002C1C22">
        <w:rPr>
          <w:sz w:val="20"/>
          <w:szCs w:val="20"/>
        </w:rPr>
        <w:t xml:space="preserve"> </w:t>
      </w:r>
      <w:r w:rsidR="004F2D3F" w:rsidRPr="002C1C22">
        <w:rPr>
          <w:sz w:val="20"/>
          <w:szCs w:val="20"/>
        </w:rPr>
        <w:t>was performed which contradicted the accepted plum model and provided new evidence for an adaption of the model (1)</w:t>
      </w:r>
    </w:p>
    <w:p w14:paraId="2C658A40" w14:textId="77777777" w:rsidR="00C2607F" w:rsidRPr="002C1C22" w:rsidRDefault="00C2607F" w:rsidP="00C2607F">
      <w:pPr>
        <w:pStyle w:val="ListParagraph"/>
        <w:tabs>
          <w:tab w:val="left" w:pos="1066"/>
        </w:tabs>
        <w:ind w:left="1080"/>
        <w:rPr>
          <w:sz w:val="20"/>
          <w:szCs w:val="20"/>
        </w:rPr>
      </w:pPr>
    </w:p>
    <w:p w14:paraId="0E81D793" w14:textId="58614CF1" w:rsidR="00CF54C6" w:rsidRPr="002C1C22" w:rsidRDefault="00FB650E" w:rsidP="007339ED">
      <w:pPr>
        <w:tabs>
          <w:tab w:val="left" w:pos="426"/>
        </w:tabs>
        <w:ind w:left="851" w:hanging="851"/>
        <w:rPr>
          <w:sz w:val="20"/>
          <w:szCs w:val="20"/>
        </w:rPr>
      </w:pPr>
      <w:r w:rsidRPr="002C1C22">
        <w:rPr>
          <w:sz w:val="20"/>
          <w:szCs w:val="20"/>
        </w:rPr>
        <w:t>9</w:t>
      </w:r>
      <w:r w:rsidR="00D86848" w:rsidRPr="002C1C22">
        <w:rPr>
          <w:sz w:val="20"/>
          <w:szCs w:val="20"/>
        </w:rPr>
        <w:t>.</w:t>
      </w:r>
      <w:r w:rsidR="00D86848"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sz w:val="20"/>
          <w:szCs w:val="20"/>
        </w:rPr>
        <w:tab/>
      </w:r>
      <w:r w:rsidR="00CF54C6" w:rsidRPr="002C1C22">
        <w:rPr>
          <w:sz w:val="20"/>
          <w:szCs w:val="20"/>
        </w:rPr>
        <w:t>Possible answers:</w:t>
      </w:r>
    </w:p>
    <w:p w14:paraId="2637E58A" w14:textId="41EC4A77" w:rsidR="00CF54C6" w:rsidRPr="002C1C22" w:rsidRDefault="00A03C74" w:rsidP="007339ED">
      <w:pPr>
        <w:ind w:left="1276" w:hanging="425"/>
        <w:rPr>
          <w:sz w:val="20"/>
          <w:szCs w:val="20"/>
        </w:rPr>
      </w:pPr>
      <w:r w:rsidRPr="002C1C22">
        <w:rPr>
          <w:sz w:val="20"/>
          <w:szCs w:val="20"/>
        </w:rPr>
        <w:sym w:font="Symbol" w:char="F0B7"/>
      </w:r>
      <w:r w:rsidR="00D86848" w:rsidRPr="002C1C22">
        <w:rPr>
          <w:sz w:val="20"/>
          <w:szCs w:val="20"/>
        </w:rPr>
        <w:tab/>
      </w:r>
      <w:r w:rsidR="00CF54C6" w:rsidRPr="002C1C22">
        <w:rPr>
          <w:sz w:val="20"/>
          <w:szCs w:val="20"/>
        </w:rPr>
        <w:t>Electron</w:t>
      </w:r>
      <w:r w:rsidR="000F676E" w:rsidRPr="002C1C22">
        <w:rPr>
          <w:sz w:val="20"/>
          <w:szCs w:val="20"/>
        </w:rPr>
        <w:t>s</w:t>
      </w:r>
      <w:r w:rsidR="00CF54C6" w:rsidRPr="002C1C22">
        <w:rPr>
          <w:sz w:val="20"/>
          <w:szCs w:val="20"/>
        </w:rPr>
        <w:t xml:space="preserve"> </w:t>
      </w:r>
      <w:r w:rsidR="006719BC" w:rsidRPr="002C1C22">
        <w:rPr>
          <w:sz w:val="20"/>
          <w:szCs w:val="20"/>
        </w:rPr>
        <w:t>are</w:t>
      </w:r>
      <w:r w:rsidR="00CF54C6" w:rsidRPr="002C1C22">
        <w:rPr>
          <w:sz w:val="20"/>
          <w:szCs w:val="20"/>
        </w:rPr>
        <w:t xml:space="preserve"> different distances from the nucleus (1)</w:t>
      </w:r>
    </w:p>
    <w:p w14:paraId="496DAF61" w14:textId="7090579A" w:rsidR="00CF54C6" w:rsidRPr="002C1C22" w:rsidRDefault="00A03C74" w:rsidP="007339ED">
      <w:pPr>
        <w:ind w:left="1276" w:hanging="425"/>
        <w:rPr>
          <w:sz w:val="20"/>
          <w:szCs w:val="20"/>
        </w:rPr>
      </w:pPr>
      <w:r w:rsidRPr="002C1C22">
        <w:rPr>
          <w:sz w:val="20"/>
          <w:szCs w:val="20"/>
        </w:rPr>
        <w:sym w:font="Symbol" w:char="F0B7"/>
      </w:r>
      <w:r w:rsidR="00D86848" w:rsidRPr="002C1C22">
        <w:rPr>
          <w:sz w:val="20"/>
          <w:szCs w:val="20"/>
        </w:rPr>
        <w:tab/>
      </w:r>
      <w:r w:rsidR="00CF54C6" w:rsidRPr="002C1C22">
        <w:rPr>
          <w:sz w:val="20"/>
          <w:szCs w:val="20"/>
        </w:rPr>
        <w:t xml:space="preserve">Electrons </w:t>
      </w:r>
      <w:r w:rsidR="006719BC" w:rsidRPr="002C1C22">
        <w:rPr>
          <w:sz w:val="20"/>
          <w:szCs w:val="20"/>
        </w:rPr>
        <w:t>are at</w:t>
      </w:r>
      <w:r w:rsidR="00CF54C6" w:rsidRPr="002C1C22">
        <w:rPr>
          <w:sz w:val="20"/>
          <w:szCs w:val="20"/>
        </w:rPr>
        <w:t xml:space="preserve"> set energy levels</w:t>
      </w:r>
      <w:r w:rsidR="00786EBF" w:rsidRPr="002C1C22">
        <w:rPr>
          <w:sz w:val="20"/>
          <w:szCs w:val="20"/>
        </w:rPr>
        <w:t xml:space="preserve"> </w:t>
      </w:r>
      <w:r w:rsidR="00CF54C6" w:rsidRPr="002C1C22">
        <w:rPr>
          <w:sz w:val="20"/>
          <w:szCs w:val="20"/>
        </w:rPr>
        <w:t>/</w:t>
      </w:r>
      <w:r w:rsidR="00786EBF" w:rsidRPr="002C1C22">
        <w:rPr>
          <w:sz w:val="20"/>
          <w:szCs w:val="20"/>
        </w:rPr>
        <w:t xml:space="preserve"> </w:t>
      </w:r>
      <w:r w:rsidR="00CF54C6" w:rsidRPr="002C1C22">
        <w:rPr>
          <w:sz w:val="20"/>
          <w:szCs w:val="20"/>
        </w:rPr>
        <w:t>distances from the nucleus (1)</w:t>
      </w:r>
    </w:p>
    <w:p w14:paraId="0EDF9873" w14:textId="77777777" w:rsidR="00DE138F" w:rsidRDefault="00DE138F" w:rsidP="00EF2682">
      <w:pPr>
        <w:tabs>
          <w:tab w:val="right" w:pos="10205"/>
        </w:tabs>
        <w:ind w:left="851" w:hanging="425"/>
        <w:rPr>
          <w:sz w:val="20"/>
          <w:szCs w:val="20"/>
        </w:rPr>
      </w:pPr>
    </w:p>
    <w:p w14:paraId="3A1CAB60" w14:textId="5D2583E7" w:rsidR="00CF54C6"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6719BC" w:rsidRPr="002C1C22">
        <w:rPr>
          <w:sz w:val="20"/>
          <w:szCs w:val="20"/>
        </w:rPr>
        <w:t>Electromagnetic radiation absorbed (1) Increase energy of electrons (1)</w:t>
      </w:r>
    </w:p>
    <w:p w14:paraId="0DD76318" w14:textId="19FB4211" w:rsidR="004932DA" w:rsidRPr="002C1C22" w:rsidRDefault="004932DA" w:rsidP="004932DA"/>
    <w:p w14:paraId="78272CE4" w14:textId="77777777" w:rsidR="00612F73" w:rsidRDefault="00612F73">
      <w:pPr>
        <w:rPr>
          <w:b/>
        </w:rPr>
      </w:pPr>
      <w:r>
        <w:br w:type="page"/>
      </w:r>
    </w:p>
    <w:p w14:paraId="78E74682" w14:textId="3E02453E" w:rsidR="00C862C6" w:rsidRPr="002C1C22" w:rsidRDefault="00C862C6" w:rsidP="00A03C74">
      <w:pPr>
        <w:pStyle w:val="answersection"/>
      </w:pPr>
      <w:bookmarkStart w:id="44" w:name="_Toc468175869"/>
      <w:r w:rsidRPr="002C1C22">
        <w:lastRenderedPageBreak/>
        <w:t xml:space="preserve">Topic Test </w:t>
      </w:r>
      <w:r w:rsidR="00E52E5A" w:rsidRPr="002C1C22">
        <w:t>9</w:t>
      </w:r>
      <w:bookmarkEnd w:id="44"/>
    </w:p>
    <w:p w14:paraId="502298B3" w14:textId="77777777" w:rsidR="003D2A16" w:rsidRPr="002C1C22" w:rsidRDefault="003D2A16" w:rsidP="003D2A16">
      <w:pPr>
        <w:tabs>
          <w:tab w:val="right" w:pos="10205"/>
        </w:tabs>
        <w:ind w:left="426" w:hanging="426"/>
        <w:rPr>
          <w:sz w:val="16"/>
          <w:szCs w:val="20"/>
        </w:rPr>
      </w:pPr>
    </w:p>
    <w:p w14:paraId="78D434A9" w14:textId="29ADEA2E" w:rsidR="006E7710" w:rsidRDefault="00D72155" w:rsidP="0059067B">
      <w:pPr>
        <w:ind w:left="426" w:hanging="426"/>
        <w:rPr>
          <w:sz w:val="20"/>
          <w:szCs w:val="20"/>
        </w:rPr>
      </w:pPr>
      <w:r w:rsidRPr="002C1C22">
        <w:rPr>
          <w:sz w:val="20"/>
          <w:szCs w:val="20"/>
        </w:rPr>
        <w:t>1</w:t>
      </w:r>
      <w:r w:rsidR="00D86848" w:rsidRPr="002C1C22">
        <w:rPr>
          <w:sz w:val="20"/>
          <w:szCs w:val="20"/>
        </w:rPr>
        <w:t>.</w:t>
      </w:r>
      <w:r w:rsidR="00D86848" w:rsidRPr="002C1C22">
        <w:rPr>
          <w:sz w:val="20"/>
          <w:szCs w:val="20"/>
        </w:rPr>
        <w:tab/>
      </w:r>
      <w:r w:rsidR="00336E75" w:rsidRPr="002C1C22">
        <w:rPr>
          <w:sz w:val="20"/>
          <w:szCs w:val="20"/>
        </w:rPr>
        <w:t xml:space="preserve"> </w:t>
      </w:r>
      <w:proofErr w:type="gramStart"/>
      <w:r w:rsidR="0059067B" w:rsidRPr="002C1C22">
        <w:rPr>
          <w:sz w:val="20"/>
          <w:szCs w:val="20"/>
        </w:rPr>
        <w:t>a</w:t>
      </w:r>
      <w:proofErr w:type="gramEnd"/>
      <w:r w:rsidR="0059067B" w:rsidRPr="002C1C22">
        <w:rPr>
          <w:sz w:val="20"/>
          <w:szCs w:val="20"/>
        </w:rPr>
        <w:t>)</w:t>
      </w:r>
      <w:r w:rsidR="0059067B" w:rsidRPr="002C1C22">
        <w:rPr>
          <w:sz w:val="20"/>
          <w:szCs w:val="20"/>
        </w:rPr>
        <w:tab/>
      </w:r>
      <w:r w:rsidR="00336E75" w:rsidRPr="002C1C22">
        <w:rPr>
          <w:sz w:val="20"/>
          <w:szCs w:val="20"/>
        </w:rPr>
        <w:t>Per row: (1) for 1 correct box, (2) for 3 correct boxes</w:t>
      </w:r>
    </w:p>
    <w:p w14:paraId="32E8357E" w14:textId="77777777" w:rsidR="00DE138F" w:rsidRPr="00DE138F" w:rsidRDefault="00DE138F" w:rsidP="0059067B">
      <w:pPr>
        <w:ind w:left="426" w:hanging="426"/>
        <w:rPr>
          <w:sz w:val="12"/>
          <w:szCs w:val="20"/>
        </w:rPr>
      </w:pPr>
    </w:p>
    <w:tbl>
      <w:tblPr>
        <w:tblStyle w:val="TableGrid"/>
        <w:tblW w:w="9355" w:type="dxa"/>
        <w:tblInd w:w="851" w:type="dxa"/>
        <w:tblLook w:val="04A0" w:firstRow="1" w:lastRow="0" w:firstColumn="1" w:lastColumn="0" w:noHBand="0" w:noVBand="1"/>
      </w:tblPr>
      <w:tblGrid>
        <w:gridCol w:w="1134"/>
        <w:gridCol w:w="2893"/>
        <w:gridCol w:w="2894"/>
        <w:gridCol w:w="2434"/>
      </w:tblGrid>
      <w:tr w:rsidR="007339ED" w:rsidRPr="002C1C22" w14:paraId="57273EF0" w14:textId="77777777" w:rsidTr="00123611">
        <w:trPr>
          <w:cnfStyle w:val="100000000000" w:firstRow="1" w:lastRow="0" w:firstColumn="0" w:lastColumn="0" w:oddVBand="0" w:evenVBand="0" w:oddHBand="0" w:evenHBand="0" w:firstRowFirstColumn="0" w:firstRowLastColumn="0" w:lastRowFirstColumn="0" w:lastRowLastColumn="0"/>
        </w:trPr>
        <w:tc>
          <w:tcPr>
            <w:tcW w:w="1134" w:type="dxa"/>
            <w:tcBorders>
              <w:top w:val="nil"/>
              <w:left w:val="nil"/>
              <w:right w:val="single" w:sz="12" w:space="0" w:color="auto"/>
            </w:tcBorders>
          </w:tcPr>
          <w:p w14:paraId="3D07E835" w14:textId="77777777" w:rsidR="007339ED" w:rsidRPr="002C1C22" w:rsidRDefault="007339ED" w:rsidP="0059067B">
            <w:pPr>
              <w:tabs>
                <w:tab w:val="left" w:pos="1159"/>
              </w:tabs>
              <w:ind w:left="264"/>
              <w:rPr>
                <w:sz w:val="20"/>
                <w:szCs w:val="20"/>
              </w:rPr>
            </w:pPr>
          </w:p>
        </w:tc>
        <w:tc>
          <w:tcPr>
            <w:tcW w:w="2893" w:type="dxa"/>
            <w:tcBorders>
              <w:left w:val="single" w:sz="12" w:space="0" w:color="auto"/>
            </w:tcBorders>
          </w:tcPr>
          <w:p w14:paraId="736402D5" w14:textId="7F52177C" w:rsidR="007339ED" w:rsidRPr="002C1C22" w:rsidRDefault="007339ED" w:rsidP="007339ED">
            <w:pPr>
              <w:tabs>
                <w:tab w:val="left" w:pos="1159"/>
              </w:tabs>
              <w:rPr>
                <w:b w:val="0"/>
                <w:sz w:val="20"/>
                <w:szCs w:val="20"/>
              </w:rPr>
            </w:pPr>
            <w:r w:rsidRPr="002C1C22">
              <w:rPr>
                <w:sz w:val="20"/>
                <w:szCs w:val="20"/>
              </w:rPr>
              <w:t>Range</w:t>
            </w:r>
          </w:p>
        </w:tc>
        <w:tc>
          <w:tcPr>
            <w:tcW w:w="2894" w:type="dxa"/>
          </w:tcPr>
          <w:p w14:paraId="5ECD8D74" w14:textId="0B5BE743" w:rsidR="007339ED" w:rsidRPr="002C1C22" w:rsidRDefault="007339ED" w:rsidP="007339ED">
            <w:pPr>
              <w:tabs>
                <w:tab w:val="left" w:pos="1159"/>
              </w:tabs>
              <w:rPr>
                <w:b w:val="0"/>
                <w:sz w:val="20"/>
                <w:szCs w:val="20"/>
              </w:rPr>
            </w:pPr>
            <w:r w:rsidRPr="002C1C22">
              <w:rPr>
                <w:sz w:val="20"/>
                <w:szCs w:val="20"/>
              </w:rPr>
              <w:t>Ionising Power</w:t>
            </w:r>
          </w:p>
        </w:tc>
        <w:tc>
          <w:tcPr>
            <w:tcW w:w="2434" w:type="dxa"/>
          </w:tcPr>
          <w:p w14:paraId="0EB88086" w14:textId="5FC3A884" w:rsidR="007339ED" w:rsidRPr="002C1C22" w:rsidRDefault="007339ED" w:rsidP="007339ED">
            <w:pPr>
              <w:tabs>
                <w:tab w:val="left" w:pos="1159"/>
              </w:tabs>
              <w:rPr>
                <w:b w:val="0"/>
                <w:sz w:val="20"/>
                <w:szCs w:val="20"/>
              </w:rPr>
            </w:pPr>
            <w:r w:rsidRPr="002C1C22">
              <w:rPr>
                <w:sz w:val="20"/>
                <w:szCs w:val="20"/>
              </w:rPr>
              <w:t>Penetrating Power</w:t>
            </w:r>
          </w:p>
        </w:tc>
      </w:tr>
      <w:tr w:rsidR="007F2798" w:rsidRPr="002C1C22" w14:paraId="36852BD9" w14:textId="77777777" w:rsidTr="00123611">
        <w:tc>
          <w:tcPr>
            <w:tcW w:w="1134" w:type="dxa"/>
            <w:tcBorders>
              <w:right w:val="single" w:sz="12" w:space="0" w:color="auto"/>
            </w:tcBorders>
          </w:tcPr>
          <w:p w14:paraId="7FF52490" w14:textId="77777777" w:rsidR="007F2798" w:rsidRPr="002C1C22" w:rsidRDefault="007F2798" w:rsidP="00673C21">
            <w:pPr>
              <w:tabs>
                <w:tab w:val="left" w:pos="1159"/>
              </w:tabs>
              <w:rPr>
                <w:sz w:val="20"/>
                <w:szCs w:val="20"/>
              </w:rPr>
            </w:pPr>
            <w:r w:rsidRPr="002C1C22">
              <w:rPr>
                <w:sz w:val="20"/>
                <w:szCs w:val="20"/>
              </w:rPr>
              <w:t>Alpha</w:t>
            </w:r>
          </w:p>
        </w:tc>
        <w:tc>
          <w:tcPr>
            <w:tcW w:w="2893" w:type="dxa"/>
            <w:tcBorders>
              <w:left w:val="single" w:sz="12" w:space="0" w:color="auto"/>
            </w:tcBorders>
          </w:tcPr>
          <w:p w14:paraId="7A889B2D" w14:textId="164C4D8A" w:rsidR="007F2798" w:rsidRPr="002C1C22" w:rsidRDefault="007F2798" w:rsidP="00673C21">
            <w:pPr>
              <w:tabs>
                <w:tab w:val="left" w:pos="1159"/>
              </w:tabs>
              <w:rPr>
                <w:b w:val="0"/>
                <w:sz w:val="20"/>
                <w:szCs w:val="20"/>
              </w:rPr>
            </w:pPr>
            <w:r w:rsidRPr="002C1C22">
              <w:rPr>
                <w:b w:val="0"/>
                <w:sz w:val="20"/>
                <w:szCs w:val="20"/>
              </w:rPr>
              <w:t>Has a range of 3</w:t>
            </w:r>
            <w:r w:rsidR="00DD4981" w:rsidRPr="002C1C22">
              <w:rPr>
                <w:b w:val="0"/>
                <w:sz w:val="20"/>
                <w:szCs w:val="20"/>
              </w:rPr>
              <w:t>–</w:t>
            </w:r>
            <w:r w:rsidRPr="002C1C22">
              <w:rPr>
                <w:b w:val="0"/>
                <w:sz w:val="20"/>
                <w:szCs w:val="20"/>
              </w:rPr>
              <w:t>5 cm in air</w:t>
            </w:r>
          </w:p>
        </w:tc>
        <w:tc>
          <w:tcPr>
            <w:tcW w:w="2894" w:type="dxa"/>
          </w:tcPr>
          <w:p w14:paraId="65B5F8B8" w14:textId="6810D0FC" w:rsidR="007F2798" w:rsidRPr="002C1C22" w:rsidRDefault="007F2798" w:rsidP="00CE046A">
            <w:pPr>
              <w:tabs>
                <w:tab w:val="left" w:pos="1159"/>
              </w:tabs>
              <w:rPr>
                <w:b w:val="0"/>
                <w:sz w:val="20"/>
                <w:szCs w:val="20"/>
              </w:rPr>
            </w:pPr>
            <w:r w:rsidRPr="002C1C22">
              <w:rPr>
                <w:b w:val="0"/>
                <w:sz w:val="20"/>
                <w:szCs w:val="20"/>
              </w:rPr>
              <w:t xml:space="preserve">The </w:t>
            </w:r>
            <w:r w:rsidR="00CE046A" w:rsidRPr="002C1C22">
              <w:rPr>
                <w:b w:val="0"/>
                <w:sz w:val="20"/>
                <w:szCs w:val="20"/>
              </w:rPr>
              <w:t xml:space="preserve">highest </w:t>
            </w:r>
            <w:r w:rsidRPr="002C1C22">
              <w:rPr>
                <w:b w:val="0"/>
                <w:sz w:val="20"/>
                <w:szCs w:val="20"/>
              </w:rPr>
              <w:t>ionising power of all three</w:t>
            </w:r>
          </w:p>
        </w:tc>
        <w:tc>
          <w:tcPr>
            <w:tcW w:w="2434" w:type="dxa"/>
          </w:tcPr>
          <w:p w14:paraId="11138FED" w14:textId="682E39D2" w:rsidR="007F2798" w:rsidRPr="002C1C22" w:rsidRDefault="00CE046A" w:rsidP="00673C21">
            <w:pPr>
              <w:tabs>
                <w:tab w:val="left" w:pos="1159"/>
              </w:tabs>
              <w:rPr>
                <w:b w:val="0"/>
                <w:sz w:val="20"/>
                <w:szCs w:val="20"/>
              </w:rPr>
            </w:pPr>
            <w:r w:rsidRPr="002C1C22">
              <w:rPr>
                <w:b w:val="0"/>
                <w:sz w:val="20"/>
                <w:szCs w:val="20"/>
              </w:rPr>
              <w:t xml:space="preserve">Low </w:t>
            </w:r>
            <w:r w:rsidR="007F2798" w:rsidRPr="002C1C22">
              <w:rPr>
                <w:b w:val="0"/>
                <w:sz w:val="20"/>
                <w:szCs w:val="20"/>
              </w:rPr>
              <w:t>penetrating power</w:t>
            </w:r>
          </w:p>
        </w:tc>
      </w:tr>
      <w:tr w:rsidR="007F2798" w:rsidRPr="002C1C22" w14:paraId="339CC481" w14:textId="77777777" w:rsidTr="00123611">
        <w:tc>
          <w:tcPr>
            <w:tcW w:w="1134" w:type="dxa"/>
            <w:tcBorders>
              <w:right w:val="single" w:sz="12" w:space="0" w:color="auto"/>
            </w:tcBorders>
          </w:tcPr>
          <w:p w14:paraId="2DEFF8E1" w14:textId="77777777" w:rsidR="007F2798" w:rsidRPr="002C1C22" w:rsidRDefault="007F2798" w:rsidP="00673C21">
            <w:pPr>
              <w:tabs>
                <w:tab w:val="left" w:pos="1159"/>
              </w:tabs>
              <w:rPr>
                <w:sz w:val="20"/>
                <w:szCs w:val="20"/>
              </w:rPr>
            </w:pPr>
            <w:r w:rsidRPr="002C1C22">
              <w:rPr>
                <w:sz w:val="20"/>
                <w:szCs w:val="20"/>
              </w:rPr>
              <w:t>Beta</w:t>
            </w:r>
          </w:p>
        </w:tc>
        <w:tc>
          <w:tcPr>
            <w:tcW w:w="2893" w:type="dxa"/>
            <w:tcBorders>
              <w:left w:val="single" w:sz="12" w:space="0" w:color="auto"/>
            </w:tcBorders>
          </w:tcPr>
          <w:p w14:paraId="6A2B896E" w14:textId="77777777" w:rsidR="007F2798" w:rsidRPr="002C1C22" w:rsidRDefault="007F2798" w:rsidP="00673C21">
            <w:pPr>
              <w:tabs>
                <w:tab w:val="left" w:pos="1159"/>
              </w:tabs>
              <w:rPr>
                <w:b w:val="0"/>
                <w:sz w:val="20"/>
                <w:szCs w:val="20"/>
              </w:rPr>
            </w:pPr>
            <w:r w:rsidRPr="002C1C22">
              <w:rPr>
                <w:b w:val="0"/>
                <w:sz w:val="20"/>
                <w:szCs w:val="20"/>
              </w:rPr>
              <w:t>Has a range of 15 cm</w:t>
            </w:r>
          </w:p>
        </w:tc>
        <w:tc>
          <w:tcPr>
            <w:tcW w:w="2894" w:type="dxa"/>
          </w:tcPr>
          <w:p w14:paraId="23443BEC" w14:textId="77777777" w:rsidR="007F2798" w:rsidRPr="002C1C22" w:rsidRDefault="007F2798" w:rsidP="00673C21">
            <w:pPr>
              <w:tabs>
                <w:tab w:val="left" w:pos="1159"/>
              </w:tabs>
              <w:rPr>
                <w:b w:val="0"/>
                <w:sz w:val="20"/>
                <w:szCs w:val="20"/>
              </w:rPr>
            </w:pPr>
            <w:r w:rsidRPr="002C1C22">
              <w:rPr>
                <w:b w:val="0"/>
                <w:sz w:val="20"/>
                <w:szCs w:val="20"/>
              </w:rPr>
              <w:t>Has medium ionising power</w:t>
            </w:r>
          </w:p>
        </w:tc>
        <w:tc>
          <w:tcPr>
            <w:tcW w:w="2434" w:type="dxa"/>
          </w:tcPr>
          <w:p w14:paraId="0BBB82FC" w14:textId="77777777" w:rsidR="007F2798" w:rsidRPr="002C1C22" w:rsidRDefault="007F2798" w:rsidP="00673C21">
            <w:pPr>
              <w:tabs>
                <w:tab w:val="left" w:pos="1159"/>
              </w:tabs>
              <w:rPr>
                <w:b w:val="0"/>
                <w:sz w:val="20"/>
                <w:szCs w:val="20"/>
              </w:rPr>
            </w:pPr>
            <w:r w:rsidRPr="002C1C22">
              <w:rPr>
                <w:b w:val="0"/>
                <w:sz w:val="20"/>
                <w:szCs w:val="20"/>
              </w:rPr>
              <w:t>Medium penetrating power</w:t>
            </w:r>
          </w:p>
        </w:tc>
      </w:tr>
      <w:tr w:rsidR="007F2798" w:rsidRPr="002C1C22" w14:paraId="175C333D" w14:textId="77777777" w:rsidTr="00123611">
        <w:tc>
          <w:tcPr>
            <w:tcW w:w="1134" w:type="dxa"/>
            <w:tcBorders>
              <w:right w:val="single" w:sz="12" w:space="0" w:color="auto"/>
            </w:tcBorders>
          </w:tcPr>
          <w:p w14:paraId="202B633B" w14:textId="77777777" w:rsidR="007F2798" w:rsidRPr="002C1C22" w:rsidRDefault="007F2798" w:rsidP="00673C21">
            <w:pPr>
              <w:tabs>
                <w:tab w:val="left" w:pos="1159"/>
              </w:tabs>
              <w:rPr>
                <w:sz w:val="20"/>
                <w:szCs w:val="20"/>
              </w:rPr>
            </w:pPr>
            <w:r w:rsidRPr="002C1C22">
              <w:rPr>
                <w:sz w:val="20"/>
                <w:szCs w:val="20"/>
              </w:rPr>
              <w:t>Gamma</w:t>
            </w:r>
          </w:p>
        </w:tc>
        <w:tc>
          <w:tcPr>
            <w:tcW w:w="2893" w:type="dxa"/>
            <w:tcBorders>
              <w:left w:val="single" w:sz="12" w:space="0" w:color="auto"/>
            </w:tcBorders>
          </w:tcPr>
          <w:p w14:paraId="3B8A8428" w14:textId="77777777" w:rsidR="007F2798" w:rsidRPr="002C1C22" w:rsidRDefault="007F2798" w:rsidP="00673C21">
            <w:pPr>
              <w:tabs>
                <w:tab w:val="left" w:pos="1159"/>
              </w:tabs>
              <w:rPr>
                <w:b w:val="0"/>
                <w:sz w:val="20"/>
                <w:szCs w:val="20"/>
              </w:rPr>
            </w:pPr>
            <w:r w:rsidRPr="002C1C22">
              <w:rPr>
                <w:b w:val="0"/>
                <w:sz w:val="20"/>
                <w:szCs w:val="20"/>
              </w:rPr>
              <w:t>Has the longest range of all three</w:t>
            </w:r>
          </w:p>
        </w:tc>
        <w:tc>
          <w:tcPr>
            <w:tcW w:w="2894" w:type="dxa"/>
          </w:tcPr>
          <w:p w14:paraId="4BFCD570" w14:textId="506D2B2B" w:rsidR="007F2798" w:rsidRPr="002C1C22" w:rsidRDefault="007F2798" w:rsidP="00CE046A">
            <w:pPr>
              <w:tabs>
                <w:tab w:val="left" w:pos="1159"/>
              </w:tabs>
              <w:rPr>
                <w:b w:val="0"/>
                <w:sz w:val="20"/>
                <w:szCs w:val="20"/>
              </w:rPr>
            </w:pPr>
            <w:r w:rsidRPr="002C1C22">
              <w:rPr>
                <w:b w:val="0"/>
                <w:sz w:val="20"/>
                <w:szCs w:val="20"/>
              </w:rPr>
              <w:t xml:space="preserve">The </w:t>
            </w:r>
            <w:r w:rsidR="00CE046A" w:rsidRPr="002C1C22">
              <w:rPr>
                <w:b w:val="0"/>
                <w:sz w:val="20"/>
                <w:szCs w:val="20"/>
              </w:rPr>
              <w:t xml:space="preserve">lowest </w:t>
            </w:r>
            <w:r w:rsidRPr="002C1C22">
              <w:rPr>
                <w:b w:val="0"/>
                <w:sz w:val="20"/>
                <w:szCs w:val="20"/>
              </w:rPr>
              <w:t>ionising power of all three</w:t>
            </w:r>
          </w:p>
        </w:tc>
        <w:tc>
          <w:tcPr>
            <w:tcW w:w="2434" w:type="dxa"/>
          </w:tcPr>
          <w:p w14:paraId="3D94FA89" w14:textId="071DF075" w:rsidR="007F2798" w:rsidRPr="002C1C22" w:rsidRDefault="00CE046A" w:rsidP="00673C21">
            <w:pPr>
              <w:tabs>
                <w:tab w:val="left" w:pos="1159"/>
              </w:tabs>
              <w:rPr>
                <w:b w:val="0"/>
                <w:sz w:val="20"/>
                <w:szCs w:val="20"/>
              </w:rPr>
            </w:pPr>
            <w:r w:rsidRPr="002C1C22">
              <w:rPr>
                <w:b w:val="0"/>
                <w:sz w:val="20"/>
                <w:szCs w:val="20"/>
              </w:rPr>
              <w:t xml:space="preserve">High </w:t>
            </w:r>
            <w:r w:rsidR="007F2798" w:rsidRPr="002C1C22">
              <w:rPr>
                <w:b w:val="0"/>
                <w:sz w:val="20"/>
                <w:szCs w:val="20"/>
              </w:rPr>
              <w:t>penetrating power</w:t>
            </w:r>
          </w:p>
        </w:tc>
      </w:tr>
    </w:tbl>
    <w:p w14:paraId="472659FD" w14:textId="77777777" w:rsidR="006E7710" w:rsidRPr="002C1C22" w:rsidRDefault="006E7710" w:rsidP="006E7710">
      <w:pPr>
        <w:pStyle w:val="ListParagraph"/>
        <w:rPr>
          <w:sz w:val="16"/>
          <w:szCs w:val="20"/>
        </w:rPr>
      </w:pPr>
    </w:p>
    <w:p w14:paraId="0D819FBF" w14:textId="12490ED7" w:rsidR="0059067B" w:rsidRPr="002C1C22" w:rsidRDefault="0059067B" w:rsidP="0059067B">
      <w:pPr>
        <w:pStyle w:val="ListParagraph"/>
        <w:ind w:left="0"/>
        <w:rPr>
          <w:sz w:val="20"/>
          <w:szCs w:val="20"/>
        </w:rPr>
      </w:pPr>
      <w:r w:rsidRPr="002C1C22">
        <w:rPr>
          <w:sz w:val="20"/>
          <w:szCs w:val="20"/>
        </w:rPr>
        <w:tab/>
        <w:t>b)</w:t>
      </w:r>
      <w:r w:rsidRPr="002C1C22">
        <w:rPr>
          <w:sz w:val="20"/>
          <w:szCs w:val="20"/>
        </w:rPr>
        <w:tab/>
        <w:t>High penetrating power so will easily leave the body (1)</w:t>
      </w:r>
      <w:r w:rsidR="00B478BB" w:rsidRPr="002C1C22">
        <w:rPr>
          <w:sz w:val="20"/>
          <w:szCs w:val="20"/>
        </w:rPr>
        <w:t>.</w:t>
      </w:r>
      <w:r w:rsidRPr="002C1C22">
        <w:rPr>
          <w:sz w:val="20"/>
          <w:szCs w:val="20"/>
        </w:rPr>
        <w:t xml:space="preserve"> Low ionising power so will not cause damage to cells (1)</w:t>
      </w:r>
      <w:r w:rsidR="005577DB" w:rsidRPr="002C1C22">
        <w:rPr>
          <w:sz w:val="20"/>
          <w:szCs w:val="20"/>
        </w:rPr>
        <w:t>.</w:t>
      </w:r>
    </w:p>
    <w:p w14:paraId="7BCC8FFC" w14:textId="77777777" w:rsidR="0059067B" w:rsidRPr="002C1C22" w:rsidRDefault="0059067B" w:rsidP="0059067B">
      <w:pPr>
        <w:pStyle w:val="ListParagraph"/>
        <w:ind w:left="0"/>
        <w:rPr>
          <w:sz w:val="20"/>
          <w:szCs w:val="20"/>
        </w:rPr>
      </w:pPr>
    </w:p>
    <w:p w14:paraId="56215656" w14:textId="12750E0E" w:rsidR="000039F1" w:rsidRPr="002C1C22" w:rsidRDefault="00D72155" w:rsidP="000039F1">
      <w:pPr>
        <w:ind w:left="426" w:hanging="426"/>
        <w:rPr>
          <w:sz w:val="20"/>
          <w:szCs w:val="20"/>
        </w:rPr>
      </w:pPr>
      <w:r w:rsidRPr="002C1C22">
        <w:rPr>
          <w:sz w:val="20"/>
          <w:szCs w:val="20"/>
        </w:rPr>
        <w:t>2</w:t>
      </w:r>
      <w:r w:rsidR="000039F1" w:rsidRPr="002C1C22">
        <w:rPr>
          <w:sz w:val="20"/>
          <w:szCs w:val="20"/>
        </w:rPr>
        <w:t>.</w:t>
      </w:r>
      <w:r w:rsidR="000039F1" w:rsidRPr="002C1C22">
        <w:rPr>
          <w:sz w:val="20"/>
          <w:szCs w:val="20"/>
        </w:rPr>
        <w:tab/>
      </w:r>
      <w:proofErr w:type="gramStart"/>
      <w:r w:rsidR="000039F1" w:rsidRPr="002C1C22">
        <w:rPr>
          <w:sz w:val="20"/>
          <w:szCs w:val="20"/>
        </w:rPr>
        <w:t>a</w:t>
      </w:r>
      <w:proofErr w:type="gramEnd"/>
      <w:r w:rsidR="000039F1" w:rsidRPr="002C1C22">
        <w:rPr>
          <w:sz w:val="20"/>
          <w:szCs w:val="20"/>
        </w:rPr>
        <w:t>)</w:t>
      </w:r>
      <w:r w:rsidR="000039F1" w:rsidRPr="002C1C22">
        <w:rPr>
          <w:sz w:val="20"/>
          <w:szCs w:val="20"/>
        </w:rPr>
        <w:tab/>
        <w:t>To become more stable (1)</w:t>
      </w:r>
    </w:p>
    <w:p w14:paraId="1158E1B7" w14:textId="77777777" w:rsidR="00DE138F" w:rsidRDefault="000039F1" w:rsidP="000039F1">
      <w:pPr>
        <w:ind w:left="426" w:hanging="426"/>
        <w:rPr>
          <w:sz w:val="20"/>
          <w:szCs w:val="20"/>
        </w:rPr>
      </w:pPr>
      <w:r w:rsidRPr="002C1C22">
        <w:rPr>
          <w:sz w:val="20"/>
          <w:szCs w:val="20"/>
        </w:rPr>
        <w:tab/>
      </w:r>
    </w:p>
    <w:p w14:paraId="25572CE8" w14:textId="0C974E66" w:rsidR="00F91271" w:rsidRPr="002C1C22" w:rsidRDefault="00DE138F" w:rsidP="000039F1">
      <w:pPr>
        <w:ind w:left="426" w:hanging="426"/>
        <w:rPr>
          <w:sz w:val="20"/>
          <w:szCs w:val="20"/>
        </w:rPr>
      </w:pPr>
      <w:r>
        <w:rPr>
          <w:sz w:val="20"/>
          <w:szCs w:val="20"/>
        </w:rPr>
        <w:tab/>
      </w:r>
      <w:r w:rsidR="000039F1" w:rsidRPr="002C1C22">
        <w:rPr>
          <w:sz w:val="20"/>
          <w:szCs w:val="20"/>
        </w:rPr>
        <w:t>b)</w:t>
      </w:r>
      <w:r w:rsidR="00D86848" w:rsidRPr="002C1C22">
        <w:rPr>
          <w:sz w:val="20"/>
          <w:szCs w:val="20"/>
        </w:rPr>
        <w:tab/>
      </w:r>
      <w:r w:rsidR="00F91271" w:rsidRPr="002C1C22">
        <w:rPr>
          <w:sz w:val="20"/>
          <w:szCs w:val="20"/>
        </w:rPr>
        <w:t>D (1)</w:t>
      </w:r>
    </w:p>
    <w:p w14:paraId="5A48F6FF" w14:textId="77777777" w:rsidR="003D2A16" w:rsidRPr="002C1C22" w:rsidRDefault="003D2A16" w:rsidP="00124EC1">
      <w:pPr>
        <w:tabs>
          <w:tab w:val="right" w:pos="10205"/>
        </w:tabs>
        <w:ind w:left="426" w:hanging="426"/>
        <w:rPr>
          <w:sz w:val="16"/>
          <w:szCs w:val="20"/>
        </w:rPr>
      </w:pPr>
    </w:p>
    <w:p w14:paraId="1C628CA3" w14:textId="42F8894A" w:rsidR="00F91271" w:rsidRPr="002C1C22" w:rsidRDefault="00D72155" w:rsidP="00124EC1">
      <w:pPr>
        <w:tabs>
          <w:tab w:val="right" w:pos="10205"/>
        </w:tabs>
        <w:ind w:left="426" w:hanging="426"/>
        <w:rPr>
          <w:sz w:val="20"/>
          <w:szCs w:val="20"/>
        </w:rPr>
      </w:pPr>
      <w:r w:rsidRPr="002C1C22">
        <w:rPr>
          <w:sz w:val="20"/>
          <w:szCs w:val="20"/>
        </w:rPr>
        <w:t>3</w:t>
      </w:r>
      <w:r w:rsidR="00D86848" w:rsidRPr="002C1C22">
        <w:rPr>
          <w:sz w:val="20"/>
          <w:szCs w:val="20"/>
        </w:rPr>
        <w:t>.</w:t>
      </w:r>
      <w:r w:rsidR="00D86848" w:rsidRPr="002C1C22">
        <w:rPr>
          <w:sz w:val="20"/>
          <w:szCs w:val="20"/>
        </w:rPr>
        <w:tab/>
      </w:r>
      <w:r w:rsidR="00314DD0" w:rsidRPr="002C1C22">
        <w:rPr>
          <w:sz w:val="20"/>
          <w:szCs w:val="20"/>
        </w:rPr>
        <w:t>Mass is conserved</w:t>
      </w:r>
      <w:r w:rsidR="00B82C9F" w:rsidRPr="002C1C22">
        <w:rPr>
          <w:sz w:val="20"/>
          <w:szCs w:val="20"/>
        </w:rPr>
        <w:t xml:space="preserve"> </w:t>
      </w:r>
      <w:r w:rsidR="00F91271" w:rsidRPr="002C1C22">
        <w:rPr>
          <w:sz w:val="20"/>
          <w:szCs w:val="20"/>
        </w:rPr>
        <w:t>(1)</w:t>
      </w:r>
    </w:p>
    <w:p w14:paraId="3C388B06" w14:textId="23327661" w:rsidR="003D2A16" w:rsidRPr="002C1C22" w:rsidRDefault="00314DD0" w:rsidP="00124EC1">
      <w:pPr>
        <w:tabs>
          <w:tab w:val="right" w:pos="10205"/>
        </w:tabs>
        <w:ind w:left="426" w:hanging="426"/>
        <w:rPr>
          <w:sz w:val="20"/>
          <w:szCs w:val="20"/>
        </w:rPr>
      </w:pPr>
      <w:r w:rsidRPr="002C1C22">
        <w:rPr>
          <w:sz w:val="16"/>
          <w:szCs w:val="20"/>
        </w:rPr>
        <w:tab/>
      </w:r>
      <w:r w:rsidRPr="002C1C22">
        <w:rPr>
          <w:sz w:val="20"/>
          <w:szCs w:val="20"/>
        </w:rPr>
        <w:t>Charge is conserved (1)</w:t>
      </w:r>
    </w:p>
    <w:p w14:paraId="61F4231B" w14:textId="77777777" w:rsidR="00314DD0" w:rsidRPr="002C1C22" w:rsidRDefault="00314DD0" w:rsidP="00124EC1">
      <w:pPr>
        <w:tabs>
          <w:tab w:val="right" w:pos="10205"/>
        </w:tabs>
        <w:ind w:left="426" w:hanging="426"/>
        <w:rPr>
          <w:sz w:val="16"/>
          <w:szCs w:val="20"/>
        </w:rPr>
      </w:pPr>
    </w:p>
    <w:p w14:paraId="7566BAEC" w14:textId="38B79F3A" w:rsidR="00EF2682" w:rsidRPr="002C1C22" w:rsidRDefault="00D72155" w:rsidP="003D2A16">
      <w:pPr>
        <w:tabs>
          <w:tab w:val="left" w:pos="426"/>
        </w:tabs>
        <w:ind w:left="851" w:hanging="851"/>
        <w:rPr>
          <w:sz w:val="20"/>
          <w:szCs w:val="20"/>
        </w:rPr>
      </w:pPr>
      <w:r w:rsidRPr="002C1C22">
        <w:rPr>
          <w:sz w:val="20"/>
          <w:szCs w:val="20"/>
        </w:rPr>
        <w:t>4</w:t>
      </w:r>
      <w:r w:rsidR="00D86848" w:rsidRPr="002C1C22">
        <w:rPr>
          <w:sz w:val="20"/>
          <w:szCs w:val="20"/>
        </w:rPr>
        <w:t>.</w:t>
      </w:r>
      <w:r w:rsidR="00D86848" w:rsidRPr="002C1C22">
        <w:rPr>
          <w:sz w:val="20"/>
          <w:szCs w:val="20"/>
        </w:rPr>
        <w:tab/>
      </w:r>
      <w:proofErr w:type="gramStart"/>
      <w:r w:rsidR="001816AC" w:rsidRPr="002C1C22">
        <w:rPr>
          <w:sz w:val="20"/>
          <w:szCs w:val="20"/>
        </w:rPr>
        <w:t>a</w:t>
      </w:r>
      <w:proofErr w:type="gramEnd"/>
      <w:r w:rsidR="001816AC" w:rsidRPr="002C1C22">
        <w:rPr>
          <w:sz w:val="20"/>
          <w:szCs w:val="20"/>
        </w:rPr>
        <w:t xml:space="preserve">) </w:t>
      </w:r>
      <w:r w:rsidR="007339ED" w:rsidRPr="002C1C22">
        <w:rPr>
          <w:sz w:val="20"/>
          <w:szCs w:val="20"/>
        </w:rPr>
        <w:tab/>
      </w:r>
      <w:r w:rsidR="003B3AB2" w:rsidRPr="002C1C22">
        <w:rPr>
          <w:sz w:val="20"/>
          <w:szCs w:val="20"/>
        </w:rPr>
        <w:t>Extract one: irradiation (1); Extract two: contamination (1)</w:t>
      </w:r>
    </w:p>
    <w:p w14:paraId="7051CC8F" w14:textId="77777777" w:rsidR="00EF2682" w:rsidRPr="002C1C22" w:rsidRDefault="00EF2682" w:rsidP="00D86848">
      <w:pPr>
        <w:rPr>
          <w:sz w:val="16"/>
          <w:szCs w:val="20"/>
        </w:rPr>
      </w:pPr>
    </w:p>
    <w:p w14:paraId="166711B6" w14:textId="56A6A43D" w:rsidR="001816AC" w:rsidRPr="002C1C22" w:rsidRDefault="001816AC" w:rsidP="00EF2682">
      <w:pPr>
        <w:tabs>
          <w:tab w:val="right" w:pos="10205"/>
        </w:tabs>
        <w:ind w:left="851" w:hanging="425"/>
        <w:rPr>
          <w:sz w:val="20"/>
          <w:szCs w:val="20"/>
        </w:rPr>
      </w:pPr>
      <w:r w:rsidRPr="002C1C22">
        <w:rPr>
          <w:sz w:val="20"/>
          <w:szCs w:val="20"/>
        </w:rPr>
        <w:t xml:space="preserve">b) </w:t>
      </w:r>
      <w:r w:rsidR="007339ED" w:rsidRPr="002C1C22">
        <w:rPr>
          <w:sz w:val="20"/>
          <w:szCs w:val="20"/>
        </w:rPr>
        <w:tab/>
      </w:r>
      <w:r w:rsidRPr="002C1C22">
        <w:rPr>
          <w:sz w:val="20"/>
          <w:szCs w:val="20"/>
        </w:rPr>
        <w:t>Possible answers:</w:t>
      </w:r>
    </w:p>
    <w:p w14:paraId="0B1F2C97" w14:textId="5C5B9031" w:rsidR="001816AC" w:rsidRPr="002C1C22" w:rsidRDefault="00BB2BC9" w:rsidP="007339ED">
      <w:pPr>
        <w:ind w:left="1276" w:hanging="425"/>
        <w:rPr>
          <w:sz w:val="20"/>
          <w:szCs w:val="20"/>
        </w:rPr>
      </w:pPr>
      <w:r w:rsidRPr="002C1C22">
        <w:rPr>
          <w:sz w:val="20"/>
          <w:szCs w:val="20"/>
        </w:rPr>
        <w:sym w:font="Symbol" w:char="F0B7"/>
      </w:r>
      <w:r w:rsidR="00D86848" w:rsidRPr="002C1C22">
        <w:rPr>
          <w:sz w:val="20"/>
          <w:szCs w:val="20"/>
        </w:rPr>
        <w:tab/>
      </w:r>
      <w:r w:rsidR="001816AC" w:rsidRPr="002C1C22">
        <w:rPr>
          <w:sz w:val="20"/>
          <w:szCs w:val="20"/>
        </w:rPr>
        <w:t>Shielding</w:t>
      </w:r>
      <w:r w:rsidR="004B0B5D" w:rsidRPr="002C1C22">
        <w:rPr>
          <w:sz w:val="20"/>
          <w:szCs w:val="20"/>
        </w:rPr>
        <w:t xml:space="preserve"> (1)</w:t>
      </w:r>
    </w:p>
    <w:p w14:paraId="45FE5C8B" w14:textId="0205D370" w:rsidR="001816AC" w:rsidRPr="002C1C22" w:rsidRDefault="00BB2BC9" w:rsidP="007339ED">
      <w:pPr>
        <w:ind w:left="1276" w:hanging="425"/>
        <w:rPr>
          <w:sz w:val="20"/>
          <w:szCs w:val="20"/>
        </w:rPr>
      </w:pPr>
      <w:r w:rsidRPr="002C1C22">
        <w:rPr>
          <w:sz w:val="20"/>
          <w:szCs w:val="20"/>
        </w:rPr>
        <w:sym w:font="Symbol" w:char="F0B7"/>
      </w:r>
      <w:r w:rsidR="00D86848" w:rsidRPr="002C1C22">
        <w:rPr>
          <w:sz w:val="20"/>
          <w:szCs w:val="20"/>
        </w:rPr>
        <w:tab/>
      </w:r>
      <w:r w:rsidR="001816AC" w:rsidRPr="002C1C22">
        <w:rPr>
          <w:sz w:val="20"/>
          <w:szCs w:val="20"/>
        </w:rPr>
        <w:t>Protective clothing</w:t>
      </w:r>
      <w:r w:rsidR="004B0B5D" w:rsidRPr="002C1C22">
        <w:rPr>
          <w:sz w:val="20"/>
          <w:szCs w:val="20"/>
        </w:rPr>
        <w:t xml:space="preserve"> (1)</w:t>
      </w:r>
    </w:p>
    <w:p w14:paraId="4A312978" w14:textId="26204D35" w:rsidR="001816AC" w:rsidRPr="002C1C22" w:rsidRDefault="00BB2BC9" w:rsidP="007339ED">
      <w:pPr>
        <w:ind w:left="1276" w:hanging="425"/>
        <w:rPr>
          <w:sz w:val="20"/>
          <w:szCs w:val="20"/>
        </w:rPr>
      </w:pPr>
      <w:r w:rsidRPr="002C1C22">
        <w:rPr>
          <w:sz w:val="20"/>
          <w:szCs w:val="20"/>
        </w:rPr>
        <w:sym w:font="Symbol" w:char="F0B7"/>
      </w:r>
      <w:r w:rsidR="00D86848" w:rsidRPr="002C1C22">
        <w:rPr>
          <w:sz w:val="20"/>
          <w:szCs w:val="20"/>
        </w:rPr>
        <w:tab/>
      </w:r>
      <w:r w:rsidR="001816AC" w:rsidRPr="002C1C22">
        <w:rPr>
          <w:sz w:val="20"/>
          <w:szCs w:val="20"/>
        </w:rPr>
        <w:t>Sealed sources</w:t>
      </w:r>
      <w:r w:rsidR="004B0B5D" w:rsidRPr="002C1C22">
        <w:rPr>
          <w:sz w:val="20"/>
          <w:szCs w:val="20"/>
        </w:rPr>
        <w:t xml:space="preserve"> (1)</w:t>
      </w:r>
    </w:p>
    <w:p w14:paraId="5B10CCCA" w14:textId="63AE2045" w:rsidR="00FB2A14" w:rsidRPr="002C1C22" w:rsidRDefault="00BB2BC9" w:rsidP="007339ED">
      <w:pPr>
        <w:ind w:left="1276" w:hanging="425"/>
        <w:contextualSpacing/>
        <w:rPr>
          <w:sz w:val="20"/>
          <w:szCs w:val="20"/>
        </w:rPr>
      </w:pPr>
      <w:r w:rsidRPr="002C1C22">
        <w:rPr>
          <w:sz w:val="20"/>
          <w:szCs w:val="20"/>
        </w:rPr>
        <w:sym w:font="Symbol" w:char="F0B7"/>
      </w:r>
      <w:r w:rsidR="00D86848" w:rsidRPr="002C1C22">
        <w:rPr>
          <w:sz w:val="20"/>
          <w:szCs w:val="20"/>
        </w:rPr>
        <w:tab/>
      </w:r>
      <w:r w:rsidR="00D4181B" w:rsidRPr="002C1C22">
        <w:rPr>
          <w:sz w:val="20"/>
          <w:szCs w:val="20"/>
        </w:rPr>
        <w:t>If someone has to be exposed to radiation (e</w:t>
      </w:r>
      <w:r w:rsidR="004B0B5D" w:rsidRPr="002C1C22">
        <w:rPr>
          <w:sz w:val="20"/>
          <w:szCs w:val="20"/>
        </w:rPr>
        <w:t>.</w:t>
      </w:r>
      <w:r w:rsidR="00D4181B" w:rsidRPr="002C1C22">
        <w:rPr>
          <w:sz w:val="20"/>
          <w:szCs w:val="20"/>
        </w:rPr>
        <w:t>g</w:t>
      </w:r>
      <w:r w:rsidR="004B0B5D" w:rsidRPr="002C1C22">
        <w:rPr>
          <w:sz w:val="20"/>
          <w:szCs w:val="20"/>
        </w:rPr>
        <w:t>.</w:t>
      </w:r>
      <w:r w:rsidR="00D4181B" w:rsidRPr="002C1C22">
        <w:rPr>
          <w:sz w:val="20"/>
          <w:szCs w:val="20"/>
        </w:rPr>
        <w:t xml:space="preserve"> for medical reasons), keep the time they are exposed for as short as possible</w:t>
      </w:r>
      <w:r w:rsidR="004B0B5D" w:rsidRPr="002C1C22">
        <w:rPr>
          <w:sz w:val="20"/>
          <w:szCs w:val="20"/>
        </w:rPr>
        <w:t xml:space="preserve"> (1)</w:t>
      </w:r>
    </w:p>
    <w:p w14:paraId="7CCF383C" w14:textId="77777777" w:rsidR="001816AC" w:rsidRPr="002C1C22" w:rsidRDefault="001816AC" w:rsidP="00D86848">
      <w:pPr>
        <w:pStyle w:val="ListParagraph"/>
        <w:rPr>
          <w:sz w:val="16"/>
          <w:szCs w:val="20"/>
        </w:rPr>
      </w:pPr>
    </w:p>
    <w:p w14:paraId="34AD5972" w14:textId="4E73D0FB" w:rsidR="001816AC" w:rsidRPr="002C1C22" w:rsidRDefault="00D86848" w:rsidP="00EF2682">
      <w:pPr>
        <w:tabs>
          <w:tab w:val="right" w:pos="10205"/>
        </w:tabs>
        <w:ind w:left="851" w:hanging="425"/>
        <w:rPr>
          <w:sz w:val="20"/>
          <w:szCs w:val="20"/>
        </w:rPr>
      </w:pPr>
      <w:r w:rsidRPr="002C1C22">
        <w:rPr>
          <w:sz w:val="20"/>
          <w:szCs w:val="20"/>
        </w:rPr>
        <w:t>c)</w:t>
      </w:r>
      <w:r w:rsidRPr="002C1C22">
        <w:rPr>
          <w:sz w:val="20"/>
          <w:szCs w:val="20"/>
        </w:rPr>
        <w:tab/>
      </w:r>
      <w:r w:rsidR="001816AC" w:rsidRPr="002C1C22">
        <w:rPr>
          <w:spacing w:val="-3"/>
          <w:sz w:val="20"/>
          <w:szCs w:val="20"/>
        </w:rPr>
        <w:t>In order for finding</w:t>
      </w:r>
      <w:r w:rsidR="006816C0" w:rsidRPr="002C1C22">
        <w:rPr>
          <w:spacing w:val="-3"/>
          <w:sz w:val="20"/>
          <w:szCs w:val="20"/>
        </w:rPr>
        <w:t>s</w:t>
      </w:r>
      <w:r w:rsidR="001816AC" w:rsidRPr="002C1C22">
        <w:rPr>
          <w:spacing w:val="-3"/>
          <w:sz w:val="20"/>
          <w:szCs w:val="20"/>
        </w:rPr>
        <w:t xml:space="preserve"> to be checked by peer review and</w:t>
      </w:r>
      <w:r w:rsidR="006816C0" w:rsidRPr="002C1C22">
        <w:rPr>
          <w:spacing w:val="-3"/>
          <w:sz w:val="20"/>
          <w:szCs w:val="20"/>
        </w:rPr>
        <w:t>,</w:t>
      </w:r>
      <w:r w:rsidR="001816AC" w:rsidRPr="002C1C22">
        <w:rPr>
          <w:spacing w:val="-3"/>
          <w:sz w:val="20"/>
          <w:szCs w:val="20"/>
        </w:rPr>
        <w:t xml:space="preserve"> therefore</w:t>
      </w:r>
      <w:r w:rsidR="006816C0" w:rsidRPr="002C1C22">
        <w:rPr>
          <w:spacing w:val="-3"/>
          <w:sz w:val="20"/>
          <w:szCs w:val="20"/>
        </w:rPr>
        <w:t>,</w:t>
      </w:r>
      <w:r w:rsidR="001816AC" w:rsidRPr="002C1C22">
        <w:rPr>
          <w:spacing w:val="-3"/>
          <w:sz w:val="20"/>
          <w:szCs w:val="20"/>
        </w:rPr>
        <w:t xml:space="preserve"> ensure validity or </w:t>
      </w:r>
      <w:r w:rsidR="006816C0" w:rsidRPr="002C1C22">
        <w:rPr>
          <w:spacing w:val="-3"/>
          <w:sz w:val="20"/>
          <w:szCs w:val="20"/>
        </w:rPr>
        <w:t xml:space="preserve">need </w:t>
      </w:r>
      <w:r w:rsidR="001816AC" w:rsidRPr="002C1C22">
        <w:rPr>
          <w:spacing w:val="-3"/>
          <w:sz w:val="20"/>
          <w:szCs w:val="20"/>
        </w:rPr>
        <w:t>to be reassessed (1)</w:t>
      </w:r>
    </w:p>
    <w:p w14:paraId="794D49CB" w14:textId="74BBD939" w:rsidR="00FB2A14" w:rsidRPr="002C1C22" w:rsidRDefault="00FB2A14" w:rsidP="007339ED">
      <w:pPr>
        <w:pStyle w:val="ListParagraph"/>
        <w:spacing w:before="240"/>
        <w:ind w:left="851"/>
        <w:rPr>
          <w:sz w:val="20"/>
          <w:szCs w:val="20"/>
        </w:rPr>
      </w:pPr>
      <w:r w:rsidRPr="002C1C22">
        <w:rPr>
          <w:sz w:val="20"/>
          <w:szCs w:val="20"/>
        </w:rPr>
        <w:t>In order to provide the public</w:t>
      </w:r>
      <w:r w:rsidR="006816C0" w:rsidRPr="002C1C22">
        <w:rPr>
          <w:sz w:val="20"/>
          <w:szCs w:val="20"/>
        </w:rPr>
        <w:t xml:space="preserve"> </w:t>
      </w:r>
      <w:r w:rsidRPr="002C1C22">
        <w:rPr>
          <w:sz w:val="20"/>
          <w:szCs w:val="20"/>
        </w:rPr>
        <w:t xml:space="preserve">/ medical </w:t>
      </w:r>
      <w:r w:rsidR="006816C0" w:rsidRPr="002C1C22">
        <w:rPr>
          <w:sz w:val="20"/>
          <w:szCs w:val="20"/>
        </w:rPr>
        <w:t xml:space="preserve">profession </w:t>
      </w:r>
      <w:r w:rsidRPr="002C1C22">
        <w:rPr>
          <w:sz w:val="20"/>
          <w:szCs w:val="20"/>
        </w:rPr>
        <w:t>with up-to-date and accurate safety information</w:t>
      </w:r>
      <w:r w:rsidR="006816C0" w:rsidRPr="002C1C22">
        <w:rPr>
          <w:sz w:val="20"/>
          <w:szCs w:val="20"/>
        </w:rPr>
        <w:t xml:space="preserve"> (1)</w:t>
      </w:r>
    </w:p>
    <w:p w14:paraId="2514F9B8" w14:textId="77777777" w:rsidR="00FB2A14" w:rsidRPr="002C1C22" w:rsidRDefault="00FB2A14" w:rsidP="00D86848">
      <w:pPr>
        <w:pStyle w:val="ListParagraph"/>
        <w:spacing w:before="240"/>
        <w:ind w:left="1080"/>
        <w:rPr>
          <w:sz w:val="16"/>
          <w:szCs w:val="20"/>
        </w:rPr>
      </w:pPr>
    </w:p>
    <w:p w14:paraId="21980E06" w14:textId="23C3E450" w:rsidR="00EF4A94" w:rsidRPr="002C1C22" w:rsidRDefault="00D72155" w:rsidP="0017113E">
      <w:pPr>
        <w:tabs>
          <w:tab w:val="left" w:pos="426"/>
        </w:tabs>
        <w:ind w:left="851" w:hanging="851"/>
        <w:rPr>
          <w:b/>
          <w:sz w:val="20"/>
          <w:szCs w:val="20"/>
        </w:rPr>
      </w:pPr>
      <w:r w:rsidRPr="002C1C22">
        <w:rPr>
          <w:sz w:val="20"/>
          <w:szCs w:val="20"/>
        </w:rPr>
        <w:t>5</w:t>
      </w:r>
      <w:r w:rsidR="00D86848" w:rsidRPr="002C1C22">
        <w:rPr>
          <w:sz w:val="20"/>
          <w:szCs w:val="20"/>
        </w:rPr>
        <w:t>.</w:t>
      </w:r>
      <w:r w:rsidR="007339ED" w:rsidRPr="002C1C22">
        <w:rPr>
          <w:sz w:val="20"/>
          <w:szCs w:val="20"/>
        </w:rPr>
        <w:tab/>
      </w:r>
      <w:proofErr w:type="gramStart"/>
      <w:r w:rsidR="00D86848" w:rsidRPr="002C1C22">
        <w:rPr>
          <w:sz w:val="20"/>
          <w:szCs w:val="20"/>
        </w:rPr>
        <w:t>a</w:t>
      </w:r>
      <w:proofErr w:type="gramEnd"/>
      <w:r w:rsidR="00D86848" w:rsidRPr="002C1C22">
        <w:rPr>
          <w:sz w:val="20"/>
          <w:szCs w:val="20"/>
        </w:rPr>
        <w:t>)</w:t>
      </w:r>
      <w:r w:rsidR="00D86848" w:rsidRPr="002C1C22">
        <w:rPr>
          <w:b/>
          <w:sz w:val="20"/>
          <w:szCs w:val="20"/>
        </w:rPr>
        <w:tab/>
      </w:r>
      <w:r w:rsidR="003D43ED" w:rsidRPr="002C1C22">
        <w:rPr>
          <w:b/>
          <w:sz w:val="20"/>
          <w:szCs w:val="20"/>
        </w:rPr>
        <w:t xml:space="preserve">Equation 1: </w:t>
      </w:r>
      <w:r w:rsidR="0017113E" w:rsidRPr="002C1C22">
        <w:rPr>
          <w:sz w:val="20"/>
          <w:szCs w:val="20"/>
        </w:rPr>
        <w:t>Alpha decay (1)</w:t>
      </w:r>
    </w:p>
    <w:p w14:paraId="615ED20C" w14:textId="77777777" w:rsidR="00EF4A94" w:rsidRPr="002C1C22" w:rsidRDefault="00EF4A94" w:rsidP="003D43ED">
      <w:pPr>
        <w:pStyle w:val="ListParagraph"/>
        <w:ind w:left="1080"/>
        <w:rPr>
          <w:b/>
          <w:sz w:val="10"/>
          <w:szCs w:val="20"/>
        </w:rPr>
      </w:pPr>
    </w:p>
    <w:p w14:paraId="478DB6F3" w14:textId="569F4A00" w:rsidR="003D43ED" w:rsidRPr="002C1C22" w:rsidRDefault="00EF4A94" w:rsidP="007339ED">
      <w:pPr>
        <w:pStyle w:val="ListParagraph"/>
        <w:ind w:left="851"/>
        <w:rPr>
          <w:b/>
          <w:sz w:val="20"/>
          <w:szCs w:val="20"/>
        </w:rPr>
      </w:pPr>
      <w:r w:rsidRPr="002C1C22">
        <w:rPr>
          <w:b/>
          <w:sz w:val="20"/>
          <w:szCs w:val="20"/>
        </w:rPr>
        <w:t>Equati</w:t>
      </w:r>
      <w:r w:rsidR="0017113E" w:rsidRPr="002C1C22">
        <w:rPr>
          <w:b/>
          <w:sz w:val="20"/>
          <w:szCs w:val="20"/>
        </w:rPr>
        <w:t xml:space="preserve">on 2: </w:t>
      </w:r>
      <w:r w:rsidR="0017113E" w:rsidRPr="002C1C22">
        <w:rPr>
          <w:sz w:val="20"/>
          <w:szCs w:val="20"/>
        </w:rPr>
        <w:t>Beta decay (1)</w:t>
      </w:r>
    </w:p>
    <w:p w14:paraId="22B0753A" w14:textId="77777777" w:rsidR="008810CB" w:rsidRPr="002C1C22" w:rsidRDefault="008810CB" w:rsidP="00EF4A94">
      <w:pPr>
        <w:pStyle w:val="ListParagraph"/>
        <w:ind w:left="1080"/>
        <w:rPr>
          <w:sz w:val="16"/>
          <w:szCs w:val="20"/>
        </w:rPr>
      </w:pPr>
    </w:p>
    <w:p w14:paraId="668DE997" w14:textId="2F25B8B3" w:rsidR="008810CB" w:rsidRPr="002C1C22" w:rsidRDefault="00D86848" w:rsidP="00EF2682">
      <w:pPr>
        <w:tabs>
          <w:tab w:val="right" w:pos="10205"/>
        </w:tabs>
        <w:ind w:left="851" w:hanging="425"/>
        <w:rPr>
          <w:sz w:val="20"/>
          <w:szCs w:val="20"/>
        </w:rPr>
      </w:pPr>
      <w:r w:rsidRPr="002C1C22">
        <w:rPr>
          <w:sz w:val="20"/>
          <w:szCs w:val="20"/>
        </w:rPr>
        <w:t>b)</w:t>
      </w:r>
      <w:r w:rsidRPr="002C1C22">
        <w:rPr>
          <w:sz w:val="20"/>
          <w:szCs w:val="20"/>
        </w:rPr>
        <w:tab/>
      </w:r>
      <w:r w:rsidR="008810CB" w:rsidRPr="002C1C22">
        <w:rPr>
          <w:sz w:val="20"/>
          <w:szCs w:val="20"/>
        </w:rPr>
        <w:t xml:space="preserve">Equation 1: mass </w:t>
      </w:r>
      <w:r w:rsidR="0017113E" w:rsidRPr="002C1C22">
        <w:rPr>
          <w:sz w:val="20"/>
          <w:szCs w:val="20"/>
        </w:rPr>
        <w:t>decreases (by 4u) (1), charge decreases (by +2e) (1)</w:t>
      </w:r>
    </w:p>
    <w:p w14:paraId="6D47368C" w14:textId="7F84221D" w:rsidR="008810CB" w:rsidRPr="002C1C22" w:rsidRDefault="008810CB" w:rsidP="00A03C74">
      <w:pPr>
        <w:pStyle w:val="ListParagraph"/>
        <w:ind w:left="851"/>
        <w:rPr>
          <w:sz w:val="20"/>
          <w:szCs w:val="20"/>
        </w:rPr>
      </w:pPr>
      <w:r w:rsidRPr="002C1C22">
        <w:rPr>
          <w:sz w:val="20"/>
          <w:szCs w:val="20"/>
        </w:rPr>
        <w:t xml:space="preserve">Equation 2: </w:t>
      </w:r>
      <w:r w:rsidR="0017113E" w:rsidRPr="002C1C22">
        <w:rPr>
          <w:sz w:val="20"/>
          <w:szCs w:val="20"/>
        </w:rPr>
        <w:t>mass stays the same (1)</w:t>
      </w:r>
    </w:p>
    <w:p w14:paraId="600479E4" w14:textId="77777777" w:rsidR="00F8042B" w:rsidRPr="002C1C22" w:rsidRDefault="00F8042B" w:rsidP="008810CB">
      <w:pPr>
        <w:pStyle w:val="ListParagraph"/>
        <w:ind w:left="1080"/>
        <w:rPr>
          <w:sz w:val="16"/>
          <w:szCs w:val="20"/>
        </w:rPr>
      </w:pPr>
    </w:p>
    <w:p w14:paraId="26C5025C" w14:textId="7ED1D6E8" w:rsidR="00F8042B" w:rsidRPr="002C1C22" w:rsidRDefault="00D86848" w:rsidP="00EF2682">
      <w:pPr>
        <w:tabs>
          <w:tab w:val="right" w:pos="10205"/>
        </w:tabs>
        <w:ind w:left="851" w:hanging="425"/>
        <w:rPr>
          <w:sz w:val="20"/>
          <w:szCs w:val="20"/>
        </w:rPr>
      </w:pPr>
      <w:r w:rsidRPr="002C1C22">
        <w:rPr>
          <w:sz w:val="20"/>
          <w:szCs w:val="20"/>
        </w:rPr>
        <w:t>c)</w:t>
      </w:r>
      <w:r w:rsidRPr="002C1C22">
        <w:rPr>
          <w:sz w:val="20"/>
          <w:szCs w:val="20"/>
        </w:rPr>
        <w:tab/>
      </w:r>
      <w:r w:rsidR="00F8042B" w:rsidRPr="002C1C22">
        <w:rPr>
          <w:sz w:val="20"/>
          <w:szCs w:val="20"/>
        </w:rPr>
        <w:t>(1) for each missing number</w:t>
      </w:r>
    </w:p>
    <w:p w14:paraId="1EBB6411" w14:textId="4720E7EC" w:rsidR="007342D3" w:rsidRPr="002C1C22" w:rsidRDefault="00E05BFA" w:rsidP="007342D3">
      <w:pPr>
        <w:pStyle w:val="ListParagraph"/>
        <w:tabs>
          <w:tab w:val="right" w:pos="10205"/>
        </w:tabs>
        <w:ind w:left="851"/>
        <w:rPr>
          <w:sz w:val="24"/>
        </w:rPr>
      </w:pPr>
      <m:oMath>
        <m:sPre>
          <m:sPrePr>
            <m:ctrlPr>
              <w:rPr>
                <w:rFonts w:ascii="Cambria Math" w:hAnsi="Cambria Math"/>
                <w:i/>
                <w:sz w:val="24"/>
              </w:rPr>
            </m:ctrlPr>
          </m:sPrePr>
          <m:sub>
            <m:borderBox>
              <m:borderBoxPr>
                <m:ctrlPr>
                  <w:rPr>
                    <w:rFonts w:ascii="Cambria Math" w:hAnsi="Cambria Math"/>
                    <w:i/>
                    <w:sz w:val="24"/>
                  </w:rPr>
                </m:ctrlPr>
              </m:borderBoxPr>
              <m:e>
                <m:r>
                  <w:rPr>
                    <w:rFonts w:ascii="Cambria Math" w:hAnsi="Cambria Math"/>
                    <w:sz w:val="24"/>
                  </w:rPr>
                  <m:t>6</m:t>
                </m:r>
              </m:e>
            </m:borderBox>
          </m:sub>
          <m:sup>
            <m:r>
              <w:rPr>
                <w:rFonts w:ascii="Cambria Math" w:hAnsi="Cambria Math"/>
                <w:sz w:val="24"/>
              </w:rPr>
              <m:t>14</m:t>
            </m:r>
          </m:sup>
          <m:e>
            <m:r>
              <w:rPr>
                <w:rFonts w:ascii="Cambria Math" w:hAnsi="Cambria Math"/>
                <w:sz w:val="24"/>
              </w:rPr>
              <m:t>C</m:t>
            </m:r>
          </m:e>
        </m:sPre>
        <m:r>
          <w:rPr>
            <w:rFonts w:ascii="Cambria Math" w:hAnsi="Cambria Math"/>
            <w:sz w:val="24"/>
          </w:rPr>
          <m:t>→</m:t>
        </m:r>
        <m:sPre>
          <m:sPrePr>
            <m:ctrlPr>
              <w:rPr>
                <w:rFonts w:ascii="Cambria Math" w:hAnsi="Cambria Math"/>
                <w:i/>
                <w:sz w:val="24"/>
              </w:rPr>
            </m:ctrlPr>
          </m:sPrePr>
          <m:sub>
            <m:r>
              <w:rPr>
                <w:rFonts w:ascii="Cambria Math" w:hAnsi="Cambria Math"/>
                <w:sz w:val="24"/>
              </w:rPr>
              <m:t>7</m:t>
            </m:r>
          </m:sub>
          <m:sup>
            <m:r>
              <w:rPr>
                <w:rFonts w:ascii="Cambria Math" w:hAnsi="Cambria Math"/>
                <w:sz w:val="24"/>
              </w:rPr>
              <m:t>14</m:t>
            </m:r>
          </m:sup>
          <m:e>
            <m:r>
              <w:rPr>
                <w:rFonts w:ascii="Cambria Math" w:hAnsi="Cambria Math"/>
                <w:sz w:val="24"/>
              </w:rPr>
              <m:t>N+</m:t>
            </m:r>
            <m:sPre>
              <m:sPrePr>
                <m:ctrlPr>
                  <w:rPr>
                    <w:rFonts w:ascii="Cambria Math" w:hAnsi="Cambria Math"/>
                    <w:i/>
                    <w:sz w:val="24"/>
                  </w:rPr>
                </m:ctrlPr>
              </m:sPrePr>
              <m:sub>
                <m:r>
                  <w:rPr>
                    <w:rFonts w:ascii="Cambria Math" w:hAnsi="Cambria Math"/>
                    <w:sz w:val="24"/>
                  </w:rPr>
                  <m:t>-1</m:t>
                </m:r>
              </m:sub>
              <m:sup>
                <m:r>
                  <w:rPr>
                    <w:rFonts w:ascii="Cambria Math" w:hAnsi="Cambria Math"/>
                    <w:sz w:val="24"/>
                  </w:rPr>
                  <m:t>0</m:t>
                </m:r>
              </m:sup>
              <m:e>
                <m:r>
                  <w:rPr>
                    <w:rFonts w:ascii="Cambria Math" w:hAnsi="Cambria Math"/>
                    <w:sz w:val="24"/>
                  </w:rPr>
                  <m:t>e</m:t>
                </m:r>
              </m:e>
            </m:sPre>
          </m:e>
        </m:sPre>
      </m:oMath>
      <w:r w:rsidR="007342D3" w:rsidRPr="002C1C22">
        <w:rPr>
          <w:sz w:val="24"/>
        </w:rPr>
        <w:t xml:space="preserve"> </w:t>
      </w:r>
    </w:p>
    <w:p w14:paraId="15FAAA95" w14:textId="58EBD610" w:rsidR="007342D3" w:rsidRPr="002C1C22" w:rsidRDefault="00E05BFA" w:rsidP="007342D3">
      <w:pPr>
        <w:pStyle w:val="ListParagraph"/>
        <w:tabs>
          <w:tab w:val="right" w:pos="10205"/>
        </w:tabs>
        <w:ind w:left="851"/>
        <w:rPr>
          <w:sz w:val="24"/>
        </w:rPr>
      </w:pPr>
      <m:oMath>
        <m:sPre>
          <m:sPrePr>
            <m:ctrlPr>
              <w:rPr>
                <w:rFonts w:ascii="Cambria Math" w:hAnsi="Cambria Math"/>
                <w:i/>
                <w:sz w:val="24"/>
              </w:rPr>
            </m:ctrlPr>
          </m:sPrePr>
          <m:sub>
            <m:r>
              <w:rPr>
                <w:rFonts w:ascii="Cambria Math" w:hAnsi="Cambria Math"/>
                <w:sz w:val="24"/>
              </w:rPr>
              <m:t>95</m:t>
            </m:r>
          </m:sub>
          <m:sup>
            <m:borderBox>
              <m:borderBoxPr>
                <m:ctrlPr>
                  <w:rPr>
                    <w:rFonts w:ascii="Cambria Math" w:hAnsi="Cambria Math"/>
                    <w:i/>
                    <w:sz w:val="24"/>
                  </w:rPr>
                </m:ctrlPr>
              </m:borderBoxPr>
              <m:e>
                <m:r>
                  <w:rPr>
                    <w:rFonts w:ascii="Cambria Math" w:hAnsi="Cambria Math"/>
                    <w:sz w:val="24"/>
                  </w:rPr>
                  <m:t>241</m:t>
                </m:r>
              </m:e>
            </m:borderBox>
          </m:sup>
          <m:e>
            <m:r>
              <w:rPr>
                <w:rFonts w:ascii="Cambria Math" w:hAnsi="Cambria Math"/>
                <w:sz w:val="24"/>
              </w:rPr>
              <m:t>Am</m:t>
            </m:r>
          </m:e>
        </m:sPre>
        <m:r>
          <w:rPr>
            <w:rFonts w:ascii="Cambria Math" w:hAnsi="Cambria Math"/>
            <w:sz w:val="24"/>
          </w:rPr>
          <m:t>→</m:t>
        </m:r>
        <m:sPre>
          <m:sPrePr>
            <m:ctrlPr>
              <w:rPr>
                <w:rFonts w:ascii="Cambria Math" w:hAnsi="Cambria Math"/>
                <w:i/>
                <w:sz w:val="24"/>
              </w:rPr>
            </m:ctrlPr>
          </m:sPrePr>
          <m:sub>
            <m:borderBox>
              <m:borderBoxPr>
                <m:ctrlPr>
                  <w:rPr>
                    <w:rFonts w:ascii="Cambria Math" w:hAnsi="Cambria Math"/>
                    <w:i/>
                    <w:sz w:val="24"/>
                  </w:rPr>
                </m:ctrlPr>
              </m:borderBoxPr>
              <m:e>
                <m:r>
                  <w:rPr>
                    <w:rFonts w:ascii="Cambria Math" w:hAnsi="Cambria Math"/>
                    <w:sz w:val="24"/>
                  </w:rPr>
                  <m:t>93</m:t>
                </m:r>
              </m:e>
            </m:borderBox>
          </m:sub>
          <m:sup>
            <m:r>
              <w:rPr>
                <w:rFonts w:ascii="Cambria Math" w:hAnsi="Cambria Math"/>
                <w:sz w:val="24"/>
              </w:rPr>
              <m:t>237</m:t>
            </m:r>
          </m:sup>
          <m:e>
            <m:r>
              <w:rPr>
                <w:rFonts w:ascii="Cambria Math" w:hAnsi="Cambria Math"/>
                <w:sz w:val="24"/>
              </w:rPr>
              <m:t>Np+</m:t>
            </m:r>
            <m:sPre>
              <m:sPrePr>
                <m:ctrlPr>
                  <w:rPr>
                    <w:rFonts w:ascii="Cambria Math" w:hAnsi="Cambria Math"/>
                    <w:i/>
                    <w:sz w:val="24"/>
                  </w:rPr>
                </m:ctrlPr>
              </m:sPrePr>
              <m:sub>
                <m:r>
                  <w:rPr>
                    <w:rFonts w:ascii="Cambria Math" w:hAnsi="Cambria Math"/>
                    <w:sz w:val="24"/>
                  </w:rPr>
                  <m:t>2</m:t>
                </m:r>
              </m:sub>
              <m:sup>
                <m:borderBox>
                  <m:borderBoxPr>
                    <m:ctrlPr>
                      <w:rPr>
                        <w:rFonts w:ascii="Cambria Math" w:hAnsi="Cambria Math"/>
                        <w:i/>
                        <w:sz w:val="24"/>
                      </w:rPr>
                    </m:ctrlPr>
                  </m:borderBoxPr>
                  <m:e>
                    <m:r>
                      <w:rPr>
                        <w:rFonts w:ascii="Cambria Math" w:hAnsi="Cambria Math"/>
                        <w:sz w:val="24"/>
                      </w:rPr>
                      <m:t>4</m:t>
                    </m:r>
                  </m:e>
                </m:borderBox>
              </m:sup>
              <m:e>
                <m:r>
                  <w:rPr>
                    <w:rFonts w:ascii="Cambria Math" w:hAnsi="Cambria Math"/>
                    <w:sz w:val="24"/>
                  </w:rPr>
                  <m:t>α</m:t>
                </m:r>
              </m:e>
            </m:sPre>
          </m:e>
        </m:sPre>
      </m:oMath>
      <w:r w:rsidR="007342D3" w:rsidRPr="002C1C22">
        <w:rPr>
          <w:sz w:val="24"/>
        </w:rPr>
        <w:t xml:space="preserve"> </w:t>
      </w:r>
    </w:p>
    <w:p w14:paraId="6EF857CA" w14:textId="2B7410F5" w:rsidR="00F8042B" w:rsidRPr="00DE138F" w:rsidRDefault="00F8042B" w:rsidP="00A03C74">
      <w:pPr>
        <w:pStyle w:val="ListParagraph"/>
        <w:ind w:left="851"/>
        <w:rPr>
          <w:sz w:val="12"/>
          <w:szCs w:val="20"/>
        </w:rPr>
      </w:pPr>
    </w:p>
    <w:p w14:paraId="3ED7AEF2" w14:textId="77777777" w:rsidR="007339ED" w:rsidRPr="002C1C22" w:rsidRDefault="007339ED" w:rsidP="003D2A16">
      <w:pPr>
        <w:tabs>
          <w:tab w:val="left" w:pos="426"/>
        </w:tabs>
        <w:ind w:left="851" w:hanging="851"/>
        <w:rPr>
          <w:sz w:val="16"/>
          <w:szCs w:val="20"/>
        </w:rPr>
      </w:pPr>
    </w:p>
    <w:p w14:paraId="79F74C77" w14:textId="13CD0D66" w:rsidR="007339ED" w:rsidRPr="002C1C22" w:rsidRDefault="00D72155" w:rsidP="007339ED">
      <w:pPr>
        <w:tabs>
          <w:tab w:val="left" w:pos="426"/>
        </w:tabs>
        <w:ind w:left="851" w:hanging="851"/>
        <w:rPr>
          <w:sz w:val="20"/>
          <w:szCs w:val="20"/>
        </w:rPr>
      </w:pPr>
      <w:r w:rsidRPr="002C1C22">
        <w:rPr>
          <w:sz w:val="20"/>
          <w:szCs w:val="20"/>
        </w:rPr>
        <w:t>6</w:t>
      </w:r>
      <w:r w:rsidR="00D86848" w:rsidRPr="002C1C22">
        <w:rPr>
          <w:sz w:val="20"/>
          <w:szCs w:val="20"/>
        </w:rPr>
        <w:t>.</w:t>
      </w:r>
      <w:r w:rsidR="00D86848" w:rsidRPr="002C1C22">
        <w:rPr>
          <w:sz w:val="20"/>
          <w:szCs w:val="20"/>
        </w:rPr>
        <w:tab/>
      </w:r>
      <w:proofErr w:type="gramStart"/>
      <w:r w:rsidR="008D1F8F" w:rsidRPr="002C1C22">
        <w:rPr>
          <w:sz w:val="20"/>
          <w:szCs w:val="20"/>
        </w:rPr>
        <w:t>a</w:t>
      </w:r>
      <w:proofErr w:type="gramEnd"/>
      <w:r w:rsidR="008D1F8F" w:rsidRPr="002C1C22">
        <w:rPr>
          <w:sz w:val="20"/>
          <w:szCs w:val="20"/>
        </w:rPr>
        <w:t xml:space="preserve">) </w:t>
      </w:r>
      <w:r w:rsidR="007339ED" w:rsidRPr="002C1C22">
        <w:rPr>
          <w:sz w:val="20"/>
          <w:szCs w:val="20"/>
        </w:rPr>
        <w:tab/>
      </w:r>
      <w:r w:rsidR="008D1F8F" w:rsidRPr="002C1C22">
        <w:rPr>
          <w:sz w:val="20"/>
          <w:szCs w:val="20"/>
        </w:rPr>
        <w:t>Half</w:t>
      </w:r>
      <w:r w:rsidR="002D5301" w:rsidRPr="002C1C22">
        <w:rPr>
          <w:sz w:val="20"/>
          <w:szCs w:val="20"/>
        </w:rPr>
        <w:t>-</w:t>
      </w:r>
      <w:r w:rsidR="008D1F8F" w:rsidRPr="002C1C22">
        <w:rPr>
          <w:sz w:val="20"/>
          <w:szCs w:val="20"/>
        </w:rPr>
        <w:t>life refers to the time it takes for a radioactive substance to hal</w:t>
      </w:r>
      <w:r w:rsidR="002D5301" w:rsidRPr="002C1C22">
        <w:rPr>
          <w:sz w:val="20"/>
          <w:szCs w:val="20"/>
        </w:rPr>
        <w:t>ve</w:t>
      </w:r>
      <w:r w:rsidR="008D1F8F" w:rsidRPr="002C1C22">
        <w:rPr>
          <w:sz w:val="20"/>
          <w:szCs w:val="20"/>
        </w:rPr>
        <w:t xml:space="preserve"> its initial activity</w:t>
      </w:r>
      <w:r w:rsidR="002D5301" w:rsidRPr="002C1C22">
        <w:rPr>
          <w:sz w:val="20"/>
          <w:szCs w:val="20"/>
        </w:rPr>
        <w:t xml:space="preserve"> </w:t>
      </w:r>
      <w:r w:rsidR="008D1F8F" w:rsidRPr="002C1C22">
        <w:rPr>
          <w:sz w:val="20"/>
          <w:szCs w:val="20"/>
        </w:rPr>
        <w:t>/</w:t>
      </w:r>
      <w:r w:rsidR="002D5301" w:rsidRPr="002C1C22">
        <w:rPr>
          <w:sz w:val="20"/>
          <w:szCs w:val="20"/>
        </w:rPr>
        <w:t xml:space="preserve"> </w:t>
      </w:r>
      <w:r w:rsidR="008D1F8F" w:rsidRPr="002C1C22">
        <w:rPr>
          <w:sz w:val="20"/>
          <w:szCs w:val="20"/>
        </w:rPr>
        <w:t>hal</w:t>
      </w:r>
      <w:r w:rsidR="002D5301" w:rsidRPr="002C1C22">
        <w:rPr>
          <w:sz w:val="20"/>
          <w:szCs w:val="20"/>
        </w:rPr>
        <w:t>ve</w:t>
      </w:r>
      <w:r w:rsidR="008D1F8F" w:rsidRPr="002C1C22">
        <w:rPr>
          <w:sz w:val="20"/>
          <w:szCs w:val="20"/>
        </w:rPr>
        <w:t xml:space="preserve"> its initial number of unstable nuclei</w:t>
      </w:r>
      <w:r w:rsidR="002D5301" w:rsidRPr="002C1C22">
        <w:rPr>
          <w:sz w:val="20"/>
          <w:szCs w:val="20"/>
        </w:rPr>
        <w:t>.</w:t>
      </w:r>
      <w:r w:rsidR="008D1F8F" w:rsidRPr="002C1C22">
        <w:rPr>
          <w:sz w:val="20"/>
          <w:szCs w:val="20"/>
        </w:rPr>
        <w:t xml:space="preserve"> (1) </w:t>
      </w:r>
    </w:p>
    <w:p w14:paraId="3E056282" w14:textId="77777777" w:rsidR="007339ED" w:rsidRPr="002C1C22" w:rsidRDefault="007339ED" w:rsidP="007339ED">
      <w:pPr>
        <w:tabs>
          <w:tab w:val="left" w:pos="426"/>
        </w:tabs>
        <w:ind w:left="851" w:hanging="851"/>
        <w:rPr>
          <w:sz w:val="16"/>
          <w:szCs w:val="20"/>
        </w:rPr>
      </w:pPr>
      <w:r w:rsidRPr="002C1C22">
        <w:rPr>
          <w:sz w:val="20"/>
          <w:szCs w:val="20"/>
        </w:rPr>
        <w:tab/>
      </w:r>
    </w:p>
    <w:p w14:paraId="42E7675A" w14:textId="5C572FE9" w:rsidR="008D1F8F" w:rsidRPr="002C1C22" w:rsidRDefault="007339ED" w:rsidP="007339ED">
      <w:pPr>
        <w:tabs>
          <w:tab w:val="left" w:pos="426"/>
        </w:tabs>
        <w:ind w:left="851" w:hanging="851"/>
        <w:rPr>
          <w:sz w:val="20"/>
          <w:szCs w:val="20"/>
        </w:rPr>
      </w:pPr>
      <w:r w:rsidRPr="002C1C22">
        <w:rPr>
          <w:sz w:val="20"/>
          <w:szCs w:val="20"/>
        </w:rPr>
        <w:tab/>
      </w:r>
      <w:r w:rsidR="008D1F8F" w:rsidRPr="002C1C22">
        <w:rPr>
          <w:sz w:val="20"/>
          <w:szCs w:val="20"/>
        </w:rPr>
        <w:t xml:space="preserve">b) </w:t>
      </w:r>
      <w:r w:rsidRPr="002C1C22">
        <w:rPr>
          <w:sz w:val="20"/>
          <w:szCs w:val="20"/>
        </w:rPr>
        <w:tab/>
      </w:r>
      <w:r w:rsidR="00453113" w:rsidRPr="002C1C22">
        <w:rPr>
          <w:sz w:val="20"/>
          <w:szCs w:val="20"/>
        </w:rPr>
        <w:t>(1) for any answer between 1.5</w:t>
      </w:r>
      <w:r w:rsidR="002D5301" w:rsidRPr="002C1C22">
        <w:rPr>
          <w:sz w:val="20"/>
          <w:szCs w:val="20"/>
        </w:rPr>
        <w:t xml:space="preserve"> and </w:t>
      </w:r>
      <w:r w:rsidR="00453113" w:rsidRPr="002C1C22">
        <w:rPr>
          <w:sz w:val="20"/>
          <w:szCs w:val="20"/>
        </w:rPr>
        <w:t>2 hours.</w:t>
      </w:r>
    </w:p>
    <w:p w14:paraId="4274BC11" w14:textId="77777777" w:rsidR="008D1F8F" w:rsidRPr="002C1C22" w:rsidRDefault="008D1F8F" w:rsidP="00D86848">
      <w:pPr>
        <w:pStyle w:val="ListParagraph"/>
        <w:rPr>
          <w:sz w:val="6"/>
          <w:szCs w:val="20"/>
        </w:rPr>
      </w:pPr>
    </w:p>
    <w:p w14:paraId="23A759E0" w14:textId="77777777" w:rsidR="00DE138F" w:rsidRDefault="00DE138F" w:rsidP="00EF2682">
      <w:pPr>
        <w:tabs>
          <w:tab w:val="right" w:pos="10205"/>
        </w:tabs>
        <w:ind w:left="851" w:hanging="425"/>
        <w:rPr>
          <w:sz w:val="20"/>
          <w:szCs w:val="20"/>
        </w:rPr>
      </w:pPr>
    </w:p>
    <w:p w14:paraId="135F9FE3" w14:textId="4FD091F5" w:rsidR="008D1F8F" w:rsidRPr="002C1C22" w:rsidRDefault="008D1F8F" w:rsidP="00EF2682">
      <w:pPr>
        <w:tabs>
          <w:tab w:val="right" w:pos="10205"/>
        </w:tabs>
        <w:ind w:left="851" w:hanging="425"/>
        <w:rPr>
          <w:sz w:val="20"/>
          <w:szCs w:val="20"/>
        </w:rPr>
      </w:pPr>
      <w:r w:rsidRPr="002C1C22">
        <w:rPr>
          <w:sz w:val="20"/>
          <w:szCs w:val="20"/>
        </w:rPr>
        <w:t>c)</w:t>
      </w:r>
      <w:r w:rsidR="007339ED" w:rsidRPr="002C1C22">
        <w:rPr>
          <w:sz w:val="20"/>
          <w:szCs w:val="20"/>
        </w:rPr>
        <w:tab/>
      </w:r>
      <m:oMath>
        <m:r>
          <w:rPr>
            <w:rFonts w:ascii="Cambria Math" w:hAnsi="Cambria Math"/>
            <w:sz w:val="20"/>
            <w:szCs w:val="20"/>
          </w:rPr>
          <m:t>ratio=</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1:2</m:t>
                </m:r>
              </m:e>
            </m:d>
          </m:e>
          <m:sup>
            <m:r>
              <w:rPr>
                <w:rFonts w:ascii="Cambria Math" w:hAnsi="Cambria Math"/>
                <w:sz w:val="20"/>
                <w:szCs w:val="20"/>
              </w:rPr>
              <m:t>n</m:t>
            </m:r>
          </m:sup>
        </m:sSup>
      </m:oMath>
      <w:r w:rsidR="008C4503" w:rsidRPr="002C1C22">
        <w:rPr>
          <w:sz w:val="20"/>
          <w:szCs w:val="20"/>
        </w:rPr>
        <w:t xml:space="preserve"> (1)</w:t>
      </w:r>
    </w:p>
    <w:p w14:paraId="102E65A4" w14:textId="64D25309" w:rsidR="008C4503" w:rsidRPr="002C1C22" w:rsidRDefault="008C4503" w:rsidP="00EF2682">
      <w:pPr>
        <w:tabs>
          <w:tab w:val="right" w:pos="10205"/>
        </w:tabs>
        <w:ind w:left="851" w:hanging="425"/>
        <w:rPr>
          <w:sz w:val="20"/>
          <w:szCs w:val="20"/>
        </w:rPr>
      </w:pPr>
      <w:r w:rsidRPr="002C1C22">
        <w:rPr>
          <w:sz w:val="20"/>
          <w:szCs w:val="20"/>
        </w:rPr>
        <w:tab/>
      </w:r>
      <m:oMath>
        <m:r>
          <w:rPr>
            <w:rFonts w:ascii="Cambria Math" w:hAnsi="Cambria Math"/>
            <w:sz w:val="20"/>
            <w:szCs w:val="20"/>
          </w:rPr>
          <m:t>ratio=</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1:2</m:t>
                </m:r>
              </m:e>
            </m:d>
          </m:e>
          <m:sup>
            <m:r>
              <w:rPr>
                <w:rFonts w:ascii="Cambria Math" w:hAnsi="Cambria Math"/>
                <w:sz w:val="20"/>
                <w:szCs w:val="20"/>
              </w:rPr>
              <m:t>4</m:t>
            </m:r>
          </m:sup>
        </m:sSup>
      </m:oMath>
      <w:r w:rsidRPr="002C1C22">
        <w:rPr>
          <w:sz w:val="20"/>
          <w:szCs w:val="20"/>
        </w:rPr>
        <w:t xml:space="preserve"> </w:t>
      </w:r>
    </w:p>
    <w:p w14:paraId="73C86D4A" w14:textId="372FAAEE" w:rsidR="008C4503" w:rsidRPr="002C1C22" w:rsidRDefault="008C4503" w:rsidP="00EF2682">
      <w:pPr>
        <w:tabs>
          <w:tab w:val="right" w:pos="10205"/>
        </w:tabs>
        <w:ind w:left="851" w:hanging="425"/>
        <w:rPr>
          <w:sz w:val="20"/>
          <w:szCs w:val="20"/>
        </w:rPr>
      </w:pPr>
      <w:r w:rsidRPr="002C1C22">
        <w:rPr>
          <w:sz w:val="20"/>
          <w:szCs w:val="20"/>
        </w:rPr>
        <w:tab/>
      </w:r>
      <m:oMath>
        <m:r>
          <w:rPr>
            <w:rFonts w:ascii="Cambria Math" w:hAnsi="Cambria Math"/>
            <w:sz w:val="20"/>
            <w:szCs w:val="20"/>
          </w:rPr>
          <m:t>ratio=1:16</m:t>
        </m:r>
      </m:oMath>
      <w:r w:rsidRPr="002C1C22">
        <w:rPr>
          <w:sz w:val="20"/>
          <w:szCs w:val="20"/>
        </w:rPr>
        <w:t xml:space="preserve"> (1)</w:t>
      </w:r>
    </w:p>
    <w:p w14:paraId="5685746C" w14:textId="3ABD2D93" w:rsidR="008D1F8F" w:rsidRPr="002C1C22" w:rsidRDefault="008D1F8F" w:rsidP="007339ED">
      <w:pPr>
        <w:ind w:left="851"/>
        <w:rPr>
          <w:sz w:val="20"/>
          <w:szCs w:val="20"/>
        </w:rPr>
      </w:pPr>
    </w:p>
    <w:p w14:paraId="102A33D0" w14:textId="77777777" w:rsidR="00B16F49" w:rsidRPr="002C1C22" w:rsidRDefault="00B16F49" w:rsidP="007339ED">
      <w:pPr>
        <w:ind w:left="851"/>
        <w:rPr>
          <w:sz w:val="20"/>
          <w:szCs w:val="20"/>
        </w:rPr>
      </w:pPr>
    </w:p>
    <w:p w14:paraId="16E0857F" w14:textId="77777777" w:rsidR="00F57679" w:rsidRPr="002C1C22" w:rsidRDefault="00F57679">
      <w:pPr>
        <w:rPr>
          <w:b/>
        </w:rPr>
      </w:pPr>
      <w:r w:rsidRPr="002C1C22">
        <w:br w:type="page"/>
      </w:r>
    </w:p>
    <w:p w14:paraId="4547049C" w14:textId="2990BBC7" w:rsidR="009C7330" w:rsidRPr="002C1C22" w:rsidRDefault="009C7330" w:rsidP="00A03C74">
      <w:pPr>
        <w:pStyle w:val="answersection"/>
      </w:pPr>
      <w:bookmarkStart w:id="45" w:name="_Toc468175870"/>
      <w:r w:rsidRPr="002C1C22">
        <w:lastRenderedPageBreak/>
        <w:t>Topic Test 1</w:t>
      </w:r>
      <w:r w:rsidR="00E52E5A" w:rsidRPr="002C1C22">
        <w:t>0</w:t>
      </w:r>
      <w:bookmarkEnd w:id="45"/>
    </w:p>
    <w:p w14:paraId="25BB735A" w14:textId="280A1021" w:rsidR="00B0027C" w:rsidRPr="002C1C22" w:rsidRDefault="00D86848" w:rsidP="00124EC1">
      <w:pPr>
        <w:tabs>
          <w:tab w:val="right" w:pos="10205"/>
        </w:tabs>
        <w:ind w:left="426" w:hanging="426"/>
        <w:rPr>
          <w:sz w:val="20"/>
          <w:szCs w:val="20"/>
        </w:rPr>
      </w:pPr>
      <w:r w:rsidRPr="002C1C22">
        <w:rPr>
          <w:sz w:val="20"/>
          <w:szCs w:val="20"/>
        </w:rPr>
        <w:t>1.</w:t>
      </w:r>
      <w:r w:rsidRPr="002C1C22">
        <w:rPr>
          <w:sz w:val="20"/>
          <w:szCs w:val="20"/>
        </w:rPr>
        <w:tab/>
      </w:r>
      <w:r w:rsidR="0090574B" w:rsidRPr="002C1C22">
        <w:rPr>
          <w:sz w:val="20"/>
          <w:szCs w:val="20"/>
        </w:rPr>
        <w:t>Converted into e</w:t>
      </w:r>
      <w:r w:rsidR="00B0027C" w:rsidRPr="002C1C22">
        <w:rPr>
          <w:sz w:val="20"/>
          <w:szCs w:val="20"/>
        </w:rPr>
        <w:t>nergy (1)</w:t>
      </w:r>
    </w:p>
    <w:p w14:paraId="07CD43CD" w14:textId="77777777" w:rsidR="007339ED" w:rsidRPr="002C1C22" w:rsidRDefault="007339ED" w:rsidP="00124EC1">
      <w:pPr>
        <w:tabs>
          <w:tab w:val="right" w:pos="10205"/>
        </w:tabs>
        <w:ind w:left="426" w:hanging="426"/>
        <w:rPr>
          <w:sz w:val="20"/>
          <w:szCs w:val="20"/>
        </w:rPr>
      </w:pPr>
    </w:p>
    <w:p w14:paraId="23450542" w14:textId="685D9E46" w:rsidR="009C7330" w:rsidRPr="002C1C22" w:rsidRDefault="00D86848" w:rsidP="00124EC1">
      <w:pPr>
        <w:tabs>
          <w:tab w:val="right" w:pos="10205"/>
        </w:tabs>
        <w:ind w:left="426" w:hanging="426"/>
        <w:rPr>
          <w:sz w:val="20"/>
          <w:szCs w:val="20"/>
        </w:rPr>
      </w:pPr>
      <w:r w:rsidRPr="002C1C22">
        <w:rPr>
          <w:sz w:val="20"/>
          <w:szCs w:val="20"/>
        </w:rPr>
        <w:t>2.</w:t>
      </w:r>
      <w:r w:rsidRPr="002C1C22">
        <w:rPr>
          <w:sz w:val="20"/>
          <w:szCs w:val="20"/>
        </w:rPr>
        <w:tab/>
      </w:r>
      <w:r w:rsidR="009C7330" w:rsidRPr="002C1C22">
        <w:rPr>
          <w:sz w:val="20"/>
          <w:szCs w:val="20"/>
        </w:rPr>
        <w:t xml:space="preserve">Man-made sources: fallout </w:t>
      </w:r>
      <w:r w:rsidR="000C08F8" w:rsidRPr="002C1C22">
        <w:rPr>
          <w:sz w:val="20"/>
          <w:szCs w:val="20"/>
        </w:rPr>
        <w:t xml:space="preserve">from </w:t>
      </w:r>
      <w:r w:rsidR="009C7330" w:rsidRPr="002C1C22">
        <w:rPr>
          <w:sz w:val="20"/>
          <w:szCs w:val="20"/>
        </w:rPr>
        <w:t>nuclear accidents (1), fallout from nuclear weapons test</w:t>
      </w:r>
      <w:r w:rsidR="000C08F8" w:rsidRPr="002C1C22">
        <w:rPr>
          <w:sz w:val="20"/>
          <w:szCs w:val="20"/>
        </w:rPr>
        <w:t>ing</w:t>
      </w:r>
      <w:r w:rsidR="009C7330" w:rsidRPr="002C1C22">
        <w:rPr>
          <w:sz w:val="20"/>
          <w:szCs w:val="20"/>
        </w:rPr>
        <w:t xml:space="preserve"> (1), Nuclear </w:t>
      </w:r>
      <w:r w:rsidR="000C08F8" w:rsidRPr="002C1C22">
        <w:rPr>
          <w:sz w:val="20"/>
          <w:szCs w:val="20"/>
        </w:rPr>
        <w:t>power</w:t>
      </w:r>
      <w:r w:rsidR="009C7330" w:rsidRPr="002C1C22">
        <w:rPr>
          <w:sz w:val="20"/>
          <w:szCs w:val="20"/>
        </w:rPr>
        <w:t xml:space="preserve"> (1), </w:t>
      </w:r>
      <w:r w:rsidR="007528FB" w:rsidRPr="002C1C22">
        <w:rPr>
          <w:sz w:val="20"/>
          <w:szCs w:val="20"/>
        </w:rPr>
        <w:br/>
      </w:r>
      <w:r w:rsidR="009C7330" w:rsidRPr="002C1C22">
        <w:rPr>
          <w:sz w:val="20"/>
          <w:szCs w:val="20"/>
        </w:rPr>
        <w:t>x-rays (1)</w:t>
      </w:r>
    </w:p>
    <w:p w14:paraId="29E78C58" w14:textId="77777777" w:rsidR="009C7330" w:rsidRPr="002C1C22" w:rsidRDefault="009C7330" w:rsidP="007339ED">
      <w:pPr>
        <w:pStyle w:val="ListParagraph"/>
        <w:ind w:left="426"/>
        <w:rPr>
          <w:sz w:val="20"/>
          <w:szCs w:val="20"/>
        </w:rPr>
      </w:pPr>
      <w:r w:rsidRPr="002C1C22">
        <w:rPr>
          <w:sz w:val="20"/>
          <w:szCs w:val="20"/>
        </w:rPr>
        <w:t>Natural sources: Animals (1), rocks (1), cosmic rays from space (1), soils and plants (1)</w:t>
      </w:r>
    </w:p>
    <w:p w14:paraId="0AAB0424" w14:textId="77777777" w:rsidR="007339ED" w:rsidRPr="002C1C22" w:rsidRDefault="007339ED" w:rsidP="003D2A16">
      <w:pPr>
        <w:tabs>
          <w:tab w:val="left" w:pos="426"/>
        </w:tabs>
        <w:ind w:left="851" w:hanging="851"/>
        <w:rPr>
          <w:sz w:val="20"/>
          <w:szCs w:val="20"/>
        </w:rPr>
      </w:pPr>
    </w:p>
    <w:p w14:paraId="24B2F6FE" w14:textId="683CC03D" w:rsidR="00407FCB" w:rsidRPr="002C1C22" w:rsidRDefault="00D86848" w:rsidP="007339ED">
      <w:pPr>
        <w:tabs>
          <w:tab w:val="left" w:pos="426"/>
        </w:tabs>
        <w:ind w:left="851" w:hanging="851"/>
        <w:rPr>
          <w:sz w:val="20"/>
          <w:szCs w:val="20"/>
        </w:rPr>
      </w:pPr>
      <w:r w:rsidRPr="002C1C22">
        <w:rPr>
          <w:sz w:val="20"/>
          <w:szCs w:val="20"/>
        </w:rPr>
        <w:t>3.</w:t>
      </w:r>
      <w:r w:rsidRPr="002C1C22">
        <w:rPr>
          <w:sz w:val="20"/>
          <w:szCs w:val="20"/>
        </w:rPr>
        <w:tab/>
      </w:r>
      <w:proofErr w:type="gramStart"/>
      <w:r w:rsidRPr="002C1C22">
        <w:rPr>
          <w:sz w:val="20"/>
          <w:szCs w:val="20"/>
        </w:rPr>
        <w:t>a</w:t>
      </w:r>
      <w:proofErr w:type="gramEnd"/>
      <w:r w:rsidRPr="002C1C22">
        <w:rPr>
          <w:sz w:val="20"/>
          <w:szCs w:val="20"/>
        </w:rPr>
        <w:t>)</w:t>
      </w:r>
      <w:r w:rsidR="009A08DD" w:rsidRPr="002C1C22">
        <w:rPr>
          <w:sz w:val="20"/>
          <w:szCs w:val="20"/>
        </w:rPr>
        <w:tab/>
      </w:r>
      <w:r w:rsidR="00BB2BC9" w:rsidRPr="002C1C22">
        <w:rPr>
          <w:sz w:val="20"/>
          <w:szCs w:val="20"/>
        </w:rPr>
        <w:sym w:font="Symbol" w:char="F0B7"/>
      </w:r>
      <w:r w:rsidRPr="002C1C22">
        <w:rPr>
          <w:sz w:val="20"/>
          <w:szCs w:val="20"/>
        </w:rPr>
        <w:tab/>
      </w:r>
      <w:r w:rsidR="003877CD" w:rsidRPr="002C1C22">
        <w:rPr>
          <w:sz w:val="20"/>
          <w:szCs w:val="20"/>
        </w:rPr>
        <w:t>Occupation</w:t>
      </w:r>
      <w:r w:rsidR="009A08DD" w:rsidRPr="002C1C22">
        <w:rPr>
          <w:sz w:val="20"/>
          <w:szCs w:val="20"/>
        </w:rPr>
        <w:t xml:space="preserve"> (1)</w:t>
      </w:r>
    </w:p>
    <w:p w14:paraId="00BA3B27" w14:textId="1EA2D7C7" w:rsidR="00407FCB" w:rsidRPr="002C1C22" w:rsidRDefault="00BB2BC9" w:rsidP="007339ED">
      <w:pPr>
        <w:ind w:left="1276" w:hanging="425"/>
        <w:jc w:val="both"/>
        <w:rPr>
          <w:sz w:val="20"/>
          <w:szCs w:val="20"/>
        </w:rPr>
      </w:pPr>
      <w:r w:rsidRPr="002C1C22">
        <w:rPr>
          <w:sz w:val="20"/>
          <w:szCs w:val="20"/>
        </w:rPr>
        <w:sym w:font="Symbol" w:char="F0B7"/>
      </w:r>
      <w:r w:rsidR="00D86848" w:rsidRPr="002C1C22">
        <w:rPr>
          <w:sz w:val="20"/>
          <w:szCs w:val="20"/>
        </w:rPr>
        <w:tab/>
      </w:r>
      <w:r w:rsidR="003877CD" w:rsidRPr="002C1C22">
        <w:rPr>
          <w:sz w:val="20"/>
          <w:szCs w:val="20"/>
        </w:rPr>
        <w:t>Location</w:t>
      </w:r>
      <w:r w:rsidR="009A08DD" w:rsidRPr="002C1C22">
        <w:rPr>
          <w:sz w:val="20"/>
          <w:szCs w:val="20"/>
        </w:rPr>
        <w:t xml:space="preserve"> (1)</w:t>
      </w:r>
    </w:p>
    <w:p w14:paraId="08795E25" w14:textId="7A2954B0" w:rsidR="003877CD" w:rsidRPr="002C1C22" w:rsidRDefault="003877CD" w:rsidP="007339ED">
      <w:pPr>
        <w:ind w:left="1276" w:hanging="425"/>
        <w:jc w:val="both"/>
        <w:rPr>
          <w:sz w:val="20"/>
          <w:szCs w:val="20"/>
        </w:rPr>
      </w:pPr>
      <w:r w:rsidRPr="002C1C22">
        <w:rPr>
          <w:sz w:val="20"/>
          <w:szCs w:val="20"/>
        </w:rPr>
        <w:sym w:font="Symbol" w:char="F0B7"/>
      </w:r>
      <w:r w:rsidRPr="002C1C22">
        <w:rPr>
          <w:sz w:val="20"/>
          <w:szCs w:val="20"/>
        </w:rPr>
        <w:tab/>
      </w:r>
      <w:r w:rsidR="009A08DD" w:rsidRPr="002C1C22">
        <w:rPr>
          <w:sz w:val="20"/>
          <w:szCs w:val="20"/>
        </w:rPr>
        <w:t>Any other sensible answer (1)</w:t>
      </w:r>
    </w:p>
    <w:p w14:paraId="037C0896" w14:textId="77777777" w:rsidR="00407FCB" w:rsidRPr="002C1C22" w:rsidRDefault="00407FCB" w:rsidP="00407FCB">
      <w:pPr>
        <w:jc w:val="both"/>
        <w:rPr>
          <w:sz w:val="20"/>
          <w:szCs w:val="20"/>
        </w:rPr>
      </w:pPr>
    </w:p>
    <w:p w14:paraId="737C2495" w14:textId="6F509226" w:rsidR="00407FCB" w:rsidRPr="002C1C22" w:rsidRDefault="00D86848" w:rsidP="007339ED">
      <w:pPr>
        <w:tabs>
          <w:tab w:val="left" w:pos="1276"/>
          <w:tab w:val="right" w:pos="10205"/>
        </w:tabs>
        <w:ind w:left="851" w:hanging="425"/>
        <w:rPr>
          <w:sz w:val="20"/>
          <w:szCs w:val="20"/>
        </w:rPr>
      </w:pPr>
      <w:r w:rsidRPr="002C1C22">
        <w:rPr>
          <w:sz w:val="20"/>
          <w:szCs w:val="20"/>
        </w:rPr>
        <w:t>b)</w:t>
      </w:r>
      <w:r w:rsidRPr="002C1C22">
        <w:rPr>
          <w:sz w:val="20"/>
          <w:szCs w:val="20"/>
        </w:rPr>
        <w:tab/>
      </w:r>
      <w:r w:rsidR="00BB2BC9" w:rsidRPr="002C1C22">
        <w:rPr>
          <w:sz w:val="20"/>
          <w:szCs w:val="20"/>
        </w:rPr>
        <w:sym w:font="Symbol" w:char="F0B7"/>
      </w:r>
      <w:r w:rsidRPr="002C1C22">
        <w:rPr>
          <w:sz w:val="20"/>
          <w:szCs w:val="20"/>
        </w:rPr>
        <w:tab/>
      </w:r>
      <w:r w:rsidR="00407FCB" w:rsidRPr="002C1C22">
        <w:rPr>
          <w:sz w:val="20"/>
          <w:szCs w:val="20"/>
        </w:rPr>
        <w:t xml:space="preserve">The student is not involved in a role (occupation) </w:t>
      </w:r>
      <w:r w:rsidR="007F1311" w:rsidRPr="002C1C22">
        <w:rPr>
          <w:sz w:val="20"/>
          <w:szCs w:val="20"/>
        </w:rPr>
        <w:t>that exposes them to radiation sources (1)</w:t>
      </w:r>
    </w:p>
    <w:p w14:paraId="7C945CB7" w14:textId="742283DB" w:rsidR="007F1311" w:rsidRPr="002C1C22" w:rsidRDefault="00BB2BC9" w:rsidP="007339ED">
      <w:pPr>
        <w:ind w:left="1276" w:hanging="425"/>
        <w:jc w:val="both"/>
        <w:rPr>
          <w:sz w:val="20"/>
          <w:szCs w:val="20"/>
        </w:rPr>
      </w:pPr>
      <w:r w:rsidRPr="002C1C22">
        <w:rPr>
          <w:sz w:val="20"/>
          <w:szCs w:val="20"/>
        </w:rPr>
        <w:sym w:font="Symbol" w:char="F0B7"/>
      </w:r>
      <w:r w:rsidR="00D86848" w:rsidRPr="002C1C22">
        <w:rPr>
          <w:sz w:val="20"/>
          <w:szCs w:val="20"/>
        </w:rPr>
        <w:tab/>
      </w:r>
      <w:r w:rsidR="007F1311" w:rsidRPr="002C1C22">
        <w:rPr>
          <w:sz w:val="20"/>
          <w:szCs w:val="20"/>
        </w:rPr>
        <w:t>The student l</w:t>
      </w:r>
      <w:r w:rsidR="000C08F8" w:rsidRPr="002C1C22">
        <w:rPr>
          <w:sz w:val="20"/>
          <w:szCs w:val="20"/>
        </w:rPr>
        <w:t>ives</w:t>
      </w:r>
      <w:r w:rsidR="007F1311" w:rsidRPr="002C1C22">
        <w:rPr>
          <w:sz w:val="20"/>
          <w:szCs w:val="20"/>
        </w:rPr>
        <w:t xml:space="preserve"> in North London and in a residential area and</w:t>
      </w:r>
      <w:r w:rsidR="000C08F8" w:rsidRPr="002C1C22">
        <w:rPr>
          <w:sz w:val="20"/>
          <w:szCs w:val="20"/>
        </w:rPr>
        <w:t>,</w:t>
      </w:r>
      <w:r w:rsidR="007F1311" w:rsidRPr="002C1C22">
        <w:rPr>
          <w:sz w:val="20"/>
          <w:szCs w:val="20"/>
        </w:rPr>
        <w:t xml:space="preserve"> therefore</w:t>
      </w:r>
      <w:r w:rsidR="000C08F8" w:rsidRPr="002C1C22">
        <w:rPr>
          <w:sz w:val="20"/>
          <w:szCs w:val="20"/>
        </w:rPr>
        <w:t>,</w:t>
      </w:r>
      <w:r w:rsidR="007F1311" w:rsidRPr="002C1C22">
        <w:rPr>
          <w:sz w:val="20"/>
          <w:szCs w:val="20"/>
        </w:rPr>
        <w:t xml:space="preserve"> it can be presumed that the student does not live in an area near any</w:t>
      </w:r>
      <w:r w:rsidR="00AF13B6" w:rsidRPr="002C1C22">
        <w:rPr>
          <w:sz w:val="20"/>
          <w:szCs w:val="20"/>
        </w:rPr>
        <w:t xml:space="preserve"> major</w:t>
      </w:r>
      <w:r w:rsidR="007F1311" w:rsidRPr="002C1C22">
        <w:rPr>
          <w:sz w:val="20"/>
          <w:szCs w:val="20"/>
        </w:rPr>
        <w:t xml:space="preserve"> sources of radioactive substances/radiation</w:t>
      </w:r>
      <w:r w:rsidR="00B82C9F" w:rsidRPr="002C1C22">
        <w:rPr>
          <w:sz w:val="20"/>
          <w:szCs w:val="20"/>
        </w:rPr>
        <w:t xml:space="preserve">.  </w:t>
      </w:r>
      <w:r w:rsidR="007F1311" w:rsidRPr="002C1C22">
        <w:rPr>
          <w:sz w:val="20"/>
          <w:szCs w:val="20"/>
        </w:rPr>
        <w:t>(1)</w:t>
      </w:r>
    </w:p>
    <w:p w14:paraId="6B296589" w14:textId="36BF0690" w:rsidR="00AF13B6" w:rsidRPr="002C1C22" w:rsidRDefault="00AF13B6" w:rsidP="007339ED">
      <w:pPr>
        <w:ind w:left="1276" w:hanging="425"/>
        <w:jc w:val="both"/>
        <w:rPr>
          <w:sz w:val="20"/>
          <w:szCs w:val="20"/>
        </w:rPr>
      </w:pPr>
      <w:r w:rsidRPr="002C1C22">
        <w:rPr>
          <w:sz w:val="20"/>
          <w:szCs w:val="20"/>
        </w:rPr>
        <w:sym w:font="Symbol" w:char="F0B7"/>
      </w:r>
      <w:r w:rsidRPr="002C1C22">
        <w:rPr>
          <w:sz w:val="20"/>
          <w:szCs w:val="20"/>
        </w:rPr>
        <w:tab/>
        <w:t>No nuclear weapons testing or nuclear accident in North London (1)</w:t>
      </w:r>
    </w:p>
    <w:p w14:paraId="62B5CA98" w14:textId="77777777" w:rsidR="00842CF4" w:rsidRPr="002C1C22" w:rsidRDefault="00842CF4" w:rsidP="00B0027C">
      <w:pPr>
        <w:pStyle w:val="ListParagraph"/>
        <w:jc w:val="both"/>
        <w:rPr>
          <w:sz w:val="20"/>
          <w:szCs w:val="20"/>
        </w:rPr>
      </w:pPr>
    </w:p>
    <w:p w14:paraId="732A1BA2" w14:textId="3CCA2C61" w:rsidR="00FB2A14" w:rsidRPr="002C1C22" w:rsidRDefault="00D86848" w:rsidP="00124EC1">
      <w:pPr>
        <w:tabs>
          <w:tab w:val="right" w:pos="10205"/>
        </w:tabs>
        <w:ind w:left="426" w:hanging="426"/>
        <w:rPr>
          <w:sz w:val="20"/>
          <w:szCs w:val="20"/>
        </w:rPr>
      </w:pPr>
      <w:r w:rsidRPr="002C1C22">
        <w:rPr>
          <w:sz w:val="20"/>
          <w:szCs w:val="20"/>
        </w:rPr>
        <w:t>4.</w:t>
      </w:r>
      <w:r w:rsidRPr="002C1C22">
        <w:rPr>
          <w:sz w:val="20"/>
          <w:szCs w:val="20"/>
        </w:rPr>
        <w:tab/>
      </w:r>
      <w:r w:rsidR="00FB2A14" w:rsidRPr="002C1C22">
        <w:rPr>
          <w:sz w:val="20"/>
          <w:szCs w:val="20"/>
        </w:rPr>
        <w:t>Controlled: nuclear power generation</w:t>
      </w:r>
      <w:r w:rsidR="000C08F8" w:rsidRPr="002C1C22">
        <w:rPr>
          <w:sz w:val="20"/>
          <w:szCs w:val="20"/>
        </w:rPr>
        <w:t xml:space="preserve"> (1)</w:t>
      </w:r>
    </w:p>
    <w:p w14:paraId="3172FDB4" w14:textId="14FA3BD1" w:rsidR="00FB2A14" w:rsidRPr="002C1C22" w:rsidRDefault="00FB2A14" w:rsidP="007339ED">
      <w:pPr>
        <w:ind w:left="426"/>
        <w:contextualSpacing/>
        <w:jc w:val="both"/>
      </w:pPr>
      <w:r w:rsidRPr="002C1C22">
        <w:rPr>
          <w:sz w:val="20"/>
          <w:szCs w:val="20"/>
        </w:rPr>
        <w:t>Uncontrolled: nuclear bomb</w:t>
      </w:r>
      <w:r w:rsidR="00B82C9F" w:rsidRPr="002C1C22">
        <w:rPr>
          <w:sz w:val="20"/>
          <w:szCs w:val="20"/>
        </w:rPr>
        <w:t xml:space="preserve"> </w:t>
      </w:r>
      <w:proofErr w:type="gramStart"/>
      <w:r w:rsidR="00876BE0" w:rsidRPr="002C1C22">
        <w:softHyphen/>
      </w:r>
      <w:r w:rsidR="000C08F8" w:rsidRPr="002C1C22">
        <w:rPr>
          <w:sz w:val="20"/>
          <w:szCs w:val="20"/>
        </w:rPr>
        <w:t>(</w:t>
      </w:r>
      <w:proofErr w:type="gramEnd"/>
      <w:r w:rsidR="000C08F8" w:rsidRPr="002C1C22">
        <w:rPr>
          <w:sz w:val="20"/>
          <w:szCs w:val="20"/>
        </w:rPr>
        <w:t>1)</w:t>
      </w:r>
    </w:p>
    <w:p w14:paraId="2BEDA773" w14:textId="77777777" w:rsidR="007339ED" w:rsidRPr="002C1C22" w:rsidRDefault="007339ED" w:rsidP="00124EC1">
      <w:pPr>
        <w:tabs>
          <w:tab w:val="right" w:pos="10205"/>
        </w:tabs>
        <w:ind w:left="426" w:hanging="426"/>
        <w:rPr>
          <w:sz w:val="20"/>
          <w:szCs w:val="20"/>
        </w:rPr>
      </w:pPr>
    </w:p>
    <w:p w14:paraId="237BB2F1" w14:textId="6B1C1E2F" w:rsidR="007F1311" w:rsidRPr="002C1C22" w:rsidRDefault="00D86848" w:rsidP="00124EC1">
      <w:pPr>
        <w:tabs>
          <w:tab w:val="right" w:pos="10205"/>
        </w:tabs>
        <w:ind w:left="426" w:hanging="426"/>
        <w:rPr>
          <w:sz w:val="20"/>
          <w:szCs w:val="20"/>
        </w:rPr>
      </w:pPr>
      <w:r w:rsidRPr="002C1C22">
        <w:rPr>
          <w:sz w:val="20"/>
          <w:szCs w:val="20"/>
        </w:rPr>
        <w:t>5.</w:t>
      </w:r>
      <w:r w:rsidRPr="002C1C22">
        <w:rPr>
          <w:sz w:val="20"/>
          <w:szCs w:val="20"/>
        </w:rPr>
        <w:tab/>
      </w:r>
      <w:r w:rsidR="00AF13B6" w:rsidRPr="002C1C22">
        <w:rPr>
          <w:sz w:val="20"/>
          <w:szCs w:val="20"/>
        </w:rPr>
        <w:t>A source of n</w:t>
      </w:r>
      <w:r w:rsidR="007F1311" w:rsidRPr="002C1C22">
        <w:rPr>
          <w:sz w:val="20"/>
          <w:szCs w:val="20"/>
        </w:rPr>
        <w:t>uclear radiation can be directed towards the location of cancerous tissue in patients</w:t>
      </w:r>
      <w:r w:rsidR="00AF13B6" w:rsidRPr="002C1C22">
        <w:rPr>
          <w:sz w:val="20"/>
          <w:szCs w:val="20"/>
        </w:rPr>
        <w:t xml:space="preserve"> (1)</w:t>
      </w:r>
      <w:r w:rsidR="007F1311" w:rsidRPr="002C1C22">
        <w:rPr>
          <w:sz w:val="20"/>
          <w:szCs w:val="20"/>
        </w:rPr>
        <w:t xml:space="preserve"> </w:t>
      </w:r>
      <w:r w:rsidR="006A2EDD" w:rsidRPr="002C1C22">
        <w:rPr>
          <w:sz w:val="20"/>
          <w:szCs w:val="20"/>
        </w:rPr>
        <w:t>with the intent of destroying the cancerous tissue (1)</w:t>
      </w:r>
    </w:p>
    <w:p w14:paraId="5B8C8524" w14:textId="7716540D" w:rsidR="00DB1791" w:rsidRPr="002C1C22" w:rsidRDefault="007E1128" w:rsidP="00DB1791">
      <w:pPr>
        <w:pStyle w:val="ListParagraph"/>
        <w:ind w:left="1080"/>
        <w:jc w:val="both"/>
        <w:rPr>
          <w:sz w:val="20"/>
          <w:szCs w:val="20"/>
        </w:rPr>
      </w:pPr>
      <w:r w:rsidRPr="002C1C22">
        <w:rPr>
          <w:noProof/>
          <w:color w:val="000000" w:themeColor="text1"/>
          <w:sz w:val="20"/>
          <w:szCs w:val="20"/>
          <w:lang w:eastAsia="en-GB"/>
        </w:rPr>
        <mc:AlternateContent>
          <mc:Choice Requires="wpc">
            <w:drawing>
              <wp:anchor distT="0" distB="0" distL="114300" distR="114300" simplePos="0" relativeHeight="251636736" behindDoc="0" locked="0" layoutInCell="1" allowOverlap="1" wp14:anchorId="4FE359E0" wp14:editId="3F76A691">
                <wp:simplePos x="0" y="0"/>
                <wp:positionH relativeFrom="column">
                  <wp:posOffset>664471</wp:posOffset>
                </wp:positionH>
                <wp:positionV relativeFrom="paragraph">
                  <wp:posOffset>19946</wp:posOffset>
                </wp:positionV>
                <wp:extent cx="5486400" cy="5347463"/>
                <wp:effectExtent l="0" t="0" r="0" b="5715"/>
                <wp:wrapNone/>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2" name="Group 762"/>
                        <wpg:cNvGrpSpPr/>
                        <wpg:grpSpPr>
                          <a:xfrm>
                            <a:off x="1443209" y="236715"/>
                            <a:ext cx="3624550" cy="4538950"/>
                            <a:chOff x="1443209" y="300649"/>
                            <a:chExt cx="3624550" cy="4538950"/>
                          </a:xfrm>
                        </wpg:grpSpPr>
                        <wpg:grpSp>
                          <wpg:cNvPr id="758" name="Group 758"/>
                          <wpg:cNvGrpSpPr/>
                          <wpg:grpSpPr>
                            <a:xfrm>
                              <a:off x="1443209" y="1277956"/>
                              <a:ext cx="3624550" cy="3561643"/>
                              <a:chOff x="1663547" y="594911"/>
                              <a:chExt cx="3624550" cy="3561643"/>
                            </a:xfrm>
                          </wpg:grpSpPr>
                          <wpg:grpSp>
                            <wpg:cNvPr id="754" name="Group 754"/>
                            <wpg:cNvGrpSpPr/>
                            <wpg:grpSpPr>
                              <a:xfrm>
                                <a:off x="1663547" y="594911"/>
                                <a:ext cx="2093036" cy="3546895"/>
                                <a:chOff x="1663547" y="594911"/>
                                <a:chExt cx="2093036" cy="3546895"/>
                              </a:xfrm>
                            </wpg:grpSpPr>
                            <wps:wsp>
                              <wps:cNvPr id="695" name="Oval 695"/>
                              <wps:cNvSpPr/>
                              <wps:spPr>
                                <a:xfrm>
                                  <a:off x="2379643" y="594911"/>
                                  <a:ext cx="694063" cy="68304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Straight Arrow Connector 697"/>
                              <wps:cNvCnPr>
                                <a:stCxn id="695" idx="4"/>
                              </wps:cNvCnPr>
                              <wps:spPr>
                                <a:xfrm>
                                  <a:off x="2726675" y="1277956"/>
                                  <a:ext cx="0" cy="8152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7" name="Oval 727"/>
                              <wps:cNvSpPr/>
                              <wps:spPr>
                                <a:xfrm>
                                  <a:off x="1839816" y="2181340"/>
                                  <a:ext cx="396607" cy="418641"/>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Oval 748"/>
                              <wps:cNvSpPr/>
                              <wps:spPr>
                                <a:xfrm>
                                  <a:off x="3352857" y="2240155"/>
                                  <a:ext cx="396240" cy="418465"/>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 name="Straight Arrow Connector 728"/>
                              <wps:cNvCnPr/>
                              <wps:spPr>
                                <a:xfrm flipH="1">
                                  <a:off x="1839816" y="2919470"/>
                                  <a:ext cx="198304" cy="74914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49" name="Straight Arrow Connector 749"/>
                              <wps:cNvCnPr/>
                              <wps:spPr>
                                <a:xfrm>
                                  <a:off x="2726675" y="2919470"/>
                                  <a:ext cx="0" cy="8923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0" name="Straight Arrow Connector 750"/>
                              <wps:cNvCnPr/>
                              <wps:spPr>
                                <a:xfrm>
                                  <a:off x="3352857" y="2842352"/>
                                  <a:ext cx="283076" cy="826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51" name="Oval 751"/>
                              <wps:cNvSpPr/>
                              <wps:spPr>
                                <a:xfrm>
                                  <a:off x="1663547" y="3899971"/>
                                  <a:ext cx="121185" cy="12118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Oval 752"/>
                              <wps:cNvSpPr/>
                              <wps:spPr>
                                <a:xfrm>
                                  <a:off x="2686338" y="4021156"/>
                                  <a:ext cx="120650" cy="12065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3" name="Oval 753"/>
                              <wps:cNvSpPr/>
                              <wps:spPr>
                                <a:xfrm>
                                  <a:off x="3635933" y="3969802"/>
                                  <a:ext cx="120650" cy="12065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55" name="Text Box 755"/>
                            <wps:cNvSpPr txBox="1"/>
                            <wps:spPr>
                              <a:xfrm>
                                <a:off x="3249976" y="782198"/>
                                <a:ext cx="1817783" cy="29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3A72A" w14:textId="77777777" w:rsidR="004060DD" w:rsidRPr="00C06E12" w:rsidRDefault="004060DD">
                                  <w:pPr>
                                    <w:rPr>
                                      <w:sz w:val="20"/>
                                      <w:szCs w:val="20"/>
                                    </w:rPr>
                                  </w:pPr>
                                  <w:r w:rsidRPr="00C06E12">
                                    <w:rPr>
                                      <w:sz w:val="20"/>
                                      <w:szCs w:val="20"/>
                                    </w:rPr>
                                    <w:t>Large, unstable 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Text Box 755"/>
                            <wps:cNvSpPr txBox="1"/>
                            <wps:spPr>
                              <a:xfrm>
                                <a:off x="3856271" y="2288328"/>
                                <a:ext cx="1211488"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077AA" w14:textId="77777777" w:rsidR="004060DD" w:rsidRPr="00C06E12" w:rsidRDefault="004060DD" w:rsidP="00B26BB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Smaller nuclei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7" name="Text Box 755"/>
                            <wps:cNvSpPr txBox="1"/>
                            <wps:spPr>
                              <a:xfrm>
                                <a:off x="3856271" y="3859374"/>
                                <a:ext cx="1431826"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D4BD5" w14:textId="77777777" w:rsidR="004060DD" w:rsidRPr="00C06E12" w:rsidRDefault="004060DD" w:rsidP="00B26BB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Emitted neutrons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59" name="Oval 759"/>
                          <wps:cNvSpPr/>
                          <wps:spPr>
                            <a:xfrm>
                              <a:off x="2454983" y="300650"/>
                              <a:ext cx="120650" cy="120650"/>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0" name="Straight Arrow Connector 760"/>
                          <wps:cNvCnPr/>
                          <wps:spPr>
                            <a:xfrm>
                              <a:off x="2506337" y="421300"/>
                              <a:ext cx="0" cy="7601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61" name="Text Box 761"/>
                          <wps:cNvSpPr txBox="1"/>
                          <wps:spPr>
                            <a:xfrm>
                              <a:off x="2853368" y="300649"/>
                              <a:ext cx="1057620" cy="316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D5706" w14:textId="77777777" w:rsidR="004060DD" w:rsidRPr="00C06E12" w:rsidRDefault="004060DD">
                                <w:pPr>
                                  <w:rPr>
                                    <w:sz w:val="20"/>
                                    <w:szCs w:val="20"/>
                                  </w:rPr>
                                </w:pPr>
                                <w:r w:rsidRPr="00C06E12">
                                  <w:rPr>
                                    <w:sz w:val="20"/>
                                    <w:szCs w:val="20"/>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987" name="Text Box 878"/>
                        <wps:cNvSpPr txBox="1">
                          <a:spLocks noChangeArrowheads="1"/>
                        </wps:cNvSpPr>
                        <wps:spPr bwMode="auto">
                          <a:xfrm>
                            <a:off x="4255372" y="3761754"/>
                            <a:ext cx="721359" cy="410844"/>
                          </a:xfrm>
                          <a:prstGeom prst="rect">
                            <a:avLst/>
                          </a:prstGeom>
                          <a:solidFill>
                            <a:srgbClr val="FFFFFF"/>
                          </a:solidFill>
                          <a:ln w="9525">
                            <a:noFill/>
                            <a:miter lim="800000"/>
                            <a:headEnd/>
                            <a:tailEnd/>
                          </a:ln>
                        </wps:spPr>
                        <wps:txbx>
                          <w:txbxContent>
                            <w:p w14:paraId="00630A23" w14:textId="2E56D328" w:rsidR="004060DD" w:rsidRPr="00C06E12" w:rsidRDefault="004060DD" w:rsidP="00FB2A1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Gamma rays</w:t>
                              </w:r>
                            </w:p>
                          </w:txbxContent>
                        </wps:txbx>
                        <wps:bodyPr rot="0" vert="horz" wrap="square" lIns="91440" tIns="45720" rIns="91440" bIns="45720" anchor="t" anchorCtr="0">
                          <a:spAutoFit/>
                        </wps:bodyPr>
                      </wps:wsp>
                      <wpg:wgp>
                        <wpg:cNvPr id="988" name="Group 988"/>
                        <wpg:cNvGrpSpPr>
                          <a:grpSpLocks/>
                        </wpg:cNvGrpSpPr>
                        <wpg:grpSpPr>
                          <a:xfrm rot="1454645">
                            <a:off x="3477438" y="3663185"/>
                            <a:ext cx="514984" cy="268605"/>
                            <a:chOff x="-1" y="0"/>
                            <a:chExt cx="3844885" cy="1244903"/>
                          </a:xfrm>
                        </wpg:grpSpPr>
                        <wpg:grpSp>
                          <wpg:cNvPr id="989" name="Group 989"/>
                          <wpg:cNvGrpSpPr/>
                          <wpg:grpSpPr>
                            <a:xfrm>
                              <a:off x="-1" y="231354"/>
                              <a:ext cx="1540507" cy="791209"/>
                              <a:chOff x="1" y="231352"/>
                              <a:chExt cx="1540611" cy="791210"/>
                            </a:xfrm>
                          </wpg:grpSpPr>
                          <wps:wsp>
                            <wps:cNvPr id="998" name="Arc 998"/>
                            <wps:cNvSpPr/>
                            <wps:spPr>
                              <a:xfrm>
                                <a:off x="1" y="231352"/>
                                <a:ext cx="769434" cy="791210"/>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9" name="Arc 999"/>
                            <wps:cNvSpPr/>
                            <wps:spPr>
                              <a:xfrm flipV="1">
                                <a:off x="771179" y="231354"/>
                                <a:ext cx="769433" cy="791207"/>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0" name="Group 990"/>
                          <wpg:cNvGrpSpPr/>
                          <wpg:grpSpPr>
                            <a:xfrm>
                              <a:off x="1542364" y="231350"/>
                              <a:ext cx="1540508" cy="791209"/>
                              <a:chOff x="1542362" y="231352"/>
                              <a:chExt cx="1540611" cy="791210"/>
                            </a:xfrm>
                          </wpg:grpSpPr>
                          <wps:wsp>
                            <wps:cNvPr id="996" name="Arc 996"/>
                            <wps:cNvSpPr/>
                            <wps:spPr>
                              <a:xfrm>
                                <a:off x="1542362" y="231352"/>
                                <a:ext cx="769434" cy="791210"/>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7" name="Arc 997"/>
                            <wps:cNvSpPr/>
                            <wps:spPr>
                              <a:xfrm flipV="1">
                                <a:off x="2313540" y="231354"/>
                                <a:ext cx="769433" cy="791207"/>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1" name="Group 991"/>
                          <wpg:cNvGrpSpPr/>
                          <wpg:grpSpPr>
                            <a:xfrm>
                              <a:off x="3073702" y="0"/>
                              <a:ext cx="771182" cy="1244903"/>
                              <a:chOff x="3073706" y="1"/>
                              <a:chExt cx="771181" cy="1244903"/>
                            </a:xfrm>
                          </wpg:grpSpPr>
                          <wpg:grpSp>
                            <wpg:cNvPr id="992" name="Group 992"/>
                            <wpg:cNvGrpSpPr/>
                            <wpg:grpSpPr>
                              <a:xfrm>
                                <a:off x="3073706" y="1"/>
                                <a:ext cx="771181" cy="1244903"/>
                                <a:chOff x="3073706" y="1"/>
                                <a:chExt cx="771181" cy="1244903"/>
                              </a:xfrm>
                            </wpg:grpSpPr>
                            <wps:wsp>
                              <wps:cNvPr id="994" name="Straight Connector 994"/>
                              <wps:cNvCnPr/>
                              <wps:spPr>
                                <a:xfrm>
                                  <a:off x="3073706" y="1"/>
                                  <a:ext cx="760161" cy="616944"/>
                                </a:xfrm>
                                <a:prstGeom prst="line">
                                  <a:avLst/>
                                </a:prstGeom>
                                <a:noFill/>
                                <a:ln w="15875" cap="flat" cmpd="sng" algn="ctr">
                                  <a:solidFill>
                                    <a:sysClr val="windowText" lastClr="000000"/>
                                  </a:solidFill>
                                  <a:prstDash val="solid"/>
                                </a:ln>
                                <a:effectLst/>
                              </wps:spPr>
                              <wps:bodyPr/>
                            </wps:wsp>
                            <wps:wsp>
                              <wps:cNvPr id="995" name="Straight Connector 995"/>
                              <wps:cNvCnPr/>
                              <wps:spPr>
                                <a:xfrm flipV="1">
                                  <a:off x="3084726" y="627960"/>
                                  <a:ext cx="760161" cy="616944"/>
                                </a:xfrm>
                                <a:prstGeom prst="line">
                                  <a:avLst/>
                                </a:prstGeom>
                                <a:noFill/>
                                <a:ln w="15875" cap="flat" cmpd="sng" algn="ctr">
                                  <a:solidFill>
                                    <a:sysClr val="windowText" lastClr="000000"/>
                                  </a:solidFill>
                                  <a:prstDash val="solid"/>
                                </a:ln>
                                <a:effectLst/>
                              </wps:spPr>
                              <wps:bodyPr/>
                            </wps:wsp>
                          </wpg:grpSp>
                          <wps:wsp>
                            <wps:cNvPr id="993" name="Straight Connector 993"/>
                            <wps:cNvCnPr/>
                            <wps:spPr>
                              <a:xfrm flipH="1">
                                <a:off x="3084720" y="627960"/>
                                <a:ext cx="748865" cy="0"/>
                              </a:xfrm>
                              <a:prstGeom prst="line">
                                <a:avLst/>
                              </a:prstGeom>
                              <a:noFill/>
                              <a:ln w="15875" cap="flat" cmpd="sng" algn="ctr">
                                <a:solidFill>
                                  <a:sysClr val="windowText" lastClr="000000"/>
                                </a:solidFill>
                                <a:prstDash val="solid"/>
                              </a:ln>
                              <a:effectLst/>
                            </wps:spPr>
                            <wps:bodyPr/>
                          </wps:wsp>
                        </wpg:grpSp>
                      </wpg:wgp>
                      <wpg:wgp>
                        <wpg:cNvPr id="1000" name="Group 1000"/>
                        <wpg:cNvGrpSpPr/>
                        <wpg:grpSpPr>
                          <a:xfrm>
                            <a:off x="1093294" y="3538581"/>
                            <a:ext cx="1954530" cy="688344"/>
                            <a:chOff x="-1" y="0"/>
                            <a:chExt cx="1954887" cy="688967"/>
                          </a:xfrm>
                        </wpg:grpSpPr>
                        <wpg:grpSp>
                          <wpg:cNvPr id="1001" name="Group 1001"/>
                          <wpg:cNvGrpSpPr/>
                          <wpg:grpSpPr>
                            <a:xfrm rot="8674607">
                              <a:off x="-1" y="0"/>
                              <a:ext cx="514985" cy="268606"/>
                              <a:chOff x="5" y="-3"/>
                              <a:chExt cx="3844874" cy="1244908"/>
                            </a:xfrm>
                          </wpg:grpSpPr>
                          <wpg:grpSp>
                            <wpg:cNvPr id="1027" name="Group 1027"/>
                            <wpg:cNvGrpSpPr/>
                            <wpg:grpSpPr>
                              <a:xfrm>
                                <a:off x="5" y="231357"/>
                                <a:ext cx="1540497" cy="791210"/>
                                <a:chOff x="3" y="231355"/>
                                <a:chExt cx="1540603" cy="791210"/>
                              </a:xfrm>
                            </wpg:grpSpPr>
                            <wps:wsp>
                              <wps:cNvPr id="1036" name="Arc 1036"/>
                              <wps:cNvSpPr/>
                              <wps:spPr>
                                <a:xfrm>
                                  <a:off x="3" y="231355"/>
                                  <a:ext cx="769432" cy="791210"/>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7" name="Arc 1037"/>
                              <wps:cNvSpPr/>
                              <wps:spPr>
                                <a:xfrm flipV="1">
                                  <a:off x="771176" y="231359"/>
                                  <a:ext cx="769430" cy="791205"/>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542347" y="231348"/>
                                <a:ext cx="1540514" cy="791210"/>
                                <a:chOff x="1542351" y="231349"/>
                                <a:chExt cx="1540613" cy="791210"/>
                              </a:xfrm>
                            </wpg:grpSpPr>
                            <wps:wsp>
                              <wps:cNvPr id="1034" name="Arc 1034"/>
                              <wps:cNvSpPr/>
                              <wps:spPr>
                                <a:xfrm>
                                  <a:off x="1542351" y="231349"/>
                                  <a:ext cx="769435" cy="791210"/>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5" name="Arc 1035"/>
                              <wps:cNvSpPr/>
                              <wps:spPr>
                                <a:xfrm flipV="1">
                                  <a:off x="2313529" y="231353"/>
                                  <a:ext cx="769435" cy="791205"/>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29" name="Group 1029"/>
                            <wpg:cNvGrpSpPr/>
                            <wpg:grpSpPr>
                              <a:xfrm>
                                <a:off x="3073705" y="-3"/>
                                <a:ext cx="771174" cy="1244908"/>
                                <a:chOff x="3073704" y="-3"/>
                                <a:chExt cx="771177" cy="1244908"/>
                              </a:xfrm>
                            </wpg:grpSpPr>
                            <wpg:grpSp>
                              <wpg:cNvPr id="1030" name="Group 1030"/>
                              <wpg:cNvGrpSpPr/>
                              <wpg:grpSpPr>
                                <a:xfrm>
                                  <a:off x="3073704" y="-3"/>
                                  <a:ext cx="771177" cy="1244908"/>
                                  <a:chOff x="3073704" y="-3"/>
                                  <a:chExt cx="771177" cy="1244908"/>
                                </a:xfrm>
                              </wpg:grpSpPr>
                              <wps:wsp>
                                <wps:cNvPr id="1032" name="Straight Connector 1032"/>
                                <wps:cNvCnPr/>
                                <wps:spPr>
                                  <a:xfrm>
                                    <a:off x="3073704" y="-3"/>
                                    <a:ext cx="760159" cy="616945"/>
                                  </a:xfrm>
                                  <a:prstGeom prst="line">
                                    <a:avLst/>
                                  </a:prstGeom>
                                  <a:noFill/>
                                  <a:ln w="15875" cap="flat" cmpd="sng" algn="ctr">
                                    <a:solidFill>
                                      <a:sysClr val="windowText" lastClr="000000"/>
                                    </a:solidFill>
                                    <a:prstDash val="solid"/>
                                  </a:ln>
                                  <a:effectLst/>
                                </wps:spPr>
                                <wps:bodyPr/>
                              </wps:wsp>
                              <wps:wsp>
                                <wps:cNvPr id="1033" name="Straight Connector 1033"/>
                                <wps:cNvCnPr/>
                                <wps:spPr>
                                  <a:xfrm flipV="1">
                                    <a:off x="3084723" y="627961"/>
                                    <a:ext cx="760158" cy="616944"/>
                                  </a:xfrm>
                                  <a:prstGeom prst="line">
                                    <a:avLst/>
                                  </a:prstGeom>
                                  <a:noFill/>
                                  <a:ln w="15875" cap="flat" cmpd="sng" algn="ctr">
                                    <a:solidFill>
                                      <a:sysClr val="windowText" lastClr="000000"/>
                                    </a:solidFill>
                                    <a:prstDash val="solid"/>
                                  </a:ln>
                                  <a:effectLst/>
                                </wps:spPr>
                                <wps:bodyPr/>
                              </wps:wsp>
                            </wpg:grpSp>
                            <wps:wsp>
                              <wps:cNvPr id="1031" name="Straight Connector 1031"/>
                              <wps:cNvCnPr/>
                              <wps:spPr>
                                <a:xfrm flipH="1">
                                  <a:off x="3084711" y="627959"/>
                                  <a:ext cx="748868" cy="0"/>
                                </a:xfrm>
                                <a:prstGeom prst="line">
                                  <a:avLst/>
                                </a:prstGeom>
                                <a:noFill/>
                                <a:ln w="15875" cap="flat" cmpd="sng" algn="ctr">
                                  <a:solidFill>
                                    <a:sysClr val="windowText" lastClr="000000"/>
                                  </a:solidFill>
                                  <a:prstDash val="solid"/>
                                </a:ln>
                                <a:effectLst/>
                              </wps:spPr>
                              <wps:bodyPr/>
                            </wps:wsp>
                          </wpg:grpSp>
                        </wpg:grpSp>
                        <wpg:grpSp>
                          <wpg:cNvPr id="1002" name="Group 1002"/>
                          <wpg:cNvGrpSpPr/>
                          <wpg:grpSpPr>
                            <a:xfrm>
                              <a:off x="896578" y="168094"/>
                              <a:ext cx="1058308" cy="520873"/>
                              <a:chOff x="896578" y="168094"/>
                              <a:chExt cx="1058308" cy="520873"/>
                            </a:xfrm>
                          </wpg:grpSpPr>
                          <wpg:grpSp>
                            <wpg:cNvPr id="1003" name="Group 1003"/>
                            <wpg:cNvGrpSpPr/>
                            <wpg:grpSpPr>
                              <a:xfrm rot="6138701">
                                <a:off x="773704" y="290968"/>
                                <a:ext cx="514354" cy="268606"/>
                                <a:chOff x="773700" y="290968"/>
                                <a:chExt cx="3844897" cy="1244901"/>
                              </a:xfrm>
                            </wpg:grpSpPr>
                            <wpg:grpSp>
                              <wpg:cNvPr id="1016" name="Group 1016"/>
                              <wpg:cNvGrpSpPr/>
                              <wpg:grpSpPr>
                                <a:xfrm>
                                  <a:off x="773700" y="522321"/>
                                  <a:ext cx="1540502" cy="791208"/>
                                  <a:chOff x="773703" y="522321"/>
                                  <a:chExt cx="1540607" cy="791209"/>
                                </a:xfrm>
                              </wpg:grpSpPr>
                              <wps:wsp>
                                <wps:cNvPr id="1025" name="Arc 1025"/>
                                <wps:cNvSpPr/>
                                <wps:spPr>
                                  <a:xfrm>
                                    <a:off x="773703" y="522323"/>
                                    <a:ext cx="769429" cy="791207"/>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6" name="Arc 1026"/>
                                <wps:cNvSpPr/>
                                <wps:spPr>
                                  <a:xfrm flipV="1">
                                    <a:off x="1544880" y="522321"/>
                                    <a:ext cx="769430" cy="791202"/>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7" name="Group 1017"/>
                              <wpg:cNvGrpSpPr/>
                              <wpg:grpSpPr>
                                <a:xfrm>
                                  <a:off x="2316073" y="522318"/>
                                  <a:ext cx="1540508" cy="791206"/>
                                  <a:chOff x="2316072" y="522321"/>
                                  <a:chExt cx="1540605" cy="791207"/>
                                </a:xfrm>
                              </wpg:grpSpPr>
                              <wps:wsp>
                                <wps:cNvPr id="1023" name="Arc 1023"/>
                                <wps:cNvSpPr/>
                                <wps:spPr>
                                  <a:xfrm>
                                    <a:off x="2316072" y="522321"/>
                                    <a:ext cx="769432" cy="791207"/>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4" name="Arc 1024"/>
                                <wps:cNvSpPr/>
                                <wps:spPr>
                                  <a:xfrm flipV="1">
                                    <a:off x="3087243" y="522322"/>
                                    <a:ext cx="769434" cy="791201"/>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8" name="Group 1018"/>
                              <wpg:cNvGrpSpPr/>
                              <wpg:grpSpPr>
                                <a:xfrm>
                                  <a:off x="3847408" y="290968"/>
                                  <a:ext cx="771189" cy="1244901"/>
                                  <a:chOff x="3847409" y="290971"/>
                                  <a:chExt cx="771188" cy="1244901"/>
                                </a:xfrm>
                              </wpg:grpSpPr>
                              <wpg:grpSp>
                                <wpg:cNvPr id="1019" name="Group 1019"/>
                                <wpg:cNvGrpSpPr/>
                                <wpg:grpSpPr>
                                  <a:xfrm>
                                    <a:off x="3847409" y="290971"/>
                                    <a:ext cx="771188" cy="1244901"/>
                                    <a:chOff x="3847407" y="290966"/>
                                    <a:chExt cx="771188" cy="1244901"/>
                                  </a:xfrm>
                                </wpg:grpSpPr>
                                <wps:wsp>
                                  <wps:cNvPr id="1021" name="Straight Connector 1021"/>
                                  <wps:cNvCnPr/>
                                  <wps:spPr>
                                    <a:xfrm>
                                      <a:off x="3847407" y="290966"/>
                                      <a:ext cx="760165" cy="616943"/>
                                    </a:xfrm>
                                    <a:prstGeom prst="line">
                                      <a:avLst/>
                                    </a:prstGeom>
                                    <a:noFill/>
                                    <a:ln w="15875" cap="flat" cmpd="sng" algn="ctr">
                                      <a:solidFill>
                                        <a:sysClr val="windowText" lastClr="000000"/>
                                      </a:solidFill>
                                      <a:prstDash val="solid"/>
                                    </a:ln>
                                    <a:effectLst/>
                                  </wps:spPr>
                                  <wps:bodyPr/>
                                </wps:wsp>
                                <wps:wsp>
                                  <wps:cNvPr id="1022" name="Straight Connector 1022"/>
                                  <wps:cNvCnPr/>
                                  <wps:spPr>
                                    <a:xfrm flipV="1">
                                      <a:off x="3858433" y="918925"/>
                                      <a:ext cx="760162" cy="616942"/>
                                    </a:xfrm>
                                    <a:prstGeom prst="line">
                                      <a:avLst/>
                                    </a:prstGeom>
                                    <a:noFill/>
                                    <a:ln w="15875" cap="flat" cmpd="sng" algn="ctr">
                                      <a:solidFill>
                                        <a:sysClr val="windowText" lastClr="000000"/>
                                      </a:solidFill>
                                      <a:prstDash val="solid"/>
                                    </a:ln>
                                    <a:effectLst/>
                                  </wps:spPr>
                                  <wps:bodyPr/>
                                </wps:wsp>
                              </wpg:grpSp>
                              <wps:wsp>
                                <wps:cNvPr id="1020" name="Straight Connector 1020"/>
                                <wps:cNvCnPr/>
                                <wps:spPr>
                                  <a:xfrm flipH="1">
                                    <a:off x="3858417" y="918925"/>
                                    <a:ext cx="748867" cy="0"/>
                                  </a:xfrm>
                                  <a:prstGeom prst="line">
                                    <a:avLst/>
                                  </a:prstGeom>
                                  <a:noFill/>
                                  <a:ln w="15875" cap="flat" cmpd="sng" algn="ctr">
                                    <a:solidFill>
                                      <a:sysClr val="windowText" lastClr="000000"/>
                                    </a:solidFill>
                                    <a:prstDash val="solid"/>
                                  </a:ln>
                                  <a:effectLst/>
                                </wps:spPr>
                                <wps:bodyPr/>
                              </wps:wsp>
                            </wpg:grpSp>
                          </wpg:grpSp>
                          <wpg:grpSp>
                            <wpg:cNvPr id="1004" name="Group 1004"/>
                            <wpg:cNvGrpSpPr/>
                            <wpg:grpSpPr>
                              <a:xfrm rot="3755258">
                                <a:off x="1563410" y="297490"/>
                                <a:ext cx="514350" cy="268603"/>
                                <a:chOff x="1563415" y="297483"/>
                                <a:chExt cx="3844872" cy="1244900"/>
                              </a:xfrm>
                            </wpg:grpSpPr>
                            <wpg:grpSp>
                              <wpg:cNvPr id="1005" name="Group 1005"/>
                              <wpg:cNvGrpSpPr/>
                              <wpg:grpSpPr>
                                <a:xfrm>
                                  <a:off x="1563415" y="528833"/>
                                  <a:ext cx="1540483" cy="791209"/>
                                  <a:chOff x="1563411" y="528836"/>
                                  <a:chExt cx="1540587" cy="791207"/>
                                </a:xfrm>
                              </wpg:grpSpPr>
                              <wps:wsp>
                                <wps:cNvPr id="1014" name="Arc 1014"/>
                                <wps:cNvSpPr/>
                                <wps:spPr>
                                  <a:xfrm>
                                    <a:off x="1563411" y="528836"/>
                                    <a:ext cx="769430" cy="791207"/>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5" name="Arc 1015"/>
                                <wps:cNvSpPr/>
                                <wps:spPr>
                                  <a:xfrm flipV="1">
                                    <a:off x="2334569" y="528837"/>
                                    <a:ext cx="769429" cy="791202"/>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6" name="Group 1006"/>
                              <wpg:cNvGrpSpPr/>
                              <wpg:grpSpPr>
                                <a:xfrm>
                                  <a:off x="3105766" y="528838"/>
                                  <a:ext cx="1540508" cy="791204"/>
                                  <a:chOff x="3105762" y="528838"/>
                                  <a:chExt cx="1540608" cy="791205"/>
                                </a:xfrm>
                              </wpg:grpSpPr>
                              <wps:wsp>
                                <wps:cNvPr id="1012" name="Arc 1012"/>
                                <wps:cNvSpPr/>
                                <wps:spPr>
                                  <a:xfrm>
                                    <a:off x="3105762" y="528838"/>
                                    <a:ext cx="769436" cy="791205"/>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3" name="Arc 1013"/>
                                <wps:cNvSpPr/>
                                <wps:spPr>
                                  <a:xfrm flipV="1">
                                    <a:off x="3876933" y="528839"/>
                                    <a:ext cx="769437" cy="791200"/>
                                  </a:xfrm>
                                  <a:prstGeom prst="arc">
                                    <a:avLst>
                                      <a:gd name="adj1" fmla="val 10817470"/>
                                      <a:gd name="adj2" fmla="val 0"/>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07" name="Group 1007"/>
                              <wpg:cNvGrpSpPr/>
                              <wpg:grpSpPr>
                                <a:xfrm>
                                  <a:off x="4637094" y="297483"/>
                                  <a:ext cx="771193" cy="1244900"/>
                                  <a:chOff x="4637091" y="297489"/>
                                  <a:chExt cx="771194" cy="1244900"/>
                                </a:xfrm>
                              </wpg:grpSpPr>
                              <wpg:grpSp>
                                <wpg:cNvPr id="1008" name="Group 1008"/>
                                <wpg:cNvGrpSpPr/>
                                <wpg:grpSpPr>
                                  <a:xfrm>
                                    <a:off x="4637091" y="297489"/>
                                    <a:ext cx="771194" cy="1244900"/>
                                    <a:chOff x="4637091" y="297489"/>
                                    <a:chExt cx="771194" cy="1244900"/>
                                  </a:xfrm>
                                </wpg:grpSpPr>
                                <wps:wsp>
                                  <wps:cNvPr id="1010" name="Straight Connector 1010"/>
                                  <wps:cNvCnPr/>
                                  <wps:spPr>
                                    <a:xfrm>
                                      <a:off x="4637091" y="297489"/>
                                      <a:ext cx="760162" cy="616939"/>
                                    </a:xfrm>
                                    <a:prstGeom prst="line">
                                      <a:avLst/>
                                    </a:prstGeom>
                                    <a:noFill/>
                                    <a:ln w="15875" cap="flat" cmpd="sng" algn="ctr">
                                      <a:solidFill>
                                        <a:sysClr val="windowText" lastClr="000000"/>
                                      </a:solidFill>
                                      <a:prstDash val="solid"/>
                                    </a:ln>
                                    <a:effectLst/>
                                  </wps:spPr>
                                  <wps:bodyPr/>
                                </wps:wsp>
                                <wps:wsp>
                                  <wps:cNvPr id="1011" name="Straight Connector 1011"/>
                                  <wps:cNvCnPr/>
                                  <wps:spPr>
                                    <a:xfrm flipV="1">
                                      <a:off x="4648121" y="925450"/>
                                      <a:ext cx="760164" cy="616939"/>
                                    </a:xfrm>
                                    <a:prstGeom prst="line">
                                      <a:avLst/>
                                    </a:prstGeom>
                                    <a:noFill/>
                                    <a:ln w="15875" cap="flat" cmpd="sng" algn="ctr">
                                      <a:solidFill>
                                        <a:sysClr val="windowText" lastClr="000000"/>
                                      </a:solidFill>
                                      <a:prstDash val="solid"/>
                                    </a:ln>
                                    <a:effectLst/>
                                  </wps:spPr>
                                  <wps:bodyPr/>
                                </wps:wsp>
                              </wpg:grpSp>
                              <wps:wsp>
                                <wps:cNvPr id="1009" name="Straight Connector 1009"/>
                                <wps:cNvCnPr/>
                                <wps:spPr>
                                  <a:xfrm flipH="1">
                                    <a:off x="4648115" y="925444"/>
                                    <a:ext cx="748864" cy="0"/>
                                  </a:xfrm>
                                  <a:prstGeom prst="line">
                                    <a:avLst/>
                                  </a:prstGeom>
                                  <a:noFill/>
                                  <a:ln w="15875" cap="flat" cmpd="sng" algn="ctr">
                                    <a:solidFill>
                                      <a:sysClr val="windowText" lastClr="000000"/>
                                    </a:solidFill>
                                    <a:prstDash val="solid"/>
                                  </a:ln>
                                  <a:effectLst/>
                                </wps:spPr>
                                <wps:bodyPr/>
                              </wps:wsp>
                            </wpg:grpSp>
                          </wpg:grpSp>
                        </wpg:grpSp>
                      </wpg:wgp>
                      <wps:wsp>
                        <wps:cNvPr id="1089" name="Text Box 2"/>
                        <wps:cNvSpPr txBox="1">
                          <a:spLocks noChangeArrowheads="1"/>
                        </wps:cNvSpPr>
                        <wps:spPr bwMode="auto">
                          <a:xfrm>
                            <a:off x="12360" y="351218"/>
                            <a:ext cx="2315209" cy="417829"/>
                          </a:xfrm>
                          <a:prstGeom prst="rect">
                            <a:avLst/>
                          </a:prstGeom>
                          <a:solidFill>
                            <a:srgbClr val="FFFFFF"/>
                          </a:solidFill>
                          <a:ln w="9525">
                            <a:noFill/>
                            <a:miter lim="800000"/>
                            <a:headEnd/>
                            <a:tailEnd/>
                          </a:ln>
                        </wps:spPr>
                        <wps:txbx>
                          <w:txbxContent>
                            <w:p w14:paraId="7A3D0968" w14:textId="587E1FD8"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A large unstable nucleus (1) absorbs a neutron (1)</w:t>
                              </w:r>
                            </w:p>
                          </w:txbxContent>
                        </wps:txbx>
                        <wps:bodyPr rot="0" vert="horz" wrap="square" lIns="91440" tIns="45720" rIns="91440" bIns="45720" anchor="t" anchorCtr="0">
                          <a:spAutoFit/>
                        </wps:bodyPr>
                      </wps:wsp>
                      <wps:wsp>
                        <wps:cNvPr id="1090" name="Text Box 2"/>
                        <wps:cNvSpPr txBox="1">
                          <a:spLocks noChangeArrowheads="1"/>
                        </wps:cNvSpPr>
                        <wps:spPr bwMode="auto">
                          <a:xfrm>
                            <a:off x="389" y="2025753"/>
                            <a:ext cx="2454909" cy="417829"/>
                          </a:xfrm>
                          <a:prstGeom prst="rect">
                            <a:avLst/>
                          </a:prstGeom>
                          <a:solidFill>
                            <a:srgbClr val="FFFFFF"/>
                          </a:solidFill>
                          <a:ln w="9525">
                            <a:noFill/>
                            <a:miter lim="800000"/>
                            <a:headEnd/>
                            <a:tailEnd/>
                          </a:ln>
                        </wps:spPr>
                        <wps:txbx>
                          <w:txbxContent>
                            <w:p w14:paraId="70C5A400" w14:textId="6D994B03"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The large nucleus splits into 2 smaller nuclei (1) of equal size (1)</w:t>
                              </w:r>
                            </w:p>
                          </w:txbxContent>
                        </wps:txbx>
                        <wps:bodyPr rot="0" vert="horz" wrap="square" lIns="91440" tIns="45720" rIns="91440" bIns="45720" anchor="t" anchorCtr="0">
                          <a:spAutoFit/>
                        </wps:bodyPr>
                      </wps:wsp>
                      <wps:wsp>
                        <wps:cNvPr id="1092" name="Text Box 2"/>
                        <wps:cNvSpPr txBox="1">
                          <a:spLocks noChangeArrowheads="1"/>
                        </wps:cNvSpPr>
                        <wps:spPr bwMode="auto">
                          <a:xfrm>
                            <a:off x="12993" y="4902452"/>
                            <a:ext cx="3402601" cy="445011"/>
                          </a:xfrm>
                          <a:prstGeom prst="rect">
                            <a:avLst/>
                          </a:prstGeom>
                          <a:solidFill>
                            <a:srgbClr val="FFFFFF"/>
                          </a:solidFill>
                          <a:ln w="9525">
                            <a:noFill/>
                            <a:miter lim="800000"/>
                            <a:headEnd/>
                            <a:tailEnd/>
                          </a:ln>
                        </wps:spPr>
                        <wps:txbx>
                          <w:txbxContent>
                            <w:p w14:paraId="2E293F66" w14:textId="05031D5B"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Neutrons and gamma are emitted (1) and a large amount of energy is released (1)</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4FE359E0" id="Canvas 618" o:spid="_x0000_s1805" editas="canvas" style="position:absolute;left:0;text-align:left;margin-left:52.3pt;margin-top:1.55pt;width:6in;height:421.05pt;z-index:251636736;mso-position-horizontal-relative:text;mso-position-vertical-relative:text" coordsize="54864,5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">
                <v:shape id="_x0000_s1806" type="#_x0000_t75" style="position:absolute;width:54864;height:53473;visibility:visible;mso-wrap-style:square">
                  <v:fill o:detectmouseclick="t"/>
                  <v:path o:connecttype="none"/>
                </v:shape>
                <v:group id="Group 762" o:spid="_x0000_s1807" style="position:absolute;left:14432;top:2367;width:36245;height:45389" coordorigin="14432,3006" coordsize="36245,45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group id="Group 758" o:spid="_x0000_s1808" style="position:absolute;left:14432;top:12779;width:36245;height:35616" coordorigin="16635,5949" coordsize="36245,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group id="Group 754" o:spid="_x0000_s1809" style="position:absolute;left:16635;top:5949;width:20930;height:35469" coordorigin="16635,5949" coordsize="20930,3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oval id="Oval 695" o:spid="_x0000_s1810" style="position:absolute;left:23796;top:5949;width:6941;height:6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mrsUA&#10;AADcAAAADwAAAGRycy9kb3ducmV2LnhtbESPQWsCMRSE7wX/Q3iCl6JZhS66NYqIhV4q1Lb3183b&#10;zermZUlSd/33jVDocZj5Zpj1drCtuJIPjWMF81kGgrh0uuFawefHy3QJIkRkja1jUnCjANvN6GGN&#10;hXY9v9P1FGuRSjgUqMDE2BVShtKQxTBzHXHyKuctxiR9LbXHPpXbVi6yLJcWG04LBjvaGyovpx+r&#10;IC+P1dvj98001eWwPOd+V321vVKT8bB7BhFpiP/hP/pVJ271BP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uau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shape id="Straight Arrow Connector 697" o:spid="_x0000_s1811" type="#_x0000_t32" style="position:absolute;left:27266;top:12779;width:0;height:8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6ZocUAAADcAAAADwAAAGRycy9kb3ducmV2LnhtbESPzWrDMBCE74G+g9hCb4mcHtzGjRxC&#10;wOBDe3CS0utibW1ja+Vaqn/evgoEehxm5htmf5hNJ0YaXGNZwXYTgSAurW64UnC9ZOtXEM4ja+ws&#10;k4KFHBzSh9UeE20nLmg8+0oECLsEFdTe94mUrqzJoNvYnjh433Yw6IMcKqkHnALcdPI5imJpsOGw&#10;UGNPp5rK9vxrFEQuzn5Ol/ZjvFa+eP+SWb7sPpV6epyPbyA8zf4/fG/nWkG8e4HbmXAE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6ZocUAAADcAAAADwAAAAAAAAAA&#10;AAAAAAChAgAAZHJzL2Rvd25yZXYueG1sUEsFBgAAAAAEAAQA+QAAAJMDAAAAAA==&#10;" strokecolor="black [3040]">
                        <v:stroke endarrow="open"/>
                      </v:shape>
                      <v:oval id="Oval 727" o:spid="_x0000_s1812" style="position:absolute;left:18398;top:21813;width:3966;height:4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bOMUA&#10;AADcAAAADwAAAGRycy9kb3ducmV2LnhtbESPQWvCQBSE70L/w/IKvUjd6CGG6CpSKvTSgtreX7Mv&#10;2Wj2bdjdmvjvu0Khx2FmvmHW29F24ko+tI4VzGcZCOLK6ZYbBZ+n/XMBIkRkjZ1jUnCjANvNw2SN&#10;pXYDH+h6jI1IEA4lKjAx9qWUoTJkMcxcT5y82nmLMUnfSO1xSHDbyUWW5dJiy2nBYE8vhqrL8ccq&#10;yKuP+n36fTNtfXktzrnf1V/doNTT47hbgYg0xv/wX/tNK1gulnA/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hs4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oval id="Oval 748" o:spid="_x0000_s1813" style="position:absolute;left:33528;top:22401;width:3962;height:4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EL8EA&#10;AADcAAAADwAAAGRycy9kb3ducmV2LnhtbERPy2oCMRTdF/yHcAU3RTNKqeNoFClYanc+Nu4ukzsP&#10;ndwMSToz/XuzKHR5OO/NbjCN6Mj52rKC+SwBQZxbXXOp4Ho5TFMQPiBrbCyTgl/ysNuOXjaYadvz&#10;ibpzKEUMYZ+hgiqENpPS5xUZ9DPbEkeusM5giNCVUjvsY7hp5CJJ3qXBmmNDhS19VJQ/zj9GQZEe&#10;6fs1vR1WXdezLe7Gs/tUajIe9msQgYbwL/5zf2kFy7e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xC/BAAAA3AAAAA8AAAAAAAAAAAAAAAAAmAIAAGRycy9kb3du&#10;cmV2LnhtbFBLBQYAAAAABAAEAPUAAACGAwAAAAA=&#10;" fillcolor="#bcbcbc">
                        <v:fill color2="#ededed" rotate="t" angle="180" colors="0 #bcbcbc;22938f #d0d0d0;1 #ededed" focus="100%" type="gradient"/>
                        <v:shadow on="t" color="black" opacity="24903f" origin=",.5" offset="0,.55556mm"/>
                      </v:oval>
                      <v:shape id="Straight Arrow Connector 728" o:spid="_x0000_s1814" type="#_x0000_t32" style="position:absolute;left:18398;top:29194;width:1983;height:7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q28MAAADcAAAADwAAAGRycy9kb3ducmV2LnhtbERPXWvCMBR9F/Yfwh34pumqrNIZRTZE&#10;xcGYiuDbpblrypqb2kSt/948DPZ4ON/TeWdrcaXWV44VvAwTEMSF0xWXCg775WACwgdkjbVjUnAn&#10;D/PZU2+KuXY3/qbrLpQihrDPUYEJocml9IUhi37oGuLI/bjWYoiwLaVu8RbDbS3TJHmVFiuODQYb&#10;ejdU/O4uVsHH5jjOzt35a7Q6mc+CRtkpXWyV6j93izcQgbrwL/5zr7WCLI1r45l4BO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KtvDAAAA3AAAAA8AAAAAAAAAAAAA&#10;AAAAoQIAAGRycy9kb3ducmV2LnhtbFBLBQYAAAAABAAEAPkAAACRAwAAAAA=&#10;" strokecolor="black [3040]">
                        <v:stroke endarrow="open"/>
                      </v:shape>
                      <v:shape id="Straight Arrow Connector 749" o:spid="_x0000_s1815" type="#_x0000_t32" style="position:absolute;left:27266;top:29194;width:0;height:8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LksUAAADcAAAADwAAAGRycy9kb3ducmV2LnhtbESPS4vCQBCE7wv+h6EFb+tEWXzEjCJC&#10;wIMefCx7bTJtEpLpiZnZGP+9s7Dgsaiqr6hk05tadNS60rKCyTgCQZxZXXKu4HpJPxcgnEfWWFsm&#10;BU9ysFkPPhKMtX3wibqzz0WAsItRQeF9E0vpsoIMurFtiIN3s61BH2SbS93iI8BNLadRNJMGSw4L&#10;BTa0Kyirzr9GQeRm6X13qY7dNfenw49M98/lt1KjYb9dgfDU+3f4v73XCuZfS/g7E4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LksUAAADcAAAADwAAAAAAAAAA&#10;AAAAAAChAgAAZHJzL2Rvd25yZXYueG1sUEsFBgAAAAAEAAQA+QAAAJMDAAAAAA==&#10;" strokecolor="black [3040]">
                        <v:stroke endarrow="open"/>
                      </v:shape>
                      <v:shape id="Straight Arrow Connector 750" o:spid="_x0000_s1816" type="#_x0000_t32" style="position:absolute;left:33528;top:28423;width:2831;height:8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0sIAAADcAAAADwAAAGRycy9kb3ducmV2LnhtbERPy4rCMBTdD/gP4QruxnQEH9NpFBEK&#10;LpyFVnF7ae60pc1NbWKtf28WAy4P551sBtOInjpXWVbwNY1AEOdWV1woOGfp5wqE88gaG8uk4EkO&#10;NuvRR4Kxtg8+Un/yhQgh7GJUUHrfxlK6vCSDbmpb4sD92c6gD7ArpO7wEcJNI2dRtJAGKw4NJba0&#10;KymvT3ejIHKL9LbL6t/+XPjj4SrT/fP7otRkPGx/QHga/Fv8795rBct5mB/Oh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00sIAAADcAAAADwAAAAAAAAAAAAAA&#10;AAChAgAAZHJzL2Rvd25yZXYueG1sUEsFBgAAAAAEAAQA+QAAAJADAAAAAA==&#10;" strokecolor="black [3040]">
                        <v:stroke endarrow="open"/>
                      </v:shape>
                      <v:oval id="Oval 751" o:spid="_x0000_s1817" style="position:absolute;left:16635;top:38999;width:1212;height: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VqsUA&#10;AADcAAAADwAAAGRycy9kb3ducmV2LnhtbESPQWsCMRSE70L/Q3iFXkSzFrqV1ShSWuilQq3en5u3&#10;m9XNy5Kk7vrvG6HgcZiZb5jlerCtuJAPjWMFs2kGgrh0uuFawf7nYzIHESKyxtYxKbhSgPXqYbTE&#10;Qruev+myi7VIEA4FKjAxdoWUoTRkMUxdR5y8ynmLMUlfS+2xT3Dbyucsy6XFhtOCwY7eDJXn3a9V&#10;kJfb6mt8vJqmOr/PT7nfVIe2V+rpcdgsQEQa4j383/7UCl5fZn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VWq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oval>
                      <v:oval id="Oval 752" o:spid="_x0000_s1818" style="position:absolute;left:26863;top:40211;width:1206;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lGMQA&#10;AADcAAAADwAAAGRycy9kb3ducmV2LnhtbESPT2sCMRTE7wW/Q3hCL0WzCm3X1SgiWGxvVS/eHpu3&#10;f3TzsiRxd/32TaHQ4zAzv2FWm8E0oiPna8sKZtMEBHFudc2lgvNpP0lB+ICssbFMCh7kYbMePa0w&#10;07bnb+qOoRQRwj5DBVUIbSalzysy6Ke2JY5eYZ3BEKUrpXbYR7hp5DxJ3qTBmuNChS3tKspvx7tR&#10;UKSf9PWSXvaLruvZFlfj2X0o9TwetksQgYbwH/5rH7SC99c5/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BZRjEAAAA3AAAAA8AAAAAAAAAAAAAAAAAmAIAAGRycy9k&#10;b3ducmV2LnhtbFBLBQYAAAAABAAEAPUAAACJAwAAAAA=&#10;" fillcolor="#bcbcbc">
                        <v:fill color2="#ededed" rotate="t" angle="180" colors="0 #bcbcbc;22938f #d0d0d0;1 #ededed" focus="100%" type="gradient"/>
                        <v:shadow on="t" color="black" opacity="24903f" origin=",.5" offset="0,.55556mm"/>
                      </v:oval>
                      <v:oval id="Oval 753" o:spid="_x0000_s1819" style="position:absolute;left:36359;top:39698;width:1206;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Ag8QA&#10;AADcAAAADwAAAGRycy9kb3ducmV2LnhtbESPT2sCMRTE70K/Q3gFL0WzrVi3W6OUgqK91Xrx9ti8&#10;/dNuXpYk7q7f3ggFj8PM/IZZrgfTiI6cry0reJ4mIIhzq2suFRx/NpMUhA/IGhvLpOBCHtarh9ES&#10;M217/qbuEEoRIewzVFCF0GZS+rwig35qW+LoFdYZDFG6UmqHfYSbRr4kyas0WHNcqLClz4ryv8PZ&#10;KCjSPX09pafNW9f1bItf49ltlRo/Dh/vIAIN4R7+b++0gsV8B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wIPEAAAA3AAAAA8AAAAAAAAAAAAAAAAAmAIAAGRycy9k&#10;b3ducmV2LnhtbFBLBQYAAAAABAAEAPUAAACJAwAAAAA=&#10;" fillcolor="#bcbcbc">
                        <v:fill color2="#ededed" rotate="t" angle="180" colors="0 #bcbcbc;22938f #d0d0d0;1 #ededed" focus="100%" type="gradient"/>
                        <v:shadow on="t" color="black" opacity="24903f" origin=",.5" offset="0,.55556mm"/>
                      </v:oval>
                    </v:group>
                    <v:shape id="Text Box 755" o:spid="_x0000_s1820" type="#_x0000_t202" style="position:absolute;left:32499;top:7821;width:18178;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E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8JY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RH7HAAAA3AAAAA8AAAAAAAAAAAAAAAAAmAIAAGRy&#10;cy9kb3ducmV2LnhtbFBLBQYAAAAABAAEAPUAAACMAwAAAAA=&#10;" filled="f" stroked="f" strokeweight=".5pt">
                      <v:textbox>
                        <w:txbxContent>
                          <w:p w14:paraId="0EE3A72A" w14:textId="77777777" w:rsidR="004060DD" w:rsidRPr="00C06E12" w:rsidRDefault="004060DD">
                            <w:pPr>
                              <w:rPr>
                                <w:sz w:val="20"/>
                                <w:szCs w:val="20"/>
                              </w:rPr>
                            </w:pPr>
                            <w:r w:rsidRPr="00C06E12">
                              <w:rPr>
                                <w:sz w:val="20"/>
                                <w:szCs w:val="20"/>
                              </w:rPr>
                              <w:t>Large, unstable nucleus</w:t>
                            </w:r>
                          </w:p>
                        </w:txbxContent>
                      </v:textbox>
                    </v:shape>
                    <v:shape id="Text Box 755" o:spid="_x0000_s1821" type="#_x0000_t202" style="position:absolute;left:38562;top:22883;width:12115;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aCcUA&#10;AADcAAAADwAAAGRycy9kb3ducmV2LnhtbESPT4vCMBTE7wt+h/CEva2pgq5Uo0hBlEUP/rl4ezbP&#10;tti81CZq9dMbYcHjMDO/YcbTxpTiRrUrLCvodiIQxKnVBWcK9rv5zxCE88gaS8uk4EEOppPW1xhj&#10;be+8odvWZyJA2MWoIPe+iqV0aU4GXcdWxME72dqgD7LOpK7xHuCmlL0oGkiDBYeFHCtKckrP26tR&#10;8JfM17g59szwWSaL1WlWXfaHvlLf7WY2AuGp8Z/wf3upFfz2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doJxQAAANwAAAAPAAAAAAAAAAAAAAAAAJgCAABkcnMv&#10;ZG93bnJldi54bWxQSwUGAAAAAAQABAD1AAAAigMAAAAA&#10;" filled="f" stroked="f" strokeweight=".5pt">
                      <v:textbox>
                        <w:txbxContent>
                          <w:p w14:paraId="1D0077AA" w14:textId="77777777" w:rsidR="004060DD" w:rsidRPr="00C06E12" w:rsidRDefault="004060DD" w:rsidP="00B26BB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Smaller nuclei</w:t>
                            </w:r>
                          </w:p>
                        </w:txbxContent>
                      </v:textbox>
                    </v:shape>
                    <v:shape id="Text Box 755" o:spid="_x0000_s1822" type="#_x0000_t202" style="position:absolute;left:38562;top:38593;width:1431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ksUA&#10;AADcAAAADwAAAGRycy9kb3ducmV2LnhtbESPQYvCMBSE78L+h/AWvGmq4FqqUaQgK6IHXS97ezbP&#10;tti8dJuodX+9EQSPw8x8w0znranElRpXWlYw6EcgiDOrS84VHH6WvRiE88gaK8uk4E4O5rOPzhQT&#10;bW+8o+ve5yJA2CWooPC+TqR0WUEGXd/WxME72cagD7LJpW7wFuCmksMo+pIGSw4LBdaUFpSd9xej&#10;YJ0ut7g7Dk38X6Xfm9Oi/jv8jpTqfraLCQhPrX+HX+2VVjAe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X+SxQAAANwAAAAPAAAAAAAAAAAAAAAAAJgCAABkcnMv&#10;ZG93bnJldi54bWxQSwUGAAAAAAQABAD1AAAAigMAAAAA&#10;" filled="f" stroked="f" strokeweight=".5pt">
                      <v:textbox>
                        <w:txbxContent>
                          <w:p w14:paraId="09DD4BD5" w14:textId="77777777" w:rsidR="004060DD" w:rsidRPr="00C06E12" w:rsidRDefault="004060DD" w:rsidP="00B26BB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Emitted neutrons</w:t>
                            </w:r>
                          </w:p>
                        </w:txbxContent>
                      </v:textbox>
                    </v:shape>
                  </v:group>
                  <v:oval id="Oval 759" o:spid="_x0000_s1823" style="position:absolute;left:24549;top:3006;width:1207;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3acQA&#10;AADcAAAADwAAAGRycy9kb3ducmV2LnhtbESPT2vCQBTE74LfYXmFXqRuLNTG1FVEsFhvjV56e2Rf&#10;/rTZt2F3m8Rv3y0IHoeZ+Q2z3o6mFT0531hWsJgnIIgLqxuuFFzOh6cUhA/IGlvLpOBKHrab6WSN&#10;mbYDf1Kfh0pECPsMFdQhdJmUvqjJoJ/bjjh6pXUGQ5SuktrhEOGmlc9JspQGG44LNXa0r6n4yX+N&#10;gjL9oNMs/Tqs+n5gW34bz+5dqceHcfcGItAY7uFb+6gVvL6s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92nEAAAA3AAAAA8AAAAAAAAAAAAAAAAAmAIAAGRycy9k&#10;b3ducmV2LnhtbFBLBQYAAAAABAAEAPUAAACJAwAAAAA=&#10;" fillcolor="#bcbcbc">
                    <v:fill color2="#ededed" rotate="t" angle="180" colors="0 #bcbcbc;22938f #d0d0d0;1 #ededed" focus="100%" type="gradient"/>
                    <v:shadow on="t" color="black" opacity="24903f" origin=",.5" offset="0,.55556mm"/>
                  </v:oval>
                  <v:shape id="Straight Arrow Connector 760" o:spid="_x0000_s1824" type="#_x0000_t32" style="position:absolute;left:25063;top:4213;width:0;height:7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b78AAADcAAAADwAAAGRycy9kb3ducmV2LnhtbERPy6rCMBDdC/5DGMGdpt5F1WoUEQou&#10;dOELt0MztsVmUpvcWv/eLASXh/NerjtTiZYaV1pWMBlHIIgzq0vOFVzO6WgGwnlkjZVlUvAmB+tV&#10;v7fERNsXH6k9+VyEEHYJKii8rxMpXVaQQTe2NXHg7rYx6ANscqkbfIVwU8m/KIqlwZJDQ4E1bQvK&#10;Hqd/oyBycfrcnh+H9pL74/4m0917flVqOOg2CxCeOv8Tf907rWAah/nhTDgC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bN+b78AAADcAAAADwAAAAAAAAAAAAAAAACh&#10;AgAAZHJzL2Rvd25yZXYueG1sUEsFBgAAAAAEAAQA+QAAAI0DAAAAAA==&#10;" strokecolor="black [3040]">
                    <v:stroke endarrow="open"/>
                  </v:shape>
                  <v:shape id="Text Box 761" o:spid="_x0000_s1825" type="#_x0000_t202" style="position:absolute;left:28533;top:3006;width:10576;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IwMcA&#10;AADcAAAADwAAAGRycy9kb3ducmV2LnhtbESPQWvCQBSE74X+h+UJvdVNhGpIXUMIBEtpD1ovvb1m&#10;n0kw+zbNrpr6692C4HGYmW+YZTaaTpxocK1lBfE0AkFcWd1yrWD3VT4nIJxH1thZJgV/5CBbPT4s&#10;MdX2zBs6bX0tAoRdigoa7/tUSlc1ZNBNbU8cvL0dDPogh1rqAc8Bbjo5i6K5NNhyWGiwp6Kh6rA9&#10;GgXvRfmJm5+ZSS5dsf7Y5/3v7vtFqafJmL+C8DT6e/jWftMKFv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MiMDHAAAA3AAAAA8AAAAAAAAAAAAAAAAAmAIAAGRy&#10;cy9kb3ducmV2LnhtbFBLBQYAAAAABAAEAPUAAACMAwAAAAA=&#10;" filled="f" stroked="f" strokeweight=".5pt">
                    <v:textbox>
                      <w:txbxContent>
                        <w:p w14:paraId="2FCD5706" w14:textId="77777777" w:rsidR="004060DD" w:rsidRPr="00C06E12" w:rsidRDefault="004060DD">
                          <w:pPr>
                            <w:rPr>
                              <w:sz w:val="20"/>
                              <w:szCs w:val="20"/>
                            </w:rPr>
                          </w:pPr>
                          <w:r w:rsidRPr="00C06E12">
                            <w:rPr>
                              <w:sz w:val="20"/>
                              <w:szCs w:val="20"/>
                            </w:rPr>
                            <w:t>Neutron</w:t>
                          </w:r>
                        </w:p>
                      </w:txbxContent>
                    </v:textbox>
                  </v:shape>
                </v:group>
                <v:shape id="Text Box 878" o:spid="_x0000_s1826" type="#_x0000_t202" style="position:absolute;left:42553;top:37617;width:721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6VUMMA&#10;AADcAAAADwAAAGRycy9kb3ducmV2LnhtbESPS4vCMBSF94L/IVxhdpoq6Gg1igwIMrjwtXB5aa5N&#10;bXPTaaJ2/v1EGHB5OI+Ps1i1thIPanzhWMFwkIAgzpwuOFdwPm36UxA+IGusHJOCX/KwWnY7C0y1&#10;e/KBHseQizjCPkUFJoQ6ldJnhiz6gauJo3d1jcUQZZNL3eAzjttKjpJkIi0WHAkGa/oylJXHu42Q&#10;nc/uB/dzG+5KeTHlBMd7863UR69dz0EEasM7/N/eagWz6Se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6VUMMAAADcAAAADwAAAAAAAAAAAAAAAACYAgAAZHJzL2Rv&#10;d25yZXYueG1sUEsFBgAAAAAEAAQA9QAAAIgDAAAAAA==&#10;" stroked="f">
                  <v:textbox style="mso-fit-shape-to-text:t">
                    <w:txbxContent>
                      <w:p w14:paraId="00630A23" w14:textId="2E56D328" w:rsidR="004060DD" w:rsidRPr="00C06E12" w:rsidRDefault="004060DD" w:rsidP="00FB2A14">
                        <w:pPr>
                          <w:pStyle w:val="NormalWeb"/>
                          <w:spacing w:before="0" w:beforeAutospacing="0" w:after="0" w:afterAutospacing="0"/>
                          <w:rPr>
                            <w:rFonts w:asciiTheme="minorHAnsi" w:hAnsiTheme="minorHAnsi"/>
                            <w:sz w:val="20"/>
                            <w:szCs w:val="20"/>
                          </w:rPr>
                        </w:pPr>
                        <w:r w:rsidRPr="00C06E12">
                          <w:rPr>
                            <w:rFonts w:asciiTheme="minorHAnsi" w:eastAsia="Times New Roman" w:hAnsiTheme="minorHAnsi"/>
                            <w:sz w:val="20"/>
                            <w:szCs w:val="20"/>
                          </w:rPr>
                          <w:t>Gamma rays</w:t>
                        </w:r>
                      </w:p>
                    </w:txbxContent>
                  </v:textbox>
                </v:shape>
                <v:group id="Group 988" o:spid="_x0000_s1827" style="position:absolute;left:34774;top:36631;width:5150;height:2686;rotation:1588860fd" coordorigin="" coordsize="38448,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ZSgcEAAADcAAAADwAAAGRycy9kb3ducmV2LnhtbERPy4rCMBTdD/gP4Qru&#10;xtRZiNMxiggFEVz4WIy7S3NNqs1NaTLa+vVmIczycN7zZedqcac2VJ4VTMYZCOLS64qNgtOx+JyB&#10;CBFZY+2ZFPQUYLkYfMwx1/7Be7ofohEphEOOCmyMTS5lKC05DGPfECfu4luHMcHWSN3iI4W7Wn5l&#10;2VQ6rDg1WGxobam8Hf6cgvPvuWiuu/5iLPUmULTPYtspNRp2qx8Qkbr4L367N1rB9yytTWfSEZC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CZSgcEAAADcAAAADwAA&#10;AAAAAAAAAAAAAACqAgAAZHJzL2Rvd25yZXYueG1sUEsFBgAAAAAEAAQA+gAAAJgDAAAAAA==&#10;">
                  <v:group id="Group 989" o:spid="_x0000_s1828" style="position:absolute;top:2313;width:15405;height:7912" coordorigin=",231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Arc 998" o:spid="_x0000_s1829" style="position:absolute;top:2313;width:7694;height:7912;visibility:visible;mso-wrap-style:square;v-text-anchor:middle" coordsize="76943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G6MIA&#10;AADcAAAADwAAAGRycy9kb3ducmV2LnhtbERPTWvCQBC9F/wPywje6saCJYmuIlJBeigkKl7H7JgE&#10;s7Mxu2ry77uHQo+P971c96YRT+pcbVnBbBqBIC6srrlUcDzs3mMQziNrbCyTgoEcrFejtyWm2r44&#10;o2fuSxFC2KWooPK+TaV0RUUG3dS2xIG72s6gD7Arpe7wFcJNIz+i6FMarDk0VNjStqLilj+MgnN8&#10;2dXm+xRl7p58zWf9z3W4kFKTcb9ZgPDU+3/xn3uvFSRJWBv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sbowgAAANwAAAAPAAAAAAAAAAAAAAAAAJgCAABkcnMvZG93&#10;bnJldi54bWxQSwUGAAAAAAQABAD1AAAAhwMAAAAA&#10;" path="m5,393650nsc1053,175526,173600,-569,385722,1,597802,571,769434,177522,769434,395605r-384717,l5,393650xem5,393650nfc1053,175526,173600,-569,385722,1,597802,571,769434,177522,769434,395605e" filled="f" strokecolor="windowText" strokeweight="1.25pt">
                      <v:path arrowok="t" o:connecttype="custom" o:connectlocs="5,393650;385722,1;769434,395605" o:connectangles="0,0,0"/>
                    </v:shape>
                    <v:shape id="Arc 999" o:spid="_x0000_s1830" style="position:absolute;left:7711;top:2313;width:7695;height:7912;flip:y;visibility:visible;mso-wrap-style:square;v-text-anchor:middle" coordsize="769433,7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LqscA&#10;AADcAAAADwAAAGRycy9kb3ducmV2LnhtbESP3WrCQBSE7wu+w3KE3hTdaIua6CoiFGwriD+I3h2y&#10;xySYPRuya0zfvlso9HKYmW+Y2aI1pWiodoVlBYN+BII4tbrgTMHx8N6bgHAeWWNpmRR8k4PFvPM0&#10;w0TbB++o2ftMBAi7BBXk3leJlC7NyaDr24o4eFdbG/RB1pnUNT4C3JRyGEUjabDgsJBjRauc0tv+&#10;bhSMP1/0ZoSn5vYqJ9sP+fV2vjir1HO3XU5BeGr9f/ivvdYK4jiG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TS6rHAAAA3AAAAA8AAAAAAAAAAAAAAAAAmAIAAGRy&#10;cy9kb3ducmV2LnhtbFBLBQYAAAAABAAEAPUAAACMAwAAAAA=&#10;" path="m5,393648nsc1053,175524,173600,-570,385722,,597802,570,769434,177520,769434,395603r-384717,1l5,393648xem5,393648nfc1053,175524,173600,-570,385722,,597802,570,769434,177520,769434,395603e" filled="f" strokecolor="windowText" strokeweight="1.25pt">
                      <v:path arrowok="t" o:connecttype="custom" o:connectlocs="5,393648;385722,0;769434,395603" o:connectangles="0,0,0"/>
                    </v:shape>
                  </v:group>
                  <v:group id="Group 990" o:spid="_x0000_s1831" style="position:absolute;left:15423;top:2313;width:15405;height:7912" coordorigin="15423,231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Arc 996" o:spid="_x0000_s1832" style="position:absolute;left:15423;top:2313;width:7694;height:7912;visibility:visible;mso-wrap-style:square;v-text-anchor:middle" coordsize="769434,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3AcQA&#10;AADcAAAADwAAAGRycy9kb3ducmV2LnhtbESPS4vCQBCE74L/YWjB2zpxQTExo4isIHtY8IXXNtN5&#10;YKYnZkaN/35nYcFjUVVfUemyM7V4UOsqywrGowgEcWZ1xYWC42HzMQPhPLLG2jIpeJGD5aLfSzHR&#10;9sk7eux9IQKEXYIKSu+bREqXlWTQjWxDHLzctgZ9kG0hdYvPADe1/IyiqTRYcVgosaF1Sdl1fzcK&#10;zrPLpjLfp2jnbvHXZNz95K8LKTUcdKs5CE+df4f/21utII6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9wHEAAAA3AAAAA8AAAAAAAAAAAAAAAAAmAIAAGRycy9k&#10;b3ducmV2LnhtbFBLBQYAAAAABAAEAPUAAACJAwAAAAA=&#10;" path="m5,393650nsc1053,175526,173600,-569,385722,1,597802,571,769434,177522,769434,395605r-384717,l5,393650xem5,393650nfc1053,175526,173600,-569,385722,1,597802,571,769434,177522,769434,395605e" filled="f" strokecolor="windowText" strokeweight="1.25pt">
                      <v:path arrowok="t" o:connecttype="custom" o:connectlocs="5,393650;385722,1;769434,395605" o:connectangles="0,0,0"/>
                    </v:shape>
                    <v:shape id="Arc 997" o:spid="_x0000_s1833" style="position:absolute;left:23135;top:2313;width:7694;height:7912;flip:y;visibility:visible;mso-wrap-style:square;v-text-anchor:middle" coordsize="769433,7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6Q8cA&#10;AADcAAAADwAAAGRycy9kb3ducmV2LnhtbESPQWvCQBSE74L/YXmCF2k2VtGYuooUhKqFUltKe3tk&#10;X5Ng9m3IbmP8965Q8DjMzDfMct2ZSrTUuNKygnEUgyDOrC45V/D5sX1IQDiPrLGyTAou5GC96veW&#10;mGp75ndqjz4XAcIuRQWF93UqpcsKMugiWxMH79c2Bn2QTS51g+cAN5V8jOOZNFhyWCiwpueCstPx&#10;zyiY70f6dYZf7Wkik7edPEy/f5xVajjoNk8gPHX+Hv5vv2gFi8U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ekPHAAAA3AAAAA8AAAAAAAAAAAAAAAAAmAIAAGRy&#10;cy9kb3ducmV2LnhtbFBLBQYAAAAABAAEAPUAAACMAwAAAAA=&#10;" path="m5,393648nsc1053,175524,173600,-570,385722,,597802,570,769434,177520,769434,395603r-384717,1l5,393648xem5,393648nfc1053,175524,173600,-570,385722,,597802,570,769434,177520,769434,395603e" filled="f" strokecolor="windowText" strokeweight="1.25pt">
                      <v:path arrowok="t" o:connecttype="custom" o:connectlocs="5,393648;385722,0;769434,395603" o:connectangles="0,0,0"/>
                    </v:shape>
                  </v:group>
                  <v:group id="Group 991" o:spid="_x0000_s1834" style="position:absolute;left:30737;width:7711;height:12449" coordorigin="30737"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Group 992" o:spid="_x0000_s1835" style="position:absolute;left:30737;width:7711;height:12449" coordorigin="30737"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line id="Straight Connector 994" o:spid="_x0000_s1836" style="position:absolute;visibility:visible;mso-wrap-style:square" from="30737,0" to="38338,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fU8UAAADcAAAADwAAAGRycy9kb3ducmV2LnhtbESPQWvCQBSE74X+h+UVems2LSoxuopo&#10;WtveYsXzI/tMgtm3IbtN4r93C0KPw8x8wyzXo2lET52rLSt4jWIQxIXVNZcKjj/vLwkI55E1NpZJ&#10;wZUcrFePD0tMtR04p/7gSxEg7FJUUHnfplK6oiKDLrItcfDOtjPog+xKqTscAtw08i2OZ9JgzWGh&#10;wpa2FRWXw69RMP3IT7vTsE/Omc0uvf/ebOOvUqnnp3GzAOFp9P/he/tTK5jPJ/B3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TfU8UAAADcAAAADwAAAAAAAAAA&#10;AAAAAAChAgAAZHJzL2Rvd25yZXYueG1sUEsFBgAAAAAEAAQA+QAAAJMDAAAAAA==&#10;" strokecolor="windowText" strokeweight="1.25pt"/>
                      <v:line id="Straight Connector 995" o:spid="_x0000_s1837" style="position:absolute;flip:y;visibility:visible;mso-wrap-style:square" from="30847,6279" to="38448,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cE8cAAADcAAAADwAAAGRycy9kb3ducmV2LnhtbESPT2vCQBTE74LfYXmCl1I3Ctomuop/&#10;KO3BllbTen1kn0kw+zZkV02/fVcoeBxm5jfMbNGaSlyocaVlBcNBBII4s7rkXEG6f3l8BuE8ssbK&#10;Min4JQeLebczw0TbK3/RZedzESDsElRQeF8nUrqsIINuYGvi4B1tY9AH2eRSN3gNcFPJURRNpMGS&#10;w0KBNa0Lyk67s1Fw2L5+mM0T/7zL73b9uXpIy+0+Varfa5dTEJ5afw//t9+0gjgew+1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J1wTxwAAANwAAAAPAAAAAAAA&#10;AAAAAAAAAKECAABkcnMvZG93bnJldi54bWxQSwUGAAAAAAQABAD5AAAAlQMAAAAA&#10;" strokecolor="windowText" strokeweight="1.25pt"/>
                    </v:group>
                    <v:line id="Straight Connector 993" o:spid="_x0000_s1838" style="position:absolute;flip:x;visibility:visible;mso-wrap-style:square" from="30847,6279" to="38335,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Jh/McAAADcAAAADwAAAGRycy9kb3ducmV2LnhtbESPT2vCQBTE74LfYXmCl1I3Ktgmuop/&#10;KO3BllbTen1kn0kw+zZkV02/fVcoeBxm5jfMbNGaSlyocaVlBcNBBII4s7rkXEG6f3l8BuE8ssbK&#10;Min4JQeLebczw0TbK3/RZedzESDsElRQeF8nUrqsIINuYGvi4B1tY9AH2eRSN3gNcFPJURRNpMGS&#10;w0KBNa0Lyk67s1Fw2L5+mM0T/7zL73b9uXpIy+0+Varfa5dTEJ5afw//t9+0gjgew+1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gmH8xwAAANwAAAAPAAAAAAAA&#10;AAAAAAAAAKECAABkcnMvZG93bnJldi54bWxQSwUGAAAAAAQABAD5AAAAlQMAAAAA&#10;" strokecolor="windowText" strokeweight="1.25pt"/>
                  </v:group>
                </v:group>
                <v:group id="Group 1000" o:spid="_x0000_s1839" style="position:absolute;left:10932;top:35385;width:19546;height:6884" coordorigin="" coordsize="19548,6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group id="Group 1001" o:spid="_x0000_s1840" style="position:absolute;width:5149;height:2686;rotation:9474984fd" coordorigin="" coordsize="38448,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SR3MAAAADdAAAADwAAAGRycy9kb3ducmV2LnhtbERPTYvCMBC9C/6HMMLe&#10;NFFQS9coi1DwatXD3maT2bZsMylN1PrvN4LgbR7vcza7wbXiRn1oPGuYzxQIYuNtw5WG86mYZiBC&#10;RLbYeiYNDwqw245HG8ytv/ORbmWsRArhkKOGOsYulzKYmhyGme+IE/fre4cxwb6Stsd7CnetXCi1&#10;kg4bTg01drSvyfyVV6dheb6YLmaFaw5r6crLt8HiJ9P6YzJ8fYKINMS3+OU+2DRfqTk8v0knyO0/&#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lVJHcwAAAAN0AAAAPAAAA&#10;AAAAAAAAAAAAAKoCAABkcnMvZG93bnJldi54bWxQSwUGAAAAAAQABAD6AAAAlwMAAAAA&#10;">
                    <v:group id="Group 1027" o:spid="_x0000_s1841" style="position:absolute;top:2313;width:15405;height:7912" coordorigin=",231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Arc 1036" o:spid="_x0000_s1842" style="position:absolute;top:2313;width:7694;height:7912;visibility:visible;mso-wrap-style:square;v-text-anchor:middle" coordsize="769432,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LrsAA&#10;AADdAAAADwAAAGRycy9kb3ducmV2LnhtbERPTYvCMBC9C/6HMII3TVW2SDWKCILuadfqfWzGttpM&#10;ahO1++83guBtHu9z5svWVOJBjSstKxgNIxDEmdUl5woO6WYwBeE8ssbKMin4IwfLRbczx0TbJ//S&#10;Y+9zEULYJaig8L5OpHRZQQbd0NbEgTvbxqAPsMmlbvAZwk0lx1EUS4Mlh4YCa1oXlF33d6NgsovT&#10;U3W4fJmL/x4fU7vln5tVqt9rVzMQnlr/Eb/dWx3mR5MYXt+E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zLrsAAAADdAAAADwAAAAAAAAAAAAAAAACYAgAAZHJzL2Rvd25y&#10;ZXYueG1sUEsFBgAAAAAEAAQA9QAAAIUDAAAAAA==&#10;" path="m5,393650nsc1053,175526,173599,-569,385721,1,597801,571,769432,177522,769432,395605r-384716,l5,393650xem5,393650nfc1053,175526,173599,-569,385721,1,597801,571,769432,177522,769432,395605e" filled="f" strokecolor="windowText" strokeweight="1.25pt">
                        <v:path arrowok="t" o:connecttype="custom" o:connectlocs="5,393650;385721,1;769432,395605" o:connectangles="0,0,0"/>
                      </v:shape>
                      <v:shape id="Arc 1037" o:spid="_x0000_s1843" style="position:absolute;left:7711;top:2313;width:7695;height:7912;flip:y;visibility:visible;mso-wrap-style:square;v-text-anchor:middle" coordsize="769430,79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JRcIA&#10;AADdAAAADwAAAGRycy9kb3ducmV2LnhtbERPTWvCQBC9F/oflil4azZWsCW6SrAIHnrQaPE6Zsck&#10;mJ2Nu6um/94VhN7m8T5nOu9NK67kfGNZwTBJQRCXVjdcKdhtl+9fIHxA1thaJgV/5GE+e32ZYqbt&#10;jTd0LUIlYgj7DBXUIXSZlL6syaBPbEccuaN1BkOErpLa4S2Gm1Z+pOlYGmw4NtTY0aKm8lRcjAL3&#10;rc+F2Vt9PPyOfvAU8tzna6UGb30+ARGoD//ip3ul4/x09Am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YlFwgAAAN0AAAAPAAAAAAAAAAAAAAAAAJgCAABkcnMvZG93&#10;bnJldi54bWxQSwUGAAAAAAQABAD1AAAAhwMAAAAA&#10;" path="m5,393647nsc1053,175524,173599,-570,385720,,597799,570,769430,177520,769430,395602r-384715,1l5,393647xem5,393647nfc1053,175524,173599,-570,385720,,597799,570,769430,177520,769430,395602e" filled="f" strokecolor="windowText" strokeweight="1.25pt">
                        <v:path arrowok="t" o:connecttype="custom" o:connectlocs="5,393647;385720,0;769430,395602" o:connectangles="0,0,0"/>
                      </v:shape>
                    </v:group>
                    <v:group id="Group 1028" o:spid="_x0000_s1844" style="position:absolute;left:15423;top:2313;width:15405;height:7912" coordorigin="15423,231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Arc 1034" o:spid="_x0000_s1845" style="position:absolute;left:15423;top:2313;width:7694;height:7912;visibility:visible;mso-wrap-style:square;v-text-anchor:middle" coordsize="769435,79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jNMYA&#10;AADdAAAADwAAAGRycy9kb3ducmV2LnhtbERPTWvCQBC9F/oflhF6qxurlhKzkWopCgpFa9HjmB2T&#10;0OxsyK4x/vuuIPQ2j/c5ybQzlWipcaVlBYN+BII4s7rkXMHu+/P5DYTzyBory6TgSg6m6eNDgrG2&#10;F95Qu/W5CCHsYlRQeF/HUrqsIIOub2viwJ1sY9AH2ORSN3gJ4aaSL1H0Kg2WHBoKrGleUPa7PRsF&#10;8+HXerVpP3az0WKfjY/Xw+JndlDqqde9T0B46vy/+O5e6jA/Go7g9k0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jNMYAAADdAAAADwAAAAAAAAAAAAAAAACYAgAAZHJz&#10;L2Rvd25yZXYueG1sUEsFBgAAAAAEAAQA9QAAAIsDAAAAAA==&#10;" path="m5,393650nsc1053,175526,173600,-569,385723,1,597804,571,769436,177522,769436,395605r-384718,l5,393650xem5,393650nfc1053,175526,173600,-569,385723,1,597804,571,769436,177522,769436,395605e" filled="f" strokecolor="windowText" strokeweight="1.25pt">
                        <v:path arrowok="t" o:connecttype="custom" o:connectlocs="5,393650;385723,1;769436,395605" o:connectangles="0,0,0"/>
                      </v:shape>
                      <v:shape id="Arc 1035" o:spid="_x0000_s1846" style="position:absolute;left:23135;top:2313;width:7694;height:7912;flip:y;visibility:visible;mso-wrap-style:square;v-text-anchor:middle" coordsize="769435,79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u8UA&#10;AADdAAAADwAAAGRycy9kb3ducmV2LnhtbERP22oCMRB9F/yHMEJfRLOtVGQ1SilsFVsoXhB8Gzbj&#10;ZnEzWTZR179vCoJvczjXmS1aW4krNb50rOB1mIAgzp0uuVCw32WDCQgfkDVWjknBnTws5t3ODFPt&#10;bryh6zYUIoawT1GBCaFOpfS5IYt+6GriyJ1cYzFE2BRSN3iL4baSb0kylhZLjg0Ga/o0lJ+3F6tg&#10;Ypb30bH+3ZdZe/zy2frn8N33Sr302o8piEBteIof7pWO85PRO/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367xQAAAN0AAAAPAAAAAAAAAAAAAAAAAJgCAABkcnMv&#10;ZG93bnJldi54bWxQSwUGAAAAAAQABAD1AAAAigMAAAAA&#10;" path="m5,393647nsc1053,175524,173600,-570,385723,,597804,570,769436,177520,769436,395602r-384718,1l5,393647xem5,393647nfc1053,175524,173600,-570,385723,,597804,570,769436,177520,769436,395602e" filled="f" strokecolor="windowText" strokeweight="1.25pt">
                        <v:path arrowok="t" o:connecttype="custom" o:connectlocs="5,393647;385723,0;769436,395602" o:connectangles="0,0,0"/>
                      </v:shape>
                    </v:group>
                    <v:group id="Group 1029" o:spid="_x0000_s1847" style="position:absolute;left:30737;width:7711;height:12449" coordorigin="30737"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group id="Group 1030" o:spid="_x0000_s1848" style="position:absolute;left:30737;width:7711;height:12449" coordorigin="30737"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line id="Straight Connector 1032" o:spid="_x0000_s1849" style="position:absolute;visibility:visible;mso-wrap-style:square" from="30737,0" to="38338,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PHcIAAADdAAAADwAAAGRycy9kb3ducmV2LnhtbERPS4vCMBC+L/gfwgje1kRlRapRRN2H&#10;3nzgeWjGtthMSpNtu/9+Iwje5uN7zmLV2VI0VPvCsYbRUIEgTp0pONNwOX++z0D4gGywdEwa/sjD&#10;atl7W2BiXMtHak4hEzGEfYIa8hCqREqf5mTRD11FHLmbqy2GCOtMmhrbGG5LOVZqKi0WHBtyrGiT&#10;U3o//VoNH1/H6/bafs9uO7e7N+Gw3qh9pvWg363nIAJ14SV+un9MnK8mY3h8E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tPHcIAAADdAAAADwAAAAAAAAAAAAAA&#10;AAChAgAAZHJzL2Rvd25yZXYueG1sUEsFBgAAAAAEAAQA+QAAAJADAAAAAA==&#10;" strokecolor="windowText" strokeweight="1.25pt"/>
                        <v:line id="Straight Connector 1033" o:spid="_x0000_s1850" style="position:absolute;flip:y;visibility:visible;mso-wrap-style:square" from="30847,6279" to="38448,1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JYcUAAADdAAAADwAAAGRycy9kb3ducmV2LnhtbERPS2vCQBC+C/6HZQQvpW6qoCW6irUU&#10;Paj4iO11yI5JaHY2ZLca/70rFLzNx/ecyawxpbhQ7QrLCt56EQji1OqCMwXJ8ev1HYTzyBpLy6Tg&#10;Rg5m03ZrgrG2V97T5eAzEULYxagg976KpXRpTgZdz1bEgTvb2qAPsM6krvEawk0p+1E0lAYLDg05&#10;VrTIKf09/BkFP+vl1nyO+HsjT81i9/GSFOtjolS308zHIDw1/in+d690mB8NBvD4Jpw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yJYcUAAADdAAAADwAAAAAAAAAA&#10;AAAAAAChAgAAZHJzL2Rvd25yZXYueG1sUEsFBgAAAAAEAAQA+QAAAJMDAAAAAA==&#10;" strokecolor="windowText" strokeweight="1.25pt"/>
                      </v:group>
                      <v:line id="Straight Connector 1031" o:spid="_x0000_s1851" style="position:absolute;flip:x;visibility:visible;mso-wrap-style:square" from="30847,6279" to="38335,6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yjcQAAADdAAAADwAAAGRycy9kb3ducmV2LnhtbERPTWvCQBC9F/wPywi9iG6sYCV1FbUU&#10;PWhpNdXrkB2TYHY2ZFeN/94VhN7m8T5nPG1MKS5Uu8Kygn4vAkGcWl1wpiDZfXVHIJxH1lhaJgU3&#10;cjCdtF7GGGt75V+6bH0mQgi7GBXk3lexlC7NyaDr2Yo4cEdbG/QB1pnUNV5DuCnlWxQNpcGCQ0OO&#10;FS1ySk/bs1FwWC+/zec77zfyr1n8zDtJsd4lSr22m9kHCE+N/xc/3Ssd5keDPjy+CSfIy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rKNxAAAAN0AAAAPAAAAAAAAAAAA&#10;AAAAAKECAABkcnMvZG93bnJldi54bWxQSwUGAAAAAAQABAD5AAAAkgMAAAAA&#10;" strokecolor="windowText" strokeweight="1.25pt"/>
                    </v:group>
                  </v:group>
                  <v:group id="Group 1002" o:spid="_x0000_s1852" style="position:absolute;left:8965;top:1680;width:10583;height:5209" coordorigin="8965,1680" coordsize="10583,5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group id="Group 1003" o:spid="_x0000_s1853" style="position:absolute;left:7736;top:2909;width:5144;height:2686;rotation:6705098fd" coordorigin="7737,2909" coordsize="38448,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0xErscAAADd&#10;AAAADwAAAAAAAAAAAAAAAACqAgAAZHJzL2Rvd25yZXYueG1sUEsFBgAAAAAEAAQA+gAAAJ4DAAAA&#10;AA==&#10;">
                      <v:group id="Group 1016" o:spid="_x0000_s1854" style="position:absolute;left:7737;top:5223;width:15405;height:7912" coordorigin="7737,522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Arc 1025" o:spid="_x0000_s1855" style="position:absolute;left:7737;top:5223;width:7694;height:7912;visibility:visible;mso-wrap-style:square;v-text-anchor:middle" coordsize="769429,7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jnMIA&#10;AADdAAAADwAAAGRycy9kb3ducmV2LnhtbERP24rCMBB9F/yHMMK+aaqwItUosii6CmJ1P2BoZtuy&#10;zSQ0Ubt+vREE3+ZwrjNbtKYWV2p8ZVnBcJCAIM6trrhQ8HNe9ycgfEDWWFsmBf/kYTHvdmaYanvj&#10;jK6nUIgYwj5FBWUILpXS5yUZ9APriCP3axuDIcKmkLrBWww3tRwlyVgarDg2lOjoq6T873QxCuxm&#10;5bLdZH9wutL3b1cc82x5VOqj1y6nIAK14S1+ubc6zk9Gn/D8Jp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KOcwgAAAN0AAAAPAAAAAAAAAAAAAAAAAJgCAABkcnMvZG93&#10;bnJldi54bWxQSwUGAAAAAAQABAD1AAAAhwMAAAAA&#10;" path="m5,393648nsc1053,175524,173599,-570,385720,,597799,570,769430,177520,769430,395603r-384715,1l5,393648xem5,393648nfc1053,175524,173599,-570,385720,,597799,570,769430,177520,769430,395603e" filled="f" strokecolor="windowText" strokeweight="1.25pt">
                          <v:path arrowok="t" o:connecttype="custom" o:connectlocs="5,393648;385720,0;769430,395603" o:connectangles="0,0,0"/>
                        </v:shape>
                        <v:shape id="Arc 1026" o:spid="_x0000_s1856" style="position:absolute;left:15448;top:5223;width:7695;height:7912;flip:y;visibility:visible;mso-wrap-style:square;v-text-anchor:middle" coordsize="769430,7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hRMcA&#10;AADdAAAADwAAAGRycy9kb3ducmV2LnhtbESPQWsCMRCF7wX/Qxihl6LZ7kHKahQRtJZCoerB47gZ&#10;N7tuJksSddtf3xQKvc3w3vvmzWzR21bcyIfasYLncQaCuHS65krBYb8evYAIEVlj65gUfFGAxXzw&#10;MMNCuzt/0m0XK5EgHApUYGLsCilDachiGLuOOGln5y3GtPpKao/3BLetzLNsIi3WnC4Y7GhlqLzs&#10;rjZRPvYynl7f8qZ535iTb8gcv5+Uehz2yymISH38N/+ltzrVz/IJ/H6TRp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IUTHAAAA3QAAAA8AAAAAAAAAAAAAAAAAmAIAAGRy&#10;cy9kb3ducmV2LnhtbFBLBQYAAAAABAAEAPUAAACMAwAAAAA=&#10;" path="m5,393646nsc1053,175524,173599,-569,385720,1,597799,571,769430,177520,769430,395601r-384715,l5,393646xem5,393646nfc1053,175524,173599,-569,385720,1,597799,571,769430,177520,769430,395601e" filled="f" strokecolor="windowText" strokeweight="1.25pt">
                          <v:path arrowok="t" o:connecttype="custom" o:connectlocs="5,393646;385720,1;769430,395601" o:connectangles="0,0,0"/>
                        </v:shape>
                      </v:group>
                      <v:group id="Group 1017" o:spid="_x0000_s1857" style="position:absolute;left:23160;top:5223;width:15405;height:7912" coordorigin="23160,5223"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Arc 1023" o:spid="_x0000_s1858" style="position:absolute;left:23160;top:5223;width:7695;height:7912;visibility:visible;mso-wrap-style:square;v-text-anchor:middle" coordsize="769432,7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fVL4A&#10;AADdAAAADwAAAGRycy9kb3ducmV2LnhtbERPvQrCMBDeBd8hnOCmqYoi1SgiiG5idXE7mrMtJpfS&#10;RK1vbwTB7T6+31uuW2vEkxpfOVYwGiYgiHOnKy4UXM67wRyED8gajWNS8CYP61W3s8RUuxef6JmF&#10;QsQQ9ikqKEOoUyl9XpJFP3Q1ceRurrEYImwKqRt8xXBr5DhJZtJixbGhxJq2JeX37GEV0G4+3byn&#10;vK+Pe3PPb9fs+DCVUv1eu1mACNSGv/jnPug4PxlP4PtNP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sn1S+AAAA3QAAAA8AAAAAAAAAAAAAAAAAmAIAAGRycy9kb3ducmV2&#10;LnhtbFBLBQYAAAAABAAEAPUAAACDAwAAAAA=&#10;" path="m5,393648nsc1053,175524,173599,-570,385721,,597801,570,769432,177520,769432,395603r-384716,1l5,393648xem5,393648nfc1053,175524,173599,-570,385721,,597801,570,769432,177520,769432,395603e" filled="f" strokecolor="windowText" strokeweight="1.25pt">
                          <v:path arrowok="t" o:connecttype="custom" o:connectlocs="5,393648;385721,0;769432,395603" o:connectangles="0,0,0"/>
                        </v:shape>
                        <v:shape id="Arc 1024" o:spid="_x0000_s1859" style="position:absolute;left:30872;top:5223;width:7694;height:7912;flip:y;visibility:visible;mso-wrap-style:square;v-text-anchor:middle" coordsize="769434,7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5kcQA&#10;AADdAAAADwAAAGRycy9kb3ducmV2LnhtbERPS2vCQBC+F/wPywje6sYQ2hpdxbZIexJ8IB7H7JgE&#10;s7Pp7qrpv3eFQm/z8T1nOu9MI67kfG1ZwWiYgCAurK65VLDbLp/fQPiArLGxTAp+ycN81nuaYq7t&#10;jdd03YRSxBD2OSqoQmhzKX1RkUE/tC1x5E7WGQwRulJqh7cYbhqZJsmLNFhzbKiwpY+KivPmYhS8&#10;+5/Pr302fk3P7nBcbbPVsfUXpQb9bjEBEagL/+I/97eO85M0g8c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ZHEAAAA3QAAAA8AAAAAAAAAAAAAAAAAmAIAAGRycy9k&#10;b3ducmV2LnhtbFBLBQYAAAAABAAEAPUAAACJAwAAAAA=&#10;" path="m5,393645nsc1053,175523,173600,-570,385722,,597802,570,769434,177519,769434,395600r-384717,1l5,393645xem5,393645nfc1053,175523,173600,-570,385722,,597802,570,769434,177519,769434,395600e" filled="f" strokecolor="windowText" strokeweight="1.25pt">
                          <v:path arrowok="t" o:connecttype="custom" o:connectlocs="5,393645;385722,0;769434,395600" o:connectangles="0,0,0"/>
                        </v:shape>
                      </v:group>
                      <v:group id="Group 1018" o:spid="_x0000_s1860" style="position:absolute;left:38474;top:2909;width:7711;height:12449" coordorigin="38474,2909"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group id="Group 1019" o:spid="_x0000_s1861" style="position:absolute;left:38474;top:2909;width:7711;height:12449" coordorigin="38474,2909"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line id="Straight Connector 1021" o:spid="_x0000_s1862" style="position:absolute;visibility:visible;mso-wrap-style:square" from="38474,2909" to="46075,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Ht8EAAADdAAAADwAAAGRycy9kb3ducmV2LnhtbERPS4vCMBC+C/6HMMLeNFHYRapRxOe6&#10;Nx94HpqxLTaT0sS2/vvNgrC3+fieM192thQN1b5wrGE8UiCIU2cKzjRcL7vhFIQPyAZLx6ThRR6W&#10;i35vjolxLZ+oOYdMxBD2CWrIQ6gSKX2ak0U/chVx5O6uthgirDNpamxjuC3lRKkvabHg2JBjReuc&#10;0sf5aTV87k+3za09TO9bt3004We1VsdM649Bt5qBCNSFf/Hb/W3ifDUZw9838QS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Ee3wQAAAN0AAAAPAAAAAAAAAAAAAAAA&#10;AKECAABkcnMvZG93bnJldi54bWxQSwUGAAAAAAQABAD5AAAAjwMAAAAA&#10;" strokecolor="windowText" strokeweight="1.25pt"/>
                          <v:line id="Straight Connector 1022" o:spid="_x0000_s1863" style="position:absolute;flip:y;visibility:visible;mso-wrap-style:square" from="38584,9189" to="46185,15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m6J8UAAADdAAAADwAAAGRycy9kb3ducmV2LnhtbERPS2vCQBC+C/6HZQQvpW6aQ5XUTbCW&#10;Yg9WfKT1OmTHJJidDdmtpv++KxS8zcf3nHnWm0ZcqHO1ZQVPkwgEcWF1zaWC/PD+OAPhPLLGxjIp&#10;+CUHWToczDHR9so7uux9KUIIuwQVVN63iZSuqMigm9iWOHAn2xn0AXal1B1eQ7hpZBxFz9JgzaGh&#10;wpaWFRXn/Y9RcFyvNuZtyt+f8qtfbl8f8np9yJUaj/rFCwhPvb+L/90fOsyP4hhu34QTZ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m6J8UAAADdAAAADwAAAAAAAAAA&#10;AAAAAAChAgAAZHJzL2Rvd25yZXYueG1sUEsFBgAAAAAEAAQA+QAAAJMDAAAAAA==&#10;" strokecolor="windowText" strokeweight="1.25pt"/>
                        </v:group>
                        <v:line id="Straight Connector 1020" o:spid="_x0000_s1864" style="position:absolute;flip:x;visibility:visible;mso-wrap-style:square" from="38584,9189" to="46072,9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By8cAAADdAAAADwAAAGRycy9kb3ducmV2LnhtbESPQW/CMAyF75P4D5GRuEyQjsM2FQJi&#10;TIgdGBpQ4Go1pq3WOFUToPv382HSbrbe83ufp/PO1epGbag8G3gaJaCIc28rLgxkh9XwFVSIyBZr&#10;z2TghwLMZ72HKabW33lHt30slIRwSNFAGWOTah3ykhyGkW+IRbv41mGUtS20bfEu4a7W4yR51g4r&#10;loYSG1qWlH/vr87AebPeuvcXPn3qY7f8envMqs0hM2bQ7xYTUJG6+G/+u/6wgp+MhV++kRH0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14HLxwAAAN0AAAAPAAAAAAAA&#10;AAAAAAAAAKECAABkcnMvZG93bnJldi54bWxQSwUGAAAAAAQABAD5AAAAlQMAAAAA&#10;" strokecolor="windowText" strokeweight="1.25pt"/>
                      </v:group>
                    </v:group>
                    <v:group id="Group 1004" o:spid="_x0000_s1865" style="position:absolute;left:15633;top:2975;width:5143;height:2686;rotation:4101743fd" coordorigin="15634,2974" coordsize="38448,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vRH7xgAAAN0A&#10;AAAPAAAAAAAAAAAAAAAAAKoCAABkcnMvZG93bnJldi54bWxQSwUGAAAAAAQABAD6AAAAnQMAAAAA&#10;">
                      <v:group id="Group 1005" o:spid="_x0000_s1866" style="position:absolute;left:15634;top:5288;width:15404;height:7912" coordorigin="15634,5288" coordsize="15405,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Arc 1014" o:spid="_x0000_s1867" style="position:absolute;left:15634;top:5288;width:7694;height:7912;visibility:visible;mso-wrap-style:square;v-text-anchor:middle" coordsize="769430,7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r38QA&#10;AADdAAAADwAAAGRycy9kb3ducmV2LnhtbERPTWvCQBC9C/6HZQq9mU1EakldpSQI3oppC+1tyI5J&#10;NDsbsmtM8+u7hYK3ebzP2exG04qBetdYVpBEMQji0uqGKwUf7/vFMwjnkTW2lknBDznYbeezDaba&#10;3vhIQ+ErEULYpaig9r5LpXRlTQZdZDviwJ1sb9AH2FdS93gL4aaVyzh+kgYbDg01dpTVVF6Kq1Fw&#10;Xh+/pgvlk/lu8888l0Om3ZtSjw/j6wsIT6O/i//dBx3mx8kK/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q9/EAAAA3QAAAA8AAAAAAAAAAAAAAAAAmAIAAGRycy9k&#10;b3ducmV2LnhtbFBLBQYAAAAABAAEAPUAAACJAwAAAAA=&#10;" path="m5,393648nsc1053,175524,173599,-570,385720,,597799,570,769430,177520,769430,395603r-384715,1l5,393648xem5,393648nfc1053,175524,173599,-570,385720,,597799,570,769430,177520,769430,395603e" filled="f" strokecolor="windowText" strokeweight="1.25pt">
                          <v:path arrowok="t" o:connecttype="custom" o:connectlocs="5,393648;385720,0;769430,395603" o:connectangles="0,0,0"/>
                        </v:shape>
                        <v:shape id="Arc 1015" o:spid="_x0000_s1868" style="position:absolute;left:23345;top:5288;width:7694;height:7912;flip:y;visibility:visible;mso-wrap-style:square;v-text-anchor:middle" coordsize="769429,7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0Xk8MA&#10;AADdAAAADwAAAGRycy9kb3ducmV2LnhtbERPTWsCMRC9C/0PYQreNKtYabdG2QoF9aYtxeOQTDfb&#10;biZLkrrrv28KBW/zeJ+z2gyuFRcKsfGsYDYtQBBrbxquFby/vU4eQcSEbLD1TAquFGGzvhutsDS+&#10;5yNdTqkWOYRjiQpsSl0pZdSWHMap74gz9+mDw5RhqKUJ2Odw18p5USylw4Zzg8WOtpb09+nHKdjr&#10;r/1ZH6qnw/KjtWd86Y9hUSk1vh+qZxCJhnQT/7t3Js8vZg/w90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0Xk8MAAADdAAAADwAAAAAAAAAAAAAAAACYAgAAZHJzL2Rv&#10;d25yZXYueG1sUEsFBgAAAAAEAAQA9QAAAIgDAAAAAA==&#10;" path="m5,393646nsc1053,175524,173599,-569,385720,1,597799,571,769430,177520,769430,395601r-384715,l5,393646xem5,393646nfc1053,175524,173599,-569,385720,1,597799,571,769430,177520,769430,395601e" filled="f" strokecolor="windowText" strokeweight="1.25pt">
                          <v:path arrowok="t" o:connecttype="custom" o:connectlocs="5,393646;385720,1;769430,395601" o:connectangles="0,0,0"/>
                        </v:shape>
                      </v:group>
                      <v:group id="Group 1006" o:spid="_x0000_s1869" style="position:absolute;left:31057;top:5288;width:15405;height:7912" coordorigin="31057,5288" coordsize="15406,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Arc 1012" o:spid="_x0000_s1870" style="position:absolute;left:31057;top:5288;width:7694;height:7912;visibility:visible;mso-wrap-style:square;v-text-anchor:middle" coordsize="769436,79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nEcMA&#10;AADdAAAADwAAAGRycy9kb3ducmV2LnhtbERPS2sCMRC+C/6HMEJvmqxQ0a1RimBpQVp8HHocN+Nm&#10;6Way3URd/31TELzNx/ec+bJztbhQGyrPGrKRAkFceFNxqeGwXw+nIEJENlh7Jg03CrBc9HtzzI2/&#10;8pYuu1iKFMIhRw02xiaXMhSWHIaRb4gTd/Ktw5hgW0rT4jWFu1qOlZpIhxWnBosNrSwVP7uz0/D2&#10;O/kuz/z59cwzsymyDzU92oPWT4Pu9QVEpC4+xHf3u0nzVTaG/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nEcMAAADdAAAADwAAAAAAAAAAAAAAAACYAgAAZHJzL2Rv&#10;d25yZXYueG1sUEsFBgAAAAAEAAQA9QAAAIgDAAAAAA==&#10;" path="m5,393647nsc1053,175524,173600,-570,385723,,597804,570,769436,177520,769436,395602r-384718,1l5,393647xem5,393647nfc1053,175524,173600,-570,385723,,597804,570,769436,177520,769436,395602e" filled="f" strokecolor="windowText" strokeweight="1.25pt">
                          <v:path arrowok="t" o:connecttype="custom" o:connectlocs="5,393647;385723,0;769436,395602" o:connectangles="0,0,0"/>
                        </v:shape>
                        <v:shape id="Arc 1013" o:spid="_x0000_s1871" style="position:absolute;left:38769;top:5288;width:7694;height:7912;flip:y;visibility:visible;mso-wrap-style:square;v-text-anchor:middle" coordsize="769437,7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3p8QA&#10;AADdAAAADwAAAGRycy9kb3ducmV2LnhtbERPS2vCQBC+F/wPywje6iYNtCW6SrAUWiqUqge9jdkx&#10;CWZnQ3bN4993hUJv8/E9Z7keTC06al1lWUE8j0AQ51ZXXCg47N8fX0E4j6yxtkwKRnKwXk0elphq&#10;2/MPdTtfiBDCLkUFpfdNKqXLSzLo5rYhDtzFtgZ9gG0hdYt9CDe1fIqiZ2mw4tBQYkObkvLr7mYU&#10;JMfPQm+b63j+rt9O/VeiXzLplZpNh2wBwtPg/8V/7g8d5kdxAvdvw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N6fEAAAA3QAAAA8AAAAAAAAAAAAAAAAAmAIAAGRycy9k&#10;b3ducmV2LnhtbFBLBQYAAAAABAAEAPUAAACJAwAAAAA=&#10;" path="m5,393645nsc1053,175524,173601,-568,385724,1,597805,571,769438,177519,769438,395600r-384719,l5,393645xem5,393645nfc1053,175524,173601,-568,385724,1,597805,571,769438,177519,769438,395600e" filled="f" strokecolor="windowText" strokeweight="1.25pt">
                          <v:path arrowok="t" o:connecttype="custom" o:connectlocs="5,393645;385724,1;769438,395600" o:connectangles="0,0,0"/>
                        </v:shape>
                      </v:group>
                      <v:group id="Group 1007" o:spid="_x0000_s1872" style="position:absolute;left:46370;top:2974;width:7712;height:12449" coordorigin="46370,2974"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1008" o:spid="_x0000_s1873" style="position:absolute;left:46370;top:2974;width:7712;height:12449" coordorigin="46370,2974" coordsize="7711,12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Straight Connector 1010" o:spid="_x0000_s1874" style="position:absolute;visibility:visible;mso-wrap-style:square" from="46370,2974" to="539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okcUAAADdAAAADwAAAGRycy9kb3ducmV2LnhtbESPT2/CMAzF75P4DpGRuI2ESZtQISDE&#10;YGy78Uecrca0FY1TNaHtvv18mLSbrff83s/L9eBr1VEbq8AWZlMDijgPruLCwuW8f56DignZYR2Y&#10;LPxQhPVq9LTEzIWej9SdUqEkhGOGFsqUmkzrmJfkMU5DQyzaLbQek6xtoV2LvYT7Wr8Y86Y9ViwN&#10;JTa0LSm/nx7ewuvH8fp+7Q/z2y7s7l363mzNV2HtZDxsFqASDenf/Hf96QTf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okcUAAADdAAAADwAAAAAAAAAA&#10;AAAAAAChAgAAZHJzL2Rvd25yZXYueG1sUEsFBgAAAAAEAAQA+QAAAJMDAAAAAA==&#10;" strokecolor="windowText" strokeweight="1.25pt"/>
                          <v:line id="Straight Connector 1011" o:spid="_x0000_s1875" style="position:absolute;flip:y;visibility:visible;mso-wrap-style:square" from="46481,9254" to="54082,1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u7cUAAADdAAAADwAAAGRycy9kb3ducmV2LnhtbERPTWvCQBC9C/6HZQQvxWzSgy0xq1hL&#10;sQcrVqO9DtlpEszOhuxW47/vFgre5vE+J1v0phEX6lxtWUESxSCIC6trLhXkh7fJMwjnkTU2lknB&#10;jRws5sNBhqm2V/6ky96XIoSwS1FB5X2bSumKigy6yLbEgfu2nUEfYFdK3eE1hJtGPsbxVBqsOTRU&#10;2NKqouK8/zEKvjbrrXl94tOHPPar3ctDXm8OuVLjUb+cgfDU+7v43/2uw/w4SeDvm3CC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fu7cUAAADdAAAADwAAAAAAAAAA&#10;AAAAAAChAgAAZHJzL2Rvd25yZXYueG1sUEsFBgAAAAAEAAQA+QAAAJMDAAAAAA==&#10;" strokecolor="windowText" strokeweight="1.25pt"/>
                        </v:group>
                        <v:line id="Straight Connector 1009" o:spid="_x0000_s1876" style="position:absolute;flip:x;visibility:visible;mso-wrap-style:square" from="46481,9254" to="53969,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NsUAAADdAAAADwAAAGRycy9kb3ducmV2LnhtbERPTWsCMRC9F/wPYYReiib2oHZrFLWU&#10;erDF6lqvw2bcXdxMlk2q6783QqG3ebzPmcxaW4kzNb50rGHQVyCIM2dKzjWku/feGIQPyAYrx6Th&#10;Sh5m087DBBPjLvxN523IRQxhn6CGIoQ6kdJnBVn0fVcTR+7oGoshwiaXpsFLDLeVfFZqKC2WHBsK&#10;rGlZUHba/loNh/XHl30b8c+n3LfLzeIpLde7VOvHbjt/BRGoDf/iP/fKxPlKvcD9m3iC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0NsUAAADdAAAADwAAAAAAAAAA&#10;AAAAAAChAgAAZHJzL2Rvd25yZXYueG1sUEsFBgAAAAAEAAQA+QAAAJMDAAAAAA==&#10;" strokecolor="windowText" strokeweight="1.25pt"/>
                      </v:group>
                    </v:group>
                  </v:group>
                </v:group>
                <v:shape id="_x0000_s1877" type="#_x0000_t202" style="position:absolute;left:123;top:3512;width:23152;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LjcUA&#10;AADdAAAADwAAAGRycy9kb3ducmV2LnhtbESPT4vCMBDF7wt+hzDC3rapCytajSLCgogH/x08Ds3Y&#10;1DaT2kTtfvuNIHib4b15vzfTeWdrcafWl44VDJIUBHHudMmFguPh92sEwgdkjbVjUvBHHuaz3scU&#10;M+0evKP7PhQihrDPUIEJocmk9Lkhiz5xDXHUzq61GOLaFlK3+IjhtpbfaTqUFkuOBIMNLQ3l1f5m&#10;I2Tj89vOXS+DTSVPphriz9aslfrsd4sJiEBdeJtf1ysd66ejMTy/iSP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wuNxQAAAN0AAAAPAAAAAAAAAAAAAAAAAJgCAABkcnMv&#10;ZG93bnJldi54bWxQSwUGAAAAAAQABAD1AAAAigMAAAAA&#10;" stroked="f">
                  <v:textbox style="mso-fit-shape-to-text:t">
                    <w:txbxContent>
                      <w:p w14:paraId="7A3D0968" w14:textId="587E1FD8"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A large unstable nucleus (1) absorbs a neutron (1)</w:t>
                        </w:r>
                      </w:p>
                    </w:txbxContent>
                  </v:textbox>
                </v:shape>
                <v:shape id="_x0000_s1878" type="#_x0000_t202" style="position:absolute;left:3;top:20257;width:24549;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0zcUA&#10;AADdAAAADwAAAGRycy9kb3ducmV2LnhtbESPTWvCQBCG74L/YRmhN92kUGlTVxGhUIoHtT30OGSn&#10;2ZjsbMyuJv33nYPQ2wzzfjyz2oy+VTfqYx3YQL7IQBGXwdZcGfj6fJs/g4oJ2WIbmAz8UoTNejpZ&#10;YWHDwEe6nVKlJIRjgQZcSl2hdSwdeYyL0BHL7Sf0HpOsfaVtj4OE+1Y/ZtlSe6xZGhx2tHNUNqer&#10;l5J9LK/HcDnn+0Z/u2aJTwf3YczDbNy+gko0pn/x3f1uBT97EX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DTNxQAAAN0AAAAPAAAAAAAAAAAAAAAAAJgCAABkcnMv&#10;ZG93bnJldi54bWxQSwUGAAAAAAQABAD1AAAAigMAAAAA&#10;" stroked="f">
                  <v:textbox style="mso-fit-shape-to-text:t">
                    <w:txbxContent>
                      <w:p w14:paraId="70C5A400" w14:textId="6D994B03"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The large nucleus splits into 2 smaller nuclei (1) of equal size (1)</w:t>
                        </w:r>
                      </w:p>
                    </w:txbxContent>
                  </v:textbox>
                </v:shape>
                <v:shape id="_x0000_s1879" type="#_x0000_t202" style="position:absolute;left:129;top:49024;width:34026;height: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D8MA&#10;AADdAAAADwAAAGRycy9kb3ducmV2LnhtbERPzWqDQBC+F/oOyxR6KXFtaExiXUNbSMlVkwcY3YlK&#10;3Vlxt9G8fbZQyG0+vt/JdrPpxYVG11lW8BrFIIhrqztuFJyO+8UGhPPIGnvLpOBKDnb540OGqbYT&#10;F3QpfSNCCLsUFbTeD6mUrm7JoIvsQBy4sx0N+gDHRuoRpxBuermM40Qa7Dg0tDjQV0v1T/lrFJwP&#10;08tqO1Xf/rQu3pJP7NaVvSr1/DR/vIPwNPu7+N990GF+vF3C3zfh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D8MAAADdAAAADwAAAAAAAAAAAAAAAACYAgAAZHJzL2Rv&#10;d25yZXYueG1sUEsFBgAAAAAEAAQA9QAAAIgDAAAAAA==&#10;" stroked="f">
                  <v:textbox>
                    <w:txbxContent>
                      <w:p w14:paraId="2E293F66" w14:textId="05031D5B" w:rsidR="004060DD" w:rsidRPr="00C06E12" w:rsidRDefault="004060DD" w:rsidP="00836AAF">
                        <w:pPr>
                          <w:pStyle w:val="NormalWeb"/>
                          <w:spacing w:before="0" w:beforeAutospacing="0" w:after="0" w:afterAutospacing="0"/>
                          <w:ind w:left="426" w:hanging="426"/>
                          <w:rPr>
                            <w:rFonts w:asciiTheme="minorHAnsi" w:hAnsiTheme="minorHAnsi"/>
                            <w:color w:val="000000" w:themeColor="text1"/>
                            <w:sz w:val="20"/>
                            <w:szCs w:val="20"/>
                          </w:rPr>
                        </w:pPr>
                        <w:r w:rsidRPr="00C06E12">
                          <w:rPr>
                            <w:rFonts w:asciiTheme="minorHAnsi" w:eastAsia="Times New Roman" w:hAnsiTheme="minorHAnsi"/>
                            <w:color w:val="000000" w:themeColor="text1"/>
                            <w:sz w:val="20"/>
                            <w:szCs w:val="20"/>
                          </w:rPr>
                          <w:sym w:font="Symbol" w:char="F0B7"/>
                        </w:r>
                        <w:r w:rsidRPr="00C06E12">
                          <w:rPr>
                            <w:rFonts w:asciiTheme="minorHAnsi" w:eastAsia="Times New Roman" w:hAnsiTheme="minorHAnsi"/>
                            <w:color w:val="000000" w:themeColor="text1"/>
                            <w:sz w:val="20"/>
                            <w:szCs w:val="20"/>
                          </w:rPr>
                          <w:tab/>
                          <w:t>Neutrons and gamma are emitted (1) and a large amount of energy is released (1)</w:t>
                        </w:r>
                      </w:p>
                    </w:txbxContent>
                  </v:textbox>
                </v:shape>
              </v:group>
            </w:pict>
          </mc:Fallback>
        </mc:AlternateContent>
      </w:r>
    </w:p>
    <w:p w14:paraId="38DC9BC2" w14:textId="669ED9CC" w:rsidR="005D1B14" w:rsidRPr="002C1C22" w:rsidRDefault="00D86848" w:rsidP="007339ED">
      <w:pPr>
        <w:ind w:left="720" w:hanging="720"/>
        <w:jc w:val="both"/>
        <w:rPr>
          <w:sz w:val="20"/>
          <w:szCs w:val="20"/>
        </w:rPr>
      </w:pPr>
      <w:r w:rsidRPr="002C1C22">
        <w:rPr>
          <w:sz w:val="20"/>
          <w:szCs w:val="20"/>
        </w:rPr>
        <w:t>6.</w:t>
      </w:r>
      <w:r w:rsidRPr="002C1C22">
        <w:rPr>
          <w:sz w:val="20"/>
          <w:szCs w:val="20"/>
        </w:rPr>
        <w:tab/>
      </w:r>
      <w:r w:rsidR="00C31876" w:rsidRPr="002C1C22">
        <w:rPr>
          <w:sz w:val="20"/>
          <w:szCs w:val="20"/>
        </w:rPr>
        <w:t xml:space="preserve"> </w:t>
      </w:r>
    </w:p>
    <w:p w14:paraId="6EB6233A" w14:textId="479F46C6" w:rsidR="001E237C" w:rsidRPr="002C1C22" w:rsidRDefault="00DA0326" w:rsidP="00513AC3">
      <w:pPr>
        <w:pStyle w:val="ListParagraph"/>
        <w:jc w:val="both"/>
        <w:rPr>
          <w:sz w:val="20"/>
          <w:szCs w:val="20"/>
        </w:rPr>
      </w:pPr>
      <w:r w:rsidRPr="002C1C22">
        <w:rPr>
          <w:sz w:val="20"/>
          <w:szCs w:val="20"/>
        </w:rPr>
        <w:t xml:space="preserve"> </w:t>
      </w:r>
    </w:p>
    <w:p w14:paraId="5C725DDB" w14:textId="77777777" w:rsidR="001E237C" w:rsidRPr="002C1C22" w:rsidRDefault="001E237C" w:rsidP="001E237C">
      <w:pPr>
        <w:rPr>
          <w:sz w:val="20"/>
          <w:szCs w:val="20"/>
        </w:rPr>
      </w:pPr>
    </w:p>
    <w:p w14:paraId="2A878914" w14:textId="77777777" w:rsidR="001E237C" w:rsidRPr="002C1C22" w:rsidRDefault="001E237C" w:rsidP="001E237C">
      <w:pPr>
        <w:rPr>
          <w:sz w:val="20"/>
          <w:szCs w:val="20"/>
        </w:rPr>
      </w:pPr>
    </w:p>
    <w:p w14:paraId="2CA29B09" w14:textId="77777777" w:rsidR="001E237C" w:rsidRPr="002C1C22" w:rsidRDefault="001E237C" w:rsidP="001E237C">
      <w:pPr>
        <w:rPr>
          <w:sz w:val="20"/>
          <w:szCs w:val="20"/>
        </w:rPr>
      </w:pPr>
    </w:p>
    <w:p w14:paraId="752268C8" w14:textId="77777777" w:rsidR="001E237C" w:rsidRPr="002C1C22" w:rsidRDefault="001E237C" w:rsidP="001E237C">
      <w:pPr>
        <w:rPr>
          <w:sz w:val="20"/>
          <w:szCs w:val="20"/>
        </w:rPr>
      </w:pPr>
    </w:p>
    <w:p w14:paraId="441AA98E" w14:textId="77777777" w:rsidR="001E237C" w:rsidRPr="002C1C22" w:rsidRDefault="001E237C" w:rsidP="001E237C">
      <w:pPr>
        <w:rPr>
          <w:sz w:val="20"/>
          <w:szCs w:val="20"/>
        </w:rPr>
      </w:pPr>
    </w:p>
    <w:p w14:paraId="4DE791D0" w14:textId="77777777" w:rsidR="001E237C" w:rsidRPr="002C1C22" w:rsidRDefault="001E237C" w:rsidP="001E237C">
      <w:pPr>
        <w:rPr>
          <w:sz w:val="20"/>
          <w:szCs w:val="20"/>
        </w:rPr>
      </w:pPr>
    </w:p>
    <w:p w14:paraId="47D1C19D" w14:textId="77777777" w:rsidR="001E237C" w:rsidRPr="002C1C22" w:rsidRDefault="001E237C" w:rsidP="001E237C">
      <w:pPr>
        <w:rPr>
          <w:sz w:val="20"/>
          <w:szCs w:val="20"/>
        </w:rPr>
      </w:pPr>
    </w:p>
    <w:p w14:paraId="54FD70D6" w14:textId="77777777" w:rsidR="001E237C" w:rsidRPr="002C1C22" w:rsidRDefault="001E237C" w:rsidP="001E237C">
      <w:pPr>
        <w:rPr>
          <w:sz w:val="20"/>
          <w:szCs w:val="20"/>
        </w:rPr>
      </w:pPr>
    </w:p>
    <w:p w14:paraId="19DEA28D" w14:textId="77777777" w:rsidR="001E237C" w:rsidRPr="002C1C22" w:rsidRDefault="001E237C" w:rsidP="001E237C">
      <w:pPr>
        <w:rPr>
          <w:sz w:val="20"/>
          <w:szCs w:val="20"/>
        </w:rPr>
      </w:pPr>
    </w:p>
    <w:p w14:paraId="0D0EC8C7" w14:textId="77777777" w:rsidR="001E237C" w:rsidRPr="002C1C22" w:rsidRDefault="001E237C" w:rsidP="001E237C">
      <w:pPr>
        <w:rPr>
          <w:sz w:val="20"/>
          <w:szCs w:val="20"/>
        </w:rPr>
      </w:pPr>
    </w:p>
    <w:p w14:paraId="0B392DB3" w14:textId="77777777" w:rsidR="001E237C" w:rsidRPr="002C1C22" w:rsidRDefault="001E237C" w:rsidP="001E237C">
      <w:pPr>
        <w:rPr>
          <w:sz w:val="20"/>
          <w:szCs w:val="20"/>
        </w:rPr>
      </w:pPr>
    </w:p>
    <w:p w14:paraId="2B9AD05F" w14:textId="77777777" w:rsidR="001E237C" w:rsidRPr="002C1C22" w:rsidRDefault="001E237C" w:rsidP="001E237C">
      <w:pPr>
        <w:rPr>
          <w:sz w:val="20"/>
          <w:szCs w:val="20"/>
        </w:rPr>
      </w:pPr>
    </w:p>
    <w:p w14:paraId="6D3883A8" w14:textId="77777777" w:rsidR="001E237C" w:rsidRPr="002C1C22" w:rsidRDefault="001E237C" w:rsidP="001E237C">
      <w:pPr>
        <w:rPr>
          <w:sz w:val="20"/>
          <w:szCs w:val="20"/>
        </w:rPr>
      </w:pPr>
    </w:p>
    <w:p w14:paraId="2C1FB83F" w14:textId="77777777" w:rsidR="001E237C" w:rsidRPr="002C1C22" w:rsidRDefault="001E237C" w:rsidP="001E237C">
      <w:pPr>
        <w:rPr>
          <w:sz w:val="20"/>
          <w:szCs w:val="20"/>
        </w:rPr>
      </w:pPr>
    </w:p>
    <w:p w14:paraId="57EC183C" w14:textId="77777777" w:rsidR="001E237C" w:rsidRPr="002C1C22" w:rsidRDefault="001E237C" w:rsidP="001E237C">
      <w:pPr>
        <w:rPr>
          <w:sz w:val="20"/>
          <w:szCs w:val="20"/>
        </w:rPr>
      </w:pPr>
    </w:p>
    <w:p w14:paraId="176A9D5A" w14:textId="77777777" w:rsidR="001E237C" w:rsidRPr="002C1C22" w:rsidRDefault="001E237C" w:rsidP="001E237C">
      <w:pPr>
        <w:rPr>
          <w:sz w:val="20"/>
          <w:szCs w:val="20"/>
        </w:rPr>
      </w:pPr>
    </w:p>
    <w:p w14:paraId="70233A38" w14:textId="77777777" w:rsidR="001E237C" w:rsidRPr="002C1C22" w:rsidRDefault="001E237C" w:rsidP="001E237C">
      <w:pPr>
        <w:rPr>
          <w:sz w:val="20"/>
          <w:szCs w:val="20"/>
        </w:rPr>
      </w:pPr>
    </w:p>
    <w:p w14:paraId="127D5CD9" w14:textId="77777777" w:rsidR="001E237C" w:rsidRPr="002C1C22" w:rsidRDefault="001E237C" w:rsidP="001E237C">
      <w:pPr>
        <w:rPr>
          <w:sz w:val="20"/>
          <w:szCs w:val="20"/>
        </w:rPr>
      </w:pPr>
    </w:p>
    <w:p w14:paraId="6E5FB6E3" w14:textId="77777777" w:rsidR="001E237C" w:rsidRPr="002C1C22" w:rsidRDefault="001E237C" w:rsidP="001E237C">
      <w:pPr>
        <w:rPr>
          <w:sz w:val="20"/>
          <w:szCs w:val="20"/>
        </w:rPr>
      </w:pPr>
    </w:p>
    <w:p w14:paraId="68F81C4C" w14:textId="77777777" w:rsidR="001E237C" w:rsidRPr="002C1C22" w:rsidRDefault="001E237C" w:rsidP="001E237C">
      <w:pPr>
        <w:rPr>
          <w:sz w:val="20"/>
          <w:szCs w:val="20"/>
        </w:rPr>
      </w:pPr>
    </w:p>
    <w:p w14:paraId="116276F0" w14:textId="77777777" w:rsidR="001E237C" w:rsidRPr="002C1C22" w:rsidRDefault="001E237C" w:rsidP="001E237C">
      <w:pPr>
        <w:rPr>
          <w:sz w:val="20"/>
          <w:szCs w:val="20"/>
        </w:rPr>
      </w:pPr>
    </w:p>
    <w:p w14:paraId="09799B2D" w14:textId="77777777" w:rsidR="001E237C" w:rsidRPr="002C1C22" w:rsidRDefault="001E237C" w:rsidP="001E237C">
      <w:pPr>
        <w:rPr>
          <w:sz w:val="20"/>
          <w:szCs w:val="20"/>
        </w:rPr>
      </w:pPr>
    </w:p>
    <w:p w14:paraId="1942B37D" w14:textId="77777777" w:rsidR="001E237C" w:rsidRPr="002C1C22" w:rsidRDefault="001E237C" w:rsidP="001E237C">
      <w:pPr>
        <w:rPr>
          <w:sz w:val="20"/>
          <w:szCs w:val="20"/>
        </w:rPr>
      </w:pPr>
    </w:p>
    <w:p w14:paraId="2EEC8758" w14:textId="77777777" w:rsidR="001E237C" w:rsidRPr="002C1C22" w:rsidRDefault="001E237C" w:rsidP="001E237C">
      <w:pPr>
        <w:rPr>
          <w:sz w:val="20"/>
          <w:szCs w:val="20"/>
        </w:rPr>
      </w:pPr>
    </w:p>
    <w:p w14:paraId="43111901" w14:textId="77777777" w:rsidR="001E237C" w:rsidRPr="002C1C22" w:rsidRDefault="001E237C" w:rsidP="001E237C">
      <w:pPr>
        <w:rPr>
          <w:sz w:val="20"/>
          <w:szCs w:val="20"/>
        </w:rPr>
      </w:pPr>
    </w:p>
    <w:p w14:paraId="01F913A2" w14:textId="77777777" w:rsidR="001E237C" w:rsidRPr="002C1C22" w:rsidRDefault="001E237C" w:rsidP="001E237C">
      <w:pPr>
        <w:rPr>
          <w:sz w:val="20"/>
          <w:szCs w:val="20"/>
        </w:rPr>
      </w:pPr>
    </w:p>
    <w:p w14:paraId="4B72E047" w14:textId="77777777" w:rsidR="001E237C" w:rsidRPr="002C1C22" w:rsidRDefault="001E237C" w:rsidP="001E237C">
      <w:pPr>
        <w:rPr>
          <w:sz w:val="20"/>
          <w:szCs w:val="20"/>
        </w:rPr>
      </w:pPr>
    </w:p>
    <w:p w14:paraId="1112E701" w14:textId="77777777" w:rsidR="001E237C" w:rsidRPr="002C1C22" w:rsidRDefault="001E237C" w:rsidP="001E237C">
      <w:pPr>
        <w:rPr>
          <w:sz w:val="20"/>
          <w:szCs w:val="20"/>
        </w:rPr>
      </w:pPr>
    </w:p>
    <w:p w14:paraId="3E6E27F6" w14:textId="77777777" w:rsidR="00F57679" w:rsidRPr="002C1C22" w:rsidRDefault="00F57679" w:rsidP="001E237C">
      <w:pPr>
        <w:rPr>
          <w:sz w:val="20"/>
          <w:szCs w:val="20"/>
        </w:rPr>
      </w:pPr>
    </w:p>
    <w:p w14:paraId="22FFE581" w14:textId="77777777" w:rsidR="00F57679" w:rsidRPr="002C1C22" w:rsidRDefault="00F57679" w:rsidP="001E237C">
      <w:pPr>
        <w:rPr>
          <w:sz w:val="20"/>
          <w:szCs w:val="20"/>
        </w:rPr>
      </w:pPr>
    </w:p>
    <w:p w14:paraId="7D637CAC" w14:textId="77777777" w:rsidR="00F57679" w:rsidRPr="002C1C22" w:rsidRDefault="00F57679" w:rsidP="001E237C">
      <w:pPr>
        <w:rPr>
          <w:sz w:val="20"/>
          <w:szCs w:val="20"/>
        </w:rPr>
      </w:pPr>
    </w:p>
    <w:p w14:paraId="1D34C85D" w14:textId="77777777" w:rsidR="001E237C" w:rsidRPr="002C1C22" w:rsidRDefault="001E237C" w:rsidP="001E237C">
      <w:pPr>
        <w:rPr>
          <w:sz w:val="30"/>
          <w:szCs w:val="20"/>
        </w:rPr>
      </w:pPr>
    </w:p>
    <w:p w14:paraId="0E34C555" w14:textId="40B27E77" w:rsidR="00DB1791" w:rsidRPr="00A03C74" w:rsidRDefault="00D86848" w:rsidP="00BB2BC9">
      <w:pPr>
        <w:tabs>
          <w:tab w:val="right" w:pos="10205"/>
        </w:tabs>
        <w:ind w:left="426" w:hanging="426"/>
        <w:rPr>
          <w:sz w:val="20"/>
          <w:szCs w:val="20"/>
        </w:rPr>
      </w:pPr>
      <w:r w:rsidRPr="002C1C22">
        <w:rPr>
          <w:sz w:val="20"/>
          <w:szCs w:val="20"/>
        </w:rPr>
        <w:t>7.</w:t>
      </w:r>
      <w:r w:rsidRPr="002C1C22">
        <w:rPr>
          <w:sz w:val="20"/>
          <w:szCs w:val="20"/>
        </w:rPr>
        <w:tab/>
      </w:r>
      <w:r w:rsidR="00B43191" w:rsidRPr="002C1C22">
        <w:rPr>
          <w:sz w:val="20"/>
          <w:szCs w:val="20"/>
        </w:rPr>
        <w:t>Fluorine-18</w:t>
      </w:r>
      <w:r w:rsidR="004B4085" w:rsidRPr="002C1C22">
        <w:rPr>
          <w:sz w:val="20"/>
          <w:szCs w:val="20"/>
        </w:rPr>
        <w:t xml:space="preserve"> </w:t>
      </w:r>
      <w:r w:rsidR="00B43191" w:rsidRPr="002C1C22">
        <w:rPr>
          <w:sz w:val="20"/>
          <w:szCs w:val="20"/>
        </w:rPr>
        <w:t>(1)</w:t>
      </w:r>
      <w:r w:rsidR="004B4085" w:rsidRPr="002C1C22">
        <w:rPr>
          <w:sz w:val="20"/>
          <w:szCs w:val="20"/>
        </w:rPr>
        <w:t>,</w:t>
      </w:r>
      <w:r w:rsidR="00B43191" w:rsidRPr="002C1C22">
        <w:rPr>
          <w:sz w:val="20"/>
          <w:szCs w:val="20"/>
        </w:rPr>
        <w:t xml:space="preserve"> as the isotope has the shorter half-life and</w:t>
      </w:r>
      <w:r w:rsidR="004B4085" w:rsidRPr="002C1C22">
        <w:rPr>
          <w:sz w:val="20"/>
          <w:szCs w:val="20"/>
        </w:rPr>
        <w:t>,</w:t>
      </w:r>
      <w:r w:rsidR="00B43191" w:rsidRPr="002C1C22">
        <w:rPr>
          <w:sz w:val="20"/>
          <w:szCs w:val="20"/>
        </w:rPr>
        <w:t xml:space="preserve"> therefore</w:t>
      </w:r>
      <w:r w:rsidR="004B4085" w:rsidRPr="002C1C22">
        <w:rPr>
          <w:sz w:val="20"/>
          <w:szCs w:val="20"/>
        </w:rPr>
        <w:t>,</w:t>
      </w:r>
      <w:r w:rsidR="00B43191" w:rsidRPr="002C1C22">
        <w:rPr>
          <w:sz w:val="20"/>
          <w:szCs w:val="20"/>
        </w:rPr>
        <w:t xml:space="preserve"> will reduce the </w:t>
      </w:r>
      <w:r w:rsidR="0005295E" w:rsidRPr="002C1C22">
        <w:rPr>
          <w:sz w:val="20"/>
          <w:szCs w:val="20"/>
        </w:rPr>
        <w:t>amount of time that the isotope is present in the body</w:t>
      </w:r>
      <w:r w:rsidR="00B82C9F" w:rsidRPr="002C1C22">
        <w:rPr>
          <w:sz w:val="20"/>
          <w:szCs w:val="20"/>
        </w:rPr>
        <w:t xml:space="preserve">. </w:t>
      </w:r>
      <w:r w:rsidR="00B43191" w:rsidRPr="002C1C22">
        <w:rPr>
          <w:sz w:val="20"/>
          <w:szCs w:val="20"/>
        </w:rPr>
        <w:t>(1)</w:t>
      </w:r>
      <w:r w:rsidR="00B82C9F" w:rsidRPr="002C1C22">
        <w:rPr>
          <w:sz w:val="20"/>
          <w:szCs w:val="20"/>
        </w:rPr>
        <w:t xml:space="preserve"> </w:t>
      </w:r>
      <w:r w:rsidR="00AF13B6" w:rsidRPr="002C1C22">
        <w:rPr>
          <w:sz w:val="20"/>
          <w:szCs w:val="20"/>
        </w:rPr>
        <w:t>This minimises the time during which it could damage healthy tissues (1)</w:t>
      </w:r>
    </w:p>
    <w:sectPr w:rsidR="00DB1791" w:rsidRPr="00A03C74" w:rsidSect="006938FD">
      <w:footerReference w:type="default" r:id="rId104"/>
      <w:footerReference w:type="first" r:id="rId105"/>
      <w:pgSz w:w="11907" w:h="16840" w:code="9"/>
      <w:pgMar w:top="851" w:right="851" w:bottom="851" w:left="851" w:header="425" w:footer="425"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89A37" w14:textId="77777777" w:rsidR="004060DD" w:rsidRDefault="004060DD">
      <w:r>
        <w:separator/>
      </w:r>
    </w:p>
  </w:endnote>
  <w:endnote w:type="continuationSeparator" w:id="0">
    <w:p w14:paraId="20ED1A04" w14:textId="77777777" w:rsidR="004060DD" w:rsidRDefault="0040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badi MT Condensed Ligh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Kalinga">
    <w:panose1 w:val="020B0502040204020203"/>
    <w:charset w:val="00"/>
    <w:family w:val="swiss"/>
    <w:pitch w:val="variable"/>
    <w:sig w:usb0="0008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Segoe UI Semilight">
    <w:panose1 w:val="020B0402040204020203"/>
    <w:charset w:val="00"/>
    <w:family w:val="swiss"/>
    <w:pitch w:val="variable"/>
    <w:sig w:usb0="E4002EFF" w:usb1="C000E47F" w:usb2="00000009" w:usb3="00000000" w:csb0="000001FF" w:csb1="00000000"/>
  </w:font>
  <w:font w:name="Scriptina">
    <w:altName w:val="Copperplate Gothic Bold"/>
    <w:charset w:val="00"/>
    <w:family w:val="auto"/>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Ebrima">
    <w:panose1 w:val="02000000000000000000"/>
    <w:charset w:val="00"/>
    <w:family w:val="auto"/>
    <w:pitch w:val="variable"/>
    <w:sig w:usb0="A000005F" w:usb1="0200004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DeannasHand">
    <w:charset w:val="00"/>
    <w:family w:val="auto"/>
    <w:pitch w:val="variable"/>
    <w:sig w:usb0="00000003" w:usb1="00000000" w:usb2="00000000" w:usb3="00000000" w:csb0="00000001" w:csb1="00000000"/>
  </w:font>
  <w:font w:name="DavesHa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FDB2C" w14:textId="33C9BA60" w:rsidR="004060DD" w:rsidRPr="00FC0373" w:rsidRDefault="004060DD" w:rsidP="00233710">
    <w:pPr>
      <w:pStyle w:val="FooterNumerals"/>
      <w:tabs>
        <w:tab w:val="left" w:pos="3255"/>
        <w:tab w:val="center" w:pos="5394"/>
      </w:tabs>
      <w:jc w:val="left"/>
      <w:rPr>
        <w:rFonts w:ascii="Arial" w:hAnsi="Arial" w:cs="Arial"/>
      </w:rPr>
    </w:pPr>
    <w:r>
      <w:rPr>
        <w:rFonts w:ascii="Arial" w:hAnsi="Arial" w:cs="Arial"/>
      </w:rPr>
      <w:tab/>
    </w:r>
    <w:r>
      <w:rPr>
        <w:rFonts w:ascii="Arial" w:hAnsi="Arial" w:cs="Arial"/>
      </w:rPr>
      <w:tab/>
    </w:r>
    <w:r w:rsidRPr="00FA3573">
      <w:rPr>
        <w:rFonts w:ascii="Arial" w:hAnsi="Arial" w:cs="Arial"/>
      </w:rPr>
      <w:t xml:space="preserve">- </w:t>
    </w:r>
    <w:r w:rsidRPr="00FA3573">
      <w:rPr>
        <w:rStyle w:val="PageNumber"/>
        <w:rFonts w:ascii="Arial" w:hAnsi="Arial" w:cs="Arial"/>
      </w:rPr>
      <w:fldChar w:fldCharType="begin"/>
    </w:r>
    <w:r w:rsidRPr="00FA3573">
      <w:rPr>
        <w:rStyle w:val="PageNumber"/>
        <w:rFonts w:ascii="Arial" w:hAnsi="Arial" w:cs="Arial"/>
      </w:rPr>
      <w:instrText xml:space="preserve"> PAGE </w:instrText>
    </w:r>
    <w:r w:rsidRPr="00FA3573">
      <w:rPr>
        <w:rStyle w:val="PageNumber"/>
        <w:rFonts w:ascii="Arial" w:hAnsi="Arial" w:cs="Arial"/>
      </w:rPr>
      <w:fldChar w:fldCharType="separate"/>
    </w:r>
    <w:r w:rsidR="00E05BFA">
      <w:rPr>
        <w:rStyle w:val="PageNumber"/>
        <w:rFonts w:ascii="Arial" w:hAnsi="Arial" w:cs="Arial"/>
        <w:noProof/>
      </w:rPr>
      <w:t>i</w:t>
    </w:r>
    <w:r w:rsidRPr="00FA3573">
      <w:rPr>
        <w:rStyle w:val="PageNumber"/>
        <w:rFonts w:ascii="Arial" w:hAnsi="Arial" w:cs="Arial"/>
      </w:rPr>
      <w:fldChar w:fldCharType="end"/>
    </w:r>
    <w:r w:rsidRPr="00FA3573">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7D6FB" w14:textId="77777777" w:rsidR="004060DD" w:rsidRPr="005F3977" w:rsidRDefault="004060DD" w:rsidP="00BF76C9">
    <w:pPr>
      <w:tabs>
        <w:tab w:val="center" w:pos="5387"/>
        <w:tab w:val="right" w:pos="10200"/>
      </w:tabs>
      <w:rPr>
        <w:sz w:val="18"/>
        <w:szCs w:val="18"/>
      </w:rPr>
    </w:pPr>
    <w:r>
      <w:rPr>
        <w:sz w:val="18"/>
        <w:szCs w:val="18"/>
      </w:rPr>
      <w:tab/>
    </w:r>
    <w:r w:rsidRPr="005F3977">
      <w:rPr>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00214" w14:textId="3308AF8A" w:rsidR="004060DD" w:rsidRPr="007C6DA2" w:rsidRDefault="004060DD" w:rsidP="007C6DA2">
    <w:pPr>
      <w:pStyle w:val="Footer"/>
      <w:pBdr>
        <w:top w:val="single" w:sz="4" w:space="1" w:color="auto"/>
      </w:pBdr>
      <w:tabs>
        <w:tab w:val="clear" w:pos="5103"/>
        <w:tab w:val="center" w:pos="5387"/>
      </w:tabs>
    </w:pPr>
    <w:r>
      <w:rPr>
        <w:sz w:val="18"/>
        <w:szCs w:val="18"/>
      </w:rPr>
      <w:t>GCSE AQA Physics Topic Tests: Paper 1</w:t>
    </w:r>
    <w:r w:rsidRPr="00D13A1C">
      <w:rPr>
        <w:sz w:val="18"/>
        <w:szCs w:val="18"/>
      </w:rPr>
      <w:tab/>
    </w:r>
    <w:r w:rsidRPr="00D13A1C">
      <w:rPr>
        <w:rFonts w:cs="Arial"/>
        <w:sz w:val="18"/>
        <w:szCs w:val="18"/>
      </w:rPr>
      <w:t xml:space="preserve">Page </w:t>
    </w:r>
    <w:r w:rsidRPr="00D13A1C">
      <w:rPr>
        <w:rStyle w:val="PageNumber"/>
        <w:rFonts w:asciiTheme="minorHAnsi" w:hAnsiTheme="minorHAnsi" w:cs="Arial"/>
        <w:szCs w:val="18"/>
      </w:rPr>
      <w:fldChar w:fldCharType="begin"/>
    </w:r>
    <w:r w:rsidRPr="00D13A1C">
      <w:rPr>
        <w:rStyle w:val="PageNumber"/>
        <w:rFonts w:asciiTheme="minorHAnsi" w:hAnsiTheme="minorHAnsi" w:cs="Arial"/>
        <w:szCs w:val="18"/>
      </w:rPr>
      <w:instrText xml:space="preserve"> PAGE </w:instrText>
    </w:r>
    <w:r w:rsidRPr="00D13A1C">
      <w:rPr>
        <w:rStyle w:val="PageNumber"/>
        <w:rFonts w:asciiTheme="minorHAnsi" w:hAnsiTheme="minorHAnsi" w:cs="Arial"/>
        <w:szCs w:val="18"/>
      </w:rPr>
      <w:fldChar w:fldCharType="separate"/>
    </w:r>
    <w:r w:rsidR="00E05BFA">
      <w:rPr>
        <w:rStyle w:val="PageNumber"/>
        <w:rFonts w:asciiTheme="minorHAnsi" w:hAnsiTheme="minorHAnsi" w:cs="Arial"/>
        <w:noProof/>
        <w:szCs w:val="18"/>
      </w:rPr>
      <w:t>9</w:t>
    </w:r>
    <w:r w:rsidRPr="00D13A1C">
      <w:rPr>
        <w:rStyle w:val="PageNumber"/>
        <w:rFonts w:asciiTheme="minorHAnsi" w:hAnsiTheme="minorHAnsi" w:cs="Arial"/>
        <w:szCs w:val="18"/>
      </w:rPr>
      <w:fldChar w:fldCharType="end"/>
    </w:r>
    <w:r w:rsidRPr="00D13A1C">
      <w:rPr>
        <w:rStyle w:val="PageNumber"/>
        <w:rFonts w:asciiTheme="minorHAnsi" w:hAnsiTheme="minorHAnsi" w:cs="Arial"/>
        <w:szCs w:val="18"/>
      </w:rPr>
      <w:t xml:space="preserve"> of </w:t>
    </w:r>
    <w:r w:rsidRPr="00D13A1C">
      <w:rPr>
        <w:rStyle w:val="PageNumber"/>
        <w:rFonts w:asciiTheme="minorHAnsi" w:eastAsiaTheme="majorEastAsia" w:hAnsiTheme="minorHAnsi" w:cs="Arial"/>
        <w:szCs w:val="18"/>
      </w:rPr>
      <w:fldChar w:fldCharType="begin"/>
    </w:r>
    <w:r w:rsidRPr="00D13A1C">
      <w:rPr>
        <w:rStyle w:val="PageNumber"/>
        <w:rFonts w:asciiTheme="minorHAnsi" w:eastAsiaTheme="majorEastAsia" w:hAnsiTheme="minorHAnsi" w:cs="Arial"/>
        <w:szCs w:val="18"/>
      </w:rPr>
      <w:instrText xml:space="preserve">= </w:instrText>
    </w:r>
    <w:r w:rsidRPr="00D13A1C">
      <w:rPr>
        <w:rStyle w:val="PageNumber"/>
        <w:rFonts w:asciiTheme="minorHAnsi" w:eastAsiaTheme="majorEastAsia" w:hAnsiTheme="minorHAnsi" w:cs="Arial"/>
        <w:szCs w:val="18"/>
      </w:rPr>
      <w:fldChar w:fldCharType="begin"/>
    </w:r>
    <w:r w:rsidRPr="00D13A1C">
      <w:rPr>
        <w:rStyle w:val="PageNumber"/>
        <w:rFonts w:asciiTheme="minorHAnsi" w:eastAsiaTheme="majorEastAsia" w:hAnsiTheme="minorHAnsi" w:cs="Arial"/>
        <w:szCs w:val="18"/>
      </w:rPr>
      <w:instrText xml:space="preserve"> NUMPAGES </w:instrText>
    </w:r>
    <w:r w:rsidRPr="00D13A1C">
      <w:rPr>
        <w:rStyle w:val="PageNumber"/>
        <w:rFonts w:asciiTheme="minorHAnsi" w:eastAsiaTheme="majorEastAsia" w:hAnsiTheme="minorHAnsi" w:cs="Arial"/>
        <w:szCs w:val="18"/>
      </w:rPr>
      <w:fldChar w:fldCharType="separate"/>
    </w:r>
    <w:r w:rsidR="00E05BFA">
      <w:rPr>
        <w:rStyle w:val="PageNumber"/>
        <w:rFonts w:asciiTheme="minorHAnsi" w:eastAsiaTheme="majorEastAsia" w:hAnsiTheme="minorHAnsi" w:cs="Arial"/>
        <w:noProof/>
        <w:szCs w:val="18"/>
      </w:rPr>
      <w:instrText>76</w:instrText>
    </w:r>
    <w:r w:rsidRPr="00D13A1C">
      <w:rPr>
        <w:rStyle w:val="PageNumber"/>
        <w:rFonts w:asciiTheme="minorHAnsi" w:eastAsiaTheme="majorEastAsia" w:hAnsiTheme="minorHAnsi" w:cs="Arial"/>
        <w:szCs w:val="18"/>
      </w:rPr>
      <w:fldChar w:fldCharType="end"/>
    </w:r>
    <w:r w:rsidRPr="00D13A1C">
      <w:rPr>
        <w:rStyle w:val="PageNumber"/>
        <w:rFonts w:asciiTheme="minorHAnsi" w:eastAsiaTheme="majorEastAsia" w:hAnsiTheme="minorHAnsi" w:cs="Arial"/>
        <w:szCs w:val="18"/>
      </w:rPr>
      <w:instrText xml:space="preserve">-5 </w:instrText>
    </w:r>
    <w:r w:rsidRPr="00D13A1C">
      <w:rPr>
        <w:rStyle w:val="PageNumber"/>
        <w:rFonts w:asciiTheme="minorHAnsi" w:eastAsiaTheme="majorEastAsia" w:hAnsiTheme="minorHAnsi" w:cs="Arial"/>
        <w:szCs w:val="18"/>
      </w:rPr>
      <w:fldChar w:fldCharType="separate"/>
    </w:r>
    <w:r w:rsidR="00E05BFA">
      <w:rPr>
        <w:rStyle w:val="PageNumber"/>
        <w:rFonts w:asciiTheme="minorHAnsi" w:eastAsiaTheme="majorEastAsia" w:hAnsiTheme="minorHAnsi" w:cs="Arial"/>
        <w:noProof/>
        <w:szCs w:val="18"/>
      </w:rPr>
      <w:t>71</w:t>
    </w:r>
    <w:r w:rsidRPr="00D13A1C">
      <w:rPr>
        <w:rStyle w:val="PageNumber"/>
        <w:rFonts w:asciiTheme="minorHAnsi" w:eastAsiaTheme="majorEastAsia" w:hAnsiTheme="minorHAnsi" w:cs="Arial"/>
        <w:szCs w:val="18"/>
      </w:rPr>
      <w:fldChar w:fldCharType="end"/>
    </w:r>
    <w:r w:rsidRPr="007C6DA2">
      <w:rPr>
        <w:sz w:val="18"/>
        <w:szCs w:val="18"/>
      </w:rPr>
      <w:tab/>
    </w:r>
    <w:r w:rsidRPr="007C6DA2">
      <w:rPr>
        <w:rStyle w:val="PageNumber"/>
        <w:rFonts w:asciiTheme="minorHAnsi" w:hAnsiTheme="minorHAnsi" w:cs="Arial"/>
      </w:rPr>
      <w:t xml:space="preserve">© ZigZag Education, </w:t>
    </w:r>
    <w:r>
      <w:rPr>
        <w:rStyle w:val="PageNumber"/>
        <w:rFonts w:asciiTheme="minorHAnsi" w:hAnsiTheme="minorHAnsi" w:cs="Arial"/>
      </w:rPr>
      <w:t>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C9961" w14:textId="4DB36B41" w:rsidR="004060DD" w:rsidRPr="005F3977" w:rsidRDefault="004060DD" w:rsidP="00BF76C9">
    <w:pPr>
      <w:pBdr>
        <w:top w:val="single" w:sz="4" w:space="1" w:color="auto"/>
      </w:pBdr>
      <w:tabs>
        <w:tab w:val="center" w:pos="5112"/>
        <w:tab w:val="right" w:pos="10200"/>
      </w:tabs>
      <w:rPr>
        <w:sz w:val="18"/>
        <w:szCs w:val="18"/>
      </w:rPr>
    </w:pPr>
    <w:r w:rsidRPr="00711A3C">
      <w:rPr>
        <w:sz w:val="18"/>
        <w:szCs w:val="18"/>
        <w:highlight w:val="yellow"/>
      </w:rPr>
      <w:t>Resource Title</w:t>
    </w:r>
    <w:r w:rsidRPr="005F3977">
      <w:rPr>
        <w:sz w:val="18"/>
        <w:szCs w:val="18"/>
      </w:rPr>
      <w:tab/>
    </w:r>
    <w:r w:rsidRPr="002D79F5">
      <w:rPr>
        <w:rStyle w:val="PageNumber"/>
        <w:szCs w:val="18"/>
      </w:rPr>
      <w:t xml:space="preserve">Page </w:t>
    </w:r>
    <w:r w:rsidRPr="002D79F5">
      <w:rPr>
        <w:rStyle w:val="PageNumber"/>
        <w:szCs w:val="18"/>
      </w:rPr>
      <w:fldChar w:fldCharType="begin"/>
    </w:r>
    <w:r w:rsidRPr="002D79F5">
      <w:rPr>
        <w:rStyle w:val="PageNumber"/>
        <w:szCs w:val="18"/>
      </w:rPr>
      <w:instrText xml:space="preserve"> PAGE </w:instrText>
    </w:r>
    <w:r w:rsidRPr="002D79F5">
      <w:rPr>
        <w:rStyle w:val="PageNumber"/>
        <w:szCs w:val="18"/>
      </w:rPr>
      <w:fldChar w:fldCharType="separate"/>
    </w:r>
    <w:r>
      <w:rPr>
        <w:rStyle w:val="PageNumber"/>
        <w:noProof/>
        <w:szCs w:val="18"/>
      </w:rPr>
      <w:t>1</w:t>
    </w:r>
    <w:r w:rsidRPr="002D79F5">
      <w:rPr>
        <w:rStyle w:val="PageNumber"/>
        <w:szCs w:val="18"/>
      </w:rPr>
      <w:fldChar w:fldCharType="end"/>
    </w:r>
    <w:r w:rsidRPr="002D79F5">
      <w:rPr>
        <w:rStyle w:val="PageNumber"/>
        <w:szCs w:val="18"/>
      </w:rPr>
      <w:t xml:space="preserve"> of </w:t>
    </w:r>
    <w:r>
      <w:rPr>
        <w:rStyle w:val="PageNumber"/>
        <w:szCs w:val="18"/>
      </w:rPr>
      <w:fldChar w:fldCharType="begin"/>
    </w:r>
    <w:r>
      <w:rPr>
        <w:rStyle w:val="PageNumber"/>
        <w:szCs w:val="18"/>
      </w:rPr>
      <w:instrText>=</w:instrText>
    </w:r>
    <w:r w:rsidRPr="002D79F5">
      <w:rPr>
        <w:rStyle w:val="PageNumber"/>
        <w:szCs w:val="18"/>
      </w:rPr>
      <w:fldChar w:fldCharType="begin"/>
    </w:r>
    <w:r w:rsidRPr="002D79F5">
      <w:rPr>
        <w:rStyle w:val="PageNumber"/>
        <w:szCs w:val="18"/>
      </w:rPr>
      <w:instrText xml:space="preserve"> NUMPAGES </w:instrText>
    </w:r>
    <w:r w:rsidRPr="002D79F5">
      <w:rPr>
        <w:rStyle w:val="PageNumber"/>
        <w:szCs w:val="18"/>
      </w:rPr>
      <w:fldChar w:fldCharType="separate"/>
    </w:r>
    <w:r w:rsidR="00AC4745">
      <w:rPr>
        <w:rStyle w:val="PageNumber"/>
        <w:noProof/>
        <w:szCs w:val="18"/>
      </w:rPr>
      <w:instrText>80</w:instrText>
    </w:r>
    <w:r w:rsidRPr="002D79F5">
      <w:rPr>
        <w:rStyle w:val="PageNumber"/>
        <w:szCs w:val="18"/>
      </w:rPr>
      <w:fldChar w:fldCharType="end"/>
    </w:r>
    <w:r>
      <w:rPr>
        <w:rStyle w:val="PageNumber"/>
        <w:szCs w:val="18"/>
      </w:rPr>
      <w:instrText>-5</w:instrText>
    </w:r>
    <w:r>
      <w:rPr>
        <w:rStyle w:val="PageNumber"/>
        <w:szCs w:val="18"/>
      </w:rPr>
      <w:fldChar w:fldCharType="separate"/>
    </w:r>
    <w:r w:rsidR="00AC4745">
      <w:rPr>
        <w:rStyle w:val="PageNumber"/>
        <w:noProof/>
        <w:szCs w:val="18"/>
      </w:rPr>
      <w:t>75</w:t>
    </w:r>
    <w:r>
      <w:rPr>
        <w:rStyle w:val="PageNumber"/>
        <w:szCs w:val="18"/>
      </w:rPr>
      <w:fldChar w:fldCharType="end"/>
    </w:r>
    <w:r w:rsidRPr="005F3977">
      <w:rPr>
        <w:sz w:val="18"/>
        <w:szCs w:val="18"/>
      </w:rPr>
      <w:tab/>
      <w:t>© ZigZag Education, 2008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0931F" w14:textId="77777777" w:rsidR="004060DD" w:rsidRDefault="004060DD">
      <w:r>
        <w:separator/>
      </w:r>
    </w:p>
  </w:footnote>
  <w:footnote w:type="continuationSeparator" w:id="0">
    <w:p w14:paraId="1F13B813" w14:textId="77777777" w:rsidR="004060DD" w:rsidRDefault="004060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301E0"/>
    <w:multiLevelType w:val="hybridMultilevel"/>
    <w:tmpl w:val="AD205134"/>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27033F"/>
    <w:multiLevelType w:val="hybridMultilevel"/>
    <w:tmpl w:val="67F6C7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4543FBC"/>
    <w:multiLevelType w:val="hybridMultilevel"/>
    <w:tmpl w:val="CE1EDDE6"/>
    <w:lvl w:ilvl="0" w:tplc="C220B87A">
      <w:start w:val="1"/>
      <w:numFmt w:val="lowerLetter"/>
      <w:lvlText w:val="%1)"/>
      <w:lvlJc w:val="left"/>
      <w:pPr>
        <w:ind w:left="1847" w:hanging="360"/>
      </w:pPr>
      <w:rPr>
        <w:rFonts w:hint="default"/>
      </w:rPr>
    </w:lvl>
    <w:lvl w:ilvl="1" w:tplc="08090019" w:tentative="1">
      <w:start w:val="1"/>
      <w:numFmt w:val="lowerLetter"/>
      <w:lvlText w:val="%2."/>
      <w:lvlJc w:val="left"/>
      <w:pPr>
        <w:ind w:left="2567" w:hanging="360"/>
      </w:pPr>
    </w:lvl>
    <w:lvl w:ilvl="2" w:tplc="0809001B" w:tentative="1">
      <w:start w:val="1"/>
      <w:numFmt w:val="lowerRoman"/>
      <w:lvlText w:val="%3."/>
      <w:lvlJc w:val="right"/>
      <w:pPr>
        <w:ind w:left="3287" w:hanging="180"/>
      </w:pPr>
    </w:lvl>
    <w:lvl w:ilvl="3" w:tplc="0809000F" w:tentative="1">
      <w:start w:val="1"/>
      <w:numFmt w:val="decimal"/>
      <w:lvlText w:val="%4."/>
      <w:lvlJc w:val="left"/>
      <w:pPr>
        <w:ind w:left="4007" w:hanging="360"/>
      </w:pPr>
    </w:lvl>
    <w:lvl w:ilvl="4" w:tplc="08090019" w:tentative="1">
      <w:start w:val="1"/>
      <w:numFmt w:val="lowerLetter"/>
      <w:lvlText w:val="%5."/>
      <w:lvlJc w:val="left"/>
      <w:pPr>
        <w:ind w:left="4727" w:hanging="360"/>
      </w:pPr>
    </w:lvl>
    <w:lvl w:ilvl="5" w:tplc="0809001B" w:tentative="1">
      <w:start w:val="1"/>
      <w:numFmt w:val="lowerRoman"/>
      <w:lvlText w:val="%6."/>
      <w:lvlJc w:val="right"/>
      <w:pPr>
        <w:ind w:left="5447" w:hanging="180"/>
      </w:pPr>
    </w:lvl>
    <w:lvl w:ilvl="6" w:tplc="0809000F" w:tentative="1">
      <w:start w:val="1"/>
      <w:numFmt w:val="decimal"/>
      <w:lvlText w:val="%7."/>
      <w:lvlJc w:val="left"/>
      <w:pPr>
        <w:ind w:left="6167" w:hanging="360"/>
      </w:pPr>
    </w:lvl>
    <w:lvl w:ilvl="7" w:tplc="08090019" w:tentative="1">
      <w:start w:val="1"/>
      <w:numFmt w:val="lowerLetter"/>
      <w:lvlText w:val="%8."/>
      <w:lvlJc w:val="left"/>
      <w:pPr>
        <w:ind w:left="6887" w:hanging="360"/>
      </w:pPr>
    </w:lvl>
    <w:lvl w:ilvl="8" w:tplc="0809001B" w:tentative="1">
      <w:start w:val="1"/>
      <w:numFmt w:val="lowerRoman"/>
      <w:lvlText w:val="%9."/>
      <w:lvlJc w:val="right"/>
      <w:pPr>
        <w:ind w:left="7607" w:hanging="180"/>
      </w:pPr>
    </w:lvl>
  </w:abstractNum>
  <w:abstractNum w:abstractNumId="3" w15:restartNumberingAfterBreak="0">
    <w:nsid w:val="0A2012EC"/>
    <w:multiLevelType w:val="hybridMultilevel"/>
    <w:tmpl w:val="4E580D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574BB6"/>
    <w:multiLevelType w:val="hybridMultilevel"/>
    <w:tmpl w:val="36409F54"/>
    <w:lvl w:ilvl="0" w:tplc="23C232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583017"/>
    <w:multiLevelType w:val="hybridMultilevel"/>
    <w:tmpl w:val="C4404B1E"/>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C9732E5"/>
    <w:multiLevelType w:val="hybridMultilevel"/>
    <w:tmpl w:val="B16C0648"/>
    <w:lvl w:ilvl="0" w:tplc="CB9A54C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7A3263"/>
    <w:multiLevelType w:val="hybridMultilevel"/>
    <w:tmpl w:val="86C80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404F6B"/>
    <w:multiLevelType w:val="hybridMultilevel"/>
    <w:tmpl w:val="E814EC64"/>
    <w:lvl w:ilvl="0" w:tplc="F54059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FAA0EBC"/>
    <w:multiLevelType w:val="hybridMultilevel"/>
    <w:tmpl w:val="CE38F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C95727"/>
    <w:multiLevelType w:val="hybridMultilevel"/>
    <w:tmpl w:val="79F8841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117275C5"/>
    <w:multiLevelType w:val="hybridMultilevel"/>
    <w:tmpl w:val="C2188B4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3137432"/>
    <w:multiLevelType w:val="hybridMultilevel"/>
    <w:tmpl w:val="22929D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5F42A1"/>
    <w:multiLevelType w:val="hybridMultilevel"/>
    <w:tmpl w:val="5EBE3C42"/>
    <w:lvl w:ilvl="0" w:tplc="AF0E5B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72D467F"/>
    <w:multiLevelType w:val="hybridMultilevel"/>
    <w:tmpl w:val="26D06FD2"/>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8F81852"/>
    <w:multiLevelType w:val="hybridMultilevel"/>
    <w:tmpl w:val="1D78F536"/>
    <w:lvl w:ilvl="0" w:tplc="B6488426">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AA311E9"/>
    <w:multiLevelType w:val="hybridMultilevel"/>
    <w:tmpl w:val="924AB9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1BE55B50"/>
    <w:multiLevelType w:val="hybridMultilevel"/>
    <w:tmpl w:val="526A2DD8"/>
    <w:lvl w:ilvl="0" w:tplc="4B243680">
      <w:start w:val="1"/>
      <w:numFmt w:val="lowerLetter"/>
      <w:lvlText w:val="%1)"/>
      <w:lvlJc w:val="left"/>
      <w:pPr>
        <w:ind w:left="1275" w:hanging="55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BF008A5"/>
    <w:multiLevelType w:val="hybridMultilevel"/>
    <w:tmpl w:val="E370D206"/>
    <w:lvl w:ilvl="0" w:tplc="B5E8FC46">
      <w:start w:val="1"/>
      <w:numFmt w:val="decimal"/>
      <w:lvlText w:val="%1."/>
      <w:lvlJc w:val="left"/>
      <w:pPr>
        <w:ind w:left="720"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C9A63B7"/>
    <w:multiLevelType w:val="hybridMultilevel"/>
    <w:tmpl w:val="94588458"/>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E08478D"/>
    <w:multiLevelType w:val="hybridMultilevel"/>
    <w:tmpl w:val="3AAC61EC"/>
    <w:lvl w:ilvl="0" w:tplc="87CE53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5C2BDF"/>
    <w:multiLevelType w:val="hybridMultilevel"/>
    <w:tmpl w:val="A4806526"/>
    <w:lvl w:ilvl="0" w:tplc="051A1798">
      <w:start w:val="2"/>
      <w:numFmt w:val="decimal"/>
      <w:lvlText w:val="(%1"/>
      <w:lvlJc w:val="left"/>
      <w:pPr>
        <w:ind w:left="9579" w:hanging="360"/>
      </w:pPr>
      <w:rPr>
        <w:rFonts w:hint="default"/>
        <w:i/>
      </w:rPr>
    </w:lvl>
    <w:lvl w:ilvl="1" w:tplc="08090019" w:tentative="1">
      <w:start w:val="1"/>
      <w:numFmt w:val="lowerLetter"/>
      <w:lvlText w:val="%2."/>
      <w:lvlJc w:val="left"/>
      <w:pPr>
        <w:ind w:left="10299" w:hanging="360"/>
      </w:pPr>
    </w:lvl>
    <w:lvl w:ilvl="2" w:tplc="0809001B" w:tentative="1">
      <w:start w:val="1"/>
      <w:numFmt w:val="lowerRoman"/>
      <w:lvlText w:val="%3."/>
      <w:lvlJc w:val="right"/>
      <w:pPr>
        <w:ind w:left="11019" w:hanging="180"/>
      </w:pPr>
    </w:lvl>
    <w:lvl w:ilvl="3" w:tplc="0809000F" w:tentative="1">
      <w:start w:val="1"/>
      <w:numFmt w:val="decimal"/>
      <w:lvlText w:val="%4."/>
      <w:lvlJc w:val="left"/>
      <w:pPr>
        <w:ind w:left="11739" w:hanging="360"/>
      </w:pPr>
    </w:lvl>
    <w:lvl w:ilvl="4" w:tplc="08090019" w:tentative="1">
      <w:start w:val="1"/>
      <w:numFmt w:val="lowerLetter"/>
      <w:lvlText w:val="%5."/>
      <w:lvlJc w:val="left"/>
      <w:pPr>
        <w:ind w:left="12459" w:hanging="360"/>
      </w:pPr>
    </w:lvl>
    <w:lvl w:ilvl="5" w:tplc="0809001B" w:tentative="1">
      <w:start w:val="1"/>
      <w:numFmt w:val="lowerRoman"/>
      <w:lvlText w:val="%6."/>
      <w:lvlJc w:val="right"/>
      <w:pPr>
        <w:ind w:left="13179" w:hanging="180"/>
      </w:pPr>
    </w:lvl>
    <w:lvl w:ilvl="6" w:tplc="0809000F" w:tentative="1">
      <w:start w:val="1"/>
      <w:numFmt w:val="decimal"/>
      <w:lvlText w:val="%7."/>
      <w:lvlJc w:val="left"/>
      <w:pPr>
        <w:ind w:left="13899" w:hanging="360"/>
      </w:pPr>
    </w:lvl>
    <w:lvl w:ilvl="7" w:tplc="08090019" w:tentative="1">
      <w:start w:val="1"/>
      <w:numFmt w:val="lowerLetter"/>
      <w:lvlText w:val="%8."/>
      <w:lvlJc w:val="left"/>
      <w:pPr>
        <w:ind w:left="14619" w:hanging="360"/>
      </w:pPr>
    </w:lvl>
    <w:lvl w:ilvl="8" w:tplc="0809001B" w:tentative="1">
      <w:start w:val="1"/>
      <w:numFmt w:val="lowerRoman"/>
      <w:lvlText w:val="%9."/>
      <w:lvlJc w:val="right"/>
      <w:pPr>
        <w:ind w:left="15339" w:hanging="180"/>
      </w:pPr>
    </w:lvl>
  </w:abstractNum>
  <w:abstractNum w:abstractNumId="22" w15:restartNumberingAfterBreak="0">
    <w:nsid w:val="21F318B2"/>
    <w:multiLevelType w:val="hybridMultilevel"/>
    <w:tmpl w:val="3F40D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F60443"/>
    <w:multiLevelType w:val="hybridMultilevel"/>
    <w:tmpl w:val="29A2AEDA"/>
    <w:lvl w:ilvl="0" w:tplc="5EEC17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33322AB"/>
    <w:multiLevelType w:val="hybridMultilevel"/>
    <w:tmpl w:val="5F4C4BF0"/>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3C039EC"/>
    <w:multiLevelType w:val="hybridMultilevel"/>
    <w:tmpl w:val="1772AEFC"/>
    <w:lvl w:ilvl="0" w:tplc="89A02D9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7E3EFB"/>
    <w:multiLevelType w:val="hybridMultilevel"/>
    <w:tmpl w:val="E80CC3D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24A335E2"/>
    <w:multiLevelType w:val="hybridMultilevel"/>
    <w:tmpl w:val="D9D69DBA"/>
    <w:lvl w:ilvl="0" w:tplc="1BB65DEE">
      <w:start w:val="1"/>
      <w:numFmt w:val="lowerLetter"/>
      <w:lvlText w:val="%1)"/>
      <w:lvlJc w:val="left"/>
      <w:pPr>
        <w:ind w:left="928" w:hanging="360"/>
      </w:pPr>
      <w:rPr>
        <w:rFonts w:hint="default"/>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8" w15:restartNumberingAfterBreak="0">
    <w:nsid w:val="26067B12"/>
    <w:multiLevelType w:val="hybridMultilevel"/>
    <w:tmpl w:val="D22EB3BA"/>
    <w:lvl w:ilvl="0" w:tplc="0F046C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261525BC"/>
    <w:multiLevelType w:val="hybridMultilevel"/>
    <w:tmpl w:val="BF0CD61C"/>
    <w:lvl w:ilvl="0" w:tplc="382674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263D1E8F"/>
    <w:multiLevelType w:val="hybridMultilevel"/>
    <w:tmpl w:val="BDA4F2D4"/>
    <w:lvl w:ilvl="0" w:tplc="63DC7C22">
      <w:start w:val="1"/>
      <w:numFmt w:val="lowerLetter"/>
      <w:lvlText w:val="%1)"/>
      <w:lvlJc w:val="left"/>
      <w:pPr>
        <w:ind w:left="1080" w:hanging="360"/>
      </w:pPr>
      <w:rPr>
        <w:rFonts w:ascii="Tahoma" w:hAnsi="Tahoma" w:cs="Tahom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26720F10"/>
    <w:multiLevelType w:val="hybridMultilevel"/>
    <w:tmpl w:val="F6C68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B82DCD"/>
    <w:multiLevelType w:val="hybridMultilevel"/>
    <w:tmpl w:val="7550F7FA"/>
    <w:lvl w:ilvl="0" w:tplc="3BBCE8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94B5E13"/>
    <w:multiLevelType w:val="hybridMultilevel"/>
    <w:tmpl w:val="43683E7E"/>
    <w:lvl w:ilvl="0" w:tplc="D6DC620C">
      <w:start w:val="1"/>
      <w:numFmt w:val="bullet"/>
      <w:lvlText w:val=""/>
      <w:lvlJc w:val="left"/>
      <w:pPr>
        <w:ind w:left="720" w:hanging="360"/>
      </w:pPr>
      <w:rPr>
        <w:rFonts w:ascii="Symbol" w:hAnsi="Symbo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6B121D"/>
    <w:multiLevelType w:val="hybridMultilevel"/>
    <w:tmpl w:val="9F4A78D8"/>
    <w:lvl w:ilvl="0" w:tplc="822EB52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DB64AE0"/>
    <w:multiLevelType w:val="hybridMultilevel"/>
    <w:tmpl w:val="7D12A748"/>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300F6D1A"/>
    <w:multiLevelType w:val="hybridMultilevel"/>
    <w:tmpl w:val="11425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0126318"/>
    <w:multiLevelType w:val="hybridMultilevel"/>
    <w:tmpl w:val="D7706654"/>
    <w:lvl w:ilvl="0" w:tplc="7F30B9EA">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8" w15:restartNumberingAfterBreak="0">
    <w:nsid w:val="30D46750"/>
    <w:multiLevelType w:val="hybridMultilevel"/>
    <w:tmpl w:val="1B2E186A"/>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39C1E9A"/>
    <w:multiLevelType w:val="hybridMultilevel"/>
    <w:tmpl w:val="4E160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3D6509C"/>
    <w:multiLevelType w:val="hybridMultilevel"/>
    <w:tmpl w:val="C5C0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49151A8"/>
    <w:multiLevelType w:val="hybridMultilevel"/>
    <w:tmpl w:val="0B7E3AFC"/>
    <w:lvl w:ilvl="0" w:tplc="08090017">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42" w15:restartNumberingAfterBreak="0">
    <w:nsid w:val="365E0075"/>
    <w:multiLevelType w:val="hybridMultilevel"/>
    <w:tmpl w:val="653C26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6B4458D"/>
    <w:multiLevelType w:val="hybridMultilevel"/>
    <w:tmpl w:val="D758EE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3766079E"/>
    <w:multiLevelType w:val="hybridMultilevel"/>
    <w:tmpl w:val="F3BAE9AA"/>
    <w:lvl w:ilvl="0" w:tplc="E2BCF9C0">
      <w:start w:val="1"/>
      <w:numFmt w:val="decimal"/>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37707AF5"/>
    <w:multiLevelType w:val="hybridMultilevel"/>
    <w:tmpl w:val="14824804"/>
    <w:lvl w:ilvl="0" w:tplc="BDF273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38DE4FA3"/>
    <w:multiLevelType w:val="hybridMultilevel"/>
    <w:tmpl w:val="2654EA0C"/>
    <w:lvl w:ilvl="0" w:tplc="5EEC17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39DF60A9"/>
    <w:multiLevelType w:val="hybridMultilevel"/>
    <w:tmpl w:val="D8FCD06E"/>
    <w:lvl w:ilvl="0" w:tplc="63B0EF3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3A116CA9"/>
    <w:multiLevelType w:val="hybridMultilevel"/>
    <w:tmpl w:val="EACC3C86"/>
    <w:lvl w:ilvl="0" w:tplc="D0444C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3A464354"/>
    <w:multiLevelType w:val="hybridMultilevel"/>
    <w:tmpl w:val="402C4C94"/>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3C857E69"/>
    <w:multiLevelType w:val="hybridMultilevel"/>
    <w:tmpl w:val="DA5A604E"/>
    <w:lvl w:ilvl="0" w:tplc="4C3E51C6">
      <w:start w:val="1"/>
      <w:numFmt w:val="decimal"/>
      <w:lvlText w:val="%1."/>
      <w:lvlJc w:val="left"/>
      <w:pPr>
        <w:ind w:left="720" w:hanging="360"/>
      </w:pPr>
      <w:rPr>
        <w:rFonts w:ascii="Tahoma" w:hAnsi="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F37F5C"/>
    <w:multiLevelType w:val="hybridMultilevel"/>
    <w:tmpl w:val="34004B3E"/>
    <w:lvl w:ilvl="0" w:tplc="44C224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D0D6BCE"/>
    <w:multiLevelType w:val="hybridMultilevel"/>
    <w:tmpl w:val="8D4880D0"/>
    <w:lvl w:ilvl="0" w:tplc="1DA218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3E015D06"/>
    <w:multiLevelType w:val="hybridMultilevel"/>
    <w:tmpl w:val="AF724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0BB164A"/>
    <w:multiLevelType w:val="hybridMultilevel"/>
    <w:tmpl w:val="98149E4A"/>
    <w:lvl w:ilvl="0" w:tplc="0E5075B2">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55" w15:restartNumberingAfterBreak="0">
    <w:nsid w:val="41B9215C"/>
    <w:multiLevelType w:val="hybridMultilevel"/>
    <w:tmpl w:val="F320C5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42241F37"/>
    <w:multiLevelType w:val="hybridMultilevel"/>
    <w:tmpl w:val="17FA2E0A"/>
    <w:lvl w:ilvl="0" w:tplc="2DE890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45A209F6"/>
    <w:multiLevelType w:val="hybridMultilevel"/>
    <w:tmpl w:val="FC9C865A"/>
    <w:lvl w:ilvl="0" w:tplc="DA3262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499A5A5A"/>
    <w:multiLevelType w:val="hybridMultilevel"/>
    <w:tmpl w:val="E990B8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C6D491F"/>
    <w:multiLevelType w:val="hybridMultilevel"/>
    <w:tmpl w:val="B3AA1BC2"/>
    <w:lvl w:ilvl="0" w:tplc="FAC2892A">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0" w15:restartNumberingAfterBreak="0">
    <w:nsid w:val="4E513774"/>
    <w:multiLevelType w:val="hybridMultilevel"/>
    <w:tmpl w:val="19BA7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6F5229"/>
    <w:multiLevelType w:val="hybridMultilevel"/>
    <w:tmpl w:val="1DE40C4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32B52E9"/>
    <w:multiLevelType w:val="hybridMultilevel"/>
    <w:tmpl w:val="A3DA7904"/>
    <w:lvl w:ilvl="0" w:tplc="5EEC17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54D5343A"/>
    <w:multiLevelType w:val="hybridMultilevel"/>
    <w:tmpl w:val="D29A0F00"/>
    <w:lvl w:ilvl="0" w:tplc="5F3624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6484D40"/>
    <w:multiLevelType w:val="hybridMultilevel"/>
    <w:tmpl w:val="0C10FE0E"/>
    <w:lvl w:ilvl="0" w:tplc="91D4F78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15:restartNumberingAfterBreak="0">
    <w:nsid w:val="568F73ED"/>
    <w:multiLevelType w:val="hybridMultilevel"/>
    <w:tmpl w:val="EF08CD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6" w15:restartNumberingAfterBreak="0">
    <w:nsid w:val="57F401E8"/>
    <w:multiLevelType w:val="hybridMultilevel"/>
    <w:tmpl w:val="BFE2C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8E21108"/>
    <w:multiLevelType w:val="hybridMultilevel"/>
    <w:tmpl w:val="FFF85A28"/>
    <w:lvl w:ilvl="0" w:tplc="D39CBE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5B2B5586"/>
    <w:multiLevelType w:val="hybridMultilevel"/>
    <w:tmpl w:val="B06834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B5C271F"/>
    <w:multiLevelType w:val="hybridMultilevel"/>
    <w:tmpl w:val="35E4E670"/>
    <w:lvl w:ilvl="0" w:tplc="BDF273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5C8D5DCE"/>
    <w:multiLevelType w:val="hybridMultilevel"/>
    <w:tmpl w:val="E7B6BD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5D444BB5"/>
    <w:multiLevelType w:val="hybridMultilevel"/>
    <w:tmpl w:val="696009CC"/>
    <w:lvl w:ilvl="0" w:tplc="5EEC17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5E037330"/>
    <w:multiLevelType w:val="hybridMultilevel"/>
    <w:tmpl w:val="885EF6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861267"/>
    <w:multiLevelType w:val="hybridMultilevel"/>
    <w:tmpl w:val="A3A8E13A"/>
    <w:lvl w:ilvl="0" w:tplc="231A2506">
      <w:start w:val="1"/>
      <w:numFmt w:val="lowerLetter"/>
      <w:lvlText w:val="%1)"/>
      <w:lvlJc w:val="left"/>
      <w:pPr>
        <w:ind w:left="1080" w:hanging="360"/>
      </w:pPr>
      <w:rPr>
        <w:rFonts w:ascii="Palatino Linotype" w:eastAsia="Times New Roman" w:hAnsi="Palatino Linotype"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5E99630E"/>
    <w:multiLevelType w:val="hybridMultilevel"/>
    <w:tmpl w:val="50E6E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09A3251"/>
    <w:multiLevelType w:val="hybridMultilevel"/>
    <w:tmpl w:val="8506B04E"/>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3062C88"/>
    <w:multiLevelType w:val="hybridMultilevel"/>
    <w:tmpl w:val="280253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7" w15:restartNumberingAfterBreak="0">
    <w:nsid w:val="63B67D38"/>
    <w:multiLevelType w:val="hybridMultilevel"/>
    <w:tmpl w:val="6BE6BA78"/>
    <w:lvl w:ilvl="0" w:tplc="7EE48E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15:restartNumberingAfterBreak="0">
    <w:nsid w:val="63CA07B6"/>
    <w:multiLevelType w:val="hybridMultilevel"/>
    <w:tmpl w:val="09B48E9E"/>
    <w:lvl w:ilvl="0" w:tplc="7310C27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66DF577A"/>
    <w:multiLevelType w:val="hybridMultilevel"/>
    <w:tmpl w:val="374240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0" w15:restartNumberingAfterBreak="0">
    <w:nsid w:val="6A4931D6"/>
    <w:multiLevelType w:val="hybridMultilevel"/>
    <w:tmpl w:val="F7AC18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1" w15:restartNumberingAfterBreak="0">
    <w:nsid w:val="6A5F0352"/>
    <w:multiLevelType w:val="hybridMultilevel"/>
    <w:tmpl w:val="6BE6BA78"/>
    <w:lvl w:ilvl="0" w:tplc="7EE48E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2" w15:restartNumberingAfterBreak="0">
    <w:nsid w:val="6A6E4CCF"/>
    <w:multiLevelType w:val="hybridMultilevel"/>
    <w:tmpl w:val="692C59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3" w15:restartNumberingAfterBreak="0">
    <w:nsid w:val="6A6E51BB"/>
    <w:multiLevelType w:val="hybridMultilevel"/>
    <w:tmpl w:val="7C623D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4" w15:restartNumberingAfterBreak="0">
    <w:nsid w:val="6B881765"/>
    <w:multiLevelType w:val="hybridMultilevel"/>
    <w:tmpl w:val="14D6C446"/>
    <w:lvl w:ilvl="0" w:tplc="94D89018">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85" w15:restartNumberingAfterBreak="0">
    <w:nsid w:val="6C683126"/>
    <w:multiLevelType w:val="hybridMultilevel"/>
    <w:tmpl w:val="34DA21AE"/>
    <w:lvl w:ilvl="0" w:tplc="3AD68F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15:restartNumberingAfterBreak="0">
    <w:nsid w:val="6D5702ED"/>
    <w:multiLevelType w:val="hybridMultilevel"/>
    <w:tmpl w:val="2D4E63C2"/>
    <w:lvl w:ilvl="0" w:tplc="9F90FAD4">
      <w:start w:val="1"/>
      <w:numFmt w:val="lowerLetter"/>
      <w:lvlText w:val="%1)"/>
      <w:lvlJc w:val="left"/>
      <w:pPr>
        <w:ind w:left="928" w:hanging="360"/>
      </w:pPr>
      <w:rPr>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7" w15:restartNumberingAfterBreak="0">
    <w:nsid w:val="6F8878E1"/>
    <w:multiLevelType w:val="hybridMultilevel"/>
    <w:tmpl w:val="5EE4EB6E"/>
    <w:lvl w:ilvl="0" w:tplc="B62C4952">
      <w:start w:val="1"/>
      <w:numFmt w:val="lowerLetter"/>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88" w15:restartNumberingAfterBreak="0">
    <w:nsid w:val="720F79F1"/>
    <w:multiLevelType w:val="hybridMultilevel"/>
    <w:tmpl w:val="94806BDE"/>
    <w:lvl w:ilvl="0" w:tplc="5EEC17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725215C9"/>
    <w:multiLevelType w:val="hybridMultilevel"/>
    <w:tmpl w:val="E93EB0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0" w15:restartNumberingAfterBreak="0">
    <w:nsid w:val="72EF0B2A"/>
    <w:multiLevelType w:val="hybridMultilevel"/>
    <w:tmpl w:val="5AF86578"/>
    <w:lvl w:ilvl="0" w:tplc="BEC4D8C4">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91" w15:restartNumberingAfterBreak="0">
    <w:nsid w:val="74111015"/>
    <w:multiLevelType w:val="hybridMultilevel"/>
    <w:tmpl w:val="F32A1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4C61A16"/>
    <w:multiLevelType w:val="hybridMultilevel"/>
    <w:tmpl w:val="0B146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59402CE"/>
    <w:multiLevelType w:val="hybridMultilevel"/>
    <w:tmpl w:val="7F3A3D7E"/>
    <w:lvl w:ilvl="0" w:tplc="8D9C3EC8">
      <w:start w:val="1"/>
      <w:numFmt w:val="lowerLetter"/>
      <w:lvlText w:val="%1)"/>
      <w:lvlJc w:val="left"/>
      <w:pPr>
        <w:ind w:left="720" w:hanging="360"/>
      </w:pPr>
      <w:rPr>
        <w:rFonts w:ascii="Palatino Linotype" w:hAnsi="Palatino Linotype" w:cs="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5B337C7"/>
    <w:multiLevelType w:val="hybridMultilevel"/>
    <w:tmpl w:val="A68E16D2"/>
    <w:lvl w:ilvl="0" w:tplc="F9C236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5" w15:restartNumberingAfterBreak="0">
    <w:nsid w:val="75DD7EA7"/>
    <w:multiLevelType w:val="hybridMultilevel"/>
    <w:tmpl w:val="02E449BA"/>
    <w:lvl w:ilvl="0" w:tplc="CEF639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15:restartNumberingAfterBreak="0">
    <w:nsid w:val="76CB11B0"/>
    <w:multiLevelType w:val="hybridMultilevel"/>
    <w:tmpl w:val="979251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15:restartNumberingAfterBreak="0">
    <w:nsid w:val="794347CC"/>
    <w:multiLevelType w:val="hybridMultilevel"/>
    <w:tmpl w:val="B5168B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7B6B12E3"/>
    <w:multiLevelType w:val="hybridMultilevel"/>
    <w:tmpl w:val="F31C03EC"/>
    <w:lvl w:ilvl="0" w:tplc="02B40C52">
      <w:start w:val="2"/>
      <w:numFmt w:val="decimal"/>
      <w:lvlText w:val="(%1"/>
      <w:lvlJc w:val="left"/>
      <w:pPr>
        <w:ind w:left="1211" w:hanging="360"/>
      </w:pPr>
      <w:rPr>
        <w:rFonts w:hint="default"/>
        <w:i/>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9" w15:restartNumberingAfterBreak="0">
    <w:nsid w:val="7B8F67EC"/>
    <w:multiLevelType w:val="hybridMultilevel"/>
    <w:tmpl w:val="917CAED8"/>
    <w:lvl w:ilvl="0" w:tplc="16C6E9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0" w15:restartNumberingAfterBreak="0">
    <w:nsid w:val="7B9E29B7"/>
    <w:multiLevelType w:val="hybridMultilevel"/>
    <w:tmpl w:val="015EC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BE24EEC"/>
    <w:multiLevelType w:val="hybridMultilevel"/>
    <w:tmpl w:val="D43A446A"/>
    <w:lvl w:ilvl="0" w:tplc="28ACDD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7E247335"/>
    <w:multiLevelType w:val="hybridMultilevel"/>
    <w:tmpl w:val="36129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F221595"/>
    <w:multiLevelType w:val="hybridMultilevel"/>
    <w:tmpl w:val="331C41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F2F0D61"/>
    <w:multiLevelType w:val="hybridMultilevel"/>
    <w:tmpl w:val="0554A2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F331003"/>
    <w:multiLevelType w:val="hybridMultilevel"/>
    <w:tmpl w:val="6C5ECD16"/>
    <w:lvl w:ilvl="0" w:tplc="407A09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7F4B3CBF"/>
    <w:multiLevelType w:val="hybridMultilevel"/>
    <w:tmpl w:val="46E8C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FE376FF"/>
    <w:multiLevelType w:val="hybridMultilevel"/>
    <w:tmpl w:val="12022068"/>
    <w:lvl w:ilvl="0" w:tplc="BF98DDC6">
      <w:start w:val="1"/>
      <w:numFmt w:val="decimal"/>
      <w:lvlText w:val="%1."/>
      <w:lvlJc w:val="left"/>
      <w:pPr>
        <w:ind w:left="720" w:hanging="360"/>
      </w:pPr>
      <w:rPr>
        <w:rFonts w:ascii="Tahoma" w:hAnsi="Tahoma" w:cs="Tahoma"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80"/>
  </w:num>
  <w:num w:numId="3">
    <w:abstractNumId w:val="7"/>
  </w:num>
  <w:num w:numId="4">
    <w:abstractNumId w:val="99"/>
  </w:num>
  <w:num w:numId="5">
    <w:abstractNumId w:val="8"/>
  </w:num>
  <w:num w:numId="6">
    <w:abstractNumId w:val="32"/>
  </w:num>
  <w:num w:numId="7">
    <w:abstractNumId w:val="105"/>
  </w:num>
  <w:num w:numId="8">
    <w:abstractNumId w:val="10"/>
  </w:num>
  <w:num w:numId="9">
    <w:abstractNumId w:val="97"/>
  </w:num>
  <w:num w:numId="10">
    <w:abstractNumId w:val="21"/>
  </w:num>
  <w:num w:numId="11">
    <w:abstractNumId w:val="86"/>
  </w:num>
  <w:num w:numId="12">
    <w:abstractNumId w:val="75"/>
  </w:num>
  <w:num w:numId="13">
    <w:abstractNumId w:val="66"/>
  </w:num>
  <w:num w:numId="14">
    <w:abstractNumId w:val="94"/>
  </w:num>
  <w:num w:numId="15">
    <w:abstractNumId w:val="89"/>
  </w:num>
  <w:num w:numId="16">
    <w:abstractNumId w:val="16"/>
  </w:num>
  <w:num w:numId="17">
    <w:abstractNumId w:val="69"/>
  </w:num>
  <w:num w:numId="18">
    <w:abstractNumId w:val="45"/>
  </w:num>
  <w:num w:numId="19">
    <w:abstractNumId w:val="103"/>
  </w:num>
  <w:num w:numId="20">
    <w:abstractNumId w:val="11"/>
  </w:num>
  <w:num w:numId="21">
    <w:abstractNumId w:val="54"/>
  </w:num>
  <w:num w:numId="22">
    <w:abstractNumId w:val="106"/>
  </w:num>
  <w:num w:numId="23">
    <w:abstractNumId w:val="100"/>
  </w:num>
  <w:num w:numId="24">
    <w:abstractNumId w:val="93"/>
  </w:num>
  <w:num w:numId="25">
    <w:abstractNumId w:val="98"/>
  </w:num>
  <w:num w:numId="26">
    <w:abstractNumId w:val="27"/>
  </w:num>
  <w:num w:numId="27">
    <w:abstractNumId w:val="59"/>
  </w:num>
  <w:num w:numId="28">
    <w:abstractNumId w:val="63"/>
  </w:num>
  <w:num w:numId="29">
    <w:abstractNumId w:val="77"/>
  </w:num>
  <w:num w:numId="30">
    <w:abstractNumId w:val="95"/>
  </w:num>
  <w:num w:numId="31">
    <w:abstractNumId w:val="107"/>
  </w:num>
  <w:num w:numId="32">
    <w:abstractNumId w:val="88"/>
  </w:num>
  <w:num w:numId="33">
    <w:abstractNumId w:val="9"/>
  </w:num>
  <w:num w:numId="34">
    <w:abstractNumId w:val="73"/>
  </w:num>
  <w:num w:numId="35">
    <w:abstractNumId w:val="51"/>
  </w:num>
  <w:num w:numId="36">
    <w:abstractNumId w:val="76"/>
  </w:num>
  <w:num w:numId="37">
    <w:abstractNumId w:val="53"/>
  </w:num>
  <w:num w:numId="38">
    <w:abstractNumId w:val="71"/>
  </w:num>
  <w:num w:numId="39">
    <w:abstractNumId w:val="12"/>
  </w:num>
  <w:num w:numId="40">
    <w:abstractNumId w:val="96"/>
  </w:num>
  <w:num w:numId="41">
    <w:abstractNumId w:val="23"/>
  </w:num>
  <w:num w:numId="42">
    <w:abstractNumId w:val="68"/>
  </w:num>
  <w:num w:numId="43">
    <w:abstractNumId w:val="62"/>
  </w:num>
  <w:num w:numId="44">
    <w:abstractNumId w:val="15"/>
  </w:num>
  <w:num w:numId="45">
    <w:abstractNumId w:val="46"/>
  </w:num>
  <w:num w:numId="46">
    <w:abstractNumId w:val="41"/>
  </w:num>
  <w:num w:numId="47">
    <w:abstractNumId w:val="57"/>
  </w:num>
  <w:num w:numId="48">
    <w:abstractNumId w:val="26"/>
  </w:num>
  <w:num w:numId="49">
    <w:abstractNumId w:val="50"/>
  </w:num>
  <w:num w:numId="50">
    <w:abstractNumId w:val="36"/>
  </w:num>
  <w:num w:numId="51">
    <w:abstractNumId w:val="3"/>
  </w:num>
  <w:num w:numId="52">
    <w:abstractNumId w:val="84"/>
  </w:num>
  <w:num w:numId="53">
    <w:abstractNumId w:val="101"/>
  </w:num>
  <w:num w:numId="54">
    <w:abstractNumId w:val="74"/>
  </w:num>
  <w:num w:numId="55">
    <w:abstractNumId w:val="49"/>
  </w:num>
  <w:num w:numId="56">
    <w:abstractNumId w:val="91"/>
  </w:num>
  <w:num w:numId="57">
    <w:abstractNumId w:val="5"/>
  </w:num>
  <w:num w:numId="58">
    <w:abstractNumId w:val="65"/>
  </w:num>
  <w:num w:numId="59">
    <w:abstractNumId w:val="0"/>
  </w:num>
  <w:num w:numId="60">
    <w:abstractNumId w:val="38"/>
  </w:num>
  <w:num w:numId="61">
    <w:abstractNumId w:val="104"/>
  </w:num>
  <w:num w:numId="62">
    <w:abstractNumId w:val="30"/>
  </w:num>
  <w:num w:numId="63">
    <w:abstractNumId w:val="70"/>
  </w:num>
  <w:num w:numId="64">
    <w:abstractNumId w:val="24"/>
  </w:num>
  <w:num w:numId="65">
    <w:abstractNumId w:val="102"/>
  </w:num>
  <w:num w:numId="66">
    <w:abstractNumId w:val="67"/>
  </w:num>
  <w:num w:numId="67">
    <w:abstractNumId w:val="19"/>
  </w:num>
  <w:num w:numId="68">
    <w:abstractNumId w:val="83"/>
  </w:num>
  <w:num w:numId="69">
    <w:abstractNumId w:val="43"/>
  </w:num>
  <w:num w:numId="70">
    <w:abstractNumId w:val="18"/>
  </w:num>
  <w:num w:numId="71">
    <w:abstractNumId w:val="14"/>
  </w:num>
  <w:num w:numId="72">
    <w:abstractNumId w:val="42"/>
  </w:num>
  <w:num w:numId="73">
    <w:abstractNumId w:val="55"/>
  </w:num>
  <w:num w:numId="74">
    <w:abstractNumId w:val="47"/>
  </w:num>
  <w:num w:numId="75">
    <w:abstractNumId w:val="29"/>
  </w:num>
  <w:num w:numId="76">
    <w:abstractNumId w:val="1"/>
  </w:num>
  <w:num w:numId="77">
    <w:abstractNumId w:val="92"/>
  </w:num>
  <w:num w:numId="78">
    <w:abstractNumId w:val="31"/>
  </w:num>
  <w:num w:numId="79">
    <w:abstractNumId w:val="56"/>
  </w:num>
  <w:num w:numId="80">
    <w:abstractNumId w:val="28"/>
  </w:num>
  <w:num w:numId="81">
    <w:abstractNumId w:val="39"/>
  </w:num>
  <w:num w:numId="82">
    <w:abstractNumId w:val="78"/>
  </w:num>
  <w:num w:numId="83">
    <w:abstractNumId w:val="60"/>
  </w:num>
  <w:num w:numId="84">
    <w:abstractNumId w:val="72"/>
  </w:num>
  <w:num w:numId="85">
    <w:abstractNumId w:val="4"/>
  </w:num>
  <w:num w:numId="86">
    <w:abstractNumId w:val="79"/>
  </w:num>
  <w:num w:numId="87">
    <w:abstractNumId w:val="87"/>
  </w:num>
  <w:num w:numId="88">
    <w:abstractNumId w:val="52"/>
  </w:num>
  <w:num w:numId="89">
    <w:abstractNumId w:val="85"/>
  </w:num>
  <w:num w:numId="90">
    <w:abstractNumId w:val="13"/>
  </w:num>
  <w:num w:numId="91">
    <w:abstractNumId w:val="44"/>
  </w:num>
  <w:num w:numId="92">
    <w:abstractNumId w:val="20"/>
  </w:num>
  <w:num w:numId="93">
    <w:abstractNumId w:val="2"/>
  </w:num>
  <w:num w:numId="94">
    <w:abstractNumId w:val="6"/>
  </w:num>
  <w:num w:numId="95">
    <w:abstractNumId w:val="34"/>
  </w:num>
  <w:num w:numId="96">
    <w:abstractNumId w:val="90"/>
  </w:num>
  <w:num w:numId="97">
    <w:abstractNumId w:val="64"/>
  </w:num>
  <w:num w:numId="98">
    <w:abstractNumId w:val="37"/>
  </w:num>
  <w:num w:numId="99">
    <w:abstractNumId w:val="22"/>
  </w:num>
  <w:num w:numId="100">
    <w:abstractNumId w:val="48"/>
  </w:num>
  <w:num w:numId="101">
    <w:abstractNumId w:val="58"/>
  </w:num>
  <w:num w:numId="102">
    <w:abstractNumId w:val="81"/>
  </w:num>
  <w:num w:numId="103">
    <w:abstractNumId w:val="82"/>
  </w:num>
  <w:num w:numId="104">
    <w:abstractNumId w:val="17"/>
  </w:num>
  <w:num w:numId="105">
    <w:abstractNumId w:val="40"/>
  </w:num>
  <w:num w:numId="106">
    <w:abstractNumId w:val="35"/>
  </w:num>
  <w:num w:numId="107">
    <w:abstractNumId w:val="33"/>
  </w:num>
  <w:num w:numId="108">
    <w:abstractNumId w:val="6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28"/>
  <w:drawingGridVerticalSpacing w:val="28"/>
  <w:noPunctuationKerning/>
  <w:characterSpacingControl w:val="doNotCompress"/>
  <w:hdrShapeDefaults>
    <o:shapedefaults v:ext="edit" spidmax="63489">
      <o:colormru v:ext="edit" colors="#eaeaea,#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8BD"/>
    <w:rsid w:val="00000015"/>
    <w:rsid w:val="00000F82"/>
    <w:rsid w:val="00001854"/>
    <w:rsid w:val="00002C36"/>
    <w:rsid w:val="000039F1"/>
    <w:rsid w:val="0000635F"/>
    <w:rsid w:val="00007FF3"/>
    <w:rsid w:val="00010CEC"/>
    <w:rsid w:val="00012061"/>
    <w:rsid w:val="000124A1"/>
    <w:rsid w:val="00012E3A"/>
    <w:rsid w:val="000134C6"/>
    <w:rsid w:val="000153F3"/>
    <w:rsid w:val="000204F4"/>
    <w:rsid w:val="00021617"/>
    <w:rsid w:val="0002164E"/>
    <w:rsid w:val="00024259"/>
    <w:rsid w:val="00025469"/>
    <w:rsid w:val="000275A3"/>
    <w:rsid w:val="00027C35"/>
    <w:rsid w:val="00030586"/>
    <w:rsid w:val="00031633"/>
    <w:rsid w:val="0003518E"/>
    <w:rsid w:val="00036A3C"/>
    <w:rsid w:val="00037B1A"/>
    <w:rsid w:val="0004077C"/>
    <w:rsid w:val="00040EF0"/>
    <w:rsid w:val="00043624"/>
    <w:rsid w:val="00045BC8"/>
    <w:rsid w:val="00046150"/>
    <w:rsid w:val="00047ADF"/>
    <w:rsid w:val="000508EF"/>
    <w:rsid w:val="0005295E"/>
    <w:rsid w:val="000537DE"/>
    <w:rsid w:val="00053C69"/>
    <w:rsid w:val="00053DE1"/>
    <w:rsid w:val="000548EC"/>
    <w:rsid w:val="000566EC"/>
    <w:rsid w:val="00057B3C"/>
    <w:rsid w:val="000604C2"/>
    <w:rsid w:val="000633D8"/>
    <w:rsid w:val="00063B45"/>
    <w:rsid w:val="000656EC"/>
    <w:rsid w:val="00066251"/>
    <w:rsid w:val="00077120"/>
    <w:rsid w:val="00077428"/>
    <w:rsid w:val="00077884"/>
    <w:rsid w:val="000828A4"/>
    <w:rsid w:val="0008554F"/>
    <w:rsid w:val="0008561E"/>
    <w:rsid w:val="00086EA7"/>
    <w:rsid w:val="00087CBA"/>
    <w:rsid w:val="00087D14"/>
    <w:rsid w:val="00090C35"/>
    <w:rsid w:val="00091F30"/>
    <w:rsid w:val="00092063"/>
    <w:rsid w:val="000927B8"/>
    <w:rsid w:val="000947CE"/>
    <w:rsid w:val="0009481F"/>
    <w:rsid w:val="00097413"/>
    <w:rsid w:val="000975F2"/>
    <w:rsid w:val="0009794E"/>
    <w:rsid w:val="000A1916"/>
    <w:rsid w:val="000A1DCC"/>
    <w:rsid w:val="000A217D"/>
    <w:rsid w:val="000A2277"/>
    <w:rsid w:val="000A3F39"/>
    <w:rsid w:val="000A46BF"/>
    <w:rsid w:val="000A5A04"/>
    <w:rsid w:val="000A6C30"/>
    <w:rsid w:val="000B1B3C"/>
    <w:rsid w:val="000B3734"/>
    <w:rsid w:val="000B3FF8"/>
    <w:rsid w:val="000B4875"/>
    <w:rsid w:val="000B6323"/>
    <w:rsid w:val="000B65EB"/>
    <w:rsid w:val="000B787A"/>
    <w:rsid w:val="000C016C"/>
    <w:rsid w:val="000C07C4"/>
    <w:rsid w:val="000C08F8"/>
    <w:rsid w:val="000C3F04"/>
    <w:rsid w:val="000C6D74"/>
    <w:rsid w:val="000D020E"/>
    <w:rsid w:val="000D0738"/>
    <w:rsid w:val="000D4201"/>
    <w:rsid w:val="000D7267"/>
    <w:rsid w:val="000E1DBF"/>
    <w:rsid w:val="000E53B7"/>
    <w:rsid w:val="000E55E8"/>
    <w:rsid w:val="000E593C"/>
    <w:rsid w:val="000E5A56"/>
    <w:rsid w:val="000E6550"/>
    <w:rsid w:val="000E674B"/>
    <w:rsid w:val="000F056C"/>
    <w:rsid w:val="000F13C5"/>
    <w:rsid w:val="000F1BA3"/>
    <w:rsid w:val="000F2BFE"/>
    <w:rsid w:val="000F4A84"/>
    <w:rsid w:val="000F4ACB"/>
    <w:rsid w:val="000F530E"/>
    <w:rsid w:val="000F58AC"/>
    <w:rsid w:val="000F58C0"/>
    <w:rsid w:val="000F676E"/>
    <w:rsid w:val="000F72C3"/>
    <w:rsid w:val="00100DCC"/>
    <w:rsid w:val="0010256B"/>
    <w:rsid w:val="00104AA6"/>
    <w:rsid w:val="00106131"/>
    <w:rsid w:val="0010689F"/>
    <w:rsid w:val="00107234"/>
    <w:rsid w:val="0010762B"/>
    <w:rsid w:val="00107A9D"/>
    <w:rsid w:val="00107B83"/>
    <w:rsid w:val="00110140"/>
    <w:rsid w:val="00112B27"/>
    <w:rsid w:val="00112D45"/>
    <w:rsid w:val="0011316E"/>
    <w:rsid w:val="00115D7F"/>
    <w:rsid w:val="00115DB7"/>
    <w:rsid w:val="001164E1"/>
    <w:rsid w:val="00116C3F"/>
    <w:rsid w:val="00116FA1"/>
    <w:rsid w:val="001172E9"/>
    <w:rsid w:val="00117C4F"/>
    <w:rsid w:val="0012187B"/>
    <w:rsid w:val="00123611"/>
    <w:rsid w:val="001239DA"/>
    <w:rsid w:val="00124EC1"/>
    <w:rsid w:val="00125AC5"/>
    <w:rsid w:val="00131244"/>
    <w:rsid w:val="001324B4"/>
    <w:rsid w:val="001329A3"/>
    <w:rsid w:val="00133266"/>
    <w:rsid w:val="00133793"/>
    <w:rsid w:val="001357BE"/>
    <w:rsid w:val="00135F41"/>
    <w:rsid w:val="001371E8"/>
    <w:rsid w:val="0013733C"/>
    <w:rsid w:val="0014077D"/>
    <w:rsid w:val="0014122F"/>
    <w:rsid w:val="0014143B"/>
    <w:rsid w:val="00143307"/>
    <w:rsid w:val="001439B0"/>
    <w:rsid w:val="00144758"/>
    <w:rsid w:val="001465C8"/>
    <w:rsid w:val="00152036"/>
    <w:rsid w:val="00153D06"/>
    <w:rsid w:val="00154B8C"/>
    <w:rsid w:val="00157463"/>
    <w:rsid w:val="00160092"/>
    <w:rsid w:val="00161A40"/>
    <w:rsid w:val="00163402"/>
    <w:rsid w:val="001636A0"/>
    <w:rsid w:val="00163A26"/>
    <w:rsid w:val="001640C2"/>
    <w:rsid w:val="0016508B"/>
    <w:rsid w:val="00165B5E"/>
    <w:rsid w:val="001666E9"/>
    <w:rsid w:val="00167583"/>
    <w:rsid w:val="0017113E"/>
    <w:rsid w:val="00173A9C"/>
    <w:rsid w:val="001760A6"/>
    <w:rsid w:val="00176359"/>
    <w:rsid w:val="0017653B"/>
    <w:rsid w:val="001816AC"/>
    <w:rsid w:val="00182AC2"/>
    <w:rsid w:val="00182EA2"/>
    <w:rsid w:val="00186E72"/>
    <w:rsid w:val="001926B4"/>
    <w:rsid w:val="0019429F"/>
    <w:rsid w:val="001A2FB3"/>
    <w:rsid w:val="001A5B62"/>
    <w:rsid w:val="001B2A10"/>
    <w:rsid w:val="001B2D52"/>
    <w:rsid w:val="001B45A2"/>
    <w:rsid w:val="001B7737"/>
    <w:rsid w:val="001C145D"/>
    <w:rsid w:val="001C3192"/>
    <w:rsid w:val="001C37D4"/>
    <w:rsid w:val="001C5587"/>
    <w:rsid w:val="001D0B93"/>
    <w:rsid w:val="001D1190"/>
    <w:rsid w:val="001D1381"/>
    <w:rsid w:val="001D168F"/>
    <w:rsid w:val="001D2357"/>
    <w:rsid w:val="001D31C1"/>
    <w:rsid w:val="001D4E3A"/>
    <w:rsid w:val="001D5042"/>
    <w:rsid w:val="001E094D"/>
    <w:rsid w:val="001E237C"/>
    <w:rsid w:val="001E2B2A"/>
    <w:rsid w:val="001E456B"/>
    <w:rsid w:val="001E45F7"/>
    <w:rsid w:val="001E67A1"/>
    <w:rsid w:val="001F2664"/>
    <w:rsid w:val="001F3DD7"/>
    <w:rsid w:val="001F3EE2"/>
    <w:rsid w:val="001F47F3"/>
    <w:rsid w:val="001F4E6C"/>
    <w:rsid w:val="001F6A09"/>
    <w:rsid w:val="001F7337"/>
    <w:rsid w:val="001F75BB"/>
    <w:rsid w:val="00201F72"/>
    <w:rsid w:val="00202181"/>
    <w:rsid w:val="00202A1F"/>
    <w:rsid w:val="00204417"/>
    <w:rsid w:val="00205BFF"/>
    <w:rsid w:val="00205D55"/>
    <w:rsid w:val="0020735A"/>
    <w:rsid w:val="0021004F"/>
    <w:rsid w:val="00215A78"/>
    <w:rsid w:val="00215E13"/>
    <w:rsid w:val="00216E03"/>
    <w:rsid w:val="002176F3"/>
    <w:rsid w:val="002178DD"/>
    <w:rsid w:val="00220F80"/>
    <w:rsid w:val="002214C2"/>
    <w:rsid w:val="00222270"/>
    <w:rsid w:val="002249F5"/>
    <w:rsid w:val="002252F5"/>
    <w:rsid w:val="00227C18"/>
    <w:rsid w:val="002300B5"/>
    <w:rsid w:val="002309A1"/>
    <w:rsid w:val="00230E22"/>
    <w:rsid w:val="00231911"/>
    <w:rsid w:val="00231D02"/>
    <w:rsid w:val="002328FB"/>
    <w:rsid w:val="00233710"/>
    <w:rsid w:val="00233AAA"/>
    <w:rsid w:val="002348BD"/>
    <w:rsid w:val="00240D9A"/>
    <w:rsid w:val="002418AE"/>
    <w:rsid w:val="00241D6D"/>
    <w:rsid w:val="002422F6"/>
    <w:rsid w:val="00242A7B"/>
    <w:rsid w:val="00242AB5"/>
    <w:rsid w:val="002436F0"/>
    <w:rsid w:val="0024432E"/>
    <w:rsid w:val="002458A3"/>
    <w:rsid w:val="002459DD"/>
    <w:rsid w:val="00247177"/>
    <w:rsid w:val="002479A5"/>
    <w:rsid w:val="00247CAC"/>
    <w:rsid w:val="00247EB9"/>
    <w:rsid w:val="0025056F"/>
    <w:rsid w:val="002512FC"/>
    <w:rsid w:val="00252280"/>
    <w:rsid w:val="002540D4"/>
    <w:rsid w:val="002574DA"/>
    <w:rsid w:val="002605D9"/>
    <w:rsid w:val="002658FA"/>
    <w:rsid w:val="00266166"/>
    <w:rsid w:val="0026710C"/>
    <w:rsid w:val="00274933"/>
    <w:rsid w:val="002779F2"/>
    <w:rsid w:val="002802F1"/>
    <w:rsid w:val="00282FBA"/>
    <w:rsid w:val="002849F7"/>
    <w:rsid w:val="00286B54"/>
    <w:rsid w:val="002905EF"/>
    <w:rsid w:val="00290793"/>
    <w:rsid w:val="0029378E"/>
    <w:rsid w:val="002945D8"/>
    <w:rsid w:val="00295B42"/>
    <w:rsid w:val="002966C4"/>
    <w:rsid w:val="00296EC4"/>
    <w:rsid w:val="002A0EEC"/>
    <w:rsid w:val="002A14B0"/>
    <w:rsid w:val="002A30AA"/>
    <w:rsid w:val="002A31C6"/>
    <w:rsid w:val="002A5017"/>
    <w:rsid w:val="002A6248"/>
    <w:rsid w:val="002B21E3"/>
    <w:rsid w:val="002B3B73"/>
    <w:rsid w:val="002B6337"/>
    <w:rsid w:val="002B6993"/>
    <w:rsid w:val="002B77B2"/>
    <w:rsid w:val="002C09D6"/>
    <w:rsid w:val="002C0AE3"/>
    <w:rsid w:val="002C1513"/>
    <w:rsid w:val="002C1C1F"/>
    <w:rsid w:val="002C1C22"/>
    <w:rsid w:val="002C28A2"/>
    <w:rsid w:val="002C2E28"/>
    <w:rsid w:val="002C2FB7"/>
    <w:rsid w:val="002C3172"/>
    <w:rsid w:val="002C33C4"/>
    <w:rsid w:val="002C35FF"/>
    <w:rsid w:val="002C5177"/>
    <w:rsid w:val="002C6B71"/>
    <w:rsid w:val="002D062A"/>
    <w:rsid w:val="002D0F2E"/>
    <w:rsid w:val="002D10DA"/>
    <w:rsid w:val="002D5301"/>
    <w:rsid w:val="002D79F5"/>
    <w:rsid w:val="002E05B4"/>
    <w:rsid w:val="002E0E73"/>
    <w:rsid w:val="002E196A"/>
    <w:rsid w:val="002E21A3"/>
    <w:rsid w:val="002E2624"/>
    <w:rsid w:val="002E2720"/>
    <w:rsid w:val="002E2E1E"/>
    <w:rsid w:val="002E33D2"/>
    <w:rsid w:val="002E3D3D"/>
    <w:rsid w:val="002E49FA"/>
    <w:rsid w:val="002E7551"/>
    <w:rsid w:val="002F0D66"/>
    <w:rsid w:val="002F2496"/>
    <w:rsid w:val="002F266F"/>
    <w:rsid w:val="002F351B"/>
    <w:rsid w:val="002F437A"/>
    <w:rsid w:val="002F4BF0"/>
    <w:rsid w:val="002F764E"/>
    <w:rsid w:val="003030D6"/>
    <w:rsid w:val="00303987"/>
    <w:rsid w:val="003076D9"/>
    <w:rsid w:val="003114BB"/>
    <w:rsid w:val="00314DD0"/>
    <w:rsid w:val="00315CED"/>
    <w:rsid w:val="003167C8"/>
    <w:rsid w:val="003171BB"/>
    <w:rsid w:val="003174D3"/>
    <w:rsid w:val="0032013F"/>
    <w:rsid w:val="00320C93"/>
    <w:rsid w:val="003211A3"/>
    <w:rsid w:val="00321673"/>
    <w:rsid w:val="0032224D"/>
    <w:rsid w:val="00323DB1"/>
    <w:rsid w:val="00323EF8"/>
    <w:rsid w:val="00330C08"/>
    <w:rsid w:val="00332789"/>
    <w:rsid w:val="00332D8E"/>
    <w:rsid w:val="003333B3"/>
    <w:rsid w:val="00334BC2"/>
    <w:rsid w:val="00335E07"/>
    <w:rsid w:val="00336E75"/>
    <w:rsid w:val="003400FC"/>
    <w:rsid w:val="00341215"/>
    <w:rsid w:val="003419FA"/>
    <w:rsid w:val="00343693"/>
    <w:rsid w:val="0034524B"/>
    <w:rsid w:val="00345F0B"/>
    <w:rsid w:val="00346B97"/>
    <w:rsid w:val="0034792C"/>
    <w:rsid w:val="00347F5E"/>
    <w:rsid w:val="00350570"/>
    <w:rsid w:val="0035135F"/>
    <w:rsid w:val="00351458"/>
    <w:rsid w:val="00352823"/>
    <w:rsid w:val="003531B9"/>
    <w:rsid w:val="0035512F"/>
    <w:rsid w:val="0035776D"/>
    <w:rsid w:val="003612F0"/>
    <w:rsid w:val="00362C12"/>
    <w:rsid w:val="0036456B"/>
    <w:rsid w:val="00364B7A"/>
    <w:rsid w:val="00367B38"/>
    <w:rsid w:val="00372DD5"/>
    <w:rsid w:val="0038056F"/>
    <w:rsid w:val="00386136"/>
    <w:rsid w:val="003877CD"/>
    <w:rsid w:val="00390017"/>
    <w:rsid w:val="0039355C"/>
    <w:rsid w:val="00396B59"/>
    <w:rsid w:val="003A16CA"/>
    <w:rsid w:val="003A2142"/>
    <w:rsid w:val="003A2893"/>
    <w:rsid w:val="003A3456"/>
    <w:rsid w:val="003A3B97"/>
    <w:rsid w:val="003A6DB4"/>
    <w:rsid w:val="003B014F"/>
    <w:rsid w:val="003B2036"/>
    <w:rsid w:val="003B3A28"/>
    <w:rsid w:val="003B3AB2"/>
    <w:rsid w:val="003B3F9B"/>
    <w:rsid w:val="003C0485"/>
    <w:rsid w:val="003C0DEA"/>
    <w:rsid w:val="003C15A9"/>
    <w:rsid w:val="003C3C87"/>
    <w:rsid w:val="003C3EE7"/>
    <w:rsid w:val="003C4DCC"/>
    <w:rsid w:val="003C5483"/>
    <w:rsid w:val="003C79C4"/>
    <w:rsid w:val="003D1127"/>
    <w:rsid w:val="003D2A16"/>
    <w:rsid w:val="003D34EF"/>
    <w:rsid w:val="003D3CC6"/>
    <w:rsid w:val="003D43ED"/>
    <w:rsid w:val="003D605A"/>
    <w:rsid w:val="003D60C7"/>
    <w:rsid w:val="003E01FF"/>
    <w:rsid w:val="003E0519"/>
    <w:rsid w:val="003E07B7"/>
    <w:rsid w:val="003E166E"/>
    <w:rsid w:val="003E1C70"/>
    <w:rsid w:val="003E3D09"/>
    <w:rsid w:val="003E5362"/>
    <w:rsid w:val="003E5B6C"/>
    <w:rsid w:val="003E64C5"/>
    <w:rsid w:val="003E6B5A"/>
    <w:rsid w:val="003F375F"/>
    <w:rsid w:val="003F40DD"/>
    <w:rsid w:val="003F67B1"/>
    <w:rsid w:val="00401265"/>
    <w:rsid w:val="00402704"/>
    <w:rsid w:val="004046B6"/>
    <w:rsid w:val="0040478C"/>
    <w:rsid w:val="0040582E"/>
    <w:rsid w:val="004060DD"/>
    <w:rsid w:val="004073C8"/>
    <w:rsid w:val="00407FCB"/>
    <w:rsid w:val="00410B60"/>
    <w:rsid w:val="00411EA9"/>
    <w:rsid w:val="00412FAB"/>
    <w:rsid w:val="004137E7"/>
    <w:rsid w:val="00414998"/>
    <w:rsid w:val="0041596E"/>
    <w:rsid w:val="00417384"/>
    <w:rsid w:val="00417566"/>
    <w:rsid w:val="004212E6"/>
    <w:rsid w:val="00424782"/>
    <w:rsid w:val="00425D6C"/>
    <w:rsid w:val="004261EC"/>
    <w:rsid w:val="004262AF"/>
    <w:rsid w:val="00432263"/>
    <w:rsid w:val="00432DFD"/>
    <w:rsid w:val="00433790"/>
    <w:rsid w:val="0043388C"/>
    <w:rsid w:val="0043391D"/>
    <w:rsid w:val="004340C4"/>
    <w:rsid w:val="004353B0"/>
    <w:rsid w:val="00437B21"/>
    <w:rsid w:val="004407D5"/>
    <w:rsid w:val="0044255F"/>
    <w:rsid w:val="00443069"/>
    <w:rsid w:val="00443852"/>
    <w:rsid w:val="00444E90"/>
    <w:rsid w:val="004454C6"/>
    <w:rsid w:val="00445953"/>
    <w:rsid w:val="004470CA"/>
    <w:rsid w:val="00447E56"/>
    <w:rsid w:val="004507AD"/>
    <w:rsid w:val="0045216A"/>
    <w:rsid w:val="00452B9C"/>
    <w:rsid w:val="00453113"/>
    <w:rsid w:val="0045350F"/>
    <w:rsid w:val="00454209"/>
    <w:rsid w:val="0045471B"/>
    <w:rsid w:val="00460583"/>
    <w:rsid w:val="004621A7"/>
    <w:rsid w:val="0046396E"/>
    <w:rsid w:val="00463E44"/>
    <w:rsid w:val="004643C9"/>
    <w:rsid w:val="00464BCA"/>
    <w:rsid w:val="00465DD7"/>
    <w:rsid w:val="00472EA8"/>
    <w:rsid w:val="0048135E"/>
    <w:rsid w:val="00483A76"/>
    <w:rsid w:val="00484CC6"/>
    <w:rsid w:val="0048562E"/>
    <w:rsid w:val="00485BA5"/>
    <w:rsid w:val="00486012"/>
    <w:rsid w:val="004932DA"/>
    <w:rsid w:val="004935F1"/>
    <w:rsid w:val="0049665D"/>
    <w:rsid w:val="00496F1D"/>
    <w:rsid w:val="004A0574"/>
    <w:rsid w:val="004A3398"/>
    <w:rsid w:val="004A484D"/>
    <w:rsid w:val="004A64A0"/>
    <w:rsid w:val="004A761E"/>
    <w:rsid w:val="004A7E86"/>
    <w:rsid w:val="004B0B5D"/>
    <w:rsid w:val="004B2EC8"/>
    <w:rsid w:val="004B343D"/>
    <w:rsid w:val="004B4085"/>
    <w:rsid w:val="004C0686"/>
    <w:rsid w:val="004C0BDD"/>
    <w:rsid w:val="004C0EC6"/>
    <w:rsid w:val="004C20D0"/>
    <w:rsid w:val="004C5AEF"/>
    <w:rsid w:val="004C6116"/>
    <w:rsid w:val="004C6447"/>
    <w:rsid w:val="004C6805"/>
    <w:rsid w:val="004C683B"/>
    <w:rsid w:val="004C70EC"/>
    <w:rsid w:val="004D1C99"/>
    <w:rsid w:val="004D39E7"/>
    <w:rsid w:val="004D4CA5"/>
    <w:rsid w:val="004D6B3A"/>
    <w:rsid w:val="004D78F4"/>
    <w:rsid w:val="004E2EDA"/>
    <w:rsid w:val="004E44A7"/>
    <w:rsid w:val="004E70C9"/>
    <w:rsid w:val="004E7154"/>
    <w:rsid w:val="004F2740"/>
    <w:rsid w:val="004F2D3F"/>
    <w:rsid w:val="004F36DE"/>
    <w:rsid w:val="004F3B47"/>
    <w:rsid w:val="004F47AB"/>
    <w:rsid w:val="004F49F8"/>
    <w:rsid w:val="004F50AE"/>
    <w:rsid w:val="004F66D0"/>
    <w:rsid w:val="005003A6"/>
    <w:rsid w:val="00503287"/>
    <w:rsid w:val="00503C1D"/>
    <w:rsid w:val="00504106"/>
    <w:rsid w:val="00504CE8"/>
    <w:rsid w:val="0050555A"/>
    <w:rsid w:val="0051177D"/>
    <w:rsid w:val="00512D79"/>
    <w:rsid w:val="00513337"/>
    <w:rsid w:val="0051373E"/>
    <w:rsid w:val="00513AC3"/>
    <w:rsid w:val="00514950"/>
    <w:rsid w:val="00516863"/>
    <w:rsid w:val="0051723E"/>
    <w:rsid w:val="00520CB4"/>
    <w:rsid w:val="00521CBD"/>
    <w:rsid w:val="00522900"/>
    <w:rsid w:val="00524639"/>
    <w:rsid w:val="00525CF1"/>
    <w:rsid w:val="0052607F"/>
    <w:rsid w:val="00526EC3"/>
    <w:rsid w:val="00530F51"/>
    <w:rsid w:val="00532AF0"/>
    <w:rsid w:val="00534DC2"/>
    <w:rsid w:val="00534FD4"/>
    <w:rsid w:val="0053579D"/>
    <w:rsid w:val="00536AA3"/>
    <w:rsid w:val="00540BC9"/>
    <w:rsid w:val="0054217A"/>
    <w:rsid w:val="0054255F"/>
    <w:rsid w:val="00544D74"/>
    <w:rsid w:val="005472C3"/>
    <w:rsid w:val="00547A63"/>
    <w:rsid w:val="00547D35"/>
    <w:rsid w:val="00547FFA"/>
    <w:rsid w:val="005518CF"/>
    <w:rsid w:val="00551E3D"/>
    <w:rsid w:val="005526DE"/>
    <w:rsid w:val="0055310B"/>
    <w:rsid w:val="005531BF"/>
    <w:rsid w:val="005534C1"/>
    <w:rsid w:val="00555FA9"/>
    <w:rsid w:val="005571CF"/>
    <w:rsid w:val="005577DB"/>
    <w:rsid w:val="00563F52"/>
    <w:rsid w:val="005668DC"/>
    <w:rsid w:val="005700CE"/>
    <w:rsid w:val="00570507"/>
    <w:rsid w:val="00573B67"/>
    <w:rsid w:val="005740FF"/>
    <w:rsid w:val="005753B1"/>
    <w:rsid w:val="00575668"/>
    <w:rsid w:val="00575E8A"/>
    <w:rsid w:val="005767C1"/>
    <w:rsid w:val="00576F0F"/>
    <w:rsid w:val="00587652"/>
    <w:rsid w:val="00587F98"/>
    <w:rsid w:val="0059067B"/>
    <w:rsid w:val="005919DE"/>
    <w:rsid w:val="00593D2E"/>
    <w:rsid w:val="00593FA6"/>
    <w:rsid w:val="00595216"/>
    <w:rsid w:val="00595B57"/>
    <w:rsid w:val="00595F6E"/>
    <w:rsid w:val="00597672"/>
    <w:rsid w:val="005A1F38"/>
    <w:rsid w:val="005A3099"/>
    <w:rsid w:val="005A357F"/>
    <w:rsid w:val="005A4813"/>
    <w:rsid w:val="005A4EF5"/>
    <w:rsid w:val="005A6DE4"/>
    <w:rsid w:val="005A6F54"/>
    <w:rsid w:val="005A7157"/>
    <w:rsid w:val="005B0D96"/>
    <w:rsid w:val="005B0E3E"/>
    <w:rsid w:val="005B4342"/>
    <w:rsid w:val="005B5AD7"/>
    <w:rsid w:val="005C0484"/>
    <w:rsid w:val="005C15A0"/>
    <w:rsid w:val="005C3A7C"/>
    <w:rsid w:val="005C69E6"/>
    <w:rsid w:val="005C6C6B"/>
    <w:rsid w:val="005C7C75"/>
    <w:rsid w:val="005D1B14"/>
    <w:rsid w:val="005D1EF8"/>
    <w:rsid w:val="005D21D3"/>
    <w:rsid w:val="005D2301"/>
    <w:rsid w:val="005D2802"/>
    <w:rsid w:val="005D2F62"/>
    <w:rsid w:val="005D3569"/>
    <w:rsid w:val="005E178F"/>
    <w:rsid w:val="005E24B4"/>
    <w:rsid w:val="005E24F6"/>
    <w:rsid w:val="005E2DCA"/>
    <w:rsid w:val="005E390C"/>
    <w:rsid w:val="005E3973"/>
    <w:rsid w:val="005E5F93"/>
    <w:rsid w:val="005E730F"/>
    <w:rsid w:val="005E7C1A"/>
    <w:rsid w:val="005F02A2"/>
    <w:rsid w:val="005F14D0"/>
    <w:rsid w:val="005F18D0"/>
    <w:rsid w:val="005F242E"/>
    <w:rsid w:val="005F3977"/>
    <w:rsid w:val="005F691B"/>
    <w:rsid w:val="00600216"/>
    <w:rsid w:val="00600343"/>
    <w:rsid w:val="006005ED"/>
    <w:rsid w:val="00600E87"/>
    <w:rsid w:val="006031B2"/>
    <w:rsid w:val="006065BA"/>
    <w:rsid w:val="0060720A"/>
    <w:rsid w:val="00607B83"/>
    <w:rsid w:val="00607C41"/>
    <w:rsid w:val="00610DAB"/>
    <w:rsid w:val="00612F73"/>
    <w:rsid w:val="00615861"/>
    <w:rsid w:val="006200DC"/>
    <w:rsid w:val="006229D7"/>
    <w:rsid w:val="00626081"/>
    <w:rsid w:val="0063238E"/>
    <w:rsid w:val="00636BFF"/>
    <w:rsid w:val="00637694"/>
    <w:rsid w:val="00641008"/>
    <w:rsid w:val="00642E60"/>
    <w:rsid w:val="00643670"/>
    <w:rsid w:val="00643B49"/>
    <w:rsid w:val="0064715C"/>
    <w:rsid w:val="00647642"/>
    <w:rsid w:val="006502B1"/>
    <w:rsid w:val="006526AF"/>
    <w:rsid w:val="00652972"/>
    <w:rsid w:val="00652A36"/>
    <w:rsid w:val="00652C69"/>
    <w:rsid w:val="00654370"/>
    <w:rsid w:val="00654BE0"/>
    <w:rsid w:val="006578FE"/>
    <w:rsid w:val="0066152F"/>
    <w:rsid w:val="00662D7E"/>
    <w:rsid w:val="00665327"/>
    <w:rsid w:val="00665BE4"/>
    <w:rsid w:val="00665C4D"/>
    <w:rsid w:val="00667A3A"/>
    <w:rsid w:val="006719BC"/>
    <w:rsid w:val="00673C21"/>
    <w:rsid w:val="006740C9"/>
    <w:rsid w:val="00674591"/>
    <w:rsid w:val="00674F66"/>
    <w:rsid w:val="00675309"/>
    <w:rsid w:val="00675D5F"/>
    <w:rsid w:val="0067622F"/>
    <w:rsid w:val="00676252"/>
    <w:rsid w:val="00680B95"/>
    <w:rsid w:val="006816C0"/>
    <w:rsid w:val="00681C19"/>
    <w:rsid w:val="00682221"/>
    <w:rsid w:val="00682683"/>
    <w:rsid w:val="00687A18"/>
    <w:rsid w:val="00687BAD"/>
    <w:rsid w:val="006938FD"/>
    <w:rsid w:val="006945E7"/>
    <w:rsid w:val="00694D78"/>
    <w:rsid w:val="006951CC"/>
    <w:rsid w:val="0069561E"/>
    <w:rsid w:val="0069684C"/>
    <w:rsid w:val="00696971"/>
    <w:rsid w:val="006971AA"/>
    <w:rsid w:val="00697C43"/>
    <w:rsid w:val="006A1B20"/>
    <w:rsid w:val="006A2EDD"/>
    <w:rsid w:val="006A5473"/>
    <w:rsid w:val="006A5D3A"/>
    <w:rsid w:val="006A6486"/>
    <w:rsid w:val="006A6AAE"/>
    <w:rsid w:val="006A6FE3"/>
    <w:rsid w:val="006A74D8"/>
    <w:rsid w:val="006A7539"/>
    <w:rsid w:val="006B0394"/>
    <w:rsid w:val="006B0ECC"/>
    <w:rsid w:val="006B1BD4"/>
    <w:rsid w:val="006B4663"/>
    <w:rsid w:val="006B6C58"/>
    <w:rsid w:val="006B7104"/>
    <w:rsid w:val="006C0EE2"/>
    <w:rsid w:val="006C2201"/>
    <w:rsid w:val="006C3D0F"/>
    <w:rsid w:val="006C48F9"/>
    <w:rsid w:val="006C4EA0"/>
    <w:rsid w:val="006C4F3B"/>
    <w:rsid w:val="006C4F4A"/>
    <w:rsid w:val="006D628E"/>
    <w:rsid w:val="006D7C79"/>
    <w:rsid w:val="006D7F64"/>
    <w:rsid w:val="006E0164"/>
    <w:rsid w:val="006E0A5A"/>
    <w:rsid w:val="006E0D8F"/>
    <w:rsid w:val="006E0EB1"/>
    <w:rsid w:val="006E3808"/>
    <w:rsid w:val="006E7710"/>
    <w:rsid w:val="006E7C84"/>
    <w:rsid w:val="006F0BA6"/>
    <w:rsid w:val="006F15AC"/>
    <w:rsid w:val="006F2A82"/>
    <w:rsid w:val="006F31D4"/>
    <w:rsid w:val="006F4BEF"/>
    <w:rsid w:val="006F4C22"/>
    <w:rsid w:val="006F4CBC"/>
    <w:rsid w:val="006F50E0"/>
    <w:rsid w:val="006F5C56"/>
    <w:rsid w:val="006F6578"/>
    <w:rsid w:val="006F68DF"/>
    <w:rsid w:val="00701BD6"/>
    <w:rsid w:val="00701DC4"/>
    <w:rsid w:val="0070237A"/>
    <w:rsid w:val="00703CAD"/>
    <w:rsid w:val="00705C9C"/>
    <w:rsid w:val="00706973"/>
    <w:rsid w:val="00711A3C"/>
    <w:rsid w:val="007155D8"/>
    <w:rsid w:val="00717B66"/>
    <w:rsid w:val="00721DCD"/>
    <w:rsid w:val="0073335A"/>
    <w:rsid w:val="00733437"/>
    <w:rsid w:val="007339ED"/>
    <w:rsid w:val="007342D3"/>
    <w:rsid w:val="007344D2"/>
    <w:rsid w:val="00734B71"/>
    <w:rsid w:val="007375F0"/>
    <w:rsid w:val="0074018D"/>
    <w:rsid w:val="0074262D"/>
    <w:rsid w:val="007426CD"/>
    <w:rsid w:val="00746999"/>
    <w:rsid w:val="00751A5C"/>
    <w:rsid w:val="00751A86"/>
    <w:rsid w:val="007528FB"/>
    <w:rsid w:val="00755F9F"/>
    <w:rsid w:val="007577F5"/>
    <w:rsid w:val="007622DD"/>
    <w:rsid w:val="0076588C"/>
    <w:rsid w:val="00766222"/>
    <w:rsid w:val="007669AC"/>
    <w:rsid w:val="00766D7E"/>
    <w:rsid w:val="00771372"/>
    <w:rsid w:val="00772BDC"/>
    <w:rsid w:val="0078135F"/>
    <w:rsid w:val="007814A7"/>
    <w:rsid w:val="007819A3"/>
    <w:rsid w:val="00781AF5"/>
    <w:rsid w:val="0078279C"/>
    <w:rsid w:val="0078322A"/>
    <w:rsid w:val="00783628"/>
    <w:rsid w:val="00783CA2"/>
    <w:rsid w:val="00784697"/>
    <w:rsid w:val="007846AA"/>
    <w:rsid w:val="00786EBF"/>
    <w:rsid w:val="00790E5B"/>
    <w:rsid w:val="0079110F"/>
    <w:rsid w:val="007913E0"/>
    <w:rsid w:val="0079180A"/>
    <w:rsid w:val="00792D09"/>
    <w:rsid w:val="0079358E"/>
    <w:rsid w:val="00794C42"/>
    <w:rsid w:val="00794C5E"/>
    <w:rsid w:val="00796B2A"/>
    <w:rsid w:val="00796DC0"/>
    <w:rsid w:val="007970E0"/>
    <w:rsid w:val="00797C5F"/>
    <w:rsid w:val="00797D00"/>
    <w:rsid w:val="007A2159"/>
    <w:rsid w:val="007A2DAC"/>
    <w:rsid w:val="007A3B42"/>
    <w:rsid w:val="007A544E"/>
    <w:rsid w:val="007A5DE9"/>
    <w:rsid w:val="007B0BC7"/>
    <w:rsid w:val="007B1E99"/>
    <w:rsid w:val="007B2A9A"/>
    <w:rsid w:val="007B46EB"/>
    <w:rsid w:val="007B59C8"/>
    <w:rsid w:val="007B67DB"/>
    <w:rsid w:val="007C0FD1"/>
    <w:rsid w:val="007C17E2"/>
    <w:rsid w:val="007C1BB3"/>
    <w:rsid w:val="007C6DA2"/>
    <w:rsid w:val="007C7481"/>
    <w:rsid w:val="007D163F"/>
    <w:rsid w:val="007D3564"/>
    <w:rsid w:val="007D37E2"/>
    <w:rsid w:val="007D486C"/>
    <w:rsid w:val="007D6BE9"/>
    <w:rsid w:val="007E0F8E"/>
    <w:rsid w:val="007E1128"/>
    <w:rsid w:val="007E3A98"/>
    <w:rsid w:val="007E4664"/>
    <w:rsid w:val="007E6210"/>
    <w:rsid w:val="007E7A31"/>
    <w:rsid w:val="007E7A3E"/>
    <w:rsid w:val="007F01BD"/>
    <w:rsid w:val="007F1311"/>
    <w:rsid w:val="007F159D"/>
    <w:rsid w:val="007F188C"/>
    <w:rsid w:val="007F1DDC"/>
    <w:rsid w:val="007F2798"/>
    <w:rsid w:val="007F4606"/>
    <w:rsid w:val="007F49E9"/>
    <w:rsid w:val="007F513D"/>
    <w:rsid w:val="007F728A"/>
    <w:rsid w:val="007F751A"/>
    <w:rsid w:val="007F7D5C"/>
    <w:rsid w:val="00801920"/>
    <w:rsid w:val="00802250"/>
    <w:rsid w:val="00810C52"/>
    <w:rsid w:val="00810D23"/>
    <w:rsid w:val="00811626"/>
    <w:rsid w:val="00811FEF"/>
    <w:rsid w:val="008135C0"/>
    <w:rsid w:val="00813A0E"/>
    <w:rsid w:val="00813EF3"/>
    <w:rsid w:val="00814AA1"/>
    <w:rsid w:val="00815662"/>
    <w:rsid w:val="00815A58"/>
    <w:rsid w:val="00815EF6"/>
    <w:rsid w:val="00817CAE"/>
    <w:rsid w:val="00820273"/>
    <w:rsid w:val="008217EB"/>
    <w:rsid w:val="00833529"/>
    <w:rsid w:val="00834E82"/>
    <w:rsid w:val="00834F83"/>
    <w:rsid w:val="0083543C"/>
    <w:rsid w:val="00836339"/>
    <w:rsid w:val="008364F7"/>
    <w:rsid w:val="00836AAF"/>
    <w:rsid w:val="00840514"/>
    <w:rsid w:val="0084142D"/>
    <w:rsid w:val="00841824"/>
    <w:rsid w:val="00842CF4"/>
    <w:rsid w:val="0084712E"/>
    <w:rsid w:val="00847BC4"/>
    <w:rsid w:val="00850C47"/>
    <w:rsid w:val="00851674"/>
    <w:rsid w:val="00851874"/>
    <w:rsid w:val="00851F3D"/>
    <w:rsid w:val="008525C6"/>
    <w:rsid w:val="00852CE9"/>
    <w:rsid w:val="00853285"/>
    <w:rsid w:val="00854F6F"/>
    <w:rsid w:val="00855560"/>
    <w:rsid w:val="00855A17"/>
    <w:rsid w:val="00860D58"/>
    <w:rsid w:val="0086199E"/>
    <w:rsid w:val="00861F01"/>
    <w:rsid w:val="008644D2"/>
    <w:rsid w:val="00864838"/>
    <w:rsid w:val="008657DF"/>
    <w:rsid w:val="0086666D"/>
    <w:rsid w:val="008713D0"/>
    <w:rsid w:val="00871400"/>
    <w:rsid w:val="008752A4"/>
    <w:rsid w:val="00876782"/>
    <w:rsid w:val="00876910"/>
    <w:rsid w:val="008769EB"/>
    <w:rsid w:val="008769F2"/>
    <w:rsid w:val="00876BE0"/>
    <w:rsid w:val="008810CB"/>
    <w:rsid w:val="008813F4"/>
    <w:rsid w:val="00882037"/>
    <w:rsid w:val="008829A6"/>
    <w:rsid w:val="00883000"/>
    <w:rsid w:val="00885B82"/>
    <w:rsid w:val="0088630E"/>
    <w:rsid w:val="00887A22"/>
    <w:rsid w:val="00891257"/>
    <w:rsid w:val="0089213D"/>
    <w:rsid w:val="00893321"/>
    <w:rsid w:val="00894DAF"/>
    <w:rsid w:val="008A0EF3"/>
    <w:rsid w:val="008A1062"/>
    <w:rsid w:val="008A161B"/>
    <w:rsid w:val="008A1CDA"/>
    <w:rsid w:val="008A50F8"/>
    <w:rsid w:val="008A51FC"/>
    <w:rsid w:val="008A68A8"/>
    <w:rsid w:val="008B16BD"/>
    <w:rsid w:val="008B1C73"/>
    <w:rsid w:val="008B46BB"/>
    <w:rsid w:val="008B4EB6"/>
    <w:rsid w:val="008B6A09"/>
    <w:rsid w:val="008B7A2E"/>
    <w:rsid w:val="008C04FB"/>
    <w:rsid w:val="008C0959"/>
    <w:rsid w:val="008C145E"/>
    <w:rsid w:val="008C1FA7"/>
    <w:rsid w:val="008C4503"/>
    <w:rsid w:val="008C4F76"/>
    <w:rsid w:val="008C503F"/>
    <w:rsid w:val="008C51C2"/>
    <w:rsid w:val="008C5DF3"/>
    <w:rsid w:val="008D01E6"/>
    <w:rsid w:val="008D0AED"/>
    <w:rsid w:val="008D1504"/>
    <w:rsid w:val="008D1F8F"/>
    <w:rsid w:val="008D2C42"/>
    <w:rsid w:val="008D3CAC"/>
    <w:rsid w:val="008D4864"/>
    <w:rsid w:val="008D496D"/>
    <w:rsid w:val="008D50C8"/>
    <w:rsid w:val="008D5809"/>
    <w:rsid w:val="008D6888"/>
    <w:rsid w:val="008D6EB5"/>
    <w:rsid w:val="008E09F9"/>
    <w:rsid w:val="008E19D7"/>
    <w:rsid w:val="008E53BA"/>
    <w:rsid w:val="008E56DB"/>
    <w:rsid w:val="008E5B8E"/>
    <w:rsid w:val="008E61B3"/>
    <w:rsid w:val="008E6210"/>
    <w:rsid w:val="008F2098"/>
    <w:rsid w:val="008F4ADE"/>
    <w:rsid w:val="008F4E48"/>
    <w:rsid w:val="008F5875"/>
    <w:rsid w:val="008F59DB"/>
    <w:rsid w:val="008F70B9"/>
    <w:rsid w:val="008F7E36"/>
    <w:rsid w:val="00900D01"/>
    <w:rsid w:val="00901D8D"/>
    <w:rsid w:val="00904D18"/>
    <w:rsid w:val="009055B8"/>
    <w:rsid w:val="0090574B"/>
    <w:rsid w:val="009060E5"/>
    <w:rsid w:val="009060F1"/>
    <w:rsid w:val="0090629D"/>
    <w:rsid w:val="00906B2D"/>
    <w:rsid w:val="00906C0F"/>
    <w:rsid w:val="00910100"/>
    <w:rsid w:val="00912FB5"/>
    <w:rsid w:val="00913CAD"/>
    <w:rsid w:val="00916244"/>
    <w:rsid w:val="00917223"/>
    <w:rsid w:val="00921277"/>
    <w:rsid w:val="00923330"/>
    <w:rsid w:val="009248DF"/>
    <w:rsid w:val="00924AB4"/>
    <w:rsid w:val="0092729C"/>
    <w:rsid w:val="00927D8D"/>
    <w:rsid w:val="00930AFF"/>
    <w:rsid w:val="00930FC2"/>
    <w:rsid w:val="0093471E"/>
    <w:rsid w:val="00940701"/>
    <w:rsid w:val="00941018"/>
    <w:rsid w:val="009420B5"/>
    <w:rsid w:val="00942612"/>
    <w:rsid w:val="00942EF2"/>
    <w:rsid w:val="00944173"/>
    <w:rsid w:val="00945704"/>
    <w:rsid w:val="00945E76"/>
    <w:rsid w:val="00946CD3"/>
    <w:rsid w:val="00954D90"/>
    <w:rsid w:val="00955066"/>
    <w:rsid w:val="00957EBA"/>
    <w:rsid w:val="009602FA"/>
    <w:rsid w:val="00960818"/>
    <w:rsid w:val="009628F9"/>
    <w:rsid w:val="009645ED"/>
    <w:rsid w:val="009673C4"/>
    <w:rsid w:val="0097187A"/>
    <w:rsid w:val="009746A8"/>
    <w:rsid w:val="0097538D"/>
    <w:rsid w:val="00975D0F"/>
    <w:rsid w:val="009818BF"/>
    <w:rsid w:val="00983005"/>
    <w:rsid w:val="009833B4"/>
    <w:rsid w:val="00984C11"/>
    <w:rsid w:val="00985AB2"/>
    <w:rsid w:val="00987E31"/>
    <w:rsid w:val="00987EA4"/>
    <w:rsid w:val="00987EFC"/>
    <w:rsid w:val="00991357"/>
    <w:rsid w:val="00992562"/>
    <w:rsid w:val="009957B8"/>
    <w:rsid w:val="009A0083"/>
    <w:rsid w:val="009A08DD"/>
    <w:rsid w:val="009A1B67"/>
    <w:rsid w:val="009A22DF"/>
    <w:rsid w:val="009A7E5C"/>
    <w:rsid w:val="009B134C"/>
    <w:rsid w:val="009B2BCB"/>
    <w:rsid w:val="009B3088"/>
    <w:rsid w:val="009B35EB"/>
    <w:rsid w:val="009B3D77"/>
    <w:rsid w:val="009B4E31"/>
    <w:rsid w:val="009B5BD1"/>
    <w:rsid w:val="009B5E4D"/>
    <w:rsid w:val="009B697F"/>
    <w:rsid w:val="009B7D67"/>
    <w:rsid w:val="009C31CD"/>
    <w:rsid w:val="009C4019"/>
    <w:rsid w:val="009C4692"/>
    <w:rsid w:val="009C6F62"/>
    <w:rsid w:val="009C7330"/>
    <w:rsid w:val="009C74DD"/>
    <w:rsid w:val="009D0163"/>
    <w:rsid w:val="009D22DE"/>
    <w:rsid w:val="009D5234"/>
    <w:rsid w:val="009D71EE"/>
    <w:rsid w:val="009E2265"/>
    <w:rsid w:val="009E2427"/>
    <w:rsid w:val="009E3225"/>
    <w:rsid w:val="009E419D"/>
    <w:rsid w:val="009E490C"/>
    <w:rsid w:val="009E6216"/>
    <w:rsid w:val="009E782C"/>
    <w:rsid w:val="009F1F2A"/>
    <w:rsid w:val="009F265A"/>
    <w:rsid w:val="009F28DE"/>
    <w:rsid w:val="009F312A"/>
    <w:rsid w:val="009F3F29"/>
    <w:rsid w:val="009F4EAC"/>
    <w:rsid w:val="009F5713"/>
    <w:rsid w:val="009F5E36"/>
    <w:rsid w:val="009F6262"/>
    <w:rsid w:val="009F75C5"/>
    <w:rsid w:val="00A007C7"/>
    <w:rsid w:val="00A00994"/>
    <w:rsid w:val="00A02BE6"/>
    <w:rsid w:val="00A03C74"/>
    <w:rsid w:val="00A05BD0"/>
    <w:rsid w:val="00A063EA"/>
    <w:rsid w:val="00A07E53"/>
    <w:rsid w:val="00A12C64"/>
    <w:rsid w:val="00A140D1"/>
    <w:rsid w:val="00A176D2"/>
    <w:rsid w:val="00A20195"/>
    <w:rsid w:val="00A21340"/>
    <w:rsid w:val="00A2192A"/>
    <w:rsid w:val="00A219BD"/>
    <w:rsid w:val="00A21E0F"/>
    <w:rsid w:val="00A2656D"/>
    <w:rsid w:val="00A279F2"/>
    <w:rsid w:val="00A30C24"/>
    <w:rsid w:val="00A328A4"/>
    <w:rsid w:val="00A347ED"/>
    <w:rsid w:val="00A35F85"/>
    <w:rsid w:val="00A36784"/>
    <w:rsid w:val="00A36BEE"/>
    <w:rsid w:val="00A40633"/>
    <w:rsid w:val="00A41A93"/>
    <w:rsid w:val="00A421E3"/>
    <w:rsid w:val="00A421E8"/>
    <w:rsid w:val="00A423C0"/>
    <w:rsid w:val="00A4247B"/>
    <w:rsid w:val="00A42EB2"/>
    <w:rsid w:val="00A4774F"/>
    <w:rsid w:val="00A50E04"/>
    <w:rsid w:val="00A522FC"/>
    <w:rsid w:val="00A54CBB"/>
    <w:rsid w:val="00A56C74"/>
    <w:rsid w:val="00A57BC4"/>
    <w:rsid w:val="00A60260"/>
    <w:rsid w:val="00A6210C"/>
    <w:rsid w:val="00A63B4A"/>
    <w:rsid w:val="00A66386"/>
    <w:rsid w:val="00A67E0E"/>
    <w:rsid w:val="00A706FC"/>
    <w:rsid w:val="00A70799"/>
    <w:rsid w:val="00A70D86"/>
    <w:rsid w:val="00A711EE"/>
    <w:rsid w:val="00A71552"/>
    <w:rsid w:val="00A7208E"/>
    <w:rsid w:val="00A7398D"/>
    <w:rsid w:val="00A817A8"/>
    <w:rsid w:val="00A819CB"/>
    <w:rsid w:val="00A84809"/>
    <w:rsid w:val="00A874E1"/>
    <w:rsid w:val="00A91C55"/>
    <w:rsid w:val="00A92CB0"/>
    <w:rsid w:val="00A933F3"/>
    <w:rsid w:val="00A97553"/>
    <w:rsid w:val="00AA07A6"/>
    <w:rsid w:val="00AB05E4"/>
    <w:rsid w:val="00AB0688"/>
    <w:rsid w:val="00AB1A44"/>
    <w:rsid w:val="00AB1EF3"/>
    <w:rsid w:val="00AB2D15"/>
    <w:rsid w:val="00AB4785"/>
    <w:rsid w:val="00AB7BB0"/>
    <w:rsid w:val="00AC0F62"/>
    <w:rsid w:val="00AC1717"/>
    <w:rsid w:val="00AC4745"/>
    <w:rsid w:val="00AC4A52"/>
    <w:rsid w:val="00AC4B79"/>
    <w:rsid w:val="00AD3DD8"/>
    <w:rsid w:val="00AD49A3"/>
    <w:rsid w:val="00AD51D0"/>
    <w:rsid w:val="00AD5221"/>
    <w:rsid w:val="00AD5E4E"/>
    <w:rsid w:val="00AD5FEC"/>
    <w:rsid w:val="00AD635E"/>
    <w:rsid w:val="00AE0689"/>
    <w:rsid w:val="00AE3C16"/>
    <w:rsid w:val="00AE40C1"/>
    <w:rsid w:val="00AE4606"/>
    <w:rsid w:val="00AE5836"/>
    <w:rsid w:val="00AE7728"/>
    <w:rsid w:val="00AF0078"/>
    <w:rsid w:val="00AF13B6"/>
    <w:rsid w:val="00AF1864"/>
    <w:rsid w:val="00AF186D"/>
    <w:rsid w:val="00AF211D"/>
    <w:rsid w:val="00AF2957"/>
    <w:rsid w:val="00AF3EC5"/>
    <w:rsid w:val="00AF5190"/>
    <w:rsid w:val="00AF5FD7"/>
    <w:rsid w:val="00AF618B"/>
    <w:rsid w:val="00B0027C"/>
    <w:rsid w:val="00B00A71"/>
    <w:rsid w:val="00B01E62"/>
    <w:rsid w:val="00B01EE3"/>
    <w:rsid w:val="00B04CD5"/>
    <w:rsid w:val="00B05C20"/>
    <w:rsid w:val="00B06640"/>
    <w:rsid w:val="00B0713F"/>
    <w:rsid w:val="00B10A7C"/>
    <w:rsid w:val="00B11CA2"/>
    <w:rsid w:val="00B121C1"/>
    <w:rsid w:val="00B16401"/>
    <w:rsid w:val="00B16A5F"/>
    <w:rsid w:val="00B16F49"/>
    <w:rsid w:val="00B175BE"/>
    <w:rsid w:val="00B206B5"/>
    <w:rsid w:val="00B22240"/>
    <w:rsid w:val="00B22EA2"/>
    <w:rsid w:val="00B2312A"/>
    <w:rsid w:val="00B23832"/>
    <w:rsid w:val="00B2480F"/>
    <w:rsid w:val="00B249F1"/>
    <w:rsid w:val="00B24DF1"/>
    <w:rsid w:val="00B26BB4"/>
    <w:rsid w:val="00B27AC9"/>
    <w:rsid w:val="00B34171"/>
    <w:rsid w:val="00B35C2B"/>
    <w:rsid w:val="00B3603F"/>
    <w:rsid w:val="00B36971"/>
    <w:rsid w:val="00B36C51"/>
    <w:rsid w:val="00B3707D"/>
    <w:rsid w:val="00B37452"/>
    <w:rsid w:val="00B43191"/>
    <w:rsid w:val="00B431C5"/>
    <w:rsid w:val="00B478BB"/>
    <w:rsid w:val="00B514F2"/>
    <w:rsid w:val="00B51A90"/>
    <w:rsid w:val="00B52941"/>
    <w:rsid w:val="00B5296F"/>
    <w:rsid w:val="00B54D57"/>
    <w:rsid w:val="00B5644E"/>
    <w:rsid w:val="00B6029A"/>
    <w:rsid w:val="00B607F8"/>
    <w:rsid w:val="00B611B4"/>
    <w:rsid w:val="00B632C4"/>
    <w:rsid w:val="00B70858"/>
    <w:rsid w:val="00B71FCC"/>
    <w:rsid w:val="00B733EF"/>
    <w:rsid w:val="00B74071"/>
    <w:rsid w:val="00B76330"/>
    <w:rsid w:val="00B7699A"/>
    <w:rsid w:val="00B76AA9"/>
    <w:rsid w:val="00B76D58"/>
    <w:rsid w:val="00B77A1A"/>
    <w:rsid w:val="00B77EAB"/>
    <w:rsid w:val="00B8062B"/>
    <w:rsid w:val="00B81E22"/>
    <w:rsid w:val="00B82704"/>
    <w:rsid w:val="00B82C9F"/>
    <w:rsid w:val="00B836F4"/>
    <w:rsid w:val="00B8378D"/>
    <w:rsid w:val="00B841F7"/>
    <w:rsid w:val="00B845E7"/>
    <w:rsid w:val="00B8658E"/>
    <w:rsid w:val="00B8685D"/>
    <w:rsid w:val="00B873FD"/>
    <w:rsid w:val="00B90323"/>
    <w:rsid w:val="00B91030"/>
    <w:rsid w:val="00B924FF"/>
    <w:rsid w:val="00B93372"/>
    <w:rsid w:val="00B93E13"/>
    <w:rsid w:val="00B944A2"/>
    <w:rsid w:val="00B974BE"/>
    <w:rsid w:val="00B97773"/>
    <w:rsid w:val="00BA0BE4"/>
    <w:rsid w:val="00BA5346"/>
    <w:rsid w:val="00BA5A29"/>
    <w:rsid w:val="00BA5F69"/>
    <w:rsid w:val="00BA70C5"/>
    <w:rsid w:val="00BB2BC9"/>
    <w:rsid w:val="00BB36E6"/>
    <w:rsid w:val="00BB55B5"/>
    <w:rsid w:val="00BB751D"/>
    <w:rsid w:val="00BB7975"/>
    <w:rsid w:val="00BC2EB9"/>
    <w:rsid w:val="00BC3E7C"/>
    <w:rsid w:val="00BC5D94"/>
    <w:rsid w:val="00BC7895"/>
    <w:rsid w:val="00BD049D"/>
    <w:rsid w:val="00BD14EA"/>
    <w:rsid w:val="00BD3F82"/>
    <w:rsid w:val="00BD5208"/>
    <w:rsid w:val="00BE0469"/>
    <w:rsid w:val="00BE1298"/>
    <w:rsid w:val="00BE17F8"/>
    <w:rsid w:val="00BE2A73"/>
    <w:rsid w:val="00BE3404"/>
    <w:rsid w:val="00BE5E5C"/>
    <w:rsid w:val="00BE62E9"/>
    <w:rsid w:val="00BE63C8"/>
    <w:rsid w:val="00BF1A38"/>
    <w:rsid w:val="00BF206B"/>
    <w:rsid w:val="00BF6ABD"/>
    <w:rsid w:val="00BF76C9"/>
    <w:rsid w:val="00C004CE"/>
    <w:rsid w:val="00C01BE6"/>
    <w:rsid w:val="00C04785"/>
    <w:rsid w:val="00C065B0"/>
    <w:rsid w:val="00C06E12"/>
    <w:rsid w:val="00C111BD"/>
    <w:rsid w:val="00C1359E"/>
    <w:rsid w:val="00C16D8C"/>
    <w:rsid w:val="00C20089"/>
    <w:rsid w:val="00C204ED"/>
    <w:rsid w:val="00C21648"/>
    <w:rsid w:val="00C219A3"/>
    <w:rsid w:val="00C22BA9"/>
    <w:rsid w:val="00C2607F"/>
    <w:rsid w:val="00C312FB"/>
    <w:rsid w:val="00C31876"/>
    <w:rsid w:val="00C32CD7"/>
    <w:rsid w:val="00C33131"/>
    <w:rsid w:val="00C36C7F"/>
    <w:rsid w:val="00C37627"/>
    <w:rsid w:val="00C37826"/>
    <w:rsid w:val="00C41C49"/>
    <w:rsid w:val="00C431E3"/>
    <w:rsid w:val="00C44C6E"/>
    <w:rsid w:val="00C4586D"/>
    <w:rsid w:val="00C464AF"/>
    <w:rsid w:val="00C47DE4"/>
    <w:rsid w:val="00C5518D"/>
    <w:rsid w:val="00C57877"/>
    <w:rsid w:val="00C57F73"/>
    <w:rsid w:val="00C66927"/>
    <w:rsid w:val="00C70A5D"/>
    <w:rsid w:val="00C730F7"/>
    <w:rsid w:val="00C75800"/>
    <w:rsid w:val="00C760C8"/>
    <w:rsid w:val="00C7701F"/>
    <w:rsid w:val="00C7787B"/>
    <w:rsid w:val="00C81DAF"/>
    <w:rsid w:val="00C82FC7"/>
    <w:rsid w:val="00C83BD7"/>
    <w:rsid w:val="00C85CD0"/>
    <w:rsid w:val="00C862C6"/>
    <w:rsid w:val="00C875F2"/>
    <w:rsid w:val="00C91B30"/>
    <w:rsid w:val="00C93D7E"/>
    <w:rsid w:val="00C94381"/>
    <w:rsid w:val="00C975DF"/>
    <w:rsid w:val="00CA0723"/>
    <w:rsid w:val="00CA083B"/>
    <w:rsid w:val="00CA17D1"/>
    <w:rsid w:val="00CA1A7D"/>
    <w:rsid w:val="00CA2D92"/>
    <w:rsid w:val="00CA3C93"/>
    <w:rsid w:val="00CA4C12"/>
    <w:rsid w:val="00CA5171"/>
    <w:rsid w:val="00CA54A7"/>
    <w:rsid w:val="00CA54F0"/>
    <w:rsid w:val="00CA6B5F"/>
    <w:rsid w:val="00CA6B61"/>
    <w:rsid w:val="00CA6C24"/>
    <w:rsid w:val="00CA6C5E"/>
    <w:rsid w:val="00CB0E6E"/>
    <w:rsid w:val="00CB16D7"/>
    <w:rsid w:val="00CB1B7F"/>
    <w:rsid w:val="00CB6237"/>
    <w:rsid w:val="00CB67C1"/>
    <w:rsid w:val="00CB6E84"/>
    <w:rsid w:val="00CB72AD"/>
    <w:rsid w:val="00CC47A3"/>
    <w:rsid w:val="00CC4989"/>
    <w:rsid w:val="00CC5898"/>
    <w:rsid w:val="00CC7509"/>
    <w:rsid w:val="00CD25E2"/>
    <w:rsid w:val="00CD2CBB"/>
    <w:rsid w:val="00CD551F"/>
    <w:rsid w:val="00CD5CF9"/>
    <w:rsid w:val="00CD653B"/>
    <w:rsid w:val="00CD7C45"/>
    <w:rsid w:val="00CE01A1"/>
    <w:rsid w:val="00CE046A"/>
    <w:rsid w:val="00CE19FD"/>
    <w:rsid w:val="00CE1A33"/>
    <w:rsid w:val="00CE2441"/>
    <w:rsid w:val="00CE3C06"/>
    <w:rsid w:val="00CE3C39"/>
    <w:rsid w:val="00CE58C4"/>
    <w:rsid w:val="00CE59B1"/>
    <w:rsid w:val="00CE6AA0"/>
    <w:rsid w:val="00CE6C50"/>
    <w:rsid w:val="00CE7ADE"/>
    <w:rsid w:val="00CF04EE"/>
    <w:rsid w:val="00CF15FA"/>
    <w:rsid w:val="00CF393F"/>
    <w:rsid w:val="00CF54C6"/>
    <w:rsid w:val="00CF5C59"/>
    <w:rsid w:val="00CF67BE"/>
    <w:rsid w:val="00CF7BC1"/>
    <w:rsid w:val="00D004AB"/>
    <w:rsid w:val="00D01754"/>
    <w:rsid w:val="00D01B4B"/>
    <w:rsid w:val="00D01E6A"/>
    <w:rsid w:val="00D030C9"/>
    <w:rsid w:val="00D030CD"/>
    <w:rsid w:val="00D039CD"/>
    <w:rsid w:val="00D03E82"/>
    <w:rsid w:val="00D07DA0"/>
    <w:rsid w:val="00D118E2"/>
    <w:rsid w:val="00D12686"/>
    <w:rsid w:val="00D13A1C"/>
    <w:rsid w:val="00D144F4"/>
    <w:rsid w:val="00D231E8"/>
    <w:rsid w:val="00D25502"/>
    <w:rsid w:val="00D2592F"/>
    <w:rsid w:val="00D27C5A"/>
    <w:rsid w:val="00D310D4"/>
    <w:rsid w:val="00D34F6E"/>
    <w:rsid w:val="00D35822"/>
    <w:rsid w:val="00D36C48"/>
    <w:rsid w:val="00D400A0"/>
    <w:rsid w:val="00D416D6"/>
    <w:rsid w:val="00D4181B"/>
    <w:rsid w:val="00D4199A"/>
    <w:rsid w:val="00D4623C"/>
    <w:rsid w:val="00D463C8"/>
    <w:rsid w:val="00D4740D"/>
    <w:rsid w:val="00D56DCF"/>
    <w:rsid w:val="00D5771E"/>
    <w:rsid w:val="00D57FC2"/>
    <w:rsid w:val="00D608E4"/>
    <w:rsid w:val="00D633C9"/>
    <w:rsid w:val="00D6349F"/>
    <w:rsid w:val="00D637AE"/>
    <w:rsid w:val="00D63D18"/>
    <w:rsid w:val="00D64E71"/>
    <w:rsid w:val="00D659C9"/>
    <w:rsid w:val="00D67AB5"/>
    <w:rsid w:val="00D70662"/>
    <w:rsid w:val="00D7136D"/>
    <w:rsid w:val="00D72155"/>
    <w:rsid w:val="00D75393"/>
    <w:rsid w:val="00D77572"/>
    <w:rsid w:val="00D77DAF"/>
    <w:rsid w:val="00D810F5"/>
    <w:rsid w:val="00D838E2"/>
    <w:rsid w:val="00D84B78"/>
    <w:rsid w:val="00D86848"/>
    <w:rsid w:val="00D87E6B"/>
    <w:rsid w:val="00D90605"/>
    <w:rsid w:val="00D91B19"/>
    <w:rsid w:val="00D91E1C"/>
    <w:rsid w:val="00D93777"/>
    <w:rsid w:val="00D946F2"/>
    <w:rsid w:val="00D94E70"/>
    <w:rsid w:val="00D95CE1"/>
    <w:rsid w:val="00DA0326"/>
    <w:rsid w:val="00DA093C"/>
    <w:rsid w:val="00DA352F"/>
    <w:rsid w:val="00DA38CA"/>
    <w:rsid w:val="00DA59B4"/>
    <w:rsid w:val="00DA62A2"/>
    <w:rsid w:val="00DA7ABC"/>
    <w:rsid w:val="00DB1433"/>
    <w:rsid w:val="00DB1791"/>
    <w:rsid w:val="00DB2C91"/>
    <w:rsid w:val="00DB50B7"/>
    <w:rsid w:val="00DB6137"/>
    <w:rsid w:val="00DB64EA"/>
    <w:rsid w:val="00DB6B43"/>
    <w:rsid w:val="00DC32AD"/>
    <w:rsid w:val="00DC48AF"/>
    <w:rsid w:val="00DC4C0A"/>
    <w:rsid w:val="00DC4C5E"/>
    <w:rsid w:val="00DC74D7"/>
    <w:rsid w:val="00DC76D0"/>
    <w:rsid w:val="00DC7FAC"/>
    <w:rsid w:val="00DD320C"/>
    <w:rsid w:val="00DD39EF"/>
    <w:rsid w:val="00DD4981"/>
    <w:rsid w:val="00DD64F6"/>
    <w:rsid w:val="00DD7331"/>
    <w:rsid w:val="00DD7F66"/>
    <w:rsid w:val="00DE138F"/>
    <w:rsid w:val="00DE2C54"/>
    <w:rsid w:val="00DE4A12"/>
    <w:rsid w:val="00DE4FAC"/>
    <w:rsid w:val="00DE5F71"/>
    <w:rsid w:val="00DE6934"/>
    <w:rsid w:val="00DE7756"/>
    <w:rsid w:val="00DE7AEC"/>
    <w:rsid w:val="00DE7D2A"/>
    <w:rsid w:val="00DE7E17"/>
    <w:rsid w:val="00DF1539"/>
    <w:rsid w:val="00DF2B1F"/>
    <w:rsid w:val="00DF4111"/>
    <w:rsid w:val="00E005E6"/>
    <w:rsid w:val="00E01073"/>
    <w:rsid w:val="00E01164"/>
    <w:rsid w:val="00E0349D"/>
    <w:rsid w:val="00E059C6"/>
    <w:rsid w:val="00E05BFA"/>
    <w:rsid w:val="00E0657A"/>
    <w:rsid w:val="00E07478"/>
    <w:rsid w:val="00E07540"/>
    <w:rsid w:val="00E07C4D"/>
    <w:rsid w:val="00E106A4"/>
    <w:rsid w:val="00E10718"/>
    <w:rsid w:val="00E1096E"/>
    <w:rsid w:val="00E10A2A"/>
    <w:rsid w:val="00E10CCF"/>
    <w:rsid w:val="00E11978"/>
    <w:rsid w:val="00E127AC"/>
    <w:rsid w:val="00E12CF7"/>
    <w:rsid w:val="00E13226"/>
    <w:rsid w:val="00E161A8"/>
    <w:rsid w:val="00E16711"/>
    <w:rsid w:val="00E16B35"/>
    <w:rsid w:val="00E171A1"/>
    <w:rsid w:val="00E2035A"/>
    <w:rsid w:val="00E207DB"/>
    <w:rsid w:val="00E2126C"/>
    <w:rsid w:val="00E2168D"/>
    <w:rsid w:val="00E22C99"/>
    <w:rsid w:val="00E23FCE"/>
    <w:rsid w:val="00E25102"/>
    <w:rsid w:val="00E26F89"/>
    <w:rsid w:val="00E26FA6"/>
    <w:rsid w:val="00E31A14"/>
    <w:rsid w:val="00E31E64"/>
    <w:rsid w:val="00E33F0E"/>
    <w:rsid w:val="00E36432"/>
    <w:rsid w:val="00E366B7"/>
    <w:rsid w:val="00E36CBC"/>
    <w:rsid w:val="00E36FD4"/>
    <w:rsid w:val="00E378C1"/>
    <w:rsid w:val="00E37F67"/>
    <w:rsid w:val="00E423C4"/>
    <w:rsid w:val="00E42FE8"/>
    <w:rsid w:val="00E43A63"/>
    <w:rsid w:val="00E43BFA"/>
    <w:rsid w:val="00E44649"/>
    <w:rsid w:val="00E46969"/>
    <w:rsid w:val="00E508C7"/>
    <w:rsid w:val="00E52E5A"/>
    <w:rsid w:val="00E53343"/>
    <w:rsid w:val="00E54194"/>
    <w:rsid w:val="00E54730"/>
    <w:rsid w:val="00E54CBB"/>
    <w:rsid w:val="00E60203"/>
    <w:rsid w:val="00E602AC"/>
    <w:rsid w:val="00E60553"/>
    <w:rsid w:val="00E61F3B"/>
    <w:rsid w:val="00E63C86"/>
    <w:rsid w:val="00E65E17"/>
    <w:rsid w:val="00E66B07"/>
    <w:rsid w:val="00E67691"/>
    <w:rsid w:val="00E748A6"/>
    <w:rsid w:val="00E766A9"/>
    <w:rsid w:val="00E77F67"/>
    <w:rsid w:val="00E8184D"/>
    <w:rsid w:val="00E825C2"/>
    <w:rsid w:val="00E83975"/>
    <w:rsid w:val="00E85F58"/>
    <w:rsid w:val="00E8656D"/>
    <w:rsid w:val="00E90883"/>
    <w:rsid w:val="00E90B4C"/>
    <w:rsid w:val="00E90C12"/>
    <w:rsid w:val="00E91D73"/>
    <w:rsid w:val="00E9360E"/>
    <w:rsid w:val="00E939E6"/>
    <w:rsid w:val="00E94481"/>
    <w:rsid w:val="00E9481C"/>
    <w:rsid w:val="00E97F6C"/>
    <w:rsid w:val="00EB1643"/>
    <w:rsid w:val="00EB3A57"/>
    <w:rsid w:val="00EB40CE"/>
    <w:rsid w:val="00EB6867"/>
    <w:rsid w:val="00EB6901"/>
    <w:rsid w:val="00EB7A3E"/>
    <w:rsid w:val="00EC23D1"/>
    <w:rsid w:val="00EC4FB7"/>
    <w:rsid w:val="00EC51B8"/>
    <w:rsid w:val="00EC6B04"/>
    <w:rsid w:val="00ED08DF"/>
    <w:rsid w:val="00ED0AFE"/>
    <w:rsid w:val="00ED657C"/>
    <w:rsid w:val="00ED7973"/>
    <w:rsid w:val="00EE0835"/>
    <w:rsid w:val="00EE66B1"/>
    <w:rsid w:val="00EE6AF8"/>
    <w:rsid w:val="00EF0228"/>
    <w:rsid w:val="00EF0538"/>
    <w:rsid w:val="00EF0E7E"/>
    <w:rsid w:val="00EF13F0"/>
    <w:rsid w:val="00EF2682"/>
    <w:rsid w:val="00EF3DB4"/>
    <w:rsid w:val="00EF4A94"/>
    <w:rsid w:val="00EF5C35"/>
    <w:rsid w:val="00EF644D"/>
    <w:rsid w:val="00EF71D6"/>
    <w:rsid w:val="00EF7254"/>
    <w:rsid w:val="00EF7E44"/>
    <w:rsid w:val="00F01718"/>
    <w:rsid w:val="00F02C85"/>
    <w:rsid w:val="00F0547A"/>
    <w:rsid w:val="00F05A2D"/>
    <w:rsid w:val="00F05C75"/>
    <w:rsid w:val="00F0784F"/>
    <w:rsid w:val="00F07CD7"/>
    <w:rsid w:val="00F07DBC"/>
    <w:rsid w:val="00F107E3"/>
    <w:rsid w:val="00F11BFD"/>
    <w:rsid w:val="00F13C6D"/>
    <w:rsid w:val="00F14640"/>
    <w:rsid w:val="00F16A6C"/>
    <w:rsid w:val="00F17160"/>
    <w:rsid w:val="00F203E8"/>
    <w:rsid w:val="00F207C4"/>
    <w:rsid w:val="00F224BA"/>
    <w:rsid w:val="00F22E41"/>
    <w:rsid w:val="00F2533C"/>
    <w:rsid w:val="00F258A7"/>
    <w:rsid w:val="00F2692E"/>
    <w:rsid w:val="00F27B9F"/>
    <w:rsid w:val="00F27F93"/>
    <w:rsid w:val="00F31575"/>
    <w:rsid w:val="00F31D31"/>
    <w:rsid w:val="00F3227A"/>
    <w:rsid w:val="00F3292A"/>
    <w:rsid w:val="00F33973"/>
    <w:rsid w:val="00F33AC1"/>
    <w:rsid w:val="00F35CBF"/>
    <w:rsid w:val="00F40301"/>
    <w:rsid w:val="00F40BE9"/>
    <w:rsid w:val="00F40D95"/>
    <w:rsid w:val="00F418E0"/>
    <w:rsid w:val="00F434A7"/>
    <w:rsid w:val="00F436C7"/>
    <w:rsid w:val="00F451F2"/>
    <w:rsid w:val="00F457F5"/>
    <w:rsid w:val="00F47066"/>
    <w:rsid w:val="00F5031B"/>
    <w:rsid w:val="00F53186"/>
    <w:rsid w:val="00F53400"/>
    <w:rsid w:val="00F54AAA"/>
    <w:rsid w:val="00F54D8F"/>
    <w:rsid w:val="00F56E88"/>
    <w:rsid w:val="00F57679"/>
    <w:rsid w:val="00F57FF7"/>
    <w:rsid w:val="00F63DCD"/>
    <w:rsid w:val="00F653F2"/>
    <w:rsid w:val="00F6567E"/>
    <w:rsid w:val="00F66A18"/>
    <w:rsid w:val="00F66A62"/>
    <w:rsid w:val="00F6735E"/>
    <w:rsid w:val="00F67D50"/>
    <w:rsid w:val="00F67D5A"/>
    <w:rsid w:val="00F70D3F"/>
    <w:rsid w:val="00F7226E"/>
    <w:rsid w:val="00F763AD"/>
    <w:rsid w:val="00F76E7C"/>
    <w:rsid w:val="00F771A2"/>
    <w:rsid w:val="00F77585"/>
    <w:rsid w:val="00F77BD3"/>
    <w:rsid w:val="00F77F38"/>
    <w:rsid w:val="00F8042B"/>
    <w:rsid w:val="00F813D9"/>
    <w:rsid w:val="00F81F20"/>
    <w:rsid w:val="00F831B2"/>
    <w:rsid w:val="00F8326B"/>
    <w:rsid w:val="00F832A6"/>
    <w:rsid w:val="00F87851"/>
    <w:rsid w:val="00F87CAE"/>
    <w:rsid w:val="00F911DB"/>
    <w:rsid w:val="00F91271"/>
    <w:rsid w:val="00F91458"/>
    <w:rsid w:val="00F91508"/>
    <w:rsid w:val="00F93445"/>
    <w:rsid w:val="00F93690"/>
    <w:rsid w:val="00F95F30"/>
    <w:rsid w:val="00F97206"/>
    <w:rsid w:val="00FA02B5"/>
    <w:rsid w:val="00FA10AB"/>
    <w:rsid w:val="00FA1B39"/>
    <w:rsid w:val="00FA3573"/>
    <w:rsid w:val="00FA361C"/>
    <w:rsid w:val="00FA4860"/>
    <w:rsid w:val="00FA5F20"/>
    <w:rsid w:val="00FA710F"/>
    <w:rsid w:val="00FA7A21"/>
    <w:rsid w:val="00FA7E16"/>
    <w:rsid w:val="00FB1870"/>
    <w:rsid w:val="00FB2A14"/>
    <w:rsid w:val="00FB2FBE"/>
    <w:rsid w:val="00FB4258"/>
    <w:rsid w:val="00FB5DC2"/>
    <w:rsid w:val="00FB650E"/>
    <w:rsid w:val="00FC00B4"/>
    <w:rsid w:val="00FC1A54"/>
    <w:rsid w:val="00FC2AF0"/>
    <w:rsid w:val="00FC592E"/>
    <w:rsid w:val="00FC7521"/>
    <w:rsid w:val="00FD13B3"/>
    <w:rsid w:val="00FD22A2"/>
    <w:rsid w:val="00FD3946"/>
    <w:rsid w:val="00FD3A25"/>
    <w:rsid w:val="00FD4514"/>
    <w:rsid w:val="00FD59BA"/>
    <w:rsid w:val="00FD610B"/>
    <w:rsid w:val="00FD67E9"/>
    <w:rsid w:val="00FD73D5"/>
    <w:rsid w:val="00FD7F59"/>
    <w:rsid w:val="00FE3019"/>
    <w:rsid w:val="00FE4859"/>
    <w:rsid w:val="00FE5E85"/>
    <w:rsid w:val="00FE6A7D"/>
    <w:rsid w:val="00FF0EC7"/>
    <w:rsid w:val="00FF3537"/>
    <w:rsid w:val="00FF5610"/>
    <w:rsid w:val="00FF5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colormru v:ext="edit" colors="#eaeaea,#ddd"/>
    </o:shapedefaults>
    <o:shapelayout v:ext="edit">
      <o:idmap v:ext="edit" data="1"/>
    </o:shapelayout>
  </w:shapeDefaults>
  <w:decimalSymbol w:val="."/>
  <w:listSeparator w:val=","/>
  <w14:docId w14:val="136D8DAA"/>
  <w15:docId w15:val="{C5C2EF07-F2E2-4BDE-9B8E-18029C05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86"/>
    <w:rPr>
      <w:rFonts w:asciiTheme="minorHAnsi" w:hAnsiTheme="minorHAnsi"/>
      <w:sz w:val="22"/>
      <w:szCs w:val="24"/>
      <w:lang w:eastAsia="en-US"/>
    </w:rPr>
  </w:style>
  <w:style w:type="paragraph" w:styleId="Heading1">
    <w:name w:val="heading 1"/>
    <w:next w:val="Paragraph"/>
    <w:link w:val="Heading1Char"/>
    <w:qFormat/>
    <w:rsid w:val="00CD7C45"/>
    <w:pPr>
      <w:jc w:val="center"/>
      <w:outlineLvl w:val="0"/>
    </w:pPr>
    <w:rPr>
      <w:rFonts w:ascii="Palatino Linotype" w:hAnsi="Palatino Linotype" w:cs="Tahoma"/>
      <w:b/>
      <w:bCs/>
      <w:sz w:val="32"/>
      <w:szCs w:val="32"/>
      <w:lang w:eastAsia="en-US"/>
    </w:rPr>
  </w:style>
  <w:style w:type="paragraph" w:styleId="Heading2">
    <w:name w:val="heading 2"/>
    <w:basedOn w:val="Normal"/>
    <w:next w:val="Normal"/>
    <w:link w:val="Heading2Char"/>
    <w:qFormat/>
    <w:rsid w:val="00B6029A"/>
    <w:pPr>
      <w:outlineLvl w:val="1"/>
    </w:pPr>
    <w:rPr>
      <w:rFonts w:cs="Tahoma"/>
      <w:b/>
      <w:bCs/>
      <w:sz w:val="28"/>
      <w:szCs w:val="28"/>
    </w:rPr>
  </w:style>
  <w:style w:type="paragraph" w:styleId="Heading3">
    <w:name w:val="heading 3"/>
    <w:basedOn w:val="Normal"/>
    <w:next w:val="Normal"/>
    <w:qFormat/>
    <w:rsid w:val="00B6029A"/>
    <w:pPr>
      <w:outlineLvl w:val="2"/>
    </w:pPr>
    <w:rPr>
      <w:rFonts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3 entries"/>
    <w:basedOn w:val="Normal"/>
    <w:next w:val="Normal"/>
    <w:rsid w:val="006F2A82"/>
    <w:pPr>
      <w:tabs>
        <w:tab w:val="center" w:pos="2552"/>
        <w:tab w:val="center" w:pos="5103"/>
        <w:tab w:val="center" w:pos="7655"/>
        <w:tab w:val="right" w:pos="9826"/>
      </w:tabs>
      <w:spacing w:before="60"/>
      <w:ind w:left="408"/>
    </w:pPr>
    <w:rPr>
      <w:rFonts w:ascii="Helvetica" w:hAnsi="Helvetica"/>
      <w:caps/>
      <w:sz w:val="21"/>
    </w:rPr>
  </w:style>
  <w:style w:type="paragraph" w:styleId="Footer">
    <w:name w:val="footer"/>
    <w:basedOn w:val="Normal"/>
    <w:link w:val="FooterChar"/>
    <w:rsid w:val="00711A3C"/>
    <w:pPr>
      <w:tabs>
        <w:tab w:val="center" w:pos="5103"/>
        <w:tab w:val="right" w:pos="10206"/>
      </w:tabs>
    </w:pPr>
  </w:style>
  <w:style w:type="paragraph" w:styleId="TOC1">
    <w:name w:val="toc 1"/>
    <w:aliases w:val="TOC 1 Template"/>
    <w:next w:val="Normal"/>
    <w:autoRedefine/>
    <w:uiPriority w:val="39"/>
    <w:rsid w:val="00106131"/>
    <w:pPr>
      <w:tabs>
        <w:tab w:val="right" w:leader="dot" w:pos="10206"/>
      </w:tabs>
      <w:spacing w:before="120"/>
      <w:ind w:left="567"/>
    </w:pPr>
    <w:rPr>
      <w:rFonts w:asciiTheme="minorHAnsi" w:hAnsiTheme="minorHAnsi" w:cs="Tahoma"/>
      <w:b/>
      <w:sz w:val="22"/>
      <w:szCs w:val="22"/>
      <w:lang w:eastAsia="en-US"/>
    </w:rPr>
  </w:style>
  <w:style w:type="paragraph" w:styleId="TOC2">
    <w:name w:val="toc 2"/>
    <w:aliases w:val="TOC 2 Template"/>
    <w:next w:val="Normal"/>
    <w:autoRedefine/>
    <w:uiPriority w:val="39"/>
    <w:rsid w:val="00DE7D2A"/>
    <w:pPr>
      <w:tabs>
        <w:tab w:val="right" w:leader="dot" w:pos="10206"/>
      </w:tabs>
      <w:spacing w:before="60"/>
      <w:ind w:left="851"/>
    </w:pPr>
    <w:rPr>
      <w:rFonts w:ascii="Calibri" w:hAnsi="Calibri" w:cs="Tahoma"/>
      <w:noProof/>
      <w:sz w:val="22"/>
      <w:szCs w:val="24"/>
      <w:lang w:eastAsia="en-US"/>
    </w:rPr>
  </w:style>
  <w:style w:type="paragraph" w:customStyle="1" w:styleId="Bubble">
    <w:name w:val="Bubble"/>
    <w:basedOn w:val="Normal"/>
    <w:semiHidden/>
    <w:rPr>
      <w:rFonts w:ascii="Abadi MT Condensed Light" w:hAnsi="Abadi MT Condensed Light" w:cs="Arial"/>
    </w:rPr>
  </w:style>
  <w:style w:type="character" w:styleId="Hyperlink">
    <w:name w:val="Hyperlink"/>
    <w:uiPriority w:val="99"/>
    <w:rsid w:val="00106131"/>
    <w:rPr>
      <w:rFonts w:asciiTheme="minorHAnsi" w:hAnsiTheme="minorHAnsi"/>
      <w:b/>
      <w:color w:val="auto"/>
      <w:u w:val="none"/>
    </w:rPr>
  </w:style>
  <w:style w:type="paragraph" w:styleId="TOC3">
    <w:name w:val="toc 3"/>
    <w:basedOn w:val="Normal"/>
    <w:next w:val="Normal"/>
    <w:autoRedefine/>
    <w:semiHidden/>
    <w:pPr>
      <w:ind w:left="480"/>
    </w:pPr>
    <w:rPr>
      <w:rFonts w:ascii="Tahoma" w:hAnsi="Tahoma" w:cs="Tahoma"/>
    </w:rPr>
  </w:style>
  <w:style w:type="character" w:styleId="PageNumber">
    <w:name w:val="page number"/>
    <w:semiHidden/>
    <w:rsid w:val="00711A3C"/>
    <w:rPr>
      <w:rFonts w:ascii="Palatino Linotype" w:hAnsi="Palatino Linotype"/>
      <w:sz w:val="18"/>
    </w:rPr>
  </w:style>
  <w:style w:type="table" w:styleId="TableGrid">
    <w:name w:val="Table Grid"/>
    <w:aliases w:val="zigzag"/>
    <w:basedOn w:val="TableNormal"/>
    <w:uiPriority w:val="59"/>
    <w:rsid w:val="00161A40"/>
    <w:pPr>
      <w:jc w:val="center"/>
    </w:pPr>
    <w:rPr>
      <w:rFonts w:ascii="Palatino Linotype" w:hAnsi="Palatino Linotype"/>
      <w: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cPr>
      <w:vAlign w:val="center"/>
    </w:tcPr>
    <w:tblStylePr w:type="firstRow">
      <w:tblPr/>
      <w:tcPr>
        <w:tcBorders>
          <w:top w:val="single" w:sz="12" w:space="0" w:color="auto"/>
          <w:left w:val="single" w:sz="12" w:space="0" w:color="auto"/>
          <w:bottom w:val="single" w:sz="12" w:space="0" w:color="auto"/>
          <w:right w:val="single" w:sz="12" w:space="0" w:color="auto"/>
          <w:insideH w:val="nil"/>
          <w:insideV w:val="single" w:sz="6" w:space="0" w:color="auto"/>
          <w:tl2br w:val="nil"/>
          <w:tr2bl w:val="nil"/>
        </w:tcBorders>
      </w:tcPr>
    </w:tblStylePr>
  </w:style>
  <w:style w:type="paragraph" w:customStyle="1" w:styleId="Paragraph">
    <w:name w:val="Paragraph"/>
    <w:semiHidden/>
    <w:rsid w:val="00CD7C45"/>
    <w:rPr>
      <w:rFonts w:ascii="Palatino Linotype" w:hAnsi="Palatino Linotype"/>
      <w:sz w:val="22"/>
      <w:szCs w:val="24"/>
      <w:lang w:eastAsia="en-US"/>
    </w:rPr>
  </w:style>
  <w:style w:type="paragraph" w:customStyle="1" w:styleId="StyleCalibriBoldItalicCenteredLeft05cmRight05cm">
    <w:name w:val="Style Calibri Bold Italic Centered Left:  0.5 cm Right:  0.5 cm"/>
    <w:link w:val="StyleCalibriBoldItalicCenteredLeft05cmRight05cmChar"/>
    <w:semiHidden/>
    <w:rsid w:val="00CC7509"/>
    <w:pPr>
      <w:ind w:left="284" w:right="283"/>
      <w:jc w:val="center"/>
    </w:pPr>
    <w:rPr>
      <w:rFonts w:ascii="Calibri" w:hAnsi="Calibri"/>
      <w:b/>
      <w:bCs/>
      <w:i/>
      <w:iCs/>
      <w:sz w:val="22"/>
      <w:lang w:eastAsia="en-US"/>
    </w:rPr>
  </w:style>
  <w:style w:type="paragraph" w:customStyle="1" w:styleId="Textbox">
    <w:name w:val="Textbox"/>
    <w:semiHidden/>
    <w:rsid w:val="00CC7509"/>
    <w:pPr>
      <w:tabs>
        <w:tab w:val="left" w:pos="1134"/>
      </w:tabs>
      <w:jc w:val="center"/>
    </w:pPr>
    <w:rPr>
      <w:rFonts w:ascii="Calibri" w:hAnsi="Calibri"/>
      <w:sz w:val="22"/>
      <w:szCs w:val="22"/>
      <w:lang w:eastAsia="en-US"/>
    </w:rPr>
  </w:style>
  <w:style w:type="paragraph" w:customStyle="1" w:styleId="CoverTitle">
    <w:name w:val="Cover Title"/>
    <w:basedOn w:val="Normal"/>
    <w:semiHidden/>
    <w:rsid w:val="00893321"/>
    <w:pPr>
      <w:tabs>
        <w:tab w:val="left" w:pos="567"/>
      </w:tabs>
      <w:ind w:left="567"/>
    </w:pPr>
    <w:rPr>
      <w:rFonts w:ascii="Arial" w:hAnsi="Arial" w:cs="Tahoma"/>
      <w:b/>
      <w:noProof/>
      <w:sz w:val="72"/>
      <w:szCs w:val="72"/>
      <w:lang w:val="en-US"/>
    </w:rPr>
  </w:style>
  <w:style w:type="paragraph" w:customStyle="1" w:styleId="CoverSubheading">
    <w:name w:val="Cover Subheading"/>
    <w:basedOn w:val="Normal"/>
    <w:semiHidden/>
    <w:rsid w:val="00893321"/>
    <w:pPr>
      <w:tabs>
        <w:tab w:val="left" w:pos="567"/>
      </w:tabs>
      <w:ind w:left="567"/>
    </w:pPr>
    <w:rPr>
      <w:rFonts w:ascii="Arial" w:hAnsi="Arial" w:cs="Tahoma"/>
      <w:sz w:val="44"/>
      <w:szCs w:val="44"/>
    </w:rPr>
  </w:style>
  <w:style w:type="paragraph" w:customStyle="1" w:styleId="CoverAuthorName">
    <w:name w:val="Cover Author Name"/>
    <w:link w:val="CoverAuthorNameChar"/>
    <w:semiHidden/>
    <w:rsid w:val="001760A6"/>
    <w:pPr>
      <w:tabs>
        <w:tab w:val="left" w:pos="567"/>
      </w:tabs>
      <w:ind w:left="567"/>
    </w:pPr>
    <w:rPr>
      <w:rFonts w:ascii="Arial" w:hAnsi="Arial" w:cs="Tahoma"/>
      <w:b/>
      <w:caps/>
      <w:sz w:val="22"/>
      <w:szCs w:val="22"/>
      <w:lang w:eastAsia="en-US"/>
    </w:rPr>
  </w:style>
  <w:style w:type="paragraph" w:customStyle="1" w:styleId="CoverHyperlink">
    <w:name w:val="Cover Hyperlink"/>
    <w:link w:val="CoverHyperlinkChar"/>
    <w:semiHidden/>
    <w:rsid w:val="00E748A6"/>
    <w:pPr>
      <w:tabs>
        <w:tab w:val="left" w:pos="1134"/>
      </w:tabs>
      <w:jc w:val="center"/>
    </w:pPr>
    <w:rPr>
      <w:rFonts w:ascii="Calibri" w:hAnsi="Calibri"/>
      <w:b/>
      <w:sz w:val="32"/>
      <w:szCs w:val="32"/>
      <w:lang w:eastAsia="en-US"/>
    </w:rPr>
  </w:style>
  <w:style w:type="paragraph" w:customStyle="1" w:styleId="POD">
    <w:name w:val="POD"/>
    <w:basedOn w:val="Normal"/>
    <w:semiHidden/>
    <w:rsid w:val="0074018D"/>
    <w:pPr>
      <w:jc w:val="center"/>
    </w:pPr>
    <w:rPr>
      <w:rFonts w:ascii="Arial Narrow" w:hAnsi="Arial Narrow"/>
      <w:b/>
      <w:szCs w:val="22"/>
    </w:rPr>
  </w:style>
  <w:style w:type="paragraph" w:customStyle="1" w:styleId="PublishMeNowFreeestyleScript">
    <w:name w:val="PublishMeNow Freeestyle Script"/>
    <w:semiHidden/>
    <w:rsid w:val="001760A6"/>
    <w:pPr>
      <w:tabs>
        <w:tab w:val="left" w:pos="1134"/>
      </w:tabs>
      <w:jc w:val="center"/>
    </w:pPr>
    <w:rPr>
      <w:rFonts w:ascii="Freestyle Script" w:hAnsi="Freestyle Script"/>
      <w:sz w:val="50"/>
      <w:szCs w:val="50"/>
      <w:lang w:eastAsia="en-US"/>
    </w:rPr>
  </w:style>
  <w:style w:type="paragraph" w:customStyle="1" w:styleId="PublishMeNowNormal">
    <w:name w:val="PublishMeNow Normal"/>
    <w:semiHidden/>
    <w:rsid w:val="001760A6"/>
    <w:pPr>
      <w:tabs>
        <w:tab w:val="left" w:pos="1134"/>
      </w:tabs>
      <w:jc w:val="center"/>
    </w:pPr>
    <w:rPr>
      <w:rFonts w:ascii="Calibri" w:hAnsi="Calibri"/>
      <w:sz w:val="22"/>
      <w:szCs w:val="22"/>
      <w:lang w:eastAsia="en-US"/>
    </w:rPr>
  </w:style>
  <w:style w:type="paragraph" w:customStyle="1" w:styleId="PublishMeNowEmailHyperlink">
    <w:name w:val="PublishMeNow Email Hyperlink"/>
    <w:semiHidden/>
    <w:rsid w:val="00E748A6"/>
    <w:pPr>
      <w:tabs>
        <w:tab w:val="left" w:pos="1134"/>
      </w:tabs>
      <w:jc w:val="center"/>
    </w:pPr>
    <w:rPr>
      <w:rFonts w:ascii="Calibri" w:hAnsi="Calibri"/>
      <w:b/>
      <w:sz w:val="22"/>
      <w:szCs w:val="22"/>
      <w:lang w:eastAsia="en-US"/>
    </w:rPr>
  </w:style>
  <w:style w:type="paragraph" w:customStyle="1" w:styleId="PublishMeNowHyperlink">
    <w:name w:val="PublishMeNow Hyperlink"/>
    <w:semiHidden/>
    <w:rsid w:val="001760A6"/>
    <w:pPr>
      <w:tabs>
        <w:tab w:val="left" w:pos="1134"/>
      </w:tabs>
      <w:jc w:val="center"/>
    </w:pPr>
    <w:rPr>
      <w:rFonts w:ascii="Calibri" w:hAnsi="Calibri"/>
      <w:b/>
      <w:sz w:val="36"/>
      <w:szCs w:val="36"/>
      <w:lang w:eastAsia="en-US"/>
    </w:rPr>
  </w:style>
  <w:style w:type="paragraph" w:customStyle="1" w:styleId="PublishMeNowSlogan">
    <w:name w:val="PublishMeNow Slogan"/>
    <w:semiHidden/>
    <w:rsid w:val="001760A6"/>
    <w:pPr>
      <w:tabs>
        <w:tab w:val="left" w:pos="1134"/>
      </w:tabs>
      <w:jc w:val="center"/>
    </w:pPr>
    <w:rPr>
      <w:rFonts w:ascii="Calibri" w:hAnsi="Calibri"/>
      <w:b/>
      <w:i/>
      <w:sz w:val="22"/>
      <w:szCs w:val="22"/>
      <w:lang w:eastAsia="en-US"/>
    </w:rPr>
  </w:style>
  <w:style w:type="paragraph" w:customStyle="1" w:styleId="CoverEmailHyperlink">
    <w:name w:val="Cover Email Hyperlink"/>
    <w:basedOn w:val="CoverHyperlink"/>
    <w:semiHidden/>
    <w:rsid w:val="0074018D"/>
  </w:style>
  <w:style w:type="paragraph" w:customStyle="1" w:styleId="ThankYouGap">
    <w:name w:val="Thank You Gap"/>
    <w:semiHidden/>
    <w:rsid w:val="00512D79"/>
    <w:pPr>
      <w:tabs>
        <w:tab w:val="left" w:pos="1985"/>
      </w:tabs>
      <w:ind w:left="1985" w:right="283" w:hanging="284"/>
    </w:pPr>
    <w:rPr>
      <w:rFonts w:ascii="Calibri" w:hAnsi="Calibri"/>
      <w:sz w:val="10"/>
      <w:szCs w:val="10"/>
      <w:lang w:eastAsia="en-US"/>
    </w:rPr>
  </w:style>
  <w:style w:type="paragraph" w:customStyle="1" w:styleId="ThankYou">
    <w:name w:val="Thank You"/>
    <w:basedOn w:val="Normal"/>
    <w:semiHidden/>
    <w:rsid w:val="0074018D"/>
    <w:pPr>
      <w:ind w:left="284" w:right="283"/>
      <w:jc w:val="center"/>
    </w:pPr>
    <w:rPr>
      <w:rFonts w:ascii="Arial Rounded MT Bold" w:hAnsi="Arial Rounded MT Bold"/>
      <w:sz w:val="72"/>
      <w:szCs w:val="72"/>
    </w:rPr>
  </w:style>
  <w:style w:type="paragraph" w:customStyle="1" w:styleId="ThankYouFreestyleScript">
    <w:name w:val="Thank You Freestyle Script"/>
    <w:semiHidden/>
    <w:rsid w:val="001760A6"/>
    <w:pPr>
      <w:ind w:left="284" w:right="283"/>
      <w:jc w:val="center"/>
    </w:pPr>
    <w:rPr>
      <w:rFonts w:ascii="Freestyle Script" w:hAnsi="Freestyle Script"/>
      <w:sz w:val="60"/>
      <w:lang w:eastAsia="en-US"/>
    </w:rPr>
  </w:style>
  <w:style w:type="paragraph" w:customStyle="1" w:styleId="StyleThankYouFreestyleScript">
    <w:name w:val="Style Thank You Freestyle Script"/>
    <w:basedOn w:val="ThankYouFreestyleScript"/>
    <w:semiHidden/>
    <w:rsid w:val="0074018D"/>
    <w:pPr>
      <w:ind w:left="0" w:right="0"/>
    </w:pPr>
  </w:style>
  <w:style w:type="paragraph" w:customStyle="1" w:styleId="ThankYouHyperlink">
    <w:name w:val="Thank You Hyperlink"/>
    <w:basedOn w:val="Normal"/>
    <w:semiHidden/>
    <w:rsid w:val="00B974BE"/>
    <w:pPr>
      <w:ind w:left="284" w:right="283"/>
      <w:jc w:val="center"/>
    </w:pPr>
    <w:rPr>
      <w:rFonts w:ascii="Calibri" w:hAnsi="Calibri"/>
      <w:b/>
      <w:sz w:val="36"/>
      <w:szCs w:val="36"/>
    </w:rPr>
  </w:style>
  <w:style w:type="paragraph" w:customStyle="1" w:styleId="ThankYouCommunityDetails">
    <w:name w:val="Thank You Community Details"/>
    <w:link w:val="ThankYouCommunityDetailsChar"/>
    <w:semiHidden/>
    <w:rsid w:val="001760A6"/>
    <w:rPr>
      <w:rFonts w:ascii="Calibri" w:hAnsi="Calibri"/>
      <w:b/>
      <w:bCs/>
      <w:i/>
      <w:iCs/>
      <w:sz w:val="22"/>
      <w:lang w:eastAsia="en-US"/>
    </w:rPr>
  </w:style>
  <w:style w:type="paragraph" w:customStyle="1" w:styleId="ThankYouSlogan">
    <w:name w:val="Thank You Slogan"/>
    <w:semiHidden/>
    <w:rsid w:val="001760A6"/>
    <w:pPr>
      <w:ind w:left="284" w:right="283"/>
      <w:jc w:val="center"/>
    </w:pPr>
    <w:rPr>
      <w:rFonts w:ascii="Calibri" w:hAnsi="Calibri"/>
      <w:b/>
      <w:i/>
      <w:sz w:val="22"/>
      <w:szCs w:val="22"/>
      <w:lang w:eastAsia="en-US"/>
    </w:rPr>
  </w:style>
  <w:style w:type="paragraph" w:customStyle="1" w:styleId="ThankYouNormal">
    <w:name w:val="Thank You Normal"/>
    <w:basedOn w:val="Normal"/>
    <w:semiHidden/>
    <w:rsid w:val="00B974BE"/>
    <w:pPr>
      <w:ind w:left="567"/>
    </w:pPr>
    <w:rPr>
      <w:rFonts w:ascii="Gill Sans MT" w:hAnsi="Gill Sans MT"/>
      <w:sz w:val="20"/>
      <w:szCs w:val="20"/>
    </w:rPr>
  </w:style>
  <w:style w:type="paragraph" w:customStyle="1" w:styleId="ThankYouNormalCentred">
    <w:name w:val="Thank You Normal Centred"/>
    <w:semiHidden/>
    <w:rsid w:val="001760A6"/>
    <w:pPr>
      <w:jc w:val="center"/>
    </w:pPr>
    <w:rPr>
      <w:rFonts w:ascii="Gill Sans MT" w:hAnsi="Gill Sans MT"/>
      <w:lang w:eastAsia="en-US"/>
    </w:rPr>
  </w:style>
  <w:style w:type="paragraph" w:customStyle="1" w:styleId="ThankYouDetailsHeading">
    <w:name w:val="Thank You Details Heading"/>
    <w:link w:val="ThankYouDetailsHeadingChar"/>
    <w:semiHidden/>
    <w:rsid w:val="001760A6"/>
    <w:pPr>
      <w:tabs>
        <w:tab w:val="left" w:pos="1985"/>
      </w:tabs>
      <w:ind w:left="1985" w:right="283" w:hanging="284"/>
    </w:pPr>
    <w:rPr>
      <w:rFonts w:ascii="Calibri" w:hAnsi="Calibri"/>
      <w:b/>
      <w:sz w:val="22"/>
      <w:szCs w:val="22"/>
      <w:lang w:eastAsia="en-US"/>
    </w:rPr>
  </w:style>
  <w:style w:type="character" w:customStyle="1" w:styleId="ThankYouDetailsHeadingChar">
    <w:name w:val="Thank You Details Heading Char"/>
    <w:link w:val="ThankYouDetailsHeading"/>
    <w:semiHidden/>
    <w:rsid w:val="001760A6"/>
    <w:rPr>
      <w:rFonts w:ascii="Calibri" w:hAnsi="Calibri"/>
      <w:b/>
      <w:sz w:val="22"/>
      <w:szCs w:val="22"/>
      <w:lang w:eastAsia="en-US"/>
    </w:rPr>
  </w:style>
  <w:style w:type="paragraph" w:customStyle="1" w:styleId="ThankYouWeLoveYourFeedback">
    <w:name w:val="Thank You We Love Your Feedback"/>
    <w:basedOn w:val="Normal"/>
    <w:semiHidden/>
    <w:rsid w:val="00B974BE"/>
    <w:pPr>
      <w:ind w:left="851" w:right="283"/>
    </w:pPr>
    <w:rPr>
      <w:rFonts w:ascii="Calibri" w:hAnsi="Calibri"/>
      <w:b/>
      <w:i/>
    </w:rPr>
  </w:style>
  <w:style w:type="paragraph" w:customStyle="1" w:styleId="ThankYouDetailsText">
    <w:name w:val="Thank You Details Text"/>
    <w:link w:val="ThankYouDetailsTextChar"/>
    <w:semiHidden/>
    <w:rsid w:val="00512D79"/>
    <w:pPr>
      <w:tabs>
        <w:tab w:val="left" w:pos="1985"/>
      </w:tabs>
      <w:ind w:left="1985" w:right="283" w:hanging="284"/>
    </w:pPr>
    <w:rPr>
      <w:rFonts w:ascii="Calibri" w:hAnsi="Calibri"/>
      <w:sz w:val="22"/>
      <w:szCs w:val="22"/>
      <w:lang w:eastAsia="en-US"/>
    </w:rPr>
  </w:style>
  <w:style w:type="character" w:customStyle="1" w:styleId="ThankYouDetailsTextChar">
    <w:name w:val="Thank You Details Text Char"/>
    <w:link w:val="ThankYouDetailsText"/>
    <w:rsid w:val="00512D79"/>
    <w:rPr>
      <w:rFonts w:ascii="Calibri" w:hAnsi="Calibri"/>
      <w:sz w:val="22"/>
      <w:szCs w:val="22"/>
      <w:lang w:val="en-GB" w:eastAsia="en-US" w:bidi="ar-SA"/>
    </w:rPr>
  </w:style>
  <w:style w:type="paragraph" w:customStyle="1" w:styleId="ThankYouBlankLines">
    <w:name w:val="Thank You Blank Lines"/>
    <w:semiHidden/>
    <w:rsid w:val="001760A6"/>
    <w:pPr>
      <w:ind w:left="284" w:right="283"/>
    </w:pPr>
    <w:rPr>
      <w:rFonts w:ascii="Calibri" w:hAnsi="Calibri"/>
      <w:sz w:val="21"/>
      <w:szCs w:val="21"/>
      <w:lang w:eastAsia="en-US"/>
    </w:rPr>
  </w:style>
  <w:style w:type="paragraph" w:customStyle="1" w:styleId="ThankYouSpacer">
    <w:name w:val="Thank You Spacer"/>
    <w:basedOn w:val="Normal"/>
    <w:semiHidden/>
    <w:rsid w:val="00B974BE"/>
    <w:pPr>
      <w:tabs>
        <w:tab w:val="left" w:pos="1985"/>
      </w:tabs>
      <w:ind w:left="1985" w:right="283" w:hanging="284"/>
    </w:pPr>
    <w:rPr>
      <w:rFonts w:ascii="Calibri" w:hAnsi="Calibri"/>
      <w:sz w:val="10"/>
      <w:szCs w:val="10"/>
    </w:rPr>
  </w:style>
  <w:style w:type="paragraph" w:customStyle="1" w:styleId="ThankYouLoveYourFeedback">
    <w:name w:val="Thank You Love Your Feedback"/>
    <w:semiHidden/>
    <w:rsid w:val="001760A6"/>
    <w:pPr>
      <w:ind w:left="851" w:right="283"/>
    </w:pPr>
    <w:rPr>
      <w:rFonts w:ascii="Calibri" w:hAnsi="Calibri"/>
      <w:b/>
      <w:i/>
      <w:sz w:val="22"/>
      <w:szCs w:val="24"/>
      <w:lang w:eastAsia="en-US"/>
    </w:rPr>
  </w:style>
  <w:style w:type="character" w:customStyle="1" w:styleId="StyleCalibriBoldItalicCenteredLeft05cmRight05cmChar">
    <w:name w:val="Style Calibri Bold Italic Centered Left:  0.5 cm Right:  0.5 cm Char"/>
    <w:link w:val="StyleCalibriBoldItalicCenteredLeft05cmRight05cm"/>
    <w:rsid w:val="00176359"/>
    <w:rPr>
      <w:rFonts w:ascii="Calibri" w:hAnsi="Calibri"/>
      <w:b/>
      <w:bCs/>
      <w:i/>
      <w:iCs/>
      <w:sz w:val="22"/>
      <w:lang w:val="en-GB" w:eastAsia="en-US" w:bidi="ar-SA"/>
    </w:rPr>
  </w:style>
  <w:style w:type="character" w:customStyle="1" w:styleId="ThankYouCommunityDetailsChar">
    <w:name w:val="Thank You Community Details Char"/>
    <w:basedOn w:val="StyleCalibriBoldItalicCenteredLeft05cmRight05cmChar"/>
    <w:link w:val="ThankYouCommunityDetails"/>
    <w:semiHidden/>
    <w:rsid w:val="001760A6"/>
    <w:rPr>
      <w:rFonts w:ascii="Calibri" w:hAnsi="Calibri"/>
      <w:b/>
      <w:bCs/>
      <w:i/>
      <w:iCs/>
      <w:sz w:val="22"/>
      <w:lang w:val="en-GB" w:eastAsia="en-US" w:bidi="ar-SA"/>
    </w:rPr>
  </w:style>
  <w:style w:type="paragraph" w:customStyle="1" w:styleId="ThankYouNormalWebaddress">
    <w:name w:val="Thank You Normal Webaddress"/>
    <w:basedOn w:val="Normal"/>
    <w:semiHidden/>
    <w:rsid w:val="00176359"/>
    <w:pPr>
      <w:spacing w:line="100" w:lineRule="exact"/>
      <w:jc w:val="center"/>
    </w:pPr>
    <w:rPr>
      <w:rFonts w:ascii="Gill Sans MT" w:hAnsi="Gill Sans MT"/>
      <w:sz w:val="19"/>
      <w:szCs w:val="19"/>
    </w:rPr>
  </w:style>
  <w:style w:type="paragraph" w:customStyle="1" w:styleId="PageNumberRomanNumerals">
    <w:name w:val="Page Number Roman Numerals"/>
    <w:basedOn w:val="Normal"/>
    <w:semiHidden/>
    <w:rsid w:val="00176359"/>
    <w:pPr>
      <w:tabs>
        <w:tab w:val="right" w:pos="10200"/>
      </w:tabs>
      <w:ind w:right="-15"/>
      <w:jc w:val="center"/>
    </w:pPr>
    <w:rPr>
      <w:rFonts w:ascii="Helvetica" w:hAnsi="Helvetica" w:cs="Tahoma"/>
      <w:i/>
      <w:sz w:val="18"/>
      <w:szCs w:val="18"/>
    </w:rPr>
  </w:style>
  <w:style w:type="paragraph" w:customStyle="1" w:styleId="FooterMain">
    <w:name w:val="Footer Main"/>
    <w:basedOn w:val="Normal"/>
    <w:semiHidden/>
    <w:rsid w:val="00176359"/>
    <w:pPr>
      <w:pBdr>
        <w:top w:val="single" w:sz="4" w:space="1" w:color="auto"/>
      </w:pBdr>
      <w:tabs>
        <w:tab w:val="center" w:pos="5103"/>
        <w:tab w:val="right" w:pos="10200"/>
      </w:tabs>
      <w:ind w:right="-15"/>
    </w:pPr>
    <w:rPr>
      <w:rFonts w:ascii="Helvetica" w:hAnsi="Helvetica" w:cs="Tahoma"/>
      <w:sz w:val="18"/>
      <w:szCs w:val="18"/>
    </w:rPr>
  </w:style>
  <w:style w:type="paragraph" w:customStyle="1" w:styleId="CoverFooter">
    <w:name w:val="Cover Footer"/>
    <w:basedOn w:val="Normal"/>
    <w:semiHidden/>
    <w:rsid w:val="00BD5208"/>
    <w:pPr>
      <w:tabs>
        <w:tab w:val="right" w:pos="10200"/>
      </w:tabs>
      <w:ind w:right="-15"/>
      <w:jc w:val="center"/>
    </w:pPr>
    <w:rPr>
      <w:rFonts w:ascii="Helvetica" w:hAnsi="Helvetica" w:cs="Tahoma"/>
      <w:i/>
      <w:sz w:val="18"/>
      <w:szCs w:val="18"/>
    </w:rPr>
  </w:style>
  <w:style w:type="paragraph" w:customStyle="1" w:styleId="FooterNumerals">
    <w:name w:val="Footer Numerals"/>
    <w:basedOn w:val="Normal"/>
    <w:semiHidden/>
    <w:rsid w:val="00BD5208"/>
    <w:pPr>
      <w:tabs>
        <w:tab w:val="right" w:pos="10200"/>
      </w:tabs>
      <w:ind w:right="-15"/>
      <w:jc w:val="center"/>
    </w:pPr>
    <w:rPr>
      <w:rFonts w:ascii="Helvetica" w:hAnsi="Helvetica" w:cs="Tahoma"/>
      <w:sz w:val="18"/>
      <w:szCs w:val="18"/>
    </w:rPr>
  </w:style>
  <w:style w:type="paragraph" w:customStyle="1" w:styleId="TeacherFeedbackOpportunity">
    <w:name w:val="Teacher Feedback Opportunity"/>
    <w:basedOn w:val="Normal"/>
    <w:semiHidden/>
    <w:rsid w:val="00BD5208"/>
    <w:pPr>
      <w:jc w:val="center"/>
    </w:pPr>
    <w:rPr>
      <w:rFonts w:ascii="Calibri" w:hAnsi="Calibri"/>
      <w:b/>
      <w:sz w:val="30"/>
      <w:szCs w:val="30"/>
    </w:rPr>
  </w:style>
  <w:style w:type="paragraph" w:customStyle="1" w:styleId="TeacherfeedbackItalic">
    <w:name w:val="Teacher feedback Italic"/>
    <w:basedOn w:val="Normal"/>
    <w:semiHidden/>
    <w:rsid w:val="00BD5208"/>
    <w:pPr>
      <w:ind w:left="-113" w:right="-113"/>
      <w:jc w:val="center"/>
    </w:pPr>
    <w:rPr>
      <w:rFonts w:ascii="Calibri" w:hAnsi="Calibri"/>
      <w:i/>
      <w:color w:val="000000"/>
      <w:szCs w:val="22"/>
    </w:rPr>
  </w:style>
  <w:style w:type="paragraph" w:customStyle="1" w:styleId="TeacherfeedbackBlankline">
    <w:name w:val="Teacher feedback Blankline"/>
    <w:basedOn w:val="Normal"/>
    <w:semiHidden/>
    <w:rsid w:val="00BD5208"/>
    <w:rPr>
      <w:rFonts w:ascii="Calibri" w:hAnsi="Calibri"/>
      <w:szCs w:val="22"/>
    </w:rPr>
  </w:style>
  <w:style w:type="paragraph" w:customStyle="1" w:styleId="TeacherFeedbackForm">
    <w:name w:val="Teacher Feedback Form"/>
    <w:basedOn w:val="Normal"/>
    <w:semiHidden/>
    <w:rsid w:val="00A7208E"/>
    <w:pPr>
      <w:tabs>
        <w:tab w:val="right" w:leader="underscore" w:pos="10773"/>
      </w:tabs>
      <w:spacing w:before="160"/>
    </w:pPr>
    <w:rPr>
      <w:rFonts w:ascii="Trebuchet MS" w:hAnsi="Trebuchet MS"/>
      <w:sz w:val="20"/>
      <w:szCs w:val="22"/>
    </w:rPr>
  </w:style>
  <w:style w:type="paragraph" w:customStyle="1" w:styleId="ThankYou10">
    <w:name w:val="Thank You £10"/>
    <w:basedOn w:val="StyleCalibriBoldItalicCenteredLeft05cmRight05cm"/>
    <w:semiHidden/>
    <w:rsid w:val="00E748A6"/>
  </w:style>
  <w:style w:type="paragraph" w:customStyle="1" w:styleId="StyleCoverHyperlinkHelvetica">
    <w:name w:val="Style Cover Hyperlink + Helvetica"/>
    <w:basedOn w:val="CoverHyperlink"/>
    <w:link w:val="StyleCoverHyperlinkHelveticaChar"/>
    <w:semiHidden/>
    <w:rsid w:val="00E748A6"/>
    <w:rPr>
      <w:rFonts w:ascii="Helvetica" w:hAnsi="Helvetica"/>
      <w:bCs/>
    </w:rPr>
  </w:style>
  <w:style w:type="character" w:customStyle="1" w:styleId="CoverHyperlinkChar">
    <w:name w:val="Cover Hyperlink Char"/>
    <w:link w:val="CoverHyperlink"/>
    <w:rsid w:val="00E748A6"/>
    <w:rPr>
      <w:rFonts w:ascii="Calibri" w:hAnsi="Calibri"/>
      <w:b/>
      <w:sz w:val="32"/>
      <w:szCs w:val="32"/>
      <w:lang w:val="en-GB" w:eastAsia="en-US" w:bidi="ar-SA"/>
    </w:rPr>
  </w:style>
  <w:style w:type="character" w:customStyle="1" w:styleId="StyleCoverHyperlinkHelveticaChar">
    <w:name w:val="Style Cover Hyperlink + Helvetica Char"/>
    <w:link w:val="StyleCoverHyperlinkHelvetica"/>
    <w:rsid w:val="00E748A6"/>
    <w:rPr>
      <w:rFonts w:ascii="Helvetica" w:hAnsi="Helvetica"/>
      <w:b/>
      <w:bCs/>
      <w:sz w:val="32"/>
      <w:szCs w:val="32"/>
      <w:lang w:val="en-GB" w:eastAsia="en-US" w:bidi="ar-SA"/>
    </w:rPr>
  </w:style>
  <w:style w:type="paragraph" w:customStyle="1" w:styleId="TeacherfeedbackDetails">
    <w:name w:val="Teacher feedback Details"/>
    <w:semiHidden/>
    <w:rsid w:val="00F457F5"/>
    <w:pPr>
      <w:spacing w:before="80" w:after="80"/>
    </w:pPr>
    <w:rPr>
      <w:rFonts w:ascii="Calibri" w:hAnsi="Calibri"/>
      <w:sz w:val="22"/>
      <w:szCs w:val="22"/>
      <w:lang w:eastAsia="en-US"/>
    </w:rPr>
  </w:style>
  <w:style w:type="paragraph" w:customStyle="1" w:styleId="TeacherFeedbackResourceIdeas">
    <w:name w:val="Teacher Feedback Resource Ideas"/>
    <w:basedOn w:val="Normal"/>
    <w:link w:val="TeacherFeedbackResourceIdeasChar"/>
    <w:semiHidden/>
    <w:rsid w:val="00D77DAF"/>
    <w:pPr>
      <w:tabs>
        <w:tab w:val="right" w:leader="underscore" w:pos="10773"/>
      </w:tabs>
    </w:pPr>
    <w:rPr>
      <w:rFonts w:ascii="Calibri" w:hAnsi="Calibri"/>
      <w:szCs w:val="22"/>
    </w:rPr>
  </w:style>
  <w:style w:type="character" w:customStyle="1" w:styleId="TeacherFeedbackResourceIdeasChar">
    <w:name w:val="Teacher Feedback Resource Ideas Char"/>
    <w:link w:val="TeacherFeedbackResourceIdeas"/>
    <w:rsid w:val="00D77DAF"/>
    <w:rPr>
      <w:rFonts w:ascii="Calibri" w:hAnsi="Calibri"/>
      <w:sz w:val="22"/>
      <w:szCs w:val="22"/>
      <w:lang w:val="en-GB" w:eastAsia="en-US" w:bidi="ar-SA"/>
    </w:rPr>
  </w:style>
  <w:style w:type="paragraph" w:customStyle="1" w:styleId="TeacherFeedbackResourceIdeasBold">
    <w:name w:val="Teacher Feedback Resource Ideas Bold"/>
    <w:basedOn w:val="Normal"/>
    <w:link w:val="TeacherFeedbackResourceIdeasBoldChar"/>
    <w:semiHidden/>
    <w:rsid w:val="00D77DAF"/>
    <w:pPr>
      <w:tabs>
        <w:tab w:val="right" w:leader="underscore" w:pos="10773"/>
      </w:tabs>
    </w:pPr>
    <w:rPr>
      <w:rFonts w:ascii="Calibri" w:hAnsi="Calibri"/>
      <w:b/>
      <w:i/>
      <w:iCs/>
    </w:rPr>
  </w:style>
  <w:style w:type="character" w:customStyle="1" w:styleId="TeacherFeedbackResourceIdeasBoldChar">
    <w:name w:val="Teacher Feedback Resource Ideas Bold Char"/>
    <w:link w:val="TeacherFeedbackResourceIdeasBold"/>
    <w:rsid w:val="00D77DAF"/>
    <w:rPr>
      <w:rFonts w:ascii="Calibri" w:hAnsi="Calibri"/>
      <w:b/>
      <w:i/>
      <w:iCs/>
      <w:sz w:val="22"/>
      <w:szCs w:val="24"/>
      <w:lang w:val="en-GB" w:eastAsia="en-US" w:bidi="ar-SA"/>
    </w:rPr>
  </w:style>
  <w:style w:type="character" w:customStyle="1" w:styleId="FeedbackFaxemailpost">
    <w:name w:val="Feedback Fax email post"/>
    <w:semiHidden/>
    <w:rsid w:val="005F691B"/>
    <w:rPr>
      <w:rFonts w:ascii="Calibri" w:hAnsi="Calibri"/>
      <w:b/>
      <w:bCs/>
      <w:color w:val="FFFFFF"/>
      <w:sz w:val="22"/>
    </w:rPr>
  </w:style>
  <w:style w:type="paragraph" w:customStyle="1" w:styleId="FeedbackContactDetails">
    <w:name w:val="Feedback Contact Details"/>
    <w:basedOn w:val="Normal"/>
    <w:link w:val="FeedbackContactDetailsChar"/>
    <w:semiHidden/>
    <w:rsid w:val="008644D2"/>
    <w:pPr>
      <w:tabs>
        <w:tab w:val="left" w:pos="1985"/>
      </w:tabs>
      <w:ind w:right="1842"/>
    </w:pPr>
    <w:rPr>
      <w:rFonts w:ascii="Calibri" w:hAnsi="Calibri"/>
      <w:b/>
      <w:i/>
      <w:szCs w:val="22"/>
    </w:rPr>
  </w:style>
  <w:style w:type="character" w:customStyle="1" w:styleId="FeedbackContactDetailsChar">
    <w:name w:val="Feedback Contact Details Char"/>
    <w:link w:val="FeedbackContactDetails"/>
    <w:rsid w:val="008644D2"/>
    <w:rPr>
      <w:rFonts w:ascii="Calibri" w:hAnsi="Calibri"/>
      <w:b/>
      <w:i/>
      <w:sz w:val="22"/>
      <w:szCs w:val="22"/>
      <w:lang w:val="en-GB" w:eastAsia="en-US" w:bidi="ar-SA"/>
    </w:rPr>
  </w:style>
  <w:style w:type="paragraph" w:customStyle="1" w:styleId="HiddenHeading1">
    <w:name w:val="Hidden Heading 1"/>
    <w:basedOn w:val="Heading1"/>
    <w:semiHidden/>
    <w:rsid w:val="002E2E1E"/>
    <w:rPr>
      <w:color w:val="FFFFFF"/>
      <w:sz w:val="2"/>
      <w:szCs w:val="2"/>
    </w:rPr>
  </w:style>
  <w:style w:type="character" w:customStyle="1" w:styleId="CoverHL1">
    <w:name w:val="Cover HL 1"/>
    <w:semiHidden/>
    <w:rsid w:val="00893321"/>
    <w:rPr>
      <w:rFonts w:ascii="Arial" w:hAnsi="Arial"/>
      <w:b/>
      <w:bCs w:val="0"/>
      <w:sz w:val="32"/>
      <w:szCs w:val="32"/>
      <w:lang w:val="en-GB" w:eastAsia="en-US" w:bidi="ar-SA"/>
    </w:rPr>
  </w:style>
  <w:style w:type="character" w:customStyle="1" w:styleId="StyleArial">
    <w:name w:val="Style Arial"/>
    <w:semiHidden/>
    <w:rsid w:val="00893321"/>
    <w:rPr>
      <w:rFonts w:ascii="Arial" w:hAnsi="Arial"/>
    </w:rPr>
  </w:style>
  <w:style w:type="character" w:customStyle="1" w:styleId="StyleArial14pt">
    <w:name w:val="Style Arial 14 pt"/>
    <w:semiHidden/>
    <w:rsid w:val="00893321"/>
    <w:rPr>
      <w:rFonts w:ascii="Arial" w:hAnsi="Arial"/>
      <w:sz w:val="28"/>
    </w:rPr>
  </w:style>
  <w:style w:type="paragraph" w:customStyle="1" w:styleId="StyleArial12ptBoldLeft1cm">
    <w:name w:val="Style Arial 12 pt Bold Left:  1 cm"/>
    <w:basedOn w:val="Normal"/>
    <w:semiHidden/>
    <w:rsid w:val="00893321"/>
    <w:pPr>
      <w:ind w:left="567"/>
    </w:pPr>
    <w:rPr>
      <w:rFonts w:ascii="Arial" w:hAnsi="Arial"/>
      <w:b/>
      <w:bCs/>
      <w:sz w:val="24"/>
      <w:szCs w:val="20"/>
    </w:rPr>
  </w:style>
  <w:style w:type="paragraph" w:customStyle="1" w:styleId="StyleCoverAuthorName14ptNotBoldNotAllcaps">
    <w:name w:val="Style Cover Author Name 14 pt Not Bold Not All caps"/>
    <w:basedOn w:val="CoverAuthorName"/>
    <w:link w:val="StyleCoverAuthorName14ptNotBoldNotAllcapsChar"/>
    <w:semiHidden/>
    <w:rsid w:val="00893321"/>
    <w:rPr>
      <w:b w:val="0"/>
      <w:caps w:val="0"/>
      <w:sz w:val="28"/>
    </w:rPr>
  </w:style>
  <w:style w:type="character" w:customStyle="1" w:styleId="CoverAuthorNameChar">
    <w:name w:val="Cover Author Name Char"/>
    <w:link w:val="CoverAuthorName"/>
    <w:semiHidden/>
    <w:rsid w:val="001760A6"/>
    <w:rPr>
      <w:rFonts w:ascii="Arial" w:hAnsi="Arial" w:cs="Tahoma"/>
      <w:b/>
      <w:caps/>
      <w:sz w:val="22"/>
      <w:szCs w:val="22"/>
      <w:lang w:eastAsia="en-US"/>
    </w:rPr>
  </w:style>
  <w:style w:type="character" w:customStyle="1" w:styleId="StyleCoverAuthorName14ptNotBoldNotAllcapsChar">
    <w:name w:val="Style Cover Author Name 14 pt Not Bold Not All caps Char"/>
    <w:link w:val="StyleCoverAuthorName14ptNotBoldNotAllcaps"/>
    <w:rsid w:val="00893321"/>
    <w:rPr>
      <w:rFonts w:ascii="Arial" w:hAnsi="Arial" w:cs="Tahoma"/>
      <w:b/>
      <w:caps/>
      <w:sz w:val="28"/>
      <w:szCs w:val="22"/>
      <w:lang w:val="en-GB" w:eastAsia="en-US" w:bidi="ar-SA"/>
    </w:rPr>
  </w:style>
  <w:style w:type="character" w:customStyle="1" w:styleId="StyleArial12ptBold">
    <w:name w:val="Style Arial 12 pt Bold"/>
    <w:semiHidden/>
    <w:rsid w:val="00893321"/>
    <w:rPr>
      <w:rFonts w:ascii="Arial" w:hAnsi="Arial"/>
      <w:b/>
      <w:bCs/>
      <w:sz w:val="24"/>
    </w:rPr>
  </w:style>
  <w:style w:type="paragraph" w:customStyle="1" w:styleId="StyleArial1ptBoldItalicLeft075cm">
    <w:name w:val="Style Arial 1 pt Bold Italic Left:  0.75 cm"/>
    <w:basedOn w:val="Normal"/>
    <w:semiHidden/>
    <w:rsid w:val="00893321"/>
    <w:pPr>
      <w:ind w:left="426"/>
    </w:pPr>
    <w:rPr>
      <w:rFonts w:ascii="Arial" w:hAnsi="Arial"/>
      <w:b/>
      <w:bCs/>
      <w:i/>
      <w:iCs/>
      <w:sz w:val="2"/>
      <w:szCs w:val="20"/>
    </w:rPr>
  </w:style>
  <w:style w:type="paragraph" w:customStyle="1" w:styleId="StyleArial12ptBoldCenteredLeft075cm">
    <w:name w:val="Style Arial 12 pt Bold Centered Left:  0.75 cm"/>
    <w:basedOn w:val="Normal"/>
    <w:semiHidden/>
    <w:rsid w:val="00893321"/>
    <w:pPr>
      <w:ind w:left="426"/>
      <w:jc w:val="center"/>
    </w:pPr>
    <w:rPr>
      <w:rFonts w:ascii="Arial" w:hAnsi="Arial"/>
      <w:b/>
      <w:bCs/>
      <w:sz w:val="24"/>
      <w:szCs w:val="20"/>
    </w:rPr>
  </w:style>
  <w:style w:type="paragraph" w:customStyle="1" w:styleId="StyleArial12ptBoldLeft075cm">
    <w:name w:val="Style Arial 12 pt Bold Left:  0.75 cm"/>
    <w:semiHidden/>
    <w:rsid w:val="001760A6"/>
    <w:pPr>
      <w:ind w:left="426"/>
    </w:pPr>
    <w:rPr>
      <w:rFonts w:ascii="Arial" w:hAnsi="Arial"/>
      <w:b/>
      <w:bCs/>
      <w:sz w:val="24"/>
      <w:lang w:eastAsia="en-US"/>
    </w:rPr>
  </w:style>
  <w:style w:type="paragraph" w:customStyle="1" w:styleId="StyleArial12ptBoldLeft075cmRight057cm">
    <w:name w:val="Style Arial 12 pt Bold Left:  0.75 cm Right:  0.57 cm"/>
    <w:basedOn w:val="Normal"/>
    <w:semiHidden/>
    <w:rsid w:val="00893321"/>
    <w:pPr>
      <w:ind w:left="426" w:right="321"/>
    </w:pPr>
    <w:rPr>
      <w:rFonts w:ascii="Arial" w:hAnsi="Arial"/>
      <w:b/>
      <w:bCs/>
      <w:sz w:val="24"/>
      <w:szCs w:val="20"/>
    </w:rPr>
  </w:style>
  <w:style w:type="table" w:customStyle="1" w:styleId="ZigZagDefault">
    <w:name w:val="ZigZag Default"/>
    <w:basedOn w:val="TableGrid"/>
    <w:semiHidden/>
    <w:rsid w:val="004353B0"/>
    <w:rPr>
      <w:sz w:val="22"/>
    </w:rPr>
    <w:tblPr/>
    <w:tblStylePr w:type="firstRow">
      <w:pPr>
        <w:jc w:val="center"/>
      </w:pPr>
      <w:rPr>
        <w:rFonts w:ascii="Cambria" w:hAnsi="Cambria"/>
        <w:b/>
        <w:sz w:val="22"/>
      </w:rPr>
      <w:tblPr/>
      <w:tcPr>
        <w:tcBorders>
          <w:top w:val="single" w:sz="12" w:space="0" w:color="auto"/>
          <w:left w:val="single" w:sz="12" w:space="0" w:color="auto"/>
          <w:bottom w:val="single" w:sz="12" w:space="0" w:color="auto"/>
          <w:right w:val="single" w:sz="12" w:space="0" w:color="auto"/>
          <w:insideH w:val="nil"/>
          <w:insideV w:val="single" w:sz="6" w:space="0" w:color="auto"/>
          <w:tl2br w:val="nil"/>
          <w:tr2bl w:val="nil"/>
        </w:tcBorders>
      </w:tcPr>
    </w:tblStylePr>
  </w:style>
  <w:style w:type="paragraph" w:customStyle="1" w:styleId="Header4entries">
    <w:name w:val="Header 4 entries"/>
    <w:basedOn w:val="Header"/>
    <w:rsid w:val="00F3227A"/>
    <w:pPr>
      <w:tabs>
        <w:tab w:val="center" w:pos="3827"/>
        <w:tab w:val="center" w:pos="6379"/>
      </w:tabs>
    </w:pPr>
  </w:style>
  <w:style w:type="paragraph" w:customStyle="1" w:styleId="feedback">
    <w:name w:val="feedback"/>
    <w:basedOn w:val="Normal"/>
    <w:rsid w:val="004046B6"/>
    <w:pPr>
      <w:jc w:val="center"/>
    </w:pPr>
    <w:rPr>
      <w:rFonts w:ascii="Trebuchet MS" w:hAnsi="Trebuchet MS"/>
      <w:b/>
      <w:sz w:val="30"/>
      <w:szCs w:val="30"/>
    </w:rPr>
  </w:style>
  <w:style w:type="paragraph" w:styleId="BalloonText">
    <w:name w:val="Balloon Text"/>
    <w:basedOn w:val="Normal"/>
    <w:link w:val="BalloonTextChar"/>
    <w:rsid w:val="00D946F2"/>
    <w:rPr>
      <w:rFonts w:ascii="Tahoma" w:hAnsi="Tahoma" w:cs="Tahoma"/>
      <w:sz w:val="16"/>
      <w:szCs w:val="16"/>
    </w:rPr>
  </w:style>
  <w:style w:type="character" w:customStyle="1" w:styleId="BalloonTextChar">
    <w:name w:val="Balloon Text Char"/>
    <w:basedOn w:val="DefaultParagraphFont"/>
    <w:link w:val="BalloonText"/>
    <w:rsid w:val="00D946F2"/>
    <w:rPr>
      <w:rFonts w:ascii="Tahoma" w:hAnsi="Tahoma" w:cs="Tahoma"/>
      <w:sz w:val="16"/>
      <w:szCs w:val="16"/>
      <w:lang w:eastAsia="en-US"/>
    </w:rPr>
  </w:style>
  <w:style w:type="paragraph" w:customStyle="1" w:styleId="NormalDocTemplate">
    <w:name w:val="NormalDocTemplate"/>
    <w:link w:val="NormalDocTemplateChar"/>
    <w:qFormat/>
    <w:rsid w:val="00DC48AF"/>
    <w:pPr>
      <w:ind w:left="426" w:hanging="426"/>
    </w:pPr>
    <w:rPr>
      <w:rFonts w:ascii="Palatino Linotype" w:hAnsi="Palatino Linotype"/>
      <w:sz w:val="22"/>
      <w:szCs w:val="24"/>
      <w:lang w:eastAsia="en-US"/>
    </w:rPr>
  </w:style>
  <w:style w:type="paragraph" w:customStyle="1" w:styleId="Heading1DocTemplate">
    <w:name w:val="Heading 1 DocTemplate"/>
    <w:basedOn w:val="Heading1"/>
    <w:qFormat/>
    <w:rsid w:val="00F11BFD"/>
  </w:style>
  <w:style w:type="paragraph" w:customStyle="1" w:styleId="Heading2DocTemplate">
    <w:name w:val="Heading 2 DocTemplate"/>
    <w:basedOn w:val="Heading2"/>
    <w:qFormat/>
    <w:rsid w:val="00F11BFD"/>
  </w:style>
  <w:style w:type="paragraph" w:customStyle="1" w:styleId="FreeUpdatesText">
    <w:name w:val="FreeUpdatesText"/>
    <w:qFormat/>
    <w:rsid w:val="00CB72AD"/>
    <w:pPr>
      <w:jc w:val="center"/>
    </w:pPr>
    <w:rPr>
      <w:rFonts w:ascii="Kalinga" w:hAnsi="Kalinga" w:cs="Kalinga"/>
      <w:b/>
      <w:sz w:val="18"/>
      <w:szCs w:val="18"/>
      <w:lang w:eastAsia="en-US"/>
    </w:rPr>
  </w:style>
  <w:style w:type="character" w:customStyle="1" w:styleId="FooterChar">
    <w:name w:val="Footer Char"/>
    <w:basedOn w:val="DefaultParagraphFont"/>
    <w:link w:val="Footer"/>
    <w:rsid w:val="0076588C"/>
    <w:rPr>
      <w:rFonts w:ascii="Palatino Linotype" w:hAnsi="Palatino Linotype"/>
      <w:sz w:val="22"/>
      <w:szCs w:val="24"/>
      <w:lang w:eastAsia="en-US"/>
    </w:rPr>
  </w:style>
  <w:style w:type="paragraph" w:styleId="ListParagraph">
    <w:name w:val="List Paragraph"/>
    <w:basedOn w:val="Normal"/>
    <w:link w:val="ListParagraphChar"/>
    <w:uiPriority w:val="34"/>
    <w:qFormat/>
    <w:rsid w:val="002348BD"/>
    <w:pPr>
      <w:ind w:left="720"/>
      <w:contextualSpacing/>
    </w:pPr>
  </w:style>
  <w:style w:type="character" w:customStyle="1" w:styleId="ListParagraphChar">
    <w:name w:val="List Paragraph Char"/>
    <w:basedOn w:val="DefaultParagraphFont"/>
    <w:link w:val="ListParagraph"/>
    <w:uiPriority w:val="34"/>
    <w:rsid w:val="00D608E4"/>
    <w:rPr>
      <w:rFonts w:ascii="Palatino Linotype" w:hAnsi="Palatino Linotype"/>
      <w:sz w:val="22"/>
      <w:szCs w:val="24"/>
      <w:lang w:eastAsia="en-US"/>
    </w:rPr>
  </w:style>
  <w:style w:type="paragraph" w:styleId="NormalWeb">
    <w:name w:val="Normal (Web)"/>
    <w:basedOn w:val="Normal"/>
    <w:uiPriority w:val="99"/>
    <w:unhideWhenUsed/>
    <w:rsid w:val="008D01E6"/>
    <w:pPr>
      <w:spacing w:before="100" w:beforeAutospacing="1" w:after="100" w:afterAutospacing="1"/>
    </w:pPr>
    <w:rPr>
      <w:rFonts w:ascii="Times New Roman" w:eastAsiaTheme="minorEastAsia" w:hAnsi="Times New Roman"/>
      <w:sz w:val="24"/>
      <w:lang w:eastAsia="en-GB"/>
    </w:rPr>
  </w:style>
  <w:style w:type="character" w:styleId="CommentReference">
    <w:name w:val="annotation reference"/>
    <w:basedOn w:val="DefaultParagraphFont"/>
    <w:semiHidden/>
    <w:unhideWhenUsed/>
    <w:rsid w:val="00E83975"/>
    <w:rPr>
      <w:sz w:val="16"/>
      <w:szCs w:val="16"/>
    </w:rPr>
  </w:style>
  <w:style w:type="paragraph" w:styleId="CommentText">
    <w:name w:val="annotation text"/>
    <w:basedOn w:val="Normal"/>
    <w:link w:val="CommentTextChar"/>
    <w:semiHidden/>
    <w:unhideWhenUsed/>
    <w:rsid w:val="00E83975"/>
    <w:rPr>
      <w:sz w:val="20"/>
      <w:szCs w:val="20"/>
    </w:rPr>
  </w:style>
  <w:style w:type="character" w:customStyle="1" w:styleId="CommentTextChar">
    <w:name w:val="Comment Text Char"/>
    <w:basedOn w:val="DefaultParagraphFont"/>
    <w:link w:val="CommentText"/>
    <w:semiHidden/>
    <w:rsid w:val="00E83975"/>
    <w:rPr>
      <w:rFonts w:ascii="Palatino Linotype" w:hAnsi="Palatino Linotype"/>
      <w:lang w:eastAsia="en-US"/>
    </w:rPr>
  </w:style>
  <w:style w:type="paragraph" w:styleId="CommentSubject">
    <w:name w:val="annotation subject"/>
    <w:basedOn w:val="CommentText"/>
    <w:next w:val="CommentText"/>
    <w:link w:val="CommentSubjectChar"/>
    <w:semiHidden/>
    <w:unhideWhenUsed/>
    <w:rsid w:val="00E83975"/>
    <w:rPr>
      <w:b/>
      <w:bCs/>
    </w:rPr>
  </w:style>
  <w:style w:type="character" w:customStyle="1" w:styleId="CommentSubjectChar">
    <w:name w:val="Comment Subject Char"/>
    <w:basedOn w:val="CommentTextChar"/>
    <w:link w:val="CommentSubject"/>
    <w:semiHidden/>
    <w:rsid w:val="00E83975"/>
    <w:rPr>
      <w:rFonts w:ascii="Palatino Linotype" w:hAnsi="Palatino Linotype"/>
      <w:b/>
      <w:bCs/>
      <w:lang w:eastAsia="en-US"/>
    </w:rPr>
  </w:style>
  <w:style w:type="character" w:styleId="PlaceholderText">
    <w:name w:val="Placeholder Text"/>
    <w:basedOn w:val="DefaultParagraphFont"/>
    <w:uiPriority w:val="99"/>
    <w:semiHidden/>
    <w:rsid w:val="004643C9"/>
    <w:rPr>
      <w:color w:val="808080"/>
    </w:rPr>
  </w:style>
  <w:style w:type="paragraph" w:customStyle="1" w:styleId="FrontPagesNormal">
    <w:name w:val="Front Pages Normal"/>
    <w:basedOn w:val="Normal"/>
    <w:link w:val="FrontPagesNormalChar"/>
    <w:qFormat/>
    <w:rsid w:val="00534DC2"/>
    <w:rPr>
      <w:rFonts w:ascii="Calibri" w:hAnsi="Calibri"/>
    </w:rPr>
  </w:style>
  <w:style w:type="character" w:customStyle="1" w:styleId="FrontPagesNormalChar">
    <w:name w:val="Front Pages Normal Char"/>
    <w:basedOn w:val="DefaultParagraphFont"/>
    <w:link w:val="FrontPagesNormal"/>
    <w:rsid w:val="00534DC2"/>
    <w:rPr>
      <w:rFonts w:ascii="Calibri" w:hAnsi="Calibri"/>
      <w:sz w:val="22"/>
      <w:szCs w:val="24"/>
      <w:lang w:eastAsia="en-US"/>
    </w:rPr>
  </w:style>
  <w:style w:type="character" w:customStyle="1" w:styleId="Heading2Char">
    <w:name w:val="Heading 2 Char"/>
    <w:basedOn w:val="DefaultParagraphFont"/>
    <w:link w:val="Heading2"/>
    <w:rsid w:val="00D86848"/>
    <w:rPr>
      <w:rFonts w:ascii="Palatino Linotype" w:hAnsi="Palatino Linotype" w:cs="Tahoma"/>
      <w:b/>
      <w:bCs/>
      <w:sz w:val="28"/>
      <w:szCs w:val="28"/>
      <w:lang w:eastAsia="en-US"/>
    </w:rPr>
  </w:style>
  <w:style w:type="paragraph" w:customStyle="1" w:styleId="topictest">
    <w:name w:val="topic test"/>
    <w:basedOn w:val="Heading2"/>
    <w:link w:val="topictestChar"/>
    <w:qFormat/>
    <w:rsid w:val="00D86848"/>
    <w:rPr>
      <w:rFonts w:ascii="Trebuchet MS" w:hAnsi="Trebuchet MS" w:cs="Times New Roman"/>
      <w:b w:val="0"/>
      <w:bCs w:val="0"/>
      <w:sz w:val="32"/>
      <w:szCs w:val="32"/>
    </w:rPr>
  </w:style>
  <w:style w:type="paragraph" w:customStyle="1" w:styleId="answersection">
    <w:name w:val="answersection"/>
    <w:basedOn w:val="Normal"/>
    <w:link w:val="answersectionChar"/>
    <w:qFormat/>
    <w:rsid w:val="00A03C74"/>
    <w:pPr>
      <w:shd w:val="clear" w:color="auto" w:fill="000000" w:themeFill="text1"/>
      <w:spacing w:after="120"/>
      <w:outlineLvl w:val="1"/>
    </w:pPr>
    <w:rPr>
      <w:b/>
    </w:rPr>
  </w:style>
  <w:style w:type="character" w:customStyle="1" w:styleId="topictestChar">
    <w:name w:val="topic test Char"/>
    <w:basedOn w:val="Heading2Char"/>
    <w:link w:val="topictest"/>
    <w:rsid w:val="00D86848"/>
    <w:rPr>
      <w:rFonts w:ascii="Trebuchet MS" w:hAnsi="Trebuchet MS" w:cs="Tahoma"/>
      <w:b w:val="0"/>
      <w:bCs w:val="0"/>
      <w:sz w:val="32"/>
      <w:szCs w:val="32"/>
      <w:lang w:eastAsia="en-US"/>
    </w:rPr>
  </w:style>
  <w:style w:type="character" w:customStyle="1" w:styleId="answersectionChar">
    <w:name w:val="answersection Char"/>
    <w:basedOn w:val="DefaultParagraphFont"/>
    <w:link w:val="answersection"/>
    <w:rsid w:val="00A03C74"/>
    <w:rPr>
      <w:rFonts w:asciiTheme="minorHAnsi" w:hAnsiTheme="minorHAnsi"/>
      <w:b/>
      <w:sz w:val="22"/>
      <w:szCs w:val="24"/>
      <w:shd w:val="clear" w:color="auto" w:fill="000000" w:themeFill="text1"/>
      <w:lang w:eastAsia="en-US"/>
    </w:rPr>
  </w:style>
  <w:style w:type="table" w:styleId="TableGridLight">
    <w:name w:val="Grid Table Light"/>
    <w:basedOn w:val="TableNormal"/>
    <w:uiPriority w:val="40"/>
    <w:rsid w:val="00C778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778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778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778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HH1DocTemplate">
    <w:name w:val="HH1 Doc Template"/>
    <w:basedOn w:val="Normal"/>
    <w:link w:val="HH1DocTemplateChar"/>
    <w:qFormat/>
    <w:rsid w:val="00233710"/>
    <w:pPr>
      <w:outlineLvl w:val="0"/>
    </w:pPr>
    <w:rPr>
      <w:rFonts w:ascii="Segoe UI" w:hAnsi="Segoe UI" w:cs="Segoe UI"/>
      <w:noProof/>
      <w:color w:val="FFFFFF"/>
      <w:sz w:val="2"/>
      <w:szCs w:val="2"/>
      <w:lang w:eastAsia="en-GB"/>
    </w:rPr>
  </w:style>
  <w:style w:type="character" w:customStyle="1" w:styleId="HH1DocTemplateChar">
    <w:name w:val="HH1 Doc Template Char"/>
    <w:link w:val="HH1DocTemplate"/>
    <w:rsid w:val="00233710"/>
    <w:rPr>
      <w:rFonts w:ascii="Segoe UI" w:hAnsi="Segoe UI" w:cs="Segoe UI"/>
      <w:noProof/>
      <w:color w:val="FFFFFF"/>
      <w:sz w:val="2"/>
      <w:szCs w:val="2"/>
    </w:rPr>
  </w:style>
  <w:style w:type="paragraph" w:customStyle="1" w:styleId="ThankYouBodyText">
    <w:name w:val="Thank You Body Text"/>
    <w:basedOn w:val="Normal"/>
    <w:link w:val="ThankYouBodyTextChar"/>
    <w:rsid w:val="00233710"/>
    <w:pPr>
      <w:jc w:val="center"/>
    </w:pPr>
    <w:rPr>
      <w:rFonts w:ascii="Segoe UI Semilight" w:hAnsi="Segoe UI Semilight" w:cs="Segoe UI Semilight"/>
      <w:color w:val="000000"/>
      <w:szCs w:val="22"/>
      <w:lang w:eastAsia="en-GB"/>
    </w:rPr>
  </w:style>
  <w:style w:type="paragraph" w:customStyle="1" w:styleId="ThankYouHeading">
    <w:name w:val="Thank You Heading"/>
    <w:basedOn w:val="Normal"/>
    <w:link w:val="ThankYouHeadingChar"/>
    <w:rsid w:val="00233710"/>
    <w:pPr>
      <w:jc w:val="center"/>
    </w:pPr>
    <w:rPr>
      <w:rFonts w:ascii="Scriptina" w:hAnsi="Scriptina" w:cs="Segoe UI"/>
      <w:b/>
      <w:color w:val="000000"/>
      <w:sz w:val="88"/>
      <w:szCs w:val="48"/>
      <w:lang w:eastAsia="en-GB"/>
    </w:rPr>
  </w:style>
  <w:style w:type="character" w:customStyle="1" w:styleId="ThankYouBodyTextChar">
    <w:name w:val="Thank You Body Text Char"/>
    <w:basedOn w:val="DefaultParagraphFont"/>
    <w:link w:val="ThankYouBodyText"/>
    <w:rsid w:val="00233710"/>
    <w:rPr>
      <w:rFonts w:ascii="Segoe UI Semilight" w:hAnsi="Segoe UI Semilight" w:cs="Segoe UI Semilight"/>
      <w:color w:val="000000"/>
      <w:sz w:val="22"/>
      <w:szCs w:val="22"/>
    </w:rPr>
  </w:style>
  <w:style w:type="paragraph" w:customStyle="1" w:styleId="ThankYouHeading2">
    <w:name w:val="Thank You Heading 2"/>
    <w:basedOn w:val="ThankYouBodyText"/>
    <w:link w:val="ThankYouHeading2Char"/>
    <w:rsid w:val="00233710"/>
    <w:rPr>
      <w:rFonts w:ascii="Segoe UI" w:hAnsi="Segoe UI" w:cs="Segoe UI"/>
      <w:b/>
      <w:sz w:val="44"/>
      <w:szCs w:val="44"/>
    </w:rPr>
  </w:style>
  <w:style w:type="character" w:customStyle="1" w:styleId="ThankYouHeadingChar">
    <w:name w:val="Thank You Heading Char"/>
    <w:basedOn w:val="DefaultParagraphFont"/>
    <w:link w:val="ThankYouHeading"/>
    <w:rsid w:val="00233710"/>
    <w:rPr>
      <w:rFonts w:ascii="Scriptina" w:hAnsi="Scriptina" w:cs="Segoe UI"/>
      <w:b/>
      <w:color w:val="000000"/>
      <w:sz w:val="88"/>
      <w:szCs w:val="48"/>
    </w:rPr>
  </w:style>
  <w:style w:type="paragraph" w:customStyle="1" w:styleId="ThankYouBold">
    <w:name w:val="Thank You Bold"/>
    <w:basedOn w:val="ThankYouBodyText"/>
    <w:link w:val="ThankYouBoldChar"/>
    <w:rsid w:val="00233710"/>
    <w:rPr>
      <w:rFonts w:ascii="Segoe UI" w:hAnsi="Segoe UI" w:cs="Segoe UI"/>
      <w:b/>
    </w:rPr>
  </w:style>
  <w:style w:type="character" w:customStyle="1" w:styleId="ThankYouHeading2Char">
    <w:name w:val="Thank You Heading 2 Char"/>
    <w:basedOn w:val="ThankYouBodyTextChar"/>
    <w:link w:val="ThankYouHeading2"/>
    <w:rsid w:val="00233710"/>
    <w:rPr>
      <w:rFonts w:ascii="Segoe UI" w:hAnsi="Segoe UI" w:cs="Segoe UI"/>
      <w:b/>
      <w:color w:val="000000"/>
      <w:sz w:val="44"/>
      <w:szCs w:val="44"/>
    </w:rPr>
  </w:style>
  <w:style w:type="paragraph" w:customStyle="1" w:styleId="ThankYouHeading3">
    <w:name w:val="Thank You Heading 3"/>
    <w:basedOn w:val="ThankYouBodyText"/>
    <w:link w:val="ThankYouHeading3Char"/>
    <w:rsid w:val="00233710"/>
    <w:rPr>
      <w:rFonts w:ascii="Segoe UI" w:hAnsi="Segoe UI" w:cs="Segoe UI"/>
      <w:b/>
      <w:sz w:val="30"/>
    </w:rPr>
  </w:style>
  <w:style w:type="character" w:customStyle="1" w:styleId="ThankYouBoldChar">
    <w:name w:val="Thank You Bold Char"/>
    <w:basedOn w:val="ThankYouBodyTextChar"/>
    <w:link w:val="ThankYouBold"/>
    <w:rsid w:val="00233710"/>
    <w:rPr>
      <w:rFonts w:ascii="Segoe UI" w:hAnsi="Segoe UI" w:cs="Segoe UI"/>
      <w:b/>
      <w:color w:val="000000"/>
      <w:sz w:val="22"/>
      <w:szCs w:val="22"/>
    </w:rPr>
  </w:style>
  <w:style w:type="paragraph" w:customStyle="1" w:styleId="FeedbackContact">
    <w:name w:val="Feedback Contact"/>
    <w:basedOn w:val="NormalDocTemplate"/>
    <w:link w:val="FeedbackContactChar"/>
    <w:rsid w:val="00233710"/>
    <w:pPr>
      <w:jc w:val="center"/>
    </w:pPr>
    <w:rPr>
      <w:rFonts w:ascii="Segoe UI Semilight" w:hAnsi="Segoe UI Semilight" w:cs="Segoe UI Semilight"/>
      <w:sz w:val="18"/>
    </w:rPr>
  </w:style>
  <w:style w:type="character" w:customStyle="1" w:styleId="ThankYouHeading3Char">
    <w:name w:val="Thank You Heading 3 Char"/>
    <w:basedOn w:val="ThankYouBodyTextChar"/>
    <w:link w:val="ThankYouHeading3"/>
    <w:rsid w:val="00233710"/>
    <w:rPr>
      <w:rFonts w:ascii="Segoe UI" w:hAnsi="Segoe UI" w:cs="Segoe UI"/>
      <w:b/>
      <w:color w:val="000000"/>
      <w:sz w:val="30"/>
      <w:szCs w:val="22"/>
    </w:rPr>
  </w:style>
  <w:style w:type="paragraph" w:customStyle="1" w:styleId="FeedbackContact2">
    <w:name w:val="Feedback Contact 2"/>
    <w:basedOn w:val="NormalDocTemplate"/>
    <w:link w:val="FeedbackContact2Char"/>
    <w:rsid w:val="00233710"/>
    <w:pPr>
      <w:ind w:left="0" w:firstLine="0"/>
      <w:jc w:val="center"/>
    </w:pPr>
    <w:rPr>
      <w:rFonts w:ascii="Segoe UI" w:hAnsi="Segoe UI" w:cs="Segoe UI"/>
      <w:b/>
      <w:sz w:val="18"/>
      <w:lang w:val="fr-FR"/>
    </w:rPr>
  </w:style>
  <w:style w:type="character" w:customStyle="1" w:styleId="NormalDocTemplateChar">
    <w:name w:val="NormalDocTemplate Char"/>
    <w:basedOn w:val="DefaultParagraphFont"/>
    <w:link w:val="NormalDocTemplate"/>
    <w:rsid w:val="00233710"/>
    <w:rPr>
      <w:rFonts w:ascii="Palatino Linotype" w:hAnsi="Palatino Linotype"/>
      <w:sz w:val="22"/>
      <w:szCs w:val="24"/>
      <w:lang w:eastAsia="en-US"/>
    </w:rPr>
  </w:style>
  <w:style w:type="character" w:customStyle="1" w:styleId="FeedbackContactChar">
    <w:name w:val="Feedback Contact Char"/>
    <w:basedOn w:val="NormalDocTemplateChar"/>
    <w:link w:val="FeedbackContact"/>
    <w:rsid w:val="00233710"/>
    <w:rPr>
      <w:rFonts w:ascii="Segoe UI Semilight" w:hAnsi="Segoe UI Semilight" w:cs="Segoe UI Semilight"/>
      <w:sz w:val="18"/>
      <w:szCs w:val="24"/>
      <w:lang w:eastAsia="en-US"/>
    </w:rPr>
  </w:style>
  <w:style w:type="paragraph" w:customStyle="1" w:styleId="SubjectHeader">
    <w:name w:val="Subject Header"/>
    <w:basedOn w:val="Normal"/>
    <w:link w:val="SubjectHeaderChar"/>
    <w:rsid w:val="00233710"/>
    <w:pPr>
      <w:tabs>
        <w:tab w:val="right" w:pos="7621"/>
      </w:tabs>
    </w:pPr>
    <w:rPr>
      <w:rFonts w:ascii="Segoe UI" w:hAnsi="Segoe UI" w:cs="Segoe UI"/>
      <w:b/>
      <w:color w:val="000000"/>
      <w:sz w:val="32"/>
      <w:szCs w:val="32"/>
      <w:lang w:eastAsia="en-GB"/>
    </w:rPr>
  </w:style>
  <w:style w:type="character" w:customStyle="1" w:styleId="FeedbackContact2Char">
    <w:name w:val="Feedback Contact 2 Char"/>
    <w:basedOn w:val="NormalDocTemplateChar"/>
    <w:link w:val="FeedbackContact2"/>
    <w:rsid w:val="00233710"/>
    <w:rPr>
      <w:rFonts w:ascii="Segoe UI" w:hAnsi="Segoe UI" w:cs="Segoe UI"/>
      <w:b/>
      <w:sz w:val="18"/>
      <w:szCs w:val="24"/>
      <w:lang w:val="fr-FR" w:eastAsia="en-US"/>
    </w:rPr>
  </w:style>
  <w:style w:type="paragraph" w:customStyle="1" w:styleId="LevelHeader">
    <w:name w:val="Level Header"/>
    <w:basedOn w:val="SubjectHeader"/>
    <w:link w:val="LevelHeaderChar"/>
    <w:rsid w:val="00233710"/>
    <w:rPr>
      <w:color w:val="7F7F7F" w:themeColor="text1" w:themeTint="80"/>
    </w:rPr>
  </w:style>
  <w:style w:type="character" w:customStyle="1" w:styleId="SubjectHeaderChar">
    <w:name w:val="Subject Header Char"/>
    <w:basedOn w:val="DefaultParagraphFont"/>
    <w:link w:val="SubjectHeader"/>
    <w:rsid w:val="00233710"/>
    <w:rPr>
      <w:rFonts w:ascii="Segoe UI" w:hAnsi="Segoe UI" w:cs="Segoe UI"/>
      <w:b/>
      <w:color w:val="000000"/>
      <w:sz w:val="32"/>
      <w:szCs w:val="32"/>
    </w:rPr>
  </w:style>
  <w:style w:type="paragraph" w:customStyle="1" w:styleId="FrontSpecBanner">
    <w:name w:val="Front Spec Banner"/>
    <w:basedOn w:val="Normal"/>
    <w:link w:val="FrontSpecBannerChar"/>
    <w:rsid w:val="00233710"/>
    <w:pPr>
      <w:jc w:val="center"/>
    </w:pPr>
    <w:rPr>
      <w:rFonts w:ascii="Segoe UI" w:hAnsi="Segoe UI" w:cs="Segoe UI"/>
      <w:b/>
      <w:color w:val="FFFFFF"/>
      <w:szCs w:val="22"/>
      <w:lang w:eastAsia="en-GB"/>
    </w:rPr>
  </w:style>
  <w:style w:type="character" w:customStyle="1" w:styleId="LevelHeaderChar">
    <w:name w:val="Level Header Char"/>
    <w:basedOn w:val="SubjectHeaderChar"/>
    <w:link w:val="LevelHeader"/>
    <w:rsid w:val="00233710"/>
    <w:rPr>
      <w:rFonts w:ascii="Segoe UI" w:hAnsi="Segoe UI" w:cs="Segoe UI"/>
      <w:b/>
      <w:color w:val="7F7F7F" w:themeColor="text1" w:themeTint="80"/>
      <w:sz w:val="32"/>
      <w:szCs w:val="32"/>
    </w:rPr>
  </w:style>
  <w:style w:type="paragraph" w:customStyle="1" w:styleId="FrontResourceTitle">
    <w:name w:val="Front Resource Title"/>
    <w:basedOn w:val="Normal"/>
    <w:link w:val="FrontResourceTitleChar"/>
    <w:rsid w:val="00233710"/>
    <w:rPr>
      <w:rFonts w:ascii="Segoe UI" w:hAnsi="Segoe UI" w:cs="Segoe UI"/>
      <w:b/>
      <w:sz w:val="68"/>
      <w:szCs w:val="72"/>
      <w:lang w:eastAsia="en-GB"/>
    </w:rPr>
  </w:style>
  <w:style w:type="character" w:customStyle="1" w:styleId="FrontSpecBannerChar">
    <w:name w:val="Front Spec Banner Char"/>
    <w:basedOn w:val="DefaultParagraphFont"/>
    <w:link w:val="FrontSpecBanner"/>
    <w:rsid w:val="00233710"/>
    <w:rPr>
      <w:rFonts w:ascii="Segoe UI" w:hAnsi="Segoe UI" w:cs="Segoe UI"/>
      <w:b/>
      <w:color w:val="FFFFFF"/>
      <w:sz w:val="22"/>
      <w:szCs w:val="22"/>
    </w:rPr>
  </w:style>
  <w:style w:type="paragraph" w:customStyle="1" w:styleId="FrontResourceSubtitle">
    <w:name w:val="Front Resource Subtitle"/>
    <w:basedOn w:val="Normal"/>
    <w:link w:val="FrontResourceSubtitleChar"/>
    <w:rsid w:val="00233710"/>
    <w:rPr>
      <w:rFonts w:ascii="Segoe UI Semilight" w:hAnsi="Segoe UI Semilight" w:cs="Segoe UI Semilight"/>
      <w:sz w:val="56"/>
      <w:szCs w:val="72"/>
      <w:lang w:eastAsia="en-GB"/>
    </w:rPr>
  </w:style>
  <w:style w:type="character" w:customStyle="1" w:styleId="FrontResourceTitleChar">
    <w:name w:val="Front Resource Title Char"/>
    <w:basedOn w:val="DefaultParagraphFont"/>
    <w:link w:val="FrontResourceTitle"/>
    <w:rsid w:val="00233710"/>
    <w:rPr>
      <w:rFonts w:ascii="Segoe UI" w:hAnsi="Segoe UI" w:cs="Segoe UI"/>
      <w:b/>
      <w:sz w:val="68"/>
      <w:szCs w:val="72"/>
    </w:rPr>
  </w:style>
  <w:style w:type="paragraph" w:customStyle="1" w:styleId="FrontAuthorName">
    <w:name w:val="Front Author Name"/>
    <w:basedOn w:val="Normal"/>
    <w:link w:val="FrontAuthorNameChar"/>
    <w:rsid w:val="00233710"/>
    <w:pPr>
      <w:spacing w:before="120"/>
    </w:pPr>
    <w:rPr>
      <w:rFonts w:ascii="Segoe UI Semilight" w:hAnsi="Segoe UI Semilight" w:cs="Segoe UI Semilight"/>
      <w:color w:val="000000"/>
      <w:sz w:val="28"/>
      <w:szCs w:val="28"/>
      <w:lang w:eastAsia="en-GB"/>
    </w:rPr>
  </w:style>
  <w:style w:type="character" w:customStyle="1" w:styleId="FrontResourceSubtitleChar">
    <w:name w:val="Front Resource Subtitle Char"/>
    <w:basedOn w:val="DefaultParagraphFont"/>
    <w:link w:val="FrontResourceSubtitle"/>
    <w:rsid w:val="00233710"/>
    <w:rPr>
      <w:rFonts w:ascii="Segoe UI Semilight" w:hAnsi="Segoe UI Semilight" w:cs="Segoe UI Semilight"/>
      <w:sz w:val="56"/>
      <w:szCs w:val="72"/>
    </w:rPr>
  </w:style>
  <w:style w:type="paragraph" w:customStyle="1" w:styleId="FrontEmail">
    <w:name w:val="Front Email"/>
    <w:basedOn w:val="Normal"/>
    <w:link w:val="FrontEmailChar"/>
    <w:rsid w:val="00233710"/>
    <w:pPr>
      <w:ind w:right="28"/>
      <w:jc w:val="right"/>
    </w:pPr>
    <w:rPr>
      <w:rFonts w:ascii="Segoe UI" w:hAnsi="Segoe UI" w:cs="Segoe UI"/>
      <w:b/>
      <w:color w:val="000000"/>
      <w:sz w:val="24"/>
      <w:szCs w:val="144"/>
      <w:lang w:eastAsia="en-GB"/>
    </w:rPr>
  </w:style>
  <w:style w:type="character" w:customStyle="1" w:styleId="FrontAuthorNameChar">
    <w:name w:val="Front Author Name Char"/>
    <w:basedOn w:val="DefaultParagraphFont"/>
    <w:link w:val="FrontAuthorName"/>
    <w:rsid w:val="00233710"/>
    <w:rPr>
      <w:rFonts w:ascii="Segoe UI Semilight" w:hAnsi="Segoe UI Semilight" w:cs="Segoe UI Semilight"/>
      <w:color w:val="000000"/>
      <w:sz w:val="28"/>
      <w:szCs w:val="28"/>
    </w:rPr>
  </w:style>
  <w:style w:type="paragraph" w:customStyle="1" w:styleId="FrontPOD">
    <w:name w:val="Front POD"/>
    <w:basedOn w:val="Normal"/>
    <w:link w:val="FrontPODChar"/>
    <w:rsid w:val="00233710"/>
    <w:pPr>
      <w:jc w:val="center"/>
    </w:pPr>
    <w:rPr>
      <w:rFonts w:ascii="Segoe UI" w:hAnsi="Segoe UI" w:cs="Segoe UI"/>
      <w:b/>
      <w:color w:val="FFFFFF"/>
      <w:szCs w:val="22"/>
      <w:lang w:eastAsia="en-GB"/>
    </w:rPr>
  </w:style>
  <w:style w:type="character" w:customStyle="1" w:styleId="FrontEmailChar">
    <w:name w:val="Front Email Char"/>
    <w:basedOn w:val="DefaultParagraphFont"/>
    <w:link w:val="FrontEmail"/>
    <w:rsid w:val="00233710"/>
    <w:rPr>
      <w:rFonts w:ascii="Segoe UI" w:hAnsi="Segoe UI" w:cs="Segoe UI"/>
      <w:b/>
      <w:color w:val="000000"/>
      <w:sz w:val="24"/>
      <w:szCs w:val="144"/>
    </w:rPr>
  </w:style>
  <w:style w:type="paragraph" w:customStyle="1" w:styleId="FrontFooter">
    <w:name w:val="Front Footer"/>
    <w:basedOn w:val="Normal"/>
    <w:link w:val="FrontFooterChar"/>
    <w:rsid w:val="00233710"/>
    <w:pPr>
      <w:jc w:val="center"/>
    </w:pPr>
    <w:rPr>
      <w:rFonts w:ascii="Segoe UI Semilight" w:hAnsi="Segoe UI Semilight" w:cs="Segoe UI Semilight"/>
      <w:color w:val="7F7F7F"/>
      <w:sz w:val="18"/>
      <w:szCs w:val="20"/>
      <w:lang w:eastAsia="en-GB"/>
    </w:rPr>
  </w:style>
  <w:style w:type="character" w:customStyle="1" w:styleId="FrontPODChar">
    <w:name w:val="Front POD Char"/>
    <w:basedOn w:val="DefaultParagraphFont"/>
    <w:link w:val="FrontPOD"/>
    <w:rsid w:val="00233710"/>
    <w:rPr>
      <w:rFonts w:ascii="Segoe UI" w:hAnsi="Segoe UI" w:cs="Segoe UI"/>
      <w:b/>
      <w:color w:val="FFFFFF"/>
      <w:sz w:val="22"/>
      <w:szCs w:val="22"/>
    </w:rPr>
  </w:style>
  <w:style w:type="paragraph" w:customStyle="1" w:styleId="Contents">
    <w:name w:val="Contents"/>
    <w:basedOn w:val="NormalDocTemplate"/>
    <w:link w:val="ContentsChar"/>
    <w:rsid w:val="00233710"/>
    <w:pPr>
      <w:jc w:val="center"/>
    </w:pPr>
    <w:rPr>
      <w:rFonts w:ascii="Segoe UI" w:hAnsi="Segoe UI" w:cs="Segoe UI"/>
      <w:b/>
      <w:sz w:val="32"/>
      <w:szCs w:val="32"/>
    </w:rPr>
  </w:style>
  <w:style w:type="character" w:customStyle="1" w:styleId="FrontFooterChar">
    <w:name w:val="Front Footer Char"/>
    <w:basedOn w:val="DefaultParagraphFont"/>
    <w:link w:val="FrontFooter"/>
    <w:rsid w:val="00233710"/>
    <w:rPr>
      <w:rFonts w:ascii="Segoe UI Semilight" w:hAnsi="Segoe UI Semilight" w:cs="Segoe UI Semilight"/>
      <w:color w:val="7F7F7F"/>
      <w:sz w:val="18"/>
    </w:rPr>
  </w:style>
  <w:style w:type="paragraph" w:customStyle="1" w:styleId="Heart">
    <w:name w:val="Heart"/>
    <w:basedOn w:val="ThankYouBold"/>
    <w:link w:val="HeartChar"/>
    <w:rsid w:val="00233710"/>
    <w:rPr>
      <w:b w:val="0"/>
      <w:sz w:val="36"/>
      <w:szCs w:val="38"/>
    </w:rPr>
  </w:style>
  <w:style w:type="character" w:customStyle="1" w:styleId="ContentsChar">
    <w:name w:val="Contents Char"/>
    <w:basedOn w:val="NormalDocTemplateChar"/>
    <w:link w:val="Contents"/>
    <w:rsid w:val="00233710"/>
    <w:rPr>
      <w:rFonts w:ascii="Segoe UI" w:hAnsi="Segoe UI" w:cs="Segoe UI"/>
      <w:b/>
      <w:sz w:val="32"/>
      <w:szCs w:val="32"/>
      <w:lang w:eastAsia="en-US"/>
    </w:rPr>
  </w:style>
  <w:style w:type="character" w:customStyle="1" w:styleId="HeartChar">
    <w:name w:val="Heart Char"/>
    <w:basedOn w:val="ThankYouBoldChar"/>
    <w:link w:val="Heart"/>
    <w:rsid w:val="00233710"/>
    <w:rPr>
      <w:rFonts w:ascii="Segoe UI" w:hAnsi="Segoe UI" w:cs="Segoe UI"/>
      <w:b w:val="0"/>
      <w:color w:val="000000"/>
      <w:sz w:val="36"/>
      <w:szCs w:val="38"/>
    </w:rPr>
  </w:style>
  <w:style w:type="character" w:customStyle="1" w:styleId="tgc">
    <w:name w:val="_tgc"/>
    <w:basedOn w:val="DefaultParagraphFont"/>
    <w:rsid w:val="00233710"/>
  </w:style>
  <w:style w:type="character" w:styleId="Emphasis">
    <w:name w:val="Emphasis"/>
    <w:basedOn w:val="DefaultParagraphFont"/>
    <w:qFormat/>
    <w:rsid w:val="00367B38"/>
    <w:rPr>
      <w:i/>
      <w:iCs/>
    </w:rPr>
  </w:style>
  <w:style w:type="character" w:customStyle="1" w:styleId="Heading1Char">
    <w:name w:val="Heading 1 Char"/>
    <w:basedOn w:val="DefaultParagraphFont"/>
    <w:link w:val="Heading1"/>
    <w:rsid w:val="00367B38"/>
    <w:rPr>
      <w:rFonts w:ascii="Palatino Linotype" w:hAnsi="Palatino Linotype" w:cs="Tahoma"/>
      <w:b/>
      <w:bCs/>
      <w:sz w:val="32"/>
      <w:szCs w:val="32"/>
      <w:lang w:eastAsia="en-US"/>
    </w:rPr>
  </w:style>
  <w:style w:type="paragraph" w:customStyle="1" w:styleId="Answerlines">
    <w:name w:val="Answer lines"/>
    <w:basedOn w:val="Normal"/>
    <w:link w:val="AnswerlinesChar"/>
    <w:qFormat/>
    <w:rsid w:val="00D030CD"/>
    <w:pPr>
      <w:tabs>
        <w:tab w:val="left" w:pos="851"/>
        <w:tab w:val="right" w:leader="dot" w:pos="10205"/>
      </w:tabs>
      <w:spacing w:before="120"/>
    </w:pPr>
  </w:style>
  <w:style w:type="paragraph" w:customStyle="1" w:styleId="Marks">
    <w:name w:val="Marks"/>
    <w:basedOn w:val="Answerlines"/>
    <w:link w:val="MarksChar"/>
    <w:qFormat/>
    <w:rsid w:val="0086199E"/>
    <w:pPr>
      <w:jc w:val="right"/>
    </w:pPr>
    <w:rPr>
      <w:i/>
      <w:sz w:val="20"/>
    </w:rPr>
  </w:style>
  <w:style w:type="character" w:customStyle="1" w:styleId="AnswerlinesChar">
    <w:name w:val="Answer lines Char"/>
    <w:basedOn w:val="DefaultParagraphFont"/>
    <w:link w:val="Answerlines"/>
    <w:rsid w:val="00D030CD"/>
    <w:rPr>
      <w:rFonts w:asciiTheme="minorHAnsi" w:hAnsiTheme="minorHAnsi"/>
      <w:sz w:val="22"/>
      <w:szCs w:val="24"/>
      <w:lang w:eastAsia="en-US"/>
    </w:rPr>
  </w:style>
  <w:style w:type="character" w:customStyle="1" w:styleId="MarksChar">
    <w:name w:val="Marks Char"/>
    <w:basedOn w:val="AnswerlinesChar"/>
    <w:link w:val="Marks"/>
    <w:rsid w:val="0086199E"/>
    <w:rPr>
      <w:rFonts w:asciiTheme="minorHAnsi" w:hAnsiTheme="minorHAnsi"/>
      <w: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3162">
      <w:bodyDiv w:val="1"/>
      <w:marLeft w:val="0"/>
      <w:marRight w:val="0"/>
      <w:marTop w:val="0"/>
      <w:marBottom w:val="0"/>
      <w:divBdr>
        <w:top w:val="none" w:sz="0" w:space="0" w:color="auto"/>
        <w:left w:val="none" w:sz="0" w:space="0" w:color="auto"/>
        <w:bottom w:val="none" w:sz="0" w:space="0" w:color="auto"/>
        <w:right w:val="none" w:sz="0" w:space="0" w:color="auto"/>
      </w:divBdr>
    </w:div>
    <w:div w:id="449016865">
      <w:bodyDiv w:val="1"/>
      <w:marLeft w:val="0"/>
      <w:marRight w:val="0"/>
      <w:marTop w:val="0"/>
      <w:marBottom w:val="0"/>
      <w:divBdr>
        <w:top w:val="none" w:sz="0" w:space="0" w:color="auto"/>
        <w:left w:val="none" w:sz="0" w:space="0" w:color="auto"/>
        <w:bottom w:val="none" w:sz="0" w:space="0" w:color="auto"/>
        <w:right w:val="none" w:sz="0" w:space="0" w:color="auto"/>
      </w:divBdr>
    </w:div>
    <w:div w:id="13871415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39" Type="http://schemas.openxmlformats.org/officeDocument/2006/relationships/oleObject" Target="embeddings/oleObject4.bin"/><Relationship Id="rId34" Type="http://schemas.openxmlformats.org/officeDocument/2006/relationships/image" Target="media/image10.wmf"/><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34.jpeg"/><Relationship Id="rId55" Type="http://schemas.openxmlformats.org/officeDocument/2006/relationships/oleObject" Target="embeddings/oleObject5.bin"/><Relationship Id="rId63" Type="http://schemas.openxmlformats.org/officeDocument/2006/relationships/oleObject" Target="embeddings/oleObject9.bin"/><Relationship Id="rId68" Type="http://schemas.openxmlformats.org/officeDocument/2006/relationships/image" Target="media/image28.png"/><Relationship Id="rId76"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oleObject" Target="embeddings/oleObject27.bin"/><Relationship Id="rId97" Type="http://schemas.openxmlformats.org/officeDocument/2006/relationships/oleObject" Target="embeddings/oleObject31.bin"/><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image" Target="media/image19.jpeg"/><Relationship Id="rId107" Type="http://schemas.openxmlformats.org/officeDocument/2006/relationships/theme" Target="theme/theme1.xml"/><Relationship Id="rId11" Type="http://schemas.openxmlformats.org/officeDocument/2006/relationships/image" Target="media/image2.png"/><Relationship Id="rId32" Type="http://schemas.openxmlformats.org/officeDocument/2006/relationships/image" Target="media/image9.wmf"/><Relationship Id="rId37" Type="http://schemas.openxmlformats.org/officeDocument/2006/relationships/oleObject" Target="embeddings/oleObject3.bin"/><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37.png"/><Relationship Id="rId58" Type="http://schemas.openxmlformats.org/officeDocument/2006/relationships/image" Target="media/image26.wmf"/><Relationship Id="rId66" Type="http://schemas.openxmlformats.org/officeDocument/2006/relationships/image" Target="media/image41.wmf"/><Relationship Id="rId74" Type="http://schemas.openxmlformats.org/officeDocument/2006/relationships/oleObject" Target="embeddings/oleObject14.bin"/><Relationship Id="rId79" Type="http://schemas.openxmlformats.org/officeDocument/2006/relationships/oleObject" Target="embeddings/oleObject19.bin"/><Relationship Id="rId87" Type="http://schemas.openxmlformats.org/officeDocument/2006/relationships/chart" Target="charts/chart2.xml"/><Relationship Id="rId102"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oleObject" Target="embeddings/oleObject8.bin"/><Relationship Id="rId82" Type="http://schemas.openxmlformats.org/officeDocument/2006/relationships/oleObject" Target="embeddings/oleObject22.bin"/><Relationship Id="rId90" Type="http://schemas.openxmlformats.org/officeDocument/2006/relationships/image" Target="media/image32.wmf"/><Relationship Id="rId95" Type="http://schemas.openxmlformats.org/officeDocument/2006/relationships/oleObject" Target="embeddings/oleObject30.bin"/><Relationship Id="rId14" Type="http://schemas.openxmlformats.org/officeDocument/2006/relationships/image" Target="media/image4.jpg"/><Relationship Id="rId27" Type="http://schemas.openxmlformats.org/officeDocument/2006/relationships/image" Target="media/image17.jpeg"/><Relationship Id="rId30" Type="http://schemas.openxmlformats.org/officeDocument/2006/relationships/image" Target="media/image7.jpeg"/><Relationship Id="rId35" Type="http://schemas.openxmlformats.org/officeDocument/2006/relationships/oleObject" Target="embeddings/oleObject2.bin"/><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wmf"/><Relationship Id="rId64" Type="http://schemas.openxmlformats.org/officeDocument/2006/relationships/image" Target="media/image40.wmf"/><Relationship Id="rId69" Type="http://schemas.openxmlformats.org/officeDocument/2006/relationships/image" Target="media/image29.wmf"/><Relationship Id="rId77" Type="http://schemas.openxmlformats.org/officeDocument/2006/relationships/oleObject" Target="embeddings/oleObject17.bin"/><Relationship Id="rId100" Type="http://schemas.openxmlformats.org/officeDocument/2006/relationships/image" Target="media/image37.wmf"/><Relationship Id="rId105"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21.jpg"/><Relationship Id="rId72" Type="http://schemas.openxmlformats.org/officeDocument/2006/relationships/oleObject" Target="embeddings/oleObject13.bin"/><Relationship Id="rId80" Type="http://schemas.openxmlformats.org/officeDocument/2006/relationships/oleObject" Target="embeddings/oleObject20.bin"/><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image" Target="media/image36.wmf"/><Relationship Id="rId3" Type="http://schemas.openxmlformats.org/officeDocument/2006/relationships/styles" Target="styles.xml"/><Relationship Id="rId12" Type="http://schemas.openxmlformats.org/officeDocument/2006/relationships/image" Target="media/image3.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16.png"/><Relationship Id="rId59" Type="http://schemas.openxmlformats.org/officeDocument/2006/relationships/oleObject" Target="embeddings/oleObject7.bin"/><Relationship Id="rId67" Type="http://schemas.openxmlformats.org/officeDocument/2006/relationships/oleObject" Target="embeddings/oleObject11.bin"/><Relationship Id="rId103" Type="http://schemas.openxmlformats.org/officeDocument/2006/relationships/oleObject" Target="embeddings/oleObject34.bin"/><Relationship Id="rId41" Type="http://schemas.openxmlformats.org/officeDocument/2006/relationships/image" Target="media/image25.png"/><Relationship Id="rId54" Type="http://schemas.openxmlformats.org/officeDocument/2006/relationships/image" Target="media/image24.wmf"/><Relationship Id="rId62" Type="http://schemas.openxmlformats.org/officeDocument/2006/relationships/image" Target="media/image39.wmf"/><Relationship Id="rId70" Type="http://schemas.openxmlformats.org/officeDocument/2006/relationships/oleObject" Target="embeddings/oleObject12.bin"/><Relationship Id="rId75" Type="http://schemas.openxmlformats.org/officeDocument/2006/relationships/oleObject" Target="embeddings/oleObject15.bin"/><Relationship Id="rId83" Type="http://schemas.openxmlformats.org/officeDocument/2006/relationships/oleObject" Target="embeddings/oleObject23.bin"/><Relationship Id="rId88" Type="http://schemas.openxmlformats.org/officeDocument/2006/relationships/image" Target="media/image31.wmf"/><Relationship Id="rId91" Type="http://schemas.openxmlformats.org/officeDocument/2006/relationships/oleObject" Target="embeddings/oleObject28.bin"/><Relationship Id="rId96"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image" Target="media/image22.wmf"/><Relationship Id="rId49" Type="http://schemas.openxmlformats.org/officeDocument/2006/relationships/image" Target="media/image20.jpeg"/><Relationship Id="rId57" Type="http://schemas.openxmlformats.org/officeDocument/2006/relationships/oleObject" Target="embeddings/oleObject6.bin"/><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8.png"/><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27.wmf"/><Relationship Id="rId65" Type="http://schemas.openxmlformats.org/officeDocument/2006/relationships/oleObject" Target="embeddings/oleObject10.bin"/><Relationship Id="rId73" Type="http://schemas.openxmlformats.org/officeDocument/2006/relationships/chart" Target="charts/chart1.xml"/><Relationship Id="rId78" Type="http://schemas.openxmlformats.org/officeDocument/2006/relationships/oleObject" Target="embeddings/oleObject18.bin"/><Relationship Id="rId81" Type="http://schemas.openxmlformats.org/officeDocument/2006/relationships/oleObject" Target="embeddings/oleObject21.bin"/><Relationship Id="rId86" Type="http://schemas.openxmlformats.org/officeDocument/2006/relationships/oleObject" Target="embeddings/oleObject26.bin"/><Relationship Id="rId94" Type="http://schemas.openxmlformats.org/officeDocument/2006/relationships/image" Target="media/image34.wmf"/><Relationship Id="rId99" Type="http://schemas.openxmlformats.org/officeDocument/2006/relationships/oleObject" Target="embeddings/oleObject32.bin"/><Relationship Id="rId101"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4.%20Templates\Writing%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ZZ-DC01\data\Writers\1.%20Subjects\Sciences\Diagrams\Physics%20diagrams\Half%20life%20(iodine%201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ZZ-DC01\data\Writers\1.%20Subjects\Sciences\Diagrams\Physics%20diagrams\Half%20life%20(iodine%201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2301409608143E-2"/>
          <c:y val="3.8450284623512972E-2"/>
          <c:w val="0.86003002020913522"/>
          <c:h val="0.80135337628251013"/>
        </c:manualLayout>
      </c:layout>
      <c:scatterChart>
        <c:scatterStyle val="lineMarker"/>
        <c:varyColors val="0"/>
        <c:ser>
          <c:idx val="0"/>
          <c:order val="0"/>
          <c:tx>
            <c:strRef>
              <c:f>Sheet1!$A$1</c:f>
              <c:strCache>
                <c:ptCount val="1"/>
                <c:pt idx="0">
                  <c:v>Activity</c:v>
                </c:pt>
              </c:strCache>
            </c:strRef>
          </c:tx>
          <c:spPr>
            <a:ln w="28575">
              <a:noFill/>
            </a:ln>
          </c:spPr>
          <c:marker>
            <c:symbol val="none"/>
          </c:marker>
          <c:trendline>
            <c:trendlineType val="exp"/>
            <c:dispRSqr val="0"/>
            <c:dispEq val="0"/>
          </c:trendline>
          <c:xVal>
            <c:numRef>
              <c:f>Sheet1!$B$2:$B$10</c:f>
              <c:numCache>
                <c:formatCode>General</c:formatCode>
                <c:ptCount val="9"/>
                <c:pt idx="0">
                  <c:v>0</c:v>
                </c:pt>
                <c:pt idx="1">
                  <c:v>1.75</c:v>
                </c:pt>
                <c:pt idx="2">
                  <c:v>3.5</c:v>
                </c:pt>
                <c:pt idx="3">
                  <c:v>5.25</c:v>
                </c:pt>
                <c:pt idx="4">
                  <c:v>7</c:v>
                </c:pt>
                <c:pt idx="5">
                  <c:v>8.75</c:v>
                </c:pt>
                <c:pt idx="6">
                  <c:v>10.5</c:v>
                </c:pt>
                <c:pt idx="7">
                  <c:v>12.25</c:v>
                </c:pt>
                <c:pt idx="8">
                  <c:v>14</c:v>
                </c:pt>
              </c:numCache>
            </c:numRef>
          </c:xVal>
          <c:yVal>
            <c:numRef>
              <c:f>Sheet1!$A$2:$A$10</c:f>
              <c:numCache>
                <c:formatCode>General</c:formatCode>
                <c:ptCount val="9"/>
                <c:pt idx="0">
                  <c:v>2.8</c:v>
                </c:pt>
                <c:pt idx="1">
                  <c:v>1.4</c:v>
                </c:pt>
                <c:pt idx="2">
                  <c:v>0.7</c:v>
                </c:pt>
                <c:pt idx="3">
                  <c:v>0.35</c:v>
                </c:pt>
                <c:pt idx="4">
                  <c:v>0.17499999999999999</c:v>
                </c:pt>
                <c:pt idx="5">
                  <c:v>8.7499999999999994E-2</c:v>
                </c:pt>
                <c:pt idx="6">
                  <c:v>4.3749999999999997E-2</c:v>
                </c:pt>
                <c:pt idx="7">
                  <c:v>2.1874999999999999E-2</c:v>
                </c:pt>
                <c:pt idx="8">
                  <c:v>1.0937499999999999E-2</c:v>
                </c:pt>
              </c:numCache>
            </c:numRef>
          </c:yVal>
          <c:smooth val="0"/>
        </c:ser>
        <c:dLbls>
          <c:showLegendKey val="0"/>
          <c:showVal val="0"/>
          <c:showCatName val="0"/>
          <c:showSerName val="0"/>
          <c:showPercent val="0"/>
          <c:showBubbleSize val="0"/>
        </c:dLbls>
        <c:axId val="169647624"/>
        <c:axId val="169647232"/>
      </c:scatterChart>
      <c:valAx>
        <c:axId val="169647624"/>
        <c:scaling>
          <c:orientation val="minMax"/>
        </c:scaling>
        <c:delete val="0"/>
        <c:axPos val="b"/>
        <c:majorGridlines/>
        <c:minorGridlines/>
        <c:title>
          <c:tx>
            <c:rich>
              <a:bodyPr/>
              <a:lstStyle/>
              <a:p>
                <a:pPr>
                  <a:defRPr/>
                </a:pPr>
                <a:r>
                  <a:rPr lang="en-GB"/>
                  <a:t>Time</a:t>
                </a:r>
                <a:r>
                  <a:rPr lang="en-GB" baseline="0"/>
                  <a:t> /hours</a:t>
                </a:r>
                <a:endParaRPr lang="en-GB"/>
              </a:p>
            </c:rich>
          </c:tx>
          <c:layout/>
          <c:overlay val="0"/>
        </c:title>
        <c:numFmt formatCode="General" sourceLinked="1"/>
        <c:majorTickMark val="out"/>
        <c:minorTickMark val="none"/>
        <c:tickLblPos val="nextTo"/>
        <c:crossAx val="169647232"/>
        <c:crosses val="autoZero"/>
        <c:crossBetween val="midCat"/>
      </c:valAx>
      <c:valAx>
        <c:axId val="169647232"/>
        <c:scaling>
          <c:orientation val="minMax"/>
        </c:scaling>
        <c:delete val="0"/>
        <c:axPos val="l"/>
        <c:majorGridlines/>
        <c:minorGridlines/>
        <c:title>
          <c:tx>
            <c:rich>
              <a:bodyPr rot="-5400000" vert="horz"/>
              <a:lstStyle/>
              <a:p>
                <a:pPr>
                  <a:defRPr/>
                </a:pPr>
                <a:r>
                  <a:rPr lang="en-GB"/>
                  <a:t>Number of nuceli</a:t>
                </a:r>
              </a:p>
            </c:rich>
          </c:tx>
          <c:layout/>
          <c:overlay val="0"/>
        </c:title>
        <c:numFmt formatCode="@" sourceLinked="0"/>
        <c:majorTickMark val="out"/>
        <c:minorTickMark val="none"/>
        <c:tickLblPos val="nextTo"/>
        <c:crossAx val="169647624"/>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2301409608143E-2"/>
          <c:y val="3.8450284623512972E-2"/>
          <c:w val="0.86003002020913522"/>
          <c:h val="0.80135337628251013"/>
        </c:manualLayout>
      </c:layout>
      <c:scatterChart>
        <c:scatterStyle val="lineMarker"/>
        <c:varyColors val="0"/>
        <c:ser>
          <c:idx val="0"/>
          <c:order val="0"/>
          <c:tx>
            <c:strRef>
              <c:f>Sheet1!$A$1</c:f>
              <c:strCache>
                <c:ptCount val="1"/>
                <c:pt idx="0">
                  <c:v>Activity</c:v>
                </c:pt>
              </c:strCache>
            </c:strRef>
          </c:tx>
          <c:spPr>
            <a:ln w="28575">
              <a:noFill/>
            </a:ln>
          </c:spPr>
          <c:marker>
            <c:symbol val="none"/>
          </c:marker>
          <c:trendline>
            <c:trendlineType val="exp"/>
            <c:dispRSqr val="0"/>
            <c:dispEq val="0"/>
          </c:trendline>
          <c:xVal>
            <c:numRef>
              <c:f>Sheet1!$B$2:$B$10</c:f>
              <c:numCache>
                <c:formatCode>General</c:formatCode>
                <c:ptCount val="9"/>
                <c:pt idx="0">
                  <c:v>0</c:v>
                </c:pt>
                <c:pt idx="1">
                  <c:v>1.75</c:v>
                </c:pt>
                <c:pt idx="2">
                  <c:v>3.5</c:v>
                </c:pt>
                <c:pt idx="3">
                  <c:v>5.25</c:v>
                </c:pt>
                <c:pt idx="4">
                  <c:v>7</c:v>
                </c:pt>
                <c:pt idx="5">
                  <c:v>8.75</c:v>
                </c:pt>
                <c:pt idx="6">
                  <c:v>10.5</c:v>
                </c:pt>
                <c:pt idx="7">
                  <c:v>12.25</c:v>
                </c:pt>
                <c:pt idx="8">
                  <c:v>14</c:v>
                </c:pt>
              </c:numCache>
            </c:numRef>
          </c:xVal>
          <c:yVal>
            <c:numRef>
              <c:f>Sheet1!$A$2:$A$10</c:f>
              <c:numCache>
                <c:formatCode>General</c:formatCode>
                <c:ptCount val="9"/>
                <c:pt idx="0">
                  <c:v>2.8</c:v>
                </c:pt>
                <c:pt idx="1">
                  <c:v>1.4</c:v>
                </c:pt>
                <c:pt idx="2">
                  <c:v>0.7</c:v>
                </c:pt>
                <c:pt idx="3">
                  <c:v>0.35</c:v>
                </c:pt>
                <c:pt idx="4">
                  <c:v>0.17499999999999999</c:v>
                </c:pt>
                <c:pt idx="5">
                  <c:v>8.7499999999999994E-2</c:v>
                </c:pt>
                <c:pt idx="6">
                  <c:v>4.3749999999999997E-2</c:v>
                </c:pt>
                <c:pt idx="7">
                  <c:v>2.1874999999999999E-2</c:v>
                </c:pt>
                <c:pt idx="8">
                  <c:v>1.0937499999999999E-2</c:v>
                </c:pt>
              </c:numCache>
            </c:numRef>
          </c:yVal>
          <c:smooth val="0"/>
        </c:ser>
        <c:dLbls>
          <c:showLegendKey val="0"/>
          <c:showVal val="0"/>
          <c:showCatName val="0"/>
          <c:showSerName val="0"/>
          <c:showPercent val="0"/>
          <c:showBubbleSize val="0"/>
        </c:dLbls>
        <c:axId val="169646840"/>
        <c:axId val="324229736"/>
      </c:scatterChart>
      <c:valAx>
        <c:axId val="169646840"/>
        <c:scaling>
          <c:orientation val="minMax"/>
        </c:scaling>
        <c:delete val="0"/>
        <c:axPos val="b"/>
        <c:majorGridlines/>
        <c:minorGridlines/>
        <c:title>
          <c:tx>
            <c:rich>
              <a:bodyPr/>
              <a:lstStyle/>
              <a:p>
                <a:pPr>
                  <a:defRPr/>
                </a:pPr>
                <a:r>
                  <a:rPr lang="en-GB"/>
                  <a:t>Time</a:t>
                </a:r>
                <a:r>
                  <a:rPr lang="en-GB" baseline="0"/>
                  <a:t> /hours</a:t>
                </a:r>
                <a:endParaRPr lang="en-GB"/>
              </a:p>
            </c:rich>
          </c:tx>
          <c:layout/>
          <c:overlay val="0"/>
        </c:title>
        <c:numFmt formatCode="General" sourceLinked="1"/>
        <c:majorTickMark val="out"/>
        <c:minorTickMark val="none"/>
        <c:tickLblPos val="nextTo"/>
        <c:crossAx val="324229736"/>
        <c:crosses val="autoZero"/>
        <c:crossBetween val="midCat"/>
      </c:valAx>
      <c:valAx>
        <c:axId val="324229736"/>
        <c:scaling>
          <c:orientation val="minMax"/>
        </c:scaling>
        <c:delete val="0"/>
        <c:axPos val="l"/>
        <c:majorGridlines/>
        <c:minorGridlines/>
        <c:title>
          <c:tx>
            <c:rich>
              <a:bodyPr rot="-5400000" vert="horz"/>
              <a:lstStyle/>
              <a:p>
                <a:pPr>
                  <a:defRPr/>
                </a:pPr>
                <a:r>
                  <a:rPr lang="en-GB"/>
                  <a:t>Number of nuceli</a:t>
                </a:r>
              </a:p>
            </c:rich>
          </c:tx>
          <c:layout/>
          <c:overlay val="0"/>
        </c:title>
        <c:numFmt formatCode="@" sourceLinked="0"/>
        <c:majorTickMark val="out"/>
        <c:minorTickMark val="none"/>
        <c:tickLblPos val="nextTo"/>
        <c:crossAx val="169646840"/>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1F0BA-3140-41EA-97BB-76399C89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Writing template</Template>
  <TotalTime>2</TotalTime>
  <Pages>76</Pages>
  <Words>13421</Words>
  <Characters>67801</Characters>
  <Application>Microsoft Office Word</Application>
  <DocSecurity>0</DocSecurity>
  <Lines>565</Lines>
  <Paragraphs>162</Paragraphs>
  <ScaleCrop>false</ScaleCrop>
  <HeadingPairs>
    <vt:vector size="2" baseType="variant">
      <vt:variant>
        <vt:lpstr>Title</vt:lpstr>
      </vt:variant>
      <vt:variant>
        <vt:i4>1</vt:i4>
      </vt:variant>
    </vt:vector>
  </HeadingPairs>
  <TitlesOfParts>
    <vt:vector size="1" baseType="lpstr">
      <vt:lpstr>Secondary</vt:lpstr>
    </vt:vector>
  </TitlesOfParts>
  <Company>ZigZag Education</Company>
  <LinksUpToDate>false</LinksUpToDate>
  <CharactersWithSpaces>81060</CharactersWithSpaces>
  <SharedDoc>false</SharedDoc>
  <HLinks>
    <vt:vector size="48" baseType="variant">
      <vt:variant>
        <vt:i4>1048636</vt:i4>
      </vt:variant>
      <vt:variant>
        <vt:i4>44</vt:i4>
      </vt:variant>
      <vt:variant>
        <vt:i4>0</vt:i4>
      </vt:variant>
      <vt:variant>
        <vt:i4>5</vt:i4>
      </vt:variant>
      <vt:variant>
        <vt:lpwstr/>
      </vt:variant>
      <vt:variant>
        <vt:lpwstr>_Toc309630510</vt:lpwstr>
      </vt:variant>
      <vt:variant>
        <vt:i4>1114172</vt:i4>
      </vt:variant>
      <vt:variant>
        <vt:i4>38</vt:i4>
      </vt:variant>
      <vt:variant>
        <vt:i4>0</vt:i4>
      </vt:variant>
      <vt:variant>
        <vt:i4>5</vt:i4>
      </vt:variant>
      <vt:variant>
        <vt:lpwstr/>
      </vt:variant>
      <vt:variant>
        <vt:lpwstr>_Toc309630509</vt:lpwstr>
      </vt:variant>
      <vt:variant>
        <vt:i4>1114172</vt:i4>
      </vt:variant>
      <vt:variant>
        <vt:i4>32</vt:i4>
      </vt:variant>
      <vt:variant>
        <vt:i4>0</vt:i4>
      </vt:variant>
      <vt:variant>
        <vt:i4>5</vt:i4>
      </vt:variant>
      <vt:variant>
        <vt:lpwstr/>
      </vt:variant>
      <vt:variant>
        <vt:lpwstr>_Toc309630508</vt:lpwstr>
      </vt:variant>
      <vt:variant>
        <vt:i4>1114172</vt:i4>
      </vt:variant>
      <vt:variant>
        <vt:i4>26</vt:i4>
      </vt:variant>
      <vt:variant>
        <vt:i4>0</vt:i4>
      </vt:variant>
      <vt:variant>
        <vt:i4>5</vt:i4>
      </vt:variant>
      <vt:variant>
        <vt:lpwstr/>
      </vt:variant>
      <vt:variant>
        <vt:lpwstr>_Toc309630507</vt:lpwstr>
      </vt:variant>
      <vt:variant>
        <vt:i4>1114172</vt:i4>
      </vt:variant>
      <vt:variant>
        <vt:i4>20</vt:i4>
      </vt:variant>
      <vt:variant>
        <vt:i4>0</vt:i4>
      </vt:variant>
      <vt:variant>
        <vt:i4>5</vt:i4>
      </vt:variant>
      <vt:variant>
        <vt:lpwstr/>
      </vt:variant>
      <vt:variant>
        <vt:lpwstr>_Toc309630506</vt:lpwstr>
      </vt:variant>
      <vt:variant>
        <vt:i4>1114172</vt:i4>
      </vt:variant>
      <vt:variant>
        <vt:i4>14</vt:i4>
      </vt:variant>
      <vt:variant>
        <vt:i4>0</vt:i4>
      </vt:variant>
      <vt:variant>
        <vt:i4>5</vt:i4>
      </vt:variant>
      <vt:variant>
        <vt:lpwstr/>
      </vt:variant>
      <vt:variant>
        <vt:lpwstr>_Toc309630505</vt:lpwstr>
      </vt:variant>
      <vt:variant>
        <vt:i4>1114172</vt:i4>
      </vt:variant>
      <vt:variant>
        <vt:i4>8</vt:i4>
      </vt:variant>
      <vt:variant>
        <vt:i4>0</vt:i4>
      </vt:variant>
      <vt:variant>
        <vt:i4>5</vt:i4>
      </vt:variant>
      <vt:variant>
        <vt:lpwstr/>
      </vt:variant>
      <vt:variant>
        <vt:lpwstr>_Toc309630504</vt:lpwstr>
      </vt:variant>
      <vt:variant>
        <vt:i4>1114172</vt:i4>
      </vt:variant>
      <vt:variant>
        <vt:i4>2</vt:i4>
      </vt:variant>
      <vt:variant>
        <vt:i4>0</vt:i4>
      </vt:variant>
      <vt:variant>
        <vt:i4>5</vt:i4>
      </vt:variant>
      <vt:variant>
        <vt:lpwstr/>
      </vt:variant>
      <vt:variant>
        <vt:lpwstr>_Toc309630503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Secondary</dc:title>
  <dc:creator>Laura Burberry</dc:creator>
  <cp:lastModifiedBy>Paul Davis</cp:lastModifiedBy>
  <cp:revision>3</cp:revision>
  <cp:lastPrinted>2016-12-07T14:10:00Z</cp:lastPrinted>
  <dcterms:created xsi:type="dcterms:W3CDTF">2017-05-18T13:08:00Z</dcterms:created>
  <dcterms:modified xsi:type="dcterms:W3CDTF">2017-05-18T13:10:00Z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